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199" w:rsidRPr="00FE0091" w:rsidRDefault="00C622BB" w:rsidP="004A66F4">
      <w:pPr>
        <w:bidi/>
        <w:spacing w:after="0"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C622BB"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0;margin-top:-4.05pt;width:546.45pt;height:0;z-index:251665408" o:connectortype="straight" strokeweight="1.5pt"/>
        </w:pict>
      </w:r>
      <w:r w:rsidR="00925784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925784" w:rsidRPr="00FE0091" w:rsidRDefault="001A164B" w:rsidP="004A66F4">
      <w:pPr>
        <w:tabs>
          <w:tab w:val="left" w:pos="6971"/>
        </w:tabs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وزارة التربية الوطنية</w:t>
      </w:r>
      <w:r w:rsidR="00925784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                 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ab/>
      </w:r>
      <w:r w:rsidR="00DC5513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</w:t>
      </w:r>
      <w:r w:rsidR="00E630E6"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</w:t>
      </w:r>
      <w:r w:rsidR="00B60A4C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</w:t>
      </w:r>
      <w:r w:rsidR="00FE00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EE5194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E630E6"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</w:t>
      </w:r>
      <w:r w:rsidR="00FE0091" w:rsidRPr="00FE00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DC5513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مديرية التربية لولاية الأغ</w:t>
      </w:r>
      <w:r w:rsidR="00C504A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ــــــــ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واط</w:t>
      </w:r>
    </w:p>
    <w:p w:rsidR="00925784" w:rsidRPr="00FE0091" w:rsidRDefault="00FE0091" w:rsidP="00C504AD">
      <w:pPr>
        <w:tabs>
          <w:tab w:val="left" w:pos="5861"/>
        </w:tabs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 w:rsidRPr="00FE00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متوسطة : </w:t>
      </w:r>
      <w:r w:rsidR="00674DA8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رابحي لقفيفي</w:t>
      </w:r>
      <w:r w:rsidRPr="00FE00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>–</w:t>
      </w:r>
      <w:r w:rsidRPr="00FE00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تاويالة -  </w:t>
      </w:r>
      <w:r w:rsidR="00E42649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           </w:t>
      </w:r>
      <w:r w:rsidR="008C70BA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</w:t>
      </w:r>
      <w:r w:rsidR="00E630E6"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      </w:t>
      </w:r>
      <w:r w:rsidR="008C70BA"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   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 </w:t>
      </w:r>
      <w:r w:rsidR="00EE5194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  </w:t>
      </w:r>
      <w:r w:rsidR="0088630E"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   </w:t>
      </w:r>
      <w:r w:rsidR="0012750B" w:rsidRPr="00FE0091">
        <w:rPr>
          <w:rFonts w:ascii="Traditional Arabic" w:hAnsi="Traditional Arabic" w:cs="Traditional Arabic"/>
          <w:b/>
          <w:bCs/>
          <w:sz w:val="36"/>
          <w:szCs w:val="36"/>
          <w:lang w:bidi="ar-DZ"/>
        </w:rPr>
        <w:t xml:space="preserve"> </w:t>
      </w:r>
      <w:r w:rsidRPr="00FE0091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السنة الدراسية</w:t>
      </w:r>
      <w:r w:rsidRPr="00FE0091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</w:t>
      </w:r>
      <w:r w:rsidR="00C504AD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2023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/</w:t>
      </w:r>
      <w:r w:rsidRPr="00FE0091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202</w:t>
      </w:r>
      <w:r w:rsidR="00C504A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4</w:t>
      </w:r>
    </w:p>
    <w:p w:rsidR="009D313F" w:rsidRPr="009D313F" w:rsidRDefault="00F01BF8" w:rsidP="00C504AD">
      <w:pPr>
        <w:pBdr>
          <w:top w:val="single" w:sz="12" w:space="1" w:color="auto"/>
          <w:bottom w:val="single" w:sz="12" w:space="2" w:color="auto"/>
        </w:pBdr>
        <w:tabs>
          <w:tab w:val="left" w:pos="6956"/>
        </w:tabs>
        <w:bidi/>
        <w:spacing w:after="0" w:line="240" w:lineRule="auto"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>الاختبار</w:t>
      </w:r>
      <w:r w:rsidR="00B60A4C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 xml:space="preserve"> الأول</w:t>
      </w:r>
      <w:r w:rsidR="00707160" w:rsidRPr="005B542E">
        <w:rPr>
          <w:rFonts w:ascii="Traditional Arabic" w:hAnsi="Traditional Arabic" w:cs="Traditional Arabic"/>
          <w:b/>
          <w:bCs/>
          <w:sz w:val="38"/>
          <w:szCs w:val="38"/>
          <w:rtl/>
          <w:lang w:bidi="ar-DZ"/>
        </w:rPr>
        <w:t xml:space="preserve"> في مادة العلوم الفيزيائية</w:t>
      </w:r>
      <w:r w:rsidR="0088630E" w:rsidRPr="005B542E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 xml:space="preserve"> والتكنول</w:t>
      </w:r>
      <w:r w:rsidR="00C504AD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 xml:space="preserve">وجية                          </w:t>
      </w:r>
      <w:r w:rsidR="008C70BA" w:rsidRPr="005B542E">
        <w:rPr>
          <w:rFonts w:ascii="Traditional Arabic" w:hAnsi="Traditional Arabic" w:cs="Traditional Arabic"/>
          <w:b/>
          <w:bCs/>
          <w:sz w:val="38"/>
          <w:szCs w:val="38"/>
          <w:lang w:bidi="ar-DZ"/>
        </w:rPr>
        <w:t xml:space="preserve"> </w:t>
      </w:r>
      <w:r w:rsidR="00DC5513" w:rsidRPr="005B542E">
        <w:rPr>
          <w:rFonts w:ascii="Traditional Arabic" w:hAnsi="Traditional Arabic" w:cs="Traditional Arabic"/>
          <w:b/>
          <w:bCs/>
          <w:sz w:val="38"/>
          <w:szCs w:val="38"/>
          <w:rtl/>
          <w:lang w:bidi="ar-DZ"/>
        </w:rPr>
        <w:t xml:space="preserve"> </w:t>
      </w:r>
      <w:r w:rsidR="001A164B" w:rsidRPr="005B542E">
        <w:rPr>
          <w:rFonts w:ascii="Traditional Arabic" w:hAnsi="Traditional Arabic" w:cs="Traditional Arabic"/>
          <w:b/>
          <w:bCs/>
          <w:sz w:val="38"/>
          <w:szCs w:val="38"/>
          <w:rtl/>
          <w:lang w:bidi="ar-DZ"/>
        </w:rPr>
        <w:t>الم</w:t>
      </w:r>
      <w:r w:rsidR="00B60A4C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>ــ</w:t>
      </w:r>
      <w:r w:rsidR="00C504AD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>ـــــــــــــــ</w:t>
      </w:r>
      <w:r w:rsidR="00B60A4C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>ــــــــــ</w:t>
      </w:r>
      <w:r w:rsidR="001A164B" w:rsidRPr="005B542E">
        <w:rPr>
          <w:rFonts w:ascii="Traditional Arabic" w:hAnsi="Traditional Arabic" w:cs="Traditional Arabic"/>
          <w:b/>
          <w:bCs/>
          <w:sz w:val="38"/>
          <w:szCs w:val="38"/>
          <w:rtl/>
          <w:lang w:bidi="ar-DZ"/>
        </w:rPr>
        <w:t>دة:</w:t>
      </w:r>
      <w:r w:rsidR="00C504AD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>90</w:t>
      </w:r>
      <w:r w:rsidR="00B60A4C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 xml:space="preserve"> </w:t>
      </w:r>
      <w:r w:rsidR="00C504AD">
        <w:rPr>
          <w:rFonts w:ascii="Traditional Arabic" w:hAnsi="Traditional Arabic" w:cs="Traditional Arabic" w:hint="cs"/>
          <w:b/>
          <w:bCs/>
          <w:sz w:val="38"/>
          <w:szCs w:val="38"/>
          <w:rtl/>
          <w:lang w:bidi="ar-DZ"/>
        </w:rPr>
        <w:t>دقيـــــــــــــــــــــــــق</w:t>
      </w:r>
      <w:r w:rsidR="001A164B" w:rsidRPr="005B542E">
        <w:rPr>
          <w:rFonts w:ascii="Traditional Arabic" w:hAnsi="Traditional Arabic" w:cs="Traditional Arabic"/>
          <w:b/>
          <w:bCs/>
          <w:sz w:val="38"/>
          <w:szCs w:val="38"/>
          <w:rtl/>
          <w:lang w:bidi="ar-DZ"/>
        </w:rPr>
        <w:t xml:space="preserve">ة </w:t>
      </w:r>
    </w:p>
    <w:p w:rsidR="00541175" w:rsidRDefault="001A164B" w:rsidP="00F166C6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A034D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A034D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:</w:t>
      </w:r>
      <w:r w:rsidR="00AF3FAC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 </w:t>
      </w:r>
      <w:r w:rsidR="00AF3FAC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F166C6" w:rsidRDefault="00F166C6" w:rsidP="00F166C6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في حصة الأعمال المخبرية قام أحمد بدلك قضيب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v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بقطعة قماش جافة فأصبح </w:t>
      </w:r>
      <w:r w:rsidR="00510F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يحمل شحنة كهربائية موجبة ثم قربه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من </w:t>
      </w:r>
    </w:p>
    <w:p w:rsidR="00F166C6" w:rsidRDefault="00F166C6" w:rsidP="00F166C6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الكرية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B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المصنوعة من البولستران متعادلة كهربائيا و مغلفة بورق الألمنيوم فل</w:t>
      </w:r>
      <w:r w:rsidR="00510F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احظ انجذاب الكرية حتى لامست القض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يب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v </w:t>
      </w:r>
      <w:r w:rsidR="00510F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ثم 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فرت منه </w:t>
      </w:r>
      <w:r w:rsidR="00510F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.</w:t>
      </w:r>
    </w:p>
    <w:p w:rsidR="00F166C6" w:rsidRDefault="00F166C6" w:rsidP="00F166C6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134620</wp:posOffset>
            </wp:positionV>
            <wp:extent cx="2653030" cy="1473200"/>
            <wp:effectExtent l="19050" t="0" r="0" b="0"/>
            <wp:wrapSquare wrapText="bothSides"/>
            <wp:docPr id="2" name="Image 1" descr="C:\Users\lahcen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hcen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ماذا نقصد بالكرية متعادلة كهربائيا ؟</w:t>
      </w:r>
    </w:p>
    <w:p w:rsidR="00F166C6" w:rsidRDefault="00F166C6" w:rsidP="00F166C6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فسر مايلي :</w:t>
      </w:r>
    </w:p>
    <w:p w:rsidR="00F166C6" w:rsidRDefault="00F166C6" w:rsidP="00F166C6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انجذاب الكرية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B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الى القضيب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v</w:t>
      </w:r>
    </w:p>
    <w:p w:rsidR="00F166C6" w:rsidRDefault="00F166C6" w:rsidP="00F166C6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تنافر الكرية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B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من القضيب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v</w:t>
      </w:r>
    </w:p>
    <w:p w:rsidR="00F166C6" w:rsidRDefault="00510FA2" w:rsidP="00F166C6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 نوع الشحن</w:t>
      </w:r>
      <w:r w:rsidR="00F166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ة الكهربائية التي تحملها الكرية </w:t>
      </w:r>
      <w:r w:rsidR="00F166C6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B</w:t>
      </w:r>
      <w:r w:rsidR="00F166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بعد تنافرهما ؟</w:t>
      </w:r>
    </w:p>
    <w:p w:rsidR="00F166C6" w:rsidRPr="00F166C6" w:rsidRDefault="00510FA2" w:rsidP="00F166C6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ح</w:t>
      </w:r>
      <w:r w:rsidR="00F166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دد طرق تكهرب كل من الكرية</w:t>
      </w:r>
      <w:r w:rsidR="003A0C8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166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F166C6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B</w:t>
      </w:r>
      <w:r w:rsidR="00F166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و القضيب </w:t>
      </w:r>
      <w:r w:rsidR="00F166C6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v</w:t>
      </w:r>
      <w:r w:rsidR="00F166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</w:t>
      </w:r>
    </w:p>
    <w:p w:rsidR="00F166C6" w:rsidRDefault="00F166C6" w:rsidP="00F166C6">
      <w:pPr>
        <w:bidi/>
        <w:spacing w:after="0" w:line="240" w:lineRule="auto"/>
        <w:rPr>
          <w:sz w:val="28"/>
          <w:szCs w:val="28"/>
          <w:rtl/>
          <w:lang w:bidi="ar-DZ"/>
        </w:rPr>
      </w:pPr>
    </w:p>
    <w:p w:rsidR="002C07E0" w:rsidRPr="00AF3FAC" w:rsidRDefault="002C07E0" w:rsidP="002C07E0">
      <w:pPr>
        <w:bidi/>
        <w:spacing w:after="0" w:line="240" w:lineRule="auto"/>
        <w:rPr>
          <w:sz w:val="28"/>
          <w:szCs w:val="28"/>
          <w:rtl/>
        </w:rPr>
      </w:pPr>
    </w:p>
    <w:p w:rsidR="002C07E0" w:rsidRPr="00AF3FAC" w:rsidRDefault="00B75A50" w:rsidP="002C07E0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A034D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</w:t>
      </w:r>
      <w:r w:rsidRPr="00A034D6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ت</w:t>
      </w:r>
      <w:r w:rsidR="001C0399" w:rsidRPr="00A034D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مرين الثاني</w:t>
      </w:r>
      <w:r w:rsidR="002076AE" w:rsidRPr="00A034D6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>:</w:t>
      </w:r>
      <w:r w:rsidR="00AF3FAC">
        <w:rPr>
          <w:rFonts w:ascii="Traditional Arabic" w:hAnsi="Traditional Arabic" w:cs="Traditional Arabic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 w:rsidR="00AF3FAC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B2210C" w:rsidRDefault="00510FA2" w:rsidP="00B2210C">
      <w:p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أثناء حصة معاينة التو</w:t>
      </w:r>
      <w:r w:rsidR="003A0C8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تر الكهربائي براسم الاهتزاز المهبطي تحصلنا على النتائج المبينة في الشكل (الوثيقة 02) </w:t>
      </w:r>
    </w:p>
    <w:p w:rsidR="003A0C86" w:rsidRDefault="003A0C86" w:rsidP="003A0C86">
      <w:pPr>
        <w:pStyle w:val="Paragraphedeliste"/>
        <w:numPr>
          <w:ilvl w:val="0"/>
          <w:numId w:val="11"/>
        </w:num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ما نوع التوتر المشاهد على شاشة راسم الاهتزاز المهبطي </w:t>
      </w:r>
      <w:r w:rsidR="00510FA2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؟</w:t>
      </w:r>
    </w:p>
    <w:p w:rsidR="003A0C86" w:rsidRDefault="003A0C86" w:rsidP="003A0C86">
      <w:pPr>
        <w:pStyle w:val="Paragraphedeliste"/>
        <w:numPr>
          <w:ilvl w:val="0"/>
          <w:numId w:val="11"/>
        </w:num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ماذا تعني القيم</w:t>
      </w:r>
      <w:r w:rsidR="002C07E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تان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2C07E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2C07E0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5ms/div</w:t>
      </w:r>
      <w:r w:rsidR="002C07E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و </w:t>
      </w:r>
      <w:r w:rsidR="002C07E0"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2V/div  </w:t>
      </w:r>
      <w:r w:rsidR="002C07E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؟</w:t>
      </w:r>
    </w:p>
    <w:p w:rsidR="003A0C86" w:rsidRDefault="003A0C86" w:rsidP="003A0C86">
      <w:pPr>
        <w:pStyle w:val="Paragraphedeliste"/>
        <w:numPr>
          <w:ilvl w:val="0"/>
          <w:numId w:val="11"/>
        </w:num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احسب دور المنحنى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T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ثم استنتج تواتره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 xml:space="preserve"> f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</w:p>
    <w:p w:rsidR="003A0C86" w:rsidRDefault="003A0C86" w:rsidP="003A0C86">
      <w:pPr>
        <w:pStyle w:val="Paragraphedeliste"/>
        <w:numPr>
          <w:ilvl w:val="0"/>
          <w:numId w:val="11"/>
        </w:num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ماذا تمثل القيمة التي يشير إليها جهاز الفولطمتر ؟</w:t>
      </w:r>
    </w:p>
    <w:p w:rsidR="003A0C86" w:rsidRDefault="003A0C86" w:rsidP="003A0C86">
      <w:pPr>
        <w:pStyle w:val="Paragraphedeliste"/>
        <w:numPr>
          <w:ilvl w:val="0"/>
          <w:numId w:val="11"/>
        </w:numPr>
        <w:bidi/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استنتج القيمة الأعظمية </w:t>
      </w:r>
      <w:r>
        <w:rPr>
          <w:rFonts w:ascii="Traditional Arabic" w:hAnsi="Traditional Arabic" w:cs="Traditional Arabic"/>
          <w:b/>
          <w:bCs/>
          <w:sz w:val="32"/>
          <w:szCs w:val="32"/>
          <w:lang w:bidi="ar-DZ"/>
        </w:rPr>
        <w:t>Umax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بطريقتين   </w:t>
      </w:r>
    </w:p>
    <w:p w:rsidR="00B2210C" w:rsidRDefault="002C07E0" w:rsidP="00B2210C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27940</wp:posOffset>
            </wp:positionV>
            <wp:extent cx="3827780" cy="2448560"/>
            <wp:effectExtent l="19050" t="0" r="1270" b="0"/>
            <wp:wrapSquare wrapText="bothSides"/>
            <wp:docPr id="4" name="Image 3" descr="C:\Users\lahcen\Desktop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hcen\Desktop\Sans tit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Pr="00B2210C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B526FC" w:rsidRPr="00220AD6" w:rsidRDefault="00C622BB" w:rsidP="00623ED3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</w:pPr>
      <w:r w:rsidRPr="00C622BB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111.75pt;margin-top:9.85pt;width:66.75pt;height:24.05pt;z-index:251677696;mso-width-relative:margin;mso-height-relative:margin">
            <v:textbox style="mso-next-textbox:#_x0000_s1044">
              <w:txbxContent>
                <w:p w:rsidR="00B526FC" w:rsidRPr="00037A92" w:rsidRDefault="00B526FC" w:rsidP="00B526FC">
                  <w:pPr>
                    <w:rPr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037A92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الوثيقة-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 w:rsidRPr="00037A92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</w:p>
              </w:txbxContent>
            </v:textbox>
          </v:shape>
        </w:pict>
      </w:r>
      <w:r w:rsidR="00B526FC" w:rsidRPr="00220AD6">
        <w:rPr>
          <w:rFonts w:ascii="Traditional Arabic" w:hAnsi="Traditional Arabic" w:cs="Traditional Arabic"/>
          <w:b/>
          <w:bCs/>
          <w:sz w:val="32"/>
          <w:szCs w:val="32"/>
          <w:u w:val="single"/>
          <w:rtl/>
          <w:lang w:bidi="ar-DZ"/>
        </w:rPr>
        <w:t>الوضعية الادماجية:</w:t>
      </w:r>
    </w:p>
    <w:p w:rsidR="00AF3FAC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قدم </w:t>
      </w:r>
      <w:r w:rsidR="006B7A37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استاذ العلوم الفيزيائية لتلاميذه مخطط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كهربائي لمسكن حيث أحدث فيه بعض التغييرات لاختبار مكتسباتهم حول ميدان الأمن الكهربائي </w:t>
      </w: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noProof/>
          <w:sz w:val="32"/>
          <w:szCs w:val="32"/>
          <w:rtl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114935</wp:posOffset>
            </wp:positionV>
            <wp:extent cx="5396230" cy="2875280"/>
            <wp:effectExtent l="19050" t="0" r="0" b="0"/>
            <wp:wrapSquare wrapText="bothSides"/>
            <wp:docPr id="5" name="Image 4" descr="C:\Users\lahcen\Desktop\262322904_917500102204303_61971073778626773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hcen\Desktop\262322904_917500102204303_6197107377862677337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667211" w:rsidRDefault="00667211" w:rsidP="00667211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Default="006B7A37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ذكر الأستاذ لتلاميذه بعض</w:t>
      </w:r>
      <w:r w:rsidR="002C07E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المشكلات التي حدثت في هذا المسكن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المشكلة الاولى : المكيف الجديد لا يعمل عند تشغيله </w:t>
      </w: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المشكلة الثانية : عدم اشتغال الفرن الكهربائي رغم سلامته </w:t>
      </w:r>
    </w:p>
    <w:p w:rsid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المشكلة الثالثة : التعرض لصدمة كهربائية عند تغيير المصباح </w:t>
      </w:r>
    </w:p>
    <w:p w:rsidR="002C07E0" w:rsidRDefault="00220823" w:rsidP="00220823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فسر سبب كل مشكلة مذكورة </w:t>
      </w:r>
    </w:p>
    <w:p w:rsidR="00220823" w:rsidRDefault="00BB6F0D" w:rsidP="00220823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اعد رسم المخطط </w:t>
      </w:r>
      <w:r w:rsidR="0022082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</w:t>
      </w:r>
      <w:r w:rsidR="00220823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كهربائي مبينا عليه التعديلات والاضافات التي تراها مناسبة للحماية من اخطار التيار الكهربائي </w:t>
      </w:r>
    </w:p>
    <w:p w:rsidR="00220823" w:rsidRPr="00220823" w:rsidRDefault="00220823" w:rsidP="00220823">
      <w:pPr>
        <w:bidi/>
        <w:spacing w:after="0" w:line="240" w:lineRule="auto"/>
        <w:ind w:left="36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2C07E0" w:rsidRPr="002C07E0" w:rsidRDefault="002C07E0" w:rsidP="002C07E0">
      <w:pPr>
        <w:bidi/>
        <w:spacing w:after="0" w:line="240" w:lineRule="auto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</w:p>
    <w:sectPr w:rsidR="002C07E0" w:rsidRPr="002C07E0" w:rsidSect="004C6E68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DF1" w:rsidRDefault="00D56DF1" w:rsidP="00B467F8">
      <w:pPr>
        <w:spacing w:after="0" w:line="240" w:lineRule="auto"/>
      </w:pPr>
      <w:r>
        <w:separator/>
      </w:r>
    </w:p>
  </w:endnote>
  <w:endnote w:type="continuationSeparator" w:id="1">
    <w:p w:rsidR="00D56DF1" w:rsidRDefault="00D56DF1" w:rsidP="00B4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DF1" w:rsidRDefault="00D56DF1" w:rsidP="00B467F8">
      <w:pPr>
        <w:spacing w:after="0" w:line="240" w:lineRule="auto"/>
      </w:pPr>
      <w:r>
        <w:separator/>
      </w:r>
    </w:p>
  </w:footnote>
  <w:footnote w:type="continuationSeparator" w:id="1">
    <w:p w:rsidR="00D56DF1" w:rsidRDefault="00D56DF1" w:rsidP="00B4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829"/>
    <w:multiLevelType w:val="hybridMultilevel"/>
    <w:tmpl w:val="03808590"/>
    <w:lvl w:ilvl="0" w:tplc="6E7C14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10949"/>
    <w:multiLevelType w:val="hybridMultilevel"/>
    <w:tmpl w:val="1C847098"/>
    <w:lvl w:ilvl="0" w:tplc="6832B87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11FA8"/>
    <w:multiLevelType w:val="hybridMultilevel"/>
    <w:tmpl w:val="F9B2E44A"/>
    <w:lvl w:ilvl="0" w:tplc="CF3CEA6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53F5B"/>
    <w:multiLevelType w:val="hybridMultilevel"/>
    <w:tmpl w:val="27E4C3F6"/>
    <w:lvl w:ilvl="0" w:tplc="AD82DBD6">
      <w:start w:val="1"/>
      <w:numFmt w:val="arabicAlpha"/>
      <w:lvlText w:val="%1-"/>
      <w:lvlJc w:val="left"/>
      <w:pPr>
        <w:ind w:left="116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444734F"/>
    <w:multiLevelType w:val="hybridMultilevel"/>
    <w:tmpl w:val="9BD820AC"/>
    <w:lvl w:ilvl="0" w:tplc="1E3E944C">
      <w:start w:val="1"/>
      <w:numFmt w:val="arabicAlpha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12D20"/>
    <w:multiLevelType w:val="hybridMultilevel"/>
    <w:tmpl w:val="52A86D6C"/>
    <w:lvl w:ilvl="0" w:tplc="64E4EC2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C1FB2"/>
    <w:multiLevelType w:val="hybridMultilevel"/>
    <w:tmpl w:val="EA0A2BAE"/>
    <w:lvl w:ilvl="0" w:tplc="6BFE668E">
      <w:start w:val="1"/>
      <w:numFmt w:val="arabicAlpha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C6C3428"/>
    <w:multiLevelType w:val="hybridMultilevel"/>
    <w:tmpl w:val="21EA7782"/>
    <w:lvl w:ilvl="0" w:tplc="7CA0968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E387A"/>
    <w:multiLevelType w:val="hybridMultilevel"/>
    <w:tmpl w:val="105E67F8"/>
    <w:lvl w:ilvl="0" w:tplc="AA7E27D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06F28"/>
    <w:multiLevelType w:val="hybridMultilevel"/>
    <w:tmpl w:val="A54260C4"/>
    <w:lvl w:ilvl="0" w:tplc="D6F63710">
      <w:start w:val="1"/>
      <w:numFmt w:val="bullet"/>
      <w:lvlText w:val="-"/>
      <w:lvlJc w:val="left"/>
      <w:pPr>
        <w:ind w:left="144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C2574A"/>
    <w:multiLevelType w:val="hybridMultilevel"/>
    <w:tmpl w:val="C408F988"/>
    <w:lvl w:ilvl="0" w:tplc="C21EB574">
      <w:start w:val="1"/>
      <w:numFmt w:val="decimal"/>
      <w:lvlText w:val="%1-"/>
      <w:lvlJc w:val="left"/>
      <w:pPr>
        <w:ind w:left="1004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CBC175B"/>
    <w:multiLevelType w:val="hybridMultilevel"/>
    <w:tmpl w:val="1A22E676"/>
    <w:lvl w:ilvl="0" w:tplc="75A48EF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5784"/>
    <w:rsid w:val="000279CB"/>
    <w:rsid w:val="000321AD"/>
    <w:rsid w:val="00037A92"/>
    <w:rsid w:val="00044132"/>
    <w:rsid w:val="00053A01"/>
    <w:rsid w:val="00062883"/>
    <w:rsid w:val="0006468D"/>
    <w:rsid w:val="00076B05"/>
    <w:rsid w:val="000919DF"/>
    <w:rsid w:val="000A1638"/>
    <w:rsid w:val="000B1E0F"/>
    <w:rsid w:val="000D3482"/>
    <w:rsid w:val="000D3DC4"/>
    <w:rsid w:val="00123A07"/>
    <w:rsid w:val="0012750B"/>
    <w:rsid w:val="00140B86"/>
    <w:rsid w:val="00162B70"/>
    <w:rsid w:val="00173B9A"/>
    <w:rsid w:val="00191CB6"/>
    <w:rsid w:val="001A164B"/>
    <w:rsid w:val="001A67FD"/>
    <w:rsid w:val="001C0399"/>
    <w:rsid w:val="001C7579"/>
    <w:rsid w:val="001D6AEA"/>
    <w:rsid w:val="001E5523"/>
    <w:rsid w:val="001F5C0D"/>
    <w:rsid w:val="0020682D"/>
    <w:rsid w:val="002076AE"/>
    <w:rsid w:val="00220823"/>
    <w:rsid w:val="00220AD6"/>
    <w:rsid w:val="0022391B"/>
    <w:rsid w:val="00223AFF"/>
    <w:rsid w:val="00233EA8"/>
    <w:rsid w:val="00237C1D"/>
    <w:rsid w:val="00254E8D"/>
    <w:rsid w:val="00260B16"/>
    <w:rsid w:val="00260C76"/>
    <w:rsid w:val="00270671"/>
    <w:rsid w:val="002779D8"/>
    <w:rsid w:val="00281553"/>
    <w:rsid w:val="002B3927"/>
    <w:rsid w:val="002B71F8"/>
    <w:rsid w:val="002C07E0"/>
    <w:rsid w:val="002C40FF"/>
    <w:rsid w:val="002D4757"/>
    <w:rsid w:val="002E0866"/>
    <w:rsid w:val="002E162D"/>
    <w:rsid w:val="002E397E"/>
    <w:rsid w:val="002F6AAA"/>
    <w:rsid w:val="00302C74"/>
    <w:rsid w:val="00302F4C"/>
    <w:rsid w:val="003101CD"/>
    <w:rsid w:val="00311971"/>
    <w:rsid w:val="0031675E"/>
    <w:rsid w:val="00345DA6"/>
    <w:rsid w:val="00357752"/>
    <w:rsid w:val="00371324"/>
    <w:rsid w:val="00377A33"/>
    <w:rsid w:val="00385CE0"/>
    <w:rsid w:val="003A05F6"/>
    <w:rsid w:val="003A0C86"/>
    <w:rsid w:val="003A4E32"/>
    <w:rsid w:val="003A530F"/>
    <w:rsid w:val="003A6A16"/>
    <w:rsid w:val="003B3976"/>
    <w:rsid w:val="003B5D16"/>
    <w:rsid w:val="003B76CD"/>
    <w:rsid w:val="003C52CE"/>
    <w:rsid w:val="003E5DF1"/>
    <w:rsid w:val="003F152F"/>
    <w:rsid w:val="00403843"/>
    <w:rsid w:val="00425922"/>
    <w:rsid w:val="00426872"/>
    <w:rsid w:val="0043551A"/>
    <w:rsid w:val="00446E50"/>
    <w:rsid w:val="00485748"/>
    <w:rsid w:val="004A66F4"/>
    <w:rsid w:val="004B0E9A"/>
    <w:rsid w:val="004C6E68"/>
    <w:rsid w:val="004D2596"/>
    <w:rsid w:val="004D5145"/>
    <w:rsid w:val="004E43EB"/>
    <w:rsid w:val="004E625D"/>
    <w:rsid w:val="004F44E0"/>
    <w:rsid w:val="00510FA2"/>
    <w:rsid w:val="00527F26"/>
    <w:rsid w:val="00531205"/>
    <w:rsid w:val="00541175"/>
    <w:rsid w:val="005445F2"/>
    <w:rsid w:val="0054483D"/>
    <w:rsid w:val="0054604E"/>
    <w:rsid w:val="00581CDD"/>
    <w:rsid w:val="005859A0"/>
    <w:rsid w:val="005B2F90"/>
    <w:rsid w:val="005B542E"/>
    <w:rsid w:val="005E1576"/>
    <w:rsid w:val="005E2543"/>
    <w:rsid w:val="005E482D"/>
    <w:rsid w:val="005F0861"/>
    <w:rsid w:val="00604493"/>
    <w:rsid w:val="0061198A"/>
    <w:rsid w:val="006151A0"/>
    <w:rsid w:val="00623ED3"/>
    <w:rsid w:val="006259B5"/>
    <w:rsid w:val="006274EC"/>
    <w:rsid w:val="00632397"/>
    <w:rsid w:val="00633FFE"/>
    <w:rsid w:val="00645B01"/>
    <w:rsid w:val="00646AE7"/>
    <w:rsid w:val="00667211"/>
    <w:rsid w:val="00672A1C"/>
    <w:rsid w:val="00674125"/>
    <w:rsid w:val="00674AD8"/>
    <w:rsid w:val="00674DA8"/>
    <w:rsid w:val="00690466"/>
    <w:rsid w:val="006A674E"/>
    <w:rsid w:val="006A6CA4"/>
    <w:rsid w:val="006B7A37"/>
    <w:rsid w:val="006C64E5"/>
    <w:rsid w:val="006E128F"/>
    <w:rsid w:val="006E3816"/>
    <w:rsid w:val="006E54AF"/>
    <w:rsid w:val="006E5727"/>
    <w:rsid w:val="00703EC4"/>
    <w:rsid w:val="00707160"/>
    <w:rsid w:val="007136E2"/>
    <w:rsid w:val="00714BC9"/>
    <w:rsid w:val="00733141"/>
    <w:rsid w:val="00736A47"/>
    <w:rsid w:val="0074157B"/>
    <w:rsid w:val="00753A61"/>
    <w:rsid w:val="00772615"/>
    <w:rsid w:val="00772C1D"/>
    <w:rsid w:val="007A7924"/>
    <w:rsid w:val="007A7B35"/>
    <w:rsid w:val="007B15B0"/>
    <w:rsid w:val="007C120C"/>
    <w:rsid w:val="007D001F"/>
    <w:rsid w:val="007F6D7E"/>
    <w:rsid w:val="00801F2F"/>
    <w:rsid w:val="0080554D"/>
    <w:rsid w:val="00807571"/>
    <w:rsid w:val="008173E0"/>
    <w:rsid w:val="00822932"/>
    <w:rsid w:val="008302C6"/>
    <w:rsid w:val="00833B00"/>
    <w:rsid w:val="00851701"/>
    <w:rsid w:val="00855F42"/>
    <w:rsid w:val="00863B2F"/>
    <w:rsid w:val="00863BA9"/>
    <w:rsid w:val="008704E1"/>
    <w:rsid w:val="00880DED"/>
    <w:rsid w:val="0088630E"/>
    <w:rsid w:val="008A72C5"/>
    <w:rsid w:val="008B6ECE"/>
    <w:rsid w:val="008C0FEC"/>
    <w:rsid w:val="008C70BA"/>
    <w:rsid w:val="008D2958"/>
    <w:rsid w:val="008F7FF2"/>
    <w:rsid w:val="00904B22"/>
    <w:rsid w:val="00911FBA"/>
    <w:rsid w:val="00920CCE"/>
    <w:rsid w:val="00925784"/>
    <w:rsid w:val="00926EE2"/>
    <w:rsid w:val="00932D5C"/>
    <w:rsid w:val="009407B1"/>
    <w:rsid w:val="00941618"/>
    <w:rsid w:val="00943775"/>
    <w:rsid w:val="009570FC"/>
    <w:rsid w:val="00972AD6"/>
    <w:rsid w:val="00993B1E"/>
    <w:rsid w:val="009A32D1"/>
    <w:rsid w:val="009B0F2B"/>
    <w:rsid w:val="009B2897"/>
    <w:rsid w:val="009B66D9"/>
    <w:rsid w:val="009C5A95"/>
    <w:rsid w:val="009C7C70"/>
    <w:rsid w:val="009D313F"/>
    <w:rsid w:val="009D5979"/>
    <w:rsid w:val="009D72A7"/>
    <w:rsid w:val="009E72F9"/>
    <w:rsid w:val="009F3C13"/>
    <w:rsid w:val="009F63E4"/>
    <w:rsid w:val="00A034D6"/>
    <w:rsid w:val="00A578DA"/>
    <w:rsid w:val="00A632E4"/>
    <w:rsid w:val="00A931BE"/>
    <w:rsid w:val="00A93584"/>
    <w:rsid w:val="00AA2983"/>
    <w:rsid w:val="00AA2DCD"/>
    <w:rsid w:val="00AD5A0D"/>
    <w:rsid w:val="00AF3FAC"/>
    <w:rsid w:val="00AF62B9"/>
    <w:rsid w:val="00B04A9E"/>
    <w:rsid w:val="00B2210C"/>
    <w:rsid w:val="00B22E29"/>
    <w:rsid w:val="00B467F8"/>
    <w:rsid w:val="00B526FC"/>
    <w:rsid w:val="00B60A4C"/>
    <w:rsid w:val="00B66F6D"/>
    <w:rsid w:val="00B71293"/>
    <w:rsid w:val="00B75A50"/>
    <w:rsid w:val="00B8486D"/>
    <w:rsid w:val="00B91B71"/>
    <w:rsid w:val="00B96BBC"/>
    <w:rsid w:val="00BA170C"/>
    <w:rsid w:val="00BA4D70"/>
    <w:rsid w:val="00BA7895"/>
    <w:rsid w:val="00BB6F0D"/>
    <w:rsid w:val="00BC4DC4"/>
    <w:rsid w:val="00BC4F5E"/>
    <w:rsid w:val="00BD7631"/>
    <w:rsid w:val="00BE095F"/>
    <w:rsid w:val="00BE7FD0"/>
    <w:rsid w:val="00C04454"/>
    <w:rsid w:val="00C11305"/>
    <w:rsid w:val="00C504AD"/>
    <w:rsid w:val="00C60DDA"/>
    <w:rsid w:val="00C622BB"/>
    <w:rsid w:val="00C63A5E"/>
    <w:rsid w:val="00C67520"/>
    <w:rsid w:val="00C7442A"/>
    <w:rsid w:val="00C97BA1"/>
    <w:rsid w:val="00CB4276"/>
    <w:rsid w:val="00CC793F"/>
    <w:rsid w:val="00CD0E62"/>
    <w:rsid w:val="00CE2BEF"/>
    <w:rsid w:val="00CE4C89"/>
    <w:rsid w:val="00CF35A4"/>
    <w:rsid w:val="00D233F8"/>
    <w:rsid w:val="00D410B0"/>
    <w:rsid w:val="00D4556E"/>
    <w:rsid w:val="00D52D8D"/>
    <w:rsid w:val="00D5419E"/>
    <w:rsid w:val="00D54291"/>
    <w:rsid w:val="00D54A0D"/>
    <w:rsid w:val="00D56DF1"/>
    <w:rsid w:val="00D57872"/>
    <w:rsid w:val="00D57B19"/>
    <w:rsid w:val="00D64576"/>
    <w:rsid w:val="00D87F19"/>
    <w:rsid w:val="00DA5BF4"/>
    <w:rsid w:val="00DB42A0"/>
    <w:rsid w:val="00DB5906"/>
    <w:rsid w:val="00DC1A5B"/>
    <w:rsid w:val="00DC5513"/>
    <w:rsid w:val="00DD6BE3"/>
    <w:rsid w:val="00E03700"/>
    <w:rsid w:val="00E2426B"/>
    <w:rsid w:val="00E422CF"/>
    <w:rsid w:val="00E42649"/>
    <w:rsid w:val="00E4353C"/>
    <w:rsid w:val="00E57B76"/>
    <w:rsid w:val="00E630E6"/>
    <w:rsid w:val="00E85398"/>
    <w:rsid w:val="00E912B3"/>
    <w:rsid w:val="00EC7A55"/>
    <w:rsid w:val="00EE3A92"/>
    <w:rsid w:val="00EE5194"/>
    <w:rsid w:val="00EE58D7"/>
    <w:rsid w:val="00F01BF8"/>
    <w:rsid w:val="00F02BCF"/>
    <w:rsid w:val="00F06B06"/>
    <w:rsid w:val="00F14F48"/>
    <w:rsid w:val="00F166C6"/>
    <w:rsid w:val="00F30330"/>
    <w:rsid w:val="00F35022"/>
    <w:rsid w:val="00F37AA0"/>
    <w:rsid w:val="00F73207"/>
    <w:rsid w:val="00F75199"/>
    <w:rsid w:val="00F80B5A"/>
    <w:rsid w:val="00FA5238"/>
    <w:rsid w:val="00FB0BC9"/>
    <w:rsid w:val="00FB7A12"/>
    <w:rsid w:val="00FD2983"/>
    <w:rsid w:val="00FE0091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B1E0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E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302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B46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467F8"/>
  </w:style>
  <w:style w:type="paragraph" w:styleId="Pieddepage">
    <w:name w:val="footer"/>
    <w:basedOn w:val="Normal"/>
    <w:link w:val="PieddepageCar"/>
    <w:uiPriority w:val="99"/>
    <w:semiHidden/>
    <w:unhideWhenUsed/>
    <w:rsid w:val="00B46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467F8"/>
  </w:style>
  <w:style w:type="table" w:styleId="Grilledutableau">
    <w:name w:val="Table Grid"/>
    <w:basedOn w:val="TableauNormal"/>
    <w:uiPriority w:val="59"/>
    <w:rsid w:val="00714B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FC0A7-01EE-4310-8280-E6C6E322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FINFO</cp:lastModifiedBy>
  <cp:revision>214</cp:revision>
  <cp:lastPrinted>2021-11-14T20:49:00Z</cp:lastPrinted>
  <dcterms:created xsi:type="dcterms:W3CDTF">2018-05-11T07:55:00Z</dcterms:created>
  <dcterms:modified xsi:type="dcterms:W3CDTF">2023-12-04T13:29:00Z</dcterms:modified>
</cp:coreProperties>
</file>