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EndPr/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6E32FF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4A24AC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 w:rsidR="004A24AC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6E32FF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4A24AC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 w:rsidR="004A24AC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6E32FF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6E32FF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6E32FF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6E32FF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6E32FF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6E32FF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6E32FF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6E32FF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6E32FF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6E32FF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6E32FF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Pr="0032393F" w:rsidRDefault="003F1839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32393F">
        <w:rPr>
          <w:highlight w:val="green"/>
        </w:rPr>
        <w:t>Table</w:t>
      </w:r>
      <w:r w:rsidR="00EF31DC" w:rsidRPr="0032393F">
        <w:rPr>
          <w:highlight w:val="green"/>
        </w:rPr>
        <w:t xml:space="preserve"> with </w:t>
      </w:r>
      <w:r w:rsidR="00B56430" w:rsidRPr="0032393F">
        <w:rPr>
          <w:highlight w:val="green"/>
        </w:rPr>
        <w:t>destinations</w:t>
      </w:r>
      <w:r w:rsidR="00EF31DC" w:rsidRPr="0032393F">
        <w:rPr>
          <w:highlight w:val="green"/>
        </w:rPr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 w:rsidRPr="0032393F">
        <w:rPr>
          <w:highlight w:val="green"/>
        </w:rPr>
        <w:t xml:space="preserve">Add a copyright info </w:t>
      </w:r>
      <w:r w:rsidR="00AD5630" w:rsidRPr="0032393F">
        <w:rPr>
          <w:highlight w:val="green"/>
        </w:rPr>
        <w:t>below the table “Source of data © 202</w:t>
      </w:r>
      <w:r w:rsidR="00B56430" w:rsidRPr="0032393F">
        <w:rPr>
          <w:highlight w:val="green"/>
        </w:rPr>
        <w:t>1</w:t>
      </w:r>
      <w:r w:rsidR="00AD5630" w:rsidRPr="0032393F">
        <w:rPr>
          <w:highlight w:val="green"/>
        </w:rPr>
        <w:t xml:space="preserve"> </w:t>
      </w:r>
      <w:r w:rsidR="00B56430" w:rsidRPr="0032393F">
        <w:rPr>
          <w:highlight w:val="green"/>
        </w:rPr>
        <w:t>TUI.nl</w:t>
      </w:r>
      <w:r w:rsidR="00AD5630" w:rsidRPr="0032393F">
        <w:rPr>
          <w:highlight w:val="green"/>
        </w:rPr>
        <w:t>”</w:t>
      </w:r>
      <w:r w:rsidR="00671CFD" w:rsidRPr="0032393F">
        <w:rPr>
          <w:highlight w:val="green"/>
        </w:rPr>
        <w:t>.</w:t>
      </w:r>
      <w:r>
        <w:t xml:space="preserve"> </w:t>
      </w:r>
    </w:p>
    <w:p w14:paraId="1553F6A7" w14:textId="301BF430" w:rsidR="00671CFD" w:rsidRPr="00A50257" w:rsidRDefault="00671CF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Aside: 3 Products.</w:t>
      </w:r>
    </w:p>
    <w:p w14:paraId="512A23D5" w14:textId="404E391D" w:rsidR="00671CFD" w:rsidRPr="00A50257" w:rsidRDefault="00671CF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the image from 3 products to push traffic to https://</w:t>
      </w:r>
      <w:r w:rsidR="00B56430" w:rsidRPr="00A50257">
        <w:rPr>
          <w:highlight w:val="green"/>
        </w:rPr>
        <w:t>tui</w:t>
      </w:r>
      <w:r w:rsidRPr="00A50257">
        <w:rPr>
          <w:highlight w:val="green"/>
        </w:rPr>
        <w:t xml:space="preserve">.nl/  </w:t>
      </w:r>
    </w:p>
    <w:p w14:paraId="1027AF67" w14:textId="0E401799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Footer</w:t>
      </w:r>
    </w:p>
    <w:p w14:paraId="5D80BF09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copyright sign as entity and author info (student name)</w:t>
      </w:r>
    </w:p>
    <w:p w14:paraId="2F2D9416" w14:textId="77777777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Cookie statement.</w:t>
      </w:r>
    </w:p>
    <w:p w14:paraId="0296E557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Make a </w:t>
      </w:r>
      <w:r w:rsidRPr="00A50257">
        <w:rPr>
          <w:b/>
          <w:bCs/>
          <w:highlight w:val="green"/>
        </w:rPr>
        <w:t>fixed</w:t>
      </w:r>
      <w:r w:rsidRPr="00A50257">
        <w:rPr>
          <w:highlight w:val="green"/>
        </w:rPr>
        <w:t xml:space="preserve"> box with the text “Cookie statement” </w:t>
      </w:r>
      <w:proofErr w:type="spellStart"/>
      <w:r w:rsidRPr="00A50257">
        <w:rPr>
          <w:highlight w:val="green"/>
        </w:rPr>
        <w:t>color</w:t>
      </w:r>
      <w:proofErr w:type="spellEnd"/>
      <w:r w:rsidRPr="00A50257">
        <w:rPr>
          <w:highlight w:val="green"/>
        </w:rPr>
        <w:t xml:space="preserve"> #FFF. </w:t>
      </w:r>
    </w:p>
    <w:p w14:paraId="71E8E9CF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Opacity from the box is 50% with </w:t>
      </w:r>
      <w:r w:rsidRPr="00A50257">
        <w:rPr>
          <w:highlight w:val="green"/>
          <w:lang w:val="en-US"/>
        </w:rPr>
        <w:t>color</w:t>
      </w:r>
      <w:r w:rsidRPr="00A50257">
        <w:rPr>
          <w:highlight w:val="green"/>
        </w:rP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Pr="003015DA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3015DA">
        <w:rPr>
          <w:highlight w:val="green"/>
        </w:rPr>
        <w:t xml:space="preserve">Uses pseudo-class first-child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 w:rsidRPr="003015DA">
        <w:rPr>
          <w:highlight w:val="green"/>
        </w:rPr>
        <w:t xml:space="preserve">Uses pseudo-class nth-child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even horizontal lines the background</w:t>
      </w:r>
      <w:r>
        <w:t xml:space="preserve">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 xml:space="preserve">Uses selecting elements by </w:t>
      </w:r>
      <w:r w:rsidR="00D348A6" w:rsidRPr="00A87A2A">
        <w:rPr>
          <w:highlight w:val="green"/>
        </w:rPr>
        <w:t>,</w:t>
      </w:r>
      <w:r w:rsidRPr="00A87A2A">
        <w:rPr>
          <w:highlight w:val="green"/>
        </w:rPr>
        <w:t xml:space="preserve"> (comma)</w:t>
      </w:r>
      <w:r w:rsidR="00E53022" w:rsidRPr="00A87A2A">
        <w:rPr>
          <w:highlight w:val="green"/>
        </w:rPr>
        <w:t>.</w:t>
      </w:r>
    </w:p>
    <w:p w14:paraId="3BB43DA4" w14:textId="0071805A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>Uses selecting elements by a space</w:t>
      </w:r>
      <w:r w:rsidR="00E53022" w:rsidRPr="00A87A2A">
        <w:rPr>
          <w:highlight w:val="green"/>
        </w:rPr>
        <w:t>.</w:t>
      </w:r>
    </w:p>
    <w:p w14:paraId="0CAD936C" w14:textId="1D55AB3A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</w:t>
      </w:r>
      <w:proofErr w:type="spellStart"/>
      <w:r w:rsidRPr="009F7DE3">
        <w:rPr>
          <w:highlight w:val="green"/>
        </w:rPr>
        <w:t>color</w:t>
      </w:r>
      <w:proofErr w:type="spellEnd"/>
      <w:r w:rsidR="00E53022" w:rsidRPr="009F7DE3">
        <w:rPr>
          <w:highlight w:val="green"/>
        </w:rPr>
        <w:t>.</w:t>
      </w:r>
    </w:p>
    <w:p w14:paraId="79FD5DB6" w14:textId="7A96A231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border-style with value double</w:t>
      </w:r>
      <w:r w:rsidR="00E53022" w:rsidRPr="009F7DE3">
        <w:rPr>
          <w:highlight w:val="green"/>
        </w:rPr>
        <w:t>.</w:t>
      </w:r>
    </w:p>
    <w:p w14:paraId="3D842C27" w14:textId="7FD91A23" w:rsidR="00AE14E3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border-width</w:t>
      </w:r>
      <w:r w:rsidR="00E53022" w:rsidRPr="009F7DE3">
        <w:rPr>
          <w:highlight w:val="green"/>
        </w:rPr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35243D" w14:textId="77777777" w:rsidR="006E32FF" w:rsidRDefault="006E32FF" w:rsidP="00760C02">
      <w:pPr>
        <w:spacing w:after="0" w:line="240" w:lineRule="auto"/>
      </w:pPr>
      <w:r>
        <w:separator/>
      </w:r>
    </w:p>
  </w:endnote>
  <w:endnote w:type="continuationSeparator" w:id="0">
    <w:p w14:paraId="56BD3CB5" w14:textId="77777777" w:rsidR="006E32FF" w:rsidRDefault="006E32FF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8ECA50" w14:textId="77777777" w:rsidR="006E32FF" w:rsidRDefault="006E32FF" w:rsidP="00760C02">
      <w:pPr>
        <w:spacing w:after="0" w:line="240" w:lineRule="auto"/>
      </w:pPr>
      <w:r>
        <w:separator/>
      </w:r>
    </w:p>
  </w:footnote>
  <w:footnote w:type="continuationSeparator" w:id="0">
    <w:p w14:paraId="2C3E8C65" w14:textId="77777777" w:rsidR="006E32FF" w:rsidRDefault="006E32FF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5DA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393F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32FF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9F7DE3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0257"/>
    <w:rsid w:val="00A578B8"/>
    <w:rsid w:val="00A57BCD"/>
    <w:rsid w:val="00A6406F"/>
    <w:rsid w:val="00A67B50"/>
    <w:rsid w:val="00A701E4"/>
    <w:rsid w:val="00A8368B"/>
    <w:rsid w:val="00A843DF"/>
    <w:rsid w:val="00A87043"/>
    <w:rsid w:val="00A87A2A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967D3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117</cp:revision>
  <cp:lastPrinted>2020-10-11T12:09:00Z</cp:lastPrinted>
  <dcterms:created xsi:type="dcterms:W3CDTF">2021-09-29T09:56:00Z</dcterms:created>
  <dcterms:modified xsi:type="dcterms:W3CDTF">2021-10-17T10:54:00Z</dcterms:modified>
</cp:coreProperties>
</file>