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2D0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2D0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2D0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2D0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D07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C32D07">
        <w:rPr>
          <w:rStyle w:val="a3"/>
          <w:caps/>
          <w:smallCaps w:val="0"/>
          <w:szCs w:val="28"/>
        </w:rPr>
        <w:t>ПОЯСНИТЕЛЬНАЯ ЗАПИСКА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D07">
        <w:rPr>
          <w:rFonts w:ascii="Times New Roman" w:hAnsi="Times New Roman" w:cs="Times New Roman"/>
          <w:b/>
          <w:sz w:val="28"/>
          <w:szCs w:val="28"/>
        </w:rPr>
        <w:t>к индивидуальному заданию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D07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:rsidR="00493CF8" w:rsidRPr="00C32D07" w:rsidRDefault="00493CF8" w:rsidP="00255675">
      <w:pPr>
        <w:spacing w:after="0" w:line="360" w:lineRule="auto"/>
        <w:ind w:left="-54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D07">
        <w:rPr>
          <w:rFonts w:ascii="Times New Roman" w:hAnsi="Times New Roman" w:cs="Times New Roman"/>
          <w:b/>
          <w:sz w:val="28"/>
          <w:szCs w:val="28"/>
        </w:rPr>
        <w:t>тема: «СОЗДАНИЕ ПРИЛОЖЕНИЯ»</w:t>
      </w:r>
    </w:p>
    <w:p w:rsidR="00493CF8" w:rsidRPr="00C32D07" w:rsidRDefault="00493CF8" w:rsidP="00255675">
      <w:pPr>
        <w:spacing w:after="0" w:line="360" w:lineRule="auto"/>
        <w:ind w:left="-5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32D07">
        <w:rPr>
          <w:rFonts w:ascii="Times New Roman" w:hAnsi="Times New Roman" w:cs="Times New Roman"/>
          <w:sz w:val="28"/>
          <w:szCs w:val="28"/>
        </w:rPr>
        <w:t>7</w:t>
      </w: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93CF8" w:rsidRPr="00C32D07" w:rsidTr="00D01A0B">
        <w:trPr>
          <w:trHeight w:val="614"/>
        </w:trPr>
        <w:tc>
          <w:tcPr>
            <w:tcW w:w="2206" w:type="pct"/>
            <w:vAlign w:val="bottom"/>
          </w:tcPr>
          <w:p w:rsidR="00493CF8" w:rsidRPr="00C32D07" w:rsidRDefault="00493CF8" w:rsidP="002556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D07">
              <w:rPr>
                <w:rFonts w:ascii="Times New Roman" w:hAnsi="Times New Roman" w:cs="Times New Roman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93CF8" w:rsidRPr="00C32D07" w:rsidRDefault="00493CF8" w:rsidP="002556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93CF8" w:rsidRPr="00C32D07" w:rsidRDefault="00493CF8" w:rsidP="00255675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32D07">
              <w:rPr>
                <w:rFonts w:ascii="Times New Roman" w:hAnsi="Times New Roman" w:cs="Times New Roman"/>
                <w:sz w:val="28"/>
                <w:szCs w:val="28"/>
              </w:rPr>
              <w:t>Иванов В</w:t>
            </w:r>
            <w:r w:rsidRPr="00C32D07">
              <w:rPr>
                <w:rFonts w:ascii="Times New Roman" w:hAnsi="Times New Roman" w:cs="Times New Roman"/>
                <w:sz w:val="28"/>
                <w:szCs w:val="28"/>
              </w:rPr>
              <w:t>.С.</w:t>
            </w:r>
          </w:p>
        </w:tc>
      </w:tr>
      <w:tr w:rsidR="00493CF8" w:rsidRPr="00C32D07" w:rsidTr="00D01A0B">
        <w:trPr>
          <w:trHeight w:val="614"/>
        </w:trPr>
        <w:tc>
          <w:tcPr>
            <w:tcW w:w="2206" w:type="pct"/>
            <w:vAlign w:val="bottom"/>
          </w:tcPr>
          <w:p w:rsidR="00493CF8" w:rsidRPr="00C32D07" w:rsidRDefault="00493CF8" w:rsidP="002556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D0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3CF8" w:rsidRPr="00C32D07" w:rsidRDefault="00493CF8" w:rsidP="00255675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93CF8" w:rsidRPr="00C32D07" w:rsidRDefault="00493CF8" w:rsidP="00255675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32D07">
              <w:rPr>
                <w:rFonts w:ascii="Times New Roman" w:hAnsi="Times New Roman" w:cs="Times New Roman"/>
                <w:sz w:val="28"/>
                <w:szCs w:val="28"/>
              </w:rPr>
              <w:t>Фомичева Т.Г.</w:t>
            </w:r>
          </w:p>
        </w:tc>
      </w:tr>
    </w:tbl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93CF8" w:rsidRPr="00C32D07" w:rsidRDefault="00493CF8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2D0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493CF8" w:rsidRPr="00C32D07" w:rsidRDefault="00493CF8" w:rsidP="00255675">
      <w:pPr>
        <w:spacing w:after="0" w:line="360" w:lineRule="auto"/>
        <w:ind w:left="3540" w:firstLine="708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32D07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B27371" w:rsidRPr="00C32D07" w:rsidRDefault="00493CF8" w:rsidP="00255675">
      <w:pPr>
        <w:pStyle w:val="1"/>
        <w:spacing w:before="0" w:line="360" w:lineRule="auto"/>
        <w:contextualSpacing/>
        <w:rPr>
          <w:rFonts w:ascii="Times New Roman" w:hAnsi="Times New Roman" w:cs="Times New Roman"/>
          <w:b/>
        </w:rPr>
      </w:pPr>
      <w:r w:rsidRPr="00C32D07">
        <w:rPr>
          <w:rFonts w:ascii="Times New Roman" w:hAnsi="Times New Roman" w:cs="Times New Roman"/>
          <w:b/>
          <w:color w:val="auto"/>
        </w:rPr>
        <w:lastRenderedPageBreak/>
        <w:t>Постановка задачи.</w:t>
      </w:r>
    </w:p>
    <w:p w:rsidR="00C32D07" w:rsidRPr="00C32D07" w:rsidRDefault="00C32D07" w:rsidP="008958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2D07">
        <w:rPr>
          <w:rFonts w:ascii="Times New Roman" w:hAnsi="Times New Roman" w:cs="Times New Roman"/>
          <w:bCs/>
          <w:sz w:val="28"/>
          <w:szCs w:val="28"/>
        </w:rPr>
        <w:t xml:space="preserve">Пусть требуется 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</w:t>
      </w:r>
    </w:p>
    <w:p w:rsidR="00C32D07" w:rsidRPr="00C32D07" w:rsidRDefault="00C32D07" w:rsidP="008958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2D07">
        <w:rPr>
          <w:rFonts w:ascii="Times New Roman" w:hAnsi="Times New Roman" w:cs="Times New Roman"/>
          <w:bCs/>
          <w:sz w:val="28"/>
          <w:szCs w:val="28"/>
        </w:rPr>
        <w:t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номер рекомендованной диеты. Птицефабрика имеет несколько цехов, и за каждой курицей закреплена отдельная клетка.  Код клетки, где находится курица, характеризуется номером цеха, номером ряда в цехе и номером клетки в ряду. О работниках птицефабрики в БД должна храниться следующая информация: паспортные данные, зарплата, закрепленные за работником клетки. Директор птицефабрики может принять или уволить работника, при этом не должно быть кур, не обслуживаемых ни одним работником. Количество кур может изменяться как в большую, так и в меньшую сторону, в отдельные моменты времени часть клеток может пустовать. Директору могут потребоваться следующие сведения: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Какое количество яиц получают от каждой курицы данного веса, породы, возраста?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В каком цехе наибольшее количество кур определенной породы?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В каких клетках находятся куры указанного возраста с заданным номером диеты?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Сколько яиц в день приносят куры указанного работника?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 xml:space="preserve">Среднее количество яиц, которое получает в день каждый работник от обслуживаемых им кур? 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В каком цехе находится курица, от которой получают больше всего яиц.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Сколько кур каждой породы в каждом цехе?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t>Какое количество кур обслуживает каждый работник?</w:t>
      </w:r>
    </w:p>
    <w:p w:rsidR="00C32D07" w:rsidRPr="00C32D07" w:rsidRDefault="00C32D07" w:rsidP="0089588E">
      <w:pPr>
        <w:pStyle w:val="a4"/>
        <w:numPr>
          <w:ilvl w:val="0"/>
          <w:numId w:val="1"/>
        </w:numPr>
        <w:tabs>
          <w:tab w:val="left" w:pos="36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32D07">
        <w:rPr>
          <w:rFonts w:ascii="Times New Roman" w:hAnsi="Times New Roman" w:cs="Times New Roman"/>
          <w:sz w:val="28"/>
          <w:szCs w:val="28"/>
        </w:rPr>
        <w:lastRenderedPageBreak/>
        <w:t>Какова для каждой породы разница между показателями породы и средними показателями по птицефабрике?</w:t>
      </w:r>
    </w:p>
    <w:p w:rsidR="00C32D07" w:rsidRPr="00C32D07" w:rsidRDefault="00C32D07" w:rsidP="008958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2D07">
        <w:rPr>
          <w:rFonts w:ascii="Times New Roman" w:hAnsi="Times New Roman" w:cs="Times New Roman"/>
          <w:bCs/>
          <w:sz w:val="28"/>
          <w:szCs w:val="28"/>
        </w:rPr>
        <w:t>Необходимо предусмотреть возможность выдачи справки о породе и информации о курах этой породы, имеющихся на фабрике. Требуется также сформировать отчет о работе птицефабрики за прошедший месяц. Отчет должен включать следующую информацию: количество кур и средняя производительность по каждой породе, общее количество кур на фабрике, общее количество яиц, полученное птицефабрикой за отчетный месяц, общее количество работников и их распределение по цехам.</w:t>
      </w:r>
    </w:p>
    <w:p w:rsidR="00493CF8" w:rsidRPr="00C32D07" w:rsidRDefault="00493CF8" w:rsidP="0025567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32D07" w:rsidRPr="00C32D07" w:rsidRDefault="00C32D07" w:rsidP="00255675">
      <w:pPr>
        <w:pStyle w:val="1"/>
        <w:spacing w:before="0" w:line="360" w:lineRule="auto"/>
        <w:contextualSpacing/>
        <w:rPr>
          <w:rFonts w:ascii="Times New Roman" w:hAnsi="Times New Roman" w:cs="Times New Roman"/>
          <w:b/>
          <w:color w:val="auto"/>
        </w:rPr>
      </w:pPr>
      <w:r w:rsidRPr="00C32D07">
        <w:rPr>
          <w:rFonts w:ascii="Times New Roman" w:hAnsi="Times New Roman" w:cs="Times New Roman"/>
          <w:b/>
          <w:color w:val="auto"/>
        </w:rPr>
        <w:t>Проектирование БД.</w:t>
      </w:r>
    </w:p>
    <w:p w:rsidR="00C32D07" w:rsidRPr="00C32D07" w:rsidRDefault="00C32D07" w:rsidP="0025567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C32D0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ER-</w:t>
      </w:r>
      <w:r w:rsidRPr="00C32D07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</w:p>
    <w:p w:rsidR="00C32D07" w:rsidRDefault="009852CA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1DB49" wp14:editId="330DD7C0">
            <wp:extent cx="4371975" cy="3133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A" w:rsidRDefault="009852CA" w:rsidP="002556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9852CA" w:rsidRDefault="009852CA" w:rsidP="0025567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r w:rsidRPr="009852CA">
        <w:rPr>
          <w:rFonts w:ascii="Times New Roman" w:hAnsi="Times New Roman" w:cs="Times New Roman"/>
          <w:b/>
          <w:color w:val="auto"/>
          <w:sz w:val="28"/>
        </w:rPr>
        <w:t>Сущности.</w:t>
      </w:r>
    </w:p>
    <w:p w:rsidR="009852CA" w:rsidRDefault="009852CA" w:rsidP="0089588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выделить следующие сущности:</w:t>
      </w:r>
    </w:p>
    <w:p w:rsidR="009852CA" w:rsidRDefault="009852CA" w:rsidP="0089588E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675">
        <w:rPr>
          <w:rFonts w:ascii="Times New Roman" w:hAnsi="Times New Roman" w:cs="Times New Roman"/>
          <w:b/>
          <w:sz w:val="28"/>
          <w:szCs w:val="28"/>
        </w:rPr>
        <w:t>Порода</w:t>
      </w:r>
      <w:r>
        <w:rPr>
          <w:rFonts w:ascii="Times New Roman" w:hAnsi="Times New Roman" w:cs="Times New Roman"/>
          <w:sz w:val="28"/>
          <w:szCs w:val="28"/>
        </w:rPr>
        <w:t xml:space="preserve"> с ключом «Название» и атрибутами: «Среднее кол-во яиц», «Средний вес», «Номер диеты».</w:t>
      </w:r>
    </w:p>
    <w:p w:rsidR="009852CA" w:rsidRDefault="009852CA" w:rsidP="0089588E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675">
        <w:rPr>
          <w:rFonts w:ascii="Times New Roman" w:hAnsi="Times New Roman" w:cs="Times New Roman"/>
          <w:b/>
          <w:sz w:val="28"/>
          <w:szCs w:val="28"/>
        </w:rPr>
        <w:t>Куриц</w:t>
      </w:r>
      <w:r w:rsidR="00C3226E" w:rsidRPr="0025567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ключом «</w:t>
      </w:r>
      <w:r w:rsidRPr="009852CA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курицы» и атрибутами: «Вес», «Возраст</w:t>
      </w:r>
      <w:r w:rsidR="00C3226E">
        <w:rPr>
          <w:rFonts w:ascii="Times New Roman" w:hAnsi="Times New Roman" w:cs="Times New Roman"/>
          <w:sz w:val="28"/>
          <w:szCs w:val="28"/>
        </w:rPr>
        <w:t xml:space="preserve"> (полных месяцев)», «Кол-во яиц(</w:t>
      </w:r>
      <w:proofErr w:type="spellStart"/>
      <w:r w:rsidR="00C3226E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="00C3226E">
        <w:rPr>
          <w:rFonts w:ascii="Times New Roman" w:hAnsi="Times New Roman" w:cs="Times New Roman"/>
          <w:sz w:val="28"/>
          <w:szCs w:val="28"/>
        </w:rPr>
        <w:t>)».</w:t>
      </w:r>
    </w:p>
    <w:p w:rsidR="00C3226E" w:rsidRPr="00C3226E" w:rsidRDefault="00C3226E" w:rsidP="0089588E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675">
        <w:rPr>
          <w:rFonts w:ascii="Times New Roman" w:hAnsi="Times New Roman" w:cs="Times New Roman"/>
          <w:b/>
          <w:sz w:val="28"/>
          <w:szCs w:val="28"/>
        </w:rPr>
        <w:lastRenderedPageBreak/>
        <w:t>Клетка</w:t>
      </w:r>
      <w:r>
        <w:rPr>
          <w:rFonts w:ascii="Times New Roman" w:hAnsi="Times New Roman" w:cs="Times New Roman"/>
          <w:sz w:val="28"/>
          <w:szCs w:val="28"/>
        </w:rPr>
        <w:t xml:space="preserve"> с ключом «Номер клетки» и атрибутами: «№ цеха», «№ ряда», «№ места в ряду».</w:t>
      </w:r>
    </w:p>
    <w:p w:rsidR="009852CA" w:rsidRDefault="00C3226E" w:rsidP="0089588E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675">
        <w:rPr>
          <w:rFonts w:ascii="Times New Roman" w:hAnsi="Times New Roman" w:cs="Times New Roman"/>
          <w:b/>
          <w:sz w:val="28"/>
          <w:szCs w:val="28"/>
        </w:rPr>
        <w:t>Работник</w:t>
      </w:r>
      <w:r>
        <w:rPr>
          <w:rFonts w:ascii="Times New Roman" w:hAnsi="Times New Roman" w:cs="Times New Roman"/>
          <w:sz w:val="28"/>
          <w:szCs w:val="28"/>
        </w:rPr>
        <w:t xml:space="preserve"> с ключом «Паспорт» и атрибутами: «ФИО»,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ЗарПлата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3226E" w:rsidRDefault="00C3226E" w:rsidP="0025567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226E">
        <w:rPr>
          <w:rFonts w:ascii="Times New Roman" w:hAnsi="Times New Roman" w:cs="Times New Roman"/>
          <w:b/>
          <w:color w:val="auto"/>
          <w:sz w:val="28"/>
          <w:szCs w:val="28"/>
        </w:rPr>
        <w:t>Отношения.</w:t>
      </w:r>
    </w:p>
    <w:p w:rsidR="00C3226E" w:rsidRDefault="00C3226E" w:rsidP="0089588E">
      <w:pPr>
        <w:pStyle w:val="a6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6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5675">
        <w:rPr>
          <w:rFonts w:ascii="Times New Roman" w:hAnsi="Times New Roman" w:cs="Times New Roman"/>
          <w:sz w:val="28"/>
          <w:szCs w:val="28"/>
        </w:rPr>
        <w:t>вязь между сущностями «</w:t>
      </w:r>
      <w:r w:rsidRPr="00255675">
        <w:rPr>
          <w:rFonts w:ascii="Times New Roman" w:hAnsi="Times New Roman" w:cs="Times New Roman"/>
          <w:b/>
          <w:sz w:val="28"/>
          <w:szCs w:val="28"/>
        </w:rPr>
        <w:t>Порода</w:t>
      </w:r>
      <w:r w:rsidRPr="00255675">
        <w:rPr>
          <w:rFonts w:ascii="Times New Roman" w:hAnsi="Times New Roman" w:cs="Times New Roman"/>
          <w:sz w:val="28"/>
          <w:szCs w:val="28"/>
        </w:rPr>
        <w:t>» и «</w:t>
      </w:r>
      <w:r w:rsidRPr="00255675">
        <w:rPr>
          <w:rFonts w:ascii="Times New Roman" w:hAnsi="Times New Roman" w:cs="Times New Roman"/>
          <w:b/>
          <w:sz w:val="28"/>
          <w:szCs w:val="28"/>
        </w:rPr>
        <w:t>Курица</w:t>
      </w:r>
      <w:r w:rsidRPr="00255675">
        <w:rPr>
          <w:rFonts w:ascii="Times New Roman" w:hAnsi="Times New Roman" w:cs="Times New Roman"/>
          <w:sz w:val="28"/>
          <w:szCs w:val="28"/>
        </w:rPr>
        <w:t>» имеет вид «один ко многим»</w:t>
      </w:r>
      <w:r w:rsidR="00255675" w:rsidRPr="00255675">
        <w:rPr>
          <w:rFonts w:ascii="Times New Roman" w:hAnsi="Times New Roman" w:cs="Times New Roman"/>
          <w:sz w:val="28"/>
          <w:szCs w:val="28"/>
        </w:rPr>
        <w:t xml:space="preserve"> и является обязательно</w:t>
      </w:r>
      <w:r w:rsidR="00A16BD7">
        <w:rPr>
          <w:rFonts w:ascii="Times New Roman" w:hAnsi="Times New Roman" w:cs="Times New Roman"/>
          <w:sz w:val="28"/>
          <w:szCs w:val="28"/>
        </w:rPr>
        <w:t>й</w:t>
      </w:r>
      <w:r w:rsidR="00255675" w:rsidRPr="00255675">
        <w:rPr>
          <w:rFonts w:ascii="Times New Roman" w:hAnsi="Times New Roman" w:cs="Times New Roman"/>
          <w:sz w:val="28"/>
          <w:szCs w:val="28"/>
        </w:rPr>
        <w:t xml:space="preserve"> с обеих сторон</w:t>
      </w:r>
      <w:r w:rsidRPr="00255675">
        <w:rPr>
          <w:rFonts w:ascii="Times New Roman" w:hAnsi="Times New Roman" w:cs="Times New Roman"/>
          <w:sz w:val="28"/>
          <w:szCs w:val="28"/>
        </w:rPr>
        <w:t>,</w:t>
      </w:r>
      <w:r w:rsidR="00255675" w:rsidRPr="00255675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255675">
        <w:rPr>
          <w:rFonts w:ascii="Times New Roman" w:hAnsi="Times New Roman" w:cs="Times New Roman"/>
          <w:sz w:val="28"/>
          <w:szCs w:val="28"/>
        </w:rPr>
        <w:t xml:space="preserve"> </w:t>
      </w:r>
      <w:r w:rsidR="00255675" w:rsidRPr="00255675">
        <w:rPr>
          <w:rFonts w:ascii="Times New Roman" w:hAnsi="Times New Roman" w:cs="Times New Roman"/>
          <w:sz w:val="28"/>
          <w:szCs w:val="28"/>
        </w:rPr>
        <w:t>каждая курица обычно имеет только одну породу, а к каждой породе относится большое количество кур.</w:t>
      </w:r>
      <w:r w:rsidR="00255675">
        <w:rPr>
          <w:rFonts w:ascii="Times New Roman" w:hAnsi="Times New Roman" w:cs="Times New Roman"/>
          <w:sz w:val="28"/>
          <w:szCs w:val="28"/>
        </w:rPr>
        <w:t xml:space="preserve"> По четвёртому правилу генерации отношений получаем два отношения:</w:t>
      </w:r>
    </w:p>
    <w:p w:rsidR="00255675" w:rsidRDefault="00255675" w:rsidP="0089588E">
      <w:pPr>
        <w:pStyle w:val="a6"/>
        <w:numPr>
          <w:ilvl w:val="1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Порода (</w:t>
      </w:r>
      <w:r w:rsidRPr="00255675">
        <w:rPr>
          <w:rFonts w:ascii="Times New Roman" w:hAnsi="Times New Roman" w:cs="Times New Roman"/>
          <w:sz w:val="28"/>
          <w:szCs w:val="28"/>
          <w:u w:val="single"/>
        </w:rPr>
        <w:t>Название породы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5675" w:rsidRDefault="00255675" w:rsidP="0089588E">
      <w:pPr>
        <w:pStyle w:val="a6"/>
        <w:numPr>
          <w:ilvl w:val="1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Курица (</w:t>
      </w:r>
      <w:r w:rsidRPr="00255675">
        <w:rPr>
          <w:rFonts w:ascii="Times New Roman" w:hAnsi="Times New Roman" w:cs="Times New Roman"/>
          <w:sz w:val="28"/>
          <w:szCs w:val="28"/>
          <w:u w:val="single"/>
        </w:rPr>
        <w:t>Номер курицы</w:t>
      </w:r>
      <w:r>
        <w:rPr>
          <w:rFonts w:ascii="Times New Roman" w:hAnsi="Times New Roman" w:cs="Times New Roman"/>
          <w:sz w:val="28"/>
          <w:szCs w:val="28"/>
        </w:rPr>
        <w:t>, Название породы)</w:t>
      </w:r>
    </w:p>
    <w:p w:rsidR="00752CEB" w:rsidRDefault="00255675" w:rsidP="0089588E">
      <w:pPr>
        <w:pStyle w:val="a6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6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5675">
        <w:rPr>
          <w:rFonts w:ascii="Times New Roman" w:hAnsi="Times New Roman" w:cs="Times New Roman"/>
          <w:sz w:val="28"/>
          <w:szCs w:val="28"/>
        </w:rPr>
        <w:t>вяз</w:t>
      </w:r>
      <w:r>
        <w:rPr>
          <w:rFonts w:ascii="Times New Roman" w:hAnsi="Times New Roman" w:cs="Times New Roman"/>
          <w:sz w:val="28"/>
          <w:szCs w:val="28"/>
        </w:rPr>
        <w:t>ь между сущностями</w:t>
      </w:r>
      <w:r w:rsidR="00752CEB">
        <w:rPr>
          <w:rFonts w:ascii="Times New Roman" w:hAnsi="Times New Roman" w:cs="Times New Roman"/>
          <w:sz w:val="28"/>
          <w:szCs w:val="28"/>
        </w:rPr>
        <w:t xml:space="preserve"> «</w:t>
      </w:r>
      <w:r w:rsidR="00752CEB" w:rsidRPr="00A16BD7">
        <w:rPr>
          <w:rFonts w:ascii="Times New Roman" w:hAnsi="Times New Roman" w:cs="Times New Roman"/>
          <w:b/>
          <w:sz w:val="28"/>
          <w:szCs w:val="28"/>
        </w:rPr>
        <w:t>Курица</w:t>
      </w:r>
      <w:r w:rsidR="00752CEB">
        <w:rPr>
          <w:rFonts w:ascii="Times New Roman" w:hAnsi="Times New Roman" w:cs="Times New Roman"/>
          <w:sz w:val="28"/>
          <w:szCs w:val="28"/>
        </w:rPr>
        <w:t>» и «</w:t>
      </w:r>
      <w:r w:rsidR="00752CEB" w:rsidRPr="00A16BD7">
        <w:rPr>
          <w:rFonts w:ascii="Times New Roman" w:hAnsi="Times New Roman" w:cs="Times New Roman"/>
          <w:b/>
          <w:sz w:val="28"/>
          <w:szCs w:val="28"/>
        </w:rPr>
        <w:t>Клетка</w:t>
      </w:r>
      <w:r w:rsidR="00752CEB">
        <w:rPr>
          <w:rFonts w:ascii="Times New Roman" w:hAnsi="Times New Roman" w:cs="Times New Roman"/>
          <w:sz w:val="28"/>
          <w:szCs w:val="28"/>
        </w:rPr>
        <w:t>» имеет вид «один к одному» и является обязательной только со стороны курица, так как каждая курица должна иметь свою клетку, при этом в клетке может быть либо одна курица, либо ни одной. По второму правилу генерации отношений получаем два отношения:</w:t>
      </w:r>
    </w:p>
    <w:p w:rsidR="00A16BD7" w:rsidRDefault="00A16BD7" w:rsidP="0089588E">
      <w:pPr>
        <w:pStyle w:val="a6"/>
        <w:numPr>
          <w:ilvl w:val="1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Курица (</w:t>
      </w:r>
      <w:r w:rsidRPr="00255675">
        <w:rPr>
          <w:rFonts w:ascii="Times New Roman" w:hAnsi="Times New Roman" w:cs="Times New Roman"/>
          <w:sz w:val="28"/>
          <w:szCs w:val="28"/>
          <w:u w:val="single"/>
        </w:rPr>
        <w:t>Номер курицы</w:t>
      </w:r>
      <w:r>
        <w:rPr>
          <w:rFonts w:ascii="Times New Roman" w:hAnsi="Times New Roman" w:cs="Times New Roman"/>
          <w:sz w:val="28"/>
          <w:szCs w:val="28"/>
        </w:rPr>
        <w:t>, Номер клетки)</w:t>
      </w:r>
    </w:p>
    <w:p w:rsidR="00A16BD7" w:rsidRDefault="00A16BD7" w:rsidP="0089588E">
      <w:pPr>
        <w:pStyle w:val="a6"/>
        <w:numPr>
          <w:ilvl w:val="1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Клетка (</w:t>
      </w:r>
      <w:r w:rsidRPr="00A16BD7">
        <w:rPr>
          <w:rFonts w:ascii="Times New Roman" w:hAnsi="Times New Roman" w:cs="Times New Roman"/>
          <w:sz w:val="28"/>
          <w:szCs w:val="28"/>
          <w:u w:val="single"/>
        </w:rPr>
        <w:t>Номер клетки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5675" w:rsidRDefault="00A16BD7" w:rsidP="0089588E">
      <w:pPr>
        <w:pStyle w:val="a6"/>
        <w:numPr>
          <w:ilvl w:val="0"/>
          <w:numId w:val="4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«</w:t>
      </w:r>
      <w:r w:rsidRPr="00A16BD7">
        <w:rPr>
          <w:rFonts w:ascii="Times New Roman" w:hAnsi="Times New Roman" w:cs="Times New Roman"/>
          <w:b/>
          <w:sz w:val="28"/>
          <w:szCs w:val="28"/>
        </w:rPr>
        <w:t>Работник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A16BD7">
        <w:rPr>
          <w:rFonts w:ascii="Times New Roman" w:hAnsi="Times New Roman" w:cs="Times New Roman"/>
          <w:b/>
          <w:sz w:val="28"/>
          <w:szCs w:val="28"/>
        </w:rPr>
        <w:t>Клетка</w:t>
      </w:r>
      <w:r>
        <w:rPr>
          <w:rFonts w:ascii="Times New Roman" w:hAnsi="Times New Roman" w:cs="Times New Roman"/>
          <w:sz w:val="28"/>
          <w:szCs w:val="28"/>
        </w:rPr>
        <w:t>» имеет вид «один ко многим» и является обязательной с обеих сторон, так как у каждой клетки должен быть обязательно только один работник, а один работник может обслуживать несколько клеток. По четвёртому правилу генерации отношений получаем два отношения:</w:t>
      </w:r>
    </w:p>
    <w:p w:rsidR="00A16BD7" w:rsidRDefault="00A16BD7" w:rsidP="0089588E">
      <w:pPr>
        <w:pStyle w:val="a6"/>
        <w:numPr>
          <w:ilvl w:val="1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Клетка (</w:t>
      </w:r>
      <w:r w:rsidRPr="00A16BD7">
        <w:rPr>
          <w:rFonts w:ascii="Times New Roman" w:hAnsi="Times New Roman" w:cs="Times New Roman"/>
          <w:sz w:val="28"/>
          <w:szCs w:val="28"/>
          <w:u w:val="single"/>
        </w:rPr>
        <w:t>Номер клетки</w:t>
      </w:r>
      <w:r>
        <w:rPr>
          <w:rFonts w:ascii="Times New Roman" w:hAnsi="Times New Roman" w:cs="Times New Roman"/>
          <w:sz w:val="28"/>
          <w:szCs w:val="28"/>
        </w:rPr>
        <w:t>, Паспорт работника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16BD7" w:rsidRDefault="00A16BD7" w:rsidP="0089588E">
      <w:pPr>
        <w:pStyle w:val="a6"/>
        <w:numPr>
          <w:ilvl w:val="1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(</w:t>
      </w:r>
      <w:r w:rsidRPr="00A16BD7">
        <w:rPr>
          <w:rFonts w:ascii="Times New Roman" w:hAnsi="Times New Roman" w:cs="Times New Roman"/>
          <w:sz w:val="28"/>
          <w:szCs w:val="28"/>
          <w:u w:val="single"/>
        </w:rPr>
        <w:t>Паспорт работника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09E1" w:rsidRDefault="007009E1" w:rsidP="008958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распределим по отношениям оставшиеся атрибуты предметной области, получив тем самым отношения:</w:t>
      </w:r>
    </w:p>
    <w:p w:rsidR="007009E1" w:rsidRDefault="007009E1" w:rsidP="0089588E">
      <w:pPr>
        <w:pStyle w:val="a6"/>
        <w:numPr>
          <w:ilvl w:val="1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Порода (</w:t>
      </w:r>
      <w:r w:rsidRPr="00255675">
        <w:rPr>
          <w:rFonts w:ascii="Times New Roman" w:hAnsi="Times New Roman" w:cs="Times New Roman"/>
          <w:sz w:val="28"/>
          <w:szCs w:val="28"/>
          <w:u w:val="single"/>
        </w:rPr>
        <w:t>Название породы</w:t>
      </w:r>
      <w:r>
        <w:rPr>
          <w:rFonts w:ascii="Times New Roman" w:hAnsi="Times New Roman" w:cs="Times New Roman"/>
          <w:sz w:val="28"/>
          <w:szCs w:val="28"/>
        </w:rPr>
        <w:t>, Среднее кол-во яиц, Средний вес, Номер диеты)</w:t>
      </w:r>
    </w:p>
    <w:p w:rsidR="007009E1" w:rsidRDefault="007009E1" w:rsidP="0089588E">
      <w:pPr>
        <w:pStyle w:val="a6"/>
        <w:numPr>
          <w:ilvl w:val="1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Курица (</w:t>
      </w:r>
      <w:r w:rsidRPr="00255675">
        <w:rPr>
          <w:rFonts w:ascii="Times New Roman" w:hAnsi="Times New Roman" w:cs="Times New Roman"/>
          <w:sz w:val="28"/>
          <w:szCs w:val="28"/>
          <w:u w:val="single"/>
        </w:rPr>
        <w:t>Номер курицы</w:t>
      </w:r>
      <w:r>
        <w:rPr>
          <w:rFonts w:ascii="Times New Roman" w:hAnsi="Times New Roman" w:cs="Times New Roman"/>
          <w:sz w:val="28"/>
          <w:szCs w:val="28"/>
        </w:rPr>
        <w:t>, Название породы, Вес, Возраст (полных месяцев), Кол-во яиц(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клетки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09E1" w:rsidRDefault="007009E1" w:rsidP="0089588E">
      <w:pPr>
        <w:pStyle w:val="a6"/>
        <w:numPr>
          <w:ilvl w:val="1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Клетка (</w:t>
      </w:r>
      <w:r w:rsidRPr="00A16BD7">
        <w:rPr>
          <w:rFonts w:ascii="Times New Roman" w:hAnsi="Times New Roman" w:cs="Times New Roman"/>
          <w:sz w:val="28"/>
          <w:szCs w:val="28"/>
          <w:u w:val="single"/>
        </w:rPr>
        <w:t>Номер клетки</w:t>
      </w:r>
      <w:r>
        <w:rPr>
          <w:rFonts w:ascii="Times New Roman" w:hAnsi="Times New Roman" w:cs="Times New Roman"/>
          <w:sz w:val="28"/>
          <w:szCs w:val="28"/>
        </w:rPr>
        <w:t>, № цеха, № ряда, № места в ряду, Паспорт работника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09E1" w:rsidRDefault="007009E1" w:rsidP="0089588E">
      <w:pPr>
        <w:pStyle w:val="a6"/>
        <w:numPr>
          <w:ilvl w:val="1"/>
          <w:numId w:val="5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(</w:t>
      </w:r>
      <w:r w:rsidRPr="00A16BD7">
        <w:rPr>
          <w:rFonts w:ascii="Times New Roman" w:hAnsi="Times New Roman" w:cs="Times New Roman"/>
          <w:sz w:val="28"/>
          <w:szCs w:val="28"/>
          <w:u w:val="single"/>
        </w:rPr>
        <w:t>Паспорт работника</w:t>
      </w:r>
      <w:r>
        <w:rPr>
          <w:rFonts w:ascii="Times New Roman" w:hAnsi="Times New Roman" w:cs="Times New Roman"/>
          <w:sz w:val="28"/>
          <w:szCs w:val="28"/>
        </w:rPr>
        <w:t xml:space="preserve">, ФИО,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ЗарПлата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009E1" w:rsidRPr="007009E1" w:rsidRDefault="007009E1" w:rsidP="007009E1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09E1">
        <w:rPr>
          <w:rFonts w:ascii="Times New Roman" w:hAnsi="Times New Roman" w:cs="Times New Roman"/>
          <w:b/>
          <w:color w:val="auto"/>
          <w:sz w:val="28"/>
          <w:szCs w:val="28"/>
        </w:rPr>
        <w:t>Проверка соответствия НФБК.</w:t>
      </w:r>
    </w:p>
    <w:p w:rsidR="007009E1" w:rsidRDefault="007009E1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 отношения «Порода»:</w:t>
      </w:r>
    </w:p>
    <w:p w:rsidR="007009E1" w:rsidRPr="007009E1" w:rsidRDefault="007009E1" w:rsidP="002C3E68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9E1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7009E1">
        <w:rPr>
          <w:rFonts w:ascii="Times New Roman" w:hAnsi="Times New Roman" w:cs="Times New Roman"/>
          <w:sz w:val="28"/>
          <w:szCs w:val="28"/>
        </w:rPr>
        <w:t xml:space="preserve">породы </w:t>
      </w:r>
      <w:r w:rsidRPr="007009E1">
        <w:sym w:font="Symbol" w:char="F0AE"/>
      </w:r>
      <w:r w:rsidRPr="007009E1">
        <w:rPr>
          <w:rFonts w:ascii="Times New Roman" w:hAnsi="Times New Roman" w:cs="Times New Roman"/>
          <w:sz w:val="28"/>
          <w:szCs w:val="28"/>
        </w:rPr>
        <w:t xml:space="preserve"> </w:t>
      </w:r>
      <w:r w:rsidRPr="007009E1">
        <w:rPr>
          <w:rFonts w:ascii="Times New Roman" w:hAnsi="Times New Roman" w:cs="Times New Roman"/>
          <w:sz w:val="28"/>
          <w:szCs w:val="28"/>
        </w:rPr>
        <w:t>Среднее</w:t>
      </w:r>
      <w:proofErr w:type="gramEnd"/>
      <w:r w:rsidRPr="007009E1">
        <w:rPr>
          <w:rFonts w:ascii="Times New Roman" w:hAnsi="Times New Roman" w:cs="Times New Roman"/>
          <w:sz w:val="28"/>
          <w:szCs w:val="28"/>
        </w:rPr>
        <w:t xml:space="preserve"> кол-во яиц, Средний вес, Номер диеты</w:t>
      </w:r>
      <w:r w:rsidRPr="007009E1">
        <w:rPr>
          <w:rFonts w:ascii="Times New Roman" w:hAnsi="Times New Roman" w:cs="Times New Roman"/>
          <w:sz w:val="28"/>
          <w:szCs w:val="28"/>
        </w:rPr>
        <w:t>.</w:t>
      </w:r>
    </w:p>
    <w:p w:rsidR="007009E1" w:rsidRDefault="007009E1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зависимостей нет, так как с</w:t>
      </w:r>
      <w:r>
        <w:rPr>
          <w:rFonts w:ascii="Times New Roman" w:hAnsi="Times New Roman" w:cs="Times New Roman"/>
          <w:sz w:val="28"/>
          <w:szCs w:val="28"/>
        </w:rPr>
        <w:t xml:space="preserve">реднее кол-во яиц,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редний вес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диеты</w:t>
      </w:r>
      <w:r>
        <w:rPr>
          <w:rFonts w:ascii="Times New Roman" w:hAnsi="Times New Roman" w:cs="Times New Roman"/>
          <w:sz w:val="28"/>
          <w:szCs w:val="28"/>
        </w:rPr>
        <w:t xml:space="preserve"> могут повторяться у разных пород, следовательно</w:t>
      </w:r>
      <w:r w:rsidR="008958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отношение «Порода» находится в НФБК.</w:t>
      </w:r>
    </w:p>
    <w:p w:rsidR="007009E1" w:rsidRDefault="007009E1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 отношения «Курица»:</w:t>
      </w:r>
    </w:p>
    <w:p w:rsidR="007009E1" w:rsidRDefault="0089588E" w:rsidP="002C3E68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8E">
        <w:rPr>
          <w:rFonts w:ascii="Times New Roman" w:hAnsi="Times New Roman" w:cs="Times New Roman"/>
          <w:sz w:val="28"/>
          <w:szCs w:val="28"/>
        </w:rPr>
        <w:t>Номер курицы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9E1">
        <w:sym w:font="Symbol" w:char="F0AE"/>
      </w:r>
      <w:r w:rsidRPr="0070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Название породы, Вес, Возраст (полных месяцев), Кол-во яиц(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  <w:r w:rsidRPr="0070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клетки</w:t>
      </w:r>
    </w:p>
    <w:p w:rsidR="0089588E" w:rsidRDefault="0089588E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зависимостей нет, так как н</w:t>
      </w:r>
      <w:r>
        <w:rPr>
          <w:rFonts w:ascii="Times New Roman" w:hAnsi="Times New Roman" w:cs="Times New Roman"/>
          <w:sz w:val="28"/>
          <w:szCs w:val="28"/>
        </w:rPr>
        <w:t xml:space="preserve">азвание породы,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ес,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озраст (полных месяцев)</w:t>
      </w:r>
      <w:r>
        <w:rPr>
          <w:rFonts w:ascii="Times New Roman" w:hAnsi="Times New Roman" w:cs="Times New Roman"/>
          <w:sz w:val="28"/>
          <w:szCs w:val="28"/>
        </w:rPr>
        <w:t xml:space="preserve"> и к</w:t>
      </w:r>
      <w:r>
        <w:rPr>
          <w:rFonts w:ascii="Times New Roman" w:hAnsi="Times New Roman" w:cs="Times New Roman"/>
          <w:sz w:val="28"/>
          <w:szCs w:val="28"/>
        </w:rPr>
        <w:t>ол-во яиц(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могут совпадать у разных куриц, а номер клетки не подходит, потому что наличие курицы в клетке не является обязательным, следовательно, отношение «Курица» находится в НФБК.</w:t>
      </w:r>
    </w:p>
    <w:p w:rsidR="0089588E" w:rsidRDefault="0089588E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 отношения «Клетка»:</w:t>
      </w:r>
    </w:p>
    <w:p w:rsidR="0089588E" w:rsidRDefault="0089588E" w:rsidP="002C3E68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8E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89588E">
        <w:rPr>
          <w:rFonts w:ascii="Times New Roman" w:hAnsi="Times New Roman" w:cs="Times New Roman"/>
          <w:sz w:val="28"/>
          <w:szCs w:val="28"/>
        </w:rPr>
        <w:t>клетки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9E1"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цеха, № ряда, № места в ряду, Паспорт работника</w:t>
      </w:r>
    </w:p>
    <w:p w:rsidR="0089588E" w:rsidRDefault="0089588E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Других зависимостей нет, так как </w:t>
      </w:r>
      <w:r w:rsidR="002C3E68">
        <w:rPr>
          <w:rFonts w:ascii="Times New Roman" w:hAnsi="Times New Roman" w:cs="Times New Roman"/>
          <w:sz w:val="28"/>
          <w:szCs w:val="28"/>
        </w:rPr>
        <w:t>№ цеха, № ряда, № места в ряду</w:t>
      </w:r>
      <w:r w:rsidR="002C3E68">
        <w:rPr>
          <w:rFonts w:ascii="Times New Roman" w:hAnsi="Times New Roman" w:cs="Times New Roman"/>
          <w:sz w:val="28"/>
          <w:szCs w:val="28"/>
        </w:rPr>
        <w:t xml:space="preserve"> и п</w:t>
      </w:r>
      <w:r w:rsidR="002C3E68">
        <w:rPr>
          <w:rFonts w:ascii="Times New Roman" w:hAnsi="Times New Roman" w:cs="Times New Roman"/>
          <w:sz w:val="28"/>
          <w:szCs w:val="28"/>
        </w:rPr>
        <w:t xml:space="preserve">аспорт </w:t>
      </w:r>
      <w:r w:rsidR="002C3E68">
        <w:rPr>
          <w:rFonts w:ascii="Times New Roman" w:hAnsi="Times New Roman" w:cs="Times New Roman"/>
          <w:sz w:val="28"/>
          <w:szCs w:val="28"/>
        </w:rPr>
        <w:t xml:space="preserve">обслуживающего </w:t>
      </w:r>
      <w:r w:rsidR="002C3E68">
        <w:rPr>
          <w:rFonts w:ascii="Times New Roman" w:hAnsi="Times New Roman" w:cs="Times New Roman"/>
          <w:sz w:val="28"/>
          <w:szCs w:val="28"/>
        </w:rPr>
        <w:t>работника</w:t>
      </w:r>
      <w:r w:rsidR="002C3E68">
        <w:rPr>
          <w:rFonts w:ascii="Times New Roman" w:hAnsi="Times New Roman" w:cs="Times New Roman"/>
          <w:sz w:val="28"/>
          <w:szCs w:val="28"/>
        </w:rPr>
        <w:t xml:space="preserve"> могут быть одинаковыми у разных клеток, следовательно, отношение «Клетка» находится в НФБК.</w:t>
      </w:r>
    </w:p>
    <w:p w:rsidR="002C3E68" w:rsidRDefault="002C3E68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 отношения «Работник»:</w:t>
      </w:r>
    </w:p>
    <w:p w:rsidR="002C3E68" w:rsidRDefault="002C3E68" w:rsidP="002C3E68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E68">
        <w:rPr>
          <w:rFonts w:ascii="Times New Roman" w:hAnsi="Times New Roman" w:cs="Times New Roman"/>
          <w:sz w:val="28"/>
          <w:szCs w:val="28"/>
        </w:rPr>
        <w:t xml:space="preserve">Паспорт </w:t>
      </w:r>
      <w:proofErr w:type="gramStart"/>
      <w:r w:rsidRPr="002C3E68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9E1"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ФИО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ЗарПлата</w:t>
      </w:r>
      <w:proofErr w:type="spellEnd"/>
    </w:p>
    <w:p w:rsidR="002C3E68" w:rsidRDefault="002C3E68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зависимостей нет, так как ФИО и заработная плата разных работников могут быть идентичными, следовательно, отношение «Работник» находится в НФБК.</w:t>
      </w:r>
    </w:p>
    <w:p w:rsidR="002C3E68" w:rsidRPr="002C3E68" w:rsidRDefault="002C3E68" w:rsidP="002C3E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этап проектирования закончен.</w:t>
      </w:r>
      <w:bookmarkStart w:id="0" w:name="_GoBack"/>
      <w:bookmarkEnd w:id="0"/>
    </w:p>
    <w:sectPr w:rsidR="002C3E68" w:rsidRPr="002C3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4540D"/>
    <w:multiLevelType w:val="hybridMultilevel"/>
    <w:tmpl w:val="7FA21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6EB"/>
    <w:multiLevelType w:val="multilevel"/>
    <w:tmpl w:val="13BF46EB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88D"/>
    <w:multiLevelType w:val="hybridMultilevel"/>
    <w:tmpl w:val="2744C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1329"/>
    <w:multiLevelType w:val="hybridMultilevel"/>
    <w:tmpl w:val="1924C5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1561E57"/>
    <w:multiLevelType w:val="hybridMultilevel"/>
    <w:tmpl w:val="42D66A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5AB1475"/>
    <w:multiLevelType w:val="hybridMultilevel"/>
    <w:tmpl w:val="B894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D2"/>
    <w:rsid w:val="00255675"/>
    <w:rsid w:val="002C3E68"/>
    <w:rsid w:val="00493CF8"/>
    <w:rsid w:val="004A36D2"/>
    <w:rsid w:val="007009E1"/>
    <w:rsid w:val="00752CEB"/>
    <w:rsid w:val="0089588E"/>
    <w:rsid w:val="009852CA"/>
    <w:rsid w:val="00A16BD7"/>
    <w:rsid w:val="00A6411D"/>
    <w:rsid w:val="00B27371"/>
    <w:rsid w:val="00C3226E"/>
    <w:rsid w:val="00C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D899F-453A-406B-B0FE-FA9CF6A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93CF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493C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493CF8"/>
    <w:rPr>
      <w:b/>
      <w:bCs/>
      <w:smallCaps/>
      <w:spacing w:val="5"/>
    </w:rPr>
  </w:style>
  <w:style w:type="paragraph" w:styleId="a4">
    <w:name w:val="Plain Text"/>
    <w:basedOn w:val="a"/>
    <w:link w:val="a5"/>
    <w:rsid w:val="00C32D07"/>
    <w:pPr>
      <w:autoSpaceDE w:val="0"/>
      <w:autoSpaceDN w:val="0"/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C3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2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2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98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2018-12-16T18:11:00Z</dcterms:created>
  <dcterms:modified xsi:type="dcterms:W3CDTF">2018-12-16T20:00:00Z</dcterms:modified>
</cp:coreProperties>
</file>