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МИНОБРНАУКИ РОССИИ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Санкт-Петербургский государственный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электротехнический университет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ЛЭТИ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им. В.И. Ульянова (Ленина)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МОЭВМ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5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лабораторной работе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Программирование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8"/>
          <w:shd w:fill="auto" w:val="clear"/>
        </w:rPr>
        <w:t xml:space="preserve">Тема: Создание Makefile и управление кодом с помощью Git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128"/>
        <w:gridCol w:w="2477"/>
        <w:gridCol w:w="2750"/>
      </w:tblGrid>
      <w:tr>
        <w:trPr>
          <w:trHeight w:val="614" w:hRule="auto"/>
          <w:jc w:val="left"/>
        </w:trPr>
        <w:tc>
          <w:tcPr>
            <w:tcW w:w="41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гр. 6303</w:t>
            </w:r>
          </w:p>
        </w:tc>
        <w:tc>
          <w:tcPr>
            <w:tcW w:w="247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Земляных Д.С.</w:t>
            </w:r>
          </w:p>
        </w:tc>
      </w:tr>
      <w:tr>
        <w:trPr>
          <w:trHeight w:val="614" w:hRule="auto"/>
          <w:jc w:val="left"/>
        </w:trPr>
        <w:tc>
          <w:tcPr>
            <w:tcW w:w="41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24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Кринкин К.В.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научиться создавать Makefile и управлять кодом с помощью распределенной системы управления версиями Git.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1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Makefile: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main: main.o get_name.o print_str.o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ab/>
        <w:t xml:space="preserve">gcc main.o get_name.o print_str.o -o main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main.o: main.c get_name.h print_str.h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ab/>
        <w:t xml:space="preserve">gcc -c main.c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get_name.o: get_name.c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ab/>
        <w:t xml:space="preserve">gcc -c get_name.c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print_str.o: print_str.c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ab/>
        <w:t xml:space="preserve">gcc -c print_str.c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Работа с Git: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Git clone pr1-2016-6303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(ссылка на репозиторий 6303) (скопируем себе репозиторий группы 6303 и будем работать в нем)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Git checkout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Genka_Warrior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создадим новую ветку от ветки master для нашего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Git push origin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Genka_Warrior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отправляем изменения на сервер)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Git add *.c *.h Makefile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(проиндексируем изменения)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Git commit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создадим коммит)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Git push origin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Genka_Warrior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отправим изменения в репозиторий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Создадим pull request в ветку master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ходе лабораторной работы были освоены принципы работы с системой контроля версий Git и приобретен навык создания Makefile для сборки проекта.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