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Laravel Backend Developer Practical Assessment</w:t>
      </w:r>
    </w:p>
    <w:p>
      <w:pPr>
        <w:pStyle w:val="Normal"/>
        <w:jc w:val="center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Project Overview: Job Board with Advanced Filtering</w:t>
      </w:r>
    </w:p>
    <w:p>
      <w:pPr>
        <w:pStyle w:val="Normal"/>
        <w:rPr>
          <w:rFonts w:ascii="Avenir Book" w:hAnsi="Avenir Book" w:cs="Avenir Book"/>
        </w:rPr>
      </w:pPr>
      <w:r>
        <w:rPr>
          <w:rFonts w:cs="Avenir Book" w:ascii="Avenir Book" w:hAnsi="Avenir Book"/>
        </w:rPr>
        <w:t xml:space="preserve">Create a Laravel application that manages job listings with complex filtering capabilities similar to </w:t>
      </w:r>
      <w:hyperlink r:id="rId2">
        <w:r>
          <w:rPr>
            <w:rStyle w:val="Hyperlink"/>
            <w:rFonts w:cs="Avenir Book" w:ascii="Avenir Book" w:hAnsi="Avenir Book"/>
          </w:rPr>
          <w:t>Airtable</w:t>
        </w:r>
      </w:hyperlink>
      <w:r>
        <w:rPr>
          <w:rFonts w:cs="Avenir Book" w:ascii="Avenir Book" w:hAnsi="Avenir Book"/>
        </w:rPr>
        <w:t>. The application should handle different job types with varying attributes using Entity-Attribute-Value (EAV) design patterns alongside traditional relational database models.</w:t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Requirements</w:t>
      </w:r>
    </w:p>
    <w:p>
      <w:pPr>
        <w:pStyle w:val="Normal"/>
        <w:rPr>
          <w:color w:val="81D41A"/>
        </w:rPr>
      </w:pPr>
      <w:r>
        <w:rPr>
          <w:color w:val="81D41A"/>
        </w:rPr>
        <w:t>1. Core Job Model and Standard Relationships</w:t>
      </w:r>
    </w:p>
    <w:p>
      <w:pPr>
        <w:pStyle w:val="Normal"/>
        <w:numPr>
          <w:ilvl w:val="0"/>
          <w:numId w:val="1"/>
        </w:numPr>
        <w:rPr>
          <w:color w:val="81D41A"/>
        </w:rPr>
      </w:pPr>
      <w:r>
        <w:rPr>
          <w:color w:val="81D41A"/>
        </w:rPr>
        <w:t xml:space="preserve">Create a Job model with the following standard fields: 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id (primary key)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title (string)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description (text)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company_name (string)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salary_min (decimal)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salary_max (decimal)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is_remote (boolean)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job_type (enum: 'full-time', 'part-time', 'contract', 'freelance')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status (enum: 'draft', 'published', 'archived')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published_at (timestamp)</w:t>
      </w:r>
    </w:p>
    <w:p>
      <w:pPr>
        <w:pStyle w:val="Normal"/>
        <w:numPr>
          <w:ilvl w:val="1"/>
          <w:numId w:val="1"/>
        </w:numPr>
        <w:rPr>
          <w:color w:val="81D41A"/>
        </w:rPr>
      </w:pPr>
      <w:r>
        <w:rPr>
          <w:color w:val="81D41A"/>
        </w:rPr>
        <w:t>Standard timestamps (created_at, updated_at)</w:t>
      </w:r>
    </w:p>
    <w:p>
      <w:pPr>
        <w:pStyle w:val="Normal"/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2. Many-to-Many Relationships</w:t>
      </w:r>
    </w:p>
    <w:p>
      <w:pPr>
        <w:pStyle w:val="Normal"/>
        <w:rPr>
          <w:color w:val="81D41A"/>
        </w:rPr>
      </w:pPr>
      <w:r>
        <w:rPr>
          <w:rFonts w:cs="Avenir Book" w:ascii="Avenir Book" w:hAnsi="Avenir Book"/>
          <w:color w:val="81D41A"/>
        </w:rPr>
        <w:t>Implement the following many-to-many relationships with the Job model:</w:t>
      </w:r>
    </w:p>
    <w:p>
      <w:pPr>
        <w:pStyle w:val="Normal"/>
        <w:numPr>
          <w:ilvl w:val="0"/>
          <w:numId w:val="2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  <w:color w:val="81D41A"/>
        </w:rPr>
        <w:t>Languages</w:t>
      </w:r>
      <w:r>
        <w:rPr>
          <w:rFonts w:cs="Avenir Book" w:ascii="Avenir Book" w:hAnsi="Avenir Book"/>
          <w:color w:val="81D41A"/>
        </w:rPr>
        <w:t xml:space="preserve">: Programming languages required for the job </w:t>
      </w:r>
    </w:p>
    <w:p>
      <w:pPr>
        <w:pStyle w:val="Normal"/>
        <w:numPr>
          <w:ilvl w:val="1"/>
          <w:numId w:val="2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Create a Language model with id and name fields</w:t>
      </w:r>
    </w:p>
    <w:p>
      <w:pPr>
        <w:pStyle w:val="Normal"/>
        <w:numPr>
          <w:ilvl w:val="1"/>
          <w:numId w:val="2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Implement appropriate pivot table and relationship methods</w:t>
      </w:r>
    </w:p>
    <w:p>
      <w:pPr>
        <w:pStyle w:val="Normal"/>
        <w:numPr>
          <w:ilvl w:val="0"/>
          <w:numId w:val="2"/>
        </w:numPr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Locations</w:t>
      </w:r>
      <w:r>
        <w:rPr>
          <w:rFonts w:cs="Avenir Book" w:ascii="Avenir Book" w:hAnsi="Avenir Book"/>
          <w:color w:val="81D41A"/>
        </w:rPr>
        <w:t xml:space="preserve">: Possible locations for the job </w:t>
      </w:r>
    </w:p>
    <w:p>
      <w:pPr>
        <w:pStyle w:val="Normal"/>
        <w:numPr>
          <w:ilvl w:val="1"/>
          <w:numId w:val="2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Create a Location model with id, city, state, country fields</w:t>
      </w:r>
    </w:p>
    <w:p>
      <w:pPr>
        <w:pStyle w:val="Normal"/>
        <w:numPr>
          <w:ilvl w:val="1"/>
          <w:numId w:val="2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Implement appropriate pivot table and relationship methods</w:t>
      </w:r>
    </w:p>
    <w:p>
      <w:pPr>
        <w:pStyle w:val="Normal"/>
        <w:numPr>
          <w:ilvl w:val="0"/>
          <w:numId w:val="2"/>
        </w:numPr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Categories</w:t>
      </w:r>
      <w:r>
        <w:rPr>
          <w:rFonts w:cs="Avenir Book" w:ascii="Avenir Book" w:hAnsi="Avenir Book"/>
          <w:color w:val="81D41A"/>
        </w:rPr>
        <w:t xml:space="preserve">: Job categories/departments </w:t>
      </w:r>
    </w:p>
    <w:p>
      <w:pPr>
        <w:pStyle w:val="Normal"/>
        <w:numPr>
          <w:ilvl w:val="1"/>
          <w:numId w:val="2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Create a Category model with id and name fields</w:t>
      </w:r>
    </w:p>
    <w:p>
      <w:pPr>
        <w:pStyle w:val="Normal"/>
        <w:numPr>
          <w:ilvl w:val="1"/>
          <w:numId w:val="2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Implement appropriate pivot table and relationship methods</w:t>
      </w:r>
    </w:p>
    <w:p>
      <w:pPr>
        <w:pStyle w:val="Normal"/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3. Entity-Attribute-Value (EAV) Implementation</w:t>
      </w:r>
    </w:p>
    <w:p>
      <w:pPr>
        <w:pStyle w:val="Normal"/>
        <w:rPr>
          <w:color w:val="81D41A"/>
        </w:rPr>
      </w:pPr>
      <w:r>
        <w:rPr>
          <w:rFonts w:cs="Avenir Book" w:ascii="Avenir Book" w:hAnsi="Avenir Book"/>
          <w:color w:val="81D41A"/>
        </w:rPr>
        <w:t>Implement an EAV system to allow for dynamic attributes based on job types:</w:t>
      </w:r>
    </w:p>
    <w:p>
      <w:pPr>
        <w:pStyle w:val="Normal"/>
        <w:numPr>
          <w:ilvl w:val="0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Create the following tables: 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attributes (id, name, type, options)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job_attribute_values (id, job_id, attribute_id, value)</w:t>
      </w:r>
    </w:p>
    <w:p>
      <w:pPr>
        <w:pStyle w:val="Normal"/>
        <w:numPr>
          <w:ilvl w:val="0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The type field in attributes should support at least: 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'text' (free text input)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'number' (numeric values)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'boolean' (true/false)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'date' (date values)</w:t>
      </w:r>
    </w:p>
    <w:p>
      <w:pPr>
        <w:pStyle w:val="Normal"/>
        <w:numPr>
          <w:ilvl w:val="1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'select' (selection from predefined options)</w:t>
      </w:r>
    </w:p>
    <w:p>
      <w:pPr>
        <w:pStyle w:val="Normal"/>
        <w:numPr>
          <w:ilvl w:val="0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For 'select' type, store possible options as JSON in the options field</w:t>
      </w:r>
    </w:p>
    <w:p>
      <w:pPr>
        <w:pStyle w:val="Normal"/>
        <w:numPr>
          <w:ilvl w:val="0"/>
          <w:numId w:val="3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Create appropriate models and relationships to manage this EAV structure</w:t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4. Advanced Filtering API</w:t>
      </w:r>
    </w:p>
    <w:p>
      <w:pPr>
        <w:pStyle w:val="Normal"/>
        <w:rPr>
          <w:color w:val="81D41A"/>
        </w:rPr>
      </w:pPr>
      <w:r>
        <w:rPr>
          <w:rFonts w:cs="Avenir Book" w:ascii="Avenir Book" w:hAnsi="Avenir Book"/>
          <w:color w:val="81D41A"/>
        </w:rPr>
        <w:t>Create a RESTful API endpoint that allows for complex filtering of jobs:</w:t>
      </w:r>
    </w:p>
    <w:p>
      <w:pPr>
        <w:pStyle w:val="Normal"/>
        <w:rPr>
          <w:rFonts w:ascii="Avenir Book" w:hAnsi="Avenir Book" w:cs="Avenir Book"/>
          <w:color w:val="0070C0"/>
        </w:rPr>
      </w:pPr>
      <w:r>
        <w:rPr>
          <w:rFonts w:cs="Avenir Book" w:ascii="Avenir Book" w:hAnsi="Avenir Book"/>
          <w:color w:val="0070C0"/>
        </w:rPr>
        <w:t>GET /api/jobs</w:t>
      </w:r>
    </w:p>
    <w:p>
      <w:pPr>
        <w:pStyle w:val="Normal"/>
        <w:rPr>
          <w:color w:val="81D41A"/>
        </w:rPr>
      </w:pPr>
      <w:r>
        <w:rPr>
          <w:rFonts w:cs="Avenir Book" w:ascii="Avenir Book" w:hAnsi="Avenir Book"/>
          <w:color w:val="81D41A"/>
        </w:rPr>
        <w:t>The API should accept query parameters for filtering with the following capabilities:</w:t>
      </w:r>
    </w:p>
    <w:p>
      <w:pPr>
        <w:pStyle w:val="Normal"/>
        <w:numPr>
          <w:ilvl w:val="0"/>
          <w:numId w:val="4"/>
        </w:numPr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Basic Filtering by Field Type</w:t>
      </w:r>
      <w:r>
        <w:rPr>
          <w:rFonts w:cs="Avenir Book" w:ascii="Avenir Book" w:hAnsi="Avenir Book"/>
          <w:color w:val="81D41A"/>
        </w:rPr>
        <w:t xml:space="preserve">: 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Text/String fields (title, description, company_name, etc.)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Contains: LIKE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Numeric fields (salary_min, salary_max, etc.)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Comparison: &gt;, &lt;, &gt;=, &lt;=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Boolean fields (is_remote, etc.)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Enum fields (job_type, status, etc.)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Multiple values: IN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Date fields (published_at, created_at, etc.)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Comparison: &gt;, &lt;, &gt;=, &lt;=</w:t>
      </w:r>
    </w:p>
    <w:p>
      <w:pPr>
        <w:pStyle w:val="Normal"/>
        <w:numPr>
          <w:ilvl w:val="0"/>
          <w:numId w:val="4"/>
        </w:numPr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Relationship Filtering</w:t>
      </w:r>
      <w:r>
        <w:rPr>
          <w:rFonts w:cs="Avenir Book" w:ascii="Avenir Book" w:hAnsi="Avenir Book"/>
          <w:color w:val="81D41A"/>
        </w:rPr>
        <w:t xml:space="preserve">: 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Filter by languages (e.g., jobs requiring PHP AND JavaScript)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Filter by locations (e.g., jobs in New York OR San Francisco)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Filter by categories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Operations supported: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 (exact match)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Has any of: HAS_ANY (job has any of the specified values)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Is any of: IS_ANY (relationship matches any of the values)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Existence: EXISTS (relationship exists)</w:t>
      </w:r>
    </w:p>
    <w:p>
      <w:pPr>
        <w:pStyle w:val="Normal"/>
        <w:numPr>
          <w:ilvl w:val="0"/>
          <w:numId w:val="4"/>
        </w:numPr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EAV Filtering by Attribute Type</w:t>
      </w:r>
      <w:r>
        <w:rPr>
          <w:rFonts w:cs="Avenir Book" w:ascii="Avenir Book" w:hAnsi="Avenir Book"/>
          <w:color w:val="81D41A"/>
        </w:rPr>
        <w:t xml:space="preserve">: 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Text attributes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Contains: LIKE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Number attributes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Comparison: &gt;, &lt;, &gt;=, &lt;=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Boolean attributes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 xml:space="preserve">Select attributes 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Equality: =, !=</w:t>
      </w:r>
    </w:p>
    <w:p>
      <w:pPr>
        <w:pStyle w:val="Normal"/>
        <w:numPr>
          <w:ilvl w:val="2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Multiple values: IN</w:t>
      </w:r>
    </w:p>
    <w:p>
      <w:pPr>
        <w:pStyle w:val="Normal"/>
        <w:numPr>
          <w:ilvl w:val="0"/>
          <w:numId w:val="4"/>
        </w:numPr>
        <w:rPr>
          <w:color w:val="81D41A"/>
        </w:rPr>
      </w:pPr>
      <w:r>
        <w:rPr>
          <w:rFonts w:cs="Avenir Book" w:ascii="Avenir Book" w:hAnsi="Avenir Book"/>
          <w:b/>
          <w:bCs/>
          <w:color w:val="81D41A"/>
        </w:rPr>
        <w:t>Logical Operators</w:t>
      </w:r>
      <w:r>
        <w:rPr>
          <w:rFonts w:cs="Avenir Book" w:ascii="Avenir Book" w:hAnsi="Avenir Book"/>
          <w:color w:val="81D41A"/>
        </w:rPr>
        <w:t xml:space="preserve">: 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Support for AND/OR logical operators.</w:t>
      </w:r>
    </w:p>
    <w:p>
      <w:pPr>
        <w:pStyle w:val="Normal"/>
        <w:numPr>
          <w:ilvl w:val="1"/>
          <w:numId w:val="4"/>
        </w:numPr>
        <w:rPr>
          <w:color w:val="81D41A"/>
        </w:rPr>
      </w:pPr>
      <w:r>
        <w:rPr>
          <w:rFonts w:cs="Avenir Book" w:ascii="Avenir Book" w:hAnsi="Avenir Book"/>
          <w:color w:val="81D41A"/>
        </w:rPr>
        <w:t>Support for grouping conditions.</w:t>
      </w:r>
    </w:p>
    <w:p>
      <w:pPr>
        <w:pStyle w:val="Normal"/>
        <w:numPr>
          <w:ilvl w:val="0"/>
          <w:numId w:val="4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</w:rPr>
        <w:t>Query Parameter Format</w:t>
      </w:r>
      <w:r>
        <w:rPr>
          <w:rFonts w:cs="Avenir Book" w:ascii="Avenir Book" w:hAnsi="Avenir Book"/>
        </w:rPr>
        <w:t xml:space="preserve">: </w:t>
      </w:r>
    </w:p>
    <w:p>
      <w:pPr>
        <w:pStyle w:val="Normal"/>
        <w:numPr>
          <w:ilvl w:val="1"/>
          <w:numId w:val="4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Design a clean, expressive query parameter format that supports all these operations</w:t>
      </w:r>
    </w:p>
    <w:p>
      <w:pPr>
        <w:pStyle w:val="Normal"/>
        <w:numPr>
          <w:ilvl w:val="1"/>
          <w:numId w:val="4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Document this format clearly in your README</w:t>
      </w:r>
    </w:p>
    <w:p>
      <w:pPr>
        <w:pStyle w:val="Normal"/>
        <w:rPr>
          <w:rFonts w:ascii="Avenir Book" w:hAnsi="Avenir Book" w:cs="Avenir Book"/>
        </w:rPr>
      </w:pPr>
      <w:r>
        <w:rPr>
          <w:rFonts w:cs="Avenir Book" w:ascii="Avenir Book" w:hAnsi="Avenir Book"/>
        </w:rPr>
        <w:t>Example of a complex filter:</w:t>
      </w:r>
    </w:p>
    <w:p>
      <w:pPr>
        <w:pStyle w:val="Normal"/>
        <w:rPr>
          <w:rFonts w:ascii="Avenir Book" w:hAnsi="Avenir Book" w:cs="Avenir Book"/>
          <w:color w:val="0070C0"/>
        </w:rPr>
      </w:pPr>
      <w:r>
        <w:rPr>
          <w:rFonts w:cs="Avenir Book" w:ascii="Avenir Book" w:hAnsi="Avenir Book"/>
          <w:color w:val="0070C0"/>
        </w:rPr>
        <w:t>/api/jobs?filter=(job_type=full-time AND (languages HAS_ANY (PHP,JavaScript))) AND (locations IS_ANY (New York,Remote)) AND attribute:years_experience&gt;=3</w:t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5. Filter Builder</w:t>
      </w:r>
    </w:p>
    <w:p>
      <w:pPr>
        <w:pStyle w:val="Normal"/>
        <w:rPr>
          <w:rFonts w:ascii="Avenir Book" w:hAnsi="Avenir Book" w:cs="Avenir Book"/>
        </w:rPr>
      </w:pPr>
      <w:r>
        <w:rPr>
          <w:rFonts w:cs="Avenir Book" w:ascii="Avenir Book" w:hAnsi="Avenir Book"/>
        </w:rPr>
        <w:t>Create a service class that parses the filter parameters and builds the appropriate Eloquent query:</w:t>
      </w:r>
    </w:p>
    <w:p>
      <w:pPr>
        <w:pStyle w:val="Normal"/>
        <w:numPr>
          <w:ilvl w:val="0"/>
          <w:numId w:val="5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Implement a JobFilterService that parses the filter parameters</w:t>
      </w:r>
    </w:p>
    <w:p>
      <w:pPr>
        <w:pStyle w:val="Normal"/>
        <w:numPr>
          <w:ilvl w:val="0"/>
          <w:numId w:val="5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Use query scopes, where clauses, and joins appropriately</w:t>
      </w:r>
    </w:p>
    <w:p>
      <w:pPr>
        <w:pStyle w:val="Normal"/>
        <w:numPr>
          <w:ilvl w:val="0"/>
          <w:numId w:val="5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Support filtering by EAV attributes</w:t>
      </w:r>
    </w:p>
    <w:p>
      <w:pPr>
        <w:pStyle w:val="Normal"/>
        <w:numPr>
          <w:ilvl w:val="0"/>
          <w:numId w:val="5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Handle AND/OR logic and grouping</w:t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7. Documentation</w:t>
      </w:r>
    </w:p>
    <w:p>
      <w:pPr>
        <w:pStyle w:val="Normal"/>
        <w:numPr>
          <w:ilvl w:val="0"/>
          <w:numId w:val="6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Document the API endpoints</w:t>
      </w:r>
    </w:p>
    <w:p>
      <w:pPr>
        <w:pStyle w:val="Normal"/>
        <w:numPr>
          <w:ilvl w:val="0"/>
          <w:numId w:val="6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Explain how the filtering syntax works</w:t>
      </w:r>
    </w:p>
    <w:p>
      <w:pPr>
        <w:pStyle w:val="Normal"/>
        <w:numPr>
          <w:ilvl w:val="0"/>
          <w:numId w:val="6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Include examples of complex queries</w:t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Evaluation Criteria</w:t>
      </w:r>
    </w:p>
    <w:p>
      <w:pPr>
        <w:pStyle w:val="Normal"/>
        <w:rPr>
          <w:rFonts w:ascii="Avenir Book" w:hAnsi="Avenir Book" w:cs="Avenir Book"/>
        </w:rPr>
      </w:pPr>
      <w:r>
        <w:rPr>
          <w:rFonts w:cs="Avenir Book" w:ascii="Avenir Book" w:hAnsi="Avenir Book"/>
        </w:rPr>
        <w:t>Your solution will be evaluated based on:</w:t>
      </w:r>
    </w:p>
    <w:p>
      <w:pPr>
        <w:pStyle w:val="Normal"/>
        <w:numPr>
          <w:ilvl w:val="0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</w:rPr>
        <w:t>Code Quality</w:t>
      </w:r>
      <w:r>
        <w:rPr>
          <w:rFonts w:cs="Avenir Book" w:ascii="Avenir Book" w:hAnsi="Avenir Book"/>
        </w:rPr>
        <w:t xml:space="preserve">: 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Clean, maintainable code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Proper use of Laravel conventions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Appropriate use of design patterns</w:t>
      </w:r>
    </w:p>
    <w:p>
      <w:pPr>
        <w:pStyle w:val="Normal"/>
        <w:numPr>
          <w:ilvl w:val="0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</w:rPr>
        <w:t>Database Design</w:t>
      </w:r>
      <w:r>
        <w:rPr>
          <w:rFonts w:cs="Avenir Book" w:ascii="Avenir Book" w:hAnsi="Avenir Book"/>
        </w:rPr>
        <w:t xml:space="preserve">: 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Efficient schema design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Appropriate use of migrations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Indexing strategy for optimized filtering</w:t>
      </w:r>
    </w:p>
    <w:p>
      <w:pPr>
        <w:pStyle w:val="Normal"/>
        <w:numPr>
          <w:ilvl w:val="0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</w:rPr>
        <w:t>Query Efficiency</w:t>
      </w:r>
      <w:r>
        <w:rPr>
          <w:rFonts w:cs="Avenir Book" w:ascii="Avenir Book" w:hAnsi="Avenir Book"/>
        </w:rPr>
        <w:t xml:space="preserve">: 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Efficient query building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Minimizing N+1 problems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Handling large datasets</w:t>
      </w:r>
    </w:p>
    <w:p>
      <w:pPr>
        <w:pStyle w:val="Normal"/>
        <w:numPr>
          <w:ilvl w:val="0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</w:rPr>
        <w:t>Filter Implementation</w:t>
      </w:r>
      <w:r>
        <w:rPr>
          <w:rFonts w:cs="Avenir Book" w:ascii="Avenir Book" w:hAnsi="Avenir Book"/>
        </w:rPr>
        <w:t xml:space="preserve">: 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Completeness of filter capabilities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Handling edge cases and errors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Extensibility of the filter system</w:t>
      </w:r>
    </w:p>
    <w:p>
      <w:pPr>
        <w:pStyle w:val="Normal"/>
        <w:numPr>
          <w:ilvl w:val="0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  <w:b/>
          <w:bCs/>
        </w:rPr>
        <w:t>Documentation</w:t>
      </w:r>
      <w:r>
        <w:rPr>
          <w:rFonts w:cs="Avenir Book" w:ascii="Avenir Book" w:hAnsi="Avenir Book"/>
        </w:rPr>
        <w:t xml:space="preserve">: 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Clear API documentation</w:t>
      </w:r>
    </w:p>
    <w:p>
      <w:pPr>
        <w:pStyle w:val="Normal"/>
        <w:numPr>
          <w:ilvl w:val="1"/>
          <w:numId w:val="7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Well-documented code</w:t>
      </w:r>
    </w:p>
    <w:p>
      <w:pPr>
        <w:pStyle w:val="Normal"/>
        <w:rPr>
          <w:rFonts w:ascii="Avenir Book" w:hAnsi="Avenir Book" w:cs="Avenir Book"/>
          <w:b/>
          <w:bCs/>
        </w:rPr>
      </w:pPr>
      <w:r>
        <w:rPr>
          <w:rFonts w:cs="Avenir Book" w:ascii="Avenir Book" w:hAnsi="Avenir Book"/>
          <w:b/>
          <w:bCs/>
        </w:rPr>
        <w:t>Submission Requirements</w:t>
      </w:r>
    </w:p>
    <w:p>
      <w:pPr>
        <w:pStyle w:val="Normal"/>
        <w:numPr>
          <w:ilvl w:val="0"/>
          <w:numId w:val="8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Create a GitHub repository with your solution</w:t>
      </w:r>
    </w:p>
    <w:p>
      <w:pPr>
        <w:pStyle w:val="Normal"/>
        <w:numPr>
          <w:ilvl w:val="0"/>
          <w:numId w:val="8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Include migrations, seeders, and sample data</w:t>
      </w:r>
    </w:p>
    <w:p>
      <w:pPr>
        <w:pStyle w:val="Normal"/>
        <w:numPr>
          <w:ilvl w:val="0"/>
          <w:numId w:val="8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Provide a README with setup instructions and API documentation</w:t>
      </w:r>
    </w:p>
    <w:p>
      <w:pPr>
        <w:pStyle w:val="Normal"/>
        <w:numPr>
          <w:ilvl w:val="0"/>
          <w:numId w:val="8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Include a Postman collection or similar for testing the API</w:t>
      </w:r>
    </w:p>
    <w:p>
      <w:pPr>
        <w:pStyle w:val="Normal"/>
        <w:numPr>
          <w:ilvl w:val="0"/>
          <w:numId w:val="8"/>
        </w:numPr>
        <w:rPr>
          <w:rFonts w:ascii="Avenir Book" w:hAnsi="Avenir Book" w:cs="Avenir Book"/>
        </w:rPr>
      </w:pPr>
      <w:r>
        <w:rPr>
          <w:rFonts w:cs="Avenir Book" w:ascii="Avenir Book" w:hAnsi="Avenir Book"/>
        </w:rPr>
        <w:t>Add notes on any assumptions, design decisions, or trade-offs you made</w:t>
      </w:r>
    </w:p>
    <w:p>
      <w:pPr>
        <w:pStyle w:val="Normal"/>
        <w:spacing w:before="0" w:after="160"/>
        <w:rPr>
          <w:rFonts w:ascii="Avenir Book" w:hAnsi="Avenir Book" w:cs="Avenir Book"/>
        </w:rPr>
      </w:pPr>
      <w:r>
        <w:rPr>
          <w:rFonts w:cs="Avenir Book" w:ascii="Avenir Book" w:hAnsi="Avenir Book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A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d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d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d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d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d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d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d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d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d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3d1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13d1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13d1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13d1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13d1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13d1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13d1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13d1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13d1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13d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13d1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13d1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13d1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13d1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13d1a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430b9a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0b9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13d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d1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d1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13d1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1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rtab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LibreOffice/24.2.7.2$Linux_X86_64 LibreOffice_project/420$Build-2</Application>
  <AppVersion>15.0000</AppVersion>
  <Pages>6</Pages>
  <Words>765</Words>
  <Characters>4369</Characters>
  <CharactersWithSpaces>4929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2025-03-14T12:39:00Z</dcterms:created>
  <dc:creator>ASTUDIO AGENCY</dc:creator>
  <dc:description/>
  <dc:language>en-US</dc:language>
  <cp:lastModifiedBy/>
  <dcterms:modified xsi:type="dcterms:W3CDTF">2025-04-03T03:25:06Z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