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9BFF1">
      <w:pPr>
        <w:jc w:val="center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14255838">
      <w:pPr>
        <w:jc w:val="center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SIMATS ENGINEERING</w:t>
      </w:r>
    </w:p>
    <w:p w14:paraId="77B623BF">
      <w:pPr>
        <w:jc w:val="center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ASSESSMENT TOOL 1</w:t>
      </w:r>
    </w:p>
    <w:p w14:paraId="21865A90">
      <w:pPr>
        <w:jc w:val="center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3A4D09AC">
      <w:pPr>
        <w:jc w:val="center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3878F0A3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COURSE NAME: Artificial Intelligence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 xml:space="preserve">      COURSE CODE: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CSA17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</w:p>
    <w:p w14:paraId="12B47F4D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31845788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CFFD9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5CFFD97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D1EDCD7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640AF52D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COURSE OUTCOME COVERED</w:t>
      </w:r>
    </w:p>
    <w:p w14:paraId="136CADB8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4B5134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CO5: 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Design AI-based systems using PySpark, RDD operations, and intelligent agent architectures, using scalable systems and integrate components in distributed AI applications. </w:t>
      </w:r>
      <w:r>
        <w:rPr>
          <w:rFonts w:hint="default" w:ascii="Times New Roman" w:hAnsi="Times New Roman" w:cs="Times New Roman"/>
          <w:sz w:val="24"/>
          <w:szCs w:val="24"/>
        </w:rPr>
        <w:t>(BTL 5)</w:t>
      </w:r>
    </w:p>
    <w:p w14:paraId="055E999B">
      <w:pPr>
        <w:rPr>
          <w:rFonts w:hint="default" w:ascii="Times New Roman" w:hAnsi="Times New Roman" w:eastAsia="Arial" w:cs="Times New Roman"/>
          <w:i/>
          <w:iCs/>
          <w:sz w:val="24"/>
          <w:szCs w:val="24"/>
        </w:rPr>
      </w:pPr>
    </w:p>
    <w:p w14:paraId="19379119">
      <w:pPr>
        <w:rPr>
          <w:rFonts w:hint="default" w:ascii="Times New Roman" w:hAnsi="Times New Roman" w:eastAsia="Arial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Arial" w:cs="Times New Roman"/>
          <w:i/>
          <w:iCs/>
          <w:sz w:val="24"/>
          <w:szCs w:val="24"/>
        </w:rPr>
        <w:t xml:space="preserve">Assessment Tool Weightage: </w:t>
      </w:r>
      <w:r>
        <w:rPr>
          <w:rFonts w:hint="default" w:ascii="Times New Roman" w:hAnsi="Times New Roman" w:eastAsia="Arial" w:cs="Times New Roman"/>
          <w:i/>
          <w:iCs/>
          <w:sz w:val="24"/>
          <w:szCs w:val="24"/>
          <w:lang w:val="en-US"/>
        </w:rPr>
        <w:t>5</w:t>
      </w:r>
      <w:r>
        <w:rPr>
          <w:rFonts w:hint="default" w:ascii="Times New Roman" w:hAnsi="Times New Roman" w:eastAsia="Arial" w:cs="Times New Roman"/>
          <w:i/>
          <w:iCs/>
          <w:sz w:val="24"/>
          <w:szCs w:val="24"/>
        </w:rPr>
        <w:t>0%</w:t>
      </w:r>
    </w:p>
    <w:p w14:paraId="03C631FE">
      <w:pPr>
        <w:rPr>
          <w:rFonts w:hint="default" w:ascii="Times New Roman" w:hAnsi="Times New Roman" w:eastAsia="Arial" w:cs="Times New Roman"/>
          <w:i/>
          <w:iCs/>
          <w:sz w:val="24"/>
          <w:szCs w:val="24"/>
        </w:rPr>
      </w:pPr>
    </w:p>
    <w:p w14:paraId="6578A2CE">
      <w:pPr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831F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OqoL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C8831F9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00AA841">
      <w:pPr>
        <w:rPr>
          <w:rFonts w:hint="default" w:ascii="Times New Roman" w:hAnsi="Times New Roman" w:eastAsia="Arial" w:cs="Times New Roman"/>
          <w:sz w:val="24"/>
          <w:szCs w:val="24"/>
        </w:rPr>
      </w:pPr>
    </w:p>
    <w:p w14:paraId="13E5A347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Duration : 1 Hour</w:t>
      </w:r>
    </w:p>
    <w:p w14:paraId="6BB59037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QUESTIONS: 5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 xml:space="preserve">             Total Marks:50</w:t>
      </w:r>
    </w:p>
    <w:p w14:paraId="2F6A7B61">
      <w:pPr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>Annexure A</w:t>
      </w:r>
    </w:p>
    <w:p w14:paraId="230BF335">
      <w:pPr>
        <w:jc w:val="center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1C7E1039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Design Task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8636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1C8636C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B4117A0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7B342273">
      <w:pPr>
        <w:rPr>
          <w:rFonts w:hint="default" w:ascii="Times New Roman" w:hAnsi="Times New Roman" w:eastAsia="Arial" w:cs="Times New Roman"/>
          <w:b/>
          <w:bCs/>
          <w:i/>
          <w:iCs/>
          <w:sz w:val="24"/>
          <w:szCs w:val="24"/>
        </w:rPr>
      </w:pPr>
    </w:p>
    <w:p w14:paraId="1A1A8101">
      <w:pPr>
        <w:rPr>
          <w:rFonts w:hint="default" w:ascii="Times New Roman" w:hAnsi="Times New Roman" w:eastAsia="Arial" w:cs="Times New Roman"/>
          <w:b/>
          <w:bCs/>
          <w:i/>
          <w:iCs/>
          <w:sz w:val="24"/>
          <w:szCs w:val="24"/>
        </w:rPr>
      </w:pPr>
    </w:p>
    <w:p w14:paraId="05D3B425">
      <w:pPr>
        <w:rPr>
          <w:rFonts w:hint="default" w:ascii="Times New Roman" w:hAnsi="Times New Roman" w:eastAsia="Arial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/>
          <w:iCs/>
          <w:sz w:val="24"/>
          <w:szCs w:val="24"/>
        </w:rPr>
        <w:t>Code of Conduct:</w:t>
      </w:r>
    </w:p>
    <w:p w14:paraId="25B2AC6F">
      <w:pPr>
        <w:rPr>
          <w:rFonts w:hint="default" w:ascii="Times New Roman" w:hAnsi="Times New Roman" w:eastAsia="Arial" w:cs="Times New Roman"/>
          <w:i/>
          <w:iCs/>
          <w:sz w:val="24"/>
          <w:szCs w:val="24"/>
        </w:rPr>
      </w:pPr>
    </w:p>
    <w:p w14:paraId="528DF29E">
      <w:pPr>
        <w:jc w:val="both"/>
        <w:rPr>
          <w:rFonts w:hint="default" w:ascii="Times New Roman" w:hAnsi="Times New Roman" w:eastAsia="Arial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Arial" w:cs="Times New Roman"/>
          <w:i/>
          <w:iCs/>
          <w:sz w:val="24"/>
          <w:szCs w:val="24"/>
        </w:rPr>
        <w:t xml:space="preserve">I  </w:t>
      </w:r>
      <w:r>
        <w:rPr>
          <w:rFonts w:hint="default" w:ascii="Times New Roman" w:hAnsi="Times New Roman" w:eastAsia="Arial" w:cs="Times New Roman"/>
          <w:i/>
          <w:iCs/>
          <w:sz w:val="24"/>
          <w:szCs w:val="24"/>
          <w:lang w:val="en-US"/>
        </w:rPr>
        <w:t xml:space="preserve">Mohamed Hainf </w:t>
      </w:r>
      <w:r>
        <w:rPr>
          <w:rFonts w:hint="default" w:ascii="Times New Roman" w:hAnsi="Times New Roman" w:eastAsia="Arial" w:cs="Times New Roman"/>
          <w:i/>
          <w:iCs/>
          <w:sz w:val="24"/>
          <w:szCs w:val="24"/>
        </w:rPr>
        <w:t>(1924</w:t>
      </w:r>
      <w:r>
        <w:rPr>
          <w:rFonts w:hint="default" w:ascii="Times New Roman" w:hAnsi="Times New Roman" w:eastAsia="Arial" w:cs="Times New Roman"/>
          <w:i/>
          <w:iCs/>
          <w:sz w:val="24"/>
          <w:szCs w:val="24"/>
          <w:lang w:val="en-US"/>
        </w:rPr>
        <w:t>24158</w:t>
      </w:r>
      <w:r>
        <w:rPr>
          <w:rFonts w:hint="default" w:ascii="Times New Roman" w:hAnsi="Times New Roman" w:eastAsia="Arial" w:cs="Times New Roman"/>
          <w:i/>
          <w:iCs/>
          <w:sz w:val="24"/>
          <w:szCs w:val="24"/>
        </w:rPr>
        <w:t xml:space="preserve">) (Name / Reg No) certify that this submission is my original work and that I have adhered </w:t>
      </w:r>
    </w:p>
    <w:p w14:paraId="2AA17E80">
      <w:pPr>
        <w:jc w:val="both"/>
        <w:rPr>
          <w:rFonts w:hint="default" w:ascii="Times New Roman" w:hAnsi="Times New Roman" w:eastAsia="Arial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Arial" w:cs="Times New Roman"/>
          <w:i/>
          <w:iCs/>
          <w:sz w:val="24"/>
          <w:szCs w:val="24"/>
        </w:rPr>
        <w:t>to the guidelines specified for this assessment.</w:t>
      </w:r>
    </w:p>
    <w:p w14:paraId="107ECBF2">
      <w:pPr>
        <w:jc w:val="both"/>
        <w:rPr>
          <w:rFonts w:hint="default" w:ascii="Times New Roman" w:hAnsi="Times New Roman" w:eastAsia="Arial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Arial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6B62B56A">
      <w:pPr>
        <w:rPr>
          <w:rFonts w:hint="default" w:ascii="Times New Roman" w:hAnsi="Times New Roman" w:eastAsia="Arial" w:cs="Times New Roman"/>
          <w:b/>
          <w:bCs/>
          <w:i/>
          <w:iCs/>
          <w:sz w:val="24"/>
          <w:szCs w:val="24"/>
        </w:rPr>
      </w:pPr>
    </w:p>
    <w:p w14:paraId="44D68DAE">
      <w:pPr>
        <w:rPr>
          <w:rFonts w:hint="default" w:ascii="Times New Roman" w:hAnsi="Times New Roman" w:eastAsia="Arial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/>
          <w:iCs/>
          <w:sz w:val="24"/>
          <w:szCs w:val="24"/>
        </w:rPr>
        <w:t xml:space="preserve">Signature of the student: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4"/>
          <w:szCs w:val="24"/>
          <w:lang w:val="en-US"/>
        </w:rPr>
        <w:t>Mohamed Hanif.S</w:t>
      </w:r>
    </w:p>
    <w:p w14:paraId="760634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6727B8C9">
      <w:pPr>
        <w:rPr>
          <w:rFonts w:hint="default" w:ascii="Times New Roman" w:hAnsi="Times New Roman" w:cs="Times New Roman"/>
          <w:sz w:val="24"/>
          <w:szCs w:val="24"/>
        </w:rPr>
      </w:pPr>
    </w:p>
    <w:p w14:paraId="79E8EC6E">
      <w:pPr>
        <w:jc w:val="center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Annexure A</w:t>
      </w:r>
    </w:p>
    <w:p w14:paraId="77C32A00">
      <w:pPr>
        <w:jc w:val="center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152F2D86">
      <w:pPr>
        <w:ind w:left="3600" w:firstLine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Design Task</w:t>
      </w:r>
    </w:p>
    <w:p w14:paraId="289163A4">
      <w:pPr>
        <w:numPr>
          <w:ilvl w:val="0"/>
          <w:numId w:val="1"/>
        </w:numPr>
        <w:spacing w:before="240" w:after="2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Hybrid AI Recommendation Engine Design</w:t>
      </w:r>
    </w:p>
    <w:p w14:paraId="4DF23A55">
      <w:pPr>
        <w:spacing w:before="240" w:after="24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 a hybrid AI-based recommendation system that integrates content-based and collaborative filtering techniques using PySpark RDDs. Explain how distributed data processing can be used to handle large-scale user-item interactions, and describe the role of intelligent agents in adapting recommendations based on user behavior and feedback in real time.</w:t>
      </w:r>
    </w:p>
    <w:p w14:paraId="60B4A1BF">
      <w:pPr>
        <w:spacing w:before="240" w:after="24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AA6C36">
      <w:pPr>
        <w:numPr>
          <w:ilvl w:val="0"/>
          <w:numId w:val="1"/>
        </w:numPr>
        <w:spacing w:before="240" w:after="2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Smart Disaster Detection System</w:t>
      </w:r>
    </w:p>
    <w:p w14:paraId="0CAE188C">
      <w:pPr>
        <w:spacing w:before="240" w:after="24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 a distributed AI system using PySpark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0DF06584">
      <w:pPr>
        <w:spacing w:before="240" w:after="24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D0D42D7">
      <w:pPr>
        <w:numPr>
          <w:ilvl w:val="0"/>
          <w:numId w:val="1"/>
        </w:numPr>
        <w:spacing w:before="240" w:after="2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AI-Based Fraud Detection Framework</w:t>
      </w:r>
    </w:p>
    <w:p w14:paraId="5A732456">
      <w:pPr>
        <w:spacing w:before="240" w:after="24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 a scalable fraud detection system using PySpark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0E45D79A">
      <w:pPr>
        <w:spacing w:before="240" w:after="24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771F42">
      <w:pPr>
        <w:numPr>
          <w:ilvl w:val="0"/>
          <w:numId w:val="1"/>
        </w:numPr>
        <w:spacing w:before="240" w:after="2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Autonomous Supply Chain Optimization System</w:t>
      </w:r>
    </w:p>
    <w:p w14:paraId="286CF90D">
      <w:pPr>
        <w:spacing w:before="240" w:after="24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Construct a distributed AI system using PySpark for optimizing supply chain operations (inventory, logistics, demand forecasting). Describe how RDD transformations support large-scale data processing and how multiple intelligent agents interact to make decentralized decisions for cost minimization and efficiency improvement. </w:t>
      </w:r>
    </w:p>
    <w:p w14:paraId="779B33D9">
      <w:pPr>
        <w:spacing w:before="240" w:after="24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C8FE53">
      <w:pPr>
        <w:numPr>
          <w:ilvl w:val="0"/>
          <w:numId w:val="1"/>
        </w:numPr>
        <w:spacing w:before="240" w:after="2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Personalized Learning Analytics Platform</w:t>
      </w:r>
    </w:p>
    <w:p w14:paraId="1820FAA7">
      <w:pPr>
        <w:spacing w:before="240" w:after="24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 an AI-driven educational platform that uses PySpark and RDDs to analyze student learning behavior and performance data. Explain how the system supports adaptive learning through intelligent agents, real-time feedback, and scalable analytics to personalize content delivery for thousands of learners.</w:t>
      </w:r>
    </w:p>
    <w:p w14:paraId="443CA505">
      <w:pPr>
        <w:spacing w:before="240" w:after="240"/>
        <w:ind w:left="600" w:right="6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5938E2D">
      <w:pPr>
        <w:rPr>
          <w:rFonts w:hint="default" w:ascii="Times New Roman" w:hAnsi="Times New Roman" w:eastAsia="Arial" w:cs="Times New Roman"/>
          <w:sz w:val="24"/>
          <w:szCs w:val="24"/>
        </w:rPr>
      </w:pPr>
    </w:p>
    <w:p w14:paraId="68C23A9F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7E4FE3A3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59DCEA69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08BBFFDA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RUBRICS FOR CALCULATION</w:t>
      </w:r>
    </w:p>
    <w:p w14:paraId="2F530964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tbl>
      <w:tblPr>
        <w:tblStyle w:val="13"/>
        <w:tblW w:w="90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14:paraId="14E939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573A9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Evaluation Criteria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2E8D8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B871F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System Architecture Design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BBC9B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Use of PySpark &amp; RDD Operations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F4207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Intelligent Agent Integration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4D777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1AD0A9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3DAE8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Innovation &amp; Creativity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B1C541">
            <w:pPr>
              <w:widowControl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Clarity, Presentation &amp; Documentation</w:t>
            </w:r>
          </w:p>
        </w:tc>
      </w:tr>
      <w:tr w14:paraId="6DF946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5" w:hRule="atLeast"/>
        </w:trPr>
        <w:tc>
          <w:tcPr>
            <w:tcW w:w="111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56DE11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9216CD">
            <w:pPr>
              <w:widowControl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1B481">
            <w:pPr>
              <w:widowControl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68046">
            <w:pPr>
              <w:widowControl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3B4E0">
            <w:pPr>
              <w:widowControl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5EDF1A">
            <w:pPr>
              <w:widowControl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1A74F">
            <w:pPr>
              <w:widowControl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C6AC0">
            <w:pPr>
              <w:widowControl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B8148D">
            <w:pPr>
              <w:widowControl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0F006E76">
      <w:pPr>
        <w:spacing w:after="160" w:line="278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9A5858">
      <w:pPr>
        <w:spacing w:after="160" w:line="278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89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95"/>
        <w:gridCol w:w="1725"/>
        <w:gridCol w:w="1320"/>
        <w:gridCol w:w="1860"/>
        <w:gridCol w:w="2010"/>
      </w:tblGrid>
      <w:tr w14:paraId="166808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7" w:hRule="atLeast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BF9A5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4E1F7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DB551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1D68B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05E8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Poor (2)</w:t>
            </w:r>
          </w:p>
        </w:tc>
      </w:tr>
      <w:tr w14:paraId="339FD6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22FEAB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90A3B6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E562CB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0BF23F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590EF6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Unclear or incorrect</w:t>
            </w:r>
          </w:p>
        </w:tc>
      </w:tr>
      <w:tr w14:paraId="76F0DF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1CC06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CAD09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72E93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2A46D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AE06F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Poor/incomplete</w:t>
            </w:r>
          </w:p>
        </w:tc>
      </w:tr>
      <w:tr w14:paraId="0ADF5D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5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9833E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of PySpark &amp; RDD Operations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EC9F31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A3E115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ECB01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BEC02E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Incorrect/missing</w:t>
            </w:r>
          </w:p>
        </w:tc>
      </w:tr>
      <w:tr w14:paraId="4E6590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17148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03AA41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743F2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68DED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FB669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Poor/no integration</w:t>
            </w:r>
          </w:p>
        </w:tc>
      </w:tr>
      <w:tr w14:paraId="59A813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9D943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0AD57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6BFD0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98D43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D4975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 addressed</w:t>
            </w:r>
          </w:p>
        </w:tc>
      </w:tr>
      <w:tr w14:paraId="39A4BC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5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F1A131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198FD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6E0A1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B4353D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B3A33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Poorly defined</w:t>
            </w:r>
          </w:p>
        </w:tc>
      </w:tr>
      <w:tr w14:paraId="01F08D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18B05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Innovation &amp; Creativity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F295D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2BA03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F6EE36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D87D3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 originality</w:t>
            </w:r>
          </w:p>
        </w:tc>
      </w:tr>
      <w:tr w14:paraId="5287A4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69D982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CA007B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815E9E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7AC56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B5062">
            <w:pPr>
              <w:widowContro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Poor presentation</w:t>
            </w:r>
          </w:p>
        </w:tc>
      </w:tr>
    </w:tbl>
    <w:p w14:paraId="38AE835C">
      <w:pPr>
        <w:rPr>
          <w:rFonts w:hint="default" w:ascii="Times New Roman" w:hAnsi="Times New Roman" w:cs="Times New Roman"/>
          <w:sz w:val="24"/>
          <w:szCs w:val="24"/>
        </w:rPr>
      </w:pPr>
    </w:p>
    <w:p w14:paraId="19F23013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10206F2E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4876C7BA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13F83CE8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3CBB415B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500E14A8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48ED9C19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78972E02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04CB43A9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6FE80F0D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04281C72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225F5D15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15C1E73F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50D159C2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1EB1581B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1E04C2F1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0ED17131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7CDD4D97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200DDCC9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63524FD4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4B90674E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64358ADE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7FFA792A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79106557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528D1E5C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4A58BBF8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4E5F79D1">
      <w:pPr>
        <w:tabs>
          <w:tab w:val="left" w:pos="9810"/>
        </w:tabs>
        <w:spacing w:before="120" w:after="8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101CAA78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1. Hybrid AI Recommendation Engine Design</w:t>
      </w:r>
    </w:p>
    <w:p w14:paraId="36C470FF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 Hybrid AI Recommendation Engine combines content-based filtering and collaborative filtering to recommend suitable products, movies, books, or other items to users.</w:t>
      </w:r>
    </w:p>
    <w:p w14:paraId="292FB158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System Design</w:t>
      </w:r>
    </w:p>
    <w:p w14:paraId="25B3341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system takes user information, item details, and previous user-item interactions as input.</w:t>
      </w:r>
    </w:p>
    <w:p w14:paraId="66E330BF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Input Data → PySpark RDD Processing → Content-Based + Collaborative Filtering → Hybrid Recommendation → Intelligent Agent → User Feedback</w:t>
      </w:r>
    </w:p>
    <w:p w14:paraId="34D20506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Use of PySpark RDD</w:t>
      </w:r>
    </w:p>
    <w:p w14:paraId="781797C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Large amounts of user-item data can be stored in PySpark RDDs.</w:t>
      </w:r>
    </w:p>
    <w:p w14:paraId="3C25F2D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For example:</w:t>
      </w:r>
    </w:p>
    <w:p w14:paraId="16E254F6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User ID </w:t>
      </w:r>
    </w:p>
    <w:p w14:paraId="03E22AF3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Item ID </w:t>
      </w:r>
    </w:p>
    <w:p w14:paraId="16966DFE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Rating </w:t>
      </w:r>
    </w:p>
    <w:p w14:paraId="24066837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Purchase history </w:t>
      </w:r>
    </w:p>
    <w:p w14:paraId="24D8CFA3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Item category </w:t>
      </w:r>
    </w:p>
    <w:p w14:paraId="2CA268E6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Item description </w:t>
      </w:r>
    </w:p>
    <w:p w14:paraId="6D9EFA5F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RDD transformations such as map(), filter(), groupByKey(), and reduceByKey() can process this data in a distributed manner.</w:t>
      </w:r>
    </w:p>
    <w:p w14:paraId="06F7FEE8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For example, map() can convert transaction data into user-item pairs, while reduceByKey() can calculate the total or average rating for each item.</w:t>
      </w:r>
    </w:p>
    <w:p w14:paraId="72FACF70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Recommendation Techniques</w:t>
      </w:r>
    </w:p>
    <w:p w14:paraId="1AF4EEA1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Content-Based Filtering:</w:t>
      </w:r>
      <w:r>
        <w:rPr>
          <w:rFonts w:hint="default" w:ascii="Times New Roman" w:hAnsi="Times New Roman" w:eastAsia="Arial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Arial" w:cs="Times New Roman"/>
          <w:sz w:val="24"/>
          <w:szCs w:val="24"/>
        </w:rPr>
        <w:t>It recommends items similar to those the user has already liked. It uses item features such as category, keywords, price, or description.</w:t>
      </w:r>
    </w:p>
    <w:p w14:paraId="4173628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Collaborative Filtering:</w:t>
      </w:r>
      <w:r>
        <w:rPr>
          <w:rFonts w:hint="default" w:ascii="Times New Roman" w:hAnsi="Times New Roman" w:eastAsia="Arial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Arial" w:cs="Times New Roman"/>
          <w:sz w:val="24"/>
          <w:szCs w:val="24"/>
        </w:rPr>
        <w:t>It finds users with similar interests and recommends items liked by similar users.</w:t>
      </w:r>
    </w:p>
    <w:p w14:paraId="02982FFD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Hybrid Approach:</w:t>
      </w:r>
      <w:r>
        <w:rPr>
          <w:rFonts w:hint="default" w:ascii="Times New Roman" w:hAnsi="Times New Roman" w:eastAsia="Arial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Arial" w:cs="Times New Roman"/>
          <w:sz w:val="24"/>
          <w:szCs w:val="24"/>
        </w:rPr>
        <w:t>The results of both methods are combined to produce a better recommendation.</w:t>
      </w:r>
    </w:p>
    <w:p w14:paraId="2375A6F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Role of Intelligent Agents</w:t>
      </w:r>
    </w:p>
    <w:p w14:paraId="739267E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An intelligent recommendation agent observes user behavior such as:</w:t>
      </w:r>
    </w:p>
    <w:p w14:paraId="52AA1A62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Items viewed </w:t>
      </w:r>
    </w:p>
    <w:p w14:paraId="62C3046E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Items purchased </w:t>
      </w:r>
    </w:p>
    <w:p w14:paraId="6E8DE033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Ratings given </w:t>
      </w:r>
    </w:p>
    <w:p w14:paraId="53DF087A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Items skipped </w:t>
      </w:r>
    </w:p>
    <w:p w14:paraId="2E55053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agent updates the recommendation based on new feedback. For example, if a user frequently watches action movies, the agent can increase the priority of similar movies.</w:t>
      </w:r>
    </w:p>
    <w:p w14:paraId="0EB5E11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Result</w:t>
      </w:r>
    </w:p>
    <w:p w14:paraId="72897F4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proposed system can process millions of interactions using PySpark and provide personalized recommendations. Intelligent agents help the system continuously adapt to changing user preferences.</w:t>
      </w:r>
    </w:p>
    <w:p w14:paraId="1FE4C905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</w:p>
    <w:p w14:paraId="270092F8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2. Smart Disaster Detection System</w:t>
      </w:r>
    </w:p>
    <w:p w14:paraId="5C12F8E0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 Smart Disaster Detection System uses AI and distributed processing to detect disasters such as floods, earthquakes, and landslides at an early stage.</w:t>
      </w:r>
    </w:p>
    <w:p w14:paraId="5EE29FD6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System Architecture</w:t>
      </w:r>
    </w:p>
    <w:p w14:paraId="371AB540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Satellite Images + Sensors + Social Media</w:t>
      </w:r>
    </w:p>
    <w:p w14:paraId="16A8304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4D517121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PySpark RDD Data Processing</w:t>
      </w:r>
    </w:p>
    <w:p w14:paraId="486DEE8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3C65A92F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Data Cleaning and Feature Extraction</w:t>
      </w:r>
    </w:p>
    <w:p w14:paraId="2318439F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74E6F28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Data Fusion</w:t>
      </w:r>
    </w:p>
    <w:p w14:paraId="5AF398C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4E392C36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AI Disaster Detection</w:t>
      </w:r>
    </w:p>
    <w:p w14:paraId="0262019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04E4B064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Intelligent Agents</w:t>
      </w:r>
    </w:p>
    <w:p w14:paraId="544FA354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0E39A46D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Early Warning + Response Strategy</w:t>
      </w:r>
    </w:p>
    <w:p w14:paraId="5465A8C3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Use of PySpark RDD</w:t>
      </w:r>
    </w:p>
    <w:p w14:paraId="5B081F66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system receives data from multiple sources:</w:t>
      </w:r>
    </w:p>
    <w:p w14:paraId="61A96EBC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Satellite images </w:t>
      </w:r>
    </w:p>
    <w:p w14:paraId="3C0A049A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Water-level sensors </w:t>
      </w:r>
    </w:p>
    <w:p w14:paraId="675F6DC5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Seismic sensors </w:t>
      </w:r>
    </w:p>
    <w:p w14:paraId="53031900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Weather stations </w:t>
      </w:r>
    </w:p>
    <w:p w14:paraId="38E2E732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Social media posts </w:t>
      </w:r>
    </w:p>
    <w:p w14:paraId="73CC4CF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These large datasets can be converted into RDDs and processed across multiple computers.</w:t>
      </w:r>
    </w:p>
    <w:p w14:paraId="7FB19DD5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RDD operations such as map(), filter(), and reduceByKey() can be used to clean and aggregate sensor and social-media information.</w:t>
      </w:r>
    </w:p>
    <w:p w14:paraId="5C00E931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Data Fusion</w:t>
      </w:r>
    </w:p>
    <w:p w14:paraId="29FEDD8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Data fusion means combining information from different sources.</w:t>
      </w:r>
    </w:p>
    <w:p w14:paraId="3185975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For example, a flood may be detected when:</w:t>
      </w:r>
    </w:p>
    <w:p w14:paraId="6D0C3594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Satellite images show increased water coverage. </w:t>
      </w:r>
    </w:p>
    <w:p w14:paraId="08705F76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Sensors show rising water levels. </w:t>
      </w:r>
    </w:p>
    <w:p w14:paraId="5A0AEC89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Weather data indicates heavy rainfall. </w:t>
      </w:r>
    </w:p>
    <w:p w14:paraId="70212639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Social media contains reports of flooding. </w:t>
      </w:r>
    </w:p>
    <w:p w14:paraId="42C44C7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Combining these sources improves the reliability of disaster detection.</w:t>
      </w:r>
    </w:p>
    <w:p w14:paraId="7FB689D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Intelligent Agents</w:t>
      </w:r>
    </w:p>
    <w:p w14:paraId="18D396D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Different agents can perform different tasks:</w:t>
      </w:r>
    </w:p>
    <w:p w14:paraId="084E6863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Sensor Agent monitors sensor readings. </w:t>
      </w:r>
    </w:p>
    <w:p w14:paraId="43074CDF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Image Agent analyzes satellite images. </w:t>
      </w:r>
    </w:p>
    <w:p w14:paraId="0A1CD59D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Social Media Agent identifies disaster-related posts. </w:t>
      </w:r>
    </w:p>
    <w:p w14:paraId="0F3BB045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Warning Agent generates alerts. </w:t>
      </w:r>
    </w:p>
    <w:p w14:paraId="7FE5FE6F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Response Agent recommends actions such as evacuation or resource allocation. </w:t>
      </w:r>
    </w:p>
    <w:p w14:paraId="355EF17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agents communicate with each other to make decisions quickly.</w:t>
      </w:r>
    </w:p>
    <w:p w14:paraId="1661657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Result</w:t>
      </w:r>
    </w:p>
    <w:p w14:paraId="317EC29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system can process large-scale disaster data in a distributed manner and provide early warnings. Intelligent agents help coordinate detection, warning, and emergency response.</w:t>
      </w:r>
    </w:p>
    <w:p w14:paraId="66FC5A25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</w:p>
    <w:p w14:paraId="7A1B333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3. AI-Based Fraud Detection Framework</w:t>
      </w:r>
    </w:p>
    <w:p w14:paraId="00892698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An AI-Based Fraud Detection System identifies suspicious financial transactions using distributed data processing and anomaly detection.</w:t>
      </w:r>
    </w:p>
    <w:p w14:paraId="289A45B3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System Architecture</w:t>
      </w:r>
    </w:p>
    <w:p w14:paraId="4170AB83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Financial Transactions</w:t>
      </w:r>
    </w:p>
    <w:p w14:paraId="1A708A8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6A7E6B26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PySpark RDD</w:t>
      </w:r>
    </w:p>
    <w:p w14:paraId="0EE18D6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7DFAD19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Data Cleaning and Feature Extraction</w:t>
      </w:r>
    </w:p>
    <w:p w14:paraId="1A4806B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583596F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Distributed Anomaly Detection</w:t>
      </w:r>
    </w:p>
    <w:p w14:paraId="1AEDFD7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37228A3D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Intelligent Agents</w:t>
      </w:r>
    </w:p>
    <w:p w14:paraId="431E1A3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74E11BA1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Fraud Score</w:t>
      </w:r>
    </w:p>
    <w:p w14:paraId="7AEDD34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10CFBBF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Alert / Normal Transaction</w:t>
      </w:r>
    </w:p>
    <w:p w14:paraId="0C6BA75D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Use of PySpark RDD</w:t>
      </w:r>
    </w:p>
    <w:p w14:paraId="19005515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Financial institutions generate millions of transactions every day. PySpark RDDs can distribute these transactions across multiple nodes.</w:t>
      </w:r>
    </w:p>
    <w:p w14:paraId="3CCCC63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Each transaction may contain:</w:t>
      </w:r>
    </w:p>
    <w:p w14:paraId="16DE1A88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Transaction ID </w:t>
      </w:r>
    </w:p>
    <w:p w14:paraId="61AC9D5C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Customer ID </w:t>
      </w:r>
    </w:p>
    <w:p w14:paraId="361DB6FA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Amount </w:t>
      </w:r>
    </w:p>
    <w:p w14:paraId="2D016585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Location </w:t>
      </w:r>
    </w:p>
    <w:p w14:paraId="29A06AD9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Time </w:t>
      </w:r>
    </w:p>
    <w:p w14:paraId="0A2FBDE8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Payment method </w:t>
      </w:r>
    </w:p>
    <w:p w14:paraId="6495342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RDD transformations such as map(), filter(), and reduceByKey() can be used to calculate transaction statistics and identify unusual behavior.</w:t>
      </w:r>
    </w:p>
    <w:p w14:paraId="4AFF02A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Anomaly Detection</w:t>
      </w:r>
    </w:p>
    <w:p w14:paraId="3415A0E0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system can identify transactions that are different from normal customer behavior.</w:t>
      </w:r>
    </w:p>
    <w:p w14:paraId="3CC993E8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For example, if a customer normally spends ₹1,000–₹5,000 but suddenly makes several transactions worth ₹1,00,000 from different locations, the system can mark them as suspicious.</w:t>
      </w:r>
    </w:p>
    <w:p w14:paraId="1C3BFFA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Anomaly detection methods such as:</w:t>
      </w:r>
    </w:p>
    <w:p w14:paraId="44CB7160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Statistical analysis </w:t>
      </w:r>
    </w:p>
    <w:p w14:paraId="4BC94332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Clustering </w:t>
      </w:r>
    </w:p>
    <w:p w14:paraId="0323AE68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Isolation-based methods </w:t>
      </w:r>
    </w:p>
    <w:p w14:paraId="0AE68C13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Machine learning classification </w:t>
      </w:r>
    </w:p>
    <w:p w14:paraId="4998628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can be used to detect unusual patterns.</w:t>
      </w:r>
    </w:p>
    <w:p w14:paraId="760903FD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Intelligent Agents</w:t>
      </w:r>
    </w:p>
    <w:p w14:paraId="52EAF6D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Multiple agents can work together:</w:t>
      </w:r>
    </w:p>
    <w:p w14:paraId="1B0CB914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Transaction Agent: Monitors incoming transactions.</w:t>
      </w:r>
    </w:p>
    <w:p w14:paraId="5224EA5D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Behavior Agent: Studies customer spending patterns.</w:t>
      </w:r>
    </w:p>
    <w:p w14:paraId="6D3FD12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Anomaly Agent: Detects unusual transactions.</w:t>
      </w:r>
    </w:p>
    <w:p w14:paraId="4448413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Alert Agent: Generates alerts for suspicious activities.</w:t>
      </w:r>
    </w:p>
    <w:p w14:paraId="22FB296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Learning Agent: Uses feedback from confirmed fraud cases to improve future detection.</w:t>
      </w:r>
    </w:p>
    <w:p w14:paraId="187064BC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Result</w:t>
      </w:r>
    </w:p>
    <w:p w14:paraId="2AD52DA1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system provides scalable and real-time fraud detection. PySpark handles large transaction datasets, while intelligent agents continuously monitor and improve the fraud detection process.</w:t>
      </w:r>
    </w:p>
    <w:p w14:paraId="4F444F35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</w:p>
    <w:p w14:paraId="0392DFC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7E1FB87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24406B8C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0A9F764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4. Autonomous Supply Chain Optimization System</w:t>
      </w:r>
    </w:p>
    <w:p w14:paraId="228A3DD8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An Autonomous Supply Chain Optimization System uses AI and PySpark to improve inventory management, transportation, and demand forecasting.</w:t>
      </w:r>
    </w:p>
    <w:p w14:paraId="2C73411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System Architecture</w:t>
      </w:r>
    </w:p>
    <w:p w14:paraId="5C94DCF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Sales + Inventory + Supplier + Transportation Data</w:t>
      </w:r>
    </w:p>
    <w:p w14:paraId="55EE69E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366222F4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PySpark RDD Processing</w:t>
      </w:r>
    </w:p>
    <w:p w14:paraId="6DE3C886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5690AD5F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Demand Forecasting</w:t>
      </w:r>
    </w:p>
    <w:p w14:paraId="0757F68C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549A14F3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Inventory &amp; Route Optimization</w:t>
      </w:r>
    </w:p>
    <w:p w14:paraId="3622A20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69AF4BD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Intelligent Agents</w:t>
      </w:r>
    </w:p>
    <w:p w14:paraId="04FCB09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6D0FBA5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Decentralized Decisions</w:t>
      </w:r>
    </w:p>
    <w:p w14:paraId="0F6C96D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53E46E7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Cost and Efficiency Optimization</w:t>
      </w:r>
    </w:p>
    <w:p w14:paraId="7D6F487C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Use of PySpark RDD</w:t>
      </w:r>
    </w:p>
    <w:p w14:paraId="313CBB2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Large-scale supply chain data can be stored in RDDs.</w:t>
      </w:r>
    </w:p>
    <w:p w14:paraId="01E4959F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data may include:</w:t>
      </w:r>
    </w:p>
    <w:p w14:paraId="394CAF0F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Product sales </w:t>
      </w:r>
    </w:p>
    <w:p w14:paraId="4DE4921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Inventory levels </w:t>
      </w:r>
    </w:p>
    <w:p w14:paraId="54C468D2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Supplier information </w:t>
      </w:r>
    </w:p>
    <w:p w14:paraId="0DF6278B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Delivery times </w:t>
      </w:r>
    </w:p>
    <w:p w14:paraId="3757BE83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Transportation costs </w:t>
      </w:r>
    </w:p>
    <w:p w14:paraId="3C347837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Customer demand </w:t>
      </w:r>
    </w:p>
    <w:p w14:paraId="43F49A8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RDD transformations such as map(), filter(), groupByKey(), and reduceByKey() can process this information in parallel.</w:t>
      </w:r>
    </w:p>
    <w:p w14:paraId="19D981B1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For example, reduceByKey() can calculate total sales for each product.</w:t>
      </w:r>
    </w:p>
    <w:p w14:paraId="485129CF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AI-Based Optimization</w:t>
      </w:r>
    </w:p>
    <w:p w14:paraId="6CBDC11D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AI can forecast future demand based on previous sales.</w:t>
      </w:r>
    </w:p>
    <w:p w14:paraId="46A66A5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If the system predicts increased demand for a product, it can recommend increasing inventory before the product becomes unavailable.</w:t>
      </w:r>
    </w:p>
    <w:p w14:paraId="794AB910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Route optimization can also be used to select efficient delivery routes and reduce transportation costs.</w:t>
      </w:r>
    </w:p>
    <w:p w14:paraId="42AA87C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Intelligent Agents</w:t>
      </w:r>
    </w:p>
    <w:p w14:paraId="2326FB83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Different agents can operate independently:</w:t>
      </w:r>
    </w:p>
    <w:p w14:paraId="298BA8DB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Inventory Agent monitors stock levels. </w:t>
      </w:r>
    </w:p>
    <w:p w14:paraId="6DD9B259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Demand Agent forecasts customer demand. </w:t>
      </w:r>
    </w:p>
    <w:p w14:paraId="539BE389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Supplier Agent monitors suppliers. </w:t>
      </w:r>
    </w:p>
    <w:p w14:paraId="1E74EB7E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Logistics Agent selects efficient delivery routes. </w:t>
      </w:r>
    </w:p>
    <w:p w14:paraId="067B09C2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Cost Agent searches for cost-saving decisions. </w:t>
      </w:r>
    </w:p>
    <w:p w14:paraId="393207C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agents communicate and coordinate their decisions.</w:t>
      </w:r>
    </w:p>
    <w:p w14:paraId="4F6249B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Result</w:t>
      </w:r>
    </w:p>
    <w:p w14:paraId="08B3EB0C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system can reduce inventory costs, delivery delays, and transportation costs while improving supply chain efficiency. PySpark allows the system to handle large-scale supply chain data.</w:t>
      </w:r>
    </w:p>
    <w:p w14:paraId="794CE9D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</w:p>
    <w:p w14:paraId="525DBB2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28C89BAF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062EBAE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4A789183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75277B8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2AE43EC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47645FD5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28DBBA44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16B41668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5. Personalized Learning Analytics Platform</w:t>
      </w:r>
    </w:p>
    <w:p w14:paraId="15CC4EE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 Personalized Learning Analytics Platform uses AI to study student learning behavior and provide personalized learning content.</w:t>
      </w:r>
    </w:p>
    <w:p w14:paraId="59FBB375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System Architecture</w:t>
      </w:r>
    </w:p>
    <w:p w14:paraId="28206A8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Student Activity + Quiz Scores + Attendance + Learning History</w:t>
      </w:r>
    </w:p>
    <w:p w14:paraId="7EA42491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7A1BD93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PySpark RDD Processing</w:t>
      </w:r>
    </w:p>
    <w:p w14:paraId="19690DA4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6E3D0D63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Student Performance Analysis</w:t>
      </w:r>
    </w:p>
    <w:p w14:paraId="373793BD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6A2B8E6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AI Prediction</w:t>
      </w:r>
    </w:p>
    <w:p w14:paraId="2402EFF8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1FBCBBD0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Intelligent Learning Agent</w:t>
      </w:r>
    </w:p>
    <w:p w14:paraId="267DCF50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↓</w:t>
      </w:r>
    </w:p>
    <w:p w14:paraId="4387051B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Personalized Content + Real-Time Feedback</w:t>
      </w:r>
    </w:p>
    <w:p w14:paraId="2DDBBCD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Use of PySpark RDD</w:t>
      </w:r>
    </w:p>
    <w:p w14:paraId="61E9653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platform collects large amounts of educational data such as:</w:t>
      </w:r>
    </w:p>
    <w:p w14:paraId="51DDD822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Student ID </w:t>
      </w:r>
    </w:p>
    <w:p w14:paraId="46B97DAC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Quiz marks </w:t>
      </w:r>
    </w:p>
    <w:p w14:paraId="551709D9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Assignment scores </w:t>
      </w:r>
    </w:p>
    <w:p w14:paraId="6FE1A5EB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Time spent on lessons </w:t>
      </w:r>
    </w:p>
    <w:p w14:paraId="3EA70B47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Videos watched </w:t>
      </w:r>
    </w:p>
    <w:p w14:paraId="296873A4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Questions attempted </w:t>
      </w:r>
    </w:p>
    <w:p w14:paraId="2729340B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Learning progress </w:t>
      </w:r>
    </w:p>
    <w:p w14:paraId="72BE5F30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This data can be stored in PySpark RDDs and processed in parallel.</w:t>
      </w:r>
    </w:p>
    <w:p w14:paraId="0C56A270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For example, map() can create student-performance pairs, while reduceByKey() can calculate average scores for each student.</w:t>
      </w:r>
    </w:p>
    <w:p w14:paraId="72A248AC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AI-Based Personalization</w:t>
      </w:r>
    </w:p>
    <w:p w14:paraId="56CAF235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system analyzes each student's performance.</w:t>
      </w:r>
    </w:p>
    <w:p w14:paraId="42BAC1A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For example:</w:t>
      </w:r>
    </w:p>
    <w:p w14:paraId="11A515AB">
      <w:pPr>
        <w:numPr>
          <w:ilvl w:val="0"/>
          <w:numId w:val="12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If a student performs well, the system can provide advanced topics. </w:t>
      </w:r>
    </w:p>
    <w:p w14:paraId="053CF25A">
      <w:pPr>
        <w:numPr>
          <w:ilvl w:val="0"/>
          <w:numId w:val="12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If a student has difficulty with a topic, the system can recommend simpler explanations and additional practice. </w:t>
      </w:r>
    </w:p>
    <w:p w14:paraId="0E2A2723">
      <w:pPr>
        <w:numPr>
          <w:ilvl w:val="0"/>
          <w:numId w:val="12"/>
        </w:num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If a student repeatedly makes the same mistake, the system can provide targeted feedback. </w:t>
      </w:r>
    </w:p>
    <w:p w14:paraId="022C2549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Intelligent Agents</w:t>
      </w:r>
    </w:p>
    <w:p w14:paraId="729F2481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Different agents can perform different functions:</w:t>
      </w:r>
    </w:p>
    <w:p w14:paraId="5E48518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Learning Agent: Monitors student progress.</w:t>
      </w:r>
    </w:p>
    <w:p w14:paraId="176D0276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Performance Agent: Analyzes marks and learning behavior.</w:t>
      </w:r>
    </w:p>
    <w:p w14:paraId="4C042EDA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Content Agent: Selects suitable learning materials.</w:t>
      </w:r>
    </w:p>
    <w:p w14:paraId="57862DB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Feedback Agent: Provides immediate feedback.</w:t>
      </w:r>
    </w:p>
    <w:p w14:paraId="5193F0F6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Recommendation Agent: Suggests the next topic or activity.</w:t>
      </w:r>
    </w:p>
    <w:p w14:paraId="338FEB67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These agents continuously interact with student data and update the learning recommendations.</w:t>
      </w:r>
    </w:p>
    <w:p w14:paraId="3346A6AF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Real-Time Feedback</w:t>
      </w:r>
    </w:p>
    <w:p w14:paraId="3875605D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When a student completes a quiz, the system can immediately analyze the result and provide feedback. This helps students understand their weaknesses and improve their performance.</w:t>
      </w:r>
    </w:p>
    <w:p w14:paraId="09FEB2FE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Result</w:t>
      </w:r>
    </w:p>
    <w:p w14:paraId="0B2580A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The platform can support thousands of students simultaneously by using distributed PySpark processing. Intelligent agents provide personalized content and real-time feedback, making the learning process more adaptive and effective.</w:t>
      </w:r>
    </w:p>
    <w:p w14:paraId="55306D62">
      <w:pPr>
        <w:tabs>
          <w:tab w:val="left" w:pos="9810"/>
        </w:tabs>
        <w:spacing w:before="120" w:after="80" w:line="360" w:lineRule="auto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bookmarkStart w:id="0" w:name="_GoBack"/>
    </w:p>
    <w:bookmarkEnd w:id="0"/>
    <w:sectPr>
      <w:pgSz w:w="12240" w:h="15840"/>
      <w:pgMar w:top="720" w:right="630" w:bottom="720" w:left="117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7918B5A-0BF7-4EA3-93EE-D6BC7AAC8E2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58F3E73-F642-4BE2-BFC2-B4C668E00A4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088D2F7-A3DD-42D1-BB7F-3EF1CA5B3D1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9538681-1EC9-4A0E-A538-1D256C91132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874AE00-9CBB-4EB5-B4A8-84723238741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7EAB8252-B200-4818-9AD0-FE1DBBFC3751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9187BA81-5848-4DBB-97A6-7F5834B330E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66AE35AD-2225-4E63-A9EC-CC3278900BD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3B43A0E"/>
    <w:multiLevelType w:val="multilevel"/>
    <w:tmpl w:val="03B43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7D3CFE"/>
    <w:multiLevelType w:val="multilevel"/>
    <w:tmpl w:val="097D3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8942AC"/>
    <w:multiLevelType w:val="multilevel"/>
    <w:tmpl w:val="12894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3911F76"/>
    <w:multiLevelType w:val="multilevel"/>
    <w:tmpl w:val="23911F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E23E30"/>
    <w:multiLevelType w:val="multilevel"/>
    <w:tmpl w:val="2BE23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74C2DD3"/>
    <w:multiLevelType w:val="multilevel"/>
    <w:tmpl w:val="374C2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415154B"/>
    <w:multiLevelType w:val="multilevel"/>
    <w:tmpl w:val="441515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67A6866"/>
    <w:multiLevelType w:val="multilevel"/>
    <w:tmpl w:val="467A6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351793E"/>
    <w:multiLevelType w:val="multilevel"/>
    <w:tmpl w:val="63517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FD2213E"/>
    <w:multiLevelType w:val="multilevel"/>
    <w:tmpl w:val="6FD22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6706DB5"/>
    <w:multiLevelType w:val="multilevel"/>
    <w:tmpl w:val="76706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7"/>
  </w:num>
  <w:num w:numId="5">
    <w:abstractNumId w:val="8"/>
  </w:num>
  <w:num w:numId="6">
    <w:abstractNumId w:val="2"/>
  </w:num>
  <w:num w:numId="7">
    <w:abstractNumId w:val="3"/>
  </w:num>
  <w:num w:numId="8">
    <w:abstractNumId w:val="6"/>
  </w:num>
  <w:num w:numId="9">
    <w:abstractNumId w:val="5"/>
  </w:num>
  <w:num w:numId="10">
    <w:abstractNumId w:val="11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E24"/>
    <w:rsid w:val="002220A9"/>
    <w:rsid w:val="00313071"/>
    <w:rsid w:val="004656C0"/>
    <w:rsid w:val="004B1B93"/>
    <w:rsid w:val="00651053"/>
    <w:rsid w:val="00885E24"/>
    <w:rsid w:val="00B95D40"/>
    <w:rsid w:val="00ED72EC"/>
    <w:rsid w:val="231025DE"/>
    <w:rsid w:val="7B3D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rPr>
      <w:color w:val="000000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+H2jJDZ6K158Kl/v0XizgpJSw==">CgMxLjA4AHIhMTdLNTJFNHdFQUtESjFScUZZNUp6dlRHTVk1MFBFeXpS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1780</Words>
  <Characters>11302</Characters>
  <Lines>94</Lines>
  <Paragraphs>26</Paragraphs>
  <TotalTime>13</TotalTime>
  <ScaleCrop>false</ScaleCrop>
  <LinksUpToDate>false</LinksUpToDate>
  <CharactersWithSpaces>12963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2026-07-13T09:09:00Z</dcterms:created>
  <dc:creator>Krishnakumar</dc:creator>
  <cp:lastModifiedBy>Ashmi Ashmi</cp:lastModifiedBy>
  <dcterms:modified xsi:type="dcterms:W3CDTF">2026-08-31T05:35:06Z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07F0140FC9774BD0857B8229387A5D7D_13</vt:lpwstr>
  </property>
</Properties>
</file>