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</w:t>
      </w:r>
    </w:p>
    <w:p>
      <w:pPr>
        <w:jc w:val="left"/>
      </w:pPr>
      <w:r>
        <w:rPr>
          <w:b/>
        </w:rPr>
        <w:t>What is the primary function of the `@SpringBootApplication` annotation in Spring Boot?</w:t>
      </w:r>
    </w:p>
    <w:p>
      <w:pPr>
        <w:pStyle w:val="ListBullet"/>
      </w:pPr>
      <w:r>
        <w:t>It combines multiple annotations for a Spring Boot application's entry point.</w:t>
      </w:r>
    </w:p>
    <w:p>
      <w:pPr>
        <w:pStyle w:val="ListBullet"/>
      </w:pPr>
      <w:r>
        <w:t>It indicates a class is a service in the business logic layer.</w:t>
      </w:r>
    </w:p>
    <w:p>
      <w:pPr>
        <w:pStyle w:val="ListBullet"/>
      </w:pPr>
      <w:r>
        <w:t>It defines a class as a controller handling HTTP requests.</w:t>
      </w:r>
    </w:p>
    <w:p>
      <w:pPr>
        <w:pStyle w:val="ListBullet"/>
      </w:pPr>
      <w:r>
        <w:t>It enables the auto-configuration mechanism.</w:t>
      </w:r>
    </w:p>
    <w:p>
      <w:pPr>
        <w:jc w:val="left"/>
      </w:pPr>
      <w:r>
        <w:rPr>
          <w:b/>
        </w:rPr>
        <w:t>Which annotation is used to define a class as a controller in Spring MVC?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@Controller</w:t>
      </w:r>
    </w:p>
    <w:p>
      <w:pPr>
        <w:pStyle w:val="ListBullet"/>
      </w:pPr>
      <w:r>
        <w:t>@RestController</w:t>
      </w:r>
    </w:p>
    <w:p>
      <w:pPr>
        <w:pStyle w:val="ListBullet"/>
      </w:pPr>
      <w:r>
        <w:t>@Service</w:t>
      </w:r>
    </w:p>
    <w:p>
      <w:pPr>
        <w:jc w:val="left"/>
      </w:pPr>
      <w:r>
        <w:rPr>
          <w:b/>
        </w:rPr>
        <w:t>Which annotation is specifically designed for RESTful web services in Spring?</w:t>
      </w:r>
    </w:p>
    <w:p>
      <w:pPr>
        <w:pStyle w:val="ListBullet"/>
      </w:pPr>
      <w:r>
        <w:t>@Controller</w:t>
      </w:r>
    </w:p>
    <w:p>
      <w:pPr>
        <w:pStyle w:val="ListBullet"/>
      </w:pPr>
      <w:r>
        <w:t>@Service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@RestController</w:t>
      </w:r>
    </w:p>
    <w:p>
      <w:pPr>
        <w:jc w:val="left"/>
      </w:pPr>
      <w:r>
        <w:rPr>
          <w:b/>
        </w:rPr>
        <w:t>What annotation is used to indicate a class is a Data Access Object (DAO) in the persistence layer?</w:t>
      </w:r>
    </w:p>
    <w:p>
      <w:pPr>
        <w:pStyle w:val="ListBullet"/>
      </w:pPr>
      <w:r>
        <w:t>@Component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@Service</w:t>
      </w:r>
    </w:p>
    <w:p>
      <w:pPr>
        <w:pStyle w:val="ListBullet"/>
      </w:pPr>
      <w:r>
        <w:t>@Controller</w:t>
      </w:r>
    </w:p>
    <w:p>
      <w:pPr>
        <w:jc w:val="left"/>
      </w:pPr>
      <w:r>
        <w:rPr>
          <w:b/>
        </w:rPr>
        <w:t>Which annotation is used to automatically inject dependencies into a Spring bean?</w:t>
      </w:r>
    </w:p>
    <w:p>
      <w:pPr>
        <w:pStyle w:val="ListBullet"/>
      </w:pPr>
      <w:r>
        <w:t>@Autowired</w:t>
      </w:r>
    </w:p>
    <w:p>
      <w:pPr>
        <w:pStyle w:val="ListBullet"/>
      </w:pPr>
      <w:r>
        <w:t>@Qualifier</w:t>
      </w:r>
    </w:p>
    <w:p>
      <w:pPr>
        <w:pStyle w:val="ListBullet"/>
      </w:pPr>
      <w:r>
        <w:t>@Value</w:t>
      </w:r>
    </w:p>
    <w:p>
      <w:pPr>
        <w:pStyle w:val="ListBullet"/>
      </w:pPr>
      <w:r>
        <w:t>@Component</w:t>
      </w:r>
    </w:p>
    <w:p>
      <w:pPr>
        <w:jc w:val="left"/>
      </w:pPr>
      <w:r>
        <w:rPr>
          <w:b/>
        </w:rPr>
        <w:t>What annotation is used to specify which bean should be injected when multiple candidates of the same type exist?</w:t>
      </w:r>
    </w:p>
    <w:p>
      <w:pPr>
        <w:pStyle w:val="ListBullet"/>
      </w:pPr>
      <w:r>
        <w:t>@Autowired</w:t>
      </w:r>
    </w:p>
    <w:p>
      <w:pPr>
        <w:pStyle w:val="ListBullet"/>
      </w:pPr>
      <w:r>
        <w:t>@Qualifier</w:t>
      </w:r>
    </w:p>
    <w:p>
      <w:pPr>
        <w:pStyle w:val="ListBullet"/>
      </w:pPr>
      <w:r>
        <w:t>@Component</w:t>
      </w:r>
    </w:p>
    <w:p>
      <w:pPr>
        <w:pStyle w:val="ListBullet"/>
      </w:pPr>
      <w:r>
        <w:t>@Service</w:t>
      </w:r>
    </w:p>
    <w:p>
      <w:pPr>
        <w:jc w:val="left"/>
      </w:pPr>
      <w:r>
        <w:rPr>
          <w:b/>
        </w:rPr>
        <w:t>What is the purpose of the `@Entity` annotation?</w:t>
      </w:r>
    </w:p>
    <w:p>
      <w:pPr>
        <w:pStyle w:val="ListBullet"/>
      </w:pPr>
      <w:r>
        <w:t>To customize the mapping of a field to a column.</w:t>
      </w:r>
    </w:p>
    <w:p>
      <w:pPr>
        <w:pStyle w:val="ListBullet"/>
      </w:pPr>
      <w:r>
        <w:t>To indicate a class is a Spring Data repository.</w:t>
      </w:r>
    </w:p>
    <w:p>
      <w:pPr>
        <w:pStyle w:val="ListBullet"/>
      </w:pPr>
      <w:r>
        <w:t>To define a query method using JPQL or native SQL.</w:t>
      </w:r>
    </w:p>
    <w:p>
      <w:pPr>
        <w:pStyle w:val="ListBullet"/>
      </w:pPr>
      <w:r>
        <w:t>To define a data entity managed by the ORM system.</w:t>
      </w:r>
    </w:p>
    <w:p>
      <w:pPr>
        <w:jc w:val="left"/>
      </w:pPr>
      <w:r>
        <w:rPr>
          <w:b/>
        </w:rPr>
        <w:t>What annotation defines a query method using JPQL or native SQL in a Spring Data repository?</w:t>
      </w:r>
    </w:p>
    <w:p>
      <w:pPr>
        <w:pStyle w:val="ListBullet"/>
      </w:pPr>
      <w:r>
        <w:t>@Repository</w:t>
      </w:r>
    </w:p>
    <w:p>
      <w:pPr>
        <w:pStyle w:val="ListBullet"/>
      </w:pPr>
      <w:r>
        <w:t>@Column</w:t>
      </w:r>
    </w:p>
    <w:p>
      <w:pPr>
        <w:pStyle w:val="ListBullet"/>
      </w:pPr>
      <w:r>
        <w:t>@Entity</w:t>
      </w:r>
    </w:p>
    <w:p>
      <w:pPr>
        <w:pStyle w:val="ListBullet"/>
      </w:pPr>
      <w:r>
        <w:t>@Query</w:t>
      </w:r>
    </w:p>
    <w:p>
      <w:pPr>
        <w:jc w:val="left"/>
      </w:pPr>
      <w:r>
        <w:rPr>
          <w:b/>
        </w:rPr>
        <w:t>What annotation is used to provide a bridge between JUnit and the Spring TestContext Framework?</w:t>
      </w:r>
    </w:p>
    <w:p>
      <w:pPr>
        <w:pStyle w:val="ListBullet"/>
      </w:pPr>
      <w:r>
        <w:t>@RunWith(SpringRunner.class)</w:t>
      </w:r>
    </w:p>
    <w:p>
      <w:pPr>
        <w:pStyle w:val="ListBullet"/>
      </w:pPr>
      <w:r>
        <w:t>@Value</w:t>
      </w:r>
    </w:p>
    <w:p>
      <w:pPr>
        <w:pStyle w:val="ListBullet"/>
      </w:pPr>
      <w:r>
        <w:t>@SpringBootTest</w:t>
      </w:r>
    </w:p>
    <w:p>
      <w:pPr>
        <w:pStyle w:val="ListBullet"/>
      </w:pPr>
      <w:r>
        <w:t>@Configuration</w:t>
      </w:r>
    </w:p>
    <w:p>
      <w:pPr>
        <w:jc w:val="left"/>
      </w:pPr>
      <w:r>
        <w:rPr>
          <w:b/>
        </w:rPr>
        <w:t>What annotation defines advice methods to run before, after, or around a method execution in AOP?</w:t>
      </w:r>
    </w:p>
    <w:p>
      <w:pPr>
        <w:pStyle w:val="ListBullet"/>
      </w:pPr>
      <w:r>
        <w:t>@Pointcut</w:t>
      </w:r>
    </w:p>
    <w:p>
      <w:pPr>
        <w:pStyle w:val="ListBullet"/>
      </w:pPr>
      <w:r>
        <w:t>@Around</w:t>
      </w:r>
    </w:p>
    <w:p>
      <w:pPr>
        <w:pStyle w:val="ListBullet"/>
      </w:pPr>
      <w:r>
        <w:t>@Aspect</w:t>
      </w:r>
    </w:p>
    <w:p>
      <w:pPr>
        <w:pStyle w:val="ListBullet"/>
      </w:pPr>
      <w:r>
        <w:t>@Before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