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C0" w:rsidRDefault="0059237A" w:rsidP="007D2EC0">
      <w:pPr>
        <w:rPr>
          <w:rFonts w:ascii="Times New Roman" w:hAnsi="Times New Roman" w:cs="Times New Roman"/>
          <w:b/>
          <w:sz w:val="28"/>
          <w:szCs w:val="28"/>
        </w:rPr>
      </w:pPr>
      <w:r>
        <w:rPr>
          <w:rFonts w:ascii="Times New Roman" w:hAnsi="Times New Roman" w:cs="Times New Roman"/>
          <w:b/>
          <w:sz w:val="28"/>
          <w:szCs w:val="28"/>
        </w:rPr>
        <w:t>=================================</w:t>
      </w:r>
      <w:r w:rsidR="0018754F" w:rsidRPr="008823C3">
        <w:rPr>
          <w:rFonts w:ascii="Times New Roman" w:hAnsi="Times New Roman" w:cs="Times New Roman"/>
          <w:b/>
          <w:sz w:val="28"/>
          <w:szCs w:val="28"/>
        </w:rPr>
        <w:t xml:space="preserve"> </w:t>
      </w:r>
    </w:p>
    <w:p w:rsidR="008906F1" w:rsidRDefault="008906F1" w:rsidP="007D2EC0">
      <w:pPr>
        <w:rPr>
          <w:rFonts w:ascii="Times New Roman" w:hAnsi="Times New Roman" w:cs="Times New Roman"/>
          <w:b/>
          <w:sz w:val="28"/>
          <w:szCs w:val="28"/>
        </w:rPr>
      </w:pPr>
    </w:p>
    <w:p w:rsidR="008906F1" w:rsidRPr="008823C3" w:rsidRDefault="008906F1" w:rsidP="007D2EC0">
      <w:pPr>
        <w:rPr>
          <w:rFonts w:ascii="Times New Roman" w:hAnsi="Times New Roman" w:cs="Times New Roman"/>
          <w:b/>
          <w:sz w:val="28"/>
          <w:szCs w:val="28"/>
        </w:rPr>
      </w:pPr>
      <w:r>
        <w:rPr>
          <w:rFonts w:ascii="Times New Roman" w:hAnsi="Times New Roman" w:cs="Times New Roman"/>
          <w:b/>
          <w:sz w:val="28"/>
          <w:szCs w:val="28"/>
        </w:rPr>
        <w:t>Detail of subjects to be shifted</w:t>
      </w:r>
    </w:p>
    <w:p w:rsidR="003B47A4" w:rsidRPr="00736985" w:rsidRDefault="003B47A4" w:rsidP="003B47A4">
      <w:pPr>
        <w:pStyle w:val="ListParagraph"/>
        <w:numPr>
          <w:ilvl w:val="1"/>
          <w:numId w:val="232"/>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736985">
        <w:rPr>
          <w:rFonts w:ascii="Times New Roman" w:hAnsi="Times New Roman" w:cs="Times New Roman"/>
          <w:b/>
          <w:sz w:val="28"/>
          <w:szCs w:val="28"/>
        </w:rPr>
        <w:t>B.Sc. (Hon) Botany</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4"/>
          <w:szCs w:val="24"/>
        </w:rPr>
      </w:pPr>
      <w:r w:rsidRPr="008823C3">
        <w:rPr>
          <w:rFonts w:ascii="Times New Roman" w:hAnsi="Times New Roman" w:cs="Times New Roman"/>
          <w:b/>
          <w:sz w:val="24"/>
          <w:szCs w:val="24"/>
        </w:rPr>
        <w:t>Introduction</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Teacher in schools and </w:t>
      </w:r>
      <w:proofErr w:type="spellStart"/>
      <w:r w:rsidRPr="008823C3">
        <w:rPr>
          <w:rFonts w:ascii="Times New Roman" w:hAnsi="Times New Roman" w:cs="Times New Roman"/>
          <w:sz w:val="24"/>
          <w:szCs w:val="24"/>
        </w:rPr>
        <w:t>olleges</w:t>
      </w:r>
      <w:proofErr w:type="spellEnd"/>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JMI</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AMU</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lastRenderedPageBreak/>
        <w:t>CCSU</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0252D8" w:rsidRPr="008823C3" w:rsidRDefault="00FC59E2" w:rsidP="00AC0A38">
      <w:pPr>
        <w:rPr>
          <w:rFonts w:ascii="Times New Roman" w:hAnsi="Times New Roman" w:cs="Times New Roman"/>
          <w:sz w:val="24"/>
          <w:szCs w:val="24"/>
        </w:rPr>
      </w:pPr>
      <w:r w:rsidRPr="008823C3">
        <w:rPr>
          <w:rFonts w:ascii="Times New Roman" w:hAnsi="Times New Roman" w:cs="Times New Roman"/>
          <w:b/>
          <w:sz w:val="28"/>
          <w:szCs w:val="28"/>
        </w:rPr>
        <w:t xml:space="preserve"> </w:t>
      </w:r>
    </w:p>
    <w:p w:rsidR="000252D8" w:rsidRPr="008823C3" w:rsidRDefault="000252D8" w:rsidP="000252D8">
      <w:pPr>
        <w:rPr>
          <w:rFonts w:ascii="Times New Roman" w:hAnsi="Times New Roman" w:cs="Times New Roman"/>
          <w:b/>
          <w:sz w:val="28"/>
          <w:szCs w:val="28"/>
        </w:rPr>
      </w:pPr>
    </w:p>
    <w:p w:rsidR="000252D8" w:rsidRPr="008823C3" w:rsidRDefault="000252D8" w:rsidP="000252D8">
      <w:pPr>
        <w:rPr>
          <w:rFonts w:ascii="Times New Roman" w:hAnsi="Times New Roman" w:cs="Times New Roman"/>
          <w:b/>
          <w:sz w:val="28"/>
          <w:szCs w:val="28"/>
        </w:rPr>
      </w:pPr>
    </w:p>
    <w:p w:rsidR="000252D8" w:rsidRPr="008823C3" w:rsidRDefault="000252D8" w:rsidP="000252D8">
      <w:pPr>
        <w:rPr>
          <w:rFonts w:ascii="Times New Roman" w:hAnsi="Times New Roman" w:cs="Times New Roman"/>
          <w:b/>
          <w:sz w:val="28"/>
          <w:szCs w:val="28"/>
        </w:rPr>
      </w:pPr>
    </w:p>
    <w:p w:rsidR="000252D8" w:rsidRDefault="000252D8" w:rsidP="00FC59E2">
      <w:pPr>
        <w:rPr>
          <w:rFonts w:ascii="Times New Roman" w:hAnsi="Times New Roman" w:cs="Times New Roman"/>
          <w:sz w:val="24"/>
          <w:szCs w:val="24"/>
        </w:rPr>
      </w:pPr>
    </w:p>
    <w:p w:rsidR="00ED3978" w:rsidRDefault="00ED3978" w:rsidP="00FC59E2">
      <w:pPr>
        <w:rPr>
          <w:rFonts w:ascii="Times New Roman" w:hAnsi="Times New Roman" w:cs="Times New Roman"/>
          <w:sz w:val="24"/>
          <w:szCs w:val="24"/>
        </w:rPr>
      </w:pPr>
    </w:p>
    <w:p w:rsidR="00ED3978" w:rsidRPr="008823C3" w:rsidRDefault="00ED3978" w:rsidP="00FC59E2">
      <w:pPr>
        <w:rPr>
          <w:rFonts w:ascii="Times New Roman" w:hAnsi="Times New Roman" w:cs="Times New Roman"/>
          <w:sz w:val="24"/>
          <w:szCs w:val="24"/>
        </w:rPr>
      </w:pPr>
    </w:p>
    <w:p w:rsidR="00284E62" w:rsidRPr="008823C3" w:rsidRDefault="00284E62" w:rsidP="00284E62">
      <w:pPr>
        <w:rPr>
          <w:rFonts w:ascii="Times New Roman" w:hAnsi="Times New Roman" w:cs="Times New Roman"/>
          <w:sz w:val="24"/>
          <w:szCs w:val="24"/>
        </w:rPr>
      </w:pPr>
    </w:p>
    <w:p w:rsidR="00361142" w:rsidRDefault="00C868A5" w:rsidP="00361142">
      <w:pPr>
        <w:rPr>
          <w:rFonts w:ascii="Times New Roman" w:hAnsi="Times New Roman" w:cs="Times New Roman"/>
          <w:b/>
          <w:sz w:val="28"/>
          <w:szCs w:val="28"/>
        </w:rPr>
      </w:pPr>
      <w:r>
        <w:rPr>
          <w:rFonts w:ascii="Times New Roman" w:hAnsi="Times New Roman" w:cs="Times New Roman"/>
          <w:b/>
          <w:sz w:val="44"/>
          <w:szCs w:val="44"/>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18754F" w:rsidRDefault="0018754F" w:rsidP="00B539AC">
      <w:pPr>
        <w:jc w:val="both"/>
        <w:rPr>
          <w:rFonts w:ascii="Times New Roman" w:hAnsi="Times New Roman" w:cs="Times New Roman"/>
          <w:b/>
          <w:sz w:val="28"/>
          <w:szCs w:val="28"/>
        </w:rPr>
      </w:pPr>
    </w:p>
    <w:p w:rsidR="0018754F" w:rsidRPr="00DF5C5A" w:rsidRDefault="0018754F" w:rsidP="00DF5C5A">
      <w:pPr>
        <w:pStyle w:val="ListParagraph"/>
        <w:numPr>
          <w:ilvl w:val="1"/>
          <w:numId w:val="59"/>
        </w:numPr>
        <w:spacing w:after="0"/>
        <w:rPr>
          <w:rFonts w:ascii="Times New Roman" w:hAnsi="Times New Roman" w:cs="Times New Roman"/>
          <w:b/>
          <w:sz w:val="24"/>
          <w:szCs w:val="24"/>
        </w:rPr>
      </w:pPr>
      <w:r w:rsidRPr="00DF5C5A">
        <w:rPr>
          <w:rFonts w:ascii="Times New Roman" w:hAnsi="Times New Roman" w:cs="Times New Roman"/>
          <w:b/>
          <w:sz w:val="28"/>
          <w:szCs w:val="28"/>
        </w:rPr>
        <w:t>Allied Sciences. (</w:t>
      </w:r>
      <w:r w:rsidRPr="00DF5C5A">
        <w:rPr>
          <w:rFonts w:ascii="Times New Roman" w:hAnsi="Times New Roman" w:cs="Times New Roman"/>
          <w:b/>
          <w:sz w:val="24"/>
          <w:szCs w:val="24"/>
        </w:rPr>
        <w:t xml:space="preserve">Subjects included in Allied Sciences </w:t>
      </w:r>
      <w:proofErr w:type="gramStart"/>
      <w:r w:rsidRPr="00DF5C5A">
        <w:rPr>
          <w:rFonts w:ascii="Times New Roman" w:hAnsi="Times New Roman" w:cs="Times New Roman"/>
          <w:b/>
          <w:sz w:val="24"/>
          <w:szCs w:val="24"/>
        </w:rPr>
        <w:t>are;</w:t>
      </w:r>
      <w:proofErr w:type="gramEnd"/>
      <w:r w:rsidRPr="00DF5C5A">
        <w:rPr>
          <w:rFonts w:ascii="Times New Roman" w:hAnsi="Times New Roman" w:cs="Times New Roman"/>
          <w:b/>
          <w:sz w:val="24"/>
          <w:szCs w:val="24"/>
        </w:rPr>
        <w:t>)</w:t>
      </w:r>
    </w:p>
    <w:p w:rsid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 xml:space="preserve">B.Sc.  </w:t>
      </w:r>
      <w:proofErr w:type="spellStart"/>
      <w:r w:rsidRPr="00DF5C5A">
        <w:rPr>
          <w:rFonts w:ascii="Times New Roman" w:hAnsi="Times New Roman" w:cs="Times New Roman"/>
          <w:b/>
          <w:sz w:val="24"/>
          <w:szCs w:val="24"/>
        </w:rPr>
        <w:t>Anaesthesia</w:t>
      </w:r>
      <w:proofErr w:type="spellEnd"/>
      <w:r w:rsidRPr="00DF5C5A">
        <w:rPr>
          <w:rFonts w:ascii="Times New Roman" w:hAnsi="Times New Roman" w:cs="Times New Roman"/>
          <w:b/>
          <w:sz w:val="24"/>
          <w:szCs w:val="24"/>
        </w:rPr>
        <w:t xml:space="preserve"> Technology</w:t>
      </w:r>
      <w:r w:rsidRPr="00DF5C5A">
        <w:rPr>
          <w:rFonts w:ascii="Times New Roman" w:hAnsi="Times New Roman" w:cs="Times New Roman"/>
          <w:b/>
          <w:sz w:val="28"/>
          <w:szCs w:val="28"/>
        </w:rPr>
        <w:t>.</w:t>
      </w:r>
    </w:p>
    <w:p w:rsidR="0018754F" w:rsidRP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 xml:space="preserve">B.Sc.  Audiology &amp; Speech Language Pathology (BASLP) </w:t>
      </w:r>
    </w:p>
    <w:p w:rsidR="0018754F" w:rsidRP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B.Sc.  Cardiac Perfusion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lastRenderedPageBreak/>
        <w:t>B.Sc.  Medical Lab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w:t>
      </w:r>
      <w:proofErr w:type="spellStart"/>
      <w:r w:rsidRPr="00AA7939">
        <w:rPr>
          <w:rFonts w:ascii="Times New Roman" w:hAnsi="Times New Roman" w:cs="Times New Roman"/>
          <w:b/>
          <w:sz w:val="24"/>
          <w:szCs w:val="24"/>
        </w:rPr>
        <w:t>Neuro</w:t>
      </w:r>
      <w:proofErr w:type="spellEnd"/>
      <w:r w:rsidRPr="00AA7939">
        <w:rPr>
          <w:rFonts w:ascii="Times New Roman" w:hAnsi="Times New Roman" w:cs="Times New Roman"/>
          <w:b/>
          <w:sz w:val="24"/>
          <w:szCs w:val="24"/>
        </w:rPr>
        <w:t xml:space="preserve"> Electro Physiology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Pr>
          <w:rFonts w:ascii="Times New Roman" w:hAnsi="Times New Roman" w:cs="Times New Roman"/>
          <w:b/>
          <w:sz w:val="24"/>
          <w:szCs w:val="24"/>
        </w:rPr>
        <w:t>B.Sc.  R</w:t>
      </w:r>
      <w:r w:rsidRPr="00AA7939">
        <w:rPr>
          <w:rFonts w:ascii="Times New Roman" w:hAnsi="Times New Roman" w:cs="Times New Roman"/>
          <w:b/>
          <w:sz w:val="24"/>
          <w:szCs w:val="24"/>
        </w:rPr>
        <w:t>espiratory Therapy</w:t>
      </w:r>
    </w:p>
    <w:p w:rsidR="0018754F" w:rsidRPr="002411A1" w:rsidRDefault="0018754F" w:rsidP="0018754F">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18754F" w:rsidRDefault="0018754F" w:rsidP="0018754F">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health professions in health care industry to the students. There is a shortage of professionals in these fields and hence there is a great demand and scope for these courses</w:t>
      </w:r>
    </w:p>
    <w:p w:rsidR="0018754F" w:rsidRDefault="0018754F" w:rsidP="0018754F">
      <w:pPr>
        <w:rPr>
          <w:rFonts w:ascii="Times New Roman" w:hAnsi="Times New Roman" w:cs="Times New Roman"/>
          <w:b/>
          <w:i/>
          <w:sz w:val="28"/>
          <w:szCs w:val="28"/>
        </w:rPr>
      </w:pPr>
    </w:p>
    <w:p w:rsidR="0018754F" w:rsidRDefault="0018754F" w:rsidP="0018754F">
      <w:pPr>
        <w:rPr>
          <w:rFonts w:ascii="Times New Roman" w:hAnsi="Times New Roman" w:cs="Times New Roman"/>
          <w:b/>
          <w:i/>
          <w:sz w:val="28"/>
          <w:szCs w:val="28"/>
        </w:rPr>
      </w:pPr>
    </w:p>
    <w:p w:rsidR="0018754F" w:rsidRDefault="00FC59E2" w:rsidP="0018754F">
      <w:pPr>
        <w:rPr>
          <w:rFonts w:ascii="Times New Roman" w:hAnsi="Times New Roman" w:cs="Times New Roman"/>
          <w:b/>
          <w:i/>
          <w:sz w:val="28"/>
          <w:szCs w:val="28"/>
        </w:rPr>
      </w:pPr>
      <w:r>
        <w:rPr>
          <w:rFonts w:ascii="Times New Roman" w:hAnsi="Times New Roman" w:cs="Times New Roman"/>
          <w:b/>
          <w:i/>
          <w:sz w:val="28"/>
          <w:szCs w:val="28"/>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Pr="00156BB4" w:rsidRDefault="0018754F" w:rsidP="0018754F">
      <w:pPr>
        <w:spacing w:before="240"/>
        <w:rPr>
          <w:rFonts w:ascii="Times New Roman" w:hAnsi="Times New Roman" w:cs="Times New Roman"/>
          <w:b/>
          <w:sz w:val="28"/>
          <w:szCs w:val="28"/>
        </w:rPr>
      </w:pPr>
    </w:p>
    <w:p w:rsid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3.40E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Diabetes Sciences</w:t>
      </w:r>
    </w:p>
    <w:p w:rsid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3.40F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Dialysis Therapy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3.40G </w:t>
      </w:r>
      <w:r w:rsidR="0018754F" w:rsidRPr="00B32398">
        <w:rPr>
          <w:rFonts w:ascii="Times New Roman" w:hAnsi="Times New Roman" w:cs="Times New Roman"/>
          <w:b/>
          <w:sz w:val="28"/>
          <w:szCs w:val="28"/>
        </w:rPr>
        <w:t>B.Sc.  Echocardiography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3.40H </w:t>
      </w:r>
      <w:r w:rsidR="0018754F" w:rsidRPr="00B32398">
        <w:rPr>
          <w:rFonts w:ascii="Times New Roman" w:hAnsi="Times New Roman" w:cs="Times New Roman"/>
          <w:b/>
          <w:sz w:val="28"/>
          <w:szCs w:val="28"/>
        </w:rPr>
        <w:t>B.Sc.  Emergency Medical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3.40(I)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Intensive care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3.40J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Medical Lab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3.40K </w:t>
      </w:r>
      <w:r w:rsidR="0018754F" w:rsidRPr="00B32398">
        <w:rPr>
          <w:rFonts w:ascii="Times New Roman" w:hAnsi="Times New Roman" w:cs="Times New Roman"/>
          <w:b/>
          <w:sz w:val="28"/>
          <w:szCs w:val="28"/>
        </w:rPr>
        <w:t>B. Sc.</w:t>
      </w:r>
      <w:proofErr w:type="gramEnd"/>
      <w:r w:rsidR="0018754F" w:rsidRPr="00B32398">
        <w:rPr>
          <w:rFonts w:ascii="Times New Roman" w:hAnsi="Times New Roman" w:cs="Times New Roman"/>
          <w:b/>
          <w:sz w:val="28"/>
          <w:szCs w:val="28"/>
        </w:rPr>
        <w:t xml:space="preserve">  Medical Radiologic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3.40L </w:t>
      </w:r>
      <w:r w:rsidR="0018754F" w:rsidRPr="00B32398">
        <w:rPr>
          <w:rFonts w:ascii="Times New Roman" w:hAnsi="Times New Roman" w:cs="Times New Roman"/>
          <w:b/>
          <w:sz w:val="28"/>
          <w:szCs w:val="28"/>
        </w:rPr>
        <w:t>B .Sc.</w:t>
      </w:r>
      <w:proofErr w:type="gramEnd"/>
      <w:r w:rsidR="0018754F" w:rsidRPr="00B32398">
        <w:rPr>
          <w:rFonts w:ascii="Times New Roman" w:hAnsi="Times New Roman" w:cs="Times New Roman"/>
          <w:b/>
          <w:sz w:val="28"/>
          <w:szCs w:val="28"/>
        </w:rPr>
        <w:t xml:space="preserve">  </w:t>
      </w:r>
      <w:proofErr w:type="spellStart"/>
      <w:r w:rsidR="0018754F" w:rsidRPr="00B32398">
        <w:rPr>
          <w:rFonts w:ascii="Times New Roman" w:hAnsi="Times New Roman" w:cs="Times New Roman"/>
          <w:b/>
          <w:sz w:val="28"/>
          <w:szCs w:val="28"/>
        </w:rPr>
        <w:t>Neuro</w:t>
      </w:r>
      <w:proofErr w:type="spellEnd"/>
      <w:r w:rsidR="0018754F" w:rsidRPr="00B32398">
        <w:rPr>
          <w:rFonts w:ascii="Times New Roman" w:hAnsi="Times New Roman" w:cs="Times New Roman"/>
          <w:b/>
          <w:sz w:val="28"/>
          <w:szCs w:val="28"/>
        </w:rPr>
        <w:t xml:space="preserve"> Electro Physiology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3.40M </w:t>
      </w:r>
      <w:r w:rsidR="0018754F" w:rsidRPr="00B32398">
        <w:rPr>
          <w:rFonts w:ascii="Times New Roman" w:hAnsi="Times New Roman" w:cs="Times New Roman"/>
          <w:b/>
          <w:sz w:val="28"/>
          <w:szCs w:val="28"/>
        </w:rPr>
        <w:t>B.Sc.  Operation Theatre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3.40N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Optometry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3.40(O</w:t>
      </w:r>
      <w:proofErr w:type="gramStart"/>
      <w:r>
        <w:rPr>
          <w:rFonts w:ascii="Times New Roman" w:hAnsi="Times New Roman" w:cs="Times New Roman"/>
          <w:b/>
          <w:sz w:val="28"/>
          <w:szCs w:val="28"/>
        </w:rPr>
        <w:t>)</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Physician Assistant</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3.40P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Respiratory Therapy</w:t>
      </w:r>
    </w:p>
    <w:p w:rsidR="0018754F" w:rsidRPr="00485072" w:rsidRDefault="0018754F" w:rsidP="0018754F">
      <w:pPr>
        <w:rPr>
          <w:rFonts w:ascii="Times New Roman" w:hAnsi="Times New Roman" w:cs="Times New Roman"/>
          <w:b/>
          <w:sz w:val="28"/>
          <w:szCs w:val="28"/>
        </w:rPr>
      </w:pPr>
    </w:p>
    <w:p w:rsidR="0018754F" w:rsidRPr="00DA2648" w:rsidRDefault="0018754F" w:rsidP="0018754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18754F" w:rsidRPr="007C44BC" w:rsidRDefault="0018754F" w:rsidP="0018754F">
      <w:pPr>
        <w:spacing w:after="0"/>
        <w:rPr>
          <w:rFonts w:ascii="Times New Roman" w:hAnsi="Times New Roman" w:cs="Times New Roman"/>
          <w:b/>
          <w:sz w:val="28"/>
          <w:szCs w:val="28"/>
        </w:rPr>
      </w:pPr>
      <w:proofErr w:type="gramStart"/>
      <w:r w:rsidRPr="007C44BC">
        <w:rPr>
          <w:rFonts w:ascii="Times New Roman" w:hAnsi="Times New Roman" w:cs="Times New Roman"/>
          <w:b/>
          <w:sz w:val="28"/>
          <w:szCs w:val="28"/>
        </w:rPr>
        <w:t>Agriculture  (</w:t>
      </w:r>
      <w:proofErr w:type="gramEnd"/>
      <w:r w:rsidRPr="007C44BC">
        <w:rPr>
          <w:rFonts w:ascii="Times New Roman" w:hAnsi="Times New Roman" w:cs="Times New Roman"/>
          <w:b/>
          <w:sz w:val="28"/>
          <w:szCs w:val="28"/>
        </w:rPr>
        <w:t>top 9 courses)</w:t>
      </w:r>
    </w:p>
    <w:p w:rsidR="0018754F" w:rsidRDefault="0018754F" w:rsidP="0018754F">
      <w:pPr>
        <w:pStyle w:val="ListParagraph"/>
        <w:numPr>
          <w:ilvl w:val="0"/>
          <w:numId w:val="57"/>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18754F" w:rsidRPr="00DA2648" w:rsidRDefault="0018754F" w:rsidP="0018754F">
      <w:pPr>
        <w:rPr>
          <w:rFonts w:ascii="Times New Roman" w:hAnsi="Times New Roman" w:cs="Times New Roman"/>
          <w:b/>
          <w:sz w:val="28"/>
          <w:szCs w:val="28"/>
        </w:rPr>
      </w:pPr>
      <w:r>
        <w:rPr>
          <w:rFonts w:ascii="Times New Roman" w:hAnsi="Times New Roman" w:cs="Times New Roman"/>
          <w:b/>
          <w:sz w:val="28"/>
          <w:szCs w:val="28"/>
        </w:rPr>
        <w:br w:type="page"/>
      </w:r>
    </w:p>
    <w:p w:rsidR="0018754F" w:rsidRPr="00B4332D"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18754F" w:rsidRDefault="0018754F" w:rsidP="0018754F">
      <w:pPr>
        <w:pStyle w:val="ListParagraph"/>
        <w:numPr>
          <w:ilvl w:val="1"/>
          <w:numId w:val="59"/>
        </w:numPr>
        <w:rPr>
          <w:rFonts w:ascii="Times New Roman" w:hAnsi="Times New Roman" w:cs="Times New Roman"/>
          <w:b/>
          <w:sz w:val="28"/>
          <w:szCs w:val="28"/>
        </w:rPr>
      </w:pPr>
      <w:proofErr w:type="spellStart"/>
      <w:r w:rsidRPr="00B4332D">
        <w:rPr>
          <w:rFonts w:ascii="Times New Roman" w:hAnsi="Times New Roman" w:cs="Times New Roman"/>
          <w:b/>
          <w:sz w:val="28"/>
          <w:szCs w:val="28"/>
        </w:rPr>
        <w:t>B.F.Sc</w:t>
      </w:r>
      <w:proofErr w:type="spellEnd"/>
      <w:r w:rsidRPr="00B4332D">
        <w:rPr>
          <w:rFonts w:ascii="Times New Roman" w:hAnsi="Times New Roman" w:cs="Times New Roman"/>
          <w:b/>
          <w:sz w:val="28"/>
          <w:szCs w:val="28"/>
        </w:rPr>
        <w:t>. Fisheries Science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18754F" w:rsidRDefault="0018754F" w:rsidP="0018754F">
      <w:pPr>
        <w:pStyle w:val="ListParagraph"/>
        <w:numPr>
          <w:ilvl w:val="1"/>
          <w:numId w:val="59"/>
        </w:numPr>
        <w:rPr>
          <w:rFonts w:ascii="Times New Roman" w:hAnsi="Times New Roman" w:cs="Times New Roman"/>
          <w:b/>
          <w:sz w:val="28"/>
          <w:szCs w:val="28"/>
        </w:rPr>
      </w:pPr>
      <w:proofErr w:type="spellStart"/>
      <w:r w:rsidRPr="00B4332D">
        <w:rPr>
          <w:rFonts w:ascii="Times New Roman" w:hAnsi="Times New Roman" w:cs="Times New Roman"/>
          <w:b/>
          <w:sz w:val="28"/>
          <w:szCs w:val="28"/>
        </w:rPr>
        <w:t>BVSc</w:t>
      </w:r>
      <w:proofErr w:type="spellEnd"/>
      <w:r w:rsidRPr="00B4332D">
        <w:rPr>
          <w:rFonts w:ascii="Times New Roman" w:hAnsi="Times New Roman" w:cs="Times New Roman"/>
          <w:b/>
          <w:sz w:val="28"/>
          <w:szCs w:val="28"/>
        </w:rPr>
        <w:t>. Veterinary Science</w:t>
      </w:r>
    </w:p>
    <w:p w:rsidR="005802A4" w:rsidRPr="00B4332D" w:rsidRDefault="005802A4" w:rsidP="0018754F">
      <w:pPr>
        <w:pStyle w:val="ListParagraph"/>
        <w:numPr>
          <w:ilvl w:val="1"/>
          <w:numId w:val="59"/>
        </w:numPr>
        <w:rPr>
          <w:rFonts w:ascii="Times New Roman" w:hAnsi="Times New Roman" w:cs="Times New Roman"/>
          <w:b/>
          <w:sz w:val="28"/>
          <w:szCs w:val="28"/>
        </w:rPr>
      </w:pPr>
      <w:r>
        <w:rPr>
          <w:rFonts w:ascii="Times New Roman" w:hAnsi="Times New Roman" w:cs="Times New Roman"/>
          <w:b/>
          <w:sz w:val="28"/>
          <w:szCs w:val="28"/>
        </w:rPr>
        <w:t xml:space="preserve"> Bachelor of Physiotherapy</w:t>
      </w: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18754F" w:rsidRPr="008823C3" w:rsidRDefault="0018754F" w:rsidP="0018754F">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18754F" w:rsidRPr="008823C3" w:rsidRDefault="0018754F" w:rsidP="0018754F">
      <w:pPr>
        <w:rPr>
          <w:rFonts w:ascii="Times New Roman" w:hAnsi="Times New Roman" w:cs="Times New Roman"/>
          <w:b/>
          <w:sz w:val="40"/>
          <w:szCs w:val="40"/>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r>
        <w:rPr>
          <w:rFonts w:ascii="Times New Roman" w:hAnsi="Times New Roman" w:cs="Times New Roman"/>
          <w:b/>
          <w:sz w:val="44"/>
          <w:szCs w:val="44"/>
        </w:rPr>
        <w:br w:type="page"/>
      </w:r>
    </w:p>
    <w:p w:rsidR="002C4D0D" w:rsidRDefault="002C4D0D" w:rsidP="0018754F">
      <w:pPr>
        <w:rPr>
          <w:rFonts w:ascii="Times New Roman" w:hAnsi="Times New Roman" w:cs="Times New Roman"/>
          <w:b/>
          <w:sz w:val="28"/>
          <w:szCs w:val="28"/>
        </w:rPr>
      </w:pPr>
      <w:r>
        <w:rPr>
          <w:rFonts w:ascii="Times New Roman" w:hAnsi="Times New Roman" w:cs="Times New Roman"/>
          <w:b/>
          <w:sz w:val="28"/>
          <w:szCs w:val="28"/>
        </w:rPr>
        <w:lastRenderedPageBreak/>
        <w:t>&g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gt;&lt;&lt;&lt;&lt;&lt;&lt;&lt;&lt;&lt;&lt;&lt;&lt;&lt;&lt;&lt;&lt;&lt;&lt;&lt;&lt;&lt;&lt;&lt;&lt;&lt;&lt;&lt;&lt;&lt;&lt;&lt;&lt;&lt;&lt;&lt;&lt;&lt;&lt;&lt;&lt;&lt;&lt;&lt;&lt;&gt;&lt;&gt;&lt;&gt;&lt;&gt;&lt;&gt;&lt;&gt;&lt;&gt;&lt;&gt;&lt;&gt;&lt;&gt;&lt;&gt;&lt;&gt;&lt;&gt;&lt;&gt;&lt;&gt;&lt;&gt;&lt;&gt;&lt;&gt;&lt;&gt;&lt;&gt;&lt;&gt;&lt;&gt;&lt;&gt;&lt;&gt;&lt;&gt;&lt;&gt;&lt;&gt;&lt;&gt;&lt;&gt;&lt;&gt;&lt;&gt;&lt;&gt;&lt;&gt;&lt;&gt;</w:t>
      </w:r>
    </w:p>
    <w:p w:rsidR="00145416" w:rsidRDefault="0018754F" w:rsidP="00145416">
      <w:pPr>
        <w:pStyle w:val="ListParagraph"/>
        <w:numPr>
          <w:ilvl w:val="1"/>
          <w:numId w:val="68"/>
        </w:numPr>
        <w:rPr>
          <w:rFonts w:ascii="Times New Roman" w:hAnsi="Times New Roman" w:cs="Times New Roman"/>
          <w:b/>
          <w:sz w:val="28"/>
          <w:szCs w:val="28"/>
        </w:rPr>
      </w:pPr>
      <w:r w:rsidRPr="00485072">
        <w:rPr>
          <w:rFonts w:ascii="Times New Roman" w:hAnsi="Times New Roman" w:cs="Times New Roman"/>
          <w:b/>
          <w:sz w:val="28"/>
          <w:szCs w:val="28"/>
        </w:rPr>
        <w:t>Actuarial Sciences (85)</w:t>
      </w:r>
    </w:p>
    <w:p w:rsidR="0018754F" w:rsidRPr="00145416" w:rsidRDefault="0018754F" w:rsidP="00145416">
      <w:pPr>
        <w:pStyle w:val="ListParagraph"/>
        <w:numPr>
          <w:ilvl w:val="1"/>
          <w:numId w:val="68"/>
        </w:numPr>
        <w:rPr>
          <w:rFonts w:ascii="Times New Roman" w:hAnsi="Times New Roman" w:cs="Times New Roman"/>
          <w:b/>
          <w:sz w:val="28"/>
          <w:szCs w:val="28"/>
        </w:rPr>
      </w:pPr>
      <w:r w:rsidRPr="00145416">
        <w:rPr>
          <w:rFonts w:ascii="Times New Roman" w:hAnsi="Times New Roman" w:cs="Times New Roman"/>
          <w:b/>
          <w:sz w:val="28"/>
          <w:szCs w:val="28"/>
        </w:rPr>
        <w:t>Archeology (55)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Educational/vocational School Counseling (58)</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Energy &amp; Power—2 years, NIMS University, </w:t>
      </w:r>
      <w:proofErr w:type="spellStart"/>
      <w:r w:rsidRPr="008823C3">
        <w:rPr>
          <w:rFonts w:ascii="Times New Roman" w:hAnsi="Times New Roman" w:cs="Times New Roman"/>
          <w:b/>
          <w:sz w:val="28"/>
          <w:szCs w:val="28"/>
        </w:rPr>
        <w:t>Jaipur</w:t>
      </w:r>
      <w:proofErr w:type="spellEnd"/>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 (37)</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Fire &amp; safety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Geo-informatics</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Material  Science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Merchant Navy.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Meteorology (23)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Metallurgy (22)</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Monuments &amp; Sculpture Restoration (59)</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spellStart"/>
      <w:r w:rsidRPr="008823C3">
        <w:rPr>
          <w:rFonts w:ascii="Times New Roman" w:hAnsi="Times New Roman" w:cs="Times New Roman"/>
          <w:b/>
          <w:sz w:val="28"/>
          <w:szCs w:val="28"/>
        </w:rPr>
        <w:t>Museology</w:t>
      </w:r>
      <w:proofErr w:type="spellEnd"/>
      <w:r w:rsidRPr="008823C3">
        <w:rPr>
          <w:rFonts w:ascii="Times New Roman" w:hAnsi="Times New Roman" w:cs="Times New Roman"/>
          <w:b/>
          <w:sz w:val="28"/>
          <w:szCs w:val="28"/>
        </w:rPr>
        <w:t xml:space="preserve"> (60)</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Naturopathy (50)</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Nuclear Science and Technology.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Oceanography (42)</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Psychology (62)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Physical Science (26)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Therapy (63)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Social Work (64)</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Space Science.</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Special Educator (65)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Speech Language &amp; hearing (66)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Statistical Science (43)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 (44)</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Wildlife Biology (45)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18754F" w:rsidRPr="008823C3" w:rsidRDefault="0018754F" w:rsidP="0018754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7256" w:rsidRPr="00C928BC" w:rsidRDefault="00387256" w:rsidP="00387256">
      <w:pPr>
        <w:rPr>
          <w:rFonts w:ascii="Times New Roman" w:hAnsi="Times New Roman" w:cs="Times New Roman"/>
          <w:b/>
          <w:sz w:val="28"/>
          <w:szCs w:val="28"/>
        </w:rPr>
      </w:pPr>
      <w:r w:rsidRPr="008823C3">
        <w:rPr>
          <w:rFonts w:ascii="Times New Roman" w:hAnsi="Times New Roman" w:cs="Times New Roman"/>
          <w:sz w:val="24"/>
          <w:szCs w:val="24"/>
        </w:rPr>
        <w:lastRenderedPageBreak/>
        <w:br w:type="page"/>
      </w:r>
    </w:p>
    <w:p w:rsidR="00F152B5" w:rsidRDefault="00387256" w:rsidP="00387256">
      <w:pPr>
        <w:spacing w:line="240" w:lineRule="auto"/>
        <w:jc w:val="both"/>
        <w:rPr>
          <w:rFonts w:ascii="Times New Roman" w:hAnsi="Times New Roman" w:cs="Times New Roman"/>
          <w:b/>
          <w:sz w:val="40"/>
          <w:szCs w:val="40"/>
        </w:rPr>
      </w:pPr>
      <w:r w:rsidRPr="008823C3">
        <w:rPr>
          <w:rFonts w:ascii="Times New Roman" w:hAnsi="Times New Roman" w:cs="Times New Roman"/>
          <w:sz w:val="24"/>
          <w:szCs w:val="24"/>
        </w:rPr>
        <w:lastRenderedPageBreak/>
        <w:br w:type="page"/>
      </w: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Pr="008823C3" w:rsidRDefault="00F152B5" w:rsidP="00F152B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F152B5" w:rsidRPr="008823C3" w:rsidRDefault="00F152B5" w:rsidP="00F152B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Default="00F152B5" w:rsidP="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Pr="00B4332D" w:rsidRDefault="00F152B5" w:rsidP="00F152B5">
      <w:pPr>
        <w:pStyle w:val="ListParagraph"/>
        <w:numPr>
          <w:ilvl w:val="1"/>
          <w:numId w:val="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Advanced Engineering</w:t>
      </w:r>
    </w:p>
    <w:p w:rsidR="00F152B5" w:rsidRPr="00B4332D" w:rsidRDefault="00F152B5" w:rsidP="00F152B5">
      <w:pPr>
        <w:pStyle w:val="ListParagraph"/>
        <w:numPr>
          <w:ilvl w:val="1"/>
          <w:numId w:val="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Airspace Engineering (2)</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Automobiles (6)</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Artificial Intelligence (4)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Bio-technology Engineering (8)</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Bio-medical Engineering (7)</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Ceramic Engineering (9)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Chemical Engineering (10)</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Civil Engineering (11)</w:t>
      </w:r>
    </w:p>
    <w:p w:rsidR="00F152B5" w:rsidRPr="008823C3" w:rsidRDefault="00F152B5" w:rsidP="00F152B5">
      <w:pPr>
        <w:pStyle w:val="ListParagraph"/>
        <w:numPr>
          <w:ilvl w:val="1"/>
          <w:numId w:val="84"/>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(Electronics &amp; communication with specialization in</w:t>
      </w:r>
    </w:p>
    <w:p w:rsidR="00F152B5" w:rsidRPr="008823C3" w:rsidRDefault="00F152B5" w:rsidP="00F152B5">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&amp; virtualization </w:t>
      </w:r>
      <w:proofErr w:type="gramStart"/>
      <w:r w:rsidRPr="008823C3">
        <w:rPr>
          <w:rFonts w:ascii="Times New Roman" w:hAnsi="Times New Roman" w:cs="Times New Roman"/>
          <w:b/>
          <w:sz w:val="28"/>
          <w:szCs w:val="28"/>
        </w:rPr>
        <w:t>Technology )</w:t>
      </w:r>
      <w:proofErr w:type="gramEnd"/>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Applications. (33)</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Engineering (12)</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Cyber Security (35)</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Electrical Engineering</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w:t>
      </w:r>
      <w:proofErr w:type="spellStart"/>
      <w:r w:rsidRPr="008823C3">
        <w:rPr>
          <w:rFonts w:ascii="Times New Roman" w:hAnsi="Times New Roman" w:cs="Times New Roman"/>
          <w:b/>
          <w:sz w:val="28"/>
          <w:szCs w:val="28"/>
        </w:rPr>
        <w:t>B.Tech</w:t>
      </w:r>
      <w:proofErr w:type="spellEnd"/>
      <w:r w:rsidRPr="008823C3">
        <w:rPr>
          <w:rFonts w:ascii="Times New Roman" w:hAnsi="Times New Roman" w:cs="Times New Roman"/>
          <w:b/>
          <w:sz w:val="28"/>
          <w:szCs w:val="28"/>
        </w:rPr>
        <w:t>.)</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proofErr w:type="spellStart"/>
      <w:r w:rsidRPr="008823C3">
        <w:rPr>
          <w:rFonts w:ascii="Times New Roman" w:hAnsi="Times New Roman" w:cs="Times New Roman"/>
          <w:b/>
          <w:sz w:val="28"/>
          <w:szCs w:val="28"/>
        </w:rPr>
        <w:t>Mecha-tronics</w:t>
      </w:r>
      <w:proofErr w:type="spellEnd"/>
      <w:r w:rsidRPr="008823C3">
        <w:rPr>
          <w:rFonts w:ascii="Times New Roman" w:hAnsi="Times New Roman" w:cs="Times New Roman"/>
          <w:b/>
          <w:sz w:val="28"/>
          <w:szCs w:val="28"/>
        </w:rPr>
        <w:t>,</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8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F152B5" w:rsidRPr="008823C3" w:rsidRDefault="00F152B5" w:rsidP="00F152B5">
      <w:pPr>
        <w:pStyle w:val="ListParagraph"/>
        <w:numPr>
          <w:ilvl w:val="1"/>
          <w:numId w:val="84"/>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B4332D" w:rsidRDefault="00F152B5" w:rsidP="00F152B5">
      <w:pPr>
        <w:pStyle w:val="ListParagraph"/>
        <w:numPr>
          <w:ilvl w:val="1"/>
          <w:numId w:val="87"/>
        </w:numPr>
        <w:spacing w:line="240" w:lineRule="auto"/>
        <w:jc w:val="both"/>
        <w:rPr>
          <w:rFonts w:ascii="Times New Roman" w:hAnsi="Times New Roman" w:cs="Times New Roman"/>
          <w:b/>
          <w:sz w:val="28"/>
          <w:szCs w:val="28"/>
        </w:rPr>
      </w:pPr>
      <w:r w:rsidRPr="00B4332D">
        <w:rPr>
          <w:rFonts w:ascii="Times New Roman" w:hAnsi="Times New Roman" w:cs="Times New Roman"/>
          <w:b/>
          <w:sz w:val="28"/>
          <w:szCs w:val="28"/>
        </w:rPr>
        <w:t>Polymer Engineering (27)</w:t>
      </w:r>
    </w:p>
    <w:p w:rsidR="00F152B5" w:rsidRPr="00B4332D" w:rsidRDefault="00F152B5" w:rsidP="00F152B5">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Pr="00B4332D">
        <w:rPr>
          <w:rFonts w:ascii="Times New Roman" w:hAnsi="Times New Roman" w:cs="Times New Roman"/>
          <w:b/>
          <w:sz w:val="28"/>
          <w:szCs w:val="28"/>
        </w:rPr>
        <w:t>Robotics (28)</w:t>
      </w:r>
    </w:p>
    <w:p w:rsidR="00F152B5" w:rsidRPr="00B4332D" w:rsidRDefault="00F152B5" w:rsidP="00F152B5">
      <w:pPr>
        <w:pStyle w:val="ListParagraph"/>
        <w:numPr>
          <w:ilvl w:val="1"/>
          <w:numId w:val="88"/>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Space Science.</w:t>
      </w:r>
    </w:p>
    <w:p w:rsidR="00F152B5" w:rsidRPr="008823C3" w:rsidRDefault="00F152B5" w:rsidP="00F152B5">
      <w:pPr>
        <w:pStyle w:val="ListParagraph"/>
        <w:numPr>
          <w:ilvl w:val="1"/>
          <w:numId w:val="8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Techno-legal etc.</w:t>
      </w:r>
    </w:p>
    <w:p w:rsidR="00F152B5" w:rsidRPr="008823C3" w:rsidRDefault="00F152B5" w:rsidP="00F152B5">
      <w:pPr>
        <w:pStyle w:val="ListParagraph"/>
        <w:numPr>
          <w:ilvl w:val="1"/>
          <w:numId w:val="8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Textile Engineering (29)</w:t>
      </w:r>
    </w:p>
    <w:p w:rsidR="00F152B5" w:rsidRPr="008823C3" w:rsidRDefault="00F152B5" w:rsidP="00F152B5">
      <w:pPr>
        <w:pStyle w:val="ListParagraph"/>
        <w:spacing w:line="240" w:lineRule="auto"/>
        <w:ind w:left="420"/>
        <w:jc w:val="both"/>
        <w:rPr>
          <w:rFonts w:ascii="Times New Roman" w:hAnsi="Times New Roman" w:cs="Times New Roman"/>
          <w:b/>
          <w:sz w:val="28"/>
          <w:szCs w:val="28"/>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sz w:val="40"/>
          <w:szCs w:val="40"/>
        </w:rPr>
      </w:pPr>
      <w:proofErr w:type="gramStart"/>
      <w:r w:rsidRPr="008823C3">
        <w:rPr>
          <w:rFonts w:ascii="Times New Roman" w:hAnsi="Times New Roman" w:cs="Times New Roman"/>
          <w:b/>
          <w:sz w:val="40"/>
          <w:szCs w:val="40"/>
        </w:rPr>
        <w:t xml:space="preserve">Medical </w:t>
      </w:r>
      <w:r>
        <w:rPr>
          <w:rFonts w:ascii="Times New Roman" w:hAnsi="Times New Roman" w:cs="Times New Roman"/>
          <w:b/>
          <w:sz w:val="40"/>
          <w:szCs w:val="40"/>
        </w:rPr>
        <w:t xml:space="preserve"> </w:t>
      </w:r>
      <w:r w:rsidRPr="008823C3">
        <w:rPr>
          <w:rFonts w:ascii="Times New Roman" w:hAnsi="Times New Roman" w:cs="Times New Roman"/>
          <w:b/>
          <w:sz w:val="40"/>
          <w:szCs w:val="40"/>
        </w:rPr>
        <w:t>Science</w:t>
      </w:r>
      <w:proofErr w:type="gramEnd"/>
      <w:r w:rsidRPr="008823C3">
        <w:rPr>
          <w:rFonts w:ascii="Times New Roman" w:hAnsi="Times New Roman" w:cs="Times New Roman"/>
          <w:b/>
          <w:sz w:val="40"/>
          <w:szCs w:val="40"/>
        </w:rPr>
        <w:t xml:space="preserve"> &amp; Dentistry</w:t>
      </w:r>
    </w:p>
    <w:p w:rsidR="00F152B5" w:rsidRPr="008823C3" w:rsidRDefault="00F152B5" w:rsidP="00F152B5">
      <w:pPr>
        <w:rPr>
          <w:rFonts w:ascii="Times New Roman" w:hAnsi="Times New Roman" w:cs="Times New Roman"/>
          <w:sz w:val="40"/>
          <w:szCs w:val="40"/>
        </w:rPr>
      </w:pPr>
      <w:r w:rsidRPr="008823C3">
        <w:rPr>
          <w:rFonts w:ascii="Times New Roman" w:hAnsi="Times New Roman" w:cs="Times New Roman"/>
          <w:sz w:val="40"/>
          <w:szCs w:val="40"/>
        </w:rPr>
        <w:br w:type="page"/>
      </w:r>
    </w:p>
    <w:p w:rsidR="00F152B5" w:rsidRPr="00B4332D" w:rsidRDefault="00F152B5" w:rsidP="00F152B5">
      <w:pPr>
        <w:pStyle w:val="ListParagraph"/>
        <w:numPr>
          <w:ilvl w:val="1"/>
          <w:numId w:val="88"/>
        </w:numPr>
        <w:rPr>
          <w:rFonts w:ascii="Times New Roman" w:hAnsi="Times New Roman" w:cs="Times New Roman"/>
          <w:sz w:val="40"/>
          <w:szCs w:val="40"/>
        </w:rPr>
      </w:pPr>
      <w:r w:rsidRPr="00B4332D">
        <w:rPr>
          <w:rFonts w:ascii="Times New Roman" w:hAnsi="Times New Roman" w:cs="Times New Roman"/>
          <w:b/>
          <w:sz w:val="28"/>
          <w:szCs w:val="28"/>
        </w:rPr>
        <w:lastRenderedPageBreak/>
        <w:t xml:space="preserve">MBBS, (M. D/M.S. in all branches)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BUMS.(53)</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BAMS (47)</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BHMS (49)</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spellStart"/>
      <w:r w:rsidRPr="008823C3">
        <w:rPr>
          <w:rFonts w:ascii="Times New Roman" w:hAnsi="Times New Roman" w:cs="Times New Roman"/>
          <w:b/>
          <w:sz w:val="28"/>
          <w:szCs w:val="28"/>
        </w:rPr>
        <w:t>Siddha</w:t>
      </w:r>
      <w:proofErr w:type="spellEnd"/>
      <w:r w:rsidRPr="008823C3">
        <w:rPr>
          <w:rFonts w:ascii="Times New Roman" w:hAnsi="Times New Roman" w:cs="Times New Roman"/>
          <w:b/>
          <w:sz w:val="28"/>
          <w:szCs w:val="28"/>
        </w:rPr>
        <w:t xml:space="preserve"> (52)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BDS (48)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Pharmacy (51)</w:t>
      </w: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Default="00F152B5" w:rsidP="00F152B5">
      <w:pPr>
        <w:rPr>
          <w:rFonts w:ascii="Times New Roman" w:hAnsi="Times New Roman" w:cs="Times New Roman"/>
          <w:sz w:val="24"/>
          <w:szCs w:val="24"/>
        </w:rPr>
      </w:pPr>
    </w:p>
    <w:p w:rsidR="00093354" w:rsidRPr="008823C3" w:rsidRDefault="00093354" w:rsidP="00F152B5">
      <w:pPr>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numPr>
          <w:ilvl w:val="0"/>
          <w:numId w:val="14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Certified Financial Planner – CFP</w:t>
      </w: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Law graduate and post graduates (LLB &amp; LLM)</w:t>
      </w:r>
    </w:p>
    <w:p w:rsidR="002E697B" w:rsidRPr="008823C3" w:rsidRDefault="002E697B" w:rsidP="002E697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2E697B" w:rsidRPr="008823C3" w:rsidRDefault="002E697B" w:rsidP="002E697B">
      <w:pPr>
        <w:pStyle w:val="ListParagraph"/>
        <w:numPr>
          <w:ilvl w:val="0"/>
          <w:numId w:val="125"/>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w:t>
      </w:r>
      <w:proofErr w:type="gramStart"/>
      <w:r w:rsidRPr="008823C3">
        <w:rPr>
          <w:rFonts w:ascii="Times New Roman" w:hAnsi="Times New Roman" w:cs="Times New Roman"/>
          <w:sz w:val="24"/>
          <w:szCs w:val="24"/>
        </w:rPr>
        <w:t>industry</w:t>
      </w:r>
      <w:proofErr w:type="gramEnd"/>
      <w:r w:rsidRPr="008823C3">
        <w:rPr>
          <w:rFonts w:ascii="Times New Roman" w:hAnsi="Times New Roman" w:cs="Times New Roman"/>
          <w:sz w:val="24"/>
          <w:szCs w:val="24"/>
        </w:rPr>
        <w:t xml:space="preserve"> or even in academics. There are a no. of explanations and reasons given by the experts. A few of them are listed below. </w:t>
      </w:r>
    </w:p>
    <w:p w:rsidR="002E697B" w:rsidRPr="008823C3" w:rsidRDefault="002E697B" w:rsidP="002E697B">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such as literature, dramatics, music, artistic works, and creation of cinematography etc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Copy right protects the inventor, creator against any unauthorized use or misuse of his creation or invention without prior permission. It safeguards certain rights of creator or inventor.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w:t>
      </w:r>
      <w:proofErr w:type="gramStart"/>
      <w:r w:rsidRPr="008823C3">
        <w:rPr>
          <w:rFonts w:ascii="Times New Roman" w:hAnsi="Times New Roman" w:cs="Times New Roman"/>
          <w:sz w:val="24"/>
          <w:szCs w:val="24"/>
        </w:rPr>
        <w:t>law ,</w:t>
      </w:r>
      <w:proofErr w:type="gramEnd"/>
      <w:r w:rsidRPr="008823C3">
        <w:rPr>
          <w:rFonts w:ascii="Times New Roman" w:hAnsi="Times New Roman" w:cs="Times New Roman"/>
          <w:sz w:val="24"/>
          <w:szCs w:val="24"/>
        </w:rPr>
        <w:t xml:space="preserve"> an internship of minimum six months will gain an insight into what the career entails. </w:t>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Law pertaining to companies and corporations (shareholders, directors, and other stakeholders).                                                                                                         -Popularity, due to increasing of business and no. of new </w:t>
      </w:r>
      <w:proofErr w:type="gramStart"/>
      <w:r w:rsidRPr="008823C3">
        <w:rPr>
          <w:rFonts w:ascii="Times New Roman" w:hAnsi="Times New Roman" w:cs="Times New Roman"/>
          <w:sz w:val="24"/>
          <w:szCs w:val="24"/>
        </w:rPr>
        <w:t>companies</w:t>
      </w:r>
      <w:proofErr w:type="gramEnd"/>
      <w:r w:rsidRPr="008823C3">
        <w:rPr>
          <w:rFonts w:ascii="Times New Roman" w:hAnsi="Times New Roman" w:cs="Times New Roman"/>
          <w:sz w:val="24"/>
          <w:szCs w:val="24"/>
        </w:rPr>
        <w:t xml:space="preserve"> corporate law is gaining popularity. </w:t>
      </w:r>
      <w:proofErr w:type="gramStart"/>
      <w:r w:rsidRPr="008823C3">
        <w:rPr>
          <w:rFonts w:ascii="Times New Roman" w:hAnsi="Times New Roman" w:cs="Times New Roman"/>
          <w:sz w:val="24"/>
          <w:szCs w:val="24"/>
        </w:rPr>
        <w:t>This branch of law also focus</w:t>
      </w:r>
      <w:proofErr w:type="gramEnd"/>
      <w:r w:rsidRPr="008823C3">
        <w:rPr>
          <w:rFonts w:ascii="Times New Roman" w:hAnsi="Times New Roman" w:cs="Times New Roman"/>
          <w:sz w:val="24"/>
          <w:szCs w:val="24"/>
        </w:rPr>
        <w:t xml:space="preserve"> on creating rules for the companies or corporations that are acquiring or being acquired by other companies, or those that are being merged, so as to avoid </w:t>
      </w:r>
      <w:proofErr w:type="spellStart"/>
      <w:r w:rsidRPr="008823C3">
        <w:rPr>
          <w:rFonts w:ascii="Times New Roman" w:hAnsi="Times New Roman" w:cs="Times New Roman"/>
          <w:sz w:val="24"/>
          <w:szCs w:val="24"/>
        </w:rPr>
        <w:t>avoid</w:t>
      </w:r>
      <w:proofErr w:type="spellEnd"/>
      <w:r w:rsidRPr="008823C3">
        <w:rPr>
          <w:rFonts w:ascii="Times New Roman" w:hAnsi="Times New Roman" w:cs="Times New Roman"/>
          <w:sz w:val="24"/>
          <w:szCs w:val="24"/>
        </w:rPr>
        <w:t xml:space="preserve"> foul business practices and ensure fair play. Corporate lawyer should also have an in-depth knowledge of criminal law so as to protect companies from any adverse effect. Its practitioner should also have a </w:t>
      </w:r>
      <w:proofErr w:type="spellStart"/>
      <w:r w:rsidRPr="008823C3">
        <w:rPr>
          <w:rFonts w:ascii="Times New Roman" w:hAnsi="Times New Roman" w:cs="Times New Roman"/>
          <w:sz w:val="24"/>
          <w:szCs w:val="24"/>
        </w:rPr>
        <w:t>Through</w:t>
      </w:r>
      <w:proofErr w:type="spellEnd"/>
      <w:r w:rsidRPr="008823C3">
        <w:rPr>
          <w:rFonts w:ascii="Times New Roman" w:hAnsi="Times New Roman" w:cs="Times New Roman"/>
          <w:sz w:val="24"/>
          <w:szCs w:val="24"/>
        </w:rPr>
        <w:t xml:space="preserve"> understanding of various laws including principles underlying them such as;                                                             </w:t>
      </w:r>
    </w:p>
    <w:p w:rsidR="002E697B" w:rsidRPr="008823C3" w:rsidRDefault="002E697B" w:rsidP="002E697B">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the</w:t>
      </w:r>
      <w:proofErr w:type="gramEnd"/>
      <w:r w:rsidRPr="008823C3">
        <w:rPr>
          <w:rFonts w:ascii="Times New Roman" w:hAnsi="Times New Roman" w:cs="Times New Roman"/>
          <w:sz w:val="24"/>
          <w:szCs w:val="24"/>
        </w:rPr>
        <w:t xml:space="preserve"> skills to interpret them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2E697B" w:rsidRPr="008823C3" w:rsidRDefault="002E697B" w:rsidP="002E697B">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w:t>
      </w:r>
      <w:proofErr w:type="gramStart"/>
      <w:r w:rsidRPr="008823C3">
        <w:rPr>
          <w:rFonts w:ascii="Times New Roman" w:hAnsi="Times New Roman" w:cs="Times New Roman"/>
          <w:i/>
          <w:sz w:val="24"/>
          <w:szCs w:val="24"/>
        </w:rPr>
        <w:t>is</w:t>
      </w:r>
      <w:proofErr w:type="gramEnd"/>
      <w:r w:rsidRPr="008823C3">
        <w:rPr>
          <w:rFonts w:ascii="Times New Roman" w:hAnsi="Times New Roman" w:cs="Times New Roman"/>
          <w:i/>
          <w:sz w:val="24"/>
          <w:szCs w:val="24"/>
        </w:rPr>
        <w:t xml:space="preserve"> charge with. </w:t>
      </w:r>
      <w:r w:rsidRPr="008823C3">
        <w:rPr>
          <w:rFonts w:ascii="Times New Roman" w:hAnsi="Times New Roman" w:cs="Times New Roman"/>
          <w:sz w:val="24"/>
          <w:szCs w:val="24"/>
        </w:rPr>
        <w:t xml:space="preserve">     </w:t>
      </w:r>
    </w:p>
    <w:p w:rsidR="002E697B" w:rsidRPr="008823C3" w:rsidRDefault="002E697B" w:rsidP="002E697B">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2E697B" w:rsidRPr="008823C3" w:rsidRDefault="002E697B" w:rsidP="002E697B">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Corporate law firms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can</w:t>
      </w:r>
      <w:proofErr w:type="gramEnd"/>
      <w:r w:rsidRPr="008823C3">
        <w:rPr>
          <w:rFonts w:ascii="Times New Roman" w:hAnsi="Times New Roman" w:cs="Times New Roman"/>
          <w:sz w:val="24"/>
          <w:szCs w:val="24"/>
        </w:rPr>
        <w:t xml:space="preserve"> enter the judiciary as a judge.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2E697B" w:rsidRPr="008823C3"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2E697B" w:rsidRPr="008823C3" w:rsidRDefault="002E697B" w:rsidP="002E697B">
      <w:pPr>
        <w:pStyle w:val="ListParagraph"/>
        <w:spacing w:line="240" w:lineRule="auto"/>
        <w:ind w:left="1080"/>
        <w:jc w:val="both"/>
        <w:rPr>
          <w:rFonts w:ascii="Times New Roman" w:hAnsi="Times New Roman" w:cs="Times New Roman"/>
          <w:sz w:val="24"/>
          <w:szCs w:val="24"/>
        </w:rPr>
      </w:pPr>
      <w:proofErr w:type="gramStart"/>
      <w:r w:rsidRPr="008823C3">
        <w:rPr>
          <w:rFonts w:ascii="Times New Roman" w:hAnsi="Times New Roman" w:cs="Times New Roman"/>
          <w:sz w:val="24"/>
          <w:szCs w:val="24"/>
        </w:rPr>
        <w:t>Essential for supplementing the theoretical knowledge.</w:t>
      </w:r>
      <w:proofErr w:type="gramEnd"/>
      <w:r w:rsidRPr="008823C3">
        <w:rPr>
          <w:rFonts w:ascii="Times New Roman" w:hAnsi="Times New Roman" w:cs="Times New Roman"/>
          <w:sz w:val="24"/>
          <w:szCs w:val="24"/>
        </w:rPr>
        <w:t xml:space="preserve"> It enables the students to understand the difference between theory and practice.</w:t>
      </w:r>
    </w:p>
    <w:p w:rsidR="002E697B" w:rsidRPr="008823C3"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2E697B" w:rsidRPr="00237FA0"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administrative</w:t>
      </w:r>
      <w:proofErr w:type="gramEnd"/>
      <w:r w:rsidRPr="008823C3">
        <w:rPr>
          <w:rFonts w:ascii="Times New Roman" w:hAnsi="Times New Roman" w:cs="Times New Roman"/>
          <w:sz w:val="24"/>
          <w:szCs w:val="24"/>
        </w:rPr>
        <w:t xml:space="preserve"> law.</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2E697B" w:rsidRPr="008823C3" w:rsidRDefault="002E697B" w:rsidP="002E697B">
      <w:pPr>
        <w:pStyle w:val="ListParagraph"/>
        <w:numPr>
          <w:ilvl w:val="0"/>
          <w:numId w:val="13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2E697B" w:rsidRPr="008823C3" w:rsidRDefault="002E697B" w:rsidP="002E697B">
      <w:pPr>
        <w:pStyle w:val="ListParagraph"/>
        <w:numPr>
          <w:ilvl w:val="0"/>
          <w:numId w:val="13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2E697B" w:rsidRPr="008823C3" w:rsidRDefault="002E697B" w:rsidP="002E697B">
      <w:pPr>
        <w:pStyle w:val="ListParagraph"/>
        <w:numPr>
          <w:ilvl w:val="0"/>
          <w:numId w:val="13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2E697B" w:rsidRPr="008823C3" w:rsidRDefault="002E697B" w:rsidP="002E697B">
      <w:pPr>
        <w:pStyle w:val="ListParagraph"/>
        <w:numPr>
          <w:ilvl w:val="0"/>
          <w:numId w:val="139"/>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2E697B" w:rsidRPr="008823C3" w:rsidRDefault="002E697B" w:rsidP="002E697B">
      <w:pPr>
        <w:spacing w:line="240" w:lineRule="auto"/>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sz w:val="24"/>
          <w:szCs w:val="24"/>
        </w:rPr>
      </w:pP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2E697B" w:rsidRPr="008823C3" w:rsidRDefault="002E697B" w:rsidP="002E697B">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2E697B" w:rsidRPr="008823C3" w:rsidRDefault="002E697B" w:rsidP="002E697B">
      <w:pPr>
        <w:pStyle w:val="ListParagraph"/>
        <w:numPr>
          <w:ilvl w:val="0"/>
          <w:numId w:val="141"/>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2E697B" w:rsidRPr="008823C3" w:rsidRDefault="002E697B" w:rsidP="002E697B">
      <w:pPr>
        <w:rPr>
          <w:rFonts w:ascii="Times New Roman" w:hAnsi="Times New Roman" w:cs="Times New Roman"/>
          <w:sz w:val="24"/>
          <w:szCs w:val="24"/>
        </w:rPr>
      </w:pPr>
    </w:p>
    <w:p w:rsidR="002E697B" w:rsidRPr="008823C3" w:rsidRDefault="002E697B" w:rsidP="002E697B">
      <w:pPr>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numPr>
          <w:ilvl w:val="0"/>
          <w:numId w:val="14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2E697B" w:rsidRPr="008823C3" w:rsidRDefault="002E697B" w:rsidP="002E697B">
      <w:pPr>
        <w:spacing w:line="240" w:lineRule="auto"/>
        <w:rPr>
          <w:rFonts w:ascii="Times New Roman" w:hAnsi="Times New Roman" w:cs="Times New Roman"/>
          <w:b/>
          <w:sz w:val="40"/>
          <w:szCs w:val="40"/>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2E697B" w:rsidRPr="008823C3" w:rsidRDefault="002E697B" w:rsidP="002E697B">
      <w:pPr>
        <w:pStyle w:val="ListParagraph"/>
        <w:numPr>
          <w:ilvl w:val="0"/>
          <w:numId w:val="145"/>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over</w:t>
      </w:r>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th</w:t>
      </w:r>
      <w:proofErr w:type="spellEnd"/>
      <w:r w:rsidRPr="008823C3">
        <w:rPr>
          <w:rFonts w:ascii="Times New Roman" w:hAnsi="Times New Roman" w:cs="Times New Roman"/>
          <w:sz w:val="24"/>
          <w:szCs w:val="24"/>
        </w:rPr>
        <w:t xml:space="preserve"> last decade, there has been a significant growth in the number of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that provide support for students to pursue research degrees.</w:t>
      </w:r>
    </w:p>
    <w:p w:rsidR="002E697B" w:rsidRPr="008823C3" w:rsidRDefault="002E697B" w:rsidP="002E697B">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Entry to research pro</w:t>
      </w:r>
      <w:r>
        <w:rPr>
          <w:rFonts w:ascii="Times New Roman" w:hAnsi="Times New Roman" w:cs="Times New Roman"/>
          <w:sz w:val="24"/>
          <w:szCs w:val="24"/>
        </w:rPr>
        <w:t>gram</w:t>
      </w:r>
      <w:r w:rsidRPr="008823C3">
        <w:rPr>
          <w:rFonts w:ascii="Times New Roman" w:hAnsi="Times New Roman" w:cs="Times New Roman"/>
          <w:sz w:val="24"/>
          <w:szCs w:val="24"/>
        </w:rPr>
        <w:t xml:space="preserve"> is facilitated when </w:t>
      </w:r>
      <w:proofErr w:type="gramStart"/>
      <w:r w:rsidRPr="008823C3">
        <w:rPr>
          <w:rFonts w:ascii="Times New Roman" w:hAnsi="Times New Roman" w:cs="Times New Roman"/>
          <w:sz w:val="24"/>
          <w:szCs w:val="24"/>
        </w:rPr>
        <w:t>students  qualify</w:t>
      </w:r>
      <w:proofErr w:type="gramEnd"/>
      <w:r w:rsidRPr="008823C3">
        <w:rPr>
          <w:rFonts w:ascii="Times New Roman" w:hAnsi="Times New Roman" w:cs="Times New Roman"/>
          <w:sz w:val="24"/>
          <w:szCs w:val="24"/>
        </w:rPr>
        <w:t xml:space="preserve"> through the CSIRNET and GATE examinations, which are conducted on all India basis.</w:t>
      </w:r>
    </w:p>
    <w:p w:rsidR="002E697B" w:rsidRPr="008823C3" w:rsidRDefault="002E697B" w:rsidP="002E697B">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 xml:space="preserve">Opportunities in pure sciences have grown in recent years with the establishment of five Indian Institutes of Science, </w:t>
      </w:r>
      <w:proofErr w:type="spellStart"/>
      <w:r w:rsidRPr="008823C3">
        <w:rPr>
          <w:rFonts w:ascii="Times New Roman" w:hAnsi="Times New Roman" w:cs="Times New Roman"/>
          <w:sz w:val="24"/>
          <w:szCs w:val="24"/>
        </w:rPr>
        <w:t>viz</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 and Research located at </w:t>
      </w:r>
      <w:proofErr w:type="spellStart"/>
      <w:r w:rsidRPr="008823C3">
        <w:rPr>
          <w:rFonts w:ascii="Times New Roman" w:hAnsi="Times New Roman" w:cs="Times New Roman"/>
          <w:sz w:val="24"/>
          <w:szCs w:val="24"/>
        </w:rPr>
        <w:t>Pune</w:t>
      </w:r>
      <w:proofErr w:type="spellEnd"/>
      <w:r w:rsidRPr="008823C3">
        <w:rPr>
          <w:rFonts w:ascii="Times New Roman" w:hAnsi="Times New Roman" w:cs="Times New Roman"/>
          <w:sz w:val="24"/>
          <w:szCs w:val="24"/>
        </w:rPr>
        <w:t xml:space="preserve">, Kolkata, </w:t>
      </w:r>
      <w:proofErr w:type="spellStart"/>
      <w:r w:rsidRPr="008823C3">
        <w:rPr>
          <w:rFonts w:ascii="Times New Roman" w:hAnsi="Times New Roman" w:cs="Times New Roman"/>
          <w:sz w:val="24"/>
          <w:szCs w:val="24"/>
        </w:rPr>
        <w:t>Mohali</w:t>
      </w:r>
      <w:proofErr w:type="spellEnd"/>
      <w:r w:rsidRPr="008823C3">
        <w:rPr>
          <w:rFonts w:ascii="Times New Roman" w:hAnsi="Times New Roman" w:cs="Times New Roman"/>
          <w:sz w:val="24"/>
          <w:szCs w:val="24"/>
        </w:rPr>
        <w:t xml:space="preserve">, Bhopal and </w:t>
      </w:r>
      <w:proofErr w:type="spellStart"/>
      <w:r w:rsidRPr="008823C3">
        <w:rPr>
          <w:rFonts w:ascii="Times New Roman" w:hAnsi="Times New Roman" w:cs="Times New Roman"/>
          <w:sz w:val="24"/>
          <w:szCs w:val="24"/>
        </w:rPr>
        <w:t>Thiruvananthapuram</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As an example the Indian Institute of Science at Bangalore provides admission to inter-disciplinary programs in the areas of mathematical biology, bioengineering, </w:t>
      </w:r>
      <w:proofErr w:type="spellStart"/>
      <w:r w:rsidRPr="008823C3">
        <w:rPr>
          <w:rFonts w:ascii="Times New Roman" w:hAnsi="Times New Roman" w:cs="Times New Roman"/>
          <w:sz w:val="24"/>
          <w:szCs w:val="24"/>
        </w:rPr>
        <w:t>nanoscience</w:t>
      </w:r>
      <w:proofErr w:type="spellEnd"/>
      <w:r w:rsidRPr="008823C3">
        <w:rPr>
          <w:rFonts w:ascii="Times New Roman" w:hAnsi="Times New Roman" w:cs="Times New Roman"/>
          <w:sz w:val="24"/>
          <w:szCs w:val="24"/>
        </w:rPr>
        <w:t xml:space="preserve"> and engineering and energy studies.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w:t>
      </w:r>
      <w:proofErr w:type="gramStart"/>
      <w:r w:rsidRPr="008823C3">
        <w:rPr>
          <w:rFonts w:ascii="Times New Roman" w:hAnsi="Times New Roman" w:cs="Times New Roman"/>
          <w:b/>
          <w:sz w:val="28"/>
          <w:szCs w:val="28"/>
        </w:rPr>
        <w:t>,  (</w:t>
      </w:r>
      <w:proofErr w:type="gramEnd"/>
      <w:r w:rsidRPr="008823C3">
        <w:rPr>
          <w:rFonts w:ascii="Times New Roman" w:hAnsi="Times New Roman" w:cs="Times New Roman"/>
          <w:b/>
          <w:sz w:val="28"/>
          <w:szCs w:val="28"/>
        </w:rPr>
        <w:t>Delhi University);</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5" w:history="1">
        <w:r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2E697B" w:rsidRPr="008823C3" w:rsidRDefault="002E697B" w:rsidP="002E697B">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roofErr w:type="gramStart"/>
      <w:r w:rsidRPr="008823C3">
        <w:rPr>
          <w:rFonts w:ascii="Times New Roman" w:hAnsi="Times New Roman" w:cs="Times New Roman"/>
          <w:b/>
          <w:sz w:val="24"/>
          <w:szCs w:val="24"/>
        </w:rPr>
        <w:t>computing</w:t>
      </w:r>
      <w:proofErr w:type="gramEnd"/>
      <w:r w:rsidRPr="008823C3">
        <w:rPr>
          <w:rFonts w:ascii="Times New Roman" w:hAnsi="Times New Roman" w:cs="Times New Roman"/>
          <w:b/>
          <w:sz w:val="24"/>
          <w:szCs w:val="24"/>
        </w:rPr>
        <w:t xml:space="preserve"> and virtualization technology) </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B26B7A" w:rsidRDefault="002E697B" w:rsidP="002E697B">
      <w:pPr>
        <w:pStyle w:val="ListParagraph"/>
        <w:numPr>
          <w:ilvl w:val="0"/>
          <w:numId w:val="167"/>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2E697B" w:rsidRPr="00B26B7A" w:rsidRDefault="002E697B" w:rsidP="002E697B">
      <w:pPr>
        <w:pStyle w:val="ListParagraph"/>
        <w:numPr>
          <w:ilvl w:val="0"/>
          <w:numId w:val="167"/>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2E697B" w:rsidRPr="008823C3" w:rsidRDefault="002E697B" w:rsidP="002E697B">
      <w:pPr>
        <w:pStyle w:val="ListParagraph"/>
        <w:ind w:left="675"/>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(PG courses in Medical Science)</w:t>
      </w:r>
    </w:p>
    <w:p w:rsidR="002E697B" w:rsidRPr="008823C3" w:rsidRDefault="002E697B" w:rsidP="002E697B">
      <w:pPr>
        <w:pStyle w:val="ListParagraph"/>
        <w:numPr>
          <w:ilvl w:val="0"/>
          <w:numId w:val="1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2E697B" w:rsidRPr="008823C3" w:rsidRDefault="002E697B" w:rsidP="002E697B">
      <w:pPr>
        <w:pStyle w:val="ListParagraph"/>
        <w:numPr>
          <w:ilvl w:val="0"/>
          <w:numId w:val="1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Biochemistry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Pharmacology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Microbiology.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 xml:space="preserve">MD Dermatology, </w:t>
      </w:r>
      <w:proofErr w:type="spellStart"/>
      <w:r w:rsidRPr="008823C3">
        <w:rPr>
          <w:rFonts w:ascii="Times New Roman" w:hAnsi="Times New Roman" w:cs="Times New Roman"/>
          <w:b/>
          <w:sz w:val="24"/>
          <w:szCs w:val="24"/>
        </w:rPr>
        <w:t>venerology</w:t>
      </w:r>
      <w:proofErr w:type="spellEnd"/>
      <w:r w:rsidRPr="008823C3">
        <w:rPr>
          <w:rFonts w:ascii="Times New Roman" w:hAnsi="Times New Roman" w:cs="Times New Roman"/>
          <w:b/>
          <w:sz w:val="24"/>
          <w:szCs w:val="24"/>
        </w:rPr>
        <w:t xml:space="preserve"> and Leprosy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Radi</w:t>
      </w:r>
      <w:r>
        <w:rPr>
          <w:rFonts w:ascii="Times New Roman" w:hAnsi="Times New Roman" w:cs="Times New Roman"/>
          <w:b/>
          <w:sz w:val="24"/>
          <w:szCs w:val="24"/>
        </w:rPr>
        <w:t>o</w:t>
      </w:r>
      <w:r w:rsidRPr="008823C3">
        <w:rPr>
          <w:rFonts w:ascii="Times New Roman" w:hAnsi="Times New Roman" w:cs="Times New Roman"/>
          <w:b/>
          <w:sz w:val="24"/>
          <w:szCs w:val="24"/>
        </w:rPr>
        <w:t>-diagnosis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w:t>
      </w:r>
      <w:r>
        <w:rPr>
          <w:rFonts w:ascii="Times New Roman" w:hAnsi="Times New Roman" w:cs="Times New Roman"/>
          <w:b/>
          <w:sz w:val="24"/>
          <w:szCs w:val="24"/>
        </w:rPr>
        <w:t>t</w:t>
      </w:r>
      <w:r w:rsidRPr="008823C3">
        <w:rPr>
          <w:rFonts w:ascii="Times New Roman" w:hAnsi="Times New Roman" w:cs="Times New Roman"/>
          <w:b/>
          <w:sz w:val="24"/>
          <w:szCs w:val="24"/>
        </w:rPr>
        <w:t>to-Rhino-</w:t>
      </w:r>
      <w:proofErr w:type="spellStart"/>
      <w:r>
        <w:rPr>
          <w:rFonts w:ascii="Times New Roman" w:hAnsi="Times New Roman" w:cs="Times New Roman"/>
          <w:b/>
          <w:sz w:val="24"/>
          <w:szCs w:val="24"/>
        </w:rPr>
        <w:t>Laryngology</w:t>
      </w:r>
      <w:proofErr w:type="spellEnd"/>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Orthopedics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General Surgery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Medical-anatomy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 xml:space="preserve">Ultra </w:t>
      </w:r>
      <w:proofErr w:type="spellStart"/>
      <w:r w:rsidRPr="008823C3">
        <w:rPr>
          <w:rFonts w:ascii="Times New Roman" w:hAnsi="Times New Roman" w:cs="Times New Roman"/>
          <w:b/>
          <w:sz w:val="24"/>
          <w:szCs w:val="24"/>
        </w:rPr>
        <w:t>Sonography</w:t>
      </w:r>
      <w:proofErr w:type="spellEnd"/>
      <w:r w:rsidRPr="008823C3">
        <w:rPr>
          <w:rFonts w:ascii="Times New Roman" w:hAnsi="Times New Roman" w:cs="Times New Roman"/>
          <w:b/>
          <w:sz w:val="24"/>
          <w:szCs w:val="24"/>
        </w:rPr>
        <w:t>- 4D (Institute of Public health &amp; hygiene, 011-26782850)</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pStyle w:val="ListParagraph"/>
        <w:ind w:left="675"/>
        <w:rPr>
          <w:rFonts w:ascii="Times New Roman" w:hAnsi="Times New Roman" w:cs="Times New Roman"/>
          <w:b/>
          <w:sz w:val="28"/>
          <w:szCs w:val="28"/>
        </w:rPr>
      </w:pPr>
    </w:p>
    <w:p w:rsidR="002E697B" w:rsidRPr="008823C3" w:rsidRDefault="002E697B" w:rsidP="002E697B">
      <w:pPr>
        <w:pStyle w:val="ListParagraph"/>
        <w:ind w:left="675"/>
        <w:rPr>
          <w:rFonts w:ascii="Times New Roman" w:hAnsi="Times New Roman" w:cs="Times New Roman"/>
          <w:b/>
          <w:sz w:val="28"/>
          <w:szCs w:val="28"/>
        </w:rPr>
      </w:pPr>
    </w:p>
    <w:p w:rsidR="002E697B" w:rsidRPr="00AC506B" w:rsidRDefault="002E697B" w:rsidP="002E697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Physiotherapy</w:t>
      </w:r>
    </w:p>
    <w:p w:rsidR="002E697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(Orthopedics)</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(Gynecology &amp;</w:t>
      </w:r>
      <w:r>
        <w:rPr>
          <w:rFonts w:ascii="Times New Roman" w:hAnsi="Times New Roman" w:cs="Times New Roman"/>
          <w:b/>
          <w:sz w:val="24"/>
          <w:szCs w:val="24"/>
        </w:rPr>
        <w:t xml:space="preserve"> </w:t>
      </w:r>
      <w:proofErr w:type="spellStart"/>
      <w:r w:rsidRPr="00AC506B">
        <w:rPr>
          <w:rFonts w:ascii="Times New Roman" w:hAnsi="Times New Roman" w:cs="Times New Roman"/>
          <w:b/>
          <w:sz w:val="24"/>
          <w:szCs w:val="24"/>
        </w:rPr>
        <w:t>Obstratics</w:t>
      </w:r>
      <w:proofErr w:type="spellEnd"/>
      <w:r w:rsidRPr="00AC506B">
        <w:rPr>
          <w:rFonts w:ascii="Times New Roman" w:hAnsi="Times New Roman" w:cs="Times New Roman"/>
          <w:b/>
          <w:sz w:val="24"/>
          <w:szCs w:val="24"/>
        </w:rPr>
        <w:t>)</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Neurology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Cardiology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sports</w:t>
      </w:r>
    </w:p>
    <w:p w:rsidR="002E697B" w:rsidRPr="008823C3" w:rsidRDefault="002E697B" w:rsidP="002E697B">
      <w:pPr>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AC506B" w:rsidRDefault="002E697B" w:rsidP="002E697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(Child-health--Pediatrics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(Obstetrics’ &amp; Gynecology)</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(Psychiatric—Mental Health)</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2E697B" w:rsidRPr="00AC506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Health Allied Sciences</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 xml:space="preserve">PG Diploma Ct Scan </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 xml:space="preserve">Ph.D. Nutrition &amp; Dietetics </w:t>
      </w:r>
    </w:p>
    <w:p w:rsidR="002E697B" w:rsidRPr="008823C3" w:rsidRDefault="002E697B" w:rsidP="002E697B">
      <w:pPr>
        <w:rPr>
          <w:rFonts w:ascii="Times New Roman" w:hAnsi="Times New Roman" w:cs="Times New Roman"/>
          <w:sz w:val="24"/>
          <w:szCs w:val="24"/>
        </w:rPr>
      </w:pPr>
    </w:p>
    <w:p w:rsidR="002E697B" w:rsidRPr="008823C3" w:rsidRDefault="002E697B" w:rsidP="002E697B">
      <w:pPr>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b/>
          <w:sz w:val="28"/>
          <w:szCs w:val="28"/>
        </w:rPr>
      </w:pPr>
      <w:proofErr w:type="spellStart"/>
      <w:proofErr w:type="gramStart"/>
      <w:r w:rsidRPr="008823C3">
        <w:rPr>
          <w:rFonts w:ascii="Times New Roman" w:hAnsi="Times New Roman" w:cs="Times New Roman"/>
          <w:b/>
          <w:sz w:val="28"/>
          <w:szCs w:val="28"/>
        </w:rPr>
        <w:lastRenderedPageBreak/>
        <w:t>M.Tech</w:t>
      </w:r>
      <w:proofErr w:type="spellEnd"/>
      <w:r w:rsidRPr="008823C3">
        <w:rPr>
          <w:rFonts w:ascii="Times New Roman" w:hAnsi="Times New Roman" w:cs="Times New Roman"/>
          <w:b/>
          <w:sz w:val="28"/>
          <w:szCs w:val="28"/>
        </w:rPr>
        <w:t>.</w:t>
      </w:r>
      <w:proofErr w:type="gramEnd"/>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Nuclear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Aerospace</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Oil and Gas, Energy &amp; Power—</w:t>
      </w:r>
      <w:r w:rsidRPr="008823C3">
        <w:rPr>
          <w:rFonts w:ascii="Times New Roman" w:hAnsi="Times New Roman" w:cs="Times New Roman"/>
          <w:sz w:val="24"/>
          <w:szCs w:val="24"/>
        </w:rPr>
        <w:t xml:space="preserve">2years, NIMS University, </w:t>
      </w:r>
      <w:proofErr w:type="spellStart"/>
      <w:r w:rsidRPr="008823C3">
        <w:rPr>
          <w:rFonts w:ascii="Times New Roman" w:hAnsi="Times New Roman" w:cs="Times New Roman"/>
          <w:sz w:val="24"/>
          <w:szCs w:val="24"/>
        </w:rPr>
        <w:t>jaipur</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Civil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Computer Science &amp;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Electronics &amp; communication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Mechanical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Pr>
          <w:rFonts w:ascii="Times New Roman" w:hAnsi="Times New Roman" w:cs="Times New Roman"/>
          <w:b/>
          <w:sz w:val="24"/>
          <w:szCs w:val="24"/>
        </w:rPr>
        <w:t>n</w:t>
      </w:r>
      <w:r w:rsidRPr="008823C3">
        <w:rPr>
          <w:rFonts w:ascii="Times New Roman" w:hAnsi="Times New Roman" w:cs="Times New Roman"/>
          <w:b/>
          <w:sz w:val="24"/>
          <w:szCs w:val="24"/>
        </w:rPr>
        <w:t>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Master of Dental Surgery and Ph.D. in Dental Science</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Conservative Dentistry &amp; Endodontic</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Medicine &amp; Radiology</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Prosthodenties</w:t>
      </w:r>
      <w:proofErr w:type="spellEnd"/>
      <w:r w:rsidRPr="008823C3">
        <w:rPr>
          <w:rFonts w:ascii="Times New Roman" w:hAnsi="Times New Roman" w:cs="Times New Roman"/>
          <w:b/>
          <w:sz w:val="24"/>
          <w:szCs w:val="24"/>
        </w:rPr>
        <w:t xml:space="preserve">  and crown and bridge, </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Periodontolology</w:t>
      </w:r>
      <w:proofErr w:type="spellEnd"/>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Orthodontics and Danto Facial Orthopedics</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Paedodentics</w:t>
      </w:r>
      <w:proofErr w:type="spellEnd"/>
      <w:r w:rsidRPr="008823C3">
        <w:rPr>
          <w:rFonts w:ascii="Times New Roman" w:hAnsi="Times New Roman" w:cs="Times New Roman"/>
          <w:b/>
          <w:sz w:val="24"/>
          <w:szCs w:val="24"/>
        </w:rPr>
        <w:t xml:space="preserve"> and preventive dentistry,</w:t>
      </w:r>
    </w:p>
    <w:p w:rsidR="002E697B" w:rsidRPr="008823C3" w:rsidRDefault="002E697B" w:rsidP="002E697B">
      <w:pPr>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pStyle w:val="ListParagraph"/>
        <w:numPr>
          <w:ilvl w:val="0"/>
          <w:numId w:val="15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2E697B" w:rsidRPr="008823C3" w:rsidRDefault="002E697B" w:rsidP="002E697B">
      <w:pPr>
        <w:pStyle w:val="ListParagraph"/>
        <w:numPr>
          <w:ilvl w:val="0"/>
          <w:numId w:val="158"/>
        </w:numPr>
        <w:rPr>
          <w:rFonts w:ascii="Times New Roman" w:hAnsi="Times New Roman" w:cs="Times New Roman"/>
          <w:b/>
          <w:sz w:val="44"/>
          <w:szCs w:val="44"/>
        </w:rPr>
      </w:pPr>
      <w:r w:rsidRPr="008823C3">
        <w:rPr>
          <w:rFonts w:ascii="Times New Roman" w:hAnsi="Times New Roman" w:cs="Times New Roman"/>
          <w:b/>
          <w:sz w:val="24"/>
          <w:szCs w:val="24"/>
        </w:rPr>
        <w:t>Ph.D.</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2E697B" w:rsidRPr="008823C3" w:rsidRDefault="002E697B" w:rsidP="002E697B">
      <w:pPr>
        <w:pStyle w:val="ListParagraph"/>
        <w:numPr>
          <w:ilvl w:val="0"/>
          <w:numId w:val="15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2E697B" w:rsidRPr="008823C3" w:rsidRDefault="002E697B" w:rsidP="002E697B">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w:t>
      </w:r>
      <w:proofErr w:type="gramStart"/>
      <w:r w:rsidRPr="008823C3">
        <w:rPr>
          <w:rFonts w:ascii="Times New Roman" w:hAnsi="Times New Roman" w:cs="Times New Roman"/>
          <w:b/>
          <w:sz w:val="24"/>
          <w:szCs w:val="24"/>
        </w:rPr>
        <w:t>,9654513469</w:t>
      </w:r>
      <w:proofErr w:type="gramEnd"/>
      <w:r w:rsidRPr="008823C3">
        <w:rPr>
          <w:rFonts w:ascii="Times New Roman" w:hAnsi="Times New Roman" w:cs="Times New Roman"/>
          <w:b/>
          <w:sz w:val="24"/>
          <w:szCs w:val="24"/>
        </w:rPr>
        <w:t>)</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2E697B" w:rsidRPr="008823C3" w:rsidRDefault="002E697B" w:rsidP="002E697B">
      <w:pPr>
        <w:pStyle w:val="ListParagraph"/>
        <w:numPr>
          <w:ilvl w:val="0"/>
          <w:numId w:val="15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Master </w:t>
      </w:r>
      <w:proofErr w:type="spellStart"/>
      <w:r w:rsidRPr="008823C3">
        <w:rPr>
          <w:rFonts w:ascii="Times New Roman" w:hAnsi="Times New Roman" w:cs="Times New Roman"/>
          <w:b/>
          <w:sz w:val="24"/>
          <w:szCs w:val="24"/>
        </w:rPr>
        <w:t>ob</w:t>
      </w:r>
      <w:proofErr w:type="spellEnd"/>
      <w:r w:rsidRPr="008823C3">
        <w:rPr>
          <w:rFonts w:ascii="Times New Roman" w:hAnsi="Times New Roman" w:cs="Times New Roman"/>
          <w:b/>
          <w:sz w:val="24"/>
          <w:szCs w:val="24"/>
        </w:rPr>
        <w:t xml:space="preserve"> Business Economics</w:t>
      </w:r>
    </w:p>
    <w:p w:rsidR="002E697B" w:rsidRPr="008823C3" w:rsidRDefault="002E697B" w:rsidP="002E697B">
      <w:pPr>
        <w:pStyle w:val="ListParagraph"/>
        <w:numPr>
          <w:ilvl w:val="0"/>
          <w:numId w:val="159"/>
        </w:numPr>
        <w:rPr>
          <w:rFonts w:ascii="Times New Roman" w:hAnsi="Times New Roman" w:cs="Times New Roman"/>
          <w:b/>
          <w:sz w:val="24"/>
          <w:szCs w:val="24"/>
        </w:rPr>
      </w:pPr>
      <w:proofErr w:type="spellStart"/>
      <w:r w:rsidRPr="008823C3">
        <w:rPr>
          <w:rFonts w:ascii="Times New Roman" w:hAnsi="Times New Roman" w:cs="Times New Roman"/>
          <w:b/>
          <w:sz w:val="24"/>
          <w:szCs w:val="24"/>
        </w:rPr>
        <w:t>M.phil</w:t>
      </w:r>
      <w:proofErr w:type="spellEnd"/>
      <w:r w:rsidRPr="008823C3">
        <w:rPr>
          <w:rFonts w:ascii="Times New Roman" w:hAnsi="Times New Roman" w:cs="Times New Roman"/>
          <w:b/>
          <w:sz w:val="24"/>
          <w:szCs w:val="24"/>
        </w:rPr>
        <w:t xml:space="preserve"> (Management/Administration)</w:t>
      </w:r>
    </w:p>
    <w:p w:rsidR="002E697B" w:rsidRPr="008823C3" w:rsidRDefault="002E697B" w:rsidP="002E697B">
      <w:pPr>
        <w:pStyle w:val="ListParagraph"/>
        <w:numPr>
          <w:ilvl w:val="0"/>
          <w:numId w:val="159"/>
        </w:numPr>
        <w:rPr>
          <w:rFonts w:ascii="Times New Roman" w:hAnsi="Times New Roman" w:cs="Times New Roman"/>
          <w:b/>
          <w:sz w:val="24"/>
          <w:szCs w:val="24"/>
        </w:rPr>
      </w:pPr>
      <w:r w:rsidRPr="008823C3">
        <w:rPr>
          <w:rFonts w:ascii="Times New Roman" w:hAnsi="Times New Roman" w:cs="Times New Roman"/>
          <w:b/>
          <w:sz w:val="24"/>
          <w:szCs w:val="24"/>
        </w:rPr>
        <w:t xml:space="preserve">PhD (Management and </w:t>
      </w:r>
      <w:proofErr w:type="spellStart"/>
      <w:r w:rsidRPr="008823C3">
        <w:rPr>
          <w:rFonts w:ascii="Times New Roman" w:hAnsi="Times New Roman" w:cs="Times New Roman"/>
          <w:b/>
          <w:sz w:val="24"/>
          <w:szCs w:val="24"/>
        </w:rPr>
        <w:t>Adminisraion</w:t>
      </w:r>
      <w:proofErr w:type="spellEnd"/>
      <w:r w:rsidRPr="008823C3">
        <w:rPr>
          <w:rFonts w:ascii="Times New Roman" w:hAnsi="Times New Roman" w:cs="Times New Roman"/>
          <w:b/>
          <w:sz w:val="24"/>
          <w:szCs w:val="24"/>
        </w:rPr>
        <w:t>)</w:t>
      </w: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2E697B" w:rsidRPr="008823C3" w:rsidRDefault="002E697B" w:rsidP="002E697B">
      <w:pPr>
        <w:pStyle w:val="ListParagraph"/>
        <w:numPr>
          <w:ilvl w:val="0"/>
          <w:numId w:val="157"/>
        </w:numPr>
        <w:rPr>
          <w:rFonts w:ascii="Times New Roman" w:hAnsi="Times New Roman" w:cs="Times New Roman"/>
          <w:sz w:val="24"/>
          <w:szCs w:val="24"/>
        </w:rPr>
      </w:pPr>
      <w:r w:rsidRPr="008823C3">
        <w:rPr>
          <w:rFonts w:ascii="Times New Roman" w:hAnsi="Times New Roman" w:cs="Times New Roman"/>
          <w:sz w:val="24"/>
          <w:szCs w:val="24"/>
        </w:rPr>
        <w:t>Though studying in a foreign country can be an enriching academic experience, it is   imperative that student select the right program and country.  (</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complete guide is compiled separately).                         </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2E697B" w:rsidRPr="008823C3" w:rsidRDefault="002E697B" w:rsidP="002E697B">
      <w:pPr>
        <w:pStyle w:val="ListParagraph"/>
        <w:numPr>
          <w:ilvl w:val="0"/>
          <w:numId w:val="157"/>
        </w:numPr>
        <w:rPr>
          <w:rFonts w:ascii="Times New Roman" w:hAnsi="Times New Roman" w:cs="Times New Roman"/>
          <w:b/>
          <w:sz w:val="24"/>
          <w:szCs w:val="24"/>
        </w:rPr>
      </w:pPr>
    </w:p>
    <w:p w:rsidR="002E697B" w:rsidRPr="008823C3" w:rsidRDefault="002E697B" w:rsidP="002E697B">
      <w:pPr>
        <w:pStyle w:val="ListParagraph"/>
        <w:spacing w:line="240" w:lineRule="auto"/>
        <w:ind w:left="930"/>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Default="002E697B" w:rsidP="002E697B">
      <w:pPr>
        <w:spacing w:line="240" w:lineRule="auto"/>
        <w:rPr>
          <w:rFonts w:ascii="Times New Roman" w:hAnsi="Times New Roman" w:cs="Times New Roman"/>
          <w:b/>
          <w:sz w:val="40"/>
          <w:szCs w:val="40"/>
        </w:rPr>
      </w:pPr>
    </w:p>
    <w:p w:rsidR="002E697B" w:rsidRDefault="002E697B" w:rsidP="002E697B">
      <w:pPr>
        <w:spacing w:line="240" w:lineRule="auto"/>
        <w:rPr>
          <w:rFonts w:ascii="Times New Roman" w:hAnsi="Times New Roman" w:cs="Times New Roman"/>
          <w:b/>
          <w:sz w:val="40"/>
          <w:szCs w:val="40"/>
        </w:rPr>
      </w:pPr>
    </w:p>
    <w:p w:rsidR="002E697B" w:rsidRPr="008823C3" w:rsidRDefault="002E697B" w:rsidP="002E697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 COURSES</w:t>
      </w:r>
    </w:p>
    <w:p w:rsidR="002E697B" w:rsidRPr="008823C3" w:rsidRDefault="002E697B" w:rsidP="002E697B">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 Courses</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 (100)</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2E697B" w:rsidRPr="008823C3" w:rsidRDefault="002E697B" w:rsidP="002E697B">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(D.P. Ed, </w:t>
      </w:r>
      <w:proofErr w:type="spellStart"/>
      <w:r w:rsidRPr="008823C3">
        <w:rPr>
          <w:rFonts w:ascii="Times New Roman" w:hAnsi="Times New Roman" w:cs="Times New Roman"/>
          <w:b/>
          <w:sz w:val="24"/>
          <w:szCs w:val="24"/>
        </w:rPr>
        <w:t>B.P.Ed</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M.P.Ed</w:t>
      </w:r>
      <w:proofErr w:type="spellEnd"/>
      <w:r w:rsidRPr="008823C3">
        <w:rPr>
          <w:rFonts w:ascii="Times New Roman" w:hAnsi="Times New Roman" w:cs="Times New Roman"/>
          <w:b/>
          <w:sz w:val="24"/>
          <w:szCs w:val="24"/>
        </w:rPr>
        <w:t>,</w:t>
      </w:r>
      <w:r w:rsidRPr="008823C3">
        <w:rPr>
          <w:rFonts w:ascii="Times New Roman" w:hAnsi="Times New Roman" w:cs="Times New Roman"/>
          <w:b/>
          <w:i/>
          <w:sz w:val="24"/>
          <w:szCs w:val="24"/>
        </w:rPr>
        <w:t xml:space="preserve"> Delhi, </w:t>
      </w:r>
      <w:proofErr w:type="spellStart"/>
      <w:proofErr w:type="gramStart"/>
      <w:r w:rsidRPr="008823C3">
        <w:rPr>
          <w:rFonts w:ascii="Times New Roman" w:hAnsi="Times New Roman" w:cs="Times New Roman"/>
          <w:b/>
          <w:i/>
          <w:sz w:val="24"/>
          <w:szCs w:val="24"/>
        </w:rPr>
        <w:t>Lucknow</w:t>
      </w:r>
      <w:proofErr w:type="spellEnd"/>
      <w:r w:rsidRPr="008823C3">
        <w:rPr>
          <w:rFonts w:ascii="Times New Roman" w:hAnsi="Times New Roman" w:cs="Times New Roman"/>
          <w:b/>
          <w:i/>
          <w:sz w:val="24"/>
          <w:szCs w:val="24"/>
        </w:rPr>
        <w:t xml:space="preserve"> </w:t>
      </w:r>
      <w:r w:rsidRPr="008823C3">
        <w:rPr>
          <w:rFonts w:ascii="Times New Roman" w:hAnsi="Times New Roman" w:cs="Times New Roman"/>
          <w:b/>
          <w:sz w:val="24"/>
          <w:szCs w:val="24"/>
        </w:rPr>
        <w:t>)</w:t>
      </w:r>
      <w:proofErr w:type="gramEnd"/>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2E697B" w:rsidRPr="008823C3" w:rsidRDefault="002E697B" w:rsidP="002E697B">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2E697B" w:rsidRPr="008823C3" w:rsidRDefault="002E697B" w:rsidP="002E697B">
      <w:pPr>
        <w:pStyle w:val="ListParagraph"/>
        <w:numPr>
          <w:ilvl w:val="0"/>
          <w:numId w:val="193"/>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2E697B" w:rsidRPr="008823C3" w:rsidRDefault="002E697B" w:rsidP="002E697B">
      <w:pPr>
        <w:pStyle w:val="ListParagraph"/>
        <w:numPr>
          <w:ilvl w:val="0"/>
          <w:numId w:val="193"/>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2E697B" w:rsidRPr="008823C3" w:rsidRDefault="002E697B" w:rsidP="002E697B">
      <w:pPr>
        <w:pStyle w:val="ListParagraph"/>
        <w:ind w:left="1080"/>
        <w:rPr>
          <w:rFonts w:ascii="Times New Roman" w:hAnsi="Times New Roman" w:cs="Times New Roman"/>
          <w:b/>
          <w:sz w:val="24"/>
          <w:szCs w:val="24"/>
        </w:rPr>
      </w:pPr>
    </w:p>
    <w:p w:rsidR="002E697B" w:rsidRPr="008823C3" w:rsidRDefault="002E697B" w:rsidP="002E697B">
      <w:pPr>
        <w:pStyle w:val="ListParagraph"/>
        <w:spacing w:line="240" w:lineRule="auto"/>
        <w:ind w:left="675"/>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Integrated Courses</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B. </w:t>
      </w:r>
      <w:proofErr w:type="spellStart"/>
      <w:r w:rsidRPr="008823C3">
        <w:rPr>
          <w:rFonts w:ascii="Times New Roman" w:hAnsi="Times New Roman" w:cs="Times New Roman"/>
          <w:b/>
          <w:sz w:val="24"/>
          <w:szCs w:val="24"/>
        </w:rPr>
        <w:t>Pharma</w:t>
      </w:r>
      <w:proofErr w:type="spellEnd"/>
      <w:r w:rsidRPr="008823C3">
        <w:rPr>
          <w:rFonts w:ascii="Times New Roman" w:hAnsi="Times New Roman" w:cs="Times New Roman"/>
          <w:b/>
          <w:sz w:val="24"/>
          <w:szCs w:val="24"/>
        </w:rPr>
        <w:t>+ MBA (Dual Degree—NIMS University)</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roofErr w:type="gramStart"/>
      <w:r w:rsidRPr="008823C3">
        <w:rPr>
          <w:rFonts w:ascii="Times New Roman" w:hAnsi="Times New Roman" w:cs="Times New Roman"/>
          <w:b/>
          <w:sz w:val="24"/>
          <w:szCs w:val="24"/>
        </w:rPr>
        <w:t>..</w:t>
      </w:r>
      <w:proofErr w:type="gramEnd"/>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2E697B" w:rsidRPr="008823C3" w:rsidRDefault="002E697B" w:rsidP="002E697B">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2E697B" w:rsidRPr="008823C3" w:rsidRDefault="002E697B" w:rsidP="002E697B">
      <w:pPr>
        <w:spacing w:line="240" w:lineRule="auto"/>
        <w:ind w:left="360"/>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 AFTER UG &amp; PG</w:t>
      </w: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44"/>
          <w:szCs w:val="44"/>
        </w:rPr>
      </w:pPr>
    </w:p>
    <w:p w:rsidR="002E697B" w:rsidRDefault="002E697B">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 IAS, IPS, IRS, IRS, etc--Conducted by (UPSC)</w:t>
      </w:r>
    </w:p>
    <w:p w:rsidR="002E697B" w:rsidRPr="008823C3" w:rsidRDefault="002E697B" w:rsidP="002E697B">
      <w:pPr>
        <w:pStyle w:val="ListParagraph"/>
        <w:spacing w:line="240" w:lineRule="auto"/>
        <w:rPr>
          <w:rFonts w:ascii="Times New Roman" w:hAnsi="Times New Roman" w:cs="Times New Roman"/>
          <w:b/>
          <w:sz w:val="24"/>
          <w:szCs w:val="24"/>
        </w:rPr>
      </w:pPr>
    </w:p>
    <w:p w:rsidR="002E697B" w:rsidRPr="008823C3" w:rsidRDefault="002E697B" w:rsidP="002E697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2E697B" w:rsidRPr="008823C3" w:rsidRDefault="002E697B" w:rsidP="002E697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2E697B" w:rsidRPr="008823C3" w:rsidRDefault="002E697B" w:rsidP="002E697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2E697B" w:rsidRPr="008823C3" w:rsidRDefault="002E697B" w:rsidP="002E697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w:t>
      </w:r>
      <w:proofErr w:type="spellStart"/>
      <w:r w:rsidRPr="008823C3">
        <w:rPr>
          <w:rFonts w:ascii="Times New Roman" w:hAnsi="Times New Roman" w:cs="Times New Roman"/>
          <w:sz w:val="24"/>
          <w:szCs w:val="24"/>
        </w:rPr>
        <w:t>Munhal</w:t>
      </w:r>
      <w:proofErr w:type="spellEnd"/>
      <w:r w:rsidRPr="008823C3">
        <w:rPr>
          <w:rFonts w:ascii="Times New Roman" w:hAnsi="Times New Roman" w:cs="Times New Roman"/>
          <w:sz w:val="24"/>
          <w:szCs w:val="24"/>
        </w:rPr>
        <w:t xml:space="preserve"> Empire. It is considered to be one of the most difficult competitive examinations in India. </w:t>
      </w:r>
      <w:proofErr w:type="gramStart"/>
      <w:r w:rsidRPr="008823C3">
        <w:rPr>
          <w:rFonts w:ascii="Times New Roman" w:hAnsi="Times New Roman" w:cs="Times New Roman"/>
          <w:sz w:val="24"/>
          <w:szCs w:val="24"/>
        </w:rPr>
        <w:t>on</w:t>
      </w:r>
      <w:proofErr w:type="gramEnd"/>
      <w:r w:rsidRPr="008823C3">
        <w:rPr>
          <w:rFonts w:ascii="Times New Roman" w:hAnsi="Times New Roman" w:cs="Times New Roman"/>
          <w:sz w:val="24"/>
          <w:szCs w:val="24"/>
        </w:rPr>
        <w:t xml:space="preserve"> average, 9,00,000 to 10,00,000 candidates apply every year and </w:t>
      </w:r>
      <w:proofErr w:type="spellStart"/>
      <w:r w:rsidRPr="008823C3">
        <w:rPr>
          <w:rFonts w:ascii="Times New Roman" w:hAnsi="Times New Roman" w:cs="Times New Roman"/>
          <w:sz w:val="24"/>
          <w:szCs w:val="24"/>
        </w:rPr>
        <w:t>t+he</w:t>
      </w:r>
      <w:proofErr w:type="spellEnd"/>
      <w:r w:rsidRPr="008823C3">
        <w:rPr>
          <w:rFonts w:ascii="Times New Roman" w:hAnsi="Times New Roman" w:cs="Times New Roman"/>
          <w:sz w:val="24"/>
          <w:szCs w:val="24"/>
        </w:rPr>
        <w:t xml:space="preserve"> number of candidates sitting is approximately 5,00,000.</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w:t>
      </w:r>
      <w:proofErr w:type="gramStart"/>
      <w:r w:rsidRPr="008823C3">
        <w:rPr>
          <w:rFonts w:ascii="Times New Roman" w:hAnsi="Times New Roman" w:cs="Times New Roman"/>
          <w:b/>
          <w:sz w:val="24"/>
          <w:szCs w:val="24"/>
        </w:rPr>
        <w:t>I</w:t>
      </w:r>
      <w:proofErr w:type="gramEnd"/>
      <w:r w:rsidRPr="008823C3">
        <w:rPr>
          <w:rFonts w:ascii="Times New Roman" w:hAnsi="Times New Roman" w:cs="Times New Roman"/>
          <w:b/>
          <w:sz w:val="24"/>
          <w:szCs w:val="24"/>
        </w:rPr>
        <w:t xml:space="preserve">: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2E697B" w:rsidRPr="008823C3" w:rsidRDefault="002E697B" w:rsidP="002E697B">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Candidates who have appeared in </w:t>
      </w:r>
      <w:proofErr w:type="spellStart"/>
      <w:proofErr w:type="gramStart"/>
      <w:r w:rsidRPr="008823C3">
        <w:rPr>
          <w:rFonts w:ascii="Times New Roman" w:hAnsi="Times New Roman" w:cs="Times New Roman"/>
          <w:sz w:val="24"/>
          <w:szCs w:val="24"/>
        </w:rPr>
        <w:t>ann</w:t>
      </w:r>
      <w:proofErr w:type="spellEnd"/>
      <w:proofErr w:type="gramEnd"/>
      <w:r w:rsidRPr="008823C3">
        <w:rPr>
          <w:rFonts w:ascii="Times New Roman" w:hAnsi="Times New Roman" w:cs="Times New Roman"/>
          <w:sz w:val="24"/>
          <w:szCs w:val="24"/>
        </w:rPr>
        <w:t xml:space="preserve"> examination the passing of which would render them educationally qualified enough to satisfy one of the above points.</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2E697B" w:rsidRPr="008823C3" w:rsidRDefault="002E697B" w:rsidP="002E697B">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2E697B" w:rsidRPr="008823C3" w:rsidRDefault="002E697B" w:rsidP="002E697B">
      <w:pPr>
        <w:pStyle w:val="ListParagraph"/>
        <w:numPr>
          <w:ilvl w:val="0"/>
          <w:numId w:val="17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2E697B" w:rsidRPr="008823C3" w:rsidRDefault="002E697B" w:rsidP="002E697B">
      <w:pPr>
        <w:pStyle w:val="ListParagraph"/>
        <w:numPr>
          <w:ilvl w:val="0"/>
          <w:numId w:val="1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2E697B" w:rsidRPr="008823C3" w:rsidRDefault="002E697B" w:rsidP="002E697B">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2E697B" w:rsidRPr="008823C3" w:rsidRDefault="002E697B" w:rsidP="002E697B">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 (102)</w:t>
      </w: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2E697B" w:rsidRPr="008823C3" w:rsidRDefault="002E697B" w:rsidP="002E697B">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2E697B" w:rsidRPr="008823C3" w:rsidRDefault="002E697B" w:rsidP="002E697B">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6"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2E697B" w:rsidRPr="008823C3" w:rsidRDefault="002E697B" w:rsidP="002E697B">
      <w:pPr>
        <w:rPr>
          <w:rFonts w:ascii="Times New Roman" w:hAnsi="Times New Roman" w:cs="Times New Roman"/>
          <w:sz w:val="24"/>
          <w:szCs w:val="24"/>
        </w:rPr>
      </w:pPr>
      <w:r w:rsidRPr="008823C3">
        <w:rPr>
          <w:rFonts w:ascii="Times New Roman" w:hAnsi="Times New Roman" w:cs="Times New Roman"/>
          <w:b/>
          <w:sz w:val="24"/>
          <w:szCs w:val="24"/>
        </w:rPr>
        <w:t>Eligibility:</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Only men</w:t>
      </w:r>
    </w:p>
    <w:p w:rsidR="002E697B" w:rsidRPr="008823C3" w:rsidRDefault="002E697B" w:rsidP="002E697B">
      <w:pPr>
        <w:rPr>
          <w:rFonts w:ascii="Times New Roman" w:hAnsi="Times New Roman" w:cs="Times New Roman"/>
          <w:b/>
          <w:sz w:val="24"/>
          <w:szCs w:val="24"/>
        </w:rPr>
      </w:pPr>
      <w:proofErr w:type="gramStart"/>
      <w:r w:rsidRPr="008823C3">
        <w:rPr>
          <w:rFonts w:ascii="Times New Roman" w:hAnsi="Times New Roman" w:cs="Times New Roman"/>
          <w:b/>
          <w:sz w:val="24"/>
          <w:szCs w:val="24"/>
        </w:rPr>
        <w:t>Notification in December and June in Employment News and National Dailies.</w:t>
      </w:r>
      <w:proofErr w:type="gramEnd"/>
    </w:p>
    <w:p w:rsidR="002E697B" w:rsidRPr="008823C3" w:rsidRDefault="002E697B" w:rsidP="002E697B">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 xml:space="preserve">Eligibility for Flying Officer is Aeronautical Engineers (electronics) is a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with</w:t>
      </w:r>
      <w:proofErr w:type="gramEnd"/>
      <w:r w:rsidRPr="008823C3">
        <w:rPr>
          <w:rFonts w:ascii="Times New Roman" w:hAnsi="Times New Roman" w:cs="Times New Roman"/>
          <w:sz w:val="24"/>
          <w:szCs w:val="24"/>
        </w:rPr>
        <w:t xml:space="preserve"> 60% marks.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2E697B" w:rsidRPr="008823C3" w:rsidRDefault="002E697B" w:rsidP="002E697B">
      <w:pPr>
        <w:pStyle w:val="ListParagraph"/>
        <w:numPr>
          <w:ilvl w:val="0"/>
          <w:numId w:val="180"/>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sz w:val="28"/>
          <w:szCs w:val="28"/>
        </w:rPr>
      </w:pPr>
      <w:proofErr w:type="gramStart"/>
      <w:r w:rsidRPr="008823C3">
        <w:rPr>
          <w:rFonts w:ascii="Times New Roman" w:hAnsi="Times New Roman" w:cs="Times New Roman"/>
          <w:b/>
          <w:sz w:val="28"/>
          <w:szCs w:val="28"/>
        </w:rPr>
        <w:lastRenderedPageBreak/>
        <w:t>Police.</w:t>
      </w:r>
      <w:proofErr w:type="gramEnd"/>
    </w:p>
    <w:p w:rsidR="002E697B" w:rsidRPr="008823C3" w:rsidRDefault="002E697B" w:rsidP="002E697B">
      <w:pPr>
        <w:pStyle w:val="ListParagraph"/>
        <w:numPr>
          <w:ilvl w:val="0"/>
          <w:numId w:val="1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xml:space="preserve">: minimum 81cm to 85 cm (with minimum expansions of 4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2E697B" w:rsidRPr="008823C3" w:rsidRDefault="002E697B" w:rsidP="002E697B">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2E697B" w:rsidRPr="008823C3" w:rsidRDefault="002E697B" w:rsidP="002E697B">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xml:space="preserve">: minimum: 76 cm (unexpended) &amp;80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 xml:space="preserve"> expended</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2E697B" w:rsidRPr="008823C3" w:rsidRDefault="002E697B" w:rsidP="002E697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They are required to appear for physical examination, written test and </w:t>
      </w:r>
      <w:proofErr w:type="spellStart"/>
      <w:r w:rsidRPr="008823C3">
        <w:rPr>
          <w:rFonts w:ascii="Times New Roman" w:hAnsi="Times New Roman" w:cs="Times New Roman"/>
          <w:b/>
          <w:sz w:val="24"/>
          <w:szCs w:val="24"/>
        </w:rPr>
        <w:t>intervie</w:t>
      </w:r>
      <w:proofErr w:type="spellEnd"/>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2E697B" w:rsidRPr="008823C3" w:rsidRDefault="002E697B" w:rsidP="002E697B">
      <w:pPr>
        <w:pStyle w:val="ListParagraph"/>
        <w:numPr>
          <w:ilvl w:val="0"/>
          <w:numId w:val="18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w:t>
      </w:r>
      <w:proofErr w:type="spellStart"/>
      <w:r w:rsidRPr="008823C3">
        <w:rPr>
          <w:rFonts w:ascii="Times New Roman" w:hAnsi="Times New Roman" w:cs="Times New Roman"/>
          <w:sz w:val="24"/>
          <w:szCs w:val="24"/>
        </w:rPr>
        <w:t>Ab</w:t>
      </w:r>
      <w:proofErr w:type="spellEnd"/>
      <w:r w:rsidRPr="008823C3">
        <w:rPr>
          <w:rFonts w:ascii="Times New Roman" w:hAnsi="Times New Roman" w:cs="Times New Roman"/>
          <w:sz w:val="24"/>
          <w:szCs w:val="24"/>
        </w:rPr>
        <w:t xml:space="preserve"> initio CPL training.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2E697B" w:rsidRPr="008823C3" w:rsidRDefault="002E697B" w:rsidP="002E697B">
      <w:pPr>
        <w:pStyle w:val="ListParagraph"/>
        <w:numPr>
          <w:ilvl w:val="0"/>
          <w:numId w:val="18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w:t>
      </w:r>
      <w:proofErr w:type="gramStart"/>
      <w:r w:rsidRPr="008823C3">
        <w:rPr>
          <w:rFonts w:ascii="Times New Roman" w:hAnsi="Times New Roman" w:cs="Times New Roman"/>
          <w:sz w:val="24"/>
          <w:szCs w:val="24"/>
        </w:rPr>
        <w:t>training  (</w:t>
      </w:r>
      <w:proofErr w:type="gramEnd"/>
      <w:r w:rsidRPr="008823C3">
        <w:rPr>
          <w:rFonts w:ascii="Times New Roman" w:hAnsi="Times New Roman" w:cs="Times New Roman"/>
          <w:sz w:val="24"/>
          <w:szCs w:val="24"/>
        </w:rPr>
        <w:t xml:space="preserve">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For possessing the ATPL, candidates must have at least 1500 hours of flight time under his/her </w:t>
      </w:r>
      <w:proofErr w:type="gramStart"/>
      <w:r w:rsidRPr="008823C3">
        <w:rPr>
          <w:rFonts w:ascii="Times New Roman" w:hAnsi="Times New Roman" w:cs="Times New Roman"/>
          <w:sz w:val="24"/>
          <w:szCs w:val="24"/>
        </w:rPr>
        <w:t>belt</w:t>
      </w:r>
      <w:proofErr w:type="gramEnd"/>
      <w:r w:rsidRPr="008823C3">
        <w:rPr>
          <w:rFonts w:ascii="Times New Roman" w:hAnsi="Times New Roman" w:cs="Times New Roman"/>
          <w:sz w:val="24"/>
          <w:szCs w:val="24"/>
        </w:rPr>
        <w:t>.</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w:t>
      </w:r>
      <w:proofErr w:type="gramStart"/>
      <w:r w:rsidRPr="008823C3">
        <w:rPr>
          <w:rFonts w:ascii="Times New Roman" w:hAnsi="Times New Roman" w:cs="Times New Roman"/>
          <w:sz w:val="24"/>
          <w:szCs w:val="24"/>
        </w:rPr>
        <w:t>included ,life</w:t>
      </w:r>
      <w:proofErr w:type="gramEnd"/>
      <w:r w:rsidRPr="008823C3">
        <w:rPr>
          <w:rFonts w:ascii="Times New Roman" w:hAnsi="Times New Roman" w:cs="Times New Roman"/>
          <w:sz w:val="24"/>
          <w:szCs w:val="24"/>
        </w:rPr>
        <w:t xml:space="preserve"> insurance, pensions and education plans for children.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bachelor’s degree is a minimum requirement to be eligible for insurance </w:t>
      </w:r>
      <w:proofErr w:type="spellStart"/>
      <w:r w:rsidRPr="008823C3">
        <w:rPr>
          <w:rFonts w:ascii="Times New Roman" w:hAnsi="Times New Roman" w:cs="Times New Roman"/>
          <w:sz w:val="24"/>
          <w:szCs w:val="24"/>
        </w:rPr>
        <w:t>kob</w:t>
      </w:r>
      <w:proofErr w:type="spellEnd"/>
      <w:r w:rsidRPr="008823C3">
        <w:rPr>
          <w:rFonts w:ascii="Times New Roman" w:hAnsi="Times New Roman" w:cs="Times New Roman"/>
          <w:sz w:val="24"/>
          <w:szCs w:val="24"/>
        </w:rPr>
        <w:t xml:space="preserve"> in India.</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w:t>
      </w:r>
      <w:proofErr w:type="spellStart"/>
      <w:r w:rsidRPr="008823C3">
        <w:rPr>
          <w:rFonts w:ascii="Times New Roman" w:hAnsi="Times New Roman" w:cs="Times New Roman"/>
          <w:sz w:val="24"/>
          <w:szCs w:val="24"/>
        </w:rPr>
        <w:t>skillsthey</w:t>
      </w:r>
      <w:proofErr w:type="spellEnd"/>
      <w:r w:rsidRPr="008823C3">
        <w:rPr>
          <w:rFonts w:ascii="Times New Roman" w:hAnsi="Times New Roman" w:cs="Times New Roman"/>
          <w:sz w:val="24"/>
          <w:szCs w:val="24"/>
        </w:rPr>
        <w:t xml:space="preserve"> would need on the job.    </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2E697B" w:rsidRPr="008823C3" w:rsidRDefault="002E697B" w:rsidP="002E697B">
      <w:pPr>
        <w:pStyle w:val="ListParagraph"/>
        <w:numPr>
          <w:ilvl w:val="0"/>
          <w:numId w:val="17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 xml:space="preserve">Fresh Graduates/post-graduates </w:t>
      </w:r>
      <w:proofErr w:type="gramStart"/>
      <w:r w:rsidRPr="008823C3">
        <w:rPr>
          <w:rFonts w:ascii="Times New Roman" w:hAnsi="Times New Roman" w:cs="Times New Roman"/>
          <w:sz w:val="24"/>
          <w:szCs w:val="24"/>
        </w:rPr>
        <w:t>get</w:t>
      </w:r>
      <w:proofErr w:type="gramEnd"/>
      <w:r w:rsidRPr="008823C3">
        <w:rPr>
          <w:rFonts w:ascii="Times New Roman" w:hAnsi="Times New Roman" w:cs="Times New Roman"/>
          <w:sz w:val="24"/>
          <w:szCs w:val="24"/>
        </w:rPr>
        <w:t xml:space="preserve"> jobs as assistant relationship managers (ARMs) and relationship managers (RSM).</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w:t>
      </w:r>
      <w:proofErr w:type="gramStart"/>
      <w:r w:rsidRPr="008823C3">
        <w:rPr>
          <w:rFonts w:ascii="Times New Roman" w:hAnsi="Times New Roman" w:cs="Times New Roman"/>
          <w:sz w:val="24"/>
          <w:szCs w:val="24"/>
        </w:rPr>
        <w:t>is</w:t>
      </w:r>
      <w:proofErr w:type="gramEnd"/>
      <w:r w:rsidRPr="008823C3">
        <w:rPr>
          <w:rFonts w:ascii="Times New Roman" w:hAnsi="Times New Roman" w:cs="Times New Roman"/>
          <w:sz w:val="24"/>
          <w:szCs w:val="24"/>
        </w:rPr>
        <w:t xml:space="preserve"> quite expensive. </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7"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8"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9"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should understand the pulse of the </w:t>
      </w:r>
      <w:proofErr w:type="spellStart"/>
      <w:r w:rsidRPr="008823C3">
        <w:rPr>
          <w:rFonts w:ascii="Times New Roman" w:hAnsi="Times New Roman" w:cs="Times New Roman"/>
          <w:sz w:val="24"/>
          <w:szCs w:val="24"/>
        </w:rPr>
        <w:t>Sensex</w:t>
      </w:r>
      <w:proofErr w:type="spellEnd"/>
      <w:r w:rsidRPr="008823C3">
        <w:rPr>
          <w:rFonts w:ascii="Times New Roman" w:hAnsi="Times New Roman" w:cs="Times New Roman"/>
          <w:sz w:val="24"/>
          <w:szCs w:val="24"/>
        </w:rPr>
        <w:t xml:space="preserve"> and Nifty.</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w:t>
      </w:r>
      <w:proofErr w:type="spellStart"/>
      <w:r w:rsidRPr="008823C3">
        <w:rPr>
          <w:rFonts w:ascii="Times New Roman" w:hAnsi="Times New Roman" w:cs="Times New Roman"/>
          <w:sz w:val="24"/>
          <w:szCs w:val="24"/>
        </w:rPr>
        <w:t>lakhs</w:t>
      </w:r>
      <w:proofErr w:type="spellEnd"/>
      <w:r w:rsidRPr="008823C3">
        <w:rPr>
          <w:rFonts w:ascii="Times New Roman" w:hAnsi="Times New Roman" w:cs="Times New Roman"/>
          <w:sz w:val="24"/>
          <w:szCs w:val="24"/>
        </w:rPr>
        <w:t xml:space="preserve"> or more depending on the firm. </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Non-finance RMs </w:t>
      </w:r>
      <w:proofErr w:type="gramStart"/>
      <w:r w:rsidRPr="008823C3">
        <w:rPr>
          <w:rFonts w:ascii="Times New Roman" w:hAnsi="Times New Roman" w:cs="Times New Roman"/>
          <w:sz w:val="24"/>
          <w:szCs w:val="24"/>
        </w:rPr>
        <w:t>earn</w:t>
      </w:r>
      <w:proofErr w:type="gramEnd"/>
      <w:r w:rsidRPr="008823C3">
        <w:rPr>
          <w:rFonts w:ascii="Times New Roman" w:hAnsi="Times New Roman" w:cs="Times New Roman"/>
          <w:sz w:val="24"/>
          <w:szCs w:val="24"/>
        </w:rPr>
        <w:t xml:space="preserve"> less.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2E697B" w:rsidRPr="008823C3" w:rsidRDefault="002E697B" w:rsidP="002E697B">
      <w:pPr>
        <w:spacing w:before="240"/>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10"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2E697B" w:rsidRPr="008823C3" w:rsidRDefault="002E697B" w:rsidP="002E697B">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UG admissions.</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BS innovation with Math;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Humanities)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A flagship centre of university of Delhi started in 2011, with the aim of inter linking academia, society and industry through innovative activities offer undergraduate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BS innovation with Mathematics; and IT and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humanities (under Meta College concept)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enrolled in any of the regular courses at the University are eligible to apply for admission to the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/BS innovation in Mathematics and IT.</w:t>
      </w:r>
    </w:p>
    <w:p w:rsidR="002E697B" w:rsidRPr="008823C3" w:rsidRDefault="002E697B" w:rsidP="002E697B">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 xml:space="preserve">To apply for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humanities</w:t>
      </w:r>
      <w:proofErr w:type="gramEnd"/>
      <w:r w:rsidRPr="008823C3">
        <w:rPr>
          <w:rFonts w:ascii="Times New Roman" w:hAnsi="Times New Roman" w:cs="Times New Roman"/>
          <w:sz w:val="24"/>
          <w:szCs w:val="24"/>
        </w:rPr>
        <w:t xml:space="preserve">, a student needs to be enrolled in any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of study in any college, School of Open learning or Non-Collegiate Women’s Education board. The </w:t>
      </w:r>
      <w:proofErr w:type="spellStart"/>
      <w:r w:rsidRPr="008823C3">
        <w:rPr>
          <w:rFonts w:ascii="Times New Roman" w:hAnsi="Times New Roman" w:cs="Times New Roman"/>
          <w:sz w:val="24"/>
          <w:szCs w:val="24"/>
        </w:rPr>
        <w:t>enterence</w:t>
      </w:r>
      <w:proofErr w:type="spellEnd"/>
      <w:r w:rsidRPr="008823C3">
        <w:rPr>
          <w:rFonts w:ascii="Times New Roman" w:hAnsi="Times New Roman" w:cs="Times New Roman"/>
          <w:sz w:val="24"/>
          <w:szCs w:val="24"/>
        </w:rPr>
        <w:t xml:space="preserve"> examination forms are available since mid June of the academic session.</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2E697B" w:rsidRPr="008823C3" w:rsidRDefault="002E697B" w:rsidP="002E697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We love all the things milky, be it ghee, </w:t>
      </w:r>
      <w:proofErr w:type="spellStart"/>
      <w:r w:rsidRPr="008823C3">
        <w:rPr>
          <w:rFonts w:ascii="Times New Roman" w:hAnsi="Times New Roman" w:cs="Times New Roman"/>
          <w:sz w:val="24"/>
          <w:szCs w:val="24"/>
        </w:rPr>
        <w:t>paneer</w:t>
      </w:r>
      <w:proofErr w:type="spellEnd"/>
      <w:r w:rsidRPr="008823C3">
        <w:rPr>
          <w:rFonts w:ascii="Times New Roman" w:hAnsi="Times New Roman" w:cs="Times New Roman"/>
          <w:sz w:val="24"/>
          <w:szCs w:val="24"/>
        </w:rPr>
        <w:t xml:space="preserve">. </w:t>
      </w:r>
      <w:proofErr w:type="spellStart"/>
      <w:proofErr w:type="gramStart"/>
      <w:r w:rsidRPr="008823C3">
        <w:rPr>
          <w:rFonts w:ascii="Times New Roman" w:hAnsi="Times New Roman" w:cs="Times New Roman"/>
          <w:sz w:val="24"/>
          <w:szCs w:val="24"/>
        </w:rPr>
        <w:t>khoya</w:t>
      </w:r>
      <w:proofErr w:type="spellEnd"/>
      <w:proofErr w:type="gramEnd"/>
      <w:r w:rsidRPr="008823C3">
        <w:rPr>
          <w:rFonts w:ascii="Times New Roman" w:hAnsi="Times New Roman" w:cs="Times New Roman"/>
          <w:sz w:val="24"/>
          <w:szCs w:val="24"/>
        </w:rPr>
        <w:t>, butter and various other milky products. So, it is not surprising that India in one of the largest producers in the world.</w:t>
      </w:r>
    </w:p>
    <w:p w:rsidR="002E697B" w:rsidRPr="008823C3" w:rsidRDefault="002E697B" w:rsidP="002E697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2E697B" w:rsidRPr="008823C3" w:rsidRDefault="002E697B" w:rsidP="002E697B">
      <w:pPr>
        <w:rPr>
          <w:rFonts w:ascii="Times New Roman" w:hAnsi="Times New Roman" w:cs="Times New Roman"/>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2E697B" w:rsidRPr="008823C3" w:rsidRDefault="002E697B" w:rsidP="002E697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2E697B" w:rsidRPr="008823C3" w:rsidRDefault="002E697B" w:rsidP="002E697B">
      <w:pPr>
        <w:pStyle w:val="Heading1"/>
        <w:numPr>
          <w:ilvl w:val="0"/>
          <w:numId w:val="0"/>
        </w:numPr>
        <w:rPr>
          <w:sz w:val="28"/>
          <w:szCs w:val="28"/>
        </w:rPr>
      </w:pPr>
      <w:r w:rsidRPr="008823C3">
        <w:rPr>
          <w:sz w:val="28"/>
          <w:szCs w:val="28"/>
        </w:rPr>
        <w:lastRenderedPageBreak/>
        <w:t>AGRI-FORCE</w:t>
      </w:r>
    </w:p>
    <w:p w:rsidR="002E697B" w:rsidRPr="008823C3" w:rsidRDefault="002E697B" w:rsidP="002E697B">
      <w:pPr>
        <w:pStyle w:val="Heading1"/>
        <w:numPr>
          <w:ilvl w:val="0"/>
          <w:numId w:val="0"/>
        </w:numPr>
        <w:ind w:left="432" w:hanging="432"/>
        <w:jc w:val="both"/>
        <w:rPr>
          <w:b w:val="0"/>
          <w:sz w:val="24"/>
          <w:szCs w:val="24"/>
        </w:rPr>
      </w:pPr>
      <w:r w:rsidRPr="008823C3">
        <w:rPr>
          <w:sz w:val="24"/>
          <w:szCs w:val="24"/>
        </w:rPr>
        <w:t xml:space="preserve"> </w:t>
      </w:r>
      <w:proofErr w:type="spellStart"/>
      <w:r w:rsidRPr="008823C3">
        <w:rPr>
          <w:b w:val="0"/>
          <w:sz w:val="24"/>
          <w:szCs w:val="24"/>
        </w:rPr>
        <w:t>Indira</w:t>
      </w:r>
      <w:proofErr w:type="spellEnd"/>
      <w:r w:rsidRPr="008823C3">
        <w:rPr>
          <w:b w:val="0"/>
          <w:sz w:val="24"/>
          <w:szCs w:val="24"/>
        </w:rPr>
        <w:t xml:space="preserve">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2E697B" w:rsidRPr="008823C3" w:rsidRDefault="002E697B" w:rsidP="002E697B">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proofErr w:type="gramStart"/>
      <w:r w:rsidRPr="008823C3">
        <w:rPr>
          <w:b w:val="0"/>
          <w:sz w:val="24"/>
          <w:szCs w:val="24"/>
        </w:rPr>
        <w:t>)</w:t>
      </w:r>
      <w:proofErr w:type="gramEnd"/>
      <w:r w:rsidR="00BB7FC9">
        <w:fldChar w:fldCharType="begin"/>
      </w:r>
      <w:r w:rsidR="0047122F">
        <w:instrText>HYPERLINK "http://www.ignouonline.ac.in/soa"</w:instrText>
      </w:r>
      <w:r w:rsidR="00BB7FC9">
        <w:fldChar w:fldCharType="separate"/>
      </w:r>
      <w:r w:rsidRPr="008823C3">
        <w:rPr>
          <w:rStyle w:val="Hyperlink"/>
          <w:rFonts w:eastAsiaTheme="majorEastAsia"/>
          <w:b w:val="0"/>
          <w:sz w:val="24"/>
          <w:szCs w:val="24"/>
        </w:rPr>
        <w:t>www.ignouonline.ac.in/soa</w:t>
      </w:r>
      <w:r w:rsidR="00BB7FC9">
        <w:fldChar w:fldCharType="end"/>
      </w:r>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2E697B" w:rsidRPr="008823C3" w:rsidRDefault="002E697B" w:rsidP="002E697B">
      <w:pPr>
        <w:pStyle w:val="Heading1"/>
        <w:numPr>
          <w:ilvl w:val="0"/>
          <w:numId w:val="0"/>
        </w:numPr>
        <w:ind w:left="432" w:hanging="432"/>
        <w:jc w:val="both"/>
        <w:rPr>
          <w:b w:val="0"/>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2E697B" w:rsidRPr="008823C3" w:rsidRDefault="002E697B" w:rsidP="002E697B">
      <w:pPr>
        <w:pStyle w:val="ListParagraph"/>
        <w:numPr>
          <w:ilvl w:val="0"/>
          <w:numId w:val="188"/>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Postgraduate education in earth science leads to </w:t>
      </w:r>
      <w:proofErr w:type="gramStart"/>
      <w:r w:rsidRPr="008823C3">
        <w:rPr>
          <w:rFonts w:ascii="Times New Roman" w:hAnsi="Times New Roman" w:cs="Times New Roman"/>
          <w:sz w:val="24"/>
          <w:szCs w:val="24"/>
        </w:rPr>
        <w:t>an</w:t>
      </w:r>
      <w:proofErr w:type="gramEnd"/>
      <w:r w:rsidRPr="008823C3">
        <w:rPr>
          <w:rFonts w:ascii="Times New Roman" w:hAnsi="Times New Roman" w:cs="Times New Roman"/>
          <w:sz w:val="24"/>
          <w:szCs w:val="24"/>
        </w:rPr>
        <w:t xml:space="preserve"> M.Sc. in Geology /Geo-physics.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IITs at </w:t>
      </w:r>
      <w:proofErr w:type="spellStart"/>
      <w:r w:rsidRPr="008823C3">
        <w:rPr>
          <w:rFonts w:ascii="Times New Roman" w:hAnsi="Times New Roman" w:cs="Times New Roman"/>
          <w:sz w:val="24"/>
          <w:szCs w:val="24"/>
        </w:rPr>
        <w:t>Kharagpur</w:t>
      </w:r>
      <w:proofErr w:type="spellEnd"/>
      <w:r w:rsidRPr="008823C3">
        <w:rPr>
          <w:rFonts w:ascii="Times New Roman" w:hAnsi="Times New Roman" w:cs="Times New Roman"/>
          <w:sz w:val="24"/>
          <w:szCs w:val="24"/>
        </w:rPr>
        <w:t xml:space="preserve">, Mumbai, </w:t>
      </w:r>
      <w:proofErr w:type="spellStart"/>
      <w:r w:rsidRPr="008823C3">
        <w:rPr>
          <w:rFonts w:ascii="Times New Roman" w:hAnsi="Times New Roman" w:cs="Times New Roman"/>
          <w:sz w:val="24"/>
          <w:szCs w:val="24"/>
        </w:rPr>
        <w:t>Roorkee</w:t>
      </w:r>
      <w:proofErr w:type="spellEnd"/>
      <w:r w:rsidRPr="008823C3">
        <w:rPr>
          <w:rFonts w:ascii="Times New Roman" w:hAnsi="Times New Roman" w:cs="Times New Roman"/>
          <w:sz w:val="24"/>
          <w:szCs w:val="24"/>
        </w:rPr>
        <w:t xml:space="preserve"> and Bhubaneswar have full flagged departments of earth sciences where admissions are made on the basis of JEE results.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Earth science is a part of BS-MS five year duel degree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in some of the recently-established IIRSER (Indian Institute of Science Education and Research), particularly in Kolkata, </w:t>
      </w:r>
      <w:proofErr w:type="spellStart"/>
      <w:r w:rsidRPr="008823C3">
        <w:rPr>
          <w:rFonts w:ascii="Times New Roman" w:hAnsi="Times New Roman" w:cs="Times New Roman"/>
          <w:sz w:val="24"/>
          <w:szCs w:val="24"/>
        </w:rPr>
        <w:t>Mohali</w:t>
      </w:r>
      <w:proofErr w:type="spellEnd"/>
      <w:r w:rsidRPr="008823C3">
        <w:rPr>
          <w:rFonts w:ascii="Times New Roman" w:hAnsi="Times New Roman" w:cs="Times New Roman"/>
          <w:sz w:val="24"/>
          <w:szCs w:val="24"/>
        </w:rPr>
        <w:t xml:space="preserve"> and </w:t>
      </w:r>
      <w:proofErr w:type="spellStart"/>
      <w:r w:rsidRPr="008823C3">
        <w:rPr>
          <w:rFonts w:ascii="Times New Roman" w:hAnsi="Times New Roman" w:cs="Times New Roman"/>
          <w:sz w:val="24"/>
          <w:szCs w:val="24"/>
        </w:rPr>
        <w:t>Theruvanathapuram</w:t>
      </w:r>
      <w:proofErr w:type="spellEnd"/>
      <w:r w:rsidRPr="008823C3">
        <w:rPr>
          <w:rFonts w:ascii="Times New Roman" w:hAnsi="Times New Roman" w:cs="Times New Roman"/>
          <w:sz w:val="24"/>
          <w:szCs w:val="24"/>
        </w:rPr>
        <w:t>.</w:t>
      </w:r>
    </w:p>
    <w:p w:rsidR="002E697B" w:rsidRPr="008823C3" w:rsidRDefault="002E697B" w:rsidP="002E697B">
      <w:pPr>
        <w:pStyle w:val="ListParagraph"/>
        <w:jc w:val="both"/>
        <w:rPr>
          <w:rFonts w:ascii="Times New Roman" w:hAnsi="Times New Roman" w:cs="Times New Roman"/>
          <w:b/>
          <w:sz w:val="24"/>
          <w:szCs w:val="24"/>
        </w:rPr>
      </w:pPr>
    </w:p>
    <w:p w:rsidR="002E697B" w:rsidRPr="008823C3" w:rsidRDefault="002E697B" w:rsidP="002E697B">
      <w:pPr>
        <w:pStyle w:val="Heading1"/>
        <w:numPr>
          <w:ilvl w:val="0"/>
          <w:numId w:val="0"/>
        </w:numPr>
        <w:ind w:left="432"/>
        <w:rPr>
          <w:sz w:val="24"/>
          <w:szCs w:val="24"/>
        </w:rPr>
      </w:pPr>
    </w:p>
    <w:p w:rsidR="002E697B" w:rsidRPr="008823C3" w:rsidRDefault="002E697B" w:rsidP="002E697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2E697B" w:rsidRPr="008823C3" w:rsidRDefault="002E697B" w:rsidP="002E697B">
      <w:pPr>
        <w:pStyle w:val="Heading1"/>
        <w:numPr>
          <w:ilvl w:val="0"/>
          <w:numId w:val="0"/>
        </w:numPr>
        <w:ind w:left="432"/>
        <w:rPr>
          <w:b w:val="0"/>
          <w:sz w:val="28"/>
          <w:szCs w:val="28"/>
        </w:rPr>
      </w:pPr>
      <w:r w:rsidRPr="008823C3">
        <w:rPr>
          <w:b w:val="0"/>
          <w:sz w:val="28"/>
          <w:szCs w:val="28"/>
        </w:rPr>
        <w:lastRenderedPageBreak/>
        <w:t>Off-beat careers</w:t>
      </w:r>
    </w:p>
    <w:p w:rsidR="002E697B" w:rsidRPr="008823C3" w:rsidRDefault="002E697B" w:rsidP="002E697B">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2E697B" w:rsidRPr="008823C3" w:rsidRDefault="002E697B" w:rsidP="002E697B">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2E697B" w:rsidRPr="008823C3" w:rsidRDefault="002E697B" w:rsidP="002E697B">
      <w:pPr>
        <w:pStyle w:val="Heading1"/>
        <w:numPr>
          <w:ilvl w:val="0"/>
          <w:numId w:val="189"/>
        </w:numPr>
        <w:jc w:val="both"/>
        <w:rPr>
          <w:sz w:val="24"/>
          <w:szCs w:val="24"/>
        </w:rPr>
      </w:pPr>
      <w:r w:rsidRPr="008823C3">
        <w:rPr>
          <w:sz w:val="24"/>
          <w:szCs w:val="24"/>
        </w:rPr>
        <w:t xml:space="preserve">Cartoonist </w:t>
      </w:r>
    </w:p>
    <w:p w:rsidR="002E697B" w:rsidRPr="008823C3" w:rsidRDefault="002E697B" w:rsidP="002E697B">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2E697B" w:rsidRPr="008823C3" w:rsidRDefault="002E697B" w:rsidP="002E697B">
      <w:pPr>
        <w:pStyle w:val="Heading1"/>
        <w:numPr>
          <w:ilvl w:val="0"/>
          <w:numId w:val="189"/>
        </w:numPr>
        <w:jc w:val="both"/>
        <w:rPr>
          <w:sz w:val="24"/>
          <w:szCs w:val="24"/>
        </w:rPr>
      </w:pPr>
      <w:r w:rsidRPr="008823C3">
        <w:rPr>
          <w:sz w:val="24"/>
          <w:szCs w:val="24"/>
        </w:rPr>
        <w:t>Calligrapher:</w:t>
      </w:r>
    </w:p>
    <w:p w:rsidR="002E697B" w:rsidRPr="008823C3" w:rsidRDefault="002E697B" w:rsidP="002E697B">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w:t>
      </w:r>
      <w:proofErr w:type="spellStart"/>
      <w:r w:rsidRPr="008823C3">
        <w:rPr>
          <w:b w:val="0"/>
          <w:sz w:val="24"/>
          <w:szCs w:val="24"/>
        </w:rPr>
        <w:t>design</w:t>
      </w:r>
      <w:proofErr w:type="gramStart"/>
      <w:r w:rsidRPr="008823C3">
        <w:rPr>
          <w:b w:val="0"/>
          <w:sz w:val="24"/>
          <w:szCs w:val="24"/>
        </w:rPr>
        <w:t>;and</w:t>
      </w:r>
      <w:proofErr w:type="spellEnd"/>
      <w:proofErr w:type="gramEnd"/>
      <w:r w:rsidRPr="008823C3">
        <w:rPr>
          <w:b w:val="0"/>
          <w:sz w:val="24"/>
          <w:szCs w:val="24"/>
        </w:rPr>
        <w:t xml:space="preserve">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w:t>
      </w:r>
      <w:proofErr w:type="spellStart"/>
      <w:r w:rsidRPr="008823C3">
        <w:rPr>
          <w:i/>
          <w:sz w:val="24"/>
          <w:szCs w:val="24"/>
        </w:rPr>
        <w:t>kalli</w:t>
      </w:r>
      <w:proofErr w:type="spellEnd"/>
      <w:r w:rsidRPr="008823C3">
        <w:rPr>
          <w:i/>
          <w:sz w:val="24"/>
          <w:szCs w:val="24"/>
        </w:rPr>
        <w:t>’ i.e. beautiful and ‘</w:t>
      </w:r>
      <w:proofErr w:type="spellStart"/>
      <w:r w:rsidRPr="008823C3">
        <w:rPr>
          <w:i/>
          <w:sz w:val="24"/>
          <w:szCs w:val="24"/>
        </w:rPr>
        <w:t>graphy</w:t>
      </w:r>
      <w:proofErr w:type="spellEnd"/>
      <w:r w:rsidRPr="008823C3">
        <w:rPr>
          <w:i/>
          <w:sz w:val="24"/>
          <w:szCs w:val="24"/>
        </w:rPr>
        <w:t>’ means writing.</w:t>
      </w:r>
      <w:r w:rsidRPr="008823C3">
        <w:rPr>
          <w:b w:val="0"/>
          <w:sz w:val="24"/>
          <w:szCs w:val="24"/>
        </w:rPr>
        <w:t xml:space="preserve"> </w:t>
      </w:r>
      <w:proofErr w:type="gramStart"/>
      <w:r w:rsidRPr="008823C3">
        <w:rPr>
          <w:b w:val="0"/>
          <w:sz w:val="24"/>
          <w:szCs w:val="24"/>
        </w:rPr>
        <w:t>“The beautiful writing”.</w:t>
      </w:r>
      <w:proofErr w:type="gramEnd"/>
    </w:p>
    <w:p w:rsidR="002E697B" w:rsidRPr="008823C3" w:rsidRDefault="002E697B" w:rsidP="002E697B">
      <w:pPr>
        <w:pStyle w:val="Heading1"/>
        <w:numPr>
          <w:ilvl w:val="0"/>
          <w:numId w:val="189"/>
        </w:numPr>
        <w:jc w:val="both"/>
        <w:rPr>
          <w:sz w:val="24"/>
          <w:szCs w:val="24"/>
        </w:rPr>
      </w:pPr>
      <w:r w:rsidRPr="008823C3">
        <w:rPr>
          <w:sz w:val="24"/>
          <w:szCs w:val="24"/>
        </w:rPr>
        <w:t>System Analyst</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w:t>
      </w:r>
      <w:proofErr w:type="gramStart"/>
      <w:r w:rsidRPr="008823C3">
        <w:rPr>
          <w:b w:val="0"/>
          <w:sz w:val="24"/>
          <w:szCs w:val="24"/>
        </w:rPr>
        <w:t>bachelors</w:t>
      </w:r>
      <w:proofErr w:type="gramEnd"/>
      <w:r w:rsidRPr="008823C3">
        <w:rPr>
          <w:b w:val="0"/>
          <w:sz w:val="24"/>
          <w:szCs w:val="24"/>
        </w:rPr>
        <w:t xml:space="preserve">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w:t>
      </w:r>
      <w:proofErr w:type="gramStart"/>
      <w:r w:rsidRPr="008823C3">
        <w:rPr>
          <w:b w:val="0"/>
          <w:sz w:val="24"/>
          <w:szCs w:val="24"/>
        </w:rPr>
        <w:t>they</w:t>
      </w:r>
      <w:proofErr w:type="gramEnd"/>
      <w:r w:rsidRPr="008823C3">
        <w:rPr>
          <w:b w:val="0"/>
          <w:sz w:val="24"/>
          <w:szCs w:val="24"/>
        </w:rPr>
        <w:t xml:space="preserve">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2E697B" w:rsidRPr="008823C3" w:rsidRDefault="002E697B" w:rsidP="002E697B">
      <w:pPr>
        <w:pStyle w:val="Heading1"/>
        <w:numPr>
          <w:ilvl w:val="0"/>
          <w:numId w:val="189"/>
        </w:numPr>
        <w:jc w:val="both"/>
        <w:rPr>
          <w:b w:val="0"/>
          <w:sz w:val="24"/>
          <w:szCs w:val="24"/>
        </w:rPr>
      </w:pPr>
      <w:r w:rsidRPr="008823C3">
        <w:rPr>
          <w:sz w:val="24"/>
          <w:szCs w:val="24"/>
        </w:rPr>
        <w:t>Food blogging</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 xml:space="preserve">taken by taken by the author himself/herself and some of them focus specially on food photography. There are different types of food blogging. Bloggers cook extensively; and from a blog that documents highly authentic recipes or experimental food or just about anything that one is </w:t>
      </w:r>
      <w:proofErr w:type="spellStart"/>
      <w:r w:rsidRPr="008823C3">
        <w:rPr>
          <w:b w:val="0"/>
          <w:sz w:val="24"/>
          <w:szCs w:val="24"/>
        </w:rPr>
        <w:t>cookin</w:t>
      </w:r>
      <w:proofErr w:type="spellEnd"/>
    </w:p>
    <w:p w:rsidR="002E697B" w:rsidRPr="008823C3" w:rsidRDefault="002E697B" w:rsidP="002E697B">
      <w:pPr>
        <w:pStyle w:val="Heading1"/>
        <w:numPr>
          <w:ilvl w:val="0"/>
          <w:numId w:val="189"/>
        </w:numPr>
        <w:jc w:val="both"/>
        <w:rPr>
          <w:b w:val="0"/>
          <w:sz w:val="24"/>
          <w:szCs w:val="24"/>
        </w:rPr>
      </w:pPr>
      <w:r w:rsidRPr="008823C3">
        <w:rPr>
          <w:sz w:val="24"/>
          <w:szCs w:val="24"/>
        </w:rPr>
        <w:t xml:space="preserve">Jewelry designer </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2E697B" w:rsidRPr="008823C3" w:rsidRDefault="002E697B" w:rsidP="002E697B">
      <w:pPr>
        <w:pStyle w:val="Heading1"/>
        <w:numPr>
          <w:ilvl w:val="0"/>
          <w:numId w:val="189"/>
        </w:numPr>
        <w:jc w:val="both"/>
        <w:rPr>
          <w:sz w:val="24"/>
          <w:szCs w:val="24"/>
        </w:rPr>
      </w:pPr>
      <w:r w:rsidRPr="008823C3">
        <w:rPr>
          <w:sz w:val="24"/>
          <w:szCs w:val="24"/>
        </w:rPr>
        <w:t>Fitness experts/personal trainer</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There are thousands of people who are passionate about health and fitness and considering a career change. It </w:t>
      </w:r>
      <w:proofErr w:type="spellStart"/>
      <w:proofErr w:type="gramStart"/>
      <w:r w:rsidRPr="008823C3">
        <w:rPr>
          <w:b w:val="0"/>
          <w:sz w:val="24"/>
          <w:szCs w:val="24"/>
        </w:rPr>
        <w:t>ia</w:t>
      </w:r>
      <w:proofErr w:type="spellEnd"/>
      <w:proofErr w:type="gramEnd"/>
      <w:r w:rsidRPr="008823C3">
        <w:rPr>
          <w:b w:val="0"/>
          <w:sz w:val="24"/>
          <w:szCs w:val="24"/>
        </w:rPr>
        <w:t xml:space="preserve">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2E697B" w:rsidRPr="008823C3" w:rsidRDefault="002E697B" w:rsidP="002E697B">
      <w:pPr>
        <w:pStyle w:val="Heading1"/>
        <w:numPr>
          <w:ilvl w:val="0"/>
          <w:numId w:val="189"/>
        </w:numPr>
        <w:jc w:val="both"/>
        <w:rPr>
          <w:sz w:val="24"/>
          <w:szCs w:val="24"/>
        </w:rPr>
      </w:pPr>
      <w:r w:rsidRPr="008823C3">
        <w:rPr>
          <w:sz w:val="24"/>
          <w:szCs w:val="24"/>
        </w:rPr>
        <w:t>Travel planners.</w:t>
      </w:r>
    </w:p>
    <w:p w:rsidR="002E697B" w:rsidRPr="008823C3" w:rsidRDefault="002E697B" w:rsidP="002E697B">
      <w:pPr>
        <w:pStyle w:val="Heading1"/>
        <w:numPr>
          <w:ilvl w:val="0"/>
          <w:numId w:val="0"/>
        </w:numPr>
        <w:ind w:left="720"/>
        <w:jc w:val="both"/>
        <w:rPr>
          <w:sz w:val="24"/>
          <w:szCs w:val="24"/>
        </w:rPr>
      </w:pPr>
      <w:r w:rsidRPr="008823C3">
        <w:rPr>
          <w:sz w:val="24"/>
          <w:szCs w:val="24"/>
        </w:rPr>
        <w:t>If you want to start a successful independent travel agency</w:t>
      </w:r>
    </w:p>
    <w:p w:rsidR="002E697B" w:rsidRPr="008823C3" w:rsidRDefault="002E697B" w:rsidP="002E697B">
      <w:pPr>
        <w:pStyle w:val="Heading1"/>
        <w:numPr>
          <w:ilvl w:val="0"/>
          <w:numId w:val="190"/>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2E697B" w:rsidRPr="008823C3" w:rsidRDefault="002E697B" w:rsidP="002E697B">
      <w:pPr>
        <w:pStyle w:val="Heading1"/>
        <w:numPr>
          <w:ilvl w:val="0"/>
          <w:numId w:val="190"/>
        </w:numPr>
        <w:jc w:val="both"/>
        <w:rPr>
          <w:b w:val="0"/>
          <w:sz w:val="24"/>
          <w:szCs w:val="24"/>
        </w:rPr>
      </w:pPr>
      <w:r w:rsidRPr="008823C3">
        <w:rPr>
          <w:b w:val="0"/>
          <w:sz w:val="24"/>
          <w:szCs w:val="24"/>
        </w:rPr>
        <w:t>Make sure that you get the necessary training</w:t>
      </w:r>
    </w:p>
    <w:p w:rsidR="002E697B" w:rsidRPr="008823C3" w:rsidRDefault="002E697B" w:rsidP="002E697B">
      <w:pPr>
        <w:pStyle w:val="Heading1"/>
        <w:numPr>
          <w:ilvl w:val="0"/>
          <w:numId w:val="190"/>
        </w:numPr>
        <w:jc w:val="both"/>
        <w:rPr>
          <w:b w:val="0"/>
          <w:sz w:val="24"/>
          <w:szCs w:val="24"/>
        </w:rPr>
      </w:pPr>
      <w:r w:rsidRPr="008823C3">
        <w:rPr>
          <w:b w:val="0"/>
          <w:sz w:val="24"/>
          <w:szCs w:val="24"/>
        </w:rPr>
        <w:t>Develop a Niche Market.</w:t>
      </w:r>
    </w:p>
    <w:p w:rsidR="002E697B" w:rsidRPr="008823C3" w:rsidRDefault="002E697B" w:rsidP="002E697B">
      <w:pPr>
        <w:pStyle w:val="Heading1"/>
        <w:numPr>
          <w:ilvl w:val="0"/>
          <w:numId w:val="190"/>
        </w:numPr>
        <w:jc w:val="both"/>
        <w:rPr>
          <w:b w:val="0"/>
          <w:sz w:val="24"/>
          <w:szCs w:val="24"/>
        </w:rPr>
      </w:pPr>
      <w:r w:rsidRPr="008823C3">
        <w:rPr>
          <w:b w:val="0"/>
          <w:sz w:val="24"/>
          <w:szCs w:val="24"/>
        </w:rPr>
        <w:t>Become the expert</w:t>
      </w:r>
    </w:p>
    <w:p w:rsidR="002E697B" w:rsidRPr="008823C3" w:rsidRDefault="002E697B" w:rsidP="002E697B">
      <w:pPr>
        <w:pStyle w:val="Heading1"/>
        <w:numPr>
          <w:ilvl w:val="0"/>
          <w:numId w:val="190"/>
        </w:numPr>
        <w:jc w:val="both"/>
        <w:rPr>
          <w:b w:val="0"/>
          <w:sz w:val="24"/>
          <w:szCs w:val="24"/>
        </w:rPr>
      </w:pPr>
      <w:r w:rsidRPr="008823C3">
        <w:rPr>
          <w:b w:val="0"/>
          <w:sz w:val="24"/>
          <w:szCs w:val="24"/>
        </w:rPr>
        <w:t>Give your customers the service you may want for yourself.</w:t>
      </w:r>
    </w:p>
    <w:p w:rsidR="002E697B" w:rsidRPr="008823C3" w:rsidRDefault="002E697B" w:rsidP="002E697B">
      <w:pPr>
        <w:pStyle w:val="Heading1"/>
        <w:numPr>
          <w:ilvl w:val="0"/>
          <w:numId w:val="189"/>
        </w:numPr>
        <w:jc w:val="both"/>
        <w:rPr>
          <w:sz w:val="24"/>
          <w:szCs w:val="24"/>
        </w:rPr>
      </w:pPr>
      <w:r w:rsidRPr="008823C3">
        <w:rPr>
          <w:sz w:val="24"/>
          <w:szCs w:val="24"/>
        </w:rPr>
        <w:t>Skin-care specialist: A Cosmetology Education</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2E697B" w:rsidRPr="008823C3" w:rsidRDefault="002E697B" w:rsidP="002E697B">
      <w:pPr>
        <w:pStyle w:val="Heading1"/>
        <w:numPr>
          <w:ilvl w:val="0"/>
          <w:numId w:val="189"/>
        </w:numPr>
        <w:jc w:val="both"/>
        <w:rPr>
          <w:sz w:val="24"/>
          <w:szCs w:val="24"/>
        </w:rPr>
      </w:pPr>
      <w:r w:rsidRPr="008823C3">
        <w:rPr>
          <w:sz w:val="24"/>
          <w:szCs w:val="24"/>
        </w:rPr>
        <w:t>Athlete trainer</w:t>
      </w:r>
    </w:p>
    <w:p w:rsidR="002E697B" w:rsidRPr="008823C3" w:rsidRDefault="002E697B" w:rsidP="002E697B">
      <w:pPr>
        <w:pStyle w:val="Heading1"/>
        <w:numPr>
          <w:ilvl w:val="0"/>
          <w:numId w:val="191"/>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2E697B" w:rsidRPr="008823C3" w:rsidRDefault="002E697B" w:rsidP="002E697B">
      <w:pPr>
        <w:pStyle w:val="Heading1"/>
        <w:numPr>
          <w:ilvl w:val="0"/>
          <w:numId w:val="191"/>
        </w:numPr>
        <w:jc w:val="both"/>
        <w:rPr>
          <w:b w:val="0"/>
          <w:sz w:val="24"/>
          <w:szCs w:val="24"/>
        </w:rPr>
      </w:pPr>
      <w:r w:rsidRPr="008823C3">
        <w:rPr>
          <w:b w:val="0"/>
          <w:sz w:val="24"/>
          <w:szCs w:val="24"/>
        </w:rPr>
        <w:t>Gaining of experience is recommended</w:t>
      </w:r>
    </w:p>
    <w:p w:rsidR="002E697B" w:rsidRPr="008823C3" w:rsidRDefault="002E697B" w:rsidP="002E697B">
      <w:pPr>
        <w:pStyle w:val="Heading1"/>
        <w:numPr>
          <w:ilvl w:val="0"/>
          <w:numId w:val="191"/>
        </w:numPr>
        <w:jc w:val="both"/>
        <w:rPr>
          <w:b w:val="0"/>
          <w:sz w:val="24"/>
          <w:szCs w:val="24"/>
        </w:rPr>
      </w:pPr>
      <w:r w:rsidRPr="008823C3">
        <w:rPr>
          <w:b w:val="0"/>
          <w:sz w:val="24"/>
          <w:szCs w:val="24"/>
        </w:rPr>
        <w:t>Obtain certification and licensure</w:t>
      </w:r>
    </w:p>
    <w:p w:rsidR="002E697B" w:rsidRPr="008823C3" w:rsidRDefault="002E697B" w:rsidP="002E697B">
      <w:pPr>
        <w:pStyle w:val="Heading1"/>
        <w:numPr>
          <w:ilvl w:val="0"/>
          <w:numId w:val="192"/>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2E697B" w:rsidRPr="008823C3" w:rsidRDefault="002E697B" w:rsidP="002E697B">
      <w:pPr>
        <w:pStyle w:val="Heading1"/>
        <w:numPr>
          <w:ilvl w:val="0"/>
          <w:numId w:val="192"/>
        </w:numPr>
        <w:jc w:val="both"/>
        <w:rPr>
          <w:sz w:val="24"/>
          <w:szCs w:val="24"/>
        </w:rPr>
      </w:pPr>
      <w:r w:rsidRPr="008823C3">
        <w:rPr>
          <w:sz w:val="24"/>
          <w:szCs w:val="24"/>
        </w:rPr>
        <w:t xml:space="preserve">Degree field: </w:t>
      </w:r>
      <w:r w:rsidRPr="008823C3">
        <w:rPr>
          <w:b w:val="0"/>
          <w:sz w:val="24"/>
          <w:szCs w:val="24"/>
        </w:rPr>
        <w:t>Athletic training</w:t>
      </w:r>
    </w:p>
    <w:p w:rsidR="002E697B" w:rsidRPr="008823C3" w:rsidRDefault="002E697B" w:rsidP="002E697B">
      <w:pPr>
        <w:pStyle w:val="Heading1"/>
        <w:numPr>
          <w:ilvl w:val="0"/>
          <w:numId w:val="192"/>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2E697B" w:rsidRPr="008823C3" w:rsidRDefault="002E697B" w:rsidP="002E697B">
      <w:pPr>
        <w:pStyle w:val="Heading1"/>
        <w:numPr>
          <w:ilvl w:val="0"/>
          <w:numId w:val="192"/>
        </w:numPr>
        <w:jc w:val="both"/>
        <w:rPr>
          <w:sz w:val="24"/>
          <w:szCs w:val="24"/>
        </w:rPr>
      </w:pPr>
      <w:r w:rsidRPr="008823C3">
        <w:rPr>
          <w:sz w:val="24"/>
          <w:szCs w:val="24"/>
        </w:rPr>
        <w:t xml:space="preserve">Certificate: </w:t>
      </w:r>
      <w:r w:rsidRPr="008823C3">
        <w:rPr>
          <w:b w:val="0"/>
          <w:sz w:val="24"/>
          <w:szCs w:val="24"/>
        </w:rPr>
        <w:t>enquire, if a certificate is required</w:t>
      </w:r>
    </w:p>
    <w:p w:rsidR="002E697B" w:rsidRPr="008823C3" w:rsidRDefault="002E697B" w:rsidP="002E697B">
      <w:pPr>
        <w:pStyle w:val="Heading1"/>
        <w:numPr>
          <w:ilvl w:val="0"/>
          <w:numId w:val="192"/>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2E697B" w:rsidRPr="008823C3" w:rsidRDefault="002E697B" w:rsidP="002E697B">
      <w:pPr>
        <w:pStyle w:val="Heading1"/>
        <w:numPr>
          <w:ilvl w:val="0"/>
          <w:numId w:val="0"/>
        </w:numPr>
        <w:ind w:left="360"/>
        <w:jc w:val="both"/>
        <w:rPr>
          <w:sz w:val="24"/>
          <w:szCs w:val="24"/>
        </w:rPr>
      </w:pPr>
    </w:p>
    <w:p w:rsidR="002E697B" w:rsidRPr="008823C3" w:rsidRDefault="002E697B" w:rsidP="002E697B">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t xml:space="preserve">Top </w:t>
      </w:r>
      <w:proofErr w:type="gramStart"/>
      <w:r w:rsidRPr="008823C3">
        <w:rPr>
          <w:rFonts w:ascii="Times New Roman" w:hAnsi="Times New Roman" w:cs="Times New Roman"/>
          <w:b/>
          <w:sz w:val="28"/>
          <w:szCs w:val="28"/>
        </w:rPr>
        <w:t>10 Business Schools/Institution in India</w:t>
      </w:r>
      <w:proofErr w:type="gram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Amedabad</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Kolkatta</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angalore</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 xml:space="preserve">Xavier </w:t>
      </w:r>
      <w:proofErr w:type="spellStart"/>
      <w:r w:rsidRPr="008823C3">
        <w:rPr>
          <w:rFonts w:ascii="Times New Roman" w:hAnsi="Times New Roman" w:cs="Times New Roman"/>
          <w:b/>
          <w:sz w:val="24"/>
          <w:szCs w:val="24"/>
        </w:rPr>
        <w:t>labour</w:t>
      </w:r>
      <w:proofErr w:type="spellEnd"/>
      <w:r w:rsidRPr="008823C3">
        <w:rPr>
          <w:rFonts w:ascii="Times New Roman" w:hAnsi="Times New Roman" w:cs="Times New Roman"/>
          <w:b/>
          <w:sz w:val="24"/>
          <w:szCs w:val="24"/>
        </w:rPr>
        <w:t xml:space="preserve"> Relations Institute--------Jamshedpur</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w:t>
      </w:r>
      <w:proofErr w:type="spellStart"/>
      <w:r w:rsidRPr="008823C3">
        <w:rPr>
          <w:rFonts w:ascii="Times New Roman" w:hAnsi="Times New Roman" w:cs="Times New Roman"/>
          <w:b/>
          <w:sz w:val="24"/>
          <w:szCs w:val="24"/>
        </w:rPr>
        <w:t>Lucknow</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w:t>
      </w:r>
      <w:proofErr w:type="spellStart"/>
      <w:r w:rsidRPr="008823C3">
        <w:rPr>
          <w:rFonts w:ascii="Times New Roman" w:hAnsi="Times New Roman" w:cs="Times New Roman"/>
          <w:b/>
          <w:sz w:val="24"/>
          <w:szCs w:val="24"/>
        </w:rPr>
        <w:t>Gurgaon</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 xml:space="preserve">Amity Business School, </w:t>
      </w:r>
      <w:proofErr w:type="spellStart"/>
      <w:r w:rsidRPr="008823C3">
        <w:rPr>
          <w:rFonts w:ascii="Times New Roman" w:hAnsi="Times New Roman" w:cs="Times New Roman"/>
          <w:b/>
          <w:sz w:val="24"/>
          <w:szCs w:val="24"/>
        </w:rPr>
        <w:t>Noida</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proofErr w:type="spellStart"/>
      <w:r w:rsidRPr="008823C3">
        <w:rPr>
          <w:rFonts w:ascii="Times New Roman" w:hAnsi="Times New Roman" w:cs="Times New Roman"/>
          <w:b/>
          <w:sz w:val="24"/>
          <w:szCs w:val="24"/>
        </w:rPr>
        <w:t>Pri</w:t>
      </w:r>
      <w:proofErr w:type="spellEnd"/>
      <w:r w:rsidRPr="008823C3">
        <w:rPr>
          <w:rFonts w:ascii="Times New Roman" w:hAnsi="Times New Roman" w:cs="Times New Roman"/>
          <w:b/>
          <w:sz w:val="24"/>
          <w:szCs w:val="24"/>
        </w:rPr>
        <w:t xml:space="preserve">. LN </w:t>
      </w:r>
      <w:proofErr w:type="spellStart"/>
      <w:r w:rsidRPr="008823C3">
        <w:rPr>
          <w:rFonts w:ascii="Times New Roman" w:hAnsi="Times New Roman" w:cs="Times New Roman"/>
          <w:b/>
          <w:sz w:val="24"/>
          <w:szCs w:val="24"/>
        </w:rPr>
        <w:t>Welingkar</w:t>
      </w:r>
      <w:proofErr w:type="spellEnd"/>
      <w:r w:rsidRPr="008823C3">
        <w:rPr>
          <w:rFonts w:ascii="Times New Roman" w:hAnsi="Times New Roman" w:cs="Times New Roman"/>
          <w:b/>
          <w:sz w:val="24"/>
          <w:szCs w:val="24"/>
        </w:rPr>
        <w:t xml:space="preserve"> Institute of Management Development and Research, Mumbai</w:t>
      </w:r>
    </w:p>
    <w:p w:rsidR="002E697B" w:rsidRPr="008823C3" w:rsidRDefault="002E697B" w:rsidP="002E697B">
      <w:pPr>
        <w:pStyle w:val="ListParagraph"/>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Rank--12.</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Jumnalal</w:t>
      </w:r>
      <w:proofErr w:type="spellEnd"/>
      <w:r w:rsidRPr="008823C3">
        <w:rPr>
          <w:rFonts w:ascii="Times New Roman" w:hAnsi="Times New Roman" w:cs="Times New Roman"/>
          <w:b/>
          <w:sz w:val="24"/>
          <w:szCs w:val="24"/>
        </w:rPr>
        <w:t xml:space="preserve"> Bajaj Institute of Management studies, Mumbai (Rank-12)</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lastRenderedPageBreak/>
        <w:t>Rank--13.</w:t>
      </w:r>
      <w:proofErr w:type="gramEnd"/>
      <w:r w:rsidRPr="008823C3">
        <w:rPr>
          <w:rFonts w:ascii="Times New Roman" w:hAnsi="Times New Roman" w:cs="Times New Roman"/>
          <w:b/>
          <w:sz w:val="24"/>
          <w:szCs w:val="24"/>
        </w:rPr>
        <w:t xml:space="preserve"> Indian Institute of Foreign Trade, Delhi (Rank-13) </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Rank--18.</w:t>
      </w:r>
      <w:proofErr w:type="gramEnd"/>
      <w:r w:rsidRPr="008823C3">
        <w:rPr>
          <w:rFonts w:ascii="Times New Roman" w:hAnsi="Times New Roman" w:cs="Times New Roman"/>
          <w:b/>
          <w:sz w:val="24"/>
          <w:szCs w:val="24"/>
        </w:rPr>
        <w:t xml:space="preserve"> International Management Institute, Delhi (Rank-18)</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Rank--19.</w:t>
      </w:r>
      <w:proofErr w:type="gramEnd"/>
      <w:r w:rsidRPr="008823C3">
        <w:rPr>
          <w:rFonts w:ascii="Times New Roman" w:hAnsi="Times New Roman" w:cs="Times New Roman"/>
          <w:b/>
          <w:sz w:val="24"/>
          <w:szCs w:val="24"/>
        </w:rPr>
        <w:t xml:space="preserve"> Institute of management Technology, Ghaziabad (19)</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Rank--28.</w:t>
      </w:r>
      <w:proofErr w:type="gramEnd"/>
      <w:r w:rsidRPr="008823C3">
        <w:rPr>
          <w:rFonts w:ascii="Times New Roman" w:hAnsi="Times New Roman" w:cs="Times New Roman"/>
          <w:b/>
          <w:sz w:val="24"/>
          <w:szCs w:val="24"/>
        </w:rPr>
        <w:t xml:space="preserve"> Institute of Management Studies, Ghaziabad (28)</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Rank--32.</w:t>
      </w:r>
      <w:proofErr w:type="gramEnd"/>
      <w:r w:rsidRPr="008823C3">
        <w:rPr>
          <w:rFonts w:ascii="Times New Roman" w:hAnsi="Times New Roman" w:cs="Times New Roman"/>
          <w:b/>
          <w:sz w:val="24"/>
          <w:szCs w:val="24"/>
        </w:rPr>
        <w:t xml:space="preserve"> Delhi School of Management, Delhi Technological University (32)</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Rank--35.</w:t>
      </w:r>
      <w:proofErr w:type="gramEnd"/>
      <w:r w:rsidRPr="008823C3">
        <w:rPr>
          <w:rFonts w:ascii="Times New Roman" w:hAnsi="Times New Roman" w:cs="Times New Roman"/>
          <w:b/>
          <w:sz w:val="24"/>
          <w:szCs w:val="24"/>
        </w:rPr>
        <w:t xml:space="preserve"> FORE School of Management, Delhi (35)</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Rank--37.</w:t>
      </w:r>
      <w:proofErr w:type="gramEnd"/>
      <w:r w:rsidRPr="008823C3">
        <w:rPr>
          <w:rFonts w:ascii="Times New Roman" w:hAnsi="Times New Roman" w:cs="Times New Roman"/>
          <w:b/>
          <w:sz w:val="24"/>
          <w:szCs w:val="24"/>
        </w:rPr>
        <w:t xml:space="preserve"> Department of Management Studies, IIT (37)</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Rank--48.</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Lal</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Bahadur</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Shastri</w:t>
      </w:r>
      <w:proofErr w:type="spellEnd"/>
      <w:r w:rsidRPr="008823C3">
        <w:rPr>
          <w:rFonts w:ascii="Times New Roman" w:hAnsi="Times New Roman" w:cs="Times New Roman"/>
          <w:b/>
          <w:sz w:val="24"/>
          <w:szCs w:val="24"/>
        </w:rPr>
        <w:t xml:space="preserve"> Institute of Management, Delhi (48)</w:t>
      </w:r>
    </w:p>
    <w:p w:rsidR="002E697B" w:rsidRPr="008823C3" w:rsidRDefault="002E697B" w:rsidP="002E697B">
      <w:pPr>
        <w:spacing w:before="240"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Rank--49.</w:t>
      </w:r>
      <w:proofErr w:type="gramEnd"/>
      <w:r w:rsidRPr="008823C3">
        <w:rPr>
          <w:rFonts w:ascii="Times New Roman" w:hAnsi="Times New Roman" w:cs="Times New Roman"/>
          <w:b/>
          <w:sz w:val="24"/>
          <w:szCs w:val="24"/>
        </w:rPr>
        <w:t xml:space="preserve"> Faculty of Management Studs, </w:t>
      </w:r>
      <w:proofErr w:type="spellStart"/>
      <w:r w:rsidRPr="008823C3">
        <w:rPr>
          <w:rFonts w:ascii="Times New Roman" w:hAnsi="Times New Roman" w:cs="Times New Roman"/>
          <w:b/>
          <w:sz w:val="24"/>
          <w:szCs w:val="24"/>
        </w:rPr>
        <w:t>Manv</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Rchna</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Intitutional</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Univrsty</w:t>
      </w:r>
      <w:proofErr w:type="spellEnd"/>
      <w:r w:rsidRPr="008823C3">
        <w:rPr>
          <w:rFonts w:ascii="Times New Roman" w:hAnsi="Times New Roman" w:cs="Times New Roman"/>
          <w:b/>
          <w:sz w:val="24"/>
          <w:szCs w:val="24"/>
        </w:rPr>
        <w:t>, Faridabad (49)</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Rank--50.</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Jagan</w:t>
      </w:r>
      <w:proofErr w:type="spellEnd"/>
      <w:r w:rsidRPr="008823C3">
        <w:rPr>
          <w:rFonts w:ascii="Times New Roman" w:hAnsi="Times New Roman" w:cs="Times New Roman"/>
          <w:b/>
          <w:sz w:val="24"/>
          <w:szCs w:val="24"/>
        </w:rPr>
        <w:t xml:space="preserve"> Institute of Management Studies (JIMS), </w:t>
      </w:r>
      <w:proofErr w:type="spellStart"/>
      <w:r w:rsidRPr="008823C3">
        <w:rPr>
          <w:rFonts w:ascii="Times New Roman" w:hAnsi="Times New Roman" w:cs="Times New Roman"/>
          <w:b/>
          <w:sz w:val="24"/>
          <w:szCs w:val="24"/>
        </w:rPr>
        <w:t>Rohni</w:t>
      </w:r>
      <w:proofErr w:type="spellEnd"/>
      <w:r w:rsidRPr="008823C3">
        <w:rPr>
          <w:rFonts w:ascii="Times New Roman" w:hAnsi="Times New Roman" w:cs="Times New Roman"/>
          <w:b/>
          <w:sz w:val="24"/>
          <w:szCs w:val="24"/>
        </w:rPr>
        <w:t>, Delhi (50)</w:t>
      </w: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jc w:val="both"/>
        <w:rPr>
          <w:rFonts w:ascii="Times New Roman" w:hAnsi="Times New Roman" w:cs="Times New Roman"/>
          <w:b/>
          <w:sz w:val="28"/>
          <w:szCs w:val="28"/>
        </w:rPr>
      </w:pPr>
      <w:proofErr w:type="spellStart"/>
      <w:r w:rsidRPr="008823C3">
        <w:rPr>
          <w:rFonts w:ascii="Times New Roman" w:hAnsi="Times New Roman" w:cs="Times New Roman"/>
          <w:b/>
          <w:sz w:val="28"/>
          <w:szCs w:val="28"/>
        </w:rPr>
        <w:lastRenderedPageBreak/>
        <w:t>B.Tech</w:t>
      </w:r>
      <w:proofErr w:type="spellEnd"/>
      <w:r w:rsidRPr="008823C3">
        <w:rPr>
          <w:rFonts w:ascii="Times New Roman" w:hAnsi="Times New Roman" w:cs="Times New Roman"/>
          <w:b/>
          <w:sz w:val="28"/>
          <w:szCs w:val="28"/>
        </w:rPr>
        <w:t xml:space="preserve"> Colleges in Delhi</w:t>
      </w:r>
    </w:p>
    <w:p w:rsidR="002E697B" w:rsidRPr="008823C3" w:rsidRDefault="002E697B" w:rsidP="002E697B">
      <w:pPr>
        <w:pStyle w:val="ListParagraph"/>
        <w:numPr>
          <w:ilvl w:val="0"/>
          <w:numId w:val="21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2E697B" w:rsidRPr="008823C3" w:rsidRDefault="002E697B" w:rsidP="002E697B">
      <w:pPr>
        <w:pStyle w:val="ListParagraph"/>
        <w:numPr>
          <w:ilvl w:val="0"/>
          <w:numId w:val="213"/>
        </w:numPr>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Netaji</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Subhash</w:t>
      </w:r>
      <w:proofErr w:type="spellEnd"/>
      <w:r w:rsidRPr="008823C3">
        <w:rPr>
          <w:rFonts w:ascii="Times New Roman" w:hAnsi="Times New Roman" w:cs="Times New Roman"/>
          <w:b/>
          <w:sz w:val="24"/>
          <w:szCs w:val="24"/>
        </w:rPr>
        <w:t xml:space="preserve"> institute of Technology, New Delhi.</w:t>
      </w: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 xml:space="preserve">BE in Computer Engineering……………….. 1.41 </w:t>
      </w:r>
      <w:proofErr w:type="spellStart"/>
      <w:r w:rsidRPr="008823C3">
        <w:rPr>
          <w:rFonts w:ascii="Times New Roman" w:hAnsi="Times New Roman" w:cs="Times New Roman"/>
          <w:sz w:val="24"/>
          <w:szCs w:val="24"/>
        </w:rPr>
        <w:t>lakh</w:t>
      </w:r>
      <w:proofErr w:type="spellEnd"/>
      <w:r w:rsidRPr="008823C3">
        <w:rPr>
          <w:rFonts w:ascii="Times New Roman" w:hAnsi="Times New Roman" w:cs="Times New Roman"/>
          <w:sz w:val="24"/>
          <w:szCs w:val="24"/>
        </w:rPr>
        <w:t>/annum</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Pr>
          <w:rFonts w:ascii="Times New Roman" w:hAnsi="Times New Roman" w:cs="Times New Roman"/>
          <w:sz w:val="24"/>
          <w:szCs w:val="24"/>
        </w:rPr>
        <w:t>……...</w:t>
      </w:r>
      <w:r>
        <w:rPr>
          <w:rFonts w:ascii="Times New Roman" w:hAnsi="Times New Roman" w:cs="Times New Roman"/>
          <w:sz w:val="24"/>
          <w:szCs w:val="24"/>
        </w:rPr>
        <w:tab/>
      </w:r>
      <w:r w:rsidRPr="008823C3">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BE</w:t>
      </w:r>
      <w:r w:rsidRPr="008823C3">
        <w:rPr>
          <w:rFonts w:ascii="Times New Roman" w:hAnsi="Times New Roman" w:cs="Times New Roman"/>
          <w:sz w:val="24"/>
          <w:szCs w:val="24"/>
        </w:rPr>
        <w:t xml:space="preserve"> in Electronics &amp; communication </w:t>
      </w:r>
      <w:proofErr w:type="gramStart"/>
      <w:r w:rsidRPr="008823C3">
        <w:rPr>
          <w:rFonts w:ascii="Times New Roman" w:hAnsi="Times New Roman" w:cs="Times New Roman"/>
          <w:sz w:val="24"/>
          <w:szCs w:val="24"/>
        </w:rPr>
        <w:t>Eng..</w:t>
      </w:r>
      <w:proofErr w:type="gramEnd"/>
      <w:r w:rsidRPr="008823C3">
        <w:rPr>
          <w:rFonts w:ascii="Times New Roman" w:hAnsi="Times New Roman" w:cs="Times New Roman"/>
          <w:sz w:val="24"/>
          <w:szCs w:val="24"/>
        </w:rPr>
        <w:t>…………….do</w:t>
      </w:r>
      <w:r>
        <w:rPr>
          <w:rFonts w:ascii="Times New Roman" w:hAnsi="Times New Roman" w:cs="Times New Roman"/>
          <w:sz w:val="24"/>
          <w:szCs w:val="24"/>
        </w:rPr>
        <w:t>………………..</w:t>
      </w:r>
      <w:r w:rsidRPr="008823C3">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Pr>
          <w:rFonts w:ascii="Times New Roman" w:hAnsi="Times New Roman" w:cs="Times New Roman"/>
          <w:sz w:val="24"/>
          <w:szCs w:val="24"/>
        </w:rPr>
        <w:t>..</w:t>
      </w:r>
    </w:p>
    <w:p w:rsidR="002E697B" w:rsidRPr="008823C3" w:rsidRDefault="002E697B" w:rsidP="002E697B">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2E697B" w:rsidRPr="008823C3" w:rsidRDefault="002E697B" w:rsidP="002E697B">
      <w:pPr>
        <w:pStyle w:val="ListParagraph"/>
        <w:numPr>
          <w:ilvl w:val="0"/>
          <w:numId w:val="215"/>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Ambedkar</w:t>
      </w:r>
      <w:proofErr w:type="spellEnd"/>
      <w:r w:rsidRPr="008823C3">
        <w:rPr>
          <w:rFonts w:ascii="Times New Roman" w:hAnsi="Times New Roman" w:cs="Times New Roman"/>
          <w:b/>
          <w:sz w:val="24"/>
          <w:szCs w:val="24"/>
        </w:rPr>
        <w:t xml:space="preserve"> Institute of Advanced Communication Technologies &amp; Research</w:t>
      </w:r>
    </w:p>
    <w:p w:rsidR="002E697B" w:rsidRPr="008823C3" w:rsidRDefault="002E697B" w:rsidP="002E697B">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2E697B" w:rsidRPr="008823C3" w:rsidRDefault="002E697B" w:rsidP="002E697B">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2E697B" w:rsidRPr="008823C3" w:rsidRDefault="002E697B" w:rsidP="002E697B">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2E697B" w:rsidRPr="008823C3" w:rsidRDefault="002E697B" w:rsidP="002E697B">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Bhagwan</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Parshuram</w:t>
      </w:r>
      <w:proofErr w:type="spellEnd"/>
      <w:r w:rsidRPr="008823C3">
        <w:rPr>
          <w:rFonts w:ascii="Times New Roman" w:hAnsi="Times New Roman" w:cs="Times New Roman"/>
          <w:b/>
          <w:sz w:val="24"/>
          <w:szCs w:val="24"/>
        </w:rPr>
        <w:t xml:space="preserve"> Institute of Technology, New Delhi</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Computer Science &amp;Engineering, 120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 xml:space="preserve">BT in Elec. &amp; </w:t>
      </w:r>
      <w:proofErr w:type="spellStart"/>
      <w:r w:rsidRPr="008823C3">
        <w:rPr>
          <w:rFonts w:ascii="Times New Roman" w:hAnsi="Times New Roman" w:cs="Times New Roman"/>
          <w:sz w:val="24"/>
          <w:szCs w:val="24"/>
        </w:rPr>
        <w:t>Commu</w:t>
      </w:r>
      <w:proofErr w:type="spellEnd"/>
      <w:r w:rsidRPr="008823C3">
        <w:rPr>
          <w:rFonts w:ascii="Times New Roman" w:hAnsi="Times New Roman" w:cs="Times New Roman"/>
          <w:sz w:val="24"/>
          <w:szCs w:val="24"/>
        </w:rPr>
        <w:t>. Eng. 120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Civil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120 seats,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w:t>
      </w:r>
      <w:proofErr w:type="spellEnd"/>
      <w:r w:rsidRPr="008823C3">
        <w:rPr>
          <w:rFonts w:ascii="Times New Roman" w:hAnsi="Times New Roman" w:cs="Times New Roman"/>
          <w:sz w:val="24"/>
          <w:szCs w:val="24"/>
        </w:rPr>
        <w:t xml:space="preserve"> &amp; Auto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Com Science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120,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Electronics &amp; Communication </w:t>
      </w:r>
      <w:proofErr w:type="spellStart"/>
      <w:r w:rsidRPr="008823C3">
        <w:rPr>
          <w:rFonts w:ascii="Times New Roman" w:hAnsi="Times New Roman" w:cs="Times New Roman"/>
          <w:sz w:val="24"/>
          <w:szCs w:val="24"/>
        </w:rPr>
        <w:t>Enngg</w:t>
      </w:r>
      <w:proofErr w:type="spellEnd"/>
      <w:r w:rsidRPr="008823C3">
        <w:rPr>
          <w:rFonts w:ascii="Times New Roman" w:hAnsi="Times New Roman" w:cs="Times New Roman"/>
          <w:sz w:val="24"/>
          <w:szCs w:val="24"/>
        </w:rPr>
        <w:t>. Seats 180, Rs.1.02/annum.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w:t>
      </w:r>
      <w:proofErr w:type="spellEnd"/>
      <w:r w:rsidRPr="008823C3">
        <w:rPr>
          <w:rFonts w:ascii="Times New Roman" w:hAnsi="Times New Roman" w:cs="Times New Roman"/>
          <w:sz w:val="24"/>
          <w:szCs w:val="24"/>
        </w:rPr>
        <w:t xml:space="preserve"> &amp; Electronics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120,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w:t>
      </w:r>
      <w:proofErr w:type="spellEnd"/>
      <w:r w:rsidRPr="008823C3">
        <w:rPr>
          <w:rFonts w:ascii="Times New Roman" w:hAnsi="Times New Roman" w:cs="Times New Roman"/>
          <w:sz w:val="24"/>
          <w:szCs w:val="24"/>
        </w:rPr>
        <w:t xml:space="preserv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seats 60 ,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2E697B" w:rsidRPr="008823C3" w:rsidRDefault="002E697B" w:rsidP="002E697B">
      <w:pPr>
        <w:pStyle w:val="ListParagraph"/>
        <w:numPr>
          <w:ilvl w:val="0"/>
          <w:numId w:val="217"/>
        </w:numPr>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Jamia</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Hamdard</w:t>
      </w:r>
      <w:proofErr w:type="spellEnd"/>
      <w:r w:rsidRPr="008823C3">
        <w:rPr>
          <w:rFonts w:ascii="Times New Roman" w:hAnsi="Times New Roman" w:cs="Times New Roman"/>
          <w:b/>
          <w:sz w:val="24"/>
          <w:szCs w:val="24"/>
        </w:rPr>
        <w:t>, ND</w:t>
      </w:r>
    </w:p>
    <w:p w:rsidR="002E697B" w:rsidRPr="008823C3" w:rsidRDefault="002E697B" w:rsidP="002E697B">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2E697B" w:rsidRPr="008823C3" w:rsidRDefault="002E697B" w:rsidP="002E697B">
      <w:pPr>
        <w:pStyle w:val="ListParagraph"/>
        <w:numPr>
          <w:ilvl w:val="0"/>
          <w:numId w:val="220"/>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BTin</w:t>
      </w:r>
      <w:proofErr w:type="spellEnd"/>
      <w:r w:rsidRPr="008823C3">
        <w:rPr>
          <w:rFonts w:ascii="Times New Roman" w:hAnsi="Times New Roman" w:cs="Times New Roman"/>
          <w:sz w:val="24"/>
          <w:szCs w:val="24"/>
        </w:rPr>
        <w:t xml:space="preserve"> Comp SC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 37,000/annum</w:t>
      </w:r>
    </w:p>
    <w:p w:rsidR="002E697B" w:rsidRPr="008823C3" w:rsidRDefault="002E697B" w:rsidP="002E697B">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Inderprastha</w:t>
      </w:r>
      <w:proofErr w:type="spellEnd"/>
      <w:r w:rsidRPr="008823C3">
        <w:rPr>
          <w:rFonts w:ascii="Times New Roman" w:hAnsi="Times New Roman" w:cs="Times New Roman"/>
          <w:b/>
          <w:sz w:val="24"/>
          <w:szCs w:val="24"/>
        </w:rPr>
        <w:t xml:space="preserve"> Institute of Information &amp; Technology, ND (11 courses) </w:t>
      </w: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Comp Sc.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110, Rs.1.17,000/annum</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Elecs</w:t>
      </w:r>
      <w:proofErr w:type="spellEnd"/>
      <w:r w:rsidRPr="008823C3">
        <w:rPr>
          <w:rFonts w:ascii="Times New Roman" w:hAnsi="Times New Roman" w:cs="Times New Roman"/>
          <w:sz w:val="24"/>
          <w:szCs w:val="24"/>
        </w:rPr>
        <w:t xml:space="preserve"> &amp; communication seats 80, Rs.1.17,000/annum</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Ch. </w:t>
      </w:r>
      <w:proofErr w:type="spellStart"/>
      <w:r w:rsidRPr="008823C3">
        <w:rPr>
          <w:rFonts w:ascii="Times New Roman" w:hAnsi="Times New Roman" w:cs="Times New Roman"/>
          <w:b/>
          <w:sz w:val="24"/>
          <w:szCs w:val="24"/>
        </w:rPr>
        <w:t>Brahmprakash</w:t>
      </w:r>
      <w:proofErr w:type="spellEnd"/>
      <w:r w:rsidRPr="008823C3">
        <w:rPr>
          <w:rFonts w:ascii="Times New Roman" w:hAnsi="Times New Roman" w:cs="Times New Roman"/>
          <w:b/>
          <w:sz w:val="24"/>
          <w:szCs w:val="24"/>
        </w:rPr>
        <w:t xml:space="preserve"> Government </w:t>
      </w:r>
      <w:proofErr w:type="spellStart"/>
      <w:r w:rsidRPr="008823C3">
        <w:rPr>
          <w:rFonts w:ascii="Times New Roman" w:hAnsi="Times New Roman" w:cs="Times New Roman"/>
          <w:b/>
          <w:sz w:val="24"/>
          <w:szCs w:val="24"/>
        </w:rPr>
        <w:t>Engg.College</w:t>
      </w:r>
      <w:proofErr w:type="spellEnd"/>
      <w:r w:rsidRPr="008823C3">
        <w:rPr>
          <w:rFonts w:ascii="Times New Roman" w:hAnsi="Times New Roman" w:cs="Times New Roman"/>
          <w:b/>
          <w:sz w:val="24"/>
          <w:szCs w:val="24"/>
        </w:rPr>
        <w:t xml:space="preserve"> (6 courses of 4 years each are offered)</w:t>
      </w:r>
    </w:p>
    <w:p w:rsidR="002E697B" w:rsidRPr="008823C3" w:rsidRDefault="002E697B" w:rsidP="002E697B">
      <w:pPr>
        <w:pStyle w:val="ListParagraph"/>
        <w:numPr>
          <w:ilvl w:val="0"/>
          <w:numId w:val="22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2E697B" w:rsidRPr="008823C3" w:rsidRDefault="002E697B" w:rsidP="002E697B">
      <w:pPr>
        <w:pStyle w:val="ListParagraph"/>
        <w:numPr>
          <w:ilvl w:val="0"/>
          <w:numId w:val="222"/>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Environmental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.(lateral Entry also)</w:t>
      </w:r>
    </w:p>
    <w:p w:rsidR="002E697B" w:rsidRPr="008823C3" w:rsidRDefault="002E697B" w:rsidP="002E697B">
      <w:pPr>
        <w:pStyle w:val="ListParagraph"/>
        <w:numPr>
          <w:ilvl w:val="0"/>
          <w:numId w:val="22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 xml:space="preserve">Delhi Institute of Tool </w:t>
      </w:r>
      <w:proofErr w:type="spellStart"/>
      <w:r w:rsidRPr="008823C3">
        <w:rPr>
          <w:rFonts w:ascii="Times New Roman" w:hAnsi="Times New Roman" w:cs="Times New Roman"/>
          <w:b/>
          <w:sz w:val="24"/>
          <w:szCs w:val="24"/>
        </w:rPr>
        <w:t>Engg</w:t>
      </w:r>
      <w:proofErr w:type="spellEnd"/>
      <w:r w:rsidRPr="008823C3">
        <w:rPr>
          <w:rFonts w:ascii="Times New Roman" w:hAnsi="Times New Roman" w:cs="Times New Roman"/>
          <w:b/>
          <w:sz w:val="24"/>
          <w:szCs w:val="24"/>
        </w:rPr>
        <w:t>.(DITE)</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University)—5 courses offered </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Mechatronics</w:t>
      </w:r>
      <w:proofErr w:type="spellEnd"/>
      <w:r w:rsidRPr="008823C3">
        <w:rPr>
          <w:rFonts w:ascii="Times New Roman" w:hAnsi="Times New Roman" w:cs="Times New Roman"/>
          <w:sz w:val="24"/>
          <w:szCs w:val="24"/>
        </w:rPr>
        <w:t>. Rs. 60,000/annum</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Tool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Rs.60,000/annum</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 xml:space="preserve">JMI. </w:t>
      </w:r>
      <w:proofErr w:type="spellStart"/>
      <w:r w:rsidRPr="008823C3">
        <w:rPr>
          <w:rFonts w:ascii="Times New Roman" w:hAnsi="Times New Roman" w:cs="Times New Roman"/>
          <w:b/>
          <w:sz w:val="24"/>
          <w:szCs w:val="24"/>
        </w:rPr>
        <w:t>Jamia</w:t>
      </w:r>
      <w:proofErr w:type="spellEnd"/>
      <w:r w:rsidRPr="008823C3">
        <w:rPr>
          <w:rFonts w:ascii="Times New Roman" w:hAnsi="Times New Roman" w:cs="Times New Roman"/>
          <w:b/>
          <w:sz w:val="24"/>
          <w:szCs w:val="24"/>
        </w:rPr>
        <w:t xml:space="preserve"> Nagar</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Aircraft Maintenance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 85,000/annum</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Aeronautical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Rs.79,000/annum</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Aircraft Maintenance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Rs.85,000/annum</w:t>
      </w: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2E697B" w:rsidRPr="008823C3" w:rsidRDefault="002E697B" w:rsidP="002E697B">
      <w:pPr>
        <w:pStyle w:val="ListParagraph"/>
        <w:ind w:left="2160"/>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2E697B" w:rsidRPr="008823C3" w:rsidRDefault="002E697B" w:rsidP="002E697B">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2E697B" w:rsidRPr="008823C3" w:rsidRDefault="002E697B" w:rsidP="002E697B">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2E697B" w:rsidRPr="008823C3" w:rsidRDefault="002E697B" w:rsidP="002E697B">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2E697B" w:rsidRPr="008823C3" w:rsidRDefault="002E697B" w:rsidP="002E697B">
      <w:pPr>
        <w:pStyle w:val="ListParagraph"/>
        <w:numPr>
          <w:ilvl w:val="0"/>
          <w:numId w:val="200"/>
        </w:numPr>
        <w:jc w:val="both"/>
        <w:rPr>
          <w:rFonts w:ascii="Times New Roman" w:hAnsi="Times New Roman" w:cs="Times New Roman"/>
          <w:sz w:val="24"/>
          <w:szCs w:val="24"/>
        </w:rPr>
      </w:pPr>
      <w:r w:rsidRPr="008823C3">
        <w:rPr>
          <w:rFonts w:ascii="Times New Roman" w:hAnsi="Times New Roman" w:cs="Times New Roman"/>
          <w:sz w:val="24"/>
          <w:szCs w:val="24"/>
        </w:rPr>
        <w:t xml:space="preserve">arithmetic, basic algebra, geometry and </w:t>
      </w:r>
      <w:proofErr w:type="spellStart"/>
      <w:r w:rsidRPr="008823C3">
        <w:rPr>
          <w:rFonts w:ascii="Times New Roman" w:hAnsi="Times New Roman" w:cs="Times New Roman"/>
          <w:sz w:val="24"/>
          <w:szCs w:val="24"/>
        </w:rPr>
        <w:t>mensuration</w:t>
      </w:r>
      <w:proofErr w:type="spellEnd"/>
      <w:r w:rsidRPr="008823C3">
        <w:rPr>
          <w:rFonts w:ascii="Times New Roman" w:hAnsi="Times New Roman" w:cs="Times New Roman"/>
          <w:sz w:val="24"/>
          <w:szCs w:val="24"/>
        </w:rPr>
        <w:t xml:space="preserve">, and modern </w:t>
      </w:r>
      <w:proofErr w:type="spellStart"/>
      <w:r w:rsidRPr="008823C3">
        <w:rPr>
          <w:rFonts w:ascii="Times New Roman" w:hAnsi="Times New Roman" w:cs="Times New Roman"/>
          <w:sz w:val="24"/>
          <w:szCs w:val="24"/>
        </w:rPr>
        <w:t>maths</w:t>
      </w:r>
      <w:proofErr w:type="spellEnd"/>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2E697B" w:rsidRPr="008823C3" w:rsidRDefault="002E697B" w:rsidP="002E697B">
      <w:pPr>
        <w:pStyle w:val="ListParagraph"/>
        <w:numPr>
          <w:ilvl w:val="0"/>
          <w:numId w:val="199"/>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reading on various different subjects on line.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Understanding your relative strengths and weaknesses vis-à-vis other test </w:t>
      </w:r>
      <w:proofErr w:type="spellStart"/>
      <w:r w:rsidRPr="008823C3">
        <w:rPr>
          <w:rFonts w:ascii="Times New Roman" w:hAnsi="Times New Roman" w:cs="Times New Roman"/>
          <w:sz w:val="24"/>
          <w:szCs w:val="24"/>
        </w:rPr>
        <w:t>takersso</w:t>
      </w:r>
      <w:proofErr w:type="spellEnd"/>
      <w:r w:rsidRPr="008823C3">
        <w:rPr>
          <w:rFonts w:ascii="Times New Roman" w:hAnsi="Times New Roman" w:cs="Times New Roman"/>
          <w:sz w:val="24"/>
          <w:szCs w:val="24"/>
        </w:rPr>
        <w:t xml:space="preserve"> that you can work on the same and improve.</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2E697B" w:rsidRPr="008823C3" w:rsidRDefault="002E697B" w:rsidP="002E697B">
      <w:pPr>
        <w:pStyle w:val="ListParagraph"/>
        <w:numPr>
          <w:ilvl w:val="0"/>
          <w:numId w:val="202"/>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2E697B" w:rsidRPr="008823C3" w:rsidRDefault="00BB7FC9" w:rsidP="002E697B">
      <w:pPr>
        <w:pStyle w:val="ListParagraph"/>
        <w:numPr>
          <w:ilvl w:val="0"/>
          <w:numId w:val="206"/>
        </w:numPr>
        <w:jc w:val="both"/>
        <w:rPr>
          <w:rFonts w:ascii="Times New Roman" w:hAnsi="Times New Roman" w:cs="Times New Roman"/>
          <w:sz w:val="24"/>
          <w:szCs w:val="24"/>
        </w:rPr>
      </w:pPr>
      <w:hyperlink r:id="rId11" w:history="1">
        <w:r w:rsidR="002E697B" w:rsidRPr="008823C3">
          <w:rPr>
            <w:rStyle w:val="Hyperlink"/>
            <w:rFonts w:ascii="Times New Roman" w:hAnsi="Times New Roman" w:cs="Times New Roman"/>
            <w:sz w:val="24"/>
            <w:szCs w:val="24"/>
          </w:rPr>
          <w:t>www.courser,org</w:t>
        </w:r>
      </w:hyperlink>
    </w:p>
    <w:p w:rsidR="002E697B" w:rsidRPr="008823C3" w:rsidRDefault="00BB7FC9" w:rsidP="002E697B">
      <w:pPr>
        <w:pStyle w:val="ListParagraph"/>
        <w:numPr>
          <w:ilvl w:val="0"/>
          <w:numId w:val="206"/>
        </w:numPr>
        <w:jc w:val="both"/>
        <w:rPr>
          <w:rFonts w:ascii="Times New Roman" w:hAnsi="Times New Roman" w:cs="Times New Roman"/>
          <w:sz w:val="24"/>
          <w:szCs w:val="24"/>
        </w:rPr>
      </w:pPr>
      <w:hyperlink r:id="rId12" w:history="1">
        <w:r w:rsidR="002E697B" w:rsidRPr="008823C3">
          <w:rPr>
            <w:rStyle w:val="Hyperlink"/>
            <w:rFonts w:ascii="Times New Roman" w:hAnsi="Times New Roman" w:cs="Times New Roman"/>
            <w:sz w:val="24"/>
            <w:szCs w:val="24"/>
          </w:rPr>
          <w:t>www.udacity.com</w:t>
        </w:r>
      </w:hyperlink>
    </w:p>
    <w:p w:rsidR="002E697B" w:rsidRPr="008823C3" w:rsidRDefault="00BB7FC9" w:rsidP="002E697B">
      <w:pPr>
        <w:pStyle w:val="ListParagraph"/>
        <w:numPr>
          <w:ilvl w:val="0"/>
          <w:numId w:val="206"/>
        </w:numPr>
        <w:jc w:val="both"/>
        <w:rPr>
          <w:rFonts w:ascii="Times New Roman" w:hAnsi="Times New Roman" w:cs="Times New Roman"/>
          <w:sz w:val="24"/>
          <w:szCs w:val="24"/>
        </w:rPr>
      </w:pPr>
      <w:hyperlink r:id="rId13" w:history="1">
        <w:r w:rsidR="002E697B" w:rsidRPr="008823C3">
          <w:rPr>
            <w:rStyle w:val="Hyperlink"/>
            <w:rFonts w:ascii="Times New Roman" w:hAnsi="Times New Roman" w:cs="Times New Roman"/>
            <w:sz w:val="24"/>
            <w:szCs w:val="24"/>
          </w:rPr>
          <w:t>www.edx.org</w:t>
        </w:r>
      </w:hyperlink>
    </w:p>
    <w:p w:rsidR="002E697B" w:rsidRPr="008823C3" w:rsidRDefault="00BB7FC9" w:rsidP="002E697B">
      <w:pPr>
        <w:pStyle w:val="ListParagraph"/>
        <w:numPr>
          <w:ilvl w:val="0"/>
          <w:numId w:val="206"/>
        </w:numPr>
        <w:jc w:val="both"/>
        <w:rPr>
          <w:rFonts w:ascii="Times New Roman" w:hAnsi="Times New Roman" w:cs="Times New Roman"/>
          <w:sz w:val="24"/>
          <w:szCs w:val="24"/>
        </w:rPr>
      </w:pPr>
      <w:hyperlink r:id="rId14" w:history="1">
        <w:r w:rsidR="002E697B" w:rsidRPr="008823C3">
          <w:rPr>
            <w:rStyle w:val="Hyperlink"/>
            <w:rFonts w:ascii="Times New Roman" w:hAnsi="Times New Roman" w:cs="Times New Roman"/>
            <w:sz w:val="24"/>
            <w:szCs w:val="24"/>
          </w:rPr>
          <w:t>www.ietsintern.com</w:t>
        </w:r>
      </w:hyperlink>
      <w:r w:rsidR="002E697B" w:rsidRPr="008823C3">
        <w:rPr>
          <w:rFonts w:ascii="Times New Roman" w:hAnsi="Times New Roman" w:cs="Times New Roman"/>
          <w:sz w:val="24"/>
          <w:szCs w:val="24"/>
        </w:rPr>
        <w:t xml:space="preserve">   (intern in the field of your choice)</w:t>
      </w:r>
    </w:p>
    <w:p w:rsidR="002E697B" w:rsidRPr="008823C3" w:rsidRDefault="00BB7FC9" w:rsidP="002E697B">
      <w:pPr>
        <w:pStyle w:val="ListParagraph"/>
        <w:numPr>
          <w:ilvl w:val="0"/>
          <w:numId w:val="206"/>
        </w:numPr>
        <w:jc w:val="both"/>
        <w:rPr>
          <w:rFonts w:ascii="Times New Roman" w:hAnsi="Times New Roman" w:cs="Times New Roman"/>
          <w:sz w:val="24"/>
          <w:szCs w:val="24"/>
        </w:rPr>
      </w:pPr>
      <w:hyperlink r:id="rId15" w:history="1">
        <w:r w:rsidR="002E697B" w:rsidRPr="008823C3">
          <w:rPr>
            <w:rStyle w:val="Hyperlink"/>
            <w:rFonts w:ascii="Times New Roman" w:hAnsi="Times New Roman" w:cs="Times New Roman"/>
            <w:sz w:val="24"/>
            <w:szCs w:val="24"/>
          </w:rPr>
          <w:t>www.hellointern.com</w:t>
        </w:r>
      </w:hyperlink>
      <w:r w:rsidR="002E697B" w:rsidRPr="008823C3">
        <w:rPr>
          <w:rFonts w:ascii="Times New Roman" w:hAnsi="Times New Roman" w:cs="Times New Roman"/>
          <w:sz w:val="24"/>
          <w:szCs w:val="24"/>
        </w:rPr>
        <w:t xml:space="preserve"> (intern in the field of your choice)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2E697B" w:rsidRPr="008823C3" w:rsidRDefault="002E697B" w:rsidP="002E697B">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For intern ship opportunities visit any of the above web </w:t>
      </w:r>
      <w:proofErr w:type="gramStart"/>
      <w:r w:rsidRPr="008823C3">
        <w:rPr>
          <w:rFonts w:ascii="Times New Roman" w:hAnsi="Times New Roman" w:cs="Times New Roman"/>
          <w:sz w:val="24"/>
          <w:szCs w:val="24"/>
        </w:rPr>
        <w:t>site</w:t>
      </w:r>
      <w:proofErr w:type="gramEnd"/>
      <w:r w:rsidRPr="008823C3">
        <w:rPr>
          <w:rFonts w:ascii="Times New Roman" w:hAnsi="Times New Roman" w:cs="Times New Roman"/>
          <w:sz w:val="24"/>
          <w:szCs w:val="24"/>
        </w:rPr>
        <w:t>.</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 xml:space="preserve">CMAT has replaced a large number of state entrance tests in states such as U.P. (UPSEE), Kerala, Maharashtra (MCET), Rajasthan (RMAT) etc. scores will be used by more than 2000 B-schools in India including top b-schools like </w:t>
      </w:r>
      <w:proofErr w:type="spellStart"/>
      <w:r w:rsidRPr="008823C3">
        <w:rPr>
          <w:rFonts w:ascii="Times New Roman" w:hAnsi="Times New Roman" w:cs="Times New Roman"/>
          <w:sz w:val="24"/>
          <w:szCs w:val="24"/>
        </w:rPr>
        <w:t>Jamnalal</w:t>
      </w:r>
      <w:proofErr w:type="spellEnd"/>
      <w:r w:rsidRPr="008823C3">
        <w:rPr>
          <w:rFonts w:ascii="Times New Roman" w:hAnsi="Times New Roman" w:cs="Times New Roman"/>
          <w:sz w:val="24"/>
          <w:szCs w:val="24"/>
        </w:rPr>
        <w:t xml:space="preserve"> Bajaj, Mumbai.</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 xml:space="preserve">Each section includes 25 questions, each with 4 </w:t>
      </w:r>
      <w:proofErr w:type="gramStart"/>
      <w:r w:rsidRPr="008823C3">
        <w:rPr>
          <w:rFonts w:ascii="Times New Roman" w:hAnsi="Times New Roman" w:cs="Times New Roman"/>
          <w:sz w:val="24"/>
          <w:szCs w:val="24"/>
        </w:rPr>
        <w:t>options,</w:t>
      </w:r>
      <w:proofErr w:type="gramEnd"/>
      <w:r w:rsidRPr="008823C3">
        <w:rPr>
          <w:rFonts w:ascii="Times New Roman" w:hAnsi="Times New Roman" w:cs="Times New Roman"/>
          <w:sz w:val="24"/>
          <w:szCs w:val="24"/>
        </w:rPr>
        <w:t xml:space="preserve"> the right answer will get you 4 marks while 1 mark is deducted for each wrong answer.</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t>SAT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16" w:history="1">
        <w:r w:rsidRPr="008823C3">
          <w:rPr>
            <w:rStyle w:val="Hyperlink"/>
            <w:rFonts w:ascii="Times New Roman" w:hAnsi="Times New Roman" w:cs="Times New Roman"/>
            <w:sz w:val="24"/>
            <w:szCs w:val="24"/>
          </w:rPr>
          <w:t>www.collegeboard.com</w:t>
        </w:r>
      </w:hyperlink>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proofErr w:type="gramStart"/>
      <w:r w:rsidRPr="008823C3">
        <w:rPr>
          <w:rFonts w:ascii="Times New Roman" w:hAnsi="Times New Roman" w:cs="Times New Roman"/>
          <w:b/>
          <w:sz w:val="24"/>
          <w:szCs w:val="24"/>
        </w:rPr>
        <w:t>O</w:t>
      </w:r>
      <w:r w:rsidRPr="008823C3">
        <w:rPr>
          <w:rFonts w:ascii="Times New Roman" w:hAnsi="Times New Roman" w:cs="Times New Roman"/>
          <w:sz w:val="24"/>
          <w:szCs w:val="24"/>
        </w:rPr>
        <w:t>f</w:t>
      </w:r>
      <w:proofErr w:type="gramEnd"/>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2E697B" w:rsidRPr="008823C3" w:rsidRDefault="002E697B" w:rsidP="002E697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2E697B" w:rsidRPr="008823C3" w:rsidRDefault="002E697B" w:rsidP="002E697B">
      <w:pPr>
        <w:pStyle w:val="ListParagraph"/>
        <w:numPr>
          <w:ilvl w:val="0"/>
          <w:numId w:val="21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needed for admission to most non-business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in the US.</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w:t>
      </w:r>
      <w:proofErr w:type="gramStart"/>
      <w:r w:rsidRPr="008823C3">
        <w:rPr>
          <w:rFonts w:ascii="Times New Roman" w:hAnsi="Times New Roman" w:cs="Times New Roman"/>
          <w:sz w:val="24"/>
          <w:szCs w:val="24"/>
        </w:rPr>
        <w:t>section of the exam include</w:t>
      </w:r>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xerbal</w:t>
      </w:r>
      <w:proofErr w:type="spellEnd"/>
      <w:r w:rsidRPr="008823C3">
        <w:rPr>
          <w:rFonts w:ascii="Times New Roman" w:hAnsi="Times New Roman" w:cs="Times New Roman"/>
          <w:sz w:val="24"/>
          <w:szCs w:val="24"/>
        </w:rPr>
        <w:t xml:space="preserve">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17"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These are the tests that allow a person to get college credit for </w:t>
      </w:r>
      <w:proofErr w:type="gramStart"/>
      <w:r w:rsidRPr="008823C3">
        <w:rPr>
          <w:rFonts w:ascii="Times New Roman" w:hAnsi="Times New Roman" w:cs="Times New Roman"/>
          <w:sz w:val="24"/>
          <w:szCs w:val="24"/>
        </w:rPr>
        <w:t>taking(</w:t>
      </w:r>
      <w:proofErr w:type="gramEnd"/>
      <w:r w:rsidRPr="008823C3">
        <w:rPr>
          <w:rFonts w:ascii="Times New Roman" w:hAnsi="Times New Roman" w:cs="Times New Roman"/>
          <w:sz w:val="24"/>
          <w:szCs w:val="24"/>
        </w:rPr>
        <w:t>and passing)the test.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proofErr w:type="gramStart"/>
      <w:r w:rsidRPr="008823C3">
        <w:rPr>
          <w:rFonts w:ascii="Times New Roman" w:hAnsi="Times New Roman" w:cs="Times New Roman"/>
          <w:sz w:val="24"/>
          <w:szCs w:val="24"/>
        </w:rPr>
        <w:t>college</w:t>
      </w:r>
      <w:proofErr w:type="gramEnd"/>
      <w:r w:rsidRPr="008823C3">
        <w:rPr>
          <w:rFonts w:ascii="Times New Roman" w:hAnsi="Times New Roman" w:cs="Times New Roman"/>
          <w:sz w:val="24"/>
          <w:szCs w:val="24"/>
        </w:rPr>
        <w:t xml:space="preserve"> Board.</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 xml:space="preserve">allows you to work in US for the duration of 12 months in the area of your specialization after the completion of your degree. Students graduating in science, technology, engineering and </w:t>
      </w:r>
      <w:proofErr w:type="gramStart"/>
      <w:r w:rsidRPr="008823C3">
        <w:rPr>
          <w:rFonts w:ascii="Times New Roman" w:hAnsi="Times New Roman" w:cs="Times New Roman"/>
          <w:sz w:val="24"/>
          <w:szCs w:val="24"/>
        </w:rPr>
        <w:t>math(</w:t>
      </w:r>
      <w:proofErr w:type="gramEnd"/>
      <w:r w:rsidRPr="008823C3">
        <w:rPr>
          <w:rFonts w:ascii="Times New Roman" w:hAnsi="Times New Roman" w:cs="Times New Roman"/>
          <w:sz w:val="24"/>
          <w:szCs w:val="24"/>
        </w:rPr>
        <w:t>STEM) may extend OPT up to an additional 17 months.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2E697B" w:rsidRPr="00AC506B" w:rsidRDefault="002E697B" w:rsidP="002E697B">
      <w:pPr>
        <w:jc w:val="both"/>
        <w:rPr>
          <w:rFonts w:ascii="Times New Roman" w:hAnsi="Times New Roman" w:cs="Times New Roman"/>
        </w:rPr>
      </w:pPr>
    </w:p>
    <w:p w:rsidR="002E697B" w:rsidRPr="008823C3" w:rsidRDefault="002E697B" w:rsidP="002E697B">
      <w:pPr>
        <w:spacing w:before="240"/>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2E697B" w:rsidRPr="008823C3" w:rsidRDefault="002E697B" w:rsidP="002E697B">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2E697B" w:rsidRPr="008823C3" w:rsidRDefault="002E697B" w:rsidP="002E697B">
      <w:pPr>
        <w:spacing w:before="240"/>
        <w:rPr>
          <w:rFonts w:ascii="Times New Roman" w:hAnsi="Times New Roman" w:cs="Times New Roman"/>
          <w:b/>
          <w:sz w:val="24"/>
          <w:szCs w:val="24"/>
        </w:rPr>
      </w:pPr>
    </w:p>
    <w:p w:rsidR="00382090" w:rsidRPr="008823C3" w:rsidRDefault="00382090" w:rsidP="00382090">
      <w:pPr>
        <w:spacing w:before="240" w:line="240" w:lineRule="auto"/>
        <w:rPr>
          <w:rFonts w:ascii="Times New Roman" w:hAnsi="Times New Roman" w:cs="Times New Roman"/>
          <w:b/>
          <w:sz w:val="80"/>
          <w:szCs w:val="80"/>
        </w:rPr>
      </w:pPr>
    </w:p>
    <w:p w:rsidR="005F4F2A" w:rsidRDefault="005F4F2A"/>
    <w:sectPr w:rsidR="005F4F2A" w:rsidSect="005F4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9">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2">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6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7">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C2D0836"/>
    <w:multiLevelType w:val="hybridMultilevel"/>
    <w:tmpl w:val="CE6CAB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8">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1">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2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2">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73851ED"/>
    <w:multiLevelType w:val="hybridMultilevel"/>
    <w:tmpl w:val="EBEC76E2"/>
    <w:lvl w:ilvl="0" w:tplc="66568112">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3">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5">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C7536A8"/>
    <w:multiLevelType w:val="hybridMultilevel"/>
    <w:tmpl w:val="8676FABC"/>
    <w:lvl w:ilvl="0" w:tplc="6656811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0">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0">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3">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0">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21">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2">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1"/>
  </w:num>
  <w:num w:numId="2">
    <w:abstractNumId w:val="107"/>
  </w:num>
  <w:num w:numId="3">
    <w:abstractNumId w:val="59"/>
  </w:num>
  <w:num w:numId="4">
    <w:abstractNumId w:val="163"/>
  </w:num>
  <w:num w:numId="5">
    <w:abstractNumId w:val="141"/>
  </w:num>
  <w:num w:numId="6">
    <w:abstractNumId w:val="143"/>
  </w:num>
  <w:num w:numId="7">
    <w:abstractNumId w:val="223"/>
  </w:num>
  <w:num w:numId="8">
    <w:abstractNumId w:val="96"/>
  </w:num>
  <w:num w:numId="9">
    <w:abstractNumId w:val="81"/>
  </w:num>
  <w:num w:numId="10">
    <w:abstractNumId w:val="167"/>
  </w:num>
  <w:num w:numId="11">
    <w:abstractNumId w:val="64"/>
  </w:num>
  <w:num w:numId="12">
    <w:abstractNumId w:val="26"/>
  </w:num>
  <w:num w:numId="13">
    <w:abstractNumId w:val="20"/>
  </w:num>
  <w:num w:numId="14">
    <w:abstractNumId w:val="226"/>
  </w:num>
  <w:num w:numId="15">
    <w:abstractNumId w:val="215"/>
  </w:num>
  <w:num w:numId="16">
    <w:abstractNumId w:val="230"/>
  </w:num>
  <w:num w:numId="17">
    <w:abstractNumId w:val="210"/>
  </w:num>
  <w:num w:numId="18">
    <w:abstractNumId w:val="231"/>
  </w:num>
  <w:num w:numId="19">
    <w:abstractNumId w:val="190"/>
  </w:num>
  <w:num w:numId="20">
    <w:abstractNumId w:val="123"/>
  </w:num>
  <w:num w:numId="21">
    <w:abstractNumId w:val="175"/>
  </w:num>
  <w:num w:numId="22">
    <w:abstractNumId w:val="201"/>
  </w:num>
  <w:num w:numId="23">
    <w:abstractNumId w:val="138"/>
  </w:num>
  <w:num w:numId="24">
    <w:abstractNumId w:val="130"/>
  </w:num>
  <w:num w:numId="25">
    <w:abstractNumId w:val="182"/>
  </w:num>
  <w:num w:numId="26">
    <w:abstractNumId w:val="45"/>
  </w:num>
  <w:num w:numId="27">
    <w:abstractNumId w:val="150"/>
  </w:num>
  <w:num w:numId="28">
    <w:abstractNumId w:val="68"/>
  </w:num>
  <w:num w:numId="29">
    <w:abstractNumId w:val="225"/>
  </w:num>
  <w:num w:numId="30">
    <w:abstractNumId w:val="94"/>
  </w:num>
  <w:num w:numId="31">
    <w:abstractNumId w:val="137"/>
  </w:num>
  <w:num w:numId="32">
    <w:abstractNumId w:val="128"/>
  </w:num>
  <w:num w:numId="33">
    <w:abstractNumId w:val="204"/>
  </w:num>
  <w:num w:numId="34">
    <w:abstractNumId w:val="10"/>
  </w:num>
  <w:num w:numId="35">
    <w:abstractNumId w:val="52"/>
  </w:num>
  <w:num w:numId="36">
    <w:abstractNumId w:val="134"/>
  </w:num>
  <w:num w:numId="37">
    <w:abstractNumId w:val="203"/>
  </w:num>
  <w:num w:numId="38">
    <w:abstractNumId w:val="116"/>
  </w:num>
  <w:num w:numId="39">
    <w:abstractNumId w:val="229"/>
  </w:num>
  <w:num w:numId="40">
    <w:abstractNumId w:val="124"/>
  </w:num>
  <w:num w:numId="41">
    <w:abstractNumId w:val="199"/>
  </w:num>
  <w:num w:numId="42">
    <w:abstractNumId w:val="5"/>
  </w:num>
  <w:num w:numId="43">
    <w:abstractNumId w:val="149"/>
  </w:num>
  <w:num w:numId="44">
    <w:abstractNumId w:val="106"/>
  </w:num>
  <w:num w:numId="45">
    <w:abstractNumId w:val="28"/>
  </w:num>
  <w:num w:numId="46">
    <w:abstractNumId w:val="86"/>
  </w:num>
  <w:num w:numId="47">
    <w:abstractNumId w:val="100"/>
  </w:num>
  <w:num w:numId="48">
    <w:abstractNumId w:val="36"/>
  </w:num>
  <w:num w:numId="49">
    <w:abstractNumId w:val="17"/>
  </w:num>
  <w:num w:numId="50">
    <w:abstractNumId w:val="180"/>
  </w:num>
  <w:num w:numId="51">
    <w:abstractNumId w:val="202"/>
  </w:num>
  <w:num w:numId="52">
    <w:abstractNumId w:val="42"/>
  </w:num>
  <w:num w:numId="53">
    <w:abstractNumId w:val="172"/>
  </w:num>
  <w:num w:numId="54">
    <w:abstractNumId w:val="156"/>
  </w:num>
  <w:num w:numId="55">
    <w:abstractNumId w:val="145"/>
  </w:num>
  <w:num w:numId="56">
    <w:abstractNumId w:val="93"/>
  </w:num>
  <w:num w:numId="57">
    <w:abstractNumId w:val="155"/>
  </w:num>
  <w:num w:numId="58">
    <w:abstractNumId w:val="200"/>
  </w:num>
  <w:num w:numId="59">
    <w:abstractNumId w:val="58"/>
  </w:num>
  <w:num w:numId="60">
    <w:abstractNumId w:val="77"/>
  </w:num>
  <w:num w:numId="61">
    <w:abstractNumId w:val="69"/>
  </w:num>
  <w:num w:numId="62">
    <w:abstractNumId w:val="188"/>
  </w:num>
  <w:num w:numId="63">
    <w:abstractNumId w:val="121"/>
  </w:num>
  <w:num w:numId="64">
    <w:abstractNumId w:val="125"/>
  </w:num>
  <w:num w:numId="65">
    <w:abstractNumId w:val="37"/>
  </w:num>
  <w:num w:numId="66">
    <w:abstractNumId w:val="54"/>
  </w:num>
  <w:num w:numId="67">
    <w:abstractNumId w:val="135"/>
  </w:num>
  <w:num w:numId="68">
    <w:abstractNumId w:val="209"/>
  </w:num>
  <w:num w:numId="69">
    <w:abstractNumId w:val="40"/>
  </w:num>
  <w:num w:numId="70">
    <w:abstractNumId w:val="104"/>
  </w:num>
  <w:num w:numId="71">
    <w:abstractNumId w:val="146"/>
  </w:num>
  <w:num w:numId="72">
    <w:abstractNumId w:val="95"/>
  </w:num>
  <w:num w:numId="73">
    <w:abstractNumId w:val="214"/>
  </w:num>
  <w:num w:numId="74">
    <w:abstractNumId w:val="32"/>
  </w:num>
  <w:num w:numId="75">
    <w:abstractNumId w:val="205"/>
  </w:num>
  <w:num w:numId="76">
    <w:abstractNumId w:val="144"/>
  </w:num>
  <w:num w:numId="77">
    <w:abstractNumId w:val="195"/>
  </w:num>
  <w:num w:numId="78">
    <w:abstractNumId w:val="70"/>
  </w:num>
  <w:num w:numId="79">
    <w:abstractNumId w:val="118"/>
  </w:num>
  <w:num w:numId="80">
    <w:abstractNumId w:val="25"/>
  </w:num>
  <w:num w:numId="81">
    <w:abstractNumId w:val="50"/>
  </w:num>
  <w:num w:numId="82">
    <w:abstractNumId w:val="53"/>
  </w:num>
  <w:num w:numId="83">
    <w:abstractNumId w:val="19"/>
  </w:num>
  <w:num w:numId="84">
    <w:abstractNumId w:val="189"/>
  </w:num>
  <w:num w:numId="85">
    <w:abstractNumId w:val="57"/>
  </w:num>
  <w:num w:numId="86">
    <w:abstractNumId w:val="120"/>
  </w:num>
  <w:num w:numId="87">
    <w:abstractNumId w:val="49"/>
  </w:num>
  <w:num w:numId="88">
    <w:abstractNumId w:val="35"/>
  </w:num>
  <w:num w:numId="89">
    <w:abstractNumId w:val="221"/>
  </w:num>
  <w:num w:numId="90">
    <w:abstractNumId w:val="133"/>
  </w:num>
  <w:num w:numId="91">
    <w:abstractNumId w:val="6"/>
  </w:num>
  <w:num w:numId="92">
    <w:abstractNumId w:val="216"/>
  </w:num>
  <w:num w:numId="93">
    <w:abstractNumId w:val="127"/>
  </w:num>
  <w:num w:numId="94">
    <w:abstractNumId w:val="74"/>
  </w:num>
  <w:num w:numId="95">
    <w:abstractNumId w:val="1"/>
  </w:num>
  <w:num w:numId="96">
    <w:abstractNumId w:val="139"/>
  </w:num>
  <w:num w:numId="97">
    <w:abstractNumId w:val="122"/>
  </w:num>
  <w:num w:numId="98">
    <w:abstractNumId w:val="83"/>
  </w:num>
  <w:num w:numId="99">
    <w:abstractNumId w:val="187"/>
  </w:num>
  <w:num w:numId="100">
    <w:abstractNumId w:val="142"/>
  </w:num>
  <w:num w:numId="101">
    <w:abstractNumId w:val="165"/>
  </w:num>
  <w:num w:numId="102">
    <w:abstractNumId w:val="12"/>
  </w:num>
  <w:num w:numId="103">
    <w:abstractNumId w:val="166"/>
  </w:num>
  <w:num w:numId="104">
    <w:abstractNumId w:val="105"/>
  </w:num>
  <w:num w:numId="105">
    <w:abstractNumId w:val="88"/>
  </w:num>
  <w:num w:numId="106">
    <w:abstractNumId w:val="60"/>
  </w:num>
  <w:num w:numId="107">
    <w:abstractNumId w:val="147"/>
  </w:num>
  <w:num w:numId="108">
    <w:abstractNumId w:val="184"/>
  </w:num>
  <w:num w:numId="109">
    <w:abstractNumId w:val="89"/>
  </w:num>
  <w:num w:numId="110">
    <w:abstractNumId w:val="38"/>
  </w:num>
  <w:num w:numId="111">
    <w:abstractNumId w:val="84"/>
  </w:num>
  <w:num w:numId="112">
    <w:abstractNumId w:val="2"/>
  </w:num>
  <w:num w:numId="113">
    <w:abstractNumId w:val="192"/>
  </w:num>
  <w:num w:numId="114">
    <w:abstractNumId w:val="99"/>
  </w:num>
  <w:num w:numId="115">
    <w:abstractNumId w:val="22"/>
  </w:num>
  <w:num w:numId="116">
    <w:abstractNumId w:val="186"/>
  </w:num>
  <w:num w:numId="117">
    <w:abstractNumId w:val="31"/>
  </w:num>
  <w:num w:numId="118">
    <w:abstractNumId w:val="213"/>
  </w:num>
  <w:num w:numId="119">
    <w:abstractNumId w:val="176"/>
  </w:num>
  <w:num w:numId="120">
    <w:abstractNumId w:val="224"/>
  </w:num>
  <w:num w:numId="121">
    <w:abstractNumId w:val="4"/>
  </w:num>
  <w:num w:numId="122">
    <w:abstractNumId w:val="228"/>
  </w:num>
  <w:num w:numId="123">
    <w:abstractNumId w:val="154"/>
  </w:num>
  <w:num w:numId="124">
    <w:abstractNumId w:val="79"/>
  </w:num>
  <w:num w:numId="125">
    <w:abstractNumId w:val="66"/>
  </w:num>
  <w:num w:numId="126">
    <w:abstractNumId w:val="207"/>
  </w:num>
  <w:num w:numId="127">
    <w:abstractNumId w:val="211"/>
  </w:num>
  <w:num w:numId="128">
    <w:abstractNumId w:val="206"/>
  </w:num>
  <w:num w:numId="129">
    <w:abstractNumId w:val="3"/>
  </w:num>
  <w:num w:numId="130">
    <w:abstractNumId w:val="72"/>
  </w:num>
  <w:num w:numId="131">
    <w:abstractNumId w:val="98"/>
  </w:num>
  <w:num w:numId="132">
    <w:abstractNumId w:val="27"/>
  </w:num>
  <w:num w:numId="133">
    <w:abstractNumId w:val="193"/>
  </w:num>
  <w:num w:numId="134">
    <w:abstractNumId w:val="140"/>
  </w:num>
  <w:num w:numId="135">
    <w:abstractNumId w:val="119"/>
  </w:num>
  <w:num w:numId="136">
    <w:abstractNumId w:val="151"/>
  </w:num>
  <w:num w:numId="137">
    <w:abstractNumId w:val="30"/>
  </w:num>
  <w:num w:numId="138">
    <w:abstractNumId w:val="110"/>
  </w:num>
  <w:num w:numId="139">
    <w:abstractNumId w:val="78"/>
  </w:num>
  <w:num w:numId="140">
    <w:abstractNumId w:val="21"/>
  </w:num>
  <w:num w:numId="141">
    <w:abstractNumId w:val="85"/>
  </w:num>
  <w:num w:numId="142">
    <w:abstractNumId w:val="148"/>
  </w:num>
  <w:num w:numId="143">
    <w:abstractNumId w:val="76"/>
  </w:num>
  <w:num w:numId="144">
    <w:abstractNumId w:val="219"/>
  </w:num>
  <w:num w:numId="145">
    <w:abstractNumId w:val="39"/>
  </w:num>
  <w:num w:numId="146">
    <w:abstractNumId w:val="7"/>
  </w:num>
  <w:num w:numId="147">
    <w:abstractNumId w:val="108"/>
  </w:num>
  <w:num w:numId="148">
    <w:abstractNumId w:val="218"/>
  </w:num>
  <w:num w:numId="149">
    <w:abstractNumId w:val="103"/>
  </w:num>
  <w:num w:numId="150">
    <w:abstractNumId w:val="102"/>
  </w:num>
  <w:num w:numId="151">
    <w:abstractNumId w:val="14"/>
  </w:num>
  <w:num w:numId="152">
    <w:abstractNumId w:val="181"/>
  </w:num>
  <w:num w:numId="153">
    <w:abstractNumId w:val="159"/>
  </w:num>
  <w:num w:numId="154">
    <w:abstractNumId w:val="196"/>
  </w:num>
  <w:num w:numId="155">
    <w:abstractNumId w:val="153"/>
  </w:num>
  <w:num w:numId="156">
    <w:abstractNumId w:val="164"/>
  </w:num>
  <w:num w:numId="157">
    <w:abstractNumId w:val="208"/>
  </w:num>
  <w:num w:numId="158">
    <w:abstractNumId w:val="198"/>
  </w:num>
  <w:num w:numId="159">
    <w:abstractNumId w:val="80"/>
  </w:num>
  <w:num w:numId="160">
    <w:abstractNumId w:val="160"/>
  </w:num>
  <w:num w:numId="161">
    <w:abstractNumId w:val="174"/>
  </w:num>
  <w:num w:numId="162">
    <w:abstractNumId w:val="92"/>
  </w:num>
  <w:num w:numId="163">
    <w:abstractNumId w:val="61"/>
  </w:num>
  <w:num w:numId="164">
    <w:abstractNumId w:val="194"/>
  </w:num>
  <w:num w:numId="165">
    <w:abstractNumId w:val="132"/>
  </w:num>
  <w:num w:numId="166">
    <w:abstractNumId w:val="41"/>
  </w:num>
  <w:num w:numId="167">
    <w:abstractNumId w:val="178"/>
  </w:num>
  <w:num w:numId="168">
    <w:abstractNumId w:val="46"/>
  </w:num>
  <w:num w:numId="169">
    <w:abstractNumId w:val="33"/>
  </w:num>
  <w:num w:numId="170">
    <w:abstractNumId w:val="171"/>
  </w:num>
  <w:num w:numId="171">
    <w:abstractNumId w:val="8"/>
  </w:num>
  <w:num w:numId="172">
    <w:abstractNumId w:val="63"/>
  </w:num>
  <w:num w:numId="173">
    <w:abstractNumId w:val="0"/>
  </w:num>
  <w:num w:numId="174">
    <w:abstractNumId w:val="73"/>
  </w:num>
  <w:num w:numId="175">
    <w:abstractNumId w:val="47"/>
  </w:num>
  <w:num w:numId="176">
    <w:abstractNumId w:val="55"/>
  </w:num>
  <w:num w:numId="177">
    <w:abstractNumId w:val="71"/>
  </w:num>
  <w:num w:numId="178">
    <w:abstractNumId w:val="23"/>
  </w:num>
  <w:num w:numId="179">
    <w:abstractNumId w:val="16"/>
  </w:num>
  <w:num w:numId="180">
    <w:abstractNumId w:val="91"/>
  </w:num>
  <w:num w:numId="181">
    <w:abstractNumId w:val="87"/>
  </w:num>
  <w:num w:numId="182">
    <w:abstractNumId w:val="62"/>
  </w:num>
  <w:num w:numId="183">
    <w:abstractNumId w:val="197"/>
  </w:num>
  <w:num w:numId="184">
    <w:abstractNumId w:val="170"/>
  </w:num>
  <w:num w:numId="185">
    <w:abstractNumId w:val="97"/>
  </w:num>
  <w:num w:numId="186">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09"/>
  </w:num>
  <w:num w:numId="194">
    <w:abstractNumId w:val="114"/>
  </w:num>
  <w:num w:numId="195">
    <w:abstractNumId w:val="129"/>
  </w:num>
  <w:num w:numId="196">
    <w:abstractNumId w:val="169"/>
  </w:num>
  <w:num w:numId="197">
    <w:abstractNumId w:val="136"/>
  </w:num>
  <w:num w:numId="198">
    <w:abstractNumId w:val="112"/>
  </w:num>
  <w:num w:numId="199">
    <w:abstractNumId w:val="115"/>
  </w:num>
  <w:num w:numId="200">
    <w:abstractNumId w:val="51"/>
  </w:num>
  <w:num w:numId="201">
    <w:abstractNumId w:val="90"/>
  </w:num>
  <w:num w:numId="202">
    <w:abstractNumId w:val="48"/>
  </w:num>
  <w:num w:numId="203">
    <w:abstractNumId w:val="222"/>
  </w:num>
  <w:num w:numId="204">
    <w:abstractNumId w:val="131"/>
  </w:num>
  <w:num w:numId="205">
    <w:abstractNumId w:val="56"/>
  </w:num>
  <w:num w:numId="206">
    <w:abstractNumId w:val="43"/>
  </w:num>
  <w:num w:numId="207">
    <w:abstractNumId w:val="185"/>
  </w:num>
  <w:num w:numId="208">
    <w:abstractNumId w:val="18"/>
  </w:num>
  <w:num w:numId="209">
    <w:abstractNumId w:val="157"/>
  </w:num>
  <w:num w:numId="210">
    <w:abstractNumId w:val="24"/>
  </w:num>
  <w:num w:numId="211">
    <w:abstractNumId w:val="9"/>
  </w:num>
  <w:num w:numId="212">
    <w:abstractNumId w:val="126"/>
  </w:num>
  <w:num w:numId="213">
    <w:abstractNumId w:val="161"/>
  </w:num>
  <w:num w:numId="214">
    <w:abstractNumId w:val="177"/>
  </w:num>
  <w:num w:numId="215">
    <w:abstractNumId w:val="29"/>
  </w:num>
  <w:num w:numId="216">
    <w:abstractNumId w:val="158"/>
  </w:num>
  <w:num w:numId="217">
    <w:abstractNumId w:val="65"/>
  </w:num>
  <w:num w:numId="218">
    <w:abstractNumId w:val="183"/>
  </w:num>
  <w:num w:numId="219">
    <w:abstractNumId w:val="34"/>
  </w:num>
  <w:num w:numId="220">
    <w:abstractNumId w:val="227"/>
  </w:num>
  <w:num w:numId="221">
    <w:abstractNumId w:val="217"/>
  </w:num>
  <w:num w:numId="222">
    <w:abstractNumId w:val="11"/>
  </w:num>
  <w:num w:numId="223">
    <w:abstractNumId w:val="113"/>
  </w:num>
  <w:num w:numId="224">
    <w:abstractNumId w:val="117"/>
  </w:num>
  <w:num w:numId="225">
    <w:abstractNumId w:val="168"/>
  </w:num>
  <w:num w:numId="226">
    <w:abstractNumId w:val="15"/>
  </w:num>
  <w:num w:numId="227">
    <w:abstractNumId w:val="152"/>
  </w:num>
  <w:num w:numId="228">
    <w:abstractNumId w:val="44"/>
  </w:num>
  <w:num w:numId="229">
    <w:abstractNumId w:val="220"/>
  </w:num>
  <w:num w:numId="230">
    <w:abstractNumId w:val="179"/>
  </w:num>
  <w:num w:numId="231">
    <w:abstractNumId w:val="82"/>
  </w:num>
  <w:num w:numId="232">
    <w:abstractNumId w:val="111"/>
  </w:num>
  <w:numIdMacAtCleanup w:val="2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54F"/>
    <w:rsid w:val="00017A73"/>
    <w:rsid w:val="000252D8"/>
    <w:rsid w:val="000415A7"/>
    <w:rsid w:val="00042A7F"/>
    <w:rsid w:val="000708A3"/>
    <w:rsid w:val="00087141"/>
    <w:rsid w:val="00093354"/>
    <w:rsid w:val="000A5A98"/>
    <w:rsid w:val="0011135D"/>
    <w:rsid w:val="00133B8E"/>
    <w:rsid w:val="00134193"/>
    <w:rsid w:val="00145416"/>
    <w:rsid w:val="00180B0D"/>
    <w:rsid w:val="0018754F"/>
    <w:rsid w:val="001C1CCA"/>
    <w:rsid w:val="001F1BE4"/>
    <w:rsid w:val="00200ABD"/>
    <w:rsid w:val="00213A94"/>
    <w:rsid w:val="002260AE"/>
    <w:rsid w:val="0024289B"/>
    <w:rsid w:val="00266643"/>
    <w:rsid w:val="00284E62"/>
    <w:rsid w:val="002C2D17"/>
    <w:rsid w:val="002C4D0D"/>
    <w:rsid w:val="002E697B"/>
    <w:rsid w:val="0033184F"/>
    <w:rsid w:val="003409B4"/>
    <w:rsid w:val="00346119"/>
    <w:rsid w:val="00361142"/>
    <w:rsid w:val="0037048F"/>
    <w:rsid w:val="00382090"/>
    <w:rsid w:val="003865B1"/>
    <w:rsid w:val="00387256"/>
    <w:rsid w:val="003B47A4"/>
    <w:rsid w:val="003C31D0"/>
    <w:rsid w:val="003D1A0E"/>
    <w:rsid w:val="00436243"/>
    <w:rsid w:val="004428FE"/>
    <w:rsid w:val="0047122F"/>
    <w:rsid w:val="0051439C"/>
    <w:rsid w:val="00521243"/>
    <w:rsid w:val="00577900"/>
    <w:rsid w:val="005802A4"/>
    <w:rsid w:val="0059237A"/>
    <w:rsid w:val="005C794C"/>
    <w:rsid w:val="005E4682"/>
    <w:rsid w:val="005E54B7"/>
    <w:rsid w:val="005F4F2A"/>
    <w:rsid w:val="005F7289"/>
    <w:rsid w:val="0060492E"/>
    <w:rsid w:val="006705D2"/>
    <w:rsid w:val="006844C2"/>
    <w:rsid w:val="00686763"/>
    <w:rsid w:val="00687134"/>
    <w:rsid w:val="00695F48"/>
    <w:rsid w:val="0069672A"/>
    <w:rsid w:val="006A1C48"/>
    <w:rsid w:val="00711D6E"/>
    <w:rsid w:val="007125AC"/>
    <w:rsid w:val="00717A00"/>
    <w:rsid w:val="00764E43"/>
    <w:rsid w:val="00793055"/>
    <w:rsid w:val="007C7669"/>
    <w:rsid w:val="007D2EC0"/>
    <w:rsid w:val="007D7277"/>
    <w:rsid w:val="007E0037"/>
    <w:rsid w:val="008343A4"/>
    <w:rsid w:val="00855ED4"/>
    <w:rsid w:val="00860B36"/>
    <w:rsid w:val="008656F4"/>
    <w:rsid w:val="00882114"/>
    <w:rsid w:val="008906F1"/>
    <w:rsid w:val="008A30CA"/>
    <w:rsid w:val="008C6913"/>
    <w:rsid w:val="008F18FC"/>
    <w:rsid w:val="00931213"/>
    <w:rsid w:val="00952533"/>
    <w:rsid w:val="009759F5"/>
    <w:rsid w:val="00997692"/>
    <w:rsid w:val="00A83BC6"/>
    <w:rsid w:val="00AC0A38"/>
    <w:rsid w:val="00AC482B"/>
    <w:rsid w:val="00B32398"/>
    <w:rsid w:val="00B40A19"/>
    <w:rsid w:val="00B539AC"/>
    <w:rsid w:val="00B544BD"/>
    <w:rsid w:val="00B82B9A"/>
    <w:rsid w:val="00BB45C7"/>
    <w:rsid w:val="00BB7FC9"/>
    <w:rsid w:val="00BC2CD1"/>
    <w:rsid w:val="00BC51F1"/>
    <w:rsid w:val="00C0690C"/>
    <w:rsid w:val="00C1173E"/>
    <w:rsid w:val="00C62FED"/>
    <w:rsid w:val="00C868A5"/>
    <w:rsid w:val="00C97809"/>
    <w:rsid w:val="00CA47C6"/>
    <w:rsid w:val="00CE3439"/>
    <w:rsid w:val="00D25C7C"/>
    <w:rsid w:val="00D861CD"/>
    <w:rsid w:val="00D942E3"/>
    <w:rsid w:val="00DF5C5A"/>
    <w:rsid w:val="00E1025B"/>
    <w:rsid w:val="00E43F3E"/>
    <w:rsid w:val="00EC7873"/>
    <w:rsid w:val="00ED3978"/>
    <w:rsid w:val="00ED73B8"/>
    <w:rsid w:val="00EF6FFF"/>
    <w:rsid w:val="00F13F93"/>
    <w:rsid w:val="00F152B5"/>
    <w:rsid w:val="00F618A7"/>
    <w:rsid w:val="00FC1549"/>
    <w:rsid w:val="00FC59E2"/>
    <w:rsid w:val="00FE465F"/>
    <w:rsid w:val="00FF2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54F"/>
  </w:style>
  <w:style w:type="paragraph" w:styleId="Heading1">
    <w:name w:val="heading 1"/>
    <w:basedOn w:val="Normal"/>
    <w:link w:val="Heading1Char"/>
    <w:uiPriority w:val="9"/>
    <w:qFormat/>
    <w:rsid w:val="002E697B"/>
    <w:pPr>
      <w:numPr>
        <w:numId w:val="16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697B"/>
    <w:pPr>
      <w:keepNext/>
      <w:keepLines/>
      <w:numPr>
        <w:ilvl w:val="1"/>
        <w:numId w:val="16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97B"/>
    <w:pPr>
      <w:keepNext/>
      <w:keepLines/>
      <w:numPr>
        <w:ilvl w:val="2"/>
        <w:numId w:val="16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97B"/>
    <w:pPr>
      <w:keepNext/>
      <w:keepLines/>
      <w:numPr>
        <w:ilvl w:val="3"/>
        <w:numId w:val="16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97B"/>
    <w:pPr>
      <w:keepNext/>
      <w:keepLines/>
      <w:numPr>
        <w:ilvl w:val="4"/>
        <w:numId w:val="16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97B"/>
    <w:pPr>
      <w:keepNext/>
      <w:keepLines/>
      <w:numPr>
        <w:ilvl w:val="5"/>
        <w:numId w:val="16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97B"/>
    <w:pPr>
      <w:keepNext/>
      <w:keepLines/>
      <w:numPr>
        <w:ilvl w:val="6"/>
        <w:numId w:val="16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97B"/>
    <w:pPr>
      <w:keepNext/>
      <w:keepLines/>
      <w:numPr>
        <w:ilvl w:val="7"/>
        <w:numId w:val="16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697B"/>
    <w:pPr>
      <w:keepNext/>
      <w:keepLines/>
      <w:numPr>
        <w:ilvl w:val="8"/>
        <w:numId w:val="16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4F"/>
    <w:pPr>
      <w:ind w:left="720"/>
      <w:contextualSpacing/>
    </w:pPr>
  </w:style>
  <w:style w:type="character" w:styleId="Hyperlink">
    <w:name w:val="Hyperlink"/>
    <w:basedOn w:val="DefaultParagraphFont"/>
    <w:uiPriority w:val="99"/>
    <w:unhideWhenUsed/>
    <w:rsid w:val="0018754F"/>
    <w:rPr>
      <w:color w:val="0000FF" w:themeColor="hyperlink"/>
      <w:u w:val="single"/>
    </w:rPr>
  </w:style>
  <w:style w:type="character" w:customStyle="1" w:styleId="Heading1Char">
    <w:name w:val="Heading 1 Char"/>
    <w:basedOn w:val="DefaultParagraphFont"/>
    <w:link w:val="Heading1"/>
    <w:uiPriority w:val="9"/>
    <w:rsid w:val="002E69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697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si.edu" TargetMode="External"/><Relationship Id="rId13" Type="http://schemas.openxmlformats.org/officeDocument/2006/relationships/hyperlink" Target="http://www.edx.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seindia.com" TargetMode="External"/><Relationship Id="rId12" Type="http://schemas.openxmlformats.org/officeDocument/2006/relationships/hyperlink" Target="http://www.udacity.com" TargetMode="External"/><Relationship Id="rId17" Type="http://schemas.openxmlformats.org/officeDocument/2006/relationships/hyperlink" Target="http://www.gre.org" TargetMode="External"/><Relationship Id="rId2" Type="http://schemas.openxmlformats.org/officeDocument/2006/relationships/styles" Target="styles.xml"/><Relationship Id="rId16" Type="http://schemas.openxmlformats.org/officeDocument/2006/relationships/hyperlink" Target="http://www.collegeboard.com" TargetMode="External"/><Relationship Id="rId1" Type="http://schemas.openxmlformats.org/officeDocument/2006/relationships/numbering" Target="numbering.xml"/><Relationship Id="rId6" Type="http://schemas.openxmlformats.org/officeDocument/2006/relationships/hyperlink" Target="http://careerairforce.nic.in" TargetMode="External"/><Relationship Id="rId11" Type="http://schemas.openxmlformats.org/officeDocument/2006/relationships/hyperlink" Target="http://www.courser,org" TargetMode="External"/><Relationship Id="rId5" Type="http://schemas.openxmlformats.org/officeDocument/2006/relationships/hyperlink" Target="http://cs.du.ac.in/" TargetMode="External"/><Relationship Id="rId15" Type="http://schemas.openxmlformats.org/officeDocument/2006/relationships/hyperlink" Target="http://www.hellointern.com" TargetMode="External"/><Relationship Id="rId10" Type="http://schemas.openxmlformats.org/officeDocument/2006/relationships/hyperlink" Target="http://www.cic.du.ac.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cai.org" TargetMode="External"/><Relationship Id="rId14" Type="http://schemas.openxmlformats.org/officeDocument/2006/relationships/hyperlink" Target="http://www.ietsinte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73</Pages>
  <Words>8984</Words>
  <Characters>51211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33</cp:revision>
  <dcterms:created xsi:type="dcterms:W3CDTF">2020-11-21T07:33:00Z</dcterms:created>
  <dcterms:modified xsi:type="dcterms:W3CDTF">2020-12-09T18:40:00Z</dcterms:modified>
</cp:coreProperties>
</file>