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795B50" w14:textId="6D8C8C12" w:rsidR="0061455A" w:rsidRPr="007E331A" w:rsidRDefault="00F84829">
      <w:pPr>
        <w:rPr>
          <w:sz w:val="30"/>
          <w:szCs w:val="30"/>
          <w:rtl/>
          <w:lang w:bidi="ar-SA"/>
        </w:rPr>
      </w:pPr>
      <w:r w:rsidRPr="007E331A">
        <w:rPr>
          <w:rFonts w:hint="cs"/>
          <w:sz w:val="24"/>
          <w:szCs w:val="24"/>
          <w:highlight w:val="yellow"/>
          <w:rtl/>
          <w:lang w:bidi="ar-SA"/>
        </w:rPr>
        <w:t xml:space="preserve">اسم </w:t>
      </w:r>
      <w:proofErr w:type="gramStart"/>
      <w:r w:rsidRPr="007E331A">
        <w:rPr>
          <w:rFonts w:hint="cs"/>
          <w:sz w:val="24"/>
          <w:szCs w:val="24"/>
          <w:highlight w:val="yellow"/>
          <w:rtl/>
          <w:lang w:bidi="ar-SA"/>
        </w:rPr>
        <w:t>المشروع :</w:t>
      </w:r>
      <w:proofErr w:type="gramEnd"/>
      <w:r>
        <w:rPr>
          <w:rFonts w:hint="cs"/>
          <w:rtl/>
          <w:lang w:bidi="ar-SA"/>
        </w:rPr>
        <w:t xml:space="preserve"> </w:t>
      </w:r>
      <w:r w:rsidRPr="007E331A">
        <w:rPr>
          <w:rFonts w:hint="cs"/>
          <w:color w:val="FF0000"/>
          <w:sz w:val="30"/>
          <w:szCs w:val="30"/>
          <w:rtl/>
          <w:lang w:bidi="ar-SA"/>
        </w:rPr>
        <w:t xml:space="preserve">منصة صمود التعليمية </w:t>
      </w:r>
    </w:p>
    <w:p w14:paraId="43E6706F" w14:textId="7A74251E" w:rsidR="00F84829" w:rsidRDefault="00F84829">
      <w:pPr>
        <w:rPr>
          <w:rtl/>
          <w:lang w:bidi="ar-SA"/>
        </w:rPr>
      </w:pPr>
    </w:p>
    <w:p w14:paraId="4091F395" w14:textId="43F08945" w:rsidR="00F84829" w:rsidRPr="007E331A" w:rsidRDefault="00F84829" w:rsidP="00F84829">
      <w:pPr>
        <w:rPr>
          <w:sz w:val="24"/>
          <w:szCs w:val="24"/>
          <w:rtl/>
          <w:lang w:bidi="ar-SA"/>
        </w:rPr>
      </w:pPr>
      <w:r w:rsidRPr="007E331A">
        <w:rPr>
          <w:rFonts w:hint="cs"/>
          <w:sz w:val="24"/>
          <w:szCs w:val="24"/>
          <w:highlight w:val="yellow"/>
          <w:rtl/>
          <w:lang w:bidi="ar-SA"/>
        </w:rPr>
        <w:t xml:space="preserve">اعداد </w:t>
      </w:r>
      <w:proofErr w:type="gramStart"/>
      <w:r w:rsidRPr="007E331A">
        <w:rPr>
          <w:rFonts w:hint="cs"/>
          <w:sz w:val="24"/>
          <w:szCs w:val="24"/>
          <w:highlight w:val="yellow"/>
          <w:rtl/>
          <w:lang w:bidi="ar-SA"/>
        </w:rPr>
        <w:t>الطلاب :</w:t>
      </w:r>
      <w:proofErr w:type="gramEnd"/>
    </w:p>
    <w:p w14:paraId="7DCEE6EB" w14:textId="0D2E463C" w:rsidR="00F84829" w:rsidRDefault="00F84829" w:rsidP="00F84829">
      <w:pPr>
        <w:pStyle w:val="a3"/>
        <w:numPr>
          <w:ilvl w:val="0"/>
          <w:numId w:val="1"/>
        </w:numPr>
        <w:rPr>
          <w:lang w:bidi="ar-SA"/>
        </w:rPr>
      </w:pPr>
      <w:r>
        <w:rPr>
          <w:rFonts w:hint="cs"/>
          <w:rtl/>
          <w:lang w:bidi="ar-SA"/>
        </w:rPr>
        <w:t xml:space="preserve">محمد </w:t>
      </w:r>
      <w:proofErr w:type="spellStart"/>
      <w:r>
        <w:rPr>
          <w:rFonts w:hint="cs"/>
          <w:rtl/>
          <w:lang w:bidi="ar-SA"/>
        </w:rPr>
        <w:t>أبوعمشة</w:t>
      </w:r>
      <w:proofErr w:type="spellEnd"/>
    </w:p>
    <w:p w14:paraId="4349215F" w14:textId="1A5C1B58" w:rsidR="00F84829" w:rsidRDefault="00F84829" w:rsidP="00F84829">
      <w:pPr>
        <w:pStyle w:val="a3"/>
        <w:numPr>
          <w:ilvl w:val="0"/>
          <w:numId w:val="1"/>
        </w:numPr>
        <w:rPr>
          <w:lang w:bidi="ar-SA"/>
        </w:rPr>
      </w:pPr>
      <w:r>
        <w:rPr>
          <w:rFonts w:hint="cs"/>
          <w:rtl/>
          <w:lang w:bidi="ar-SA"/>
        </w:rPr>
        <w:t xml:space="preserve">محمد </w:t>
      </w:r>
      <w:proofErr w:type="spellStart"/>
      <w:r>
        <w:rPr>
          <w:rFonts w:hint="cs"/>
          <w:rtl/>
          <w:lang w:bidi="ar-SA"/>
        </w:rPr>
        <w:t>طافش</w:t>
      </w:r>
      <w:proofErr w:type="spellEnd"/>
    </w:p>
    <w:p w14:paraId="5A91B178" w14:textId="7A182B11" w:rsidR="00F84829" w:rsidRDefault="00F84829" w:rsidP="00F84829">
      <w:pPr>
        <w:pStyle w:val="a3"/>
        <w:numPr>
          <w:ilvl w:val="0"/>
          <w:numId w:val="1"/>
        </w:numPr>
        <w:rPr>
          <w:lang w:bidi="ar-SA"/>
        </w:rPr>
      </w:pPr>
      <w:r>
        <w:rPr>
          <w:rFonts w:hint="cs"/>
          <w:rtl/>
          <w:lang w:bidi="ar-SA"/>
        </w:rPr>
        <w:t xml:space="preserve">يوسف أبو </w:t>
      </w:r>
      <w:proofErr w:type="spellStart"/>
      <w:r>
        <w:rPr>
          <w:rFonts w:hint="cs"/>
          <w:rtl/>
          <w:lang w:bidi="ar-SA"/>
        </w:rPr>
        <w:t>حجيلة</w:t>
      </w:r>
      <w:proofErr w:type="spellEnd"/>
      <w:r>
        <w:rPr>
          <w:rFonts w:hint="cs"/>
          <w:rtl/>
          <w:lang w:bidi="ar-SA"/>
        </w:rPr>
        <w:t xml:space="preserve">  </w:t>
      </w:r>
    </w:p>
    <w:p w14:paraId="4EB1DAE6" w14:textId="70F4D3DE" w:rsidR="00F84829" w:rsidRPr="007E331A" w:rsidRDefault="00F84829" w:rsidP="00F84829">
      <w:pPr>
        <w:rPr>
          <w:sz w:val="24"/>
          <w:szCs w:val="24"/>
          <w:rtl/>
          <w:lang w:bidi="ar-SA"/>
        </w:rPr>
      </w:pPr>
      <w:r w:rsidRPr="007E331A">
        <w:rPr>
          <w:rFonts w:hint="cs"/>
          <w:sz w:val="24"/>
          <w:szCs w:val="24"/>
          <w:highlight w:val="yellow"/>
          <w:rtl/>
          <w:lang w:bidi="ar-SA"/>
        </w:rPr>
        <w:t xml:space="preserve">تحت اشراف </w:t>
      </w:r>
      <w:proofErr w:type="gramStart"/>
      <w:r w:rsidRPr="007E331A">
        <w:rPr>
          <w:rFonts w:hint="cs"/>
          <w:sz w:val="24"/>
          <w:szCs w:val="24"/>
          <w:highlight w:val="yellow"/>
          <w:rtl/>
          <w:lang w:bidi="ar-SA"/>
        </w:rPr>
        <w:t>المهندس :</w:t>
      </w:r>
      <w:proofErr w:type="gramEnd"/>
    </w:p>
    <w:p w14:paraId="7B70D512" w14:textId="574EBE1D" w:rsidR="00F84829" w:rsidRDefault="00F84829" w:rsidP="00F84829">
      <w:pPr>
        <w:pStyle w:val="a3"/>
        <w:rPr>
          <w:lang w:bidi="ar-SA"/>
        </w:rPr>
      </w:pPr>
      <w:r>
        <w:rPr>
          <w:rFonts w:hint="cs"/>
          <w:rtl/>
          <w:lang w:bidi="ar-SA"/>
        </w:rPr>
        <w:t xml:space="preserve">محمود </w:t>
      </w:r>
      <w:proofErr w:type="spellStart"/>
      <w:r>
        <w:rPr>
          <w:rFonts w:hint="cs"/>
          <w:rtl/>
          <w:lang w:bidi="ar-SA"/>
        </w:rPr>
        <w:t>اظهير</w:t>
      </w:r>
      <w:proofErr w:type="spellEnd"/>
    </w:p>
    <w:p w14:paraId="465B9768" w14:textId="42CC3F9B" w:rsidR="00F84829" w:rsidRDefault="00F84829" w:rsidP="00F84829">
      <w:pPr>
        <w:pStyle w:val="a3"/>
        <w:rPr>
          <w:rtl/>
          <w:lang w:bidi="ar-SA"/>
        </w:rPr>
      </w:pPr>
    </w:p>
    <w:p w14:paraId="30B0FA72" w14:textId="77777777" w:rsidR="00F84829" w:rsidRDefault="00F84829" w:rsidP="00F84829">
      <w:pPr>
        <w:pStyle w:val="a3"/>
        <w:rPr>
          <w:lang w:bidi="ar-SA"/>
        </w:rPr>
      </w:pPr>
    </w:p>
    <w:p w14:paraId="7ECE5B4E" w14:textId="37EEFE18" w:rsidR="00F84829" w:rsidRPr="007E331A" w:rsidRDefault="00F84829" w:rsidP="00F84829">
      <w:pPr>
        <w:pStyle w:val="a3"/>
        <w:rPr>
          <w:sz w:val="26"/>
          <w:szCs w:val="26"/>
          <w:rtl/>
          <w:lang w:bidi="ar-SA"/>
        </w:rPr>
      </w:pPr>
      <w:r w:rsidRPr="007E331A">
        <w:rPr>
          <w:rFonts w:hint="cs"/>
          <w:sz w:val="26"/>
          <w:szCs w:val="26"/>
          <w:highlight w:val="yellow"/>
          <w:rtl/>
          <w:lang w:bidi="ar-SA"/>
        </w:rPr>
        <w:t xml:space="preserve">وصف </w:t>
      </w:r>
      <w:proofErr w:type="gramStart"/>
      <w:r w:rsidRPr="007E331A">
        <w:rPr>
          <w:rFonts w:hint="cs"/>
          <w:sz w:val="26"/>
          <w:szCs w:val="26"/>
          <w:highlight w:val="yellow"/>
          <w:rtl/>
          <w:lang w:bidi="ar-SA"/>
        </w:rPr>
        <w:t>الفكرة :</w:t>
      </w:r>
      <w:proofErr w:type="gramEnd"/>
      <w:r w:rsidRPr="007E331A">
        <w:rPr>
          <w:rFonts w:hint="cs"/>
          <w:sz w:val="26"/>
          <w:szCs w:val="26"/>
          <w:rtl/>
          <w:lang w:bidi="ar-SA"/>
        </w:rPr>
        <w:t xml:space="preserve"> </w:t>
      </w:r>
    </w:p>
    <w:p w14:paraId="6696B050" w14:textId="77777777" w:rsidR="007E331A" w:rsidRDefault="007E331A" w:rsidP="00F84829">
      <w:pPr>
        <w:pStyle w:val="a3"/>
        <w:rPr>
          <w:rtl/>
          <w:lang w:bidi="ar-SA"/>
        </w:rPr>
      </w:pPr>
    </w:p>
    <w:p w14:paraId="5C43A536" w14:textId="2AAFDE46" w:rsidR="00F84829" w:rsidRDefault="00F84829" w:rsidP="00F84829">
      <w:pPr>
        <w:pStyle w:val="a3"/>
        <w:rPr>
          <w:rtl/>
          <w:lang w:bidi="ar-SA"/>
        </w:rPr>
      </w:pPr>
      <w:r>
        <w:rPr>
          <w:rFonts w:hint="cs"/>
          <w:rtl/>
          <w:lang w:bidi="ar-SA"/>
        </w:rPr>
        <w:t xml:space="preserve">نتيجة للازمة الحادة التي يمر بها التعليم في قطاع غزة بسبب الظروف </w:t>
      </w:r>
      <w:proofErr w:type="gramStart"/>
      <w:r>
        <w:rPr>
          <w:rFonts w:hint="cs"/>
          <w:rtl/>
          <w:lang w:bidi="ar-SA"/>
        </w:rPr>
        <w:t>الراهنة ,</w:t>
      </w:r>
      <w:proofErr w:type="gramEnd"/>
      <w:r>
        <w:rPr>
          <w:rFonts w:hint="cs"/>
          <w:rtl/>
          <w:lang w:bidi="ar-SA"/>
        </w:rPr>
        <w:t xml:space="preserve"> نتج عنها الاعتماد على التعليم الالكتروني مثل </w:t>
      </w:r>
      <w:r>
        <w:rPr>
          <w:lang w:bidi="ar-SA"/>
        </w:rPr>
        <w:t>Google classroom</w:t>
      </w:r>
      <w:r w:rsidR="007E331A">
        <w:rPr>
          <w:lang w:bidi="ar-SA"/>
        </w:rPr>
        <w:t xml:space="preserve"> and model </w:t>
      </w:r>
      <w:r w:rsidR="007E331A">
        <w:rPr>
          <w:rFonts w:hint="cs"/>
          <w:rtl/>
          <w:lang w:bidi="ar-SA"/>
        </w:rPr>
        <w:t xml:space="preserve">وهذه الأدوات مستحيلة وصعبة نظرا لمتطلباته في الاتصال الدائم </w:t>
      </w:r>
      <w:proofErr w:type="spellStart"/>
      <w:r w:rsidR="007E331A">
        <w:rPr>
          <w:rFonts w:hint="cs"/>
          <w:rtl/>
          <w:lang w:bidi="ar-SA"/>
        </w:rPr>
        <w:t>بالانترنت</w:t>
      </w:r>
      <w:proofErr w:type="spellEnd"/>
      <w:r w:rsidR="007E331A">
        <w:rPr>
          <w:rFonts w:hint="cs"/>
          <w:rtl/>
          <w:lang w:bidi="ar-SA"/>
        </w:rPr>
        <w:t xml:space="preserve"> والسرعات العالية هذا الانقطاع الرقمي والكهربائي خصوصا في قطاع غزة يحرم الاف الطلاب من التعليم بالإضافة الي ضياع سجلاتهم المالية والإدارية الوجاهية , مما يخلق حاجة ماسة لنظام تعليمي مرن يتكيف مع الانترنت المعدوم او المتقطع. ومن هنا خطرت لنا هذه الفكرة التي كانت حل لمشكلة حقيقية من خلال انشاء منصة الكترونية تعليمية.</w:t>
      </w:r>
    </w:p>
    <w:p w14:paraId="29FF5E29" w14:textId="44CC2149" w:rsidR="00F84829" w:rsidRDefault="00F84829" w:rsidP="00F84829">
      <w:pPr>
        <w:pStyle w:val="a3"/>
        <w:rPr>
          <w:rtl/>
          <w:lang w:bidi="ar-SA"/>
        </w:rPr>
      </w:pPr>
    </w:p>
    <w:p w14:paraId="6625D7EA" w14:textId="3DF6E5D9" w:rsidR="00F84829" w:rsidRPr="007E331A" w:rsidRDefault="00F84829" w:rsidP="00F84829">
      <w:pPr>
        <w:pStyle w:val="a3"/>
        <w:rPr>
          <w:sz w:val="26"/>
          <w:szCs w:val="26"/>
          <w:rtl/>
          <w:lang w:bidi="ar-SA"/>
        </w:rPr>
      </w:pPr>
      <w:r w:rsidRPr="007E331A">
        <w:rPr>
          <w:rFonts w:hint="cs"/>
          <w:sz w:val="26"/>
          <w:szCs w:val="26"/>
          <w:highlight w:val="yellow"/>
          <w:rtl/>
          <w:lang w:bidi="ar-SA"/>
        </w:rPr>
        <w:t xml:space="preserve">الملخص التنفيذي </w:t>
      </w:r>
      <w:proofErr w:type="gramStart"/>
      <w:r w:rsidRPr="007E331A">
        <w:rPr>
          <w:rFonts w:hint="cs"/>
          <w:sz w:val="26"/>
          <w:szCs w:val="26"/>
          <w:highlight w:val="yellow"/>
          <w:rtl/>
          <w:lang w:bidi="ar-SA"/>
        </w:rPr>
        <w:t>للمشروع :</w:t>
      </w:r>
      <w:proofErr w:type="gramEnd"/>
    </w:p>
    <w:p w14:paraId="43DC882E" w14:textId="77777777" w:rsidR="007E331A" w:rsidRDefault="007E331A" w:rsidP="00F84829">
      <w:pPr>
        <w:pStyle w:val="a3"/>
        <w:rPr>
          <w:rtl/>
          <w:lang w:bidi="ar-SA"/>
        </w:rPr>
      </w:pPr>
    </w:p>
    <w:p w14:paraId="088A56C5" w14:textId="77777777" w:rsidR="00AE19E2" w:rsidRDefault="00F84829" w:rsidP="00F84829">
      <w:pPr>
        <w:pStyle w:val="a3"/>
        <w:rPr>
          <w:lang w:bidi="ar-SA"/>
        </w:rPr>
      </w:pPr>
      <w:r>
        <w:rPr>
          <w:rFonts w:hint="cs"/>
          <w:rtl/>
          <w:lang w:bidi="ar-SA"/>
        </w:rPr>
        <w:t xml:space="preserve">نظام ويب متكامل يدمج بين إدارة المدارس وجاهيا ومنصة تعليم الكتروني </w:t>
      </w:r>
      <w:r w:rsidR="00AE19E2">
        <w:rPr>
          <w:rFonts w:hint="cs"/>
          <w:rtl/>
          <w:lang w:bidi="ar-SA"/>
        </w:rPr>
        <w:t xml:space="preserve">مصمم للعمل في بيئة الازمات والمناطق التي تعاني من انقطاع حاد وتام في شبكات </w:t>
      </w:r>
      <w:proofErr w:type="gramStart"/>
      <w:r w:rsidR="00AE19E2">
        <w:rPr>
          <w:rFonts w:hint="cs"/>
          <w:rtl/>
          <w:lang w:bidi="ar-SA"/>
        </w:rPr>
        <w:t>الانترنت ,</w:t>
      </w:r>
      <w:proofErr w:type="gramEnd"/>
      <w:r w:rsidR="00AE19E2">
        <w:rPr>
          <w:rFonts w:hint="cs"/>
          <w:rtl/>
          <w:lang w:bidi="ar-SA"/>
        </w:rPr>
        <w:t xml:space="preserve"> يتيح النظام إدارة كافة العمليات المدرسية والمالية وجاهيا بينما يضمن استمرار التعليم والاختبارات والتواصل من داخل الخيام عبر تقنية </w:t>
      </w:r>
    </w:p>
    <w:p w14:paraId="774A8EA5" w14:textId="356879C7" w:rsidR="00F84829" w:rsidRDefault="00AE19E2" w:rsidP="00F84829">
      <w:pPr>
        <w:pStyle w:val="a3"/>
        <w:rPr>
          <w:rtl/>
          <w:lang w:bidi="ar-SA"/>
        </w:rPr>
      </w:pPr>
      <w:r>
        <w:rPr>
          <w:lang w:bidi="ar-SA"/>
        </w:rPr>
        <w:t xml:space="preserve"> (offline-first Architecture) </w:t>
      </w:r>
      <w:r>
        <w:rPr>
          <w:rFonts w:hint="cs"/>
          <w:rtl/>
          <w:lang w:bidi="ar-SA"/>
        </w:rPr>
        <w:t xml:space="preserve">دون الحاجة لاتصال مستمر </w:t>
      </w:r>
      <w:proofErr w:type="spellStart"/>
      <w:proofErr w:type="gramStart"/>
      <w:r>
        <w:rPr>
          <w:rFonts w:hint="cs"/>
          <w:rtl/>
          <w:lang w:bidi="ar-SA"/>
        </w:rPr>
        <w:t>بالانترنت</w:t>
      </w:r>
      <w:proofErr w:type="spellEnd"/>
      <w:r>
        <w:rPr>
          <w:rFonts w:hint="cs"/>
          <w:rtl/>
          <w:lang w:bidi="ar-SA"/>
        </w:rPr>
        <w:t xml:space="preserve"> .</w:t>
      </w:r>
      <w:proofErr w:type="gramEnd"/>
    </w:p>
    <w:p w14:paraId="0414911A" w14:textId="240F42B3" w:rsidR="00AE19E2" w:rsidRDefault="00AE19E2" w:rsidP="00F84829">
      <w:pPr>
        <w:pStyle w:val="a3"/>
        <w:rPr>
          <w:rtl/>
          <w:lang w:bidi="ar-SA"/>
        </w:rPr>
      </w:pPr>
    </w:p>
    <w:p w14:paraId="787EA5F7" w14:textId="7DF1FFA0" w:rsidR="00AE19E2" w:rsidRDefault="00AE19E2" w:rsidP="00F84829">
      <w:pPr>
        <w:pStyle w:val="a3"/>
        <w:rPr>
          <w:sz w:val="26"/>
          <w:szCs w:val="26"/>
          <w:rtl/>
          <w:lang w:bidi="ar-SA"/>
        </w:rPr>
      </w:pPr>
      <w:r w:rsidRPr="00AE19E2">
        <w:rPr>
          <w:rFonts w:hint="cs"/>
          <w:sz w:val="26"/>
          <w:szCs w:val="26"/>
          <w:highlight w:val="yellow"/>
          <w:rtl/>
          <w:lang w:bidi="ar-SA"/>
        </w:rPr>
        <w:t>الوظائف الأساسية للنظام:</w:t>
      </w:r>
    </w:p>
    <w:p w14:paraId="47E8983B" w14:textId="509607A8" w:rsidR="005525E8" w:rsidRPr="009602E5" w:rsidRDefault="005525E8" w:rsidP="005525E8">
      <w:pPr>
        <w:pStyle w:val="a3"/>
        <w:numPr>
          <w:ilvl w:val="0"/>
          <w:numId w:val="3"/>
        </w:numPr>
        <w:rPr>
          <w:color w:val="5B9BD5" w:themeColor="accent5"/>
          <w:sz w:val="26"/>
          <w:szCs w:val="26"/>
          <w:lang w:bidi="ar-SA"/>
        </w:rPr>
      </w:pPr>
      <w:r w:rsidRPr="009602E5">
        <w:rPr>
          <w:rFonts w:cs="Arial"/>
          <w:color w:val="5B9BD5" w:themeColor="accent5"/>
          <w:sz w:val="26"/>
          <w:szCs w:val="26"/>
          <w:rtl/>
          <w:lang w:bidi="ar-SA"/>
        </w:rPr>
        <w:t>لوحة تحكم المدير (</w:t>
      </w:r>
      <w:r w:rsidRPr="009602E5">
        <w:rPr>
          <w:color w:val="5B9BD5" w:themeColor="accent5"/>
          <w:sz w:val="26"/>
          <w:szCs w:val="26"/>
          <w:lang w:bidi="ar-SA"/>
        </w:rPr>
        <w:t>Admin Dashboard</w:t>
      </w:r>
      <w:r w:rsidRPr="009602E5">
        <w:rPr>
          <w:rFonts w:cs="Arial"/>
          <w:color w:val="5B9BD5" w:themeColor="accent5"/>
          <w:sz w:val="26"/>
          <w:szCs w:val="26"/>
          <w:rtl/>
          <w:lang w:bidi="ar-SA"/>
        </w:rPr>
        <w:t>)</w:t>
      </w:r>
    </w:p>
    <w:p w14:paraId="26B0958B" w14:textId="77777777" w:rsidR="009602E5" w:rsidRDefault="009602E5" w:rsidP="009602E5">
      <w:pPr>
        <w:pStyle w:val="a3"/>
        <w:ind w:left="1080"/>
        <w:rPr>
          <w:sz w:val="26"/>
          <w:szCs w:val="26"/>
          <w:rtl/>
          <w:lang w:bidi="ar-SA"/>
        </w:rPr>
      </w:pPr>
    </w:p>
    <w:p w14:paraId="5F0C1327" w14:textId="391E0AED" w:rsidR="005525E8" w:rsidRPr="005525E8" w:rsidRDefault="009602E5" w:rsidP="005525E8">
      <w:pPr>
        <w:pStyle w:val="a3"/>
        <w:ind w:left="1080"/>
        <w:rPr>
          <w:rtl/>
          <w:lang w:bidi="ar-SA"/>
        </w:rPr>
      </w:pPr>
      <w:r>
        <w:rPr>
          <w:rFonts w:cs="Arial" w:hint="cs"/>
          <w:rtl/>
          <w:lang w:bidi="ar-SA"/>
        </w:rPr>
        <w:t>ا</w:t>
      </w:r>
      <w:r w:rsidR="005525E8" w:rsidRPr="005525E8">
        <w:rPr>
          <w:rFonts w:cs="Arial"/>
          <w:rtl/>
          <w:lang w:bidi="ar-SA"/>
        </w:rPr>
        <w:t>دارة الطلاب والمعلمين: تسجيل الطلاب وتوزيع الفصول الإدارية، وتعيين صلاحيات المعلمين (</w:t>
      </w:r>
      <w:r w:rsidR="005525E8" w:rsidRPr="005525E8">
        <w:rPr>
          <w:lang w:bidi="ar-SA"/>
        </w:rPr>
        <w:t>Permissions &amp; Roles</w:t>
      </w:r>
      <w:r w:rsidR="005525E8" w:rsidRPr="005525E8">
        <w:rPr>
          <w:rFonts w:cs="Arial"/>
          <w:rtl/>
          <w:lang w:bidi="ar-SA"/>
        </w:rPr>
        <w:t>).</w:t>
      </w:r>
    </w:p>
    <w:p w14:paraId="317CD2AE" w14:textId="2D8A8415" w:rsidR="005525E8" w:rsidRDefault="005525E8" w:rsidP="005525E8">
      <w:pPr>
        <w:pStyle w:val="a3"/>
        <w:ind w:left="1080"/>
        <w:rPr>
          <w:rtl/>
          <w:lang w:bidi="ar-SA"/>
        </w:rPr>
      </w:pPr>
      <w:r w:rsidRPr="005525E8">
        <w:rPr>
          <w:rFonts w:cs="Arial"/>
          <w:rtl/>
          <w:lang w:bidi="ar-SA"/>
        </w:rPr>
        <w:t xml:space="preserve"> الإدارة المالية (</w:t>
      </w:r>
      <w:r w:rsidRPr="005525E8">
        <w:rPr>
          <w:lang w:bidi="ar-SA"/>
        </w:rPr>
        <w:t>Fees Management</w:t>
      </w:r>
      <w:r w:rsidRPr="005525E8">
        <w:rPr>
          <w:rFonts w:cs="Arial"/>
          <w:rtl/>
          <w:lang w:bidi="ar-SA"/>
        </w:rPr>
        <w:t>): متابعة الرسوم الشهرية والسنوية للطلاب، وتسجيل الدفعات سواء كانت نقداً (</w:t>
      </w:r>
      <w:r w:rsidRPr="005525E8">
        <w:rPr>
          <w:lang w:bidi="ar-SA"/>
        </w:rPr>
        <w:t>Cash</w:t>
      </w:r>
      <w:r w:rsidRPr="005525E8">
        <w:rPr>
          <w:rFonts w:cs="Arial"/>
          <w:rtl/>
          <w:lang w:bidi="ar-SA"/>
        </w:rPr>
        <w:t>) أو عبر مراجعة إشعارات التحويل الرقمي للتطبيقات البنكية والمحافظ الإلكترونية.</w:t>
      </w:r>
    </w:p>
    <w:p w14:paraId="35F9EBAD" w14:textId="77777777" w:rsidR="009602E5" w:rsidRDefault="009602E5" w:rsidP="005525E8">
      <w:pPr>
        <w:pStyle w:val="a3"/>
        <w:ind w:left="1080"/>
        <w:rPr>
          <w:rtl/>
          <w:lang w:bidi="ar-SA"/>
        </w:rPr>
      </w:pPr>
    </w:p>
    <w:p w14:paraId="50A0DFE6" w14:textId="1D756F20" w:rsidR="009602E5" w:rsidRPr="009602E5" w:rsidRDefault="009602E5" w:rsidP="009602E5">
      <w:pPr>
        <w:pStyle w:val="a3"/>
        <w:numPr>
          <w:ilvl w:val="0"/>
          <w:numId w:val="3"/>
        </w:numPr>
        <w:rPr>
          <w:color w:val="5B9BD5" w:themeColor="accent5"/>
          <w:sz w:val="26"/>
          <w:szCs w:val="26"/>
          <w:lang w:bidi="ar-SA"/>
        </w:rPr>
      </w:pPr>
      <w:r w:rsidRPr="009602E5">
        <w:rPr>
          <w:rFonts w:cs="Arial"/>
          <w:color w:val="5B9BD5" w:themeColor="accent5"/>
          <w:sz w:val="26"/>
          <w:szCs w:val="26"/>
          <w:rtl/>
          <w:lang w:bidi="ar-SA"/>
        </w:rPr>
        <w:t>بوابة المعلم (</w:t>
      </w:r>
      <w:r w:rsidRPr="009602E5">
        <w:rPr>
          <w:color w:val="5B9BD5" w:themeColor="accent5"/>
          <w:sz w:val="26"/>
          <w:szCs w:val="26"/>
          <w:lang w:bidi="ar-SA"/>
        </w:rPr>
        <w:t>Teacher Portal</w:t>
      </w:r>
      <w:r w:rsidRPr="009602E5">
        <w:rPr>
          <w:rFonts w:cs="Arial"/>
          <w:color w:val="5B9BD5" w:themeColor="accent5"/>
          <w:sz w:val="26"/>
          <w:szCs w:val="26"/>
          <w:rtl/>
          <w:lang w:bidi="ar-SA"/>
        </w:rPr>
        <w:t>)</w:t>
      </w:r>
    </w:p>
    <w:p w14:paraId="3D34E55C" w14:textId="314FBFE2" w:rsidR="009602E5" w:rsidRDefault="009602E5" w:rsidP="009602E5">
      <w:pPr>
        <w:pStyle w:val="a3"/>
        <w:ind w:left="1080"/>
        <w:rPr>
          <w:color w:val="5B9BD5" w:themeColor="accent5"/>
          <w:rtl/>
          <w:lang w:bidi="ar-SA"/>
        </w:rPr>
      </w:pPr>
    </w:p>
    <w:p w14:paraId="0007947C" w14:textId="77777777" w:rsidR="009602E5" w:rsidRPr="009602E5" w:rsidRDefault="009602E5" w:rsidP="009602E5">
      <w:pPr>
        <w:pStyle w:val="a3"/>
        <w:ind w:left="1080"/>
        <w:rPr>
          <w:color w:val="000000" w:themeColor="text1"/>
          <w:rtl/>
          <w:lang w:bidi="ar-SA"/>
        </w:rPr>
      </w:pPr>
      <w:r w:rsidRPr="009602E5">
        <w:rPr>
          <w:rFonts w:cs="Arial"/>
          <w:color w:val="000000" w:themeColor="text1"/>
          <w:rtl/>
          <w:lang w:bidi="ar-SA"/>
        </w:rPr>
        <w:t>رصد الحضور والغياب الوجاهي: جدول ذكي لرصد غياب الطلاب داخل الحصص الوجاهية في نقاط التعليم أو الخيام.</w:t>
      </w:r>
    </w:p>
    <w:p w14:paraId="5B810330" w14:textId="212A5938" w:rsidR="009602E5" w:rsidRDefault="009602E5" w:rsidP="009602E5">
      <w:pPr>
        <w:pStyle w:val="a3"/>
        <w:ind w:left="1080"/>
        <w:rPr>
          <w:color w:val="000000" w:themeColor="text1"/>
          <w:rtl/>
          <w:lang w:bidi="ar-SA"/>
        </w:rPr>
      </w:pPr>
      <w:r w:rsidRPr="009602E5">
        <w:rPr>
          <w:rFonts w:cs="Arial"/>
          <w:color w:val="000000" w:themeColor="text1"/>
          <w:rtl/>
          <w:lang w:bidi="ar-SA"/>
        </w:rPr>
        <w:t xml:space="preserve"> بنك الأسئلة ومولد الاختبارات الذكي (</w:t>
      </w:r>
      <w:r w:rsidRPr="009602E5">
        <w:rPr>
          <w:color w:val="000000" w:themeColor="text1"/>
          <w:lang w:bidi="ar-SA"/>
        </w:rPr>
        <w:t>Question Bank</w:t>
      </w:r>
      <w:r w:rsidRPr="009602E5">
        <w:rPr>
          <w:rFonts w:cs="Arial"/>
          <w:color w:val="000000" w:themeColor="text1"/>
          <w:rtl/>
          <w:lang w:bidi="ar-SA"/>
        </w:rPr>
        <w:t>): أداة لرفع بنك من الأسئلة لكل مادة، يقوم النظام بناءً عليها بتوليد اختبارات قصيرة مؤتمتة وعشوائية لكل طالب لمنع الغش.</w:t>
      </w:r>
    </w:p>
    <w:p w14:paraId="70AD6EEA" w14:textId="48850257" w:rsidR="009602E5" w:rsidRDefault="009602E5" w:rsidP="009602E5">
      <w:pPr>
        <w:pStyle w:val="a3"/>
        <w:ind w:left="1080"/>
        <w:rPr>
          <w:color w:val="000000" w:themeColor="text1"/>
          <w:rtl/>
          <w:lang w:bidi="ar-SA"/>
        </w:rPr>
      </w:pPr>
    </w:p>
    <w:p w14:paraId="31B79CD9" w14:textId="3C0CD079" w:rsidR="009602E5" w:rsidRPr="009602E5" w:rsidRDefault="009602E5" w:rsidP="009602E5">
      <w:pPr>
        <w:pStyle w:val="a3"/>
        <w:numPr>
          <w:ilvl w:val="0"/>
          <w:numId w:val="3"/>
        </w:numPr>
        <w:rPr>
          <w:color w:val="4472C4" w:themeColor="accent1"/>
          <w:sz w:val="26"/>
          <w:szCs w:val="26"/>
          <w:lang w:bidi="ar-SA"/>
        </w:rPr>
      </w:pPr>
      <w:r w:rsidRPr="009602E5">
        <w:rPr>
          <w:rFonts w:cs="Arial" w:hint="cs"/>
          <w:color w:val="4472C4" w:themeColor="accent1"/>
          <w:sz w:val="26"/>
          <w:szCs w:val="26"/>
          <w:rtl/>
          <w:lang w:bidi="ar-SA"/>
        </w:rPr>
        <w:t>ا</w:t>
      </w:r>
      <w:r w:rsidRPr="009602E5">
        <w:rPr>
          <w:rFonts w:cs="Arial"/>
          <w:color w:val="4472C4" w:themeColor="accent1"/>
          <w:sz w:val="26"/>
          <w:szCs w:val="26"/>
          <w:rtl/>
          <w:lang w:bidi="ar-SA"/>
        </w:rPr>
        <w:t>لتواصل الداخلي:</w:t>
      </w:r>
    </w:p>
    <w:p w14:paraId="52A686ED" w14:textId="59930B30" w:rsidR="009602E5" w:rsidRDefault="009602E5" w:rsidP="009602E5">
      <w:pPr>
        <w:pStyle w:val="a3"/>
        <w:ind w:left="1080"/>
        <w:rPr>
          <w:color w:val="4472C4" w:themeColor="accent1"/>
          <w:rtl/>
          <w:lang w:bidi="ar-SA"/>
        </w:rPr>
      </w:pPr>
    </w:p>
    <w:p w14:paraId="79210926" w14:textId="6F6C987D" w:rsidR="009602E5" w:rsidRDefault="009602E5" w:rsidP="009602E5">
      <w:pPr>
        <w:pStyle w:val="a3"/>
        <w:ind w:left="1080"/>
        <w:rPr>
          <w:color w:val="000000" w:themeColor="text1"/>
          <w:rtl/>
          <w:lang w:bidi="ar-SA"/>
        </w:rPr>
      </w:pPr>
      <w:r w:rsidRPr="009602E5">
        <w:rPr>
          <w:rFonts w:cs="Arial"/>
          <w:color w:val="000000" w:themeColor="text1"/>
          <w:rtl/>
          <w:lang w:bidi="ar-SA"/>
        </w:rPr>
        <w:t>استقبال استفسارات وأسئلة الطلاب الأكاديمية والرد عليها عبر صندوق وارد خفيف (</w:t>
      </w:r>
      <w:r w:rsidRPr="009602E5">
        <w:rPr>
          <w:color w:val="000000" w:themeColor="text1"/>
          <w:lang w:bidi="ar-SA"/>
        </w:rPr>
        <w:t>Text-Only</w:t>
      </w:r>
      <w:r w:rsidRPr="009602E5">
        <w:rPr>
          <w:rFonts w:cs="Arial"/>
          <w:color w:val="000000" w:themeColor="text1"/>
          <w:rtl/>
          <w:lang w:bidi="ar-SA"/>
        </w:rPr>
        <w:t>).</w:t>
      </w:r>
    </w:p>
    <w:p w14:paraId="3422ED65" w14:textId="3AFA0A71" w:rsidR="009602E5" w:rsidRDefault="009602E5" w:rsidP="009602E5">
      <w:pPr>
        <w:pStyle w:val="a3"/>
        <w:ind w:left="1080"/>
        <w:rPr>
          <w:color w:val="000000" w:themeColor="text1"/>
          <w:rtl/>
          <w:lang w:bidi="ar-SA"/>
        </w:rPr>
      </w:pPr>
    </w:p>
    <w:p w14:paraId="256F6738" w14:textId="56C58BC6" w:rsidR="009602E5" w:rsidRPr="009602E5" w:rsidRDefault="009602E5" w:rsidP="009602E5">
      <w:pPr>
        <w:pStyle w:val="a3"/>
        <w:numPr>
          <w:ilvl w:val="0"/>
          <w:numId w:val="3"/>
        </w:numPr>
        <w:rPr>
          <w:color w:val="4472C4" w:themeColor="accent1"/>
          <w:sz w:val="26"/>
          <w:szCs w:val="26"/>
          <w:lang w:bidi="ar-SA"/>
        </w:rPr>
      </w:pPr>
      <w:r w:rsidRPr="009602E5">
        <w:rPr>
          <w:rFonts w:cs="Arial"/>
          <w:color w:val="4472C4" w:themeColor="accent1"/>
          <w:sz w:val="26"/>
          <w:szCs w:val="26"/>
          <w:rtl/>
          <w:lang w:bidi="ar-SA"/>
        </w:rPr>
        <w:t>بوابة الطالب (</w:t>
      </w:r>
      <w:r w:rsidRPr="009602E5">
        <w:rPr>
          <w:color w:val="4472C4" w:themeColor="accent1"/>
          <w:sz w:val="26"/>
          <w:szCs w:val="26"/>
          <w:lang w:bidi="ar-SA"/>
        </w:rPr>
        <w:t>Student Portal</w:t>
      </w:r>
      <w:r w:rsidRPr="009602E5">
        <w:rPr>
          <w:rFonts w:cs="Arial"/>
          <w:color w:val="4472C4" w:themeColor="accent1"/>
          <w:sz w:val="26"/>
          <w:szCs w:val="26"/>
          <w:rtl/>
          <w:lang w:bidi="ar-SA"/>
        </w:rPr>
        <w:t xml:space="preserve">) - تدعم وضع </w:t>
      </w:r>
      <w:proofErr w:type="spellStart"/>
      <w:r w:rsidRPr="009602E5">
        <w:rPr>
          <w:rFonts w:cs="Arial"/>
          <w:color w:val="4472C4" w:themeColor="accent1"/>
          <w:sz w:val="26"/>
          <w:szCs w:val="26"/>
          <w:rtl/>
          <w:lang w:bidi="ar-SA"/>
        </w:rPr>
        <w:t>أوفلاين</w:t>
      </w:r>
      <w:proofErr w:type="spellEnd"/>
      <w:r w:rsidRPr="009602E5">
        <w:rPr>
          <w:rFonts w:cs="Arial"/>
          <w:color w:val="4472C4" w:themeColor="accent1"/>
          <w:sz w:val="26"/>
          <w:szCs w:val="26"/>
          <w:rtl/>
          <w:lang w:bidi="ar-SA"/>
        </w:rPr>
        <w:t xml:space="preserve"> بالكامل</w:t>
      </w:r>
    </w:p>
    <w:p w14:paraId="73900CB6" w14:textId="77777777" w:rsidR="009602E5" w:rsidRDefault="009602E5" w:rsidP="009602E5">
      <w:pPr>
        <w:pStyle w:val="a3"/>
        <w:ind w:left="1080"/>
        <w:rPr>
          <w:color w:val="4472C4" w:themeColor="accent1"/>
          <w:lang w:bidi="ar-SA"/>
        </w:rPr>
      </w:pPr>
    </w:p>
    <w:p w14:paraId="17A8B6F5" w14:textId="6164133E" w:rsidR="009602E5" w:rsidRDefault="009602E5" w:rsidP="009602E5">
      <w:pPr>
        <w:pStyle w:val="a3"/>
        <w:numPr>
          <w:ilvl w:val="0"/>
          <w:numId w:val="4"/>
        </w:numPr>
        <w:rPr>
          <w:color w:val="000000" w:themeColor="text1"/>
          <w:lang w:bidi="ar-SA"/>
        </w:rPr>
      </w:pPr>
      <w:r w:rsidRPr="009602E5">
        <w:rPr>
          <w:rFonts w:cs="Arial"/>
          <w:color w:val="000000" w:themeColor="text1"/>
          <w:rtl/>
          <w:lang w:bidi="ar-SA"/>
        </w:rPr>
        <w:t xml:space="preserve">قارئ ملفات ومناهج </w:t>
      </w:r>
      <w:proofErr w:type="spellStart"/>
      <w:r w:rsidRPr="009602E5">
        <w:rPr>
          <w:rFonts w:cs="Arial"/>
          <w:color w:val="000000" w:themeColor="text1"/>
          <w:rtl/>
          <w:lang w:bidi="ar-SA"/>
        </w:rPr>
        <w:t>أوفلاين</w:t>
      </w:r>
      <w:proofErr w:type="spellEnd"/>
      <w:r w:rsidRPr="009602E5">
        <w:rPr>
          <w:rFonts w:cs="Arial"/>
          <w:color w:val="000000" w:themeColor="text1"/>
          <w:rtl/>
          <w:lang w:bidi="ar-SA"/>
        </w:rPr>
        <w:t xml:space="preserve">: إمكانية تصفح وقراءة ملفات الـ </w:t>
      </w:r>
      <w:r w:rsidRPr="009602E5">
        <w:rPr>
          <w:color w:val="000000" w:themeColor="text1"/>
          <w:lang w:bidi="ar-SA"/>
        </w:rPr>
        <w:t>PDF</w:t>
      </w:r>
      <w:r w:rsidRPr="009602E5">
        <w:rPr>
          <w:rFonts w:cs="Arial"/>
          <w:color w:val="000000" w:themeColor="text1"/>
          <w:rtl/>
          <w:lang w:bidi="ar-SA"/>
        </w:rPr>
        <w:t xml:space="preserve"> التعليمية المحملة مسبقاً دون الحاجة للإنترنت.</w:t>
      </w:r>
    </w:p>
    <w:p w14:paraId="57432DE7" w14:textId="390BD17D" w:rsidR="009602E5" w:rsidRPr="009602E5" w:rsidRDefault="009602E5" w:rsidP="009602E5">
      <w:pPr>
        <w:pStyle w:val="a3"/>
        <w:ind w:left="1800"/>
        <w:rPr>
          <w:color w:val="000000" w:themeColor="text1"/>
          <w:lang w:bidi="ar-SA"/>
        </w:rPr>
      </w:pPr>
    </w:p>
    <w:p w14:paraId="7848613F" w14:textId="157089E5" w:rsidR="009602E5" w:rsidRDefault="009602E5" w:rsidP="009602E5">
      <w:pPr>
        <w:pStyle w:val="a3"/>
        <w:numPr>
          <w:ilvl w:val="0"/>
          <w:numId w:val="4"/>
        </w:numPr>
        <w:rPr>
          <w:color w:val="000000" w:themeColor="text1"/>
          <w:lang w:bidi="ar-SA"/>
        </w:rPr>
      </w:pPr>
      <w:r w:rsidRPr="009602E5">
        <w:rPr>
          <w:rFonts w:cs="Arial"/>
          <w:color w:val="000000" w:themeColor="text1"/>
          <w:rtl/>
          <w:lang w:bidi="ar-SA"/>
        </w:rPr>
        <w:t xml:space="preserve">محرك الامتحانات </w:t>
      </w:r>
      <w:proofErr w:type="spellStart"/>
      <w:r w:rsidRPr="009602E5">
        <w:rPr>
          <w:rFonts w:cs="Arial"/>
          <w:color w:val="000000" w:themeColor="text1"/>
          <w:rtl/>
          <w:lang w:bidi="ar-SA"/>
        </w:rPr>
        <w:t>أوفلاين</w:t>
      </w:r>
      <w:proofErr w:type="spellEnd"/>
      <w:r w:rsidRPr="009602E5">
        <w:rPr>
          <w:rFonts w:cs="Arial"/>
          <w:color w:val="000000" w:themeColor="text1"/>
          <w:rtl/>
          <w:lang w:bidi="ar-SA"/>
        </w:rPr>
        <w:t xml:space="preserve"> (</w:t>
      </w:r>
      <w:r w:rsidRPr="009602E5">
        <w:rPr>
          <w:color w:val="000000" w:themeColor="text1"/>
          <w:lang w:bidi="ar-SA"/>
        </w:rPr>
        <w:t>Offline Quiz Engine</w:t>
      </w:r>
      <w:r w:rsidRPr="009602E5">
        <w:rPr>
          <w:rFonts w:cs="Arial"/>
          <w:color w:val="000000" w:themeColor="text1"/>
          <w:rtl/>
          <w:lang w:bidi="ar-SA"/>
        </w:rPr>
        <w:t>): تقديم الاختبارات التي تم توليدها عشوائياً وحساب الوقت وتصليح النتيجة محلياً على جهاز الطالب وهو منفصل تماماً عن الشبكة.</w:t>
      </w:r>
    </w:p>
    <w:p w14:paraId="192241F9" w14:textId="77777777" w:rsidR="009602E5" w:rsidRPr="009602E5" w:rsidRDefault="009602E5" w:rsidP="009602E5">
      <w:pPr>
        <w:pStyle w:val="a3"/>
        <w:rPr>
          <w:color w:val="000000" w:themeColor="text1"/>
          <w:rtl/>
          <w:lang w:bidi="ar-SA"/>
        </w:rPr>
      </w:pPr>
    </w:p>
    <w:p w14:paraId="1966D5BC" w14:textId="77777777" w:rsidR="009602E5" w:rsidRPr="009602E5" w:rsidRDefault="009602E5" w:rsidP="009602E5">
      <w:pPr>
        <w:pStyle w:val="a3"/>
        <w:ind w:left="1800"/>
        <w:rPr>
          <w:color w:val="000000" w:themeColor="text1"/>
          <w:lang w:bidi="ar-SA"/>
        </w:rPr>
      </w:pPr>
    </w:p>
    <w:p w14:paraId="2BF13887" w14:textId="2755A0E7" w:rsidR="009602E5" w:rsidRPr="009602E5" w:rsidRDefault="009602E5" w:rsidP="009602E5">
      <w:pPr>
        <w:pStyle w:val="a3"/>
        <w:numPr>
          <w:ilvl w:val="0"/>
          <w:numId w:val="4"/>
        </w:numPr>
        <w:rPr>
          <w:color w:val="000000" w:themeColor="text1"/>
          <w:rtl/>
          <w:lang w:bidi="ar-SA"/>
        </w:rPr>
      </w:pPr>
      <w:r w:rsidRPr="009602E5">
        <w:rPr>
          <w:rFonts w:cs="Arial"/>
          <w:color w:val="000000" w:themeColor="text1"/>
          <w:rtl/>
          <w:lang w:bidi="ar-SA"/>
        </w:rPr>
        <w:t>الإشعارات الموقوتة بدون إنترنت (</w:t>
      </w:r>
      <w:r w:rsidRPr="009602E5">
        <w:rPr>
          <w:color w:val="000000" w:themeColor="text1"/>
          <w:lang w:bidi="ar-SA"/>
        </w:rPr>
        <w:t>Offline Notifications</w:t>
      </w:r>
      <w:r w:rsidRPr="009602E5">
        <w:rPr>
          <w:rFonts w:cs="Arial"/>
          <w:color w:val="000000" w:themeColor="text1"/>
          <w:rtl/>
          <w:lang w:bidi="ar-SA"/>
        </w:rPr>
        <w:t xml:space="preserve">): استقبال وتنبيه الطالب بالمواعيد الهامة (كالاختبارات الوجاهية) بناءً على ساعة المتصفح الداخلية حتى لو كان الهاتف </w:t>
      </w:r>
      <w:proofErr w:type="spellStart"/>
      <w:r w:rsidRPr="009602E5">
        <w:rPr>
          <w:rFonts w:cs="Arial"/>
          <w:color w:val="000000" w:themeColor="text1"/>
          <w:rtl/>
          <w:lang w:bidi="ar-SA"/>
        </w:rPr>
        <w:t>أوفلاين</w:t>
      </w:r>
      <w:proofErr w:type="spellEnd"/>
    </w:p>
    <w:p w14:paraId="62784C1D" w14:textId="77777777" w:rsidR="009602E5" w:rsidRPr="009602E5" w:rsidRDefault="009602E5" w:rsidP="00F84829">
      <w:pPr>
        <w:pStyle w:val="a3"/>
        <w:rPr>
          <w:color w:val="000000" w:themeColor="text1"/>
          <w:sz w:val="26"/>
          <w:szCs w:val="26"/>
          <w:rtl/>
          <w:lang w:bidi="ar-SA"/>
        </w:rPr>
      </w:pPr>
    </w:p>
    <w:p w14:paraId="5E0D258F" w14:textId="51DC8316" w:rsidR="00AE19E2" w:rsidRDefault="00AE19E2" w:rsidP="00F84829">
      <w:pPr>
        <w:pStyle w:val="a3"/>
        <w:rPr>
          <w:sz w:val="26"/>
          <w:szCs w:val="26"/>
          <w:rtl/>
          <w:lang w:bidi="ar-SA"/>
        </w:rPr>
      </w:pPr>
    </w:p>
    <w:p w14:paraId="139DC91F" w14:textId="18A04C7E" w:rsidR="00363FD1" w:rsidRDefault="00363FD1" w:rsidP="00F84829">
      <w:pPr>
        <w:pStyle w:val="a3"/>
        <w:rPr>
          <w:sz w:val="26"/>
          <w:szCs w:val="26"/>
          <w:rtl/>
          <w:lang w:bidi="ar-SA"/>
        </w:rPr>
      </w:pPr>
      <w:r w:rsidRPr="00363FD1">
        <w:rPr>
          <w:rFonts w:hint="cs"/>
          <w:sz w:val="26"/>
          <w:szCs w:val="26"/>
          <w:highlight w:val="yellow"/>
          <w:rtl/>
          <w:lang w:bidi="ar-SA"/>
        </w:rPr>
        <w:t xml:space="preserve">تحليل </w:t>
      </w:r>
      <w:proofErr w:type="gramStart"/>
      <w:r w:rsidRPr="00363FD1">
        <w:rPr>
          <w:rFonts w:hint="cs"/>
          <w:sz w:val="26"/>
          <w:szCs w:val="26"/>
          <w:highlight w:val="yellow"/>
          <w:rtl/>
          <w:lang w:bidi="ar-SA"/>
        </w:rPr>
        <w:t>المشروع :</w:t>
      </w:r>
      <w:proofErr w:type="gramEnd"/>
    </w:p>
    <w:p w14:paraId="58A33F2F" w14:textId="09BBDDDF" w:rsidR="00363FD1" w:rsidRDefault="00363FD1" w:rsidP="00F84829">
      <w:pPr>
        <w:pStyle w:val="a3"/>
        <w:rPr>
          <w:sz w:val="26"/>
          <w:szCs w:val="26"/>
          <w:rtl/>
          <w:lang w:bidi="ar-SA"/>
        </w:rPr>
      </w:pPr>
    </w:p>
    <w:p w14:paraId="073B67CA" w14:textId="648E00EE" w:rsidR="00363FD1" w:rsidRDefault="00363FD1" w:rsidP="00F84829">
      <w:pPr>
        <w:pStyle w:val="a3"/>
        <w:rPr>
          <w:sz w:val="26"/>
          <w:szCs w:val="26"/>
          <w:rtl/>
          <w:lang w:bidi="ar-SA"/>
        </w:rPr>
      </w:pPr>
      <w:r w:rsidRPr="0075373A">
        <w:rPr>
          <w:rFonts w:hint="cs"/>
          <w:sz w:val="26"/>
          <w:szCs w:val="26"/>
          <w:highlight w:val="green"/>
          <w:rtl/>
          <w:lang w:bidi="ar-SA"/>
        </w:rPr>
        <w:t>المستخدمين:</w:t>
      </w:r>
    </w:p>
    <w:p w14:paraId="36C6A977" w14:textId="02176651" w:rsidR="00363FD1" w:rsidRDefault="00363FD1" w:rsidP="00363FD1">
      <w:pPr>
        <w:pStyle w:val="a3"/>
        <w:numPr>
          <w:ilvl w:val="0"/>
          <w:numId w:val="7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>مدير النظام</w:t>
      </w:r>
      <w:r w:rsidR="0098767F">
        <w:rPr>
          <w:rFonts w:hint="cs"/>
          <w:sz w:val="26"/>
          <w:szCs w:val="26"/>
          <w:rtl/>
          <w:lang w:bidi="ar-SA"/>
        </w:rPr>
        <w:t xml:space="preserve"> / </w:t>
      </w:r>
      <w:r w:rsidR="0098767F">
        <w:rPr>
          <w:rFonts w:hint="cs"/>
          <w:rtl/>
          <w:lang w:bidi="ar-SA"/>
        </w:rPr>
        <w:t>وهو المسؤول الاعلى</w:t>
      </w:r>
    </w:p>
    <w:p w14:paraId="7B3B5907" w14:textId="377F3996" w:rsidR="0098767F" w:rsidRDefault="0098767F" w:rsidP="0098767F">
      <w:pPr>
        <w:pStyle w:val="a3"/>
        <w:ind w:left="1440"/>
        <w:rPr>
          <w:sz w:val="26"/>
          <w:szCs w:val="26"/>
          <w:rtl/>
          <w:lang w:bidi="ar-SA"/>
        </w:rPr>
      </w:pPr>
      <w:r>
        <w:rPr>
          <w:rFonts w:hint="cs"/>
          <w:sz w:val="26"/>
          <w:szCs w:val="26"/>
          <w:rtl/>
          <w:lang w:bidi="ar-SA"/>
        </w:rPr>
        <w:t>صلاحياته:</w:t>
      </w:r>
    </w:p>
    <w:p w14:paraId="26D10895" w14:textId="178EBABC" w:rsidR="0098767F" w:rsidRDefault="0098767F" w:rsidP="0098767F">
      <w:pPr>
        <w:pStyle w:val="a3"/>
        <w:numPr>
          <w:ilvl w:val="0"/>
          <w:numId w:val="8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 xml:space="preserve">إضافة طلاب </w:t>
      </w:r>
    </w:p>
    <w:p w14:paraId="599E8CE5" w14:textId="70C0DEC6" w:rsidR="0098767F" w:rsidRDefault="0098767F" w:rsidP="0098767F">
      <w:pPr>
        <w:pStyle w:val="a3"/>
        <w:numPr>
          <w:ilvl w:val="0"/>
          <w:numId w:val="8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>إضافة معلمين</w:t>
      </w:r>
    </w:p>
    <w:p w14:paraId="322F3510" w14:textId="350C1021" w:rsidR="0098767F" w:rsidRDefault="0098767F" w:rsidP="0098767F">
      <w:pPr>
        <w:pStyle w:val="a3"/>
        <w:numPr>
          <w:ilvl w:val="0"/>
          <w:numId w:val="8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>إضافة الصفوف</w:t>
      </w:r>
    </w:p>
    <w:p w14:paraId="2AD388A6" w14:textId="450FC80B" w:rsidR="0098767F" w:rsidRDefault="0098767F" w:rsidP="0098767F">
      <w:pPr>
        <w:pStyle w:val="a3"/>
        <w:numPr>
          <w:ilvl w:val="0"/>
          <w:numId w:val="8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>إضافة المواد</w:t>
      </w:r>
    </w:p>
    <w:p w14:paraId="097A3015" w14:textId="5C067AD7" w:rsidR="0098767F" w:rsidRDefault="0098767F" w:rsidP="0098767F">
      <w:pPr>
        <w:pStyle w:val="a3"/>
        <w:numPr>
          <w:ilvl w:val="0"/>
          <w:numId w:val="8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>إدارة الرسوم</w:t>
      </w:r>
    </w:p>
    <w:p w14:paraId="7FA370FA" w14:textId="55675EBC" w:rsidR="0098767F" w:rsidRDefault="0098767F" w:rsidP="0098767F">
      <w:pPr>
        <w:pStyle w:val="a3"/>
        <w:numPr>
          <w:ilvl w:val="0"/>
          <w:numId w:val="8"/>
        </w:numPr>
        <w:rPr>
          <w:sz w:val="26"/>
          <w:szCs w:val="26"/>
          <w:lang w:bidi="ar-SA"/>
        </w:rPr>
      </w:pPr>
      <w:bookmarkStart w:id="0" w:name="_GoBack"/>
      <w:r>
        <w:rPr>
          <w:rFonts w:hint="cs"/>
          <w:sz w:val="26"/>
          <w:szCs w:val="26"/>
          <w:rtl/>
          <w:lang w:bidi="ar-SA"/>
        </w:rPr>
        <w:t>إدارة الصلاحيات</w:t>
      </w:r>
    </w:p>
    <w:bookmarkEnd w:id="0"/>
    <w:p w14:paraId="79AA43F6" w14:textId="2F668F7C" w:rsidR="0098767F" w:rsidRDefault="0098767F" w:rsidP="0098767F">
      <w:pPr>
        <w:pStyle w:val="a3"/>
        <w:numPr>
          <w:ilvl w:val="0"/>
          <w:numId w:val="8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>استخراج التقارير</w:t>
      </w:r>
    </w:p>
    <w:p w14:paraId="0C9B5DFE" w14:textId="77777777" w:rsidR="0098767F" w:rsidRDefault="0098767F" w:rsidP="0098767F">
      <w:pPr>
        <w:pStyle w:val="a3"/>
        <w:ind w:left="2160"/>
        <w:rPr>
          <w:sz w:val="26"/>
          <w:szCs w:val="26"/>
          <w:lang w:bidi="ar-SA"/>
        </w:rPr>
      </w:pPr>
    </w:p>
    <w:p w14:paraId="3ECF9115" w14:textId="1FEBBAAA" w:rsidR="0098767F" w:rsidRDefault="0098767F" w:rsidP="0098767F">
      <w:pPr>
        <w:pStyle w:val="a3"/>
        <w:numPr>
          <w:ilvl w:val="0"/>
          <w:numId w:val="7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>المعلم /</w:t>
      </w:r>
    </w:p>
    <w:p w14:paraId="04287CCB" w14:textId="176767DB" w:rsidR="0098767F" w:rsidRDefault="0098767F" w:rsidP="0098767F">
      <w:pPr>
        <w:pStyle w:val="a3"/>
        <w:ind w:left="1440"/>
        <w:rPr>
          <w:sz w:val="26"/>
          <w:szCs w:val="26"/>
          <w:rtl/>
          <w:lang w:bidi="ar-SA"/>
        </w:rPr>
      </w:pPr>
      <w:r>
        <w:rPr>
          <w:rFonts w:hint="cs"/>
          <w:sz w:val="26"/>
          <w:szCs w:val="26"/>
          <w:rtl/>
          <w:lang w:bidi="ar-SA"/>
        </w:rPr>
        <w:t>بعد تسجيل دخوله يرى فقط المواد التي يدرسها مثلا الرياضيات واللغة العربية</w:t>
      </w:r>
    </w:p>
    <w:p w14:paraId="4F3CFA68" w14:textId="283C7F0B" w:rsidR="0098767F" w:rsidRDefault="0098767F" w:rsidP="0098767F">
      <w:pPr>
        <w:pStyle w:val="a3"/>
        <w:ind w:left="1440"/>
        <w:rPr>
          <w:sz w:val="26"/>
          <w:szCs w:val="26"/>
          <w:rtl/>
          <w:lang w:bidi="ar-SA"/>
        </w:rPr>
      </w:pPr>
      <w:r>
        <w:rPr>
          <w:rFonts w:hint="cs"/>
          <w:sz w:val="26"/>
          <w:szCs w:val="26"/>
          <w:rtl/>
          <w:lang w:bidi="ar-SA"/>
        </w:rPr>
        <w:t>صلاحياته:</w:t>
      </w:r>
    </w:p>
    <w:p w14:paraId="33E29456" w14:textId="1D76F1C5" w:rsidR="0098767F" w:rsidRDefault="0098767F" w:rsidP="0098767F">
      <w:pPr>
        <w:pStyle w:val="a3"/>
        <w:numPr>
          <w:ilvl w:val="0"/>
          <w:numId w:val="9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 xml:space="preserve">إضافة امتحان </w:t>
      </w:r>
    </w:p>
    <w:p w14:paraId="7725D1BA" w14:textId="4D692F6F" w:rsidR="0098767F" w:rsidRDefault="0098767F" w:rsidP="0098767F">
      <w:pPr>
        <w:pStyle w:val="a3"/>
        <w:numPr>
          <w:ilvl w:val="0"/>
          <w:numId w:val="9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>تسجيل حضور</w:t>
      </w:r>
    </w:p>
    <w:p w14:paraId="574DA2A5" w14:textId="19AE5911" w:rsidR="0098767F" w:rsidRDefault="0098767F" w:rsidP="0098767F">
      <w:pPr>
        <w:pStyle w:val="a3"/>
        <w:numPr>
          <w:ilvl w:val="0"/>
          <w:numId w:val="9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 xml:space="preserve">رفع ملفات </w:t>
      </w:r>
    </w:p>
    <w:p w14:paraId="509BAF66" w14:textId="0173BB91" w:rsidR="0098767F" w:rsidRDefault="0098767F" w:rsidP="0098767F">
      <w:pPr>
        <w:pStyle w:val="a3"/>
        <w:numPr>
          <w:ilvl w:val="0"/>
          <w:numId w:val="9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>مشاهدة طلابه فقط</w:t>
      </w:r>
    </w:p>
    <w:p w14:paraId="4FEF6877" w14:textId="2E877F50" w:rsidR="0098767F" w:rsidRDefault="0098767F" w:rsidP="0098767F">
      <w:pPr>
        <w:pStyle w:val="a3"/>
        <w:ind w:left="2160"/>
        <w:rPr>
          <w:sz w:val="26"/>
          <w:szCs w:val="26"/>
          <w:rtl/>
          <w:lang w:bidi="ar-SA"/>
        </w:rPr>
      </w:pPr>
    </w:p>
    <w:p w14:paraId="1F2BFC74" w14:textId="0F1F3E97" w:rsidR="0098767F" w:rsidRDefault="0075373A" w:rsidP="0075373A">
      <w:pPr>
        <w:pStyle w:val="a3"/>
        <w:numPr>
          <w:ilvl w:val="0"/>
          <w:numId w:val="7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>الطالب /</w:t>
      </w:r>
    </w:p>
    <w:p w14:paraId="3CB0DF94" w14:textId="4025E469" w:rsidR="0075373A" w:rsidRDefault="0075373A" w:rsidP="0075373A">
      <w:pPr>
        <w:pStyle w:val="a3"/>
        <w:ind w:left="1440"/>
        <w:rPr>
          <w:sz w:val="26"/>
          <w:szCs w:val="26"/>
          <w:rtl/>
          <w:lang w:bidi="ar-SA"/>
        </w:rPr>
      </w:pPr>
      <w:r>
        <w:rPr>
          <w:rFonts w:hint="cs"/>
          <w:sz w:val="26"/>
          <w:szCs w:val="26"/>
          <w:rtl/>
          <w:lang w:bidi="ar-SA"/>
        </w:rPr>
        <w:t>صلاحياته:</w:t>
      </w:r>
    </w:p>
    <w:p w14:paraId="08B86138" w14:textId="24C31068" w:rsidR="0075373A" w:rsidRDefault="0075373A" w:rsidP="0075373A">
      <w:pPr>
        <w:pStyle w:val="a3"/>
        <w:numPr>
          <w:ilvl w:val="0"/>
          <w:numId w:val="10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 xml:space="preserve">تسجيل دخول </w:t>
      </w:r>
    </w:p>
    <w:p w14:paraId="6A593D4C" w14:textId="388A3982" w:rsidR="0075373A" w:rsidRDefault="0075373A" w:rsidP="0075373A">
      <w:pPr>
        <w:pStyle w:val="a3"/>
        <w:numPr>
          <w:ilvl w:val="0"/>
          <w:numId w:val="10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 xml:space="preserve">تنزيل ملفات </w:t>
      </w:r>
    </w:p>
    <w:p w14:paraId="29CCFAA2" w14:textId="38546EB6" w:rsidR="0075373A" w:rsidRDefault="0075373A" w:rsidP="0075373A">
      <w:pPr>
        <w:pStyle w:val="a3"/>
        <w:numPr>
          <w:ilvl w:val="0"/>
          <w:numId w:val="10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>قراءه الدروس</w:t>
      </w:r>
    </w:p>
    <w:p w14:paraId="1A281D87" w14:textId="273CCA72" w:rsidR="0075373A" w:rsidRDefault="0075373A" w:rsidP="0075373A">
      <w:pPr>
        <w:pStyle w:val="a3"/>
        <w:numPr>
          <w:ilvl w:val="0"/>
          <w:numId w:val="10"/>
        </w:numPr>
        <w:rPr>
          <w:sz w:val="26"/>
          <w:szCs w:val="26"/>
          <w:lang w:bidi="ar-SA"/>
        </w:rPr>
      </w:pPr>
      <w:r>
        <w:rPr>
          <w:rFonts w:hint="cs"/>
          <w:sz w:val="26"/>
          <w:szCs w:val="26"/>
          <w:rtl/>
          <w:lang w:bidi="ar-SA"/>
        </w:rPr>
        <w:t xml:space="preserve">مشاهدة </w:t>
      </w:r>
      <w:proofErr w:type="spellStart"/>
      <w:r>
        <w:rPr>
          <w:rFonts w:hint="cs"/>
          <w:sz w:val="26"/>
          <w:szCs w:val="26"/>
          <w:rtl/>
          <w:lang w:bidi="ar-SA"/>
        </w:rPr>
        <w:t>الواجيات</w:t>
      </w:r>
      <w:proofErr w:type="spellEnd"/>
    </w:p>
    <w:p w14:paraId="6505ED1E" w14:textId="77777777" w:rsidR="0098767F" w:rsidRDefault="0098767F" w:rsidP="0098767F">
      <w:pPr>
        <w:pStyle w:val="a3"/>
        <w:ind w:left="1440"/>
        <w:rPr>
          <w:sz w:val="26"/>
          <w:szCs w:val="26"/>
          <w:rtl/>
          <w:lang w:bidi="ar-SA"/>
        </w:rPr>
      </w:pPr>
    </w:p>
    <w:p w14:paraId="6FFEE3B0" w14:textId="1350AA41" w:rsidR="00363FD1" w:rsidRPr="00363FD1" w:rsidRDefault="00363FD1" w:rsidP="00363FD1">
      <w:pPr>
        <w:rPr>
          <w:sz w:val="26"/>
          <w:szCs w:val="26"/>
          <w:rtl/>
          <w:lang w:bidi="ar-SA"/>
        </w:rPr>
      </w:pPr>
      <w:r>
        <w:rPr>
          <w:rFonts w:hint="cs"/>
          <w:sz w:val="26"/>
          <w:szCs w:val="26"/>
          <w:rtl/>
          <w:lang w:bidi="ar-SA"/>
        </w:rPr>
        <w:t xml:space="preserve"> </w:t>
      </w:r>
    </w:p>
    <w:p w14:paraId="4B06A9DC" w14:textId="59AF4778" w:rsidR="00363FD1" w:rsidRDefault="00363FD1" w:rsidP="00363FD1">
      <w:pPr>
        <w:pStyle w:val="a3"/>
        <w:ind w:left="2160"/>
        <w:rPr>
          <w:sz w:val="26"/>
          <w:szCs w:val="26"/>
          <w:rtl/>
          <w:lang w:bidi="ar-SA"/>
        </w:rPr>
      </w:pPr>
    </w:p>
    <w:p w14:paraId="3455ABAC" w14:textId="1547F7E9" w:rsidR="00363FD1" w:rsidRDefault="00363FD1" w:rsidP="00363FD1">
      <w:pPr>
        <w:pStyle w:val="a3"/>
        <w:ind w:left="1440"/>
        <w:rPr>
          <w:sz w:val="26"/>
          <w:szCs w:val="26"/>
          <w:rtl/>
          <w:lang w:bidi="ar-SA"/>
        </w:rPr>
      </w:pPr>
    </w:p>
    <w:p w14:paraId="62DCF7BE" w14:textId="52191D4C" w:rsidR="00363FD1" w:rsidRDefault="00363FD1" w:rsidP="00F84829">
      <w:pPr>
        <w:pStyle w:val="a3"/>
        <w:rPr>
          <w:sz w:val="26"/>
          <w:szCs w:val="26"/>
          <w:rtl/>
          <w:lang w:bidi="ar-SA"/>
        </w:rPr>
      </w:pPr>
    </w:p>
    <w:p w14:paraId="3225919E" w14:textId="77777777" w:rsidR="00363FD1" w:rsidRPr="00363FD1" w:rsidRDefault="00363FD1">
      <w:pPr>
        <w:pStyle w:val="a3"/>
        <w:rPr>
          <w:color w:val="70AD47" w:themeColor="accent6"/>
          <w:sz w:val="24"/>
          <w:szCs w:val="24"/>
          <w:lang w:bidi="ar-SA"/>
        </w:rPr>
      </w:pPr>
    </w:p>
    <w:sectPr w:rsidR="00363FD1" w:rsidRPr="00363FD1" w:rsidSect="002F6A7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03339"/>
    <w:multiLevelType w:val="hybridMultilevel"/>
    <w:tmpl w:val="D8584B2E"/>
    <w:lvl w:ilvl="0" w:tplc="7C02E6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0093F"/>
    <w:multiLevelType w:val="hybridMultilevel"/>
    <w:tmpl w:val="B3F2C2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7161A56"/>
    <w:multiLevelType w:val="hybridMultilevel"/>
    <w:tmpl w:val="FD0E8B18"/>
    <w:lvl w:ilvl="0" w:tplc="7C02E6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1366E"/>
    <w:multiLevelType w:val="hybridMultilevel"/>
    <w:tmpl w:val="D208FE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C4947CC"/>
    <w:multiLevelType w:val="hybridMultilevel"/>
    <w:tmpl w:val="5400D3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4766DB3"/>
    <w:multiLevelType w:val="hybridMultilevel"/>
    <w:tmpl w:val="7ACE8F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E7F3FDF"/>
    <w:multiLevelType w:val="hybridMultilevel"/>
    <w:tmpl w:val="067405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D7349E8"/>
    <w:multiLevelType w:val="hybridMultilevel"/>
    <w:tmpl w:val="AB4E3F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FB546C0"/>
    <w:multiLevelType w:val="hybridMultilevel"/>
    <w:tmpl w:val="0A1E9404"/>
    <w:lvl w:ilvl="0" w:tplc="49941CE8">
      <w:start w:val="1"/>
      <w:numFmt w:val="arabicAlpha"/>
      <w:lvlText w:val="%1.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E5F463E"/>
    <w:multiLevelType w:val="hybridMultilevel"/>
    <w:tmpl w:val="159AFD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6"/>
  </w:num>
  <w:num w:numId="5">
    <w:abstractNumId w:val="7"/>
  </w:num>
  <w:num w:numId="6">
    <w:abstractNumId w:val="1"/>
  </w:num>
  <w:num w:numId="7">
    <w:abstractNumId w:val="9"/>
  </w:num>
  <w:num w:numId="8">
    <w:abstractNumId w:val="4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CA"/>
    <w:rsid w:val="002F6A71"/>
    <w:rsid w:val="00363FD1"/>
    <w:rsid w:val="005525E8"/>
    <w:rsid w:val="0061455A"/>
    <w:rsid w:val="0075373A"/>
    <w:rsid w:val="007E331A"/>
    <w:rsid w:val="009602E5"/>
    <w:rsid w:val="0098767F"/>
    <w:rsid w:val="00AE19E2"/>
    <w:rsid w:val="00B050CA"/>
    <w:rsid w:val="00F8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6FFE9E"/>
  <w15:chartTrackingRefBased/>
  <w15:docId w15:val="{D3849BE0-5061-4F75-9481-E91C39A55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PS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848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84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4829"/>
    <w:pPr>
      <w:ind w:left="720"/>
      <w:contextualSpacing/>
    </w:pPr>
  </w:style>
  <w:style w:type="paragraph" w:styleId="a4">
    <w:name w:val="No Spacing"/>
    <w:uiPriority w:val="1"/>
    <w:qFormat/>
    <w:rsid w:val="00F84829"/>
    <w:pPr>
      <w:bidi/>
      <w:spacing w:after="0" w:line="240" w:lineRule="auto"/>
    </w:pPr>
  </w:style>
  <w:style w:type="character" w:customStyle="1" w:styleId="1Char">
    <w:name w:val="العنوان 1 Char"/>
    <w:basedOn w:val="a0"/>
    <w:link w:val="1"/>
    <w:uiPriority w:val="9"/>
    <w:rsid w:val="00F84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F848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Tafish</dc:creator>
  <cp:keywords/>
  <dc:description/>
  <cp:lastModifiedBy>Mohammed Tafish</cp:lastModifiedBy>
  <cp:revision>4</cp:revision>
  <dcterms:created xsi:type="dcterms:W3CDTF">2026-06-05T20:56:00Z</dcterms:created>
  <dcterms:modified xsi:type="dcterms:W3CDTF">2026-06-06T07:15:00Z</dcterms:modified>
</cp:coreProperties>
</file>