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5BE4" w14:textId="25368AA8" w:rsidR="001F3D5E" w:rsidRPr="001F3D5E" w:rsidRDefault="001F3D5E" w:rsidP="001F3D5E">
      <w:pPr>
        <w:jc w:val="center"/>
        <w:rPr>
          <w:rFonts w:ascii="Times New Roman" w:hAnsi="Times New Roman" w:cs="Times New Roman"/>
          <w:b/>
          <w:bCs/>
          <w:sz w:val="48"/>
          <w:szCs w:val="48"/>
        </w:rPr>
      </w:pPr>
      <w:r w:rsidRPr="001F3D5E">
        <w:rPr>
          <w:rFonts w:ascii="Times New Roman" w:hAnsi="Times New Roman" w:cs="Times New Roman"/>
          <w:b/>
          <w:bCs/>
          <w:sz w:val="48"/>
          <w:szCs w:val="48"/>
        </w:rPr>
        <w:t xml:space="preserve">Extreme Gradient Boosting with </w:t>
      </w:r>
      <w:proofErr w:type="spellStart"/>
      <w:r w:rsidRPr="001F3D5E">
        <w:rPr>
          <w:rFonts w:ascii="Times New Roman" w:hAnsi="Times New Roman" w:cs="Times New Roman"/>
          <w:b/>
          <w:bCs/>
          <w:sz w:val="48"/>
          <w:szCs w:val="48"/>
        </w:rPr>
        <w:t>XGBoost</w:t>
      </w:r>
      <w:proofErr w:type="spellEnd"/>
    </w:p>
    <w:p w14:paraId="61D974BE" w14:textId="58C97442" w:rsidR="00C05E18" w:rsidRDefault="001F3D5E">
      <w:pPr>
        <w:rPr>
          <w:rFonts w:ascii="Times New Roman" w:hAnsi="Times New Roman" w:cs="Times New Roman"/>
          <w:sz w:val="24"/>
          <w:szCs w:val="24"/>
        </w:rPr>
      </w:pPr>
      <w:r w:rsidRPr="001F3D5E">
        <w:rPr>
          <w:rFonts w:ascii="Times New Roman" w:hAnsi="Times New Roman" w:cs="Times New Roman"/>
          <w:sz w:val="24"/>
          <w:szCs w:val="24"/>
        </w:rPr>
        <w:t xml:space="preserve">Do you know the basics of supervised learning and want to use state-of-the-art models on real-world datasets? Gradient boosting is currently one of the most popular techniques for efficient modeling of tabular datasets of all sizes.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is a very fast, scalable implementation of gradient boosting, with models using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regularly winning online data science competitions and being used at scale across different industries. In this course, you'll learn how to use this powerful library alongside pandas and scikit-learn to build and tune supervised learning models. You'll work with real-world datasets to solve classification and regression problems</w:t>
      </w:r>
      <w:r>
        <w:rPr>
          <w:rFonts w:ascii="Times New Roman" w:hAnsi="Times New Roman" w:cs="Times New Roman"/>
          <w:sz w:val="24"/>
          <w:szCs w:val="24"/>
        </w:rPr>
        <w:t>.</w:t>
      </w:r>
    </w:p>
    <w:p w14:paraId="437DE99C" w14:textId="5077D326" w:rsidR="001F3D5E" w:rsidRDefault="001F3D5E">
      <w:pPr>
        <w:rPr>
          <w:rFonts w:ascii="Times New Roman" w:hAnsi="Times New Roman" w:cs="Times New Roman"/>
          <w:sz w:val="24"/>
          <w:szCs w:val="24"/>
        </w:rPr>
      </w:pPr>
    </w:p>
    <w:p w14:paraId="307215C4" w14:textId="554CB712" w:rsidR="001F3D5E" w:rsidRDefault="001F3D5E" w:rsidP="001F3D5E">
      <w:pPr>
        <w:pStyle w:val="Heading4"/>
        <w:shd w:val="clear" w:color="auto" w:fill="FFFFFF"/>
        <w:spacing w:before="0" w:beforeAutospacing="0" w:after="0" w:afterAutospacing="0"/>
        <w:ind w:left="120"/>
        <w:rPr>
          <w:sz w:val="48"/>
          <w:szCs w:val="48"/>
        </w:rPr>
      </w:pPr>
      <w:r w:rsidRPr="001F3D5E">
        <w:rPr>
          <w:sz w:val="48"/>
          <w:szCs w:val="48"/>
        </w:rPr>
        <w:t xml:space="preserve">01 - Classification with </w:t>
      </w:r>
      <w:proofErr w:type="spellStart"/>
      <w:r w:rsidRPr="001F3D5E">
        <w:rPr>
          <w:sz w:val="48"/>
          <w:szCs w:val="48"/>
        </w:rPr>
        <w:t>XGBoost</w:t>
      </w:r>
      <w:proofErr w:type="spellEnd"/>
    </w:p>
    <w:p w14:paraId="6D8EE455" w14:textId="77777777" w:rsidR="00E3236A" w:rsidRPr="00E3236A" w:rsidRDefault="00E3236A" w:rsidP="00E3236A">
      <w:pPr>
        <w:rPr>
          <w:b/>
          <w:bCs/>
          <w:sz w:val="24"/>
          <w:szCs w:val="24"/>
        </w:rPr>
      </w:pPr>
      <w:r w:rsidRPr="00E3236A">
        <w:rPr>
          <w:b/>
          <w:bCs/>
          <w:sz w:val="24"/>
          <w:szCs w:val="24"/>
        </w:rPr>
        <w:t>1. Welcome to the course!</w:t>
      </w:r>
    </w:p>
    <w:p w14:paraId="1DDA8253" w14:textId="77777777" w:rsidR="00E3236A" w:rsidRPr="00E3236A" w:rsidRDefault="00E3236A" w:rsidP="00E3236A">
      <w:pPr>
        <w:rPr>
          <w:sz w:val="24"/>
          <w:szCs w:val="24"/>
        </w:rPr>
      </w:pPr>
      <w:r w:rsidRPr="00E3236A">
        <w:rPr>
          <w:sz w:val="24"/>
          <w:szCs w:val="24"/>
        </w:rPr>
        <w:t xml:space="preserve">Hi, my name is Sergey Fogelson and I'm the instructor for </w:t>
      </w:r>
      <w:proofErr w:type="spellStart"/>
      <w:r w:rsidRPr="00E3236A">
        <w:rPr>
          <w:sz w:val="24"/>
          <w:szCs w:val="24"/>
        </w:rPr>
        <w:t>Datacamp's</w:t>
      </w:r>
      <w:proofErr w:type="spellEnd"/>
      <w:r w:rsidRPr="00E3236A">
        <w:rPr>
          <w:sz w:val="24"/>
          <w:szCs w:val="24"/>
        </w:rPr>
        <w:t xml:space="preserve"> course on Gradient Boosted Trees </w:t>
      </w:r>
      <w:proofErr w:type="gramStart"/>
      <w:r w:rsidRPr="00E3236A">
        <w:rPr>
          <w:sz w:val="24"/>
          <w:szCs w:val="24"/>
        </w:rPr>
        <w:t>With</w:t>
      </w:r>
      <w:proofErr w:type="gramEnd"/>
      <w:r w:rsidRPr="00E3236A">
        <w:rPr>
          <w:sz w:val="24"/>
          <w:szCs w:val="24"/>
        </w:rPr>
        <w:t xml:space="preserve"> </w:t>
      </w:r>
      <w:proofErr w:type="spellStart"/>
      <w:r w:rsidRPr="00E3236A">
        <w:rPr>
          <w:sz w:val="24"/>
          <w:szCs w:val="24"/>
        </w:rPr>
        <w:t>XGBoost</w:t>
      </w:r>
      <w:proofErr w:type="spellEnd"/>
      <w:r w:rsidRPr="00E3236A">
        <w:rPr>
          <w:sz w:val="24"/>
          <w:szCs w:val="24"/>
        </w:rPr>
        <w:t xml:space="preserve">. I'm a data scientist working in the media industry and have used </w:t>
      </w:r>
      <w:proofErr w:type="spellStart"/>
      <w:r w:rsidRPr="00E3236A">
        <w:rPr>
          <w:sz w:val="24"/>
          <w:szCs w:val="24"/>
        </w:rPr>
        <w:t>XGBoost</w:t>
      </w:r>
      <w:proofErr w:type="spellEnd"/>
      <w:r w:rsidRPr="00E3236A">
        <w:rPr>
          <w:sz w:val="24"/>
          <w:szCs w:val="24"/>
        </w:rPr>
        <w:t xml:space="preserve"> extensively on a variety of machine learning problems. I've created this course with </w:t>
      </w:r>
      <w:proofErr w:type="spellStart"/>
      <w:r w:rsidRPr="00E3236A">
        <w:rPr>
          <w:sz w:val="24"/>
          <w:szCs w:val="24"/>
        </w:rPr>
        <w:t>DataCamp</w:t>
      </w:r>
      <w:proofErr w:type="spellEnd"/>
      <w:r w:rsidRPr="00E3236A">
        <w:rPr>
          <w:sz w:val="24"/>
          <w:szCs w:val="24"/>
        </w:rPr>
        <w:t xml:space="preserve"> to help others quickly understand how to use this very popular implementation of gradient boosting. Let's get started.</w:t>
      </w:r>
    </w:p>
    <w:p w14:paraId="62C65DED" w14:textId="77777777" w:rsidR="00E3236A" w:rsidRPr="00E3236A" w:rsidRDefault="00E3236A" w:rsidP="00E3236A">
      <w:pPr>
        <w:rPr>
          <w:b/>
          <w:bCs/>
          <w:sz w:val="24"/>
          <w:szCs w:val="24"/>
        </w:rPr>
      </w:pPr>
      <w:r w:rsidRPr="00E3236A">
        <w:rPr>
          <w:b/>
          <w:bCs/>
          <w:sz w:val="24"/>
          <w:szCs w:val="24"/>
        </w:rPr>
        <w:t xml:space="preserve">2. Before we get to </w:t>
      </w:r>
      <w:proofErr w:type="spellStart"/>
      <w:r w:rsidRPr="00E3236A">
        <w:rPr>
          <w:b/>
          <w:bCs/>
          <w:sz w:val="24"/>
          <w:szCs w:val="24"/>
        </w:rPr>
        <w:t>XGBoost</w:t>
      </w:r>
      <w:proofErr w:type="spellEnd"/>
      <w:r w:rsidRPr="00E3236A">
        <w:rPr>
          <w:b/>
          <w:bCs/>
          <w:sz w:val="24"/>
          <w:szCs w:val="24"/>
        </w:rPr>
        <w:t>...</w:t>
      </w:r>
    </w:p>
    <w:p w14:paraId="6F0E3AA4" w14:textId="77777777" w:rsidR="00E3236A" w:rsidRPr="00E3236A" w:rsidRDefault="00E3236A" w:rsidP="00E3236A">
      <w:pPr>
        <w:rPr>
          <w:sz w:val="24"/>
          <w:szCs w:val="24"/>
        </w:rPr>
      </w:pPr>
      <w:r w:rsidRPr="00E3236A">
        <w:rPr>
          <w:sz w:val="24"/>
          <w:szCs w:val="24"/>
        </w:rPr>
        <w:t xml:space="preserve">In order to understand </w:t>
      </w:r>
      <w:proofErr w:type="spellStart"/>
      <w:r w:rsidRPr="00E3236A">
        <w:rPr>
          <w:sz w:val="24"/>
          <w:szCs w:val="24"/>
        </w:rPr>
        <w:t>XGBoost</w:t>
      </w:r>
      <w:proofErr w:type="spellEnd"/>
      <w:r w:rsidRPr="00E3236A">
        <w:rPr>
          <w:sz w:val="24"/>
          <w:szCs w:val="24"/>
        </w:rPr>
        <w:t>, we need to have some handle on the broader topics of supervised classification, decision trees, and boosting, which we will cover throughout this chapter. To begin, let's briefly review what</w:t>
      </w:r>
    </w:p>
    <w:p w14:paraId="0FEC94DA" w14:textId="77777777" w:rsidR="00E3236A" w:rsidRPr="00E3236A" w:rsidRDefault="00E3236A" w:rsidP="00E3236A">
      <w:pPr>
        <w:rPr>
          <w:b/>
          <w:bCs/>
          <w:sz w:val="24"/>
          <w:szCs w:val="24"/>
        </w:rPr>
      </w:pPr>
      <w:r w:rsidRPr="00E3236A">
        <w:rPr>
          <w:b/>
          <w:bCs/>
          <w:sz w:val="24"/>
          <w:szCs w:val="24"/>
        </w:rPr>
        <w:t>3. Supervised learning</w:t>
      </w:r>
    </w:p>
    <w:p w14:paraId="021718A3" w14:textId="77777777" w:rsidR="00E3236A" w:rsidRPr="00E3236A" w:rsidRDefault="00E3236A" w:rsidP="00E3236A">
      <w:pPr>
        <w:rPr>
          <w:sz w:val="24"/>
          <w:szCs w:val="24"/>
        </w:rPr>
      </w:pPr>
      <w:r w:rsidRPr="00E3236A">
        <w:rPr>
          <w:sz w:val="24"/>
          <w:szCs w:val="24"/>
        </w:rPr>
        <w:t xml:space="preserve">supervised learning is and the kinds of problems its methods can be applied to. At its core, supervised learning, which is the kind of learning problems that </w:t>
      </w:r>
      <w:proofErr w:type="spellStart"/>
      <w:r w:rsidRPr="00E3236A">
        <w:rPr>
          <w:sz w:val="24"/>
          <w:szCs w:val="24"/>
        </w:rPr>
        <w:t>XGBoost</w:t>
      </w:r>
      <w:proofErr w:type="spellEnd"/>
      <w:r w:rsidRPr="00E3236A">
        <w:rPr>
          <w:sz w:val="24"/>
          <w:szCs w:val="24"/>
        </w:rPr>
        <w:t xml:space="preserve"> can be applied to, relies on labeled data. That is, you have some understanding of the past behavior of the problem you're trying to solve or what you're trying to predict.</w:t>
      </w:r>
    </w:p>
    <w:p w14:paraId="4B18C37C" w14:textId="77777777" w:rsidR="00E3236A" w:rsidRPr="00E3236A" w:rsidRDefault="00E3236A" w:rsidP="00E3236A">
      <w:pPr>
        <w:rPr>
          <w:b/>
          <w:bCs/>
          <w:sz w:val="24"/>
          <w:szCs w:val="24"/>
        </w:rPr>
      </w:pPr>
      <w:r w:rsidRPr="00E3236A">
        <w:rPr>
          <w:b/>
          <w:bCs/>
          <w:sz w:val="24"/>
          <w:szCs w:val="24"/>
        </w:rPr>
        <w:t>4. Supervised learning example</w:t>
      </w:r>
    </w:p>
    <w:p w14:paraId="10105494" w14:textId="77777777" w:rsidR="00E3236A" w:rsidRPr="00E3236A" w:rsidRDefault="00E3236A" w:rsidP="00E3236A">
      <w:pPr>
        <w:rPr>
          <w:sz w:val="24"/>
          <w:szCs w:val="24"/>
        </w:rPr>
      </w:pPr>
      <w:r w:rsidRPr="00E3236A">
        <w:rPr>
          <w:sz w:val="24"/>
          <w:szCs w:val="24"/>
        </w:rPr>
        <w:t>For example, assessing whether a specific image contains a person's face, is a classification problem. Here the training data are images converted into vectors of pixel values, and the labels are either 1 when the image contains a face or 0 when the image doesn't contain a face. Given this, there are two kinds of supervised learning problems that account for the vast majority of use-cases: classification problems and regression problems. We will only talk about classification problems here and leave regression to chapter 2.</w:t>
      </w:r>
    </w:p>
    <w:p w14:paraId="5D8964CA" w14:textId="77777777" w:rsidR="00E3236A" w:rsidRPr="00E3236A" w:rsidRDefault="00E3236A" w:rsidP="00E3236A">
      <w:pPr>
        <w:rPr>
          <w:b/>
          <w:bCs/>
          <w:sz w:val="24"/>
          <w:szCs w:val="24"/>
        </w:rPr>
      </w:pPr>
      <w:r w:rsidRPr="00E3236A">
        <w:rPr>
          <w:b/>
          <w:bCs/>
          <w:sz w:val="24"/>
          <w:szCs w:val="24"/>
        </w:rPr>
        <w:t>5. Supervised learning: Classification</w:t>
      </w:r>
    </w:p>
    <w:p w14:paraId="7AEC8DF8" w14:textId="77777777" w:rsidR="00E3236A" w:rsidRPr="00E3236A" w:rsidRDefault="00E3236A" w:rsidP="00E3236A">
      <w:pPr>
        <w:rPr>
          <w:sz w:val="24"/>
          <w:szCs w:val="24"/>
        </w:rPr>
      </w:pPr>
      <w:r w:rsidRPr="00E3236A">
        <w:rPr>
          <w:sz w:val="24"/>
          <w:szCs w:val="24"/>
        </w:rPr>
        <w:lastRenderedPageBreak/>
        <w:t>Classification problems involve predicting either binary or multi-class outcomes.</w:t>
      </w:r>
    </w:p>
    <w:p w14:paraId="600F5535" w14:textId="77777777" w:rsidR="00E3236A" w:rsidRPr="00E3236A" w:rsidRDefault="00E3236A" w:rsidP="00E3236A">
      <w:pPr>
        <w:rPr>
          <w:b/>
          <w:bCs/>
          <w:sz w:val="24"/>
          <w:szCs w:val="24"/>
        </w:rPr>
      </w:pPr>
      <w:r w:rsidRPr="00E3236A">
        <w:rPr>
          <w:b/>
          <w:bCs/>
          <w:sz w:val="24"/>
          <w:szCs w:val="24"/>
        </w:rPr>
        <w:t>6. Binary classification example</w:t>
      </w:r>
    </w:p>
    <w:p w14:paraId="4744C4AB" w14:textId="77777777" w:rsidR="00E3236A" w:rsidRPr="00E3236A" w:rsidRDefault="00E3236A" w:rsidP="00E3236A">
      <w:pPr>
        <w:rPr>
          <w:sz w:val="24"/>
          <w:szCs w:val="24"/>
        </w:rPr>
      </w:pPr>
      <w:r w:rsidRPr="00E3236A">
        <w:rPr>
          <w:sz w:val="24"/>
          <w:szCs w:val="24"/>
        </w:rPr>
        <w:t>For example, predicting whether a person will purchase an insurance package given some quote is a binary supervised learning problem,</w:t>
      </w:r>
    </w:p>
    <w:p w14:paraId="3439BBF9" w14:textId="77777777" w:rsidR="00E3236A" w:rsidRPr="00E3236A" w:rsidRDefault="00E3236A" w:rsidP="00E3236A">
      <w:pPr>
        <w:rPr>
          <w:b/>
          <w:bCs/>
          <w:sz w:val="24"/>
          <w:szCs w:val="24"/>
        </w:rPr>
      </w:pPr>
      <w:r w:rsidRPr="00E3236A">
        <w:rPr>
          <w:b/>
          <w:bCs/>
          <w:sz w:val="24"/>
          <w:szCs w:val="24"/>
        </w:rPr>
        <w:t>7. Multi-class classification example</w:t>
      </w:r>
    </w:p>
    <w:p w14:paraId="25ED0FDB" w14:textId="77777777" w:rsidR="00E3236A" w:rsidRPr="00E3236A" w:rsidRDefault="00E3236A" w:rsidP="00E3236A">
      <w:pPr>
        <w:rPr>
          <w:sz w:val="24"/>
          <w:szCs w:val="24"/>
        </w:rPr>
      </w:pPr>
      <w:r w:rsidRPr="00E3236A">
        <w:rPr>
          <w:sz w:val="24"/>
          <w:szCs w:val="24"/>
        </w:rPr>
        <w:t>and predicting whether a picture contains one of several species of birds is a multi-class supervised learning problem. When dealing with binary supervised learning problems,</w:t>
      </w:r>
    </w:p>
    <w:p w14:paraId="12861A94" w14:textId="77777777" w:rsidR="00E3236A" w:rsidRPr="00E3236A" w:rsidRDefault="00E3236A" w:rsidP="00E3236A">
      <w:pPr>
        <w:rPr>
          <w:b/>
          <w:bCs/>
          <w:sz w:val="24"/>
          <w:szCs w:val="24"/>
        </w:rPr>
      </w:pPr>
      <w:r w:rsidRPr="00E3236A">
        <w:rPr>
          <w:b/>
          <w:bCs/>
          <w:sz w:val="24"/>
          <w:szCs w:val="24"/>
        </w:rPr>
        <w:t>8. AUC: Metric for binary classification models</w:t>
      </w:r>
    </w:p>
    <w:p w14:paraId="3DB66753" w14:textId="77777777" w:rsidR="00E3236A" w:rsidRPr="00E3236A" w:rsidRDefault="00E3236A" w:rsidP="00E3236A">
      <w:pPr>
        <w:rPr>
          <w:sz w:val="24"/>
          <w:szCs w:val="24"/>
        </w:rPr>
      </w:pPr>
      <w:r w:rsidRPr="00E3236A">
        <w:rPr>
          <w:sz w:val="24"/>
          <w:szCs w:val="24"/>
        </w:rPr>
        <w:t>the AUC, or Area Under the Receiver Operating Characteristic Curve, is the most versatile and common evaluation metric used to judge the quality of a binary classification model. It is simply the probability that a randomly chosen positive data point will have a higher rank than a randomly chosen negative data point for your learning problem. So, a higher AUC means a more sensitive, better performing model. When dealing with multi-class classification problems,</w:t>
      </w:r>
    </w:p>
    <w:p w14:paraId="19A6A08A" w14:textId="77777777" w:rsidR="00E3236A" w:rsidRPr="00E3236A" w:rsidRDefault="00E3236A" w:rsidP="00E3236A">
      <w:pPr>
        <w:rPr>
          <w:b/>
          <w:bCs/>
          <w:sz w:val="24"/>
          <w:szCs w:val="24"/>
        </w:rPr>
      </w:pPr>
      <w:r w:rsidRPr="00E3236A">
        <w:rPr>
          <w:b/>
          <w:bCs/>
          <w:sz w:val="24"/>
          <w:szCs w:val="24"/>
        </w:rPr>
        <w:t>9. Accuracy score and confusion matrix</w:t>
      </w:r>
    </w:p>
    <w:p w14:paraId="28698941" w14:textId="77777777" w:rsidR="00E3236A" w:rsidRPr="00E3236A" w:rsidRDefault="00E3236A" w:rsidP="00E3236A">
      <w:pPr>
        <w:rPr>
          <w:sz w:val="24"/>
          <w:szCs w:val="24"/>
        </w:rPr>
      </w:pPr>
      <w:r w:rsidRPr="00E3236A">
        <w:rPr>
          <w:sz w:val="24"/>
          <w:szCs w:val="24"/>
        </w:rPr>
        <w:t>it is common to use the accuracy score (higher is better) and to look at the overall confusion matrix to evaluate the quality of a model.</w:t>
      </w:r>
    </w:p>
    <w:p w14:paraId="73C34226" w14:textId="77777777" w:rsidR="00E3236A" w:rsidRPr="00E3236A" w:rsidRDefault="00E3236A" w:rsidP="00E3236A">
      <w:pPr>
        <w:rPr>
          <w:b/>
          <w:bCs/>
          <w:sz w:val="24"/>
          <w:szCs w:val="24"/>
        </w:rPr>
      </w:pPr>
      <w:r w:rsidRPr="00E3236A">
        <w:rPr>
          <w:b/>
          <w:bCs/>
          <w:sz w:val="24"/>
          <w:szCs w:val="24"/>
        </w:rPr>
        <w:t>10. Review</w:t>
      </w:r>
    </w:p>
    <w:p w14:paraId="24CDAD35" w14:textId="77777777" w:rsidR="00E3236A" w:rsidRPr="00E3236A" w:rsidRDefault="00E3236A" w:rsidP="00E3236A">
      <w:pPr>
        <w:rPr>
          <w:sz w:val="24"/>
          <w:szCs w:val="24"/>
        </w:rPr>
      </w:pPr>
      <w:r w:rsidRPr="00E3236A">
        <w:rPr>
          <w:sz w:val="24"/>
          <w:szCs w:val="24"/>
        </w:rPr>
        <w:t xml:space="preserve">Some common algorithms for classification problems include logistic regression and decision trees. If you want a deeper review, check out </w:t>
      </w:r>
      <w:proofErr w:type="spellStart"/>
      <w:r w:rsidRPr="00E3236A">
        <w:rPr>
          <w:sz w:val="24"/>
          <w:szCs w:val="24"/>
        </w:rPr>
        <w:t>DataCamp's</w:t>
      </w:r>
      <w:proofErr w:type="spellEnd"/>
      <w:r w:rsidRPr="00E3236A">
        <w:rPr>
          <w:sz w:val="24"/>
          <w:szCs w:val="24"/>
        </w:rPr>
        <w:t xml:space="preserve"> introductory course on supervised learning.</w:t>
      </w:r>
    </w:p>
    <w:p w14:paraId="017A9869" w14:textId="77777777" w:rsidR="00E3236A" w:rsidRPr="00E3236A" w:rsidRDefault="00E3236A" w:rsidP="00E3236A">
      <w:pPr>
        <w:rPr>
          <w:b/>
          <w:bCs/>
          <w:sz w:val="24"/>
          <w:szCs w:val="24"/>
        </w:rPr>
      </w:pPr>
      <w:r w:rsidRPr="00E3236A">
        <w:rPr>
          <w:b/>
          <w:bCs/>
          <w:sz w:val="24"/>
          <w:szCs w:val="24"/>
        </w:rPr>
        <w:t>11. Other supervised learning considerations</w:t>
      </w:r>
    </w:p>
    <w:p w14:paraId="57359290" w14:textId="77777777" w:rsidR="00E3236A" w:rsidRPr="00E3236A" w:rsidRDefault="00E3236A" w:rsidP="00E3236A">
      <w:pPr>
        <w:rPr>
          <w:sz w:val="24"/>
          <w:szCs w:val="24"/>
        </w:rPr>
      </w:pPr>
      <w:r w:rsidRPr="00E3236A">
        <w:rPr>
          <w:sz w:val="24"/>
          <w:szCs w:val="24"/>
        </w:rPr>
        <w:t>All supervised learning problems, including classification problems, require that the data is structured as a table of feature vectors, where the features themselves (also called attributes or predictors) are either numeric or categorical. Furthermore, it is usually the case that numeric features are scaled to aid in either feature interpretation or to ensure that the model can be trained properly (for example, numerical feature scaling is essential to ensure properly trained support vector machine models). Categorical features are also almost always encoded before applying supervised learning algorithms, most commonly using one-hot encoding. Finally, other kinds of supervised learning problems exist, so I'll mention them here briefly.</w:t>
      </w:r>
    </w:p>
    <w:p w14:paraId="3D4494C7" w14:textId="77777777" w:rsidR="00E3236A" w:rsidRPr="00E3236A" w:rsidRDefault="00E3236A" w:rsidP="00E3236A">
      <w:pPr>
        <w:rPr>
          <w:b/>
          <w:bCs/>
          <w:sz w:val="24"/>
          <w:szCs w:val="24"/>
        </w:rPr>
      </w:pPr>
      <w:r w:rsidRPr="00E3236A">
        <w:rPr>
          <w:b/>
          <w:bCs/>
          <w:sz w:val="24"/>
          <w:szCs w:val="24"/>
        </w:rPr>
        <w:t>12. Ranking</w:t>
      </w:r>
    </w:p>
    <w:p w14:paraId="0B0C5BE8" w14:textId="77777777" w:rsidR="00E3236A" w:rsidRPr="00E3236A" w:rsidRDefault="00E3236A" w:rsidP="00E3236A">
      <w:pPr>
        <w:rPr>
          <w:sz w:val="24"/>
          <w:szCs w:val="24"/>
        </w:rPr>
      </w:pPr>
      <w:r w:rsidRPr="00E3236A">
        <w:rPr>
          <w:sz w:val="24"/>
          <w:szCs w:val="24"/>
        </w:rPr>
        <w:t>Ranking problems involve predicting an ordering on a set of choices (like google search suggestions),</w:t>
      </w:r>
    </w:p>
    <w:p w14:paraId="742E7CF0" w14:textId="77777777" w:rsidR="00E3236A" w:rsidRPr="00E3236A" w:rsidRDefault="00E3236A" w:rsidP="00E3236A">
      <w:pPr>
        <w:rPr>
          <w:b/>
          <w:bCs/>
          <w:sz w:val="24"/>
          <w:szCs w:val="24"/>
        </w:rPr>
      </w:pPr>
      <w:r w:rsidRPr="00E3236A">
        <w:rPr>
          <w:b/>
          <w:bCs/>
          <w:sz w:val="24"/>
          <w:szCs w:val="24"/>
        </w:rPr>
        <w:lastRenderedPageBreak/>
        <w:t>13. Recommendation</w:t>
      </w:r>
    </w:p>
    <w:p w14:paraId="367C0317" w14:textId="77777777" w:rsidR="00E3236A" w:rsidRPr="00E3236A" w:rsidRDefault="00E3236A" w:rsidP="00E3236A">
      <w:pPr>
        <w:rPr>
          <w:sz w:val="24"/>
          <w:szCs w:val="24"/>
        </w:rPr>
      </w:pPr>
      <w:r w:rsidRPr="00E3236A">
        <w:rPr>
          <w:sz w:val="24"/>
          <w:szCs w:val="24"/>
        </w:rPr>
        <w:t>and recommendation problems involve recommending an item or set of items to a user based on his/her consumption history and profile (like Netflix).</w:t>
      </w:r>
    </w:p>
    <w:p w14:paraId="4E8F6597" w14:textId="77777777" w:rsidR="00E3236A" w:rsidRPr="00E3236A" w:rsidRDefault="00E3236A" w:rsidP="00E3236A">
      <w:pPr>
        <w:rPr>
          <w:b/>
          <w:bCs/>
          <w:sz w:val="24"/>
          <w:szCs w:val="24"/>
        </w:rPr>
      </w:pPr>
      <w:r w:rsidRPr="00E3236A">
        <w:rPr>
          <w:b/>
          <w:bCs/>
          <w:sz w:val="24"/>
          <w:szCs w:val="24"/>
        </w:rPr>
        <w:t>14. Let's practice!</w:t>
      </w:r>
    </w:p>
    <w:p w14:paraId="6E3942B2" w14:textId="57020C38" w:rsidR="00E3236A" w:rsidRDefault="00E3236A" w:rsidP="00E3236A">
      <w:pPr>
        <w:pBdr>
          <w:bottom w:val="single" w:sz="6" w:space="1" w:color="auto"/>
        </w:pBdr>
        <w:rPr>
          <w:sz w:val="24"/>
          <w:szCs w:val="24"/>
        </w:rPr>
      </w:pPr>
      <w:r w:rsidRPr="00E3236A">
        <w:rPr>
          <w:sz w:val="24"/>
          <w:szCs w:val="24"/>
        </w:rPr>
        <w:t>Now that you've been reminded about the basics of classification problems, let's get to work!</w:t>
      </w:r>
    </w:p>
    <w:p w14:paraId="049BB576" w14:textId="77777777" w:rsidR="00E3236A" w:rsidRDefault="00E3236A" w:rsidP="00E3236A">
      <w:pPr>
        <w:pBdr>
          <w:bottom w:val="single" w:sz="6" w:space="1" w:color="auto"/>
        </w:pBdr>
        <w:rPr>
          <w:sz w:val="24"/>
          <w:szCs w:val="24"/>
        </w:rPr>
      </w:pPr>
    </w:p>
    <w:p w14:paraId="63B8EEB2" w14:textId="48AA1B4C" w:rsidR="00E3236A" w:rsidRDefault="00E3236A" w:rsidP="00E3236A">
      <w:pPr>
        <w:rPr>
          <w:sz w:val="24"/>
          <w:szCs w:val="24"/>
        </w:rPr>
      </w:pPr>
    </w:p>
    <w:p w14:paraId="40E61D62" w14:textId="77777777" w:rsidR="00E3236A" w:rsidRPr="00E3236A" w:rsidRDefault="00E3236A" w:rsidP="00E3236A">
      <w:pPr>
        <w:rPr>
          <w:sz w:val="24"/>
          <w:szCs w:val="24"/>
        </w:rPr>
      </w:pPr>
    </w:p>
    <w:p w14:paraId="7B1815FC" w14:textId="77777777" w:rsidR="001F3D5E" w:rsidRDefault="001F3D5E">
      <w:pPr>
        <w:rPr>
          <w:rFonts w:ascii="Times New Roman" w:eastAsia="Times New Roman" w:hAnsi="Times New Roman" w:cs="Times New Roman"/>
          <w:b/>
          <w:bCs/>
          <w:sz w:val="48"/>
          <w:szCs w:val="48"/>
          <w:lang w:bidi="hi-IN"/>
        </w:rPr>
      </w:pPr>
      <w:r>
        <w:rPr>
          <w:sz w:val="48"/>
          <w:szCs w:val="48"/>
        </w:rPr>
        <w:br w:type="page"/>
      </w:r>
    </w:p>
    <w:p w14:paraId="34C3C441" w14:textId="77777777" w:rsidR="001F3D5E" w:rsidRPr="001F3D5E" w:rsidRDefault="001F3D5E" w:rsidP="001F3D5E">
      <w:pPr>
        <w:pStyle w:val="Heading4"/>
        <w:shd w:val="clear" w:color="auto" w:fill="FFFFFF"/>
        <w:spacing w:before="0" w:beforeAutospacing="0" w:after="0" w:afterAutospacing="0"/>
        <w:ind w:left="120"/>
        <w:rPr>
          <w:sz w:val="48"/>
          <w:szCs w:val="48"/>
        </w:rPr>
      </w:pPr>
    </w:p>
    <w:p w14:paraId="47A7F4D5" w14:textId="27801FE8" w:rsidR="001F3D5E" w:rsidRDefault="001F3D5E" w:rsidP="001F3D5E">
      <w:pPr>
        <w:pStyle w:val="Heading4"/>
        <w:shd w:val="clear" w:color="auto" w:fill="FFFFFF"/>
        <w:spacing w:before="0" w:beforeAutospacing="0" w:after="0" w:afterAutospacing="0"/>
        <w:ind w:left="120"/>
        <w:rPr>
          <w:sz w:val="48"/>
          <w:szCs w:val="48"/>
        </w:rPr>
      </w:pPr>
      <w:r w:rsidRPr="001F3D5E">
        <w:rPr>
          <w:sz w:val="48"/>
          <w:szCs w:val="48"/>
        </w:rPr>
        <w:t xml:space="preserve">02 </w:t>
      </w:r>
      <w:proofErr w:type="gramStart"/>
      <w:r w:rsidRPr="001F3D5E">
        <w:rPr>
          <w:sz w:val="48"/>
          <w:szCs w:val="48"/>
        </w:rPr>
        <w:t>-  Regression</w:t>
      </w:r>
      <w:proofErr w:type="gramEnd"/>
      <w:r w:rsidRPr="001F3D5E">
        <w:rPr>
          <w:sz w:val="48"/>
          <w:szCs w:val="48"/>
        </w:rPr>
        <w:t xml:space="preserve"> with </w:t>
      </w:r>
      <w:proofErr w:type="spellStart"/>
      <w:r w:rsidRPr="001F3D5E">
        <w:rPr>
          <w:sz w:val="48"/>
          <w:szCs w:val="48"/>
        </w:rPr>
        <w:t>XGBoost</w:t>
      </w:r>
      <w:proofErr w:type="spellEnd"/>
    </w:p>
    <w:p w14:paraId="7954D2BB" w14:textId="77777777" w:rsidR="001F3D5E" w:rsidRDefault="001F3D5E">
      <w:pPr>
        <w:rPr>
          <w:rFonts w:ascii="Times New Roman" w:eastAsia="Times New Roman" w:hAnsi="Times New Roman" w:cs="Times New Roman"/>
          <w:b/>
          <w:bCs/>
          <w:sz w:val="48"/>
          <w:szCs w:val="48"/>
          <w:lang w:bidi="hi-IN"/>
        </w:rPr>
      </w:pPr>
      <w:r>
        <w:rPr>
          <w:sz w:val="48"/>
          <w:szCs w:val="48"/>
        </w:rPr>
        <w:br w:type="page"/>
      </w:r>
    </w:p>
    <w:p w14:paraId="1F269DCA" w14:textId="77777777" w:rsidR="001F3D5E" w:rsidRPr="001F3D5E" w:rsidRDefault="001F3D5E" w:rsidP="001F3D5E">
      <w:pPr>
        <w:pStyle w:val="Heading4"/>
        <w:shd w:val="clear" w:color="auto" w:fill="FFFFFF"/>
        <w:spacing w:before="0" w:beforeAutospacing="0" w:after="0" w:afterAutospacing="0"/>
        <w:ind w:left="120"/>
        <w:rPr>
          <w:sz w:val="48"/>
          <w:szCs w:val="48"/>
        </w:rPr>
      </w:pPr>
    </w:p>
    <w:p w14:paraId="64D4CD2F" w14:textId="0C0C7205" w:rsidR="001F3D5E" w:rsidRDefault="001F3D5E" w:rsidP="001F3D5E">
      <w:pPr>
        <w:pStyle w:val="Heading4"/>
        <w:shd w:val="clear" w:color="auto" w:fill="FFFFFF"/>
        <w:spacing w:before="0" w:beforeAutospacing="0" w:after="0" w:afterAutospacing="0"/>
        <w:ind w:left="120"/>
        <w:rPr>
          <w:sz w:val="48"/>
          <w:szCs w:val="48"/>
        </w:rPr>
      </w:pPr>
      <w:r w:rsidRPr="001F3D5E">
        <w:rPr>
          <w:sz w:val="48"/>
          <w:szCs w:val="48"/>
        </w:rPr>
        <w:t xml:space="preserve">03 - Fine-tuning your </w:t>
      </w:r>
      <w:proofErr w:type="spellStart"/>
      <w:r w:rsidRPr="001F3D5E">
        <w:rPr>
          <w:sz w:val="48"/>
          <w:szCs w:val="48"/>
        </w:rPr>
        <w:t>XGBoost</w:t>
      </w:r>
      <w:proofErr w:type="spellEnd"/>
      <w:r w:rsidRPr="001F3D5E">
        <w:rPr>
          <w:sz w:val="48"/>
          <w:szCs w:val="48"/>
        </w:rPr>
        <w:t xml:space="preserve"> model</w:t>
      </w:r>
    </w:p>
    <w:p w14:paraId="547EDEF1" w14:textId="77777777" w:rsidR="001F3D5E" w:rsidRDefault="001F3D5E">
      <w:pPr>
        <w:rPr>
          <w:rFonts w:ascii="Times New Roman" w:eastAsia="Times New Roman" w:hAnsi="Times New Roman" w:cs="Times New Roman"/>
          <w:b/>
          <w:bCs/>
          <w:sz w:val="48"/>
          <w:szCs w:val="48"/>
          <w:lang w:bidi="hi-IN"/>
        </w:rPr>
      </w:pPr>
      <w:r>
        <w:rPr>
          <w:sz w:val="48"/>
          <w:szCs w:val="48"/>
        </w:rPr>
        <w:br w:type="page"/>
      </w:r>
    </w:p>
    <w:p w14:paraId="1FFEC65C" w14:textId="77777777" w:rsidR="001F3D5E" w:rsidRPr="001F3D5E" w:rsidRDefault="001F3D5E" w:rsidP="001F3D5E">
      <w:pPr>
        <w:pStyle w:val="Heading4"/>
        <w:shd w:val="clear" w:color="auto" w:fill="FFFFFF"/>
        <w:spacing w:before="0" w:beforeAutospacing="0" w:after="0" w:afterAutospacing="0"/>
        <w:ind w:left="120"/>
        <w:rPr>
          <w:sz w:val="48"/>
          <w:szCs w:val="48"/>
        </w:rPr>
      </w:pPr>
    </w:p>
    <w:p w14:paraId="36D15F11" w14:textId="77777777" w:rsidR="001F3D5E" w:rsidRPr="001F3D5E" w:rsidRDefault="001F3D5E" w:rsidP="001F3D5E">
      <w:pPr>
        <w:pStyle w:val="Heading4"/>
        <w:shd w:val="clear" w:color="auto" w:fill="FFFFFF"/>
        <w:spacing w:before="0" w:beforeAutospacing="0" w:after="0" w:afterAutospacing="0"/>
        <w:ind w:left="120"/>
        <w:rPr>
          <w:sz w:val="48"/>
          <w:szCs w:val="48"/>
        </w:rPr>
      </w:pPr>
      <w:r w:rsidRPr="001F3D5E">
        <w:rPr>
          <w:sz w:val="48"/>
          <w:szCs w:val="48"/>
        </w:rPr>
        <w:t xml:space="preserve">04 - Using </w:t>
      </w:r>
      <w:proofErr w:type="spellStart"/>
      <w:r w:rsidRPr="001F3D5E">
        <w:rPr>
          <w:sz w:val="48"/>
          <w:szCs w:val="48"/>
        </w:rPr>
        <w:t>XGBoost</w:t>
      </w:r>
      <w:proofErr w:type="spellEnd"/>
      <w:r w:rsidRPr="001F3D5E">
        <w:rPr>
          <w:sz w:val="48"/>
          <w:szCs w:val="48"/>
        </w:rPr>
        <w:t xml:space="preserve"> in pipelines</w:t>
      </w:r>
    </w:p>
    <w:p w14:paraId="3672BA50" w14:textId="1938E412" w:rsidR="001F3D5E" w:rsidRPr="001F3D5E" w:rsidRDefault="001F3D5E" w:rsidP="001F3D5E">
      <w:pPr>
        <w:pStyle w:val="Heading4"/>
        <w:shd w:val="clear" w:color="auto" w:fill="FFFFFF"/>
        <w:spacing w:before="0" w:beforeAutospacing="0" w:after="0" w:afterAutospacing="0"/>
        <w:ind w:left="120"/>
      </w:pPr>
    </w:p>
    <w:p w14:paraId="5E1A1AB1" w14:textId="52D06734" w:rsidR="001F3D5E" w:rsidRPr="001F3D5E" w:rsidRDefault="001F3D5E" w:rsidP="001F3D5E">
      <w:pPr>
        <w:pStyle w:val="Heading4"/>
        <w:shd w:val="clear" w:color="auto" w:fill="FFFFFF"/>
        <w:spacing w:before="0" w:beforeAutospacing="0" w:after="0" w:afterAutospacing="0"/>
        <w:ind w:left="120"/>
      </w:pPr>
    </w:p>
    <w:p w14:paraId="1FEC2B9A" w14:textId="23B9C058" w:rsidR="001F3D5E" w:rsidRPr="001F3D5E" w:rsidRDefault="001F3D5E">
      <w:pPr>
        <w:rPr>
          <w:rFonts w:ascii="Times New Roman" w:hAnsi="Times New Roman" w:cs="Times New Roman"/>
          <w:sz w:val="24"/>
          <w:szCs w:val="24"/>
        </w:rPr>
      </w:pPr>
    </w:p>
    <w:sectPr w:rsidR="001F3D5E" w:rsidRPr="001F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D6"/>
    <w:rsid w:val="00055D59"/>
    <w:rsid w:val="000825ED"/>
    <w:rsid w:val="001F3D5E"/>
    <w:rsid w:val="002D29E5"/>
    <w:rsid w:val="005F08D6"/>
    <w:rsid w:val="00660661"/>
    <w:rsid w:val="00770C8A"/>
    <w:rsid w:val="00885924"/>
    <w:rsid w:val="00C05E18"/>
    <w:rsid w:val="00C1566C"/>
    <w:rsid w:val="00E3236A"/>
    <w:rsid w:val="00F612BC"/>
    <w:rsid w:val="00FD63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F017"/>
  <w15:chartTrackingRefBased/>
  <w15:docId w15:val="{AD4F71A7-144C-451E-A999-57A5D37A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2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F3D5E"/>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3D5E"/>
    <w:rPr>
      <w:rFonts w:ascii="Times New Roman" w:eastAsia="Times New Roman" w:hAnsi="Times New Roman" w:cs="Times New Roman"/>
      <w:b/>
      <w:bCs/>
      <w:sz w:val="24"/>
      <w:szCs w:val="24"/>
      <w:lang w:bidi="hi-IN"/>
    </w:rPr>
  </w:style>
  <w:style w:type="character" w:customStyle="1" w:styleId="Heading2Char">
    <w:name w:val="Heading 2 Char"/>
    <w:basedOn w:val="DefaultParagraphFont"/>
    <w:link w:val="Heading2"/>
    <w:uiPriority w:val="9"/>
    <w:semiHidden/>
    <w:rsid w:val="00E32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6780">
      <w:bodyDiv w:val="1"/>
      <w:marLeft w:val="0"/>
      <w:marRight w:val="0"/>
      <w:marTop w:val="0"/>
      <w:marBottom w:val="0"/>
      <w:divBdr>
        <w:top w:val="none" w:sz="0" w:space="0" w:color="auto"/>
        <w:left w:val="none" w:sz="0" w:space="0" w:color="auto"/>
        <w:bottom w:val="none" w:sz="0" w:space="0" w:color="auto"/>
        <w:right w:val="none" w:sz="0" w:space="0" w:color="auto"/>
      </w:divBdr>
    </w:div>
    <w:div w:id="246962310">
      <w:bodyDiv w:val="1"/>
      <w:marLeft w:val="0"/>
      <w:marRight w:val="0"/>
      <w:marTop w:val="0"/>
      <w:marBottom w:val="0"/>
      <w:divBdr>
        <w:top w:val="none" w:sz="0" w:space="0" w:color="auto"/>
        <w:left w:val="none" w:sz="0" w:space="0" w:color="auto"/>
        <w:bottom w:val="none" w:sz="0" w:space="0" w:color="auto"/>
        <w:right w:val="none" w:sz="0" w:space="0" w:color="auto"/>
      </w:divBdr>
    </w:div>
    <w:div w:id="462698660">
      <w:bodyDiv w:val="1"/>
      <w:marLeft w:val="0"/>
      <w:marRight w:val="0"/>
      <w:marTop w:val="0"/>
      <w:marBottom w:val="0"/>
      <w:divBdr>
        <w:top w:val="none" w:sz="0" w:space="0" w:color="auto"/>
        <w:left w:val="none" w:sz="0" w:space="0" w:color="auto"/>
        <w:bottom w:val="none" w:sz="0" w:space="0" w:color="auto"/>
        <w:right w:val="none" w:sz="0" w:space="0" w:color="auto"/>
      </w:divBdr>
    </w:div>
    <w:div w:id="595289455">
      <w:bodyDiv w:val="1"/>
      <w:marLeft w:val="0"/>
      <w:marRight w:val="0"/>
      <w:marTop w:val="0"/>
      <w:marBottom w:val="0"/>
      <w:divBdr>
        <w:top w:val="none" w:sz="0" w:space="0" w:color="auto"/>
        <w:left w:val="none" w:sz="0" w:space="0" w:color="auto"/>
        <w:bottom w:val="none" w:sz="0" w:space="0" w:color="auto"/>
        <w:right w:val="none" w:sz="0" w:space="0" w:color="auto"/>
      </w:divBdr>
    </w:div>
    <w:div w:id="935946447">
      <w:bodyDiv w:val="1"/>
      <w:marLeft w:val="0"/>
      <w:marRight w:val="0"/>
      <w:marTop w:val="0"/>
      <w:marBottom w:val="0"/>
      <w:divBdr>
        <w:top w:val="none" w:sz="0" w:space="0" w:color="auto"/>
        <w:left w:val="none" w:sz="0" w:space="0" w:color="auto"/>
        <w:bottom w:val="none" w:sz="0" w:space="0" w:color="auto"/>
        <w:right w:val="none" w:sz="0" w:space="0" w:color="auto"/>
      </w:divBdr>
    </w:div>
    <w:div w:id="977102442">
      <w:bodyDiv w:val="1"/>
      <w:marLeft w:val="0"/>
      <w:marRight w:val="0"/>
      <w:marTop w:val="0"/>
      <w:marBottom w:val="0"/>
      <w:divBdr>
        <w:top w:val="none" w:sz="0" w:space="0" w:color="auto"/>
        <w:left w:val="none" w:sz="0" w:space="0" w:color="auto"/>
        <w:bottom w:val="none" w:sz="0" w:space="0" w:color="auto"/>
        <w:right w:val="none" w:sz="0" w:space="0" w:color="auto"/>
      </w:divBdr>
    </w:div>
    <w:div w:id="1098940281">
      <w:bodyDiv w:val="1"/>
      <w:marLeft w:val="0"/>
      <w:marRight w:val="0"/>
      <w:marTop w:val="0"/>
      <w:marBottom w:val="0"/>
      <w:divBdr>
        <w:top w:val="none" w:sz="0" w:space="0" w:color="auto"/>
        <w:left w:val="none" w:sz="0" w:space="0" w:color="auto"/>
        <w:bottom w:val="none" w:sz="0" w:space="0" w:color="auto"/>
        <w:right w:val="none" w:sz="0" w:space="0" w:color="auto"/>
      </w:divBdr>
      <w:divsChild>
        <w:div w:id="431436835">
          <w:marLeft w:val="0"/>
          <w:marRight w:val="0"/>
          <w:marTop w:val="0"/>
          <w:marBottom w:val="0"/>
          <w:divBdr>
            <w:top w:val="none" w:sz="0" w:space="0" w:color="auto"/>
            <w:left w:val="none" w:sz="0" w:space="0" w:color="auto"/>
            <w:bottom w:val="none" w:sz="0" w:space="0" w:color="auto"/>
            <w:right w:val="none" w:sz="0" w:space="0" w:color="auto"/>
          </w:divBdr>
        </w:div>
        <w:div w:id="1019359707">
          <w:marLeft w:val="0"/>
          <w:marRight w:val="0"/>
          <w:marTop w:val="0"/>
          <w:marBottom w:val="0"/>
          <w:divBdr>
            <w:top w:val="none" w:sz="0" w:space="0" w:color="auto"/>
            <w:left w:val="none" w:sz="0" w:space="0" w:color="auto"/>
            <w:bottom w:val="none" w:sz="0" w:space="0" w:color="auto"/>
            <w:right w:val="none" w:sz="0" w:space="0" w:color="auto"/>
          </w:divBdr>
        </w:div>
        <w:div w:id="973212843">
          <w:marLeft w:val="0"/>
          <w:marRight w:val="0"/>
          <w:marTop w:val="0"/>
          <w:marBottom w:val="0"/>
          <w:divBdr>
            <w:top w:val="none" w:sz="0" w:space="0" w:color="auto"/>
            <w:left w:val="none" w:sz="0" w:space="0" w:color="auto"/>
            <w:bottom w:val="none" w:sz="0" w:space="0" w:color="auto"/>
            <w:right w:val="none" w:sz="0" w:space="0" w:color="auto"/>
          </w:divBdr>
        </w:div>
        <w:div w:id="444353124">
          <w:marLeft w:val="0"/>
          <w:marRight w:val="0"/>
          <w:marTop w:val="0"/>
          <w:marBottom w:val="0"/>
          <w:divBdr>
            <w:top w:val="none" w:sz="0" w:space="0" w:color="auto"/>
            <w:left w:val="none" w:sz="0" w:space="0" w:color="auto"/>
            <w:bottom w:val="none" w:sz="0" w:space="0" w:color="auto"/>
            <w:right w:val="none" w:sz="0" w:space="0" w:color="auto"/>
          </w:divBdr>
        </w:div>
        <w:div w:id="69741011">
          <w:marLeft w:val="0"/>
          <w:marRight w:val="0"/>
          <w:marTop w:val="0"/>
          <w:marBottom w:val="0"/>
          <w:divBdr>
            <w:top w:val="none" w:sz="0" w:space="0" w:color="auto"/>
            <w:left w:val="none" w:sz="0" w:space="0" w:color="auto"/>
            <w:bottom w:val="none" w:sz="0" w:space="0" w:color="auto"/>
            <w:right w:val="none" w:sz="0" w:space="0" w:color="auto"/>
          </w:divBdr>
        </w:div>
        <w:div w:id="641345207">
          <w:marLeft w:val="0"/>
          <w:marRight w:val="0"/>
          <w:marTop w:val="0"/>
          <w:marBottom w:val="0"/>
          <w:divBdr>
            <w:top w:val="none" w:sz="0" w:space="0" w:color="auto"/>
            <w:left w:val="none" w:sz="0" w:space="0" w:color="auto"/>
            <w:bottom w:val="none" w:sz="0" w:space="0" w:color="auto"/>
            <w:right w:val="none" w:sz="0" w:space="0" w:color="auto"/>
          </w:divBdr>
        </w:div>
        <w:div w:id="1051611715">
          <w:marLeft w:val="0"/>
          <w:marRight w:val="0"/>
          <w:marTop w:val="0"/>
          <w:marBottom w:val="0"/>
          <w:divBdr>
            <w:top w:val="none" w:sz="0" w:space="0" w:color="auto"/>
            <w:left w:val="none" w:sz="0" w:space="0" w:color="auto"/>
            <w:bottom w:val="none" w:sz="0" w:space="0" w:color="auto"/>
            <w:right w:val="none" w:sz="0" w:space="0" w:color="auto"/>
          </w:divBdr>
        </w:div>
        <w:div w:id="1682657646">
          <w:marLeft w:val="0"/>
          <w:marRight w:val="0"/>
          <w:marTop w:val="0"/>
          <w:marBottom w:val="0"/>
          <w:divBdr>
            <w:top w:val="none" w:sz="0" w:space="0" w:color="auto"/>
            <w:left w:val="none" w:sz="0" w:space="0" w:color="auto"/>
            <w:bottom w:val="none" w:sz="0" w:space="0" w:color="auto"/>
            <w:right w:val="none" w:sz="0" w:space="0" w:color="auto"/>
          </w:divBdr>
        </w:div>
        <w:div w:id="466239977">
          <w:marLeft w:val="0"/>
          <w:marRight w:val="0"/>
          <w:marTop w:val="0"/>
          <w:marBottom w:val="0"/>
          <w:divBdr>
            <w:top w:val="none" w:sz="0" w:space="0" w:color="auto"/>
            <w:left w:val="none" w:sz="0" w:space="0" w:color="auto"/>
            <w:bottom w:val="none" w:sz="0" w:space="0" w:color="auto"/>
            <w:right w:val="none" w:sz="0" w:space="0" w:color="auto"/>
          </w:divBdr>
        </w:div>
        <w:div w:id="275213518">
          <w:marLeft w:val="0"/>
          <w:marRight w:val="0"/>
          <w:marTop w:val="0"/>
          <w:marBottom w:val="0"/>
          <w:divBdr>
            <w:top w:val="none" w:sz="0" w:space="0" w:color="auto"/>
            <w:left w:val="none" w:sz="0" w:space="0" w:color="auto"/>
            <w:bottom w:val="none" w:sz="0" w:space="0" w:color="auto"/>
            <w:right w:val="none" w:sz="0" w:space="0" w:color="auto"/>
          </w:divBdr>
        </w:div>
        <w:div w:id="1064258305">
          <w:marLeft w:val="0"/>
          <w:marRight w:val="0"/>
          <w:marTop w:val="0"/>
          <w:marBottom w:val="0"/>
          <w:divBdr>
            <w:top w:val="none" w:sz="0" w:space="0" w:color="auto"/>
            <w:left w:val="none" w:sz="0" w:space="0" w:color="auto"/>
            <w:bottom w:val="none" w:sz="0" w:space="0" w:color="auto"/>
            <w:right w:val="none" w:sz="0" w:space="0" w:color="auto"/>
          </w:divBdr>
        </w:div>
        <w:div w:id="1985355916">
          <w:marLeft w:val="0"/>
          <w:marRight w:val="0"/>
          <w:marTop w:val="0"/>
          <w:marBottom w:val="0"/>
          <w:divBdr>
            <w:top w:val="none" w:sz="0" w:space="0" w:color="auto"/>
            <w:left w:val="none" w:sz="0" w:space="0" w:color="auto"/>
            <w:bottom w:val="none" w:sz="0" w:space="0" w:color="auto"/>
            <w:right w:val="none" w:sz="0" w:space="0" w:color="auto"/>
          </w:divBdr>
        </w:div>
        <w:div w:id="733895066">
          <w:marLeft w:val="0"/>
          <w:marRight w:val="0"/>
          <w:marTop w:val="0"/>
          <w:marBottom w:val="0"/>
          <w:divBdr>
            <w:top w:val="none" w:sz="0" w:space="0" w:color="auto"/>
            <w:left w:val="none" w:sz="0" w:space="0" w:color="auto"/>
            <w:bottom w:val="none" w:sz="0" w:space="0" w:color="auto"/>
            <w:right w:val="none" w:sz="0" w:space="0" w:color="auto"/>
          </w:divBdr>
        </w:div>
        <w:div w:id="321396686">
          <w:marLeft w:val="0"/>
          <w:marRight w:val="0"/>
          <w:marTop w:val="0"/>
          <w:marBottom w:val="0"/>
          <w:divBdr>
            <w:top w:val="none" w:sz="0" w:space="0" w:color="auto"/>
            <w:left w:val="none" w:sz="0" w:space="0" w:color="auto"/>
            <w:bottom w:val="none" w:sz="0" w:space="0" w:color="auto"/>
            <w:right w:val="none" w:sz="0" w:space="0" w:color="auto"/>
          </w:divBdr>
        </w:div>
      </w:divsChild>
    </w:div>
    <w:div w:id="1513298596">
      <w:bodyDiv w:val="1"/>
      <w:marLeft w:val="0"/>
      <w:marRight w:val="0"/>
      <w:marTop w:val="0"/>
      <w:marBottom w:val="0"/>
      <w:divBdr>
        <w:top w:val="none" w:sz="0" w:space="0" w:color="auto"/>
        <w:left w:val="none" w:sz="0" w:space="0" w:color="auto"/>
        <w:bottom w:val="none" w:sz="0" w:space="0" w:color="auto"/>
        <w:right w:val="none" w:sz="0" w:space="0" w:color="auto"/>
      </w:divBdr>
      <w:divsChild>
        <w:div w:id="2050955094">
          <w:marLeft w:val="0"/>
          <w:marRight w:val="0"/>
          <w:marTop w:val="0"/>
          <w:marBottom w:val="0"/>
          <w:divBdr>
            <w:top w:val="none" w:sz="0" w:space="0" w:color="auto"/>
            <w:left w:val="none" w:sz="0" w:space="0" w:color="auto"/>
            <w:bottom w:val="none" w:sz="0" w:space="0" w:color="auto"/>
            <w:right w:val="none" w:sz="0" w:space="0" w:color="auto"/>
          </w:divBdr>
        </w:div>
        <w:div w:id="1562448157">
          <w:marLeft w:val="0"/>
          <w:marRight w:val="0"/>
          <w:marTop w:val="0"/>
          <w:marBottom w:val="0"/>
          <w:divBdr>
            <w:top w:val="none" w:sz="0" w:space="0" w:color="auto"/>
            <w:left w:val="none" w:sz="0" w:space="0" w:color="auto"/>
            <w:bottom w:val="none" w:sz="0" w:space="0" w:color="auto"/>
            <w:right w:val="none" w:sz="0" w:space="0" w:color="auto"/>
          </w:divBdr>
        </w:div>
        <w:div w:id="564492015">
          <w:marLeft w:val="0"/>
          <w:marRight w:val="0"/>
          <w:marTop w:val="0"/>
          <w:marBottom w:val="0"/>
          <w:divBdr>
            <w:top w:val="none" w:sz="0" w:space="0" w:color="auto"/>
            <w:left w:val="none" w:sz="0" w:space="0" w:color="auto"/>
            <w:bottom w:val="none" w:sz="0" w:space="0" w:color="auto"/>
            <w:right w:val="none" w:sz="0" w:space="0" w:color="auto"/>
          </w:divBdr>
        </w:div>
        <w:div w:id="1211115355">
          <w:marLeft w:val="0"/>
          <w:marRight w:val="0"/>
          <w:marTop w:val="0"/>
          <w:marBottom w:val="0"/>
          <w:divBdr>
            <w:top w:val="none" w:sz="0" w:space="0" w:color="auto"/>
            <w:left w:val="none" w:sz="0" w:space="0" w:color="auto"/>
            <w:bottom w:val="none" w:sz="0" w:space="0" w:color="auto"/>
            <w:right w:val="none" w:sz="0" w:space="0" w:color="auto"/>
          </w:divBdr>
        </w:div>
        <w:div w:id="1412393256">
          <w:marLeft w:val="0"/>
          <w:marRight w:val="0"/>
          <w:marTop w:val="0"/>
          <w:marBottom w:val="0"/>
          <w:divBdr>
            <w:top w:val="none" w:sz="0" w:space="0" w:color="auto"/>
            <w:left w:val="none" w:sz="0" w:space="0" w:color="auto"/>
            <w:bottom w:val="none" w:sz="0" w:space="0" w:color="auto"/>
            <w:right w:val="none" w:sz="0" w:space="0" w:color="auto"/>
          </w:divBdr>
        </w:div>
        <w:div w:id="1409645356">
          <w:marLeft w:val="0"/>
          <w:marRight w:val="0"/>
          <w:marTop w:val="0"/>
          <w:marBottom w:val="0"/>
          <w:divBdr>
            <w:top w:val="none" w:sz="0" w:space="0" w:color="auto"/>
            <w:left w:val="none" w:sz="0" w:space="0" w:color="auto"/>
            <w:bottom w:val="none" w:sz="0" w:space="0" w:color="auto"/>
            <w:right w:val="none" w:sz="0" w:space="0" w:color="auto"/>
          </w:divBdr>
        </w:div>
        <w:div w:id="1935630972">
          <w:marLeft w:val="0"/>
          <w:marRight w:val="0"/>
          <w:marTop w:val="0"/>
          <w:marBottom w:val="0"/>
          <w:divBdr>
            <w:top w:val="none" w:sz="0" w:space="0" w:color="auto"/>
            <w:left w:val="none" w:sz="0" w:space="0" w:color="auto"/>
            <w:bottom w:val="none" w:sz="0" w:space="0" w:color="auto"/>
            <w:right w:val="none" w:sz="0" w:space="0" w:color="auto"/>
          </w:divBdr>
        </w:div>
        <w:div w:id="1703440752">
          <w:marLeft w:val="0"/>
          <w:marRight w:val="0"/>
          <w:marTop w:val="0"/>
          <w:marBottom w:val="0"/>
          <w:divBdr>
            <w:top w:val="none" w:sz="0" w:space="0" w:color="auto"/>
            <w:left w:val="none" w:sz="0" w:space="0" w:color="auto"/>
            <w:bottom w:val="none" w:sz="0" w:space="0" w:color="auto"/>
            <w:right w:val="none" w:sz="0" w:space="0" w:color="auto"/>
          </w:divBdr>
        </w:div>
        <w:div w:id="2141877254">
          <w:marLeft w:val="0"/>
          <w:marRight w:val="0"/>
          <w:marTop w:val="0"/>
          <w:marBottom w:val="0"/>
          <w:divBdr>
            <w:top w:val="none" w:sz="0" w:space="0" w:color="auto"/>
            <w:left w:val="none" w:sz="0" w:space="0" w:color="auto"/>
            <w:bottom w:val="none" w:sz="0" w:space="0" w:color="auto"/>
            <w:right w:val="none" w:sz="0" w:space="0" w:color="auto"/>
          </w:divBdr>
        </w:div>
        <w:div w:id="705642522">
          <w:marLeft w:val="0"/>
          <w:marRight w:val="0"/>
          <w:marTop w:val="0"/>
          <w:marBottom w:val="0"/>
          <w:divBdr>
            <w:top w:val="none" w:sz="0" w:space="0" w:color="auto"/>
            <w:left w:val="none" w:sz="0" w:space="0" w:color="auto"/>
            <w:bottom w:val="none" w:sz="0" w:space="0" w:color="auto"/>
            <w:right w:val="none" w:sz="0" w:space="0" w:color="auto"/>
          </w:divBdr>
        </w:div>
        <w:div w:id="1037775559">
          <w:marLeft w:val="0"/>
          <w:marRight w:val="0"/>
          <w:marTop w:val="0"/>
          <w:marBottom w:val="0"/>
          <w:divBdr>
            <w:top w:val="none" w:sz="0" w:space="0" w:color="auto"/>
            <w:left w:val="none" w:sz="0" w:space="0" w:color="auto"/>
            <w:bottom w:val="none" w:sz="0" w:space="0" w:color="auto"/>
            <w:right w:val="none" w:sz="0" w:space="0" w:color="auto"/>
          </w:divBdr>
        </w:div>
        <w:div w:id="36702388">
          <w:marLeft w:val="0"/>
          <w:marRight w:val="0"/>
          <w:marTop w:val="0"/>
          <w:marBottom w:val="0"/>
          <w:divBdr>
            <w:top w:val="none" w:sz="0" w:space="0" w:color="auto"/>
            <w:left w:val="none" w:sz="0" w:space="0" w:color="auto"/>
            <w:bottom w:val="none" w:sz="0" w:space="0" w:color="auto"/>
            <w:right w:val="none" w:sz="0" w:space="0" w:color="auto"/>
          </w:divBdr>
        </w:div>
        <w:div w:id="1848933654">
          <w:marLeft w:val="0"/>
          <w:marRight w:val="0"/>
          <w:marTop w:val="0"/>
          <w:marBottom w:val="0"/>
          <w:divBdr>
            <w:top w:val="none" w:sz="0" w:space="0" w:color="auto"/>
            <w:left w:val="none" w:sz="0" w:space="0" w:color="auto"/>
            <w:bottom w:val="none" w:sz="0" w:space="0" w:color="auto"/>
            <w:right w:val="none" w:sz="0" w:space="0" w:color="auto"/>
          </w:divBdr>
        </w:div>
        <w:div w:id="1561285226">
          <w:marLeft w:val="0"/>
          <w:marRight w:val="0"/>
          <w:marTop w:val="0"/>
          <w:marBottom w:val="0"/>
          <w:divBdr>
            <w:top w:val="none" w:sz="0" w:space="0" w:color="auto"/>
            <w:left w:val="none" w:sz="0" w:space="0" w:color="auto"/>
            <w:bottom w:val="none" w:sz="0" w:space="0" w:color="auto"/>
            <w:right w:val="none" w:sz="0" w:space="0" w:color="auto"/>
          </w:divBdr>
        </w:div>
      </w:divsChild>
    </w:div>
    <w:div w:id="1823964723">
      <w:bodyDiv w:val="1"/>
      <w:marLeft w:val="0"/>
      <w:marRight w:val="0"/>
      <w:marTop w:val="0"/>
      <w:marBottom w:val="0"/>
      <w:divBdr>
        <w:top w:val="none" w:sz="0" w:space="0" w:color="auto"/>
        <w:left w:val="none" w:sz="0" w:space="0" w:color="auto"/>
        <w:bottom w:val="none" w:sz="0" w:space="0" w:color="auto"/>
        <w:right w:val="none" w:sz="0" w:space="0" w:color="auto"/>
      </w:divBdr>
    </w:div>
    <w:div w:id="188856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faizy</dc:creator>
  <cp:keywords/>
  <dc:description/>
  <cp:lastModifiedBy>mohd faizy</cp:lastModifiedBy>
  <cp:revision>4</cp:revision>
  <dcterms:created xsi:type="dcterms:W3CDTF">2021-03-13T22:00:00Z</dcterms:created>
  <dcterms:modified xsi:type="dcterms:W3CDTF">2021-03-13T22:08:00Z</dcterms:modified>
</cp:coreProperties>
</file>