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75E" w:rsidRPr="002342DC" w:rsidRDefault="0092716E" w:rsidP="005D775E">
      <w:pPr>
        <w:jc w:val="center"/>
        <w:rPr>
          <w:sz w:val="36"/>
        </w:rPr>
      </w:pPr>
      <w:r>
        <w:rPr>
          <w:b/>
          <w:sz w:val="36"/>
        </w:rPr>
        <w:t>Design Patterns</w:t>
      </w:r>
    </w:p>
    <w:p w:rsidR="005D775E" w:rsidRDefault="008152F3" w:rsidP="005D775E">
      <w:pPr>
        <w:rPr>
          <w:b/>
          <w:sz w:val="28"/>
        </w:rPr>
      </w:pPr>
      <w:r>
        <w:rPr>
          <w:b/>
          <w:sz w:val="28"/>
        </w:rPr>
        <w:t>Introduction</w:t>
      </w:r>
      <w:r w:rsidR="004F2DBD">
        <w:rPr>
          <w:b/>
          <w:sz w:val="28"/>
        </w:rPr>
        <w:t>:</w:t>
      </w:r>
    </w:p>
    <w:p w:rsidR="008152F3" w:rsidRDefault="008152F3" w:rsidP="00C04CC9">
      <w:pPr>
        <w:ind w:firstLine="720"/>
        <w:rPr>
          <w:sz w:val="24"/>
        </w:rPr>
      </w:pPr>
      <w:r>
        <w:rPr>
          <w:sz w:val="24"/>
        </w:rPr>
        <w:t xml:space="preserve">Design patterns are generalized solutions to repeated occurring problems in Software Design. </w:t>
      </w:r>
      <w:r w:rsidR="00447703">
        <w:rPr>
          <w:sz w:val="24"/>
        </w:rPr>
        <w:t>We should think of design patterns not as a finished solution but a template to solve a more general</w:t>
      </w:r>
      <w:r w:rsidR="004F2DBD">
        <w:rPr>
          <w:sz w:val="24"/>
        </w:rPr>
        <w:t xml:space="preserve"> problem. There are three main category </w:t>
      </w:r>
      <w:r w:rsidR="00AC205F">
        <w:rPr>
          <w:sz w:val="24"/>
        </w:rPr>
        <w:t>of design patterns,</w:t>
      </w:r>
      <w:r w:rsidR="004F2DBD">
        <w:rPr>
          <w:sz w:val="24"/>
        </w:rPr>
        <w:t xml:space="preserve"> Creational, Structural and Behavioral design patterns. Each of these categories </w:t>
      </w:r>
      <w:r w:rsidR="00AC205F">
        <w:rPr>
          <w:sz w:val="24"/>
        </w:rPr>
        <w:t xml:space="preserve">has a set of specific design patterns that we will examine. </w:t>
      </w:r>
    </w:p>
    <w:p w:rsidR="004F2DBD" w:rsidRDefault="004F2DBD" w:rsidP="005D775E">
      <w:pPr>
        <w:rPr>
          <w:sz w:val="24"/>
        </w:rPr>
      </w:pPr>
    </w:p>
    <w:p w:rsidR="004F2DBD" w:rsidRDefault="004F2DBD" w:rsidP="005D775E">
      <w:pPr>
        <w:rPr>
          <w:b/>
          <w:sz w:val="28"/>
        </w:rPr>
      </w:pPr>
      <w:r>
        <w:rPr>
          <w:b/>
          <w:sz w:val="28"/>
        </w:rPr>
        <w:t>Creational Design Patterns:</w:t>
      </w:r>
    </w:p>
    <w:p w:rsidR="004F2DBD" w:rsidRDefault="00595DE5" w:rsidP="00C04CC9">
      <w:pPr>
        <w:ind w:firstLine="360"/>
        <w:rPr>
          <w:sz w:val="24"/>
        </w:rPr>
      </w:pPr>
      <w:r>
        <w:rPr>
          <w:sz w:val="24"/>
        </w:rPr>
        <w:t>Creational patterns refer to designs that are specific to class instantiation and object creation. In this section we will take a look at the following creational design patterns:</w:t>
      </w:r>
    </w:p>
    <w:p w:rsidR="00595DE5" w:rsidRDefault="00595DE5" w:rsidP="00595DE5">
      <w:pPr>
        <w:pStyle w:val="ListParagraph"/>
        <w:numPr>
          <w:ilvl w:val="0"/>
          <w:numId w:val="2"/>
        </w:numPr>
        <w:rPr>
          <w:sz w:val="24"/>
        </w:rPr>
      </w:pPr>
      <w:r>
        <w:rPr>
          <w:sz w:val="24"/>
        </w:rPr>
        <w:t>Abstract Factory</w:t>
      </w:r>
    </w:p>
    <w:p w:rsidR="00595DE5" w:rsidRDefault="00595DE5" w:rsidP="00595DE5">
      <w:pPr>
        <w:pStyle w:val="ListParagraph"/>
        <w:numPr>
          <w:ilvl w:val="0"/>
          <w:numId w:val="2"/>
        </w:numPr>
        <w:rPr>
          <w:sz w:val="24"/>
        </w:rPr>
      </w:pPr>
      <w:r>
        <w:rPr>
          <w:sz w:val="24"/>
        </w:rPr>
        <w:t>Builder</w:t>
      </w:r>
    </w:p>
    <w:p w:rsidR="00595DE5" w:rsidRDefault="00595DE5" w:rsidP="00595DE5">
      <w:pPr>
        <w:pStyle w:val="ListParagraph"/>
        <w:numPr>
          <w:ilvl w:val="0"/>
          <w:numId w:val="2"/>
        </w:numPr>
        <w:rPr>
          <w:sz w:val="24"/>
        </w:rPr>
      </w:pPr>
      <w:r>
        <w:rPr>
          <w:sz w:val="24"/>
        </w:rPr>
        <w:t>Factory Method</w:t>
      </w:r>
    </w:p>
    <w:p w:rsidR="00595DE5" w:rsidRDefault="00595DE5" w:rsidP="00595DE5">
      <w:pPr>
        <w:pStyle w:val="ListParagraph"/>
        <w:numPr>
          <w:ilvl w:val="0"/>
          <w:numId w:val="2"/>
        </w:numPr>
        <w:rPr>
          <w:sz w:val="24"/>
        </w:rPr>
      </w:pPr>
      <w:r>
        <w:rPr>
          <w:sz w:val="24"/>
        </w:rPr>
        <w:t xml:space="preserve">Object Pool </w:t>
      </w:r>
    </w:p>
    <w:p w:rsidR="00595DE5" w:rsidRDefault="00595DE5" w:rsidP="00595DE5">
      <w:pPr>
        <w:pStyle w:val="ListParagraph"/>
        <w:numPr>
          <w:ilvl w:val="0"/>
          <w:numId w:val="2"/>
        </w:numPr>
        <w:rPr>
          <w:sz w:val="24"/>
        </w:rPr>
      </w:pPr>
      <w:r>
        <w:rPr>
          <w:sz w:val="24"/>
        </w:rPr>
        <w:t>Prototype</w:t>
      </w:r>
    </w:p>
    <w:p w:rsidR="00595DE5" w:rsidRDefault="00595DE5" w:rsidP="00595DE5">
      <w:pPr>
        <w:pStyle w:val="ListParagraph"/>
        <w:numPr>
          <w:ilvl w:val="0"/>
          <w:numId w:val="2"/>
        </w:numPr>
        <w:rPr>
          <w:sz w:val="24"/>
        </w:rPr>
      </w:pPr>
      <w:r>
        <w:rPr>
          <w:sz w:val="24"/>
        </w:rPr>
        <w:t>Singleton</w:t>
      </w:r>
    </w:p>
    <w:p w:rsidR="00C04CC9" w:rsidRDefault="00C04CC9" w:rsidP="00C04CC9">
      <w:pPr>
        <w:rPr>
          <w:sz w:val="24"/>
        </w:rPr>
      </w:pPr>
    </w:p>
    <w:p w:rsidR="00C04CC9" w:rsidRPr="00C04CC9" w:rsidRDefault="00C04CC9" w:rsidP="00C04CC9">
      <w:pPr>
        <w:rPr>
          <w:sz w:val="24"/>
        </w:rPr>
      </w:pPr>
      <w:r>
        <w:rPr>
          <w:b/>
          <w:sz w:val="24"/>
        </w:rPr>
        <w:t>Abstract Factor</w:t>
      </w:r>
      <w:r w:rsidR="00643D7F">
        <w:rPr>
          <w:b/>
          <w:sz w:val="24"/>
        </w:rPr>
        <w:t>y</w:t>
      </w:r>
      <w:r>
        <w:rPr>
          <w:b/>
          <w:sz w:val="24"/>
        </w:rPr>
        <w:t>:</w:t>
      </w:r>
    </w:p>
    <w:p w:rsidR="004F2DBD" w:rsidRDefault="004A3024" w:rsidP="00E45057">
      <w:pPr>
        <w:rPr>
          <w:sz w:val="24"/>
        </w:rPr>
      </w:pPr>
      <w:r>
        <w:rPr>
          <w:sz w:val="24"/>
        </w:rPr>
        <w:t xml:space="preserve">The abstract factory design pattern is a pattern intended to provide an interface for creating related objects, without defining their concrete classes. </w:t>
      </w:r>
      <w:r w:rsidR="00402F1C">
        <w:rPr>
          <w:sz w:val="24"/>
        </w:rPr>
        <w:t xml:space="preserve">It is typically good to use this design pattern when we are concerned about </w:t>
      </w:r>
      <w:r w:rsidR="00402F1C" w:rsidRPr="00EB4E1B">
        <w:rPr>
          <w:i/>
          <w:sz w:val="24"/>
          <w:u w:val="single"/>
        </w:rPr>
        <w:t>portability</w:t>
      </w:r>
      <w:r w:rsidR="00402F1C">
        <w:rPr>
          <w:sz w:val="24"/>
        </w:rPr>
        <w:t xml:space="preserve">, e.g. across </w:t>
      </w:r>
      <w:r w:rsidR="00402F1C" w:rsidRPr="00EB4E1B">
        <w:rPr>
          <w:i/>
          <w:sz w:val="24"/>
          <w:u w:val="single"/>
        </w:rPr>
        <w:t>different platform dependencies</w:t>
      </w:r>
      <w:r w:rsidR="00402F1C">
        <w:rPr>
          <w:sz w:val="24"/>
        </w:rPr>
        <w:t xml:space="preserve">, and encapsulating abstracted families of objects. </w:t>
      </w:r>
    </w:p>
    <w:p w:rsidR="00402F1C" w:rsidRDefault="00B861F0" w:rsidP="00E45057">
      <w:pPr>
        <w:rPr>
          <w:sz w:val="24"/>
        </w:rPr>
      </w:pPr>
      <w:r>
        <w:rPr>
          <w:sz w:val="24"/>
        </w:rPr>
        <w:t xml:space="preserve">The abstract factory has factory methods used to create a concrete object part of the family of objects. Figure 1, shows an example of the </w:t>
      </w:r>
      <w:r w:rsidR="00555376">
        <w:rPr>
          <w:sz w:val="24"/>
        </w:rPr>
        <w:t xml:space="preserve">general </w:t>
      </w:r>
      <w:r>
        <w:rPr>
          <w:sz w:val="24"/>
        </w:rPr>
        <w:t xml:space="preserve">structure of an abstract factory design. </w:t>
      </w:r>
      <w:r w:rsidR="00555376">
        <w:rPr>
          <w:sz w:val="24"/>
        </w:rPr>
        <w:t xml:space="preserve"> A more specific example would be of a manufacture that is sheet metal stamping different parts of an automobile. For example, the wheels, the hood, the doors, etc. for different models of cars, which have different layouts of these general parts. We can see the design pattern visually in figure 2. </w:t>
      </w:r>
    </w:p>
    <w:p w:rsidR="009F0521" w:rsidRDefault="009F0521" w:rsidP="009F0521">
      <w:pPr>
        <w:jc w:val="center"/>
        <w:rPr>
          <w:sz w:val="24"/>
        </w:rPr>
      </w:pPr>
      <w:r>
        <w:rPr>
          <w:noProof/>
        </w:rPr>
        <w:lastRenderedPageBreak/>
        <w:drawing>
          <wp:inline distT="0" distB="0" distL="0" distR="0" wp14:anchorId="41017E96" wp14:editId="72DCAFEC">
            <wp:extent cx="5006679" cy="38004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4649" cy="3814116"/>
                    </a:xfrm>
                    <a:prstGeom prst="rect">
                      <a:avLst/>
                    </a:prstGeom>
                  </pic:spPr>
                </pic:pic>
              </a:graphicData>
            </a:graphic>
          </wp:inline>
        </w:drawing>
      </w:r>
    </w:p>
    <w:p w:rsidR="009F0521" w:rsidRPr="009F0521" w:rsidRDefault="009F0521" w:rsidP="009F0521">
      <w:pPr>
        <w:jc w:val="center"/>
        <w:rPr>
          <w:b/>
          <w:sz w:val="18"/>
        </w:rPr>
      </w:pPr>
      <w:r>
        <w:rPr>
          <w:b/>
          <w:sz w:val="18"/>
        </w:rPr>
        <w:t xml:space="preserve">Figure 1: An Example of a General Abstract Factory </w:t>
      </w:r>
    </w:p>
    <w:p w:rsidR="002C575A" w:rsidRDefault="002C575A" w:rsidP="00E45057">
      <w:pPr>
        <w:rPr>
          <w:sz w:val="24"/>
        </w:rPr>
      </w:pPr>
    </w:p>
    <w:p w:rsidR="00CB1A61" w:rsidRDefault="00CB1A61" w:rsidP="00CB1A61">
      <w:pPr>
        <w:jc w:val="center"/>
        <w:rPr>
          <w:sz w:val="24"/>
        </w:rPr>
      </w:pPr>
      <w:r>
        <w:rPr>
          <w:noProof/>
        </w:rPr>
        <w:drawing>
          <wp:inline distT="0" distB="0" distL="0" distR="0" wp14:anchorId="6EF2F3B3" wp14:editId="132FE99E">
            <wp:extent cx="4410075" cy="304780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2265" cy="3049314"/>
                    </a:xfrm>
                    <a:prstGeom prst="rect">
                      <a:avLst/>
                    </a:prstGeom>
                  </pic:spPr>
                </pic:pic>
              </a:graphicData>
            </a:graphic>
          </wp:inline>
        </w:drawing>
      </w:r>
    </w:p>
    <w:p w:rsidR="00CB1A61" w:rsidRPr="00CB1A61" w:rsidRDefault="00CB1A61" w:rsidP="00CB1A61">
      <w:pPr>
        <w:jc w:val="center"/>
        <w:rPr>
          <w:b/>
          <w:sz w:val="18"/>
        </w:rPr>
      </w:pPr>
      <w:r>
        <w:rPr>
          <w:b/>
          <w:sz w:val="18"/>
        </w:rPr>
        <w:t>Figure 2: A Specific Use-Case of an Abstract Factory Design Pattern</w:t>
      </w:r>
    </w:p>
    <w:p w:rsidR="00A9795D" w:rsidRDefault="00A9795D" w:rsidP="005D775E">
      <w:pPr>
        <w:rPr>
          <w:sz w:val="24"/>
        </w:rPr>
      </w:pPr>
    </w:p>
    <w:p w:rsidR="00FC6F84" w:rsidRPr="00C04CC9" w:rsidRDefault="00FC6F84" w:rsidP="00FC6F84">
      <w:pPr>
        <w:rPr>
          <w:sz w:val="24"/>
        </w:rPr>
      </w:pPr>
      <w:r>
        <w:rPr>
          <w:b/>
          <w:sz w:val="24"/>
        </w:rPr>
        <w:lastRenderedPageBreak/>
        <w:t>Builder</w:t>
      </w:r>
      <w:r>
        <w:rPr>
          <w:b/>
          <w:sz w:val="24"/>
        </w:rPr>
        <w:t>:</w:t>
      </w:r>
    </w:p>
    <w:p w:rsidR="00FC6F84" w:rsidRPr="004A3024" w:rsidRDefault="00A2187C" w:rsidP="005D775E">
      <w:pPr>
        <w:rPr>
          <w:sz w:val="24"/>
        </w:rPr>
      </w:pPr>
      <w:r>
        <w:rPr>
          <w:sz w:val="24"/>
        </w:rPr>
        <w:tab/>
      </w:r>
      <w:bookmarkStart w:id="0" w:name="_GoBack"/>
      <w:bookmarkEnd w:id="0"/>
    </w:p>
    <w:p w:rsidR="004F2DBD" w:rsidRDefault="004F2DBD" w:rsidP="005D775E">
      <w:pPr>
        <w:rPr>
          <w:b/>
          <w:sz w:val="28"/>
        </w:rPr>
      </w:pPr>
      <w:r>
        <w:rPr>
          <w:b/>
          <w:sz w:val="28"/>
        </w:rPr>
        <w:t>Structural Design Patterns:</w:t>
      </w:r>
    </w:p>
    <w:p w:rsidR="004F2DBD" w:rsidRDefault="00C04CC9" w:rsidP="005D775E">
      <w:pPr>
        <w:rPr>
          <w:sz w:val="24"/>
        </w:rPr>
      </w:pPr>
      <w:r>
        <w:rPr>
          <w:sz w:val="24"/>
        </w:rPr>
        <w:tab/>
        <w:t>Structural patterns focus on object composition and interface design. In this section we will take a look at the following structural design patterns:</w:t>
      </w:r>
    </w:p>
    <w:p w:rsidR="00C04CC9" w:rsidRDefault="00C04CC9" w:rsidP="00C04CC9">
      <w:pPr>
        <w:pStyle w:val="ListParagraph"/>
        <w:numPr>
          <w:ilvl w:val="0"/>
          <w:numId w:val="3"/>
        </w:numPr>
        <w:rPr>
          <w:sz w:val="24"/>
        </w:rPr>
      </w:pPr>
      <w:r>
        <w:rPr>
          <w:sz w:val="24"/>
        </w:rPr>
        <w:t>Adapter</w:t>
      </w:r>
    </w:p>
    <w:p w:rsidR="00C04CC9" w:rsidRDefault="00C04CC9" w:rsidP="00C04CC9">
      <w:pPr>
        <w:pStyle w:val="ListParagraph"/>
        <w:numPr>
          <w:ilvl w:val="0"/>
          <w:numId w:val="3"/>
        </w:numPr>
        <w:rPr>
          <w:sz w:val="24"/>
        </w:rPr>
      </w:pPr>
      <w:r>
        <w:rPr>
          <w:sz w:val="24"/>
        </w:rPr>
        <w:t>Bridge</w:t>
      </w:r>
    </w:p>
    <w:p w:rsidR="00C04CC9" w:rsidRDefault="00C04CC9" w:rsidP="00C04CC9">
      <w:pPr>
        <w:pStyle w:val="ListParagraph"/>
        <w:numPr>
          <w:ilvl w:val="0"/>
          <w:numId w:val="3"/>
        </w:numPr>
        <w:rPr>
          <w:sz w:val="24"/>
        </w:rPr>
      </w:pPr>
      <w:r>
        <w:rPr>
          <w:sz w:val="24"/>
        </w:rPr>
        <w:t>Composite</w:t>
      </w:r>
    </w:p>
    <w:p w:rsidR="00C04CC9" w:rsidRDefault="00C04CC9" w:rsidP="00C04CC9">
      <w:pPr>
        <w:pStyle w:val="ListParagraph"/>
        <w:numPr>
          <w:ilvl w:val="0"/>
          <w:numId w:val="3"/>
        </w:numPr>
        <w:rPr>
          <w:sz w:val="24"/>
        </w:rPr>
      </w:pPr>
      <w:r>
        <w:rPr>
          <w:sz w:val="24"/>
        </w:rPr>
        <w:t>Decorator</w:t>
      </w:r>
    </w:p>
    <w:p w:rsidR="00C04CC9" w:rsidRDefault="00C04CC9" w:rsidP="00C04CC9">
      <w:pPr>
        <w:pStyle w:val="ListParagraph"/>
        <w:numPr>
          <w:ilvl w:val="0"/>
          <w:numId w:val="3"/>
        </w:numPr>
        <w:rPr>
          <w:sz w:val="24"/>
        </w:rPr>
      </w:pPr>
      <w:r>
        <w:rPr>
          <w:sz w:val="24"/>
        </w:rPr>
        <w:t>Façade</w:t>
      </w:r>
    </w:p>
    <w:p w:rsidR="00C04CC9" w:rsidRDefault="00C04CC9" w:rsidP="00C04CC9">
      <w:pPr>
        <w:pStyle w:val="ListParagraph"/>
        <w:numPr>
          <w:ilvl w:val="0"/>
          <w:numId w:val="3"/>
        </w:numPr>
        <w:rPr>
          <w:sz w:val="24"/>
        </w:rPr>
      </w:pPr>
      <w:r>
        <w:rPr>
          <w:sz w:val="24"/>
        </w:rPr>
        <w:t>Flyweight</w:t>
      </w:r>
    </w:p>
    <w:p w:rsidR="00C04CC9" w:rsidRDefault="00C04CC9" w:rsidP="00C04CC9">
      <w:pPr>
        <w:pStyle w:val="ListParagraph"/>
        <w:numPr>
          <w:ilvl w:val="0"/>
          <w:numId w:val="3"/>
        </w:numPr>
        <w:rPr>
          <w:sz w:val="24"/>
        </w:rPr>
      </w:pPr>
      <w:r>
        <w:rPr>
          <w:sz w:val="24"/>
        </w:rPr>
        <w:t>Private Class Data</w:t>
      </w:r>
    </w:p>
    <w:p w:rsidR="00C04CC9" w:rsidRPr="00C04CC9" w:rsidRDefault="00C04CC9" w:rsidP="00C04CC9">
      <w:pPr>
        <w:pStyle w:val="ListParagraph"/>
        <w:numPr>
          <w:ilvl w:val="0"/>
          <w:numId w:val="3"/>
        </w:numPr>
        <w:rPr>
          <w:sz w:val="24"/>
        </w:rPr>
      </w:pPr>
      <w:r>
        <w:rPr>
          <w:sz w:val="24"/>
        </w:rPr>
        <w:t>Proxy</w:t>
      </w:r>
    </w:p>
    <w:p w:rsidR="004F2DBD" w:rsidRPr="004F2DBD" w:rsidRDefault="004F2DBD" w:rsidP="005D775E">
      <w:pPr>
        <w:rPr>
          <w:sz w:val="24"/>
        </w:rPr>
      </w:pPr>
    </w:p>
    <w:p w:rsidR="004F2DBD" w:rsidRPr="004F2DBD" w:rsidRDefault="004F2DBD" w:rsidP="005D775E">
      <w:pPr>
        <w:rPr>
          <w:sz w:val="24"/>
        </w:rPr>
      </w:pPr>
      <w:r>
        <w:rPr>
          <w:b/>
          <w:sz w:val="28"/>
        </w:rPr>
        <w:t>Behavioral Design Patterns:</w:t>
      </w:r>
    </w:p>
    <w:p w:rsidR="00447703" w:rsidRDefault="00D460E0" w:rsidP="005D775E">
      <w:pPr>
        <w:rPr>
          <w:sz w:val="24"/>
        </w:rPr>
      </w:pPr>
      <w:r>
        <w:rPr>
          <w:sz w:val="24"/>
        </w:rPr>
        <w:tab/>
        <w:t>Behavior patterns focus mainly on the intercommunication between different objects. In this section we will take a look at the following behavioral design patterns:</w:t>
      </w:r>
    </w:p>
    <w:p w:rsidR="00D460E0" w:rsidRDefault="00D460E0" w:rsidP="00D460E0">
      <w:pPr>
        <w:pStyle w:val="ListParagraph"/>
        <w:numPr>
          <w:ilvl w:val="0"/>
          <w:numId w:val="4"/>
        </w:numPr>
        <w:rPr>
          <w:sz w:val="24"/>
        </w:rPr>
      </w:pPr>
      <w:r>
        <w:rPr>
          <w:sz w:val="24"/>
        </w:rPr>
        <w:t>Chain of Responsibility</w:t>
      </w:r>
    </w:p>
    <w:p w:rsidR="00D460E0" w:rsidRDefault="00D460E0" w:rsidP="00D460E0">
      <w:pPr>
        <w:pStyle w:val="ListParagraph"/>
        <w:numPr>
          <w:ilvl w:val="0"/>
          <w:numId w:val="4"/>
        </w:numPr>
        <w:rPr>
          <w:sz w:val="24"/>
        </w:rPr>
      </w:pPr>
      <w:r>
        <w:rPr>
          <w:sz w:val="24"/>
        </w:rPr>
        <w:t>Command</w:t>
      </w:r>
    </w:p>
    <w:p w:rsidR="00D460E0" w:rsidRDefault="00D460E0" w:rsidP="00D460E0">
      <w:pPr>
        <w:pStyle w:val="ListParagraph"/>
        <w:numPr>
          <w:ilvl w:val="0"/>
          <w:numId w:val="4"/>
        </w:numPr>
        <w:rPr>
          <w:sz w:val="24"/>
        </w:rPr>
      </w:pPr>
      <w:r>
        <w:rPr>
          <w:sz w:val="24"/>
        </w:rPr>
        <w:t>Interpreter</w:t>
      </w:r>
    </w:p>
    <w:p w:rsidR="00D460E0" w:rsidRDefault="00D460E0" w:rsidP="00D460E0">
      <w:pPr>
        <w:pStyle w:val="ListParagraph"/>
        <w:numPr>
          <w:ilvl w:val="0"/>
          <w:numId w:val="4"/>
        </w:numPr>
        <w:rPr>
          <w:sz w:val="24"/>
        </w:rPr>
      </w:pPr>
      <w:r>
        <w:rPr>
          <w:sz w:val="24"/>
        </w:rPr>
        <w:t>Iterator</w:t>
      </w:r>
    </w:p>
    <w:p w:rsidR="00D460E0" w:rsidRDefault="00D460E0" w:rsidP="00D460E0">
      <w:pPr>
        <w:pStyle w:val="ListParagraph"/>
        <w:numPr>
          <w:ilvl w:val="0"/>
          <w:numId w:val="4"/>
        </w:numPr>
        <w:rPr>
          <w:sz w:val="24"/>
        </w:rPr>
      </w:pPr>
      <w:r>
        <w:rPr>
          <w:sz w:val="24"/>
        </w:rPr>
        <w:t>Mediator</w:t>
      </w:r>
    </w:p>
    <w:p w:rsidR="00D460E0" w:rsidRDefault="00D460E0" w:rsidP="00D460E0">
      <w:pPr>
        <w:pStyle w:val="ListParagraph"/>
        <w:numPr>
          <w:ilvl w:val="0"/>
          <w:numId w:val="4"/>
        </w:numPr>
        <w:rPr>
          <w:sz w:val="24"/>
        </w:rPr>
      </w:pPr>
      <w:r>
        <w:rPr>
          <w:sz w:val="24"/>
        </w:rPr>
        <w:t>Memento</w:t>
      </w:r>
    </w:p>
    <w:p w:rsidR="00D460E0" w:rsidRDefault="00D460E0" w:rsidP="00D460E0">
      <w:pPr>
        <w:pStyle w:val="ListParagraph"/>
        <w:numPr>
          <w:ilvl w:val="0"/>
          <w:numId w:val="4"/>
        </w:numPr>
        <w:rPr>
          <w:sz w:val="24"/>
        </w:rPr>
      </w:pPr>
      <w:r>
        <w:rPr>
          <w:sz w:val="24"/>
        </w:rPr>
        <w:t>Null Object</w:t>
      </w:r>
    </w:p>
    <w:p w:rsidR="00D460E0" w:rsidRDefault="00D460E0" w:rsidP="00D460E0">
      <w:pPr>
        <w:pStyle w:val="ListParagraph"/>
        <w:numPr>
          <w:ilvl w:val="0"/>
          <w:numId w:val="4"/>
        </w:numPr>
        <w:rPr>
          <w:sz w:val="24"/>
        </w:rPr>
      </w:pPr>
      <w:r>
        <w:rPr>
          <w:sz w:val="24"/>
        </w:rPr>
        <w:t>Observer</w:t>
      </w:r>
    </w:p>
    <w:p w:rsidR="00D460E0" w:rsidRDefault="00D460E0" w:rsidP="00D460E0">
      <w:pPr>
        <w:pStyle w:val="ListParagraph"/>
        <w:numPr>
          <w:ilvl w:val="0"/>
          <w:numId w:val="4"/>
        </w:numPr>
        <w:rPr>
          <w:sz w:val="24"/>
        </w:rPr>
      </w:pPr>
      <w:r>
        <w:rPr>
          <w:sz w:val="24"/>
        </w:rPr>
        <w:t>State</w:t>
      </w:r>
    </w:p>
    <w:p w:rsidR="00D460E0" w:rsidRDefault="00D460E0" w:rsidP="00D460E0">
      <w:pPr>
        <w:pStyle w:val="ListParagraph"/>
        <w:numPr>
          <w:ilvl w:val="0"/>
          <w:numId w:val="4"/>
        </w:numPr>
        <w:rPr>
          <w:sz w:val="24"/>
        </w:rPr>
      </w:pPr>
      <w:r>
        <w:rPr>
          <w:sz w:val="24"/>
        </w:rPr>
        <w:t>Strategy</w:t>
      </w:r>
    </w:p>
    <w:p w:rsidR="00D460E0" w:rsidRDefault="00D460E0" w:rsidP="00D460E0">
      <w:pPr>
        <w:pStyle w:val="ListParagraph"/>
        <w:numPr>
          <w:ilvl w:val="0"/>
          <w:numId w:val="4"/>
        </w:numPr>
        <w:rPr>
          <w:sz w:val="24"/>
        </w:rPr>
      </w:pPr>
      <w:r>
        <w:rPr>
          <w:sz w:val="24"/>
        </w:rPr>
        <w:t>Template Method</w:t>
      </w:r>
    </w:p>
    <w:p w:rsidR="00D460E0" w:rsidRPr="00D460E0" w:rsidRDefault="00D460E0" w:rsidP="00D460E0">
      <w:pPr>
        <w:pStyle w:val="ListParagraph"/>
        <w:numPr>
          <w:ilvl w:val="0"/>
          <w:numId w:val="4"/>
        </w:numPr>
        <w:rPr>
          <w:sz w:val="24"/>
        </w:rPr>
      </w:pPr>
      <w:r>
        <w:rPr>
          <w:sz w:val="24"/>
        </w:rPr>
        <w:t>Visitor</w:t>
      </w:r>
    </w:p>
    <w:p w:rsidR="004F2DBD" w:rsidRDefault="004F2DBD" w:rsidP="005D775E">
      <w:pPr>
        <w:rPr>
          <w:sz w:val="24"/>
        </w:rPr>
      </w:pPr>
    </w:p>
    <w:p w:rsidR="00447703" w:rsidRDefault="00447703" w:rsidP="005D775E">
      <w:pPr>
        <w:rPr>
          <w:b/>
          <w:sz w:val="24"/>
        </w:rPr>
      </w:pPr>
      <w:r>
        <w:rPr>
          <w:b/>
          <w:sz w:val="24"/>
        </w:rPr>
        <w:t>References:</w:t>
      </w:r>
    </w:p>
    <w:p w:rsidR="00447703" w:rsidRDefault="00447703" w:rsidP="00447703">
      <w:pPr>
        <w:pStyle w:val="ListParagraph"/>
        <w:numPr>
          <w:ilvl w:val="0"/>
          <w:numId w:val="1"/>
        </w:numPr>
        <w:rPr>
          <w:sz w:val="24"/>
        </w:rPr>
      </w:pPr>
      <w:hyperlink r:id="rId7" w:history="1">
        <w:r w:rsidRPr="00CA62AC">
          <w:rPr>
            <w:rStyle w:val="Hyperlink"/>
            <w:sz w:val="24"/>
          </w:rPr>
          <w:t>https://sourcemaking.com/design_patterns</w:t>
        </w:r>
      </w:hyperlink>
      <w:r>
        <w:rPr>
          <w:sz w:val="24"/>
        </w:rPr>
        <w:t xml:space="preserve"> </w:t>
      </w:r>
    </w:p>
    <w:p w:rsidR="00447703" w:rsidRDefault="00447703" w:rsidP="00447703">
      <w:pPr>
        <w:pStyle w:val="ListParagraph"/>
        <w:numPr>
          <w:ilvl w:val="0"/>
          <w:numId w:val="1"/>
        </w:numPr>
        <w:rPr>
          <w:sz w:val="24"/>
        </w:rPr>
      </w:pPr>
      <w:r>
        <w:rPr>
          <w:sz w:val="24"/>
        </w:rPr>
        <w:t xml:space="preserve">Design Patterns (Gang of four: Gamma, Helm, Johnson, </w:t>
      </w:r>
      <w:proofErr w:type="spellStart"/>
      <w:r>
        <w:rPr>
          <w:sz w:val="24"/>
        </w:rPr>
        <w:t>Vlissides</w:t>
      </w:r>
      <w:proofErr w:type="spellEnd"/>
      <w:r>
        <w:rPr>
          <w:sz w:val="24"/>
        </w:rPr>
        <w:t>)</w:t>
      </w:r>
    </w:p>
    <w:p w:rsidR="00F4793E" w:rsidRPr="00447703" w:rsidRDefault="00B927E8" w:rsidP="00447703">
      <w:pPr>
        <w:pStyle w:val="ListParagraph"/>
        <w:numPr>
          <w:ilvl w:val="0"/>
          <w:numId w:val="1"/>
        </w:numPr>
        <w:rPr>
          <w:sz w:val="24"/>
        </w:rPr>
      </w:pPr>
      <w:r>
        <w:rPr>
          <w:sz w:val="24"/>
        </w:rPr>
        <w:t>Data Structures and Problem Solving Using C++, 2</w:t>
      </w:r>
      <w:r w:rsidRPr="00B927E8">
        <w:rPr>
          <w:sz w:val="24"/>
          <w:vertAlign w:val="superscript"/>
        </w:rPr>
        <w:t>nd</w:t>
      </w:r>
      <w:r>
        <w:rPr>
          <w:sz w:val="24"/>
        </w:rPr>
        <w:t>-ed, Mark Weiss</w:t>
      </w:r>
    </w:p>
    <w:sectPr w:rsidR="00F4793E" w:rsidRPr="00447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0752B4"/>
    <w:multiLevelType w:val="hybridMultilevel"/>
    <w:tmpl w:val="1AB04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B1284B"/>
    <w:multiLevelType w:val="hybridMultilevel"/>
    <w:tmpl w:val="E738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2D3392"/>
    <w:multiLevelType w:val="hybridMultilevel"/>
    <w:tmpl w:val="2F54F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E82BE3"/>
    <w:multiLevelType w:val="hybridMultilevel"/>
    <w:tmpl w:val="B2F62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7C2F9A"/>
    <w:multiLevelType w:val="hybridMultilevel"/>
    <w:tmpl w:val="A9A48EB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75E"/>
    <w:rsid w:val="00011F58"/>
    <w:rsid w:val="000629D3"/>
    <w:rsid w:val="001A297A"/>
    <w:rsid w:val="0021235F"/>
    <w:rsid w:val="002C575A"/>
    <w:rsid w:val="00402F1C"/>
    <w:rsid w:val="00447703"/>
    <w:rsid w:val="004A3024"/>
    <w:rsid w:val="004D24C5"/>
    <w:rsid w:val="004F2DBD"/>
    <w:rsid w:val="00555376"/>
    <w:rsid w:val="0058209B"/>
    <w:rsid w:val="00595DE5"/>
    <w:rsid w:val="005D775E"/>
    <w:rsid w:val="00643D7F"/>
    <w:rsid w:val="0078566E"/>
    <w:rsid w:val="008152F3"/>
    <w:rsid w:val="00836979"/>
    <w:rsid w:val="00897676"/>
    <w:rsid w:val="0092716E"/>
    <w:rsid w:val="00935F0F"/>
    <w:rsid w:val="00953807"/>
    <w:rsid w:val="009F0521"/>
    <w:rsid w:val="00A2187C"/>
    <w:rsid w:val="00A9795D"/>
    <w:rsid w:val="00AC205F"/>
    <w:rsid w:val="00B861F0"/>
    <w:rsid w:val="00B927E8"/>
    <w:rsid w:val="00C04CC9"/>
    <w:rsid w:val="00CB1A61"/>
    <w:rsid w:val="00D460E0"/>
    <w:rsid w:val="00E45057"/>
    <w:rsid w:val="00EB4E1B"/>
    <w:rsid w:val="00F4793E"/>
    <w:rsid w:val="00F57A0A"/>
    <w:rsid w:val="00FC6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935CF"/>
  <w15:chartTrackingRefBased/>
  <w15:docId w15:val="{6ABCFEA0-686F-4BF4-8C11-72AD67A0A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77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703"/>
    <w:pPr>
      <w:ind w:left="720"/>
      <w:contextualSpacing/>
    </w:pPr>
  </w:style>
  <w:style w:type="character" w:styleId="Hyperlink">
    <w:name w:val="Hyperlink"/>
    <w:basedOn w:val="DefaultParagraphFont"/>
    <w:uiPriority w:val="99"/>
    <w:unhideWhenUsed/>
    <w:rsid w:val="004477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ourcemaking.com/design_patter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375</Words>
  <Characters>2138</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Mollica</dc:creator>
  <cp:keywords/>
  <dc:description/>
  <cp:lastModifiedBy>Peter Mollica</cp:lastModifiedBy>
  <cp:revision>35</cp:revision>
  <dcterms:created xsi:type="dcterms:W3CDTF">2018-11-12T14:04:00Z</dcterms:created>
  <dcterms:modified xsi:type="dcterms:W3CDTF">2019-01-10T19:57:00Z</dcterms:modified>
</cp:coreProperties>
</file>