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69834" w14:textId="1043A8BD" w:rsidR="00CD61E9" w:rsidRDefault="00CD61E9" w:rsidP="00CD61E9">
      <w:pPr>
        <w:spacing w:line="360" w:lineRule="auto"/>
      </w:pPr>
      <w:r>
        <w:t>Mónica Veiga Puente</w:t>
      </w:r>
    </w:p>
    <w:p w14:paraId="0EAD10B0" w14:textId="5EFECF4F" w:rsidR="00CD61E9" w:rsidRDefault="00CD61E9" w:rsidP="00CD61E9">
      <w:pPr>
        <w:spacing w:line="360" w:lineRule="auto"/>
      </w:pPr>
      <w:r>
        <w:t>Módulo Despliegue de Aplicaciones Web</w:t>
      </w:r>
    </w:p>
    <w:p w14:paraId="7063F179" w14:textId="0E9D6DA8" w:rsidR="00CD61E9" w:rsidRDefault="00CD61E9" w:rsidP="00CD61E9">
      <w:pPr>
        <w:spacing w:line="360" w:lineRule="auto"/>
      </w:pPr>
      <w:proofErr w:type="spellStart"/>
      <w:r>
        <w:t>Plexus</w:t>
      </w:r>
      <w:proofErr w:type="spellEnd"/>
      <w:r>
        <w:t xml:space="preserve"> Tech</w:t>
      </w:r>
      <w:r w:rsidR="0056738F">
        <w:t>nologies</w:t>
      </w:r>
    </w:p>
    <w:p w14:paraId="4B3FE272" w14:textId="673EDAE6" w:rsidR="00CD61E9" w:rsidRDefault="00CD61E9" w:rsidP="00CD61E9">
      <w:pPr>
        <w:spacing w:line="360" w:lineRule="auto"/>
      </w:pPr>
      <w:r>
        <w:t>21 de enero de 2021</w:t>
      </w:r>
    </w:p>
    <w:p w14:paraId="71608E2E" w14:textId="77777777" w:rsidR="004A3CDB" w:rsidRDefault="004A3CDB" w:rsidP="00CD61E9">
      <w:pPr>
        <w:spacing w:line="360" w:lineRule="auto"/>
      </w:pPr>
    </w:p>
    <w:p w14:paraId="01A0A616" w14:textId="203B78BE" w:rsidR="00CD61E9" w:rsidRDefault="00CD61E9" w:rsidP="005813A8">
      <w:pPr>
        <w:spacing w:line="360" w:lineRule="auto"/>
        <w:jc w:val="center"/>
      </w:pPr>
      <w:r>
        <w:t>Elección de un hosting, configuración de Apache y Tomcat9, instalación de un servidor SSH, conexión remota con SSH y FTP.</w:t>
      </w:r>
    </w:p>
    <w:p w14:paraId="2493D895" w14:textId="77777777" w:rsidR="004A3CDB" w:rsidRDefault="004A3CDB" w:rsidP="005813A8">
      <w:pPr>
        <w:spacing w:line="360" w:lineRule="auto"/>
        <w:jc w:val="center"/>
      </w:pPr>
    </w:p>
    <w:p w14:paraId="3135E551" w14:textId="3046F1E5" w:rsidR="00CD61E9" w:rsidRDefault="00CD61E9" w:rsidP="005813A8">
      <w:pPr>
        <w:spacing w:line="360" w:lineRule="auto"/>
        <w:ind w:left="720"/>
      </w:pPr>
      <w:r>
        <w:t>1.- Elección de un hosting: cuáles hay, características y cuál elegir.</w:t>
      </w:r>
    </w:p>
    <w:p w14:paraId="2CBAB9D5" w14:textId="14271305" w:rsidR="00FF3ADD" w:rsidRDefault="00996843" w:rsidP="00996843">
      <w:pPr>
        <w:spacing w:line="360" w:lineRule="auto"/>
        <w:ind w:firstLine="720"/>
      </w:pPr>
      <w:r>
        <w:t>Un hosting es un servicio por el cual se obtiene conexión a un servidor que puede ser de correo electrónico, de aplicaciones web o de discos virtuales entre otros. Se puede contratar el dominio como parte del hosting o por separado. Dependiendo de para qué queramos usarlo necesitaremos un tipo de hosting u otro. Algunos tipos de hosting que podemos barajar son los siguientes:</w:t>
      </w:r>
    </w:p>
    <w:p w14:paraId="3A116B14" w14:textId="7B0C8DFB" w:rsidR="00996843" w:rsidRDefault="00996843" w:rsidP="00996843">
      <w:pPr>
        <w:spacing w:line="360" w:lineRule="auto"/>
        <w:ind w:firstLine="720"/>
      </w:pPr>
      <w:r>
        <w:t>Gratuito: suelen ofrecer un subdominio de otro sitio más que un dominio propio, la calidad es baja y ofrece recursos limitados. Está bien para aprender o para mantener algún proyecto personal sin coste, pero no para elaborar algo más profesional o grande.</w:t>
      </w:r>
    </w:p>
    <w:p w14:paraId="14BF20E6" w14:textId="56B0A1DE" w:rsidR="00996843" w:rsidRDefault="00996843" w:rsidP="00996843">
      <w:pPr>
        <w:spacing w:line="360" w:lineRule="auto"/>
        <w:ind w:firstLine="720"/>
      </w:pPr>
      <w:r>
        <w:t xml:space="preserve">Compartido: </w:t>
      </w:r>
      <w:r w:rsidR="006A3330">
        <w:t>con este servicio se comparten los recursos de software y de hardware del servidor con otros clientes. Aunque cada uno tenga su propio espacio, los recursos que se puedan usar serán un porcentaje de los del servidor. E</w:t>
      </w:r>
      <w:r>
        <w:t>stá bien para uso personal y es económico, puede llegar a aguantar bastante tráfico y tiene muy buena disponibilidad, pero hay que tener cuidado pues muchos proveedores pueden apr</w:t>
      </w:r>
      <w:r w:rsidR="006A3330">
        <w:t>o</w:t>
      </w:r>
      <w:r>
        <w:t>vecharse de que es un hosting más barato y ofrecer muy pocos recursos, acabando con un sitio muy lento e inestable.</w:t>
      </w:r>
      <w:r w:rsidR="006A3330">
        <w:t xml:space="preserve"> Algunas ventajas del hosting compartido son que es fácil de manejar, flexible porque hay diversos planes, suele ofrecer soporte técnico, suele ofrecer </w:t>
      </w:r>
      <w:proofErr w:type="spellStart"/>
      <w:r w:rsidR="006A3330">
        <w:t>multialojamiento</w:t>
      </w:r>
      <w:proofErr w:type="spellEnd"/>
      <w:r w:rsidR="006A3330">
        <w:t xml:space="preserve"> y el proveedor se encarga de mantenerlo. Ahora bien, algunos proveedores no se preocupan de la seguridad</w:t>
      </w:r>
      <w:r w:rsidR="009D3011">
        <w:t xml:space="preserve">, el que los recursos sean limitados implica que pueda haber inestabilidad, </w:t>
      </w:r>
    </w:p>
    <w:p w14:paraId="789A6D56" w14:textId="7C0DF7C3" w:rsidR="00996843" w:rsidRDefault="00996843" w:rsidP="00996843">
      <w:pPr>
        <w:spacing w:line="360" w:lineRule="auto"/>
        <w:ind w:firstLine="720"/>
      </w:pPr>
      <w:r>
        <w:lastRenderedPageBreak/>
        <w:t>V</w:t>
      </w:r>
      <w:r w:rsidR="004A3CDB">
        <w:t>PS</w:t>
      </w:r>
      <w:r>
        <w:t xml:space="preserve">:  Se trata de un servidor privado </w:t>
      </w:r>
      <w:r w:rsidR="006A3330">
        <w:t xml:space="preserve">en forma de máquina virtual y ofrece diferentes gamas de recursos a diferentes precios. Es muy flexible porque permite cambiar de gama en cualquier momento, será más rápido por no tener que compartirse con otros clientes, y se pueden servir diferentes sitios con un solo hosting. Entre las desventajas se encuentra el precio, que aumenta hasta comenzar en 20 o 30 €/mes, y que un hosting básico puede tener menos prestaciones que uno compartido de mayor calidad, ya que el compartido no garantiza que esos recursos siempre estén disponibles y el privado sí.  Además, la administración del servidor será compleja, aunque también ofrece mayor control el mismo. En este sentido, tiene una orientación más profesional que los anteriores, ya que lo que importa con </w:t>
      </w:r>
      <w:proofErr w:type="gramStart"/>
      <w:r w:rsidR="006A3330">
        <w:t>éste</w:t>
      </w:r>
      <w:proofErr w:type="gramEnd"/>
      <w:r w:rsidR="006A3330">
        <w:t xml:space="preserve"> no es que aguante más tráfico sino que se tenga mayor control sobre él.</w:t>
      </w:r>
    </w:p>
    <w:p w14:paraId="10071043" w14:textId="69E58DE7" w:rsidR="006A3330" w:rsidRDefault="009D3011" w:rsidP="009D3011">
      <w:pPr>
        <w:spacing w:line="360" w:lineRule="auto"/>
      </w:pPr>
      <w:r>
        <w:tab/>
        <w:t>Especializado o gestionado: se trata de un hosting que ofrece un servicio completo: además de ofrecer el servidor también pone a disposición del cliente a su servicio técnico para que aseguren que los sitios funcionan. Entre sus ventajas se encuentran que liberan de trabajo al cliente, ya que no se necesita realizar un gran proceso de instalación, mantenimiento y seguridad. Al ser especialistas de la aplicación, garantizan que un mejor funcionamiento, mayor estabilidad y seguridad. El mayor problema de estos es el precio, que dependiendo del tráfico que se tenga puede ser de 22€ o de 75€.</w:t>
      </w:r>
    </w:p>
    <w:p w14:paraId="2681BDA6" w14:textId="3E3CE37C" w:rsidR="009D3011" w:rsidRDefault="009D3011" w:rsidP="009D3011">
      <w:pPr>
        <w:spacing w:line="360" w:lineRule="auto"/>
      </w:pPr>
      <w:r>
        <w:tab/>
        <w:t>Cloud Hosting: Como indica el nombre, se trata de un servicio en la nube que reparte sus recursos entre diferentes máquinas. Se trata de un servicio seguro y flexible, y el precio puede ser más asequible que en otros casos, aunque el precio de entrada va a ser mayor que el del hosting compartido.</w:t>
      </w:r>
    </w:p>
    <w:p w14:paraId="40EFE9C8" w14:textId="6B2CE4F6" w:rsidR="007F3BB1" w:rsidRDefault="007F3BB1" w:rsidP="009D3011">
      <w:pPr>
        <w:spacing w:line="360" w:lineRule="auto"/>
      </w:pPr>
      <w:r>
        <w:tab/>
        <w:t xml:space="preserve">A la hora de decantarse por uno u otro habrá que plantearse primeramente el tamaño del proyecto: si se trata de un negocio con el que se pretenden recibir muchas visitas y clientes será más efectivo usar uno que elimine la posibilidad de que se caiga o se ralentice el servidor: uno </w:t>
      </w:r>
      <w:proofErr w:type="spellStart"/>
      <w:r>
        <w:t>spv</w:t>
      </w:r>
      <w:proofErr w:type="spellEnd"/>
      <w:r>
        <w:t xml:space="preserve"> o uno gestionado, o incluso uno compartido de mayor gama que ofrezca buenas prestaciones. Si se trata de una </w:t>
      </w:r>
      <w:proofErr w:type="spellStart"/>
      <w:r>
        <w:t>tiena</w:t>
      </w:r>
      <w:proofErr w:type="spellEnd"/>
      <w:r>
        <w:t xml:space="preserve"> online y no se tiene mucho tiempo el gestionado será más indicado, pero si se tiene tiempo y conocimientos técnicos para dedicarle uno </w:t>
      </w:r>
      <w:proofErr w:type="spellStart"/>
      <w:r>
        <w:t>spv</w:t>
      </w:r>
      <w:proofErr w:type="spellEnd"/>
      <w:r>
        <w:t xml:space="preserve"> resultará muy apropiado, especialmente si se quieren alojar varios sitios diferentes.</w:t>
      </w:r>
    </w:p>
    <w:p w14:paraId="34589ADE" w14:textId="475D442D" w:rsidR="007F3BB1" w:rsidRDefault="007F3BB1" w:rsidP="009D3011">
      <w:pPr>
        <w:spacing w:line="360" w:lineRule="auto"/>
      </w:pPr>
      <w:r>
        <w:lastRenderedPageBreak/>
        <w:tab/>
        <w:t xml:space="preserve">En el caso de estar buscando un hosting para realizar un proyecto personal, si tiene una vertiente profesional (crear un </w:t>
      </w:r>
      <w:proofErr w:type="gramStart"/>
      <w:r>
        <w:t>portfolio</w:t>
      </w:r>
      <w:proofErr w:type="gramEnd"/>
      <w:r>
        <w:t xml:space="preserve"> o un blog personal, por ejemplo), deberemos elegir dependiendo del tráfico que tengamos. Si tenemos intención de crear varios y dedicarle mucho tiempo, o si tenemos conocimientos técnicos podremos usar un </w:t>
      </w:r>
      <w:r w:rsidR="004A3CDB">
        <w:t>VPS</w:t>
      </w:r>
      <w:r>
        <w:t xml:space="preserve">, si queremos buenos recursos y no tenemos mucho tiempo nos irá mejor contratar uno gestionado. Sin embargo, en caso de que no esperemos tener a muchísimos usuarios conectados al mismo tiempo, un hosting compartido puede ser el ideal, ya que nos saldrá más barato, no tendremos que realizar nosotros el mantenimiento, y debería ser capaz de dar un buen servicio. </w:t>
      </w:r>
    </w:p>
    <w:p w14:paraId="79673CA6" w14:textId="66FAC694" w:rsidR="004A3CDB" w:rsidRDefault="007F3BB1" w:rsidP="009D3011">
      <w:pPr>
        <w:spacing w:line="360" w:lineRule="auto"/>
      </w:pPr>
      <w:r>
        <w:tab/>
        <w:t>Si solo queremos realizar un proyecto con el que aprender o practicar, el hosting gratuito va a ser el idóneo.</w:t>
      </w:r>
    </w:p>
    <w:p w14:paraId="3DA102CB" w14:textId="77777777" w:rsidR="004A3CDB" w:rsidRDefault="004A3CDB" w:rsidP="009D3011">
      <w:pPr>
        <w:spacing w:line="360" w:lineRule="auto"/>
      </w:pPr>
    </w:p>
    <w:p w14:paraId="19A4CD1E" w14:textId="1E66438F" w:rsidR="00CD61E9" w:rsidRDefault="00370F16" w:rsidP="0056738F">
      <w:pPr>
        <w:spacing w:line="360" w:lineRule="auto"/>
        <w:ind w:firstLine="720"/>
      </w:pPr>
      <w:r>
        <w:t>2.-</w:t>
      </w:r>
      <w:r w:rsidR="00CD61E9">
        <w:t xml:space="preserve"> </w:t>
      </w:r>
      <w:r w:rsidR="005813A8">
        <w:t>Desde 0: c</w:t>
      </w:r>
      <w:r w:rsidR="00CD61E9">
        <w:t>onfiguración de Tomcat9 para acceder a la web, despliegue de ap</w:t>
      </w:r>
      <w:r w:rsidR="005813A8">
        <w:t>licación</w:t>
      </w:r>
      <w:r w:rsidR="00CD61E9">
        <w:t xml:space="preserve"> con Tomcat, configuración de </w:t>
      </w:r>
      <w:proofErr w:type="spellStart"/>
      <w:r w:rsidR="00CD61E9">
        <w:t>proxies</w:t>
      </w:r>
      <w:proofErr w:type="spellEnd"/>
      <w:r w:rsidR="005813A8">
        <w:t xml:space="preserve"> en Apache, instalación de un servidor SSH.</w:t>
      </w:r>
      <w:r>
        <w:t xml:space="preserve"> </w:t>
      </w:r>
    </w:p>
    <w:p w14:paraId="4B996A3A" w14:textId="6F4045EB" w:rsidR="00181472" w:rsidRDefault="00370F16" w:rsidP="005813A8">
      <w:pPr>
        <w:spacing w:line="360" w:lineRule="auto"/>
        <w:ind w:firstLine="720"/>
      </w:pPr>
      <w:r>
        <w:t xml:space="preserve">Primero instalo apache </w:t>
      </w:r>
      <w:proofErr w:type="spellStart"/>
      <w:r>
        <w:t>tomcat</w:t>
      </w:r>
      <w:proofErr w:type="spellEnd"/>
      <w:r>
        <w:t xml:space="preserve"> 9 con </w:t>
      </w:r>
      <w:proofErr w:type="spellStart"/>
      <w:r w:rsidRPr="003D1B24">
        <w:rPr>
          <w:rFonts w:ascii="Courier New" w:hAnsi="Courier New" w:cs="Courier New"/>
          <w:sz w:val="22"/>
          <w:szCs w:val="20"/>
        </w:rPr>
        <w:t>apt-get</w:t>
      </w:r>
      <w:proofErr w:type="spellEnd"/>
      <w:r w:rsidRPr="003D1B24">
        <w:rPr>
          <w:rFonts w:ascii="Courier New" w:hAnsi="Courier New" w:cs="Courier New"/>
          <w:sz w:val="22"/>
          <w:szCs w:val="20"/>
        </w:rPr>
        <w:t xml:space="preserve"> </w:t>
      </w:r>
      <w:proofErr w:type="spellStart"/>
      <w:r w:rsidRPr="003D1B24">
        <w:rPr>
          <w:rFonts w:ascii="Courier New" w:hAnsi="Courier New" w:cs="Courier New"/>
          <w:sz w:val="22"/>
          <w:szCs w:val="20"/>
        </w:rPr>
        <w:t>install</w:t>
      </w:r>
      <w:proofErr w:type="spellEnd"/>
      <w:r w:rsidRPr="003D1B24">
        <w:rPr>
          <w:rFonts w:ascii="Courier New" w:hAnsi="Courier New" w:cs="Courier New"/>
          <w:sz w:val="22"/>
          <w:szCs w:val="20"/>
        </w:rPr>
        <w:t xml:space="preserve"> tomcat9</w:t>
      </w:r>
      <w:r>
        <w:t xml:space="preserve"> y el </w:t>
      </w:r>
      <w:proofErr w:type="gramStart"/>
      <w:r w:rsidRPr="00CD61E9">
        <w:rPr>
          <w:i/>
          <w:iCs/>
        </w:rPr>
        <w:t>manager</w:t>
      </w:r>
      <w:proofErr w:type="gramEnd"/>
      <w:r>
        <w:t xml:space="preserve"> con </w:t>
      </w:r>
      <w:r w:rsidRPr="003D1B24">
        <w:rPr>
          <w:rFonts w:ascii="Courier New" w:hAnsi="Courier New" w:cs="Courier New"/>
          <w:noProof/>
          <w:sz w:val="22"/>
        </w:rPr>
        <w:t>apt-get install tomcat9-admin</w:t>
      </w:r>
      <w:r>
        <w:rPr>
          <w:rFonts w:cs="Times New Roman"/>
          <w:noProof/>
        </w:rPr>
        <w:t>,</w:t>
      </w:r>
      <w:r>
        <w:t xml:space="preserve"> </w:t>
      </w:r>
      <w:r w:rsidR="00666206">
        <w:t xml:space="preserve">configuro correctamente el </w:t>
      </w:r>
      <w:proofErr w:type="spellStart"/>
      <w:r w:rsidR="00666206" w:rsidRPr="00CD61E9">
        <w:rPr>
          <w:i/>
          <w:iCs/>
        </w:rPr>
        <w:t>path</w:t>
      </w:r>
      <w:proofErr w:type="spellEnd"/>
      <w:r w:rsidR="003D1B24">
        <w:t xml:space="preserve"> al archivo con los usuarios</w:t>
      </w:r>
      <w:r w:rsidR="00666206">
        <w:t xml:space="preserve"> en server.xml </w:t>
      </w:r>
      <w:r>
        <w:t>y configuro el acceso</w:t>
      </w:r>
      <w:r w:rsidR="00666206">
        <w:t xml:space="preserve"> web a tomcat9 </w:t>
      </w:r>
      <w:r>
        <w:t>declarando roles y usuarios en tomcat-users.xml:</w:t>
      </w:r>
    </w:p>
    <w:p w14:paraId="491C7906" w14:textId="0BA2420C" w:rsidR="00554651" w:rsidRDefault="004A3CDB" w:rsidP="004A3CDB">
      <w:pPr>
        <w:spacing w:line="360" w:lineRule="auto"/>
        <w:jc w:val="center"/>
      </w:pPr>
      <w:r>
        <w:rPr>
          <w:noProof/>
        </w:rPr>
        <w:drawing>
          <wp:inline distT="0" distB="0" distL="0" distR="0" wp14:anchorId="27AA440E" wp14:editId="07A3F3A9">
            <wp:extent cx="5128846" cy="103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1411" cy="1097124"/>
                    </a:xfrm>
                    <a:prstGeom prst="rect">
                      <a:avLst/>
                    </a:prstGeom>
                    <a:noFill/>
                    <a:ln>
                      <a:noFill/>
                    </a:ln>
                  </pic:spPr>
                </pic:pic>
              </a:graphicData>
            </a:graphic>
          </wp:inline>
        </w:drawing>
      </w:r>
      <w:r w:rsidR="00554651">
        <w:rPr>
          <w:noProof/>
        </w:rPr>
        <w:drawing>
          <wp:inline distT="0" distB="0" distL="0" distR="0" wp14:anchorId="649A8BD9" wp14:editId="6BB702FE">
            <wp:extent cx="3072384" cy="2135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272" cy="2303853"/>
                    </a:xfrm>
                    <a:prstGeom prst="rect">
                      <a:avLst/>
                    </a:prstGeom>
                    <a:noFill/>
                    <a:ln>
                      <a:noFill/>
                    </a:ln>
                  </pic:spPr>
                </pic:pic>
              </a:graphicData>
            </a:graphic>
          </wp:inline>
        </w:drawing>
      </w:r>
    </w:p>
    <w:p w14:paraId="3C502DDE" w14:textId="2DE23EC3" w:rsidR="00370F16" w:rsidRDefault="00FA6EEF" w:rsidP="005813A8">
      <w:pPr>
        <w:spacing w:line="360" w:lineRule="auto"/>
        <w:ind w:firstLine="720"/>
      </w:pPr>
      <w:r>
        <w:lastRenderedPageBreak/>
        <w:t xml:space="preserve">Ahora voy a desplegar una aplicación en Tomcat. Para ello descargo </w:t>
      </w:r>
      <w:proofErr w:type="spellStart"/>
      <w:r>
        <w:t>VSCode</w:t>
      </w:r>
      <w:proofErr w:type="spellEnd"/>
      <w:r>
        <w:t xml:space="preserve"> en mi máquina Debian, creo un </w:t>
      </w:r>
      <w:proofErr w:type="spellStart"/>
      <w:r>
        <w:t>index.jsp</w:t>
      </w:r>
      <w:proofErr w:type="spellEnd"/>
      <w:r>
        <w:t xml:space="preserve">, </w:t>
      </w:r>
      <w:proofErr w:type="spellStart"/>
      <w:r>
        <w:t>comprueblo</w:t>
      </w:r>
      <w:proofErr w:type="spellEnd"/>
      <w:r>
        <w:t xml:space="preserve"> si tengo java instalado con java –</w:t>
      </w:r>
      <w:proofErr w:type="spellStart"/>
      <w:r>
        <w:t>version</w:t>
      </w:r>
      <w:proofErr w:type="spellEnd"/>
      <w:r>
        <w:t xml:space="preserve">, descargo el </w:t>
      </w:r>
      <w:proofErr w:type="spellStart"/>
      <w:r>
        <w:t>jdk</w:t>
      </w:r>
      <w:proofErr w:type="spellEnd"/>
      <w:r>
        <w:t xml:space="preserve"> de Java con </w:t>
      </w:r>
      <w:proofErr w:type="spellStart"/>
      <w:r w:rsidRPr="00CD61E9">
        <w:rPr>
          <w:rFonts w:ascii="Courier New" w:hAnsi="Courier New" w:cs="Courier New"/>
          <w:sz w:val="22"/>
          <w:szCs w:val="20"/>
        </w:rPr>
        <w:t>apt</w:t>
      </w:r>
      <w:proofErr w:type="spellEnd"/>
      <w:r w:rsidRPr="00CD61E9">
        <w:rPr>
          <w:rFonts w:ascii="Courier New" w:hAnsi="Courier New" w:cs="Courier New"/>
          <w:sz w:val="22"/>
          <w:szCs w:val="20"/>
        </w:rPr>
        <w:t xml:space="preserve"> </w:t>
      </w:r>
      <w:proofErr w:type="spellStart"/>
      <w:r w:rsidRPr="00CD61E9">
        <w:rPr>
          <w:rFonts w:ascii="Courier New" w:hAnsi="Courier New" w:cs="Courier New"/>
          <w:sz w:val="22"/>
          <w:szCs w:val="20"/>
        </w:rPr>
        <w:t>install</w:t>
      </w:r>
      <w:proofErr w:type="spellEnd"/>
      <w:r w:rsidRPr="00CD61E9">
        <w:rPr>
          <w:rFonts w:ascii="Courier New" w:hAnsi="Courier New" w:cs="Courier New"/>
          <w:sz w:val="22"/>
          <w:szCs w:val="20"/>
        </w:rPr>
        <w:t xml:space="preserve"> default-</w:t>
      </w:r>
      <w:proofErr w:type="spellStart"/>
      <w:r w:rsidRPr="00CD61E9">
        <w:rPr>
          <w:rFonts w:ascii="Courier New" w:hAnsi="Courier New" w:cs="Courier New"/>
          <w:sz w:val="22"/>
          <w:szCs w:val="20"/>
        </w:rPr>
        <w:t>jdk</w:t>
      </w:r>
      <w:proofErr w:type="spellEnd"/>
      <w:r w:rsidRPr="00CD61E9">
        <w:rPr>
          <w:rFonts w:ascii="Courier New" w:hAnsi="Courier New" w:cs="Courier New"/>
          <w:sz w:val="22"/>
          <w:szCs w:val="20"/>
        </w:rPr>
        <w:t xml:space="preserve"> </w:t>
      </w:r>
      <w:r>
        <w:t xml:space="preserve">y configuro las variables de entorno con </w:t>
      </w:r>
      <w:proofErr w:type="spellStart"/>
      <w:r w:rsidRPr="003D1B24">
        <w:rPr>
          <w:rFonts w:ascii="Courier New" w:hAnsi="Courier New" w:cs="Courier New"/>
          <w:sz w:val="22"/>
          <w:szCs w:val="20"/>
        </w:rPr>
        <w:t>export</w:t>
      </w:r>
      <w:proofErr w:type="spellEnd"/>
      <w:r w:rsidRPr="003D1B24">
        <w:rPr>
          <w:rFonts w:ascii="Courier New" w:hAnsi="Courier New" w:cs="Courier New"/>
          <w:sz w:val="22"/>
          <w:szCs w:val="20"/>
        </w:rPr>
        <w:t xml:space="preserve"> JAVA_HOME=</w:t>
      </w:r>
      <w:proofErr w:type="spellStart"/>
      <w:r w:rsidRPr="003D1B24">
        <w:rPr>
          <w:rFonts w:ascii="Courier New" w:hAnsi="Courier New" w:cs="Courier New"/>
          <w:sz w:val="22"/>
          <w:szCs w:val="20"/>
        </w:rPr>
        <w:t>usr</w:t>
      </w:r>
      <w:proofErr w:type="spellEnd"/>
      <w:r w:rsidRPr="003D1B24">
        <w:rPr>
          <w:rFonts w:ascii="Courier New" w:hAnsi="Courier New" w:cs="Courier New"/>
          <w:sz w:val="22"/>
          <w:szCs w:val="20"/>
        </w:rPr>
        <w:t>/</w:t>
      </w:r>
      <w:proofErr w:type="spellStart"/>
      <w:r w:rsidRPr="003D1B24">
        <w:rPr>
          <w:rFonts w:ascii="Courier New" w:hAnsi="Courier New" w:cs="Courier New"/>
          <w:sz w:val="22"/>
          <w:szCs w:val="20"/>
        </w:rPr>
        <w:t>lib</w:t>
      </w:r>
      <w:proofErr w:type="spellEnd"/>
      <w:r w:rsidRPr="003D1B24">
        <w:rPr>
          <w:rFonts w:ascii="Courier New" w:hAnsi="Courier New" w:cs="Courier New"/>
          <w:sz w:val="22"/>
          <w:szCs w:val="20"/>
        </w:rPr>
        <w:t>/</w:t>
      </w:r>
      <w:proofErr w:type="spellStart"/>
      <w:r w:rsidRPr="003D1B24">
        <w:rPr>
          <w:rFonts w:ascii="Courier New" w:hAnsi="Courier New" w:cs="Courier New"/>
          <w:sz w:val="22"/>
          <w:szCs w:val="20"/>
        </w:rPr>
        <w:t>jvm</w:t>
      </w:r>
      <w:proofErr w:type="spellEnd"/>
      <w:r w:rsidRPr="003D1B24">
        <w:rPr>
          <w:rFonts w:ascii="Courier New" w:hAnsi="Courier New" w:cs="Courier New"/>
          <w:sz w:val="22"/>
          <w:szCs w:val="20"/>
        </w:rPr>
        <w:t>/java-11-openjdk-amd64</w:t>
      </w:r>
      <w:r>
        <w:t xml:space="preserve"> y </w:t>
      </w:r>
      <w:proofErr w:type="spellStart"/>
      <w:r w:rsidRPr="003D1B24">
        <w:rPr>
          <w:rFonts w:ascii="Courier New" w:hAnsi="Courier New" w:cs="Courier New"/>
          <w:sz w:val="22"/>
          <w:szCs w:val="20"/>
        </w:rPr>
        <w:t>export</w:t>
      </w:r>
      <w:proofErr w:type="spellEnd"/>
      <w:r w:rsidRPr="003D1B24">
        <w:rPr>
          <w:rFonts w:ascii="Courier New" w:hAnsi="Courier New" w:cs="Courier New"/>
          <w:sz w:val="22"/>
          <w:szCs w:val="20"/>
        </w:rPr>
        <w:t xml:space="preserve"> PATH=$</w:t>
      </w:r>
      <w:proofErr w:type="spellStart"/>
      <w:r w:rsidRPr="003D1B24">
        <w:rPr>
          <w:rFonts w:ascii="Courier New" w:hAnsi="Courier New" w:cs="Courier New"/>
          <w:sz w:val="22"/>
          <w:szCs w:val="20"/>
        </w:rPr>
        <w:t>PATH:usr</w:t>
      </w:r>
      <w:proofErr w:type="spellEnd"/>
      <w:r w:rsidRPr="003D1B24">
        <w:rPr>
          <w:rFonts w:ascii="Courier New" w:hAnsi="Courier New" w:cs="Courier New"/>
          <w:sz w:val="22"/>
          <w:szCs w:val="20"/>
        </w:rPr>
        <w:t>/</w:t>
      </w:r>
      <w:proofErr w:type="spellStart"/>
      <w:r w:rsidRPr="003D1B24">
        <w:rPr>
          <w:rFonts w:ascii="Courier New" w:hAnsi="Courier New" w:cs="Courier New"/>
          <w:sz w:val="22"/>
          <w:szCs w:val="20"/>
        </w:rPr>
        <w:t>lib</w:t>
      </w:r>
      <w:proofErr w:type="spellEnd"/>
      <w:r w:rsidRPr="003D1B24">
        <w:rPr>
          <w:rFonts w:ascii="Courier New" w:hAnsi="Courier New" w:cs="Courier New"/>
          <w:sz w:val="22"/>
          <w:szCs w:val="20"/>
        </w:rPr>
        <w:t>/</w:t>
      </w:r>
      <w:proofErr w:type="spellStart"/>
      <w:r w:rsidRPr="003D1B24">
        <w:rPr>
          <w:rFonts w:ascii="Courier New" w:hAnsi="Courier New" w:cs="Courier New"/>
          <w:sz w:val="22"/>
          <w:szCs w:val="20"/>
        </w:rPr>
        <w:t>jvm</w:t>
      </w:r>
      <w:proofErr w:type="spellEnd"/>
      <w:r w:rsidRPr="003D1B24">
        <w:rPr>
          <w:rFonts w:ascii="Courier New" w:hAnsi="Courier New" w:cs="Courier New"/>
          <w:sz w:val="22"/>
          <w:szCs w:val="20"/>
        </w:rPr>
        <w:t>/java-11-openjdk-amd64/</w:t>
      </w:r>
      <w:proofErr w:type="spellStart"/>
      <w:r w:rsidRPr="003D1B24">
        <w:rPr>
          <w:rFonts w:ascii="Courier New" w:hAnsi="Courier New" w:cs="Courier New"/>
          <w:sz w:val="22"/>
          <w:szCs w:val="20"/>
        </w:rPr>
        <w:t>bin</w:t>
      </w:r>
      <w:proofErr w:type="spellEnd"/>
      <w:r>
        <w:t xml:space="preserve">. </w:t>
      </w:r>
      <w:r w:rsidR="004A3CDB">
        <w:t>Para desplegar el proyecto en Tomcat necesito g</w:t>
      </w:r>
      <w:r>
        <w:t>ener</w:t>
      </w:r>
      <w:r w:rsidR="004A3CDB">
        <w:t>ar</w:t>
      </w:r>
      <w:r>
        <w:t xml:space="preserve"> el archivo </w:t>
      </w:r>
      <w:proofErr w:type="spellStart"/>
      <w:r w:rsidR="004A3CDB">
        <w:t>w</w:t>
      </w:r>
      <w:r>
        <w:t>ar</w:t>
      </w:r>
      <w:proofErr w:type="spellEnd"/>
      <w:r w:rsidR="004A3CDB">
        <w:t>. Lo hago</w:t>
      </w:r>
      <w:r>
        <w:t xml:space="preserve"> con la extensión de Tomcat </w:t>
      </w:r>
      <w:proofErr w:type="spellStart"/>
      <w:r>
        <w:t>for</w:t>
      </w:r>
      <w:proofErr w:type="spellEnd"/>
      <w:r>
        <w:t xml:space="preserve"> Java</w:t>
      </w:r>
      <w:r w:rsidR="003D1B24">
        <w:t xml:space="preserve">, voy al </w:t>
      </w:r>
      <w:proofErr w:type="spellStart"/>
      <w:r w:rsidR="003D1B24">
        <w:t>tomcat</w:t>
      </w:r>
      <w:proofErr w:type="spellEnd"/>
      <w:r w:rsidR="003D1B24">
        <w:t xml:space="preserve"> </w:t>
      </w:r>
      <w:proofErr w:type="gramStart"/>
      <w:r w:rsidR="003D1B24">
        <w:t>manager</w:t>
      </w:r>
      <w:proofErr w:type="gramEnd"/>
      <w:r w:rsidR="003D1B24">
        <w:t xml:space="preserve"> y selecciono el </w:t>
      </w:r>
      <w:proofErr w:type="spellStart"/>
      <w:r w:rsidR="003D1B24">
        <w:t>war</w:t>
      </w:r>
      <w:proofErr w:type="spellEnd"/>
      <w:r w:rsidR="003D1B24">
        <w:t xml:space="preserve"> para desplegarlo, accedo desde el navegador a la aplicación y vemos que ha funcionado:</w:t>
      </w:r>
    </w:p>
    <w:p w14:paraId="38BA3196" w14:textId="6086AF07" w:rsidR="003D1B24" w:rsidRDefault="003D1B24" w:rsidP="00CD61E9">
      <w:pPr>
        <w:spacing w:line="360" w:lineRule="auto"/>
        <w:rPr>
          <w:noProof/>
        </w:rPr>
      </w:pPr>
      <w:r>
        <w:rPr>
          <w:noProof/>
        </w:rPr>
        <w:drawing>
          <wp:inline distT="0" distB="0" distL="0" distR="0" wp14:anchorId="48370CA4" wp14:editId="1E9808CE">
            <wp:extent cx="5902569" cy="160789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088" cy="1630649"/>
                    </a:xfrm>
                    <a:prstGeom prst="rect">
                      <a:avLst/>
                    </a:prstGeom>
                    <a:noFill/>
                    <a:ln>
                      <a:noFill/>
                    </a:ln>
                  </pic:spPr>
                </pic:pic>
              </a:graphicData>
            </a:graphic>
          </wp:inline>
        </w:drawing>
      </w:r>
    </w:p>
    <w:p w14:paraId="1BF252A4" w14:textId="77D8D2CF" w:rsidR="003D1B24" w:rsidRDefault="005813A8" w:rsidP="00CD61E9">
      <w:pPr>
        <w:tabs>
          <w:tab w:val="left" w:pos="1071"/>
        </w:tabs>
        <w:spacing w:line="360" w:lineRule="auto"/>
      </w:pPr>
      <w:r>
        <w:tab/>
      </w:r>
      <w:r w:rsidR="00CC5AFB">
        <w:t xml:space="preserve">Una vez he desplegado la aplicación en Tomcat, voy a configurar un </w:t>
      </w:r>
      <w:r>
        <w:t>Virtual Host</w:t>
      </w:r>
      <w:r w:rsidR="00CC5AFB">
        <w:t xml:space="preserve"> para poder acceder a la aplicación a través de él. Primero </w:t>
      </w:r>
      <w:r w:rsidR="00A310D8">
        <w:t xml:space="preserve">habilito los </w:t>
      </w:r>
      <w:proofErr w:type="spellStart"/>
      <w:r w:rsidR="00A310D8">
        <w:t>proxies</w:t>
      </w:r>
      <w:proofErr w:type="spellEnd"/>
      <w:r w:rsidR="00A310D8">
        <w:t xml:space="preserve"> http, </w:t>
      </w:r>
      <w:proofErr w:type="spellStart"/>
      <w:r w:rsidR="00A310D8">
        <w:t>ajp</w:t>
      </w:r>
      <w:proofErr w:type="spellEnd"/>
      <w:r w:rsidR="00A310D8">
        <w:t xml:space="preserve"> y proxy con a2enmod: </w:t>
      </w:r>
    </w:p>
    <w:p w14:paraId="27CE4511" w14:textId="7AE452ED" w:rsidR="00A310D8" w:rsidRDefault="00A310D8" w:rsidP="004A3CDB">
      <w:pPr>
        <w:tabs>
          <w:tab w:val="left" w:pos="1071"/>
        </w:tabs>
        <w:spacing w:line="360" w:lineRule="auto"/>
        <w:jc w:val="center"/>
      </w:pPr>
      <w:r>
        <w:rPr>
          <w:noProof/>
        </w:rPr>
        <w:drawing>
          <wp:inline distT="0" distB="0" distL="0" distR="0" wp14:anchorId="4F06BFA8" wp14:editId="7D579E4C">
            <wp:extent cx="4221001" cy="234461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443" cy="2458176"/>
                    </a:xfrm>
                    <a:prstGeom prst="rect">
                      <a:avLst/>
                    </a:prstGeom>
                    <a:noFill/>
                    <a:ln>
                      <a:noFill/>
                    </a:ln>
                  </pic:spPr>
                </pic:pic>
              </a:graphicData>
            </a:graphic>
          </wp:inline>
        </w:drawing>
      </w:r>
    </w:p>
    <w:p w14:paraId="244E417D" w14:textId="36779FBA" w:rsidR="00A310D8" w:rsidRDefault="005813A8" w:rsidP="00CD61E9">
      <w:pPr>
        <w:tabs>
          <w:tab w:val="left" w:pos="1071"/>
        </w:tabs>
        <w:spacing w:line="360" w:lineRule="auto"/>
      </w:pPr>
      <w:r>
        <w:tab/>
      </w:r>
      <w:r w:rsidR="003B568D">
        <w:t>Además, he creado un Virtual</w:t>
      </w:r>
      <w:r>
        <w:t xml:space="preserve"> </w:t>
      </w:r>
      <w:r w:rsidR="003B568D">
        <w:t xml:space="preserve">Host llamado 000-tomcat.conf donde he declaro la directiva </w:t>
      </w:r>
      <w:proofErr w:type="spellStart"/>
      <w:r w:rsidR="003B568D">
        <w:t>Location</w:t>
      </w:r>
      <w:proofErr w:type="spellEnd"/>
      <w:r w:rsidR="003B568D">
        <w:t xml:space="preserve"> y dentro el </w:t>
      </w:r>
      <w:proofErr w:type="spellStart"/>
      <w:r w:rsidR="003B568D">
        <w:t>ProxyPass</w:t>
      </w:r>
      <w:proofErr w:type="spellEnd"/>
      <w:r w:rsidR="003B568D">
        <w:t xml:space="preserve"> y el </w:t>
      </w:r>
      <w:proofErr w:type="spellStart"/>
      <w:r w:rsidR="003B568D">
        <w:t>ProxyPassReverse</w:t>
      </w:r>
      <w:proofErr w:type="spellEnd"/>
      <w:r w:rsidR="003B568D">
        <w:t xml:space="preserve"> para acceder </w:t>
      </w:r>
      <w:r w:rsidR="003B568D">
        <w:lastRenderedPageBreak/>
        <w:t xml:space="preserve">desde test.com al puerto 8080 en el que está siendo desplegado el </w:t>
      </w:r>
      <w:proofErr w:type="spellStart"/>
      <w:r w:rsidR="003B568D">
        <w:t>war</w:t>
      </w:r>
      <w:proofErr w:type="spellEnd"/>
      <w:r w:rsidR="003B568D">
        <w:t>.</w:t>
      </w:r>
      <w:r>
        <w:rPr>
          <w:rStyle w:val="FootnoteReference"/>
        </w:rPr>
        <w:footnoteReference w:id="1"/>
      </w:r>
      <w:r w:rsidR="003B568D">
        <w:t xml:space="preserve"> Vemos que ha funcionado:</w:t>
      </w:r>
    </w:p>
    <w:p w14:paraId="74035C12" w14:textId="1662863D" w:rsidR="003B568D" w:rsidRDefault="003B568D" w:rsidP="004A3CDB">
      <w:pPr>
        <w:tabs>
          <w:tab w:val="left" w:pos="1071"/>
        </w:tabs>
        <w:spacing w:line="360" w:lineRule="auto"/>
        <w:jc w:val="center"/>
      </w:pPr>
      <w:r>
        <w:rPr>
          <w:noProof/>
        </w:rPr>
        <w:drawing>
          <wp:inline distT="0" distB="0" distL="0" distR="0" wp14:anchorId="0D02683F" wp14:editId="276241A2">
            <wp:extent cx="3664915" cy="3147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7312" cy="3252755"/>
                    </a:xfrm>
                    <a:prstGeom prst="rect">
                      <a:avLst/>
                    </a:prstGeom>
                    <a:noFill/>
                    <a:ln>
                      <a:noFill/>
                    </a:ln>
                  </pic:spPr>
                </pic:pic>
              </a:graphicData>
            </a:graphic>
          </wp:inline>
        </w:drawing>
      </w:r>
    </w:p>
    <w:p w14:paraId="64BFFC19" w14:textId="77777777" w:rsidR="005813A8" w:rsidRDefault="002D2F0D" w:rsidP="005813A8">
      <w:pPr>
        <w:spacing w:line="360" w:lineRule="auto"/>
        <w:ind w:firstLine="720"/>
      </w:pPr>
      <w:r>
        <w:t xml:space="preserve">Para deshabilitar el conector para el puerto 8080 de Tomcat he comentado las secciones del conector. Sin embargo, como lo siguiente que vamos a hacer es instalar un servidor SSH, luego lo </w:t>
      </w:r>
      <w:proofErr w:type="spellStart"/>
      <w:r>
        <w:t>descomentaré</w:t>
      </w:r>
      <w:proofErr w:type="spellEnd"/>
      <w:r>
        <w:t xml:space="preserve"> y cambiaré el puerto de escucha por el 443. Para instalar el servidor SSH</w:t>
      </w:r>
      <w:r w:rsidR="005B0742">
        <w:t xml:space="preserve">, primero voy a crear la carpeta </w:t>
      </w:r>
      <w:proofErr w:type="spellStart"/>
      <w:r w:rsidR="005B0742">
        <w:t>ssh</w:t>
      </w:r>
      <w:proofErr w:type="spellEnd"/>
      <w:r w:rsidR="005B0742">
        <w:t xml:space="preserve"> y una vez dentro voy a generar un fichero y una clave con </w:t>
      </w:r>
    </w:p>
    <w:p w14:paraId="78571D6F" w14:textId="77777777" w:rsidR="005813A8" w:rsidRPr="005813A8" w:rsidRDefault="005B0742" w:rsidP="005813A8">
      <w:pPr>
        <w:spacing w:line="360" w:lineRule="auto"/>
        <w:rPr>
          <w:rFonts w:ascii="Courier New" w:hAnsi="Courier New" w:cs="Courier New"/>
          <w:sz w:val="20"/>
          <w:szCs w:val="18"/>
          <w:lang w:val="en-US"/>
        </w:rPr>
      </w:pPr>
      <w:proofErr w:type="spellStart"/>
      <w:r w:rsidRPr="005813A8">
        <w:rPr>
          <w:rFonts w:ascii="Courier New" w:hAnsi="Courier New" w:cs="Courier New"/>
          <w:sz w:val="20"/>
          <w:szCs w:val="18"/>
          <w:lang w:val="en-US"/>
        </w:rPr>
        <w:t>keytool</w:t>
      </w:r>
      <w:proofErr w:type="spellEnd"/>
      <w:r w:rsidRPr="005813A8">
        <w:rPr>
          <w:rFonts w:ascii="Courier New" w:hAnsi="Courier New" w:cs="Courier New"/>
          <w:sz w:val="20"/>
          <w:szCs w:val="18"/>
          <w:lang w:val="en-US"/>
        </w:rPr>
        <w:t xml:space="preserve"> -</w:t>
      </w:r>
      <w:proofErr w:type="spellStart"/>
      <w:r w:rsidRPr="005813A8">
        <w:rPr>
          <w:rFonts w:ascii="Courier New" w:hAnsi="Courier New" w:cs="Courier New"/>
          <w:sz w:val="20"/>
          <w:szCs w:val="18"/>
          <w:lang w:val="en-US"/>
        </w:rPr>
        <w:t>genkey</w:t>
      </w:r>
      <w:proofErr w:type="spellEnd"/>
      <w:r w:rsidRPr="005813A8">
        <w:rPr>
          <w:rFonts w:ascii="Courier New" w:hAnsi="Courier New" w:cs="Courier New"/>
          <w:sz w:val="20"/>
          <w:szCs w:val="18"/>
          <w:lang w:val="en-US"/>
        </w:rPr>
        <w:t xml:space="preserve"> -alias </w:t>
      </w:r>
      <w:proofErr w:type="spellStart"/>
      <w:r w:rsidRPr="005813A8">
        <w:rPr>
          <w:rFonts w:ascii="Courier New" w:hAnsi="Courier New" w:cs="Courier New"/>
          <w:sz w:val="20"/>
          <w:szCs w:val="18"/>
          <w:lang w:val="en-US"/>
        </w:rPr>
        <w:t>nomedominio</w:t>
      </w:r>
      <w:proofErr w:type="spellEnd"/>
      <w:r w:rsidRPr="005813A8">
        <w:rPr>
          <w:rFonts w:ascii="Courier New" w:hAnsi="Courier New" w:cs="Courier New"/>
          <w:sz w:val="20"/>
          <w:szCs w:val="18"/>
          <w:lang w:val="en-US"/>
        </w:rPr>
        <w:t xml:space="preserve"> -</w:t>
      </w:r>
      <w:proofErr w:type="spellStart"/>
      <w:r w:rsidRPr="005813A8">
        <w:rPr>
          <w:rFonts w:ascii="Courier New" w:hAnsi="Courier New" w:cs="Courier New"/>
          <w:sz w:val="20"/>
          <w:szCs w:val="18"/>
          <w:lang w:val="en-US"/>
        </w:rPr>
        <w:t>keyalg</w:t>
      </w:r>
      <w:proofErr w:type="spellEnd"/>
      <w:r w:rsidRPr="005813A8">
        <w:rPr>
          <w:rFonts w:ascii="Courier New" w:hAnsi="Courier New" w:cs="Courier New"/>
          <w:sz w:val="20"/>
          <w:szCs w:val="18"/>
          <w:lang w:val="en-US"/>
        </w:rPr>
        <w:t xml:space="preserve"> RSA -</w:t>
      </w:r>
      <w:proofErr w:type="spellStart"/>
      <w:r w:rsidRPr="005813A8">
        <w:rPr>
          <w:rFonts w:ascii="Courier New" w:hAnsi="Courier New" w:cs="Courier New"/>
          <w:sz w:val="20"/>
          <w:szCs w:val="18"/>
          <w:lang w:val="en-US"/>
        </w:rPr>
        <w:t>keysize</w:t>
      </w:r>
      <w:proofErr w:type="spellEnd"/>
      <w:r w:rsidRPr="005813A8">
        <w:rPr>
          <w:rFonts w:ascii="Courier New" w:hAnsi="Courier New" w:cs="Courier New"/>
          <w:sz w:val="20"/>
          <w:szCs w:val="18"/>
          <w:lang w:val="en-US"/>
        </w:rPr>
        <w:t xml:space="preserve"> 2048 -</w:t>
      </w:r>
      <w:proofErr w:type="spellStart"/>
      <w:r w:rsidRPr="005813A8">
        <w:rPr>
          <w:rFonts w:ascii="Courier New" w:hAnsi="Courier New" w:cs="Courier New"/>
          <w:sz w:val="20"/>
          <w:szCs w:val="18"/>
          <w:lang w:val="en-US"/>
        </w:rPr>
        <w:t>keystore</w:t>
      </w:r>
      <w:proofErr w:type="spellEnd"/>
      <w:r w:rsidRPr="005813A8">
        <w:rPr>
          <w:rFonts w:ascii="Courier New" w:hAnsi="Courier New" w:cs="Courier New"/>
          <w:sz w:val="20"/>
          <w:szCs w:val="18"/>
          <w:lang w:val="en-US"/>
        </w:rPr>
        <w:t xml:space="preserve"> </w:t>
      </w:r>
      <w:proofErr w:type="spellStart"/>
      <w:r w:rsidRPr="005813A8">
        <w:rPr>
          <w:rFonts w:ascii="Courier New" w:hAnsi="Courier New" w:cs="Courier New"/>
          <w:sz w:val="20"/>
          <w:szCs w:val="18"/>
          <w:lang w:val="en-US"/>
        </w:rPr>
        <w:t>key.jks</w:t>
      </w:r>
      <w:proofErr w:type="spellEnd"/>
    </w:p>
    <w:p w14:paraId="40AF3C0C" w14:textId="77777777" w:rsidR="005813A8" w:rsidRDefault="005B0742" w:rsidP="005813A8">
      <w:pPr>
        <w:spacing w:line="360" w:lineRule="auto"/>
        <w:ind w:firstLine="720"/>
        <w:rPr>
          <w:rFonts w:cs="Times New Roman"/>
        </w:rPr>
      </w:pPr>
      <w:r w:rsidRPr="005B0742">
        <w:rPr>
          <w:rFonts w:cs="Times New Roman"/>
        </w:rPr>
        <w:t xml:space="preserve">y ahora genero el certificado </w:t>
      </w:r>
      <w:proofErr w:type="spellStart"/>
      <w:r w:rsidRPr="005B0742">
        <w:rPr>
          <w:rFonts w:cs="Times New Roman"/>
        </w:rPr>
        <w:t>autofirmado</w:t>
      </w:r>
      <w:proofErr w:type="spellEnd"/>
      <w:r>
        <w:rPr>
          <w:rFonts w:cs="Times New Roman"/>
        </w:rPr>
        <w:t xml:space="preserve"> con </w:t>
      </w:r>
    </w:p>
    <w:p w14:paraId="0E85E4F2" w14:textId="77777777" w:rsidR="005813A8" w:rsidRPr="005813A8" w:rsidRDefault="005B0742" w:rsidP="005813A8">
      <w:pPr>
        <w:spacing w:line="360" w:lineRule="auto"/>
        <w:rPr>
          <w:lang w:val="en-US"/>
        </w:rPr>
      </w:pPr>
      <w:proofErr w:type="spellStart"/>
      <w:r w:rsidRPr="005813A8">
        <w:rPr>
          <w:rFonts w:ascii="Courier New" w:hAnsi="Courier New" w:cs="Courier New"/>
          <w:sz w:val="20"/>
          <w:szCs w:val="18"/>
          <w:lang w:val="en-US"/>
        </w:rPr>
        <w:t>keytool</w:t>
      </w:r>
      <w:proofErr w:type="spellEnd"/>
      <w:r w:rsidRPr="005813A8">
        <w:rPr>
          <w:rFonts w:ascii="Courier New" w:hAnsi="Courier New" w:cs="Courier New"/>
          <w:sz w:val="20"/>
          <w:szCs w:val="18"/>
          <w:lang w:val="en-US"/>
        </w:rPr>
        <w:t xml:space="preserve"> -</w:t>
      </w:r>
      <w:proofErr w:type="spellStart"/>
      <w:r w:rsidRPr="005813A8">
        <w:rPr>
          <w:rFonts w:ascii="Courier New" w:hAnsi="Courier New" w:cs="Courier New"/>
          <w:sz w:val="20"/>
          <w:szCs w:val="18"/>
          <w:lang w:val="en-US"/>
        </w:rPr>
        <w:t>certreq</w:t>
      </w:r>
      <w:proofErr w:type="spellEnd"/>
      <w:r w:rsidRPr="005813A8">
        <w:rPr>
          <w:rFonts w:ascii="Courier New" w:hAnsi="Courier New" w:cs="Courier New"/>
          <w:sz w:val="20"/>
          <w:szCs w:val="18"/>
          <w:lang w:val="en-US"/>
        </w:rPr>
        <w:t xml:space="preserve"> -alias tomcat -</w:t>
      </w:r>
      <w:proofErr w:type="spellStart"/>
      <w:r w:rsidRPr="005813A8">
        <w:rPr>
          <w:rFonts w:ascii="Courier New" w:hAnsi="Courier New" w:cs="Courier New"/>
          <w:sz w:val="20"/>
          <w:szCs w:val="18"/>
          <w:lang w:val="en-US"/>
        </w:rPr>
        <w:t>keyalg</w:t>
      </w:r>
      <w:proofErr w:type="spellEnd"/>
      <w:r w:rsidRPr="005813A8">
        <w:rPr>
          <w:rFonts w:ascii="Courier New" w:hAnsi="Courier New" w:cs="Courier New"/>
          <w:sz w:val="20"/>
          <w:szCs w:val="18"/>
          <w:lang w:val="en-US"/>
        </w:rPr>
        <w:t xml:space="preserve"> RSA -file </w:t>
      </w:r>
      <w:proofErr w:type="spellStart"/>
      <w:r w:rsidRPr="005813A8">
        <w:rPr>
          <w:rFonts w:ascii="Courier New" w:hAnsi="Courier New" w:cs="Courier New"/>
          <w:sz w:val="20"/>
          <w:szCs w:val="18"/>
          <w:lang w:val="en-US"/>
        </w:rPr>
        <w:t>cert.csr</w:t>
      </w:r>
      <w:proofErr w:type="spellEnd"/>
      <w:r w:rsidRPr="005813A8">
        <w:rPr>
          <w:rFonts w:ascii="Courier New" w:hAnsi="Courier New" w:cs="Courier New"/>
          <w:sz w:val="20"/>
          <w:szCs w:val="18"/>
          <w:lang w:val="en-US"/>
        </w:rPr>
        <w:t xml:space="preserve"> -</w:t>
      </w:r>
      <w:proofErr w:type="spellStart"/>
      <w:r w:rsidRPr="005813A8">
        <w:rPr>
          <w:rFonts w:ascii="Courier New" w:hAnsi="Courier New" w:cs="Courier New"/>
          <w:sz w:val="20"/>
          <w:szCs w:val="18"/>
          <w:lang w:val="en-US"/>
        </w:rPr>
        <w:t>keystore</w:t>
      </w:r>
      <w:proofErr w:type="spellEnd"/>
      <w:r w:rsidRPr="005813A8">
        <w:rPr>
          <w:rFonts w:ascii="Courier New" w:hAnsi="Courier New" w:cs="Courier New"/>
          <w:sz w:val="20"/>
          <w:szCs w:val="18"/>
          <w:lang w:val="en-US"/>
        </w:rPr>
        <w:t xml:space="preserve"> </w:t>
      </w:r>
      <w:proofErr w:type="spellStart"/>
      <w:r w:rsidRPr="005813A8">
        <w:rPr>
          <w:rFonts w:ascii="Courier New" w:hAnsi="Courier New" w:cs="Courier New"/>
          <w:sz w:val="20"/>
          <w:szCs w:val="18"/>
          <w:lang w:val="en-US"/>
        </w:rPr>
        <w:t>key.jks</w:t>
      </w:r>
      <w:proofErr w:type="spellEnd"/>
    </w:p>
    <w:p w14:paraId="48A62D29" w14:textId="575DDF77" w:rsidR="005B0742" w:rsidRDefault="00281A14" w:rsidP="005813A8">
      <w:pPr>
        <w:spacing w:line="360" w:lineRule="auto"/>
        <w:ind w:firstLine="720"/>
      </w:pPr>
      <w:r>
        <w:t xml:space="preserve">Para habilitar el </w:t>
      </w:r>
      <w:r w:rsidR="005813A8">
        <w:t xml:space="preserve">SSL </w:t>
      </w:r>
      <w:r>
        <w:t xml:space="preserve">en Tomcat iremos al fichero server.xml y añadiremos lo siguiente al </w:t>
      </w:r>
      <w:proofErr w:type="spellStart"/>
      <w:r>
        <w:t>Connector</w:t>
      </w:r>
      <w:proofErr w:type="spellEnd"/>
      <w:r>
        <w:t xml:space="preserve"> Port</w:t>
      </w:r>
      <w:r w:rsidR="005813A8">
        <w:t>,</w:t>
      </w:r>
      <w:r>
        <w:t xml:space="preserve"> además de </w:t>
      </w:r>
      <w:r w:rsidR="00A57F47">
        <w:t>establecer el 443 como puerto de escucha</w:t>
      </w:r>
      <w:r>
        <w:t>:</w:t>
      </w:r>
    </w:p>
    <w:p w14:paraId="173B4891" w14:textId="7E8FD61C" w:rsidR="00281A14" w:rsidRPr="00A57F47" w:rsidRDefault="005813A8" w:rsidP="004A3CDB">
      <w:pPr>
        <w:spacing w:line="360" w:lineRule="auto"/>
        <w:jc w:val="center"/>
      </w:pPr>
      <w:r>
        <w:rPr>
          <w:noProof/>
        </w:rPr>
        <w:lastRenderedPageBreak/>
        <w:drawing>
          <wp:inline distT="0" distB="0" distL="0" distR="0" wp14:anchorId="3AA84449" wp14:editId="61ABEEB5">
            <wp:extent cx="3306470" cy="1572614"/>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6581" cy="1629741"/>
                    </a:xfrm>
                    <a:prstGeom prst="rect">
                      <a:avLst/>
                    </a:prstGeom>
                    <a:noFill/>
                    <a:ln>
                      <a:noFill/>
                    </a:ln>
                  </pic:spPr>
                </pic:pic>
              </a:graphicData>
            </a:graphic>
          </wp:inline>
        </w:drawing>
      </w:r>
    </w:p>
    <w:p w14:paraId="5CC49F7C" w14:textId="51C3103B" w:rsidR="003B568D" w:rsidRDefault="000E74E8" w:rsidP="00CD61E9">
      <w:pPr>
        <w:tabs>
          <w:tab w:val="left" w:pos="1071"/>
        </w:tabs>
        <w:spacing w:line="360" w:lineRule="auto"/>
      </w:pPr>
      <w:r>
        <w:t xml:space="preserve">Probamos y funciona al </w:t>
      </w:r>
      <w:r w:rsidR="005813A8">
        <w:t>introducir</w:t>
      </w:r>
      <w:r>
        <w:t xml:space="preserve"> https:// para acceder. Si no se </w:t>
      </w:r>
      <w:r w:rsidR="005813A8">
        <w:t>usa el protocolo</w:t>
      </w:r>
      <w:r>
        <w:t xml:space="preserve"> https </w:t>
      </w:r>
      <w:r w:rsidR="005813A8">
        <w:t>y se intenta usar http derivará en</w:t>
      </w:r>
      <w:r>
        <w:t xml:space="preserve"> error</w:t>
      </w:r>
      <w:r w:rsidR="005813A8">
        <w:t xml:space="preserve">, puesto que lo hemos configurada para que </w:t>
      </w:r>
      <w:r>
        <w:t xml:space="preserve">la conexión </w:t>
      </w:r>
      <w:r w:rsidR="005813A8">
        <w:t xml:space="preserve">vaya </w:t>
      </w:r>
      <w:r>
        <w:t>por TLS. Vemos que funciona:</w:t>
      </w:r>
    </w:p>
    <w:p w14:paraId="071093FB" w14:textId="20918A8D" w:rsidR="000E74E8" w:rsidRPr="00281A14" w:rsidRDefault="000E74E8" w:rsidP="00CD61E9">
      <w:pPr>
        <w:tabs>
          <w:tab w:val="left" w:pos="1071"/>
        </w:tabs>
        <w:spacing w:line="360" w:lineRule="auto"/>
      </w:pPr>
      <w:r>
        <w:rPr>
          <w:noProof/>
        </w:rPr>
        <w:drawing>
          <wp:inline distT="0" distB="0" distL="0" distR="0" wp14:anchorId="49ED90F1" wp14:editId="34737094">
            <wp:extent cx="4125772" cy="257482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6575" cy="2606528"/>
                    </a:xfrm>
                    <a:prstGeom prst="rect">
                      <a:avLst/>
                    </a:prstGeom>
                    <a:noFill/>
                    <a:ln>
                      <a:noFill/>
                    </a:ln>
                  </pic:spPr>
                </pic:pic>
              </a:graphicData>
            </a:graphic>
          </wp:inline>
        </w:drawing>
      </w:r>
    </w:p>
    <w:p w14:paraId="7B2A177C" w14:textId="21CE6E80" w:rsidR="002D2F0D" w:rsidRDefault="00FF3ADD" w:rsidP="00CD61E9">
      <w:pPr>
        <w:tabs>
          <w:tab w:val="left" w:pos="1071"/>
        </w:tabs>
        <w:spacing w:line="360" w:lineRule="auto"/>
      </w:pPr>
      <w:r>
        <w:tab/>
      </w:r>
      <w:r w:rsidR="00E84344">
        <w:t>3.-</w:t>
      </w:r>
      <w:r w:rsidR="005813A8">
        <w:t xml:space="preserve"> Desde 0: </w:t>
      </w:r>
      <w:r w:rsidR="00A62F0E">
        <w:t>i</w:t>
      </w:r>
      <w:r w:rsidR="005813A8">
        <w:t xml:space="preserve">nstalación de Apache y Tomcat, </w:t>
      </w:r>
      <w:r w:rsidR="005813A8">
        <w:t>configuración</w:t>
      </w:r>
      <w:r w:rsidR="005813A8">
        <w:t xml:space="preserve"> de Tomcat9 para desplegar aplicaciones</w:t>
      </w:r>
      <w:r w:rsidR="00A62F0E">
        <w:t xml:space="preserve">, creación de un host para el dominio monicaveigapuente.com, establecimiento de </w:t>
      </w:r>
      <w:proofErr w:type="spellStart"/>
      <w:r w:rsidR="00A62F0E">
        <w:t>proxies</w:t>
      </w:r>
      <w:proofErr w:type="spellEnd"/>
      <w:r w:rsidR="00A62F0E">
        <w:t xml:space="preserve">, cambiar conector del puerto 8080, despliegue de aplicaciones subidas por SSH y FTP, cambios a la </w:t>
      </w:r>
      <w:proofErr w:type="gramStart"/>
      <w:r w:rsidR="00A62F0E">
        <w:t>manager</w:t>
      </w:r>
      <w:proofErr w:type="gramEnd"/>
      <w:r w:rsidR="00A62F0E">
        <w:t xml:space="preserve">-app de </w:t>
      </w:r>
      <w:proofErr w:type="spellStart"/>
      <w:r w:rsidR="00A62F0E">
        <w:t>tomcat</w:t>
      </w:r>
      <w:proofErr w:type="spellEnd"/>
      <w:r w:rsidR="00A62F0E">
        <w:t xml:space="preserve"> y despliegue de aplicación a través de apache en monicaveigapuente.com y de </w:t>
      </w:r>
      <w:proofErr w:type="spellStart"/>
      <w:r w:rsidR="00A62F0E">
        <w:t>tomcat</w:t>
      </w:r>
      <w:proofErr w:type="spellEnd"/>
      <w:r w:rsidR="00A62F0E">
        <w:t xml:space="preserve"> utilizando servidor FTP. </w:t>
      </w:r>
    </w:p>
    <w:p w14:paraId="290FD457" w14:textId="627FBDA2" w:rsidR="00E84344" w:rsidRDefault="005813A8" w:rsidP="00CD61E9">
      <w:pPr>
        <w:tabs>
          <w:tab w:val="left" w:pos="1071"/>
        </w:tabs>
        <w:spacing w:line="360" w:lineRule="auto"/>
      </w:pPr>
      <w:r>
        <w:tab/>
      </w:r>
      <w:r w:rsidR="00E84344">
        <w:t>Ahora, empezando desde el principio, repetimos los primeros pasos</w:t>
      </w:r>
      <w:r w:rsidR="005D544A">
        <w:t xml:space="preserve"> en una nueva máquina virtual</w:t>
      </w:r>
      <w:r w:rsidR="00E84344">
        <w:t>: instalamos Apache y Tomcat9,</w:t>
      </w:r>
      <w:r w:rsidR="005D544A">
        <w:t xml:space="preserve"> y</w:t>
      </w:r>
      <w:r w:rsidR="00E84344">
        <w:t xml:space="preserve"> configura</w:t>
      </w:r>
      <w:r w:rsidR="005D544A">
        <w:t>m</w:t>
      </w:r>
      <w:r w:rsidR="00E84344">
        <w:t>os el acceso web de los usuarios:</w:t>
      </w:r>
    </w:p>
    <w:p w14:paraId="6A0D8ACF" w14:textId="14B5BE8F" w:rsidR="00E84344" w:rsidRDefault="005D544A" w:rsidP="00FF3ADD">
      <w:pPr>
        <w:tabs>
          <w:tab w:val="left" w:pos="1071"/>
        </w:tabs>
        <w:spacing w:line="360" w:lineRule="auto"/>
        <w:jc w:val="center"/>
      </w:pPr>
      <w:r>
        <w:rPr>
          <w:noProof/>
        </w:rPr>
        <w:lastRenderedPageBreak/>
        <w:drawing>
          <wp:inline distT="0" distB="0" distL="0" distR="0" wp14:anchorId="77C9D0C0" wp14:editId="06B8A646">
            <wp:extent cx="4334827" cy="1806854"/>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767" cy="1839758"/>
                    </a:xfrm>
                    <a:prstGeom prst="rect">
                      <a:avLst/>
                    </a:prstGeom>
                    <a:noFill/>
                    <a:ln>
                      <a:noFill/>
                    </a:ln>
                  </pic:spPr>
                </pic:pic>
              </a:graphicData>
            </a:graphic>
          </wp:inline>
        </w:drawing>
      </w:r>
    </w:p>
    <w:p w14:paraId="6366348E" w14:textId="5B9BCE18" w:rsidR="00E84344" w:rsidRDefault="00E84344" w:rsidP="00A62F0E">
      <w:pPr>
        <w:spacing w:line="360" w:lineRule="auto"/>
        <w:ind w:firstLine="720"/>
      </w:pPr>
      <w:r>
        <w:t>Preparo una aplicación</w:t>
      </w:r>
      <w:r w:rsidR="00BD1888">
        <w:t xml:space="preserve">, </w:t>
      </w:r>
      <w:r w:rsidR="00484D10">
        <w:t xml:space="preserve">descargo Visual Studio </w:t>
      </w:r>
      <w:proofErr w:type="spellStart"/>
      <w:r w:rsidR="00484D10">
        <w:t>Code</w:t>
      </w:r>
      <w:proofErr w:type="spellEnd"/>
      <w:r w:rsidR="00484D10">
        <w:t xml:space="preserve"> y el default-</w:t>
      </w:r>
      <w:proofErr w:type="spellStart"/>
      <w:r w:rsidR="00484D10">
        <w:t>jdk</w:t>
      </w:r>
      <w:proofErr w:type="spellEnd"/>
      <w:r w:rsidR="00484D10">
        <w:t>, asigno las variables JAVA_HOME y PATH</w:t>
      </w:r>
      <w:r w:rsidR="00A62F0E">
        <w:rPr>
          <w:rStyle w:val="FootnoteReference"/>
        </w:rPr>
        <w:footnoteReference w:id="2"/>
      </w:r>
      <w:r>
        <w:t xml:space="preserve"> </w:t>
      </w:r>
      <w:r w:rsidR="00484D10">
        <w:t>y</w:t>
      </w:r>
      <w:r>
        <w:t xml:space="preserve"> despliego </w:t>
      </w:r>
      <w:r w:rsidR="00484D10">
        <w:t xml:space="preserve">el </w:t>
      </w:r>
      <w:proofErr w:type="spellStart"/>
      <w:r w:rsidR="00484D10">
        <w:t>war</w:t>
      </w:r>
      <w:proofErr w:type="spellEnd"/>
      <w:r w:rsidR="00484D10">
        <w:t xml:space="preserve"> generado con </w:t>
      </w:r>
      <w:proofErr w:type="spellStart"/>
      <w:r w:rsidR="00484D10">
        <w:t>VSCode</w:t>
      </w:r>
      <w:proofErr w:type="spellEnd"/>
      <w:r w:rsidR="00484D10">
        <w:t xml:space="preserve"> </w:t>
      </w:r>
      <w:r>
        <w:t xml:space="preserve">en </w:t>
      </w:r>
      <w:proofErr w:type="spellStart"/>
      <w:r>
        <w:t>tomcat</w:t>
      </w:r>
      <w:proofErr w:type="spellEnd"/>
      <w:r>
        <w:t>:</w:t>
      </w:r>
    </w:p>
    <w:p w14:paraId="32610565" w14:textId="411AA53B" w:rsidR="00E84344" w:rsidRDefault="00484D10" w:rsidP="00FF3ADD">
      <w:pPr>
        <w:spacing w:line="360" w:lineRule="auto"/>
        <w:jc w:val="center"/>
        <w:rPr>
          <w:noProof/>
        </w:rPr>
      </w:pPr>
      <w:r>
        <w:rPr>
          <w:noProof/>
        </w:rPr>
        <w:drawing>
          <wp:inline distT="0" distB="0" distL="0" distR="0" wp14:anchorId="7B906611" wp14:editId="698B65FE">
            <wp:extent cx="3446859" cy="145572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514" cy="1497812"/>
                    </a:xfrm>
                    <a:prstGeom prst="rect">
                      <a:avLst/>
                    </a:prstGeom>
                    <a:noFill/>
                    <a:ln>
                      <a:noFill/>
                    </a:ln>
                  </pic:spPr>
                </pic:pic>
              </a:graphicData>
            </a:graphic>
          </wp:inline>
        </w:drawing>
      </w:r>
    </w:p>
    <w:p w14:paraId="12DB8075" w14:textId="2569818D" w:rsidR="00E84344" w:rsidRDefault="00484D10" w:rsidP="005078E2">
      <w:pPr>
        <w:spacing w:line="360" w:lineRule="auto"/>
        <w:ind w:firstLine="720"/>
      </w:pPr>
      <w:r>
        <w:t>Ahora cre</w:t>
      </w:r>
      <w:r w:rsidR="005078E2">
        <w:t>o</w:t>
      </w:r>
      <w:r w:rsidRPr="00484D10">
        <w:t xml:space="preserve"> un host virtual en Apache para el dominio </w:t>
      </w:r>
      <w:r>
        <w:t>monicaveigapuente</w:t>
      </w:r>
      <w:r w:rsidRPr="00484D10">
        <w:t>.com</w:t>
      </w:r>
      <w:r>
        <w:t>:</w:t>
      </w:r>
    </w:p>
    <w:p w14:paraId="0B784DE1" w14:textId="7E924548" w:rsidR="00E84344" w:rsidRDefault="00CB046C" w:rsidP="00FF3ADD">
      <w:pPr>
        <w:spacing w:line="360" w:lineRule="auto"/>
        <w:jc w:val="center"/>
      </w:pPr>
      <w:r>
        <w:rPr>
          <w:noProof/>
        </w:rPr>
        <w:drawing>
          <wp:inline distT="0" distB="0" distL="0" distR="0" wp14:anchorId="00A27A9F" wp14:editId="44C9CC01">
            <wp:extent cx="3383730" cy="1477671"/>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8232" cy="1484004"/>
                    </a:xfrm>
                    <a:prstGeom prst="rect">
                      <a:avLst/>
                    </a:prstGeom>
                    <a:noFill/>
                    <a:ln>
                      <a:noFill/>
                    </a:ln>
                  </pic:spPr>
                </pic:pic>
              </a:graphicData>
            </a:graphic>
          </wp:inline>
        </w:drawing>
      </w:r>
    </w:p>
    <w:p w14:paraId="290CAD00" w14:textId="3986421E" w:rsidR="00E84344" w:rsidRDefault="005078E2" w:rsidP="005078E2">
      <w:pPr>
        <w:spacing w:line="360" w:lineRule="auto"/>
        <w:ind w:firstLine="720"/>
      </w:pPr>
      <w:r>
        <w:t>Una vez hecho esto, h</w:t>
      </w:r>
      <w:r w:rsidR="00CB046C">
        <w:t>abilito el sitio con a2ensite, lo</w:t>
      </w:r>
      <w:r w:rsidR="00E84344">
        <w:t xml:space="preserve"> declaro en hosts</w:t>
      </w:r>
      <w:r w:rsidR="00484D10">
        <w:t xml:space="preserve">, creo la carpeta en la que voy a alojar el sitio, los ficheros de </w:t>
      </w:r>
      <w:proofErr w:type="spellStart"/>
      <w:r w:rsidR="00484D10">
        <w:t>log</w:t>
      </w:r>
      <w:proofErr w:type="spellEnd"/>
      <w:r w:rsidR="00484D10">
        <w:t xml:space="preserve"> que he declaro, y compruebo que funciona. Vemos que sí</w:t>
      </w:r>
      <w:r>
        <w:t>, ya que no le he creado un index.html aún</w:t>
      </w:r>
      <w:r w:rsidR="00A51D9B">
        <w:t>:</w:t>
      </w:r>
    </w:p>
    <w:p w14:paraId="6F5ACC76" w14:textId="10C53AD2" w:rsidR="002C33A1" w:rsidRDefault="00CB046C" w:rsidP="00FF3ADD">
      <w:pPr>
        <w:spacing w:line="360" w:lineRule="auto"/>
        <w:jc w:val="center"/>
        <w:rPr>
          <w:noProof/>
        </w:rPr>
      </w:pPr>
      <w:r>
        <w:rPr>
          <w:noProof/>
        </w:rPr>
        <w:lastRenderedPageBreak/>
        <w:drawing>
          <wp:inline distT="0" distB="0" distL="0" distR="0" wp14:anchorId="7332D44E" wp14:editId="0E6A281E">
            <wp:extent cx="2915305" cy="21229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6757" cy="2153144"/>
                    </a:xfrm>
                    <a:prstGeom prst="rect">
                      <a:avLst/>
                    </a:prstGeom>
                    <a:noFill/>
                    <a:ln>
                      <a:noFill/>
                    </a:ln>
                  </pic:spPr>
                </pic:pic>
              </a:graphicData>
            </a:graphic>
          </wp:inline>
        </w:drawing>
      </w:r>
    </w:p>
    <w:p w14:paraId="4A711D4E" w14:textId="4BB47DDC" w:rsidR="002C33A1" w:rsidRDefault="005078E2" w:rsidP="00CD61E9">
      <w:pPr>
        <w:tabs>
          <w:tab w:val="left" w:pos="2012"/>
        </w:tabs>
        <w:spacing w:line="360" w:lineRule="auto"/>
      </w:pPr>
      <w:r>
        <w:tab/>
      </w:r>
      <w:r w:rsidR="00C15FAF">
        <w:t xml:space="preserve">Ahora </w:t>
      </w:r>
      <w:r w:rsidR="00332499">
        <w:t xml:space="preserve">habilito los módulos de los </w:t>
      </w:r>
      <w:proofErr w:type="spellStart"/>
      <w:r w:rsidR="00332499">
        <w:t>proxies</w:t>
      </w:r>
      <w:proofErr w:type="spellEnd"/>
      <w:r w:rsidR="00332499">
        <w:t xml:space="preserve"> http y </w:t>
      </w:r>
      <w:proofErr w:type="spellStart"/>
      <w:r w:rsidR="00332499">
        <w:t>ajp</w:t>
      </w:r>
      <w:proofErr w:type="spellEnd"/>
      <w:r w:rsidR="00332499">
        <w:t xml:space="preserve"> con </w:t>
      </w:r>
      <w:r w:rsidR="00332499" w:rsidRPr="005078E2">
        <w:rPr>
          <w:rFonts w:ascii="Courier New" w:hAnsi="Courier New" w:cs="Courier New"/>
          <w:sz w:val="20"/>
          <w:szCs w:val="18"/>
        </w:rPr>
        <w:t xml:space="preserve">a2enmod </w:t>
      </w:r>
      <w:proofErr w:type="spellStart"/>
      <w:r w:rsidR="00332499" w:rsidRPr="005078E2">
        <w:rPr>
          <w:rFonts w:ascii="Courier New" w:hAnsi="Courier New" w:cs="Courier New"/>
          <w:sz w:val="20"/>
          <w:szCs w:val="18"/>
        </w:rPr>
        <w:t>proxy_ajp</w:t>
      </w:r>
      <w:proofErr w:type="spellEnd"/>
      <w:r w:rsidR="00332499">
        <w:t xml:space="preserve"> y </w:t>
      </w:r>
      <w:r w:rsidR="00332499" w:rsidRPr="005078E2">
        <w:rPr>
          <w:rFonts w:ascii="Courier New" w:hAnsi="Courier New" w:cs="Courier New"/>
          <w:sz w:val="20"/>
          <w:szCs w:val="18"/>
        </w:rPr>
        <w:t xml:space="preserve">a2enmod </w:t>
      </w:r>
      <w:proofErr w:type="spellStart"/>
      <w:r w:rsidR="00332499" w:rsidRPr="005078E2">
        <w:rPr>
          <w:rFonts w:ascii="Courier New" w:hAnsi="Courier New" w:cs="Courier New"/>
          <w:sz w:val="20"/>
          <w:szCs w:val="18"/>
        </w:rPr>
        <w:t>proxy_http</w:t>
      </w:r>
      <w:proofErr w:type="spellEnd"/>
      <w:r w:rsidR="00332499">
        <w:t xml:space="preserve"> y </w:t>
      </w:r>
      <w:r w:rsidR="00C15FAF">
        <w:t>modifico la configuración para usa</w:t>
      </w:r>
      <w:r w:rsidR="00332499">
        <w:t>r</w:t>
      </w:r>
      <w:r>
        <w:t>los</w:t>
      </w:r>
      <w:r w:rsidR="00C15FAF">
        <w:t>:</w:t>
      </w:r>
    </w:p>
    <w:p w14:paraId="1C3134D9" w14:textId="678DCA15" w:rsidR="00332499" w:rsidRDefault="00781AD5" w:rsidP="00FF3ADD">
      <w:pPr>
        <w:tabs>
          <w:tab w:val="left" w:pos="2012"/>
        </w:tabs>
        <w:spacing w:line="360" w:lineRule="auto"/>
        <w:jc w:val="center"/>
        <w:rPr>
          <w:noProof/>
        </w:rPr>
      </w:pPr>
      <w:r>
        <w:rPr>
          <w:noProof/>
        </w:rPr>
        <w:drawing>
          <wp:inline distT="0" distB="0" distL="0" distR="0" wp14:anchorId="09DBCBB8" wp14:editId="7EB0AF40">
            <wp:extent cx="3282520" cy="228234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1619" cy="2386012"/>
                    </a:xfrm>
                    <a:prstGeom prst="rect">
                      <a:avLst/>
                    </a:prstGeom>
                    <a:noFill/>
                    <a:ln>
                      <a:noFill/>
                    </a:ln>
                  </pic:spPr>
                </pic:pic>
              </a:graphicData>
            </a:graphic>
          </wp:inline>
        </w:drawing>
      </w:r>
    </w:p>
    <w:p w14:paraId="498CB62F" w14:textId="1A1DE250" w:rsidR="00781AD5" w:rsidRDefault="00A51D9B" w:rsidP="005078E2">
      <w:pPr>
        <w:spacing w:line="360" w:lineRule="auto"/>
        <w:ind w:firstLine="720"/>
      </w:pPr>
      <w:r>
        <w:t>Seguidamente, c</w:t>
      </w:r>
      <w:r w:rsidR="00781AD5">
        <w:t xml:space="preserve">ambio el conector para el puerto predeterminado de </w:t>
      </w:r>
      <w:r w:rsidR="005078E2">
        <w:t>T</w:t>
      </w:r>
      <w:r w:rsidR="00781AD5">
        <w:t>omcat a otro, como el 8009, lo pruebo:</w:t>
      </w:r>
    </w:p>
    <w:p w14:paraId="64ED2B44" w14:textId="1C8B8188" w:rsidR="00781AD5" w:rsidRDefault="00781AD5" w:rsidP="00FF3ADD">
      <w:pPr>
        <w:spacing w:line="360" w:lineRule="auto"/>
        <w:jc w:val="center"/>
        <w:rPr>
          <w:noProof/>
        </w:rPr>
      </w:pPr>
      <w:r>
        <w:rPr>
          <w:noProof/>
        </w:rPr>
        <w:drawing>
          <wp:inline distT="0" distB="0" distL="0" distR="0" wp14:anchorId="17308508" wp14:editId="3B66D7A8">
            <wp:extent cx="3547872" cy="2534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6221" cy="2569211"/>
                    </a:xfrm>
                    <a:prstGeom prst="rect">
                      <a:avLst/>
                    </a:prstGeom>
                    <a:noFill/>
                    <a:ln>
                      <a:noFill/>
                    </a:ln>
                  </pic:spPr>
                </pic:pic>
              </a:graphicData>
            </a:graphic>
          </wp:inline>
        </w:drawing>
      </w:r>
    </w:p>
    <w:p w14:paraId="7D9E22EE" w14:textId="14C8C5F2" w:rsidR="00CF65BA" w:rsidRDefault="00A51D9B" w:rsidP="005078E2">
      <w:pPr>
        <w:spacing w:line="360" w:lineRule="auto"/>
        <w:ind w:firstLine="720"/>
      </w:pPr>
      <w:r>
        <w:lastRenderedPageBreak/>
        <w:t xml:space="preserve">El siguiente paso es subir remotamente por SSH al servidor la aplicación. </w:t>
      </w:r>
      <w:r w:rsidR="005078E2">
        <w:t>Para esto, se puede</w:t>
      </w:r>
      <w:r w:rsidR="00CF65BA">
        <w:t xml:space="preserve"> hacer una copia segura remota desde la carpeta actual de la aplicación en </w:t>
      </w:r>
      <w:proofErr w:type="spellStart"/>
      <w:r w:rsidR="00CF65BA">
        <w:t>var</w:t>
      </w:r>
      <w:proofErr w:type="spellEnd"/>
      <w:r w:rsidR="00CF65BA">
        <w:t>/www/</w:t>
      </w:r>
      <w:proofErr w:type="spellStart"/>
      <w:r w:rsidR="00CF65BA">
        <w:t>html</w:t>
      </w:r>
      <w:proofErr w:type="spellEnd"/>
      <w:r w:rsidR="00CF65BA">
        <w:t xml:space="preserve"> a</w:t>
      </w:r>
      <w:r w:rsidR="00034E3A">
        <w:t xml:space="preserve">l directorio principal del servidor de </w:t>
      </w:r>
      <w:proofErr w:type="spellStart"/>
      <w:r w:rsidR="00034E3A">
        <w:t>tomcat</w:t>
      </w:r>
      <w:proofErr w:type="spellEnd"/>
      <w:r w:rsidR="00CF65BA">
        <w:t xml:space="preserve"> en /</w:t>
      </w:r>
      <w:proofErr w:type="spellStart"/>
      <w:r w:rsidR="00CF65BA">
        <w:t>var</w:t>
      </w:r>
      <w:proofErr w:type="spellEnd"/>
      <w:r w:rsidR="00CF65BA">
        <w:t>/</w:t>
      </w:r>
      <w:proofErr w:type="spellStart"/>
      <w:r w:rsidR="00CF65BA">
        <w:t>lib</w:t>
      </w:r>
      <w:proofErr w:type="spellEnd"/>
      <w:r w:rsidR="00CF65BA">
        <w:t xml:space="preserve">/tomcat9. </w:t>
      </w:r>
      <w:r w:rsidR="005078E2">
        <w:t>Para</w:t>
      </w:r>
      <w:r w:rsidR="00CF65BA">
        <w:t xml:space="preserve"> ello, primero genero el archivo </w:t>
      </w:r>
      <w:proofErr w:type="spellStart"/>
      <w:r w:rsidR="00CF65BA">
        <w:t>war</w:t>
      </w:r>
      <w:proofErr w:type="spellEnd"/>
      <w:r w:rsidR="00CF65BA">
        <w:t xml:space="preserve"> y </w:t>
      </w:r>
      <w:r w:rsidR="00BD7A2E">
        <w:t>después,</w:t>
      </w:r>
      <w:r w:rsidR="00CF65BA">
        <w:t xml:space="preserve"> utilizando la sintaxis del comando </w:t>
      </w:r>
      <w:proofErr w:type="spellStart"/>
      <w:r w:rsidR="00CF65BA">
        <w:t>scp</w:t>
      </w:r>
      <w:proofErr w:type="spellEnd"/>
      <w:r w:rsidR="00CF65BA">
        <w:t xml:space="preserve"> declaramos el archivo de origen y el de destino</w:t>
      </w:r>
      <w:r w:rsidR="00034E3A">
        <w:t>:</w:t>
      </w:r>
    </w:p>
    <w:p w14:paraId="32F1D182" w14:textId="76FF0864" w:rsidR="00034E3A" w:rsidRDefault="00034E3A" w:rsidP="00FF3ADD">
      <w:pPr>
        <w:spacing w:line="360" w:lineRule="auto"/>
        <w:jc w:val="center"/>
      </w:pPr>
      <w:r>
        <w:rPr>
          <w:noProof/>
        </w:rPr>
        <w:drawing>
          <wp:inline distT="0" distB="0" distL="0" distR="0" wp14:anchorId="43AF75B7" wp14:editId="59AFDC16">
            <wp:extent cx="3796588" cy="184649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9667" cy="2008494"/>
                    </a:xfrm>
                    <a:prstGeom prst="rect">
                      <a:avLst/>
                    </a:prstGeom>
                    <a:noFill/>
                    <a:ln>
                      <a:noFill/>
                    </a:ln>
                  </pic:spPr>
                </pic:pic>
              </a:graphicData>
            </a:graphic>
          </wp:inline>
        </w:drawing>
      </w:r>
    </w:p>
    <w:p w14:paraId="70E35710" w14:textId="45DC000A" w:rsidR="005078E2" w:rsidRDefault="003E171A" w:rsidP="005078E2">
      <w:pPr>
        <w:pStyle w:val="NormalWeb"/>
        <w:spacing w:before="180" w:beforeAutospacing="0" w:after="0" w:afterAutospacing="0" w:line="360" w:lineRule="auto"/>
        <w:ind w:firstLine="720"/>
        <w:rPr>
          <w:color w:val="000000"/>
        </w:rPr>
      </w:pPr>
      <w:r>
        <w:t xml:space="preserve">Para esto he usado solo el cliente de </w:t>
      </w:r>
      <w:r w:rsidR="005078E2">
        <w:t>SSH</w:t>
      </w:r>
      <w:r>
        <w:t xml:space="preserve">, pero si quiero subir mi app remotamente con </w:t>
      </w:r>
      <w:r w:rsidR="005078E2">
        <w:t xml:space="preserve">SSH </w:t>
      </w:r>
      <w:r>
        <w:t>desde otro equipo, hay que descargarse el ssh-server</w:t>
      </w:r>
      <w:r w:rsidR="005078E2">
        <w:t>, lo que se puede hacer</w:t>
      </w:r>
      <w:r>
        <w:t xml:space="preserve"> con </w:t>
      </w:r>
      <w:r>
        <w:rPr>
          <w:rFonts w:ascii="Courier New" w:hAnsi="Courier New" w:cs="Courier New"/>
          <w:color w:val="000000"/>
          <w:sz w:val="22"/>
        </w:rPr>
        <w:t>ap</w:t>
      </w:r>
      <w:r>
        <w:rPr>
          <w:rFonts w:ascii="Courier New" w:hAnsi="Courier New" w:cs="Courier New"/>
          <w:color w:val="000000"/>
          <w:sz w:val="22"/>
          <w:szCs w:val="22"/>
        </w:rPr>
        <w:t>t-get install openssh-server ii</w:t>
      </w:r>
    </w:p>
    <w:p w14:paraId="4B0A3B86" w14:textId="0258A845" w:rsidR="003E171A" w:rsidRPr="005078E2" w:rsidRDefault="003E171A" w:rsidP="005078E2">
      <w:pPr>
        <w:pStyle w:val="NormalWeb"/>
        <w:spacing w:before="180" w:beforeAutospacing="0" w:after="0" w:afterAutospacing="0" w:line="360" w:lineRule="auto"/>
        <w:ind w:firstLine="720"/>
      </w:pPr>
      <w:r w:rsidRPr="003E171A">
        <w:rPr>
          <w:color w:val="000000"/>
        </w:rPr>
        <w:t>Para hacer la copia remota</w:t>
      </w:r>
      <w:r w:rsidR="005078E2">
        <w:rPr>
          <w:color w:val="000000"/>
        </w:rPr>
        <w:t>,</w:t>
      </w:r>
      <w:r w:rsidRPr="003E171A">
        <w:rPr>
          <w:color w:val="000000"/>
        </w:rPr>
        <w:t xml:space="preserve"> antes de usar scp vamos a conectar los dos equipos a través de ssh</w:t>
      </w:r>
      <w:r>
        <w:rPr>
          <w:color w:val="000000"/>
        </w:rPr>
        <w:t xml:space="preserve"> introduciendo </w:t>
      </w:r>
      <w:r w:rsidRPr="003E171A">
        <w:rPr>
          <w:rFonts w:ascii="Courier New" w:hAnsi="Courier New" w:cs="Courier New"/>
          <w:color w:val="000000"/>
          <w:sz w:val="20"/>
          <w:szCs w:val="20"/>
        </w:rPr>
        <w:t>ssh monica@127.0.0.1 -p 2222</w:t>
      </w:r>
      <w:r w:rsidRPr="003E171A">
        <w:rPr>
          <w:color w:val="000000"/>
        </w:rPr>
        <w:t xml:space="preserve">, ya que </w:t>
      </w:r>
      <w:r>
        <w:rPr>
          <w:color w:val="000000"/>
        </w:rPr>
        <w:t xml:space="preserve">previamente </w:t>
      </w:r>
      <w:r w:rsidRPr="003E171A">
        <w:rPr>
          <w:color w:val="000000"/>
        </w:rPr>
        <w:t>había configura</w:t>
      </w:r>
      <w:r w:rsidR="005078E2">
        <w:rPr>
          <w:color w:val="000000"/>
        </w:rPr>
        <w:t>do</w:t>
      </w:r>
      <w:r w:rsidRPr="003E171A">
        <w:rPr>
          <w:color w:val="000000"/>
        </w:rPr>
        <w:t xml:space="preserve"> el 2222 como puerto de ssh en mi máquina virtual</w:t>
      </w:r>
      <w:r>
        <w:rPr>
          <w:color w:val="000000"/>
        </w:rPr>
        <w:t>:</w:t>
      </w:r>
    </w:p>
    <w:p w14:paraId="3BFE58A6" w14:textId="279BA99B" w:rsidR="003E171A" w:rsidRPr="003E171A" w:rsidRDefault="003E171A" w:rsidP="00FF3ADD">
      <w:pPr>
        <w:pStyle w:val="NormalWeb"/>
        <w:spacing w:before="180" w:beforeAutospacing="0" w:after="0" w:afterAutospacing="0" w:line="360" w:lineRule="auto"/>
        <w:jc w:val="center"/>
      </w:pPr>
      <w:r>
        <w:rPr>
          <w:noProof/>
          <w:color w:val="000000"/>
        </w:rPr>
        <w:drawing>
          <wp:inline distT="0" distB="0" distL="0" distR="0" wp14:anchorId="19C655DC" wp14:editId="68D89563">
            <wp:extent cx="4032739" cy="131496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3414" cy="1321704"/>
                    </a:xfrm>
                    <a:prstGeom prst="rect">
                      <a:avLst/>
                    </a:prstGeom>
                    <a:noFill/>
                    <a:ln>
                      <a:noFill/>
                    </a:ln>
                  </pic:spPr>
                </pic:pic>
              </a:graphicData>
            </a:graphic>
          </wp:inline>
        </w:drawing>
      </w:r>
    </w:p>
    <w:p w14:paraId="629A6250" w14:textId="29B668CD" w:rsidR="003E171A" w:rsidRPr="003E171A" w:rsidRDefault="005078E2" w:rsidP="005078E2">
      <w:pPr>
        <w:pStyle w:val="NormalWeb"/>
        <w:spacing w:before="180" w:beforeAutospacing="0" w:after="0" w:afterAutospacing="0" w:line="360" w:lineRule="auto"/>
        <w:ind w:firstLine="720"/>
      </w:pPr>
      <w:r>
        <w:rPr>
          <w:color w:val="000000"/>
        </w:rPr>
        <w:t>Ahora salgo de la sesión y ya puedo u</w:t>
      </w:r>
      <w:r w:rsidR="003E171A">
        <w:rPr>
          <w:color w:val="000000"/>
        </w:rPr>
        <w:t>tiliz</w:t>
      </w:r>
      <w:r>
        <w:rPr>
          <w:color w:val="000000"/>
        </w:rPr>
        <w:t>ar</w:t>
      </w:r>
      <w:r w:rsidR="003E171A">
        <w:rPr>
          <w:color w:val="000000"/>
        </w:rPr>
        <w:t xml:space="preserve"> </w:t>
      </w:r>
      <w:r w:rsidR="003E171A" w:rsidRPr="003E171A">
        <w:rPr>
          <w:color w:val="000000"/>
        </w:rPr>
        <w:t xml:space="preserve">scp </w:t>
      </w:r>
      <w:r w:rsidR="003E171A">
        <w:rPr>
          <w:color w:val="000000"/>
        </w:rPr>
        <w:t>para enviar</w:t>
      </w:r>
      <w:r w:rsidR="003E171A" w:rsidRPr="003E171A">
        <w:rPr>
          <w:color w:val="000000"/>
        </w:rPr>
        <w:t xml:space="preserve"> el archivo remotamente de un equipo a otro:</w:t>
      </w:r>
    </w:p>
    <w:p w14:paraId="57BA80B6" w14:textId="71A1A2E0" w:rsidR="003E171A" w:rsidRPr="003E171A" w:rsidRDefault="003E171A" w:rsidP="00CD61E9">
      <w:pPr>
        <w:pStyle w:val="NormalWeb"/>
        <w:spacing w:before="180" w:beforeAutospacing="0" w:after="0" w:afterAutospacing="0" w:line="360" w:lineRule="auto"/>
        <w:rPr>
          <w:rFonts w:ascii="Courier New" w:hAnsi="Courier New" w:cs="Courier New"/>
          <w:sz w:val="20"/>
          <w:szCs w:val="20"/>
        </w:rPr>
      </w:pPr>
      <w:r w:rsidRPr="003E171A">
        <w:rPr>
          <w:rFonts w:ascii="Courier New" w:hAnsi="Courier New" w:cs="Courier New"/>
          <w:color w:val="000000"/>
          <w:sz w:val="20"/>
          <w:szCs w:val="20"/>
        </w:rPr>
        <w:t>scp -P 2222</w:t>
      </w:r>
      <w:r w:rsidR="005078E2">
        <w:rPr>
          <w:rFonts w:ascii="Courier New" w:hAnsi="Courier New" w:cs="Courier New"/>
          <w:color w:val="000000"/>
          <w:sz w:val="20"/>
          <w:szCs w:val="20"/>
        </w:rPr>
        <w:t xml:space="preserve"> </w:t>
      </w:r>
      <w:r w:rsidRPr="003E171A">
        <w:rPr>
          <w:rFonts w:ascii="Courier New" w:hAnsi="Courier New" w:cs="Courier New"/>
          <w:color w:val="000000"/>
          <w:sz w:val="20"/>
          <w:szCs w:val="20"/>
        </w:rPr>
        <w:t>C:\Users\monic\Documents\1CServidor\3_3_gardarAlumnoImaxe.war monica@127.0.0.1:/home/monica/Documentos/test.war</w:t>
      </w:r>
    </w:p>
    <w:p w14:paraId="28E8A44E" w14:textId="0550B57B" w:rsidR="003E171A" w:rsidRPr="003E171A" w:rsidRDefault="005078E2" w:rsidP="005078E2">
      <w:pPr>
        <w:pStyle w:val="NormalWeb"/>
        <w:spacing w:before="180" w:beforeAutospacing="0" w:after="0" w:afterAutospacing="0" w:line="360" w:lineRule="auto"/>
        <w:ind w:firstLine="720"/>
      </w:pPr>
      <w:r>
        <w:rPr>
          <w:color w:val="000000"/>
        </w:rPr>
        <w:t>Y</w:t>
      </w:r>
      <w:r w:rsidR="003E171A" w:rsidRPr="003E171A">
        <w:rPr>
          <w:color w:val="000000"/>
        </w:rPr>
        <w:t xml:space="preserve">a </w:t>
      </w:r>
      <w:r>
        <w:rPr>
          <w:color w:val="000000"/>
        </w:rPr>
        <w:t>he pasado desde mi anfitriona a la MV el archivo war.</w:t>
      </w:r>
      <w:r w:rsidR="003E171A" w:rsidRPr="003E171A">
        <w:rPr>
          <w:color w:val="000000"/>
        </w:rPr>
        <w:t xml:space="preserve"> </w:t>
      </w:r>
      <w:r>
        <w:rPr>
          <w:color w:val="000000"/>
        </w:rPr>
        <w:t xml:space="preserve">Como la he enviado al directorio Documentos para evitar problemas de permisos sin tener que suavizarlos, </w:t>
      </w:r>
      <w:r w:rsidR="003E171A" w:rsidRPr="003E171A">
        <w:rPr>
          <w:color w:val="000000"/>
        </w:rPr>
        <w:lastRenderedPageBreak/>
        <w:t>desde la consola de debian uso scp para mover</w:t>
      </w:r>
      <w:r>
        <w:rPr>
          <w:color w:val="000000"/>
        </w:rPr>
        <w:t xml:space="preserve"> el archivo</w:t>
      </w:r>
      <w:r w:rsidR="003E171A" w:rsidRPr="003E171A">
        <w:rPr>
          <w:color w:val="000000"/>
        </w:rPr>
        <w:t xml:space="preserve"> a la carpeta principal del servidor de webapps de tomcat:</w:t>
      </w:r>
    </w:p>
    <w:p w14:paraId="7FF4042C" w14:textId="0DF06C42" w:rsidR="003E171A" w:rsidRPr="005078E2" w:rsidRDefault="003E171A" w:rsidP="00CD61E9">
      <w:pPr>
        <w:pStyle w:val="NormalWeb"/>
        <w:spacing w:before="180" w:beforeAutospacing="0" w:after="0" w:afterAutospacing="0" w:line="360" w:lineRule="auto"/>
        <w:rPr>
          <w:rFonts w:ascii="Courier New" w:hAnsi="Courier New" w:cs="Courier New"/>
          <w:color w:val="000000"/>
          <w:sz w:val="20"/>
          <w:szCs w:val="20"/>
        </w:rPr>
      </w:pPr>
      <w:r w:rsidRPr="005078E2">
        <w:rPr>
          <w:rFonts w:ascii="Courier New" w:hAnsi="Courier New" w:cs="Courier New"/>
          <w:color w:val="000000"/>
          <w:sz w:val="20"/>
          <w:szCs w:val="20"/>
        </w:rPr>
        <w:t>scp /home/monica/Documentos/test.war /var/lib/tomcat9/webapps/test.war</w:t>
      </w:r>
    </w:p>
    <w:p w14:paraId="5B75EBA7" w14:textId="604BDB85" w:rsidR="003E171A" w:rsidRPr="003E171A" w:rsidRDefault="003E171A" w:rsidP="005078E2">
      <w:pPr>
        <w:pStyle w:val="NormalWeb"/>
        <w:spacing w:before="180" w:beforeAutospacing="0" w:after="0" w:afterAutospacing="0" w:line="360" w:lineRule="auto"/>
        <w:ind w:firstLine="720"/>
        <w:rPr>
          <w:color w:val="000000"/>
          <w:sz w:val="18"/>
          <w:szCs w:val="18"/>
        </w:rPr>
      </w:pPr>
      <w:r w:rsidRPr="003E171A">
        <w:rPr>
          <w:color w:val="000000"/>
        </w:rPr>
        <w:t>Pruebo a conectarme y vemos que funciona:</w:t>
      </w:r>
    </w:p>
    <w:p w14:paraId="59316517" w14:textId="7A6D86F7" w:rsidR="003E171A" w:rsidRPr="003E171A" w:rsidRDefault="003E171A" w:rsidP="00FF3ADD">
      <w:pPr>
        <w:pStyle w:val="NormalWeb"/>
        <w:spacing w:before="180" w:beforeAutospacing="0" w:after="0" w:afterAutospacing="0" w:line="360" w:lineRule="auto"/>
        <w:jc w:val="center"/>
        <w:rPr>
          <w:rFonts w:ascii="Courier New" w:hAnsi="Courier New" w:cs="Courier New"/>
          <w:sz w:val="20"/>
          <w:szCs w:val="20"/>
        </w:rPr>
      </w:pPr>
      <w:r>
        <w:rPr>
          <w:rFonts w:ascii="Courier New" w:hAnsi="Courier New" w:cs="Courier New"/>
          <w:noProof/>
          <w:color w:val="000000"/>
          <w:sz w:val="18"/>
          <w:szCs w:val="18"/>
        </w:rPr>
        <w:drawing>
          <wp:inline distT="0" distB="0" distL="0" distR="0" wp14:anchorId="558A08FC" wp14:editId="2448A72C">
            <wp:extent cx="3793732" cy="32292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1505" cy="3244396"/>
                    </a:xfrm>
                    <a:prstGeom prst="rect">
                      <a:avLst/>
                    </a:prstGeom>
                    <a:noFill/>
                    <a:ln>
                      <a:noFill/>
                    </a:ln>
                  </pic:spPr>
                </pic:pic>
              </a:graphicData>
            </a:graphic>
          </wp:inline>
        </w:drawing>
      </w:r>
    </w:p>
    <w:p w14:paraId="5BC3E6E8" w14:textId="469504EF" w:rsidR="007A49F6" w:rsidRDefault="00996843" w:rsidP="005078E2">
      <w:pPr>
        <w:spacing w:line="360" w:lineRule="auto"/>
        <w:ind w:firstLine="720"/>
        <w:rPr>
          <w:rFonts w:cs="Times New Roman"/>
        </w:rPr>
      </w:pPr>
      <w:r>
        <w:rPr>
          <w:rFonts w:cs="Times New Roman"/>
          <w:lang w:val="gl-ES"/>
        </w:rPr>
        <w:t xml:space="preserve">El siguiente punto consiste en </w:t>
      </w:r>
      <w:r w:rsidR="007A49F6" w:rsidRPr="007A49F6">
        <w:rPr>
          <w:rFonts w:cs="Times New Roman"/>
        </w:rPr>
        <w:t>instalar un servidor FTP</w:t>
      </w:r>
      <w:r>
        <w:rPr>
          <w:rFonts w:cs="Times New Roman"/>
        </w:rPr>
        <w:t xml:space="preserve">. Voy a instalar </w:t>
      </w:r>
      <w:proofErr w:type="spellStart"/>
      <w:r w:rsidR="007A49F6" w:rsidRPr="007A49F6">
        <w:rPr>
          <w:rFonts w:cs="Times New Roman"/>
        </w:rPr>
        <w:t>ProFTPd</w:t>
      </w:r>
      <w:proofErr w:type="spellEnd"/>
      <w:r w:rsidR="007A49F6" w:rsidRPr="007A49F6">
        <w:rPr>
          <w:rFonts w:cs="Times New Roman"/>
        </w:rPr>
        <w:t xml:space="preserve"> (</w:t>
      </w:r>
      <w:r w:rsidR="005078E2">
        <w:rPr>
          <w:rFonts w:cs="Times New Roman"/>
        </w:rPr>
        <w:t xml:space="preserve">también </w:t>
      </w:r>
      <w:r w:rsidR="007A49F6" w:rsidRPr="007A49F6">
        <w:rPr>
          <w:rFonts w:cs="Times New Roman"/>
        </w:rPr>
        <w:t xml:space="preserve">podríamos haber instalado otro, como </w:t>
      </w:r>
      <w:proofErr w:type="spellStart"/>
      <w:r w:rsidR="007A49F6" w:rsidRPr="007A49F6">
        <w:rPr>
          <w:rFonts w:cs="Times New Roman"/>
        </w:rPr>
        <w:t>Vsftpd</w:t>
      </w:r>
      <w:proofErr w:type="spellEnd"/>
      <w:r w:rsidR="007A49F6" w:rsidRPr="007A49F6">
        <w:rPr>
          <w:rFonts w:cs="Times New Roman"/>
        </w:rPr>
        <w:t>)</w:t>
      </w:r>
      <w:r w:rsidR="007A49F6">
        <w:rPr>
          <w:rFonts w:cs="Times New Roman"/>
        </w:rPr>
        <w:t xml:space="preserve">. Para instalar cualquiera de ellos usaremos </w:t>
      </w:r>
      <w:proofErr w:type="spellStart"/>
      <w:r w:rsidR="007A49F6" w:rsidRPr="005078E2">
        <w:rPr>
          <w:rFonts w:ascii="Courier New" w:hAnsi="Courier New" w:cs="Courier New"/>
          <w:sz w:val="22"/>
          <w:szCs w:val="20"/>
        </w:rPr>
        <w:t>apt-get</w:t>
      </w:r>
      <w:proofErr w:type="spellEnd"/>
      <w:r w:rsidR="007A49F6" w:rsidRPr="005078E2">
        <w:rPr>
          <w:rFonts w:ascii="Courier New" w:hAnsi="Courier New" w:cs="Courier New"/>
          <w:sz w:val="22"/>
          <w:szCs w:val="20"/>
        </w:rPr>
        <w:t xml:space="preserve"> </w:t>
      </w:r>
      <w:proofErr w:type="spellStart"/>
      <w:r w:rsidR="007A49F6" w:rsidRPr="005078E2">
        <w:rPr>
          <w:rFonts w:ascii="Courier New" w:hAnsi="Courier New" w:cs="Courier New"/>
          <w:sz w:val="22"/>
          <w:szCs w:val="20"/>
        </w:rPr>
        <w:t>install</w:t>
      </w:r>
      <w:proofErr w:type="spellEnd"/>
      <w:r w:rsidR="007A49F6">
        <w:rPr>
          <w:rFonts w:cs="Times New Roman"/>
        </w:rPr>
        <w:t xml:space="preserve"> seguido del nombre del programa. </w:t>
      </w:r>
      <w:r w:rsidR="005078E2">
        <w:rPr>
          <w:rFonts w:cs="Times New Roman"/>
        </w:rPr>
        <w:t xml:space="preserve">Si no tenemos instalado </w:t>
      </w:r>
      <w:r w:rsidR="00A238B4">
        <w:rPr>
          <w:rFonts w:cs="Times New Roman"/>
        </w:rPr>
        <w:t xml:space="preserve">FTP también habrá que hacerlo de la misma forma. </w:t>
      </w:r>
      <w:r w:rsidR="007A49F6">
        <w:rPr>
          <w:rFonts w:cs="Times New Roman"/>
        </w:rPr>
        <w:t>Luego voy a entrar en /</w:t>
      </w:r>
      <w:proofErr w:type="spellStart"/>
      <w:r w:rsidR="007A49F6">
        <w:rPr>
          <w:rFonts w:cs="Times New Roman"/>
        </w:rPr>
        <w:t>etc</w:t>
      </w:r>
      <w:proofErr w:type="spellEnd"/>
      <w:r w:rsidR="007A49F6">
        <w:rPr>
          <w:rFonts w:cs="Times New Roman"/>
        </w:rPr>
        <w:t>/</w:t>
      </w:r>
      <w:proofErr w:type="spellStart"/>
      <w:r w:rsidR="007A49F6">
        <w:rPr>
          <w:rFonts w:cs="Times New Roman"/>
        </w:rPr>
        <w:t>proftpd</w:t>
      </w:r>
      <w:proofErr w:type="spellEnd"/>
      <w:r w:rsidR="007A49F6">
        <w:rPr>
          <w:rFonts w:cs="Times New Roman"/>
        </w:rPr>
        <w:t>/</w:t>
      </w:r>
      <w:proofErr w:type="spellStart"/>
      <w:r w:rsidR="007A49F6">
        <w:rPr>
          <w:rFonts w:cs="Times New Roman"/>
        </w:rPr>
        <w:t>proftpd.conf</w:t>
      </w:r>
      <w:proofErr w:type="spellEnd"/>
      <w:r w:rsidR="007A49F6">
        <w:rPr>
          <w:rFonts w:cs="Times New Roman"/>
        </w:rPr>
        <w:t xml:space="preserve"> y voy a añadir las siguientes líneas para enjaular a los usuarios a su directorio de inicio:</w:t>
      </w:r>
    </w:p>
    <w:p w14:paraId="3161DDFA" w14:textId="4150E9BB" w:rsidR="007A49F6" w:rsidRDefault="007A49F6" w:rsidP="00FF3ADD">
      <w:pPr>
        <w:spacing w:line="360" w:lineRule="auto"/>
        <w:jc w:val="center"/>
        <w:rPr>
          <w:rFonts w:cs="Times New Roman"/>
        </w:rPr>
      </w:pPr>
      <w:r>
        <w:rPr>
          <w:rFonts w:cs="Times New Roman"/>
          <w:noProof/>
        </w:rPr>
        <w:drawing>
          <wp:inline distT="0" distB="0" distL="0" distR="0" wp14:anchorId="09BAEECC" wp14:editId="039A6E0D">
            <wp:extent cx="3233318" cy="1269104"/>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9249" cy="1294983"/>
                    </a:xfrm>
                    <a:prstGeom prst="rect">
                      <a:avLst/>
                    </a:prstGeom>
                    <a:noFill/>
                    <a:ln>
                      <a:noFill/>
                    </a:ln>
                  </pic:spPr>
                </pic:pic>
              </a:graphicData>
            </a:graphic>
          </wp:inline>
        </w:drawing>
      </w:r>
    </w:p>
    <w:p w14:paraId="58237AE2" w14:textId="17C155C3" w:rsidR="007A49F6" w:rsidRDefault="007A49F6" w:rsidP="00A238B4">
      <w:pPr>
        <w:spacing w:line="360" w:lineRule="auto"/>
        <w:ind w:firstLine="720"/>
        <w:rPr>
          <w:rFonts w:cs="Times New Roman"/>
        </w:rPr>
      </w:pPr>
      <w:r>
        <w:rPr>
          <w:rFonts w:cs="Times New Roman"/>
        </w:rPr>
        <w:t xml:space="preserve">Seguidamente, voy a crear un usuario </w:t>
      </w:r>
      <w:r w:rsidR="00CA0770">
        <w:rPr>
          <w:rFonts w:cs="Times New Roman"/>
        </w:rPr>
        <w:t xml:space="preserve">con </w:t>
      </w:r>
      <w:proofErr w:type="spellStart"/>
      <w:r w:rsidR="00CA0770" w:rsidRPr="00A238B4">
        <w:rPr>
          <w:rFonts w:ascii="Courier New" w:hAnsi="Courier New" w:cs="Courier New"/>
          <w:sz w:val="22"/>
          <w:szCs w:val="20"/>
        </w:rPr>
        <w:t>adduser</w:t>
      </w:r>
      <w:proofErr w:type="spellEnd"/>
      <w:r w:rsidR="00CA0770" w:rsidRPr="00A238B4">
        <w:rPr>
          <w:rFonts w:ascii="Courier New" w:hAnsi="Courier New" w:cs="Courier New"/>
          <w:sz w:val="22"/>
          <w:szCs w:val="20"/>
        </w:rPr>
        <w:t xml:space="preserve"> </w:t>
      </w:r>
      <w:proofErr w:type="spellStart"/>
      <w:r w:rsidR="00CA0770" w:rsidRPr="00A238B4">
        <w:rPr>
          <w:rFonts w:ascii="Courier New" w:hAnsi="Courier New" w:cs="Courier New"/>
          <w:sz w:val="22"/>
          <w:szCs w:val="20"/>
        </w:rPr>
        <w:t>monicaftp</w:t>
      </w:r>
      <w:proofErr w:type="spellEnd"/>
      <w:r w:rsidR="00CA0770">
        <w:rPr>
          <w:rFonts w:cs="Times New Roman"/>
        </w:rPr>
        <w:t xml:space="preserve">, un usuario </w:t>
      </w:r>
      <w:r>
        <w:rPr>
          <w:rFonts w:cs="Times New Roman"/>
        </w:rPr>
        <w:t xml:space="preserve">virtual con </w:t>
      </w:r>
      <w:proofErr w:type="spellStart"/>
      <w:r>
        <w:rPr>
          <w:rFonts w:cs="Times New Roman"/>
        </w:rPr>
        <w:t>ftpasswd</w:t>
      </w:r>
      <w:proofErr w:type="spellEnd"/>
      <w:r>
        <w:rPr>
          <w:rFonts w:cs="Times New Roman"/>
        </w:rPr>
        <w:t xml:space="preserve"> y una carpeta de inicio a la que le cambio el propietario y los permisos:</w:t>
      </w:r>
    </w:p>
    <w:p w14:paraId="369D50B8" w14:textId="6CCA3DC5" w:rsidR="007A49F6" w:rsidRDefault="007A49F6" w:rsidP="00FF3ADD">
      <w:pPr>
        <w:spacing w:line="360" w:lineRule="auto"/>
        <w:jc w:val="center"/>
        <w:rPr>
          <w:rFonts w:cs="Times New Roman"/>
        </w:rPr>
      </w:pPr>
      <w:r>
        <w:rPr>
          <w:rFonts w:cs="Times New Roman"/>
          <w:noProof/>
        </w:rPr>
        <w:lastRenderedPageBreak/>
        <w:drawing>
          <wp:inline distT="0" distB="0" distL="0" distR="0" wp14:anchorId="3F4D6630" wp14:editId="525F7E1E">
            <wp:extent cx="4813401" cy="1996242"/>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195" cy="1997815"/>
                    </a:xfrm>
                    <a:prstGeom prst="rect">
                      <a:avLst/>
                    </a:prstGeom>
                    <a:noFill/>
                    <a:ln>
                      <a:noFill/>
                    </a:ln>
                  </pic:spPr>
                </pic:pic>
              </a:graphicData>
            </a:graphic>
          </wp:inline>
        </w:drawing>
      </w:r>
    </w:p>
    <w:p w14:paraId="14ABC1FD" w14:textId="32D33E82" w:rsidR="00A238B4" w:rsidRDefault="00CA0770" w:rsidP="00FF3ADD">
      <w:pPr>
        <w:spacing w:line="360" w:lineRule="auto"/>
        <w:ind w:firstLine="720"/>
        <w:jc w:val="center"/>
        <w:rPr>
          <w:rFonts w:cs="Times New Roman"/>
        </w:rPr>
      </w:pPr>
      <w:r>
        <w:rPr>
          <w:rFonts w:cs="Times New Roman"/>
        </w:rPr>
        <w:t xml:space="preserve">Me descargo </w:t>
      </w:r>
      <w:r w:rsidR="00A238B4">
        <w:rPr>
          <w:rFonts w:cs="Times New Roman"/>
        </w:rPr>
        <w:t xml:space="preserve">un cliente de FTP, en este caso </w:t>
      </w:r>
      <w:proofErr w:type="spellStart"/>
      <w:r>
        <w:rPr>
          <w:rFonts w:cs="Times New Roman"/>
        </w:rPr>
        <w:t>Filezilla</w:t>
      </w:r>
      <w:proofErr w:type="spellEnd"/>
      <w:r w:rsidR="00A238B4">
        <w:rPr>
          <w:rFonts w:cs="Times New Roman"/>
        </w:rPr>
        <w:t>,</w:t>
      </w:r>
      <w:r>
        <w:rPr>
          <w:rFonts w:cs="Times New Roman"/>
        </w:rPr>
        <w:t xml:space="preserve"> me conecto </w:t>
      </w:r>
      <w:r w:rsidR="00E32ADB">
        <w:rPr>
          <w:rFonts w:cs="Times New Roman"/>
        </w:rPr>
        <w:t xml:space="preserve">y transfiero el </w:t>
      </w:r>
      <w:r w:rsidR="002F213F">
        <w:rPr>
          <w:rFonts w:cs="Times New Roman"/>
        </w:rPr>
        <w:t xml:space="preserve">directorio </w:t>
      </w:r>
      <w:r w:rsidR="00E32ADB">
        <w:rPr>
          <w:rFonts w:cs="Times New Roman"/>
        </w:rPr>
        <w:t>de la aplicación de mi interés</w:t>
      </w:r>
      <w:r w:rsidR="002F213F">
        <w:rPr>
          <w:rFonts w:cs="Times New Roman"/>
        </w:rPr>
        <w:t xml:space="preserve"> (con el </w:t>
      </w:r>
      <w:proofErr w:type="spellStart"/>
      <w:r w:rsidR="002F213F">
        <w:rPr>
          <w:rFonts w:cs="Times New Roman"/>
        </w:rPr>
        <w:t>war</w:t>
      </w:r>
      <w:proofErr w:type="spellEnd"/>
      <w:r w:rsidR="002F213F">
        <w:rPr>
          <w:rFonts w:cs="Times New Roman"/>
        </w:rPr>
        <w:t xml:space="preserve"> ya generado en su interior)</w:t>
      </w:r>
      <w:r w:rsidR="00E32ADB">
        <w:rPr>
          <w:rFonts w:cs="Times New Roman"/>
        </w:rPr>
        <w:t xml:space="preserve"> desde el sitio local al sitio remoto con éxito:</w:t>
      </w:r>
      <w:r w:rsidR="00E32ADB">
        <w:rPr>
          <w:rFonts w:cs="Times New Roman"/>
          <w:noProof/>
        </w:rPr>
        <w:drawing>
          <wp:inline distT="0" distB="0" distL="0" distR="0" wp14:anchorId="0710505C" wp14:editId="194123A9">
            <wp:extent cx="3999379" cy="29480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2842" cy="2950577"/>
                    </a:xfrm>
                    <a:prstGeom prst="rect">
                      <a:avLst/>
                    </a:prstGeom>
                    <a:noFill/>
                    <a:ln>
                      <a:noFill/>
                    </a:ln>
                  </pic:spPr>
                </pic:pic>
              </a:graphicData>
            </a:graphic>
          </wp:inline>
        </w:drawing>
      </w:r>
    </w:p>
    <w:p w14:paraId="5600F51B" w14:textId="6D11E268" w:rsidR="00E32ADB" w:rsidRDefault="00E32ADB" w:rsidP="00E32ADB">
      <w:pPr>
        <w:spacing w:line="360" w:lineRule="auto"/>
        <w:ind w:firstLine="720"/>
        <w:rPr>
          <w:rFonts w:cs="Times New Roman"/>
        </w:rPr>
      </w:pPr>
      <w:r>
        <w:rPr>
          <w:rFonts w:cs="Times New Roman"/>
        </w:rPr>
        <w:t>Entro en la dirección localhost:8080/</w:t>
      </w:r>
      <w:proofErr w:type="spellStart"/>
      <w:r w:rsidR="002F213F">
        <w:rPr>
          <w:rFonts w:cs="Times New Roman"/>
        </w:rPr>
        <w:t>mvp</w:t>
      </w:r>
      <w:proofErr w:type="spellEnd"/>
      <w:r w:rsidR="002F213F">
        <w:rPr>
          <w:rFonts w:cs="Times New Roman"/>
        </w:rPr>
        <w:t xml:space="preserve"> y compruebo que ha funcionado, vemos que sí:</w:t>
      </w:r>
    </w:p>
    <w:p w14:paraId="6227A02C" w14:textId="15144AD9" w:rsidR="002F213F" w:rsidRDefault="002F213F" w:rsidP="00FF3ADD">
      <w:pPr>
        <w:spacing w:line="360" w:lineRule="auto"/>
        <w:ind w:firstLine="720"/>
        <w:jc w:val="center"/>
        <w:rPr>
          <w:rFonts w:cs="Times New Roman"/>
        </w:rPr>
      </w:pPr>
      <w:r>
        <w:rPr>
          <w:rFonts w:cs="Times New Roman"/>
          <w:noProof/>
        </w:rPr>
        <w:drawing>
          <wp:inline distT="0" distB="0" distL="0" distR="0" wp14:anchorId="6177DC93" wp14:editId="73A9E30A">
            <wp:extent cx="2774372" cy="2033625"/>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8847" cy="2058895"/>
                    </a:xfrm>
                    <a:prstGeom prst="rect">
                      <a:avLst/>
                    </a:prstGeom>
                    <a:noFill/>
                    <a:ln>
                      <a:noFill/>
                    </a:ln>
                  </pic:spPr>
                </pic:pic>
              </a:graphicData>
            </a:graphic>
          </wp:inline>
        </w:drawing>
      </w:r>
    </w:p>
    <w:p w14:paraId="46881D14" w14:textId="54AB2489" w:rsidR="002F213F" w:rsidRDefault="002F213F" w:rsidP="00E32ADB">
      <w:pPr>
        <w:spacing w:line="360" w:lineRule="auto"/>
        <w:ind w:firstLine="720"/>
        <w:rPr>
          <w:rFonts w:cs="Times New Roman"/>
        </w:rPr>
      </w:pPr>
      <w:r>
        <w:rPr>
          <w:rFonts w:cs="Times New Roman"/>
        </w:rPr>
        <w:lastRenderedPageBreak/>
        <w:t xml:space="preserve">Ahora hay que deshabilitar el acceso al </w:t>
      </w:r>
      <w:proofErr w:type="spellStart"/>
      <w:r>
        <w:rPr>
          <w:rFonts w:cs="Times New Roman"/>
        </w:rPr>
        <w:t>tomca</w:t>
      </w:r>
      <w:r w:rsidR="00221F7D">
        <w:rPr>
          <w:rFonts w:cs="Times New Roman"/>
        </w:rPr>
        <w:t>t</w:t>
      </w:r>
      <w:proofErr w:type="spellEnd"/>
      <w:r>
        <w:rPr>
          <w:rFonts w:cs="Times New Roman"/>
        </w:rPr>
        <w:t xml:space="preserve"> </w:t>
      </w:r>
      <w:proofErr w:type="gramStart"/>
      <w:r>
        <w:rPr>
          <w:rFonts w:cs="Times New Roman"/>
        </w:rPr>
        <w:t>manager</w:t>
      </w:r>
      <w:proofErr w:type="gramEnd"/>
      <w:r>
        <w:rPr>
          <w:rFonts w:cs="Times New Roman"/>
        </w:rPr>
        <w:t>, no obstante, éste ya está deshabilitado por defecto, y solo los usuarios establecidos en el fichero Tomcat-</w:t>
      </w:r>
      <w:proofErr w:type="spellStart"/>
      <w:r>
        <w:rPr>
          <w:rFonts w:cs="Times New Roman"/>
        </w:rPr>
        <w:t>Users</w:t>
      </w:r>
      <w:proofErr w:type="spellEnd"/>
      <w:r>
        <w:rPr>
          <w:rFonts w:cs="Times New Roman"/>
        </w:rPr>
        <w:t xml:space="preserve"> tienen acceso</w:t>
      </w:r>
      <w:r w:rsidR="00221F7D">
        <w:rPr>
          <w:rFonts w:cs="Times New Roman"/>
        </w:rPr>
        <w:t xml:space="preserve"> a la app. En este caso, solo hay una administradora principal definida:</w:t>
      </w:r>
    </w:p>
    <w:p w14:paraId="44A58D23" w14:textId="6DABCABE" w:rsidR="00221F7D" w:rsidRDefault="00DC5CEE" w:rsidP="00E32ADB">
      <w:pPr>
        <w:spacing w:line="360" w:lineRule="auto"/>
        <w:ind w:firstLine="720"/>
        <w:rPr>
          <w:rFonts w:cs="Times New Roman"/>
        </w:rPr>
      </w:pPr>
      <w:r>
        <w:rPr>
          <w:rFonts w:cs="Times New Roman"/>
          <w:noProof/>
        </w:rPr>
        <w:drawing>
          <wp:inline distT="0" distB="0" distL="0" distR="0" wp14:anchorId="58CC733B" wp14:editId="467FC44F">
            <wp:extent cx="5158105" cy="92011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8105" cy="920115"/>
                    </a:xfrm>
                    <a:prstGeom prst="rect">
                      <a:avLst/>
                    </a:prstGeom>
                    <a:noFill/>
                    <a:ln>
                      <a:noFill/>
                    </a:ln>
                  </pic:spPr>
                </pic:pic>
              </a:graphicData>
            </a:graphic>
          </wp:inline>
        </w:drawing>
      </w:r>
    </w:p>
    <w:p w14:paraId="2FD80668" w14:textId="3EF4138B" w:rsidR="002F213F" w:rsidRDefault="00DC5CEE" w:rsidP="00E32ADB">
      <w:pPr>
        <w:spacing w:line="360" w:lineRule="auto"/>
        <w:ind w:firstLine="720"/>
        <w:rPr>
          <w:rFonts w:cs="Times New Roman"/>
        </w:rPr>
      </w:pPr>
      <w:r>
        <w:rPr>
          <w:rFonts w:cs="Times New Roman"/>
        </w:rPr>
        <w:t xml:space="preserve">Otra posibilidad sería habilitar y restringir el acceso a unas determinadas </w:t>
      </w:r>
      <w:proofErr w:type="spellStart"/>
      <w:r>
        <w:rPr>
          <w:rFonts w:cs="Times New Roman"/>
        </w:rPr>
        <w:t>ips</w:t>
      </w:r>
      <w:proofErr w:type="spellEnd"/>
      <w:r>
        <w:rPr>
          <w:rFonts w:cs="Times New Roman"/>
        </w:rPr>
        <w:t xml:space="preserve">. Para ello, en el archivo de context.xml puedo añadir en la etiqueta </w:t>
      </w:r>
      <w:proofErr w:type="spellStart"/>
      <w:r>
        <w:rPr>
          <w:rFonts w:cs="Times New Roman"/>
        </w:rPr>
        <w:t>Context</w:t>
      </w:r>
      <w:proofErr w:type="spellEnd"/>
      <w:r>
        <w:rPr>
          <w:rFonts w:cs="Times New Roman"/>
        </w:rPr>
        <w:t xml:space="preserve"> lo siguiente:</w:t>
      </w:r>
    </w:p>
    <w:p w14:paraId="0F5B3CC7" w14:textId="5C600B77" w:rsidR="00DC5CEE" w:rsidRPr="00DC5CEE" w:rsidRDefault="00DC5CEE" w:rsidP="00DC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gl-ES" w:eastAsia="gl-ES"/>
        </w:rPr>
      </w:pPr>
      <w:r w:rsidRPr="00DC5CEE">
        <w:rPr>
          <w:rFonts w:ascii="Courier New" w:eastAsia="Times New Roman" w:hAnsi="Courier New" w:cs="Courier New"/>
          <w:sz w:val="20"/>
          <w:szCs w:val="20"/>
          <w:lang w:val="gl-ES" w:eastAsia="gl-ES"/>
        </w:rPr>
        <w:t>&lt;Context antiResourceLocking="false" privileged="true"&gt;</w:t>
      </w:r>
    </w:p>
    <w:p w14:paraId="3A376806" w14:textId="77777777" w:rsidR="00DC5CEE" w:rsidRPr="00DC5CEE" w:rsidRDefault="00DC5CEE" w:rsidP="00DC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gl-ES" w:eastAsia="gl-ES"/>
        </w:rPr>
      </w:pPr>
      <w:r w:rsidRPr="00DC5CEE">
        <w:rPr>
          <w:rFonts w:ascii="Courier New" w:eastAsia="Times New Roman" w:hAnsi="Courier New" w:cs="Courier New"/>
          <w:sz w:val="20"/>
          <w:szCs w:val="20"/>
          <w:lang w:val="gl-ES" w:eastAsia="gl-ES"/>
        </w:rPr>
        <w:t xml:space="preserve">    </w:t>
      </w:r>
      <w:r w:rsidRPr="00DC5CEE">
        <w:rPr>
          <w:rFonts w:ascii="Courier New" w:eastAsia="Times New Roman" w:hAnsi="Courier New" w:cs="Courier New"/>
          <w:b/>
          <w:bCs/>
          <w:sz w:val="20"/>
          <w:szCs w:val="20"/>
          <w:lang w:val="gl-ES" w:eastAsia="gl-ES"/>
        </w:rPr>
        <w:t>&lt;Valve className="org.apache.catalina.valves.RemoteAddrValve" allow="127\.0\.0\.1"/&gt;</w:t>
      </w:r>
    </w:p>
    <w:p w14:paraId="0D39E2BA" w14:textId="73460F12" w:rsidR="000F2FA1" w:rsidRDefault="00DC5CEE" w:rsidP="000F2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gl-ES" w:eastAsia="gl-ES"/>
        </w:rPr>
      </w:pPr>
      <w:r w:rsidRPr="00DC5CEE">
        <w:rPr>
          <w:rFonts w:ascii="Courier New" w:eastAsia="Times New Roman" w:hAnsi="Courier New" w:cs="Courier New"/>
          <w:sz w:val="20"/>
          <w:szCs w:val="20"/>
          <w:lang w:val="gl-ES" w:eastAsia="gl-ES"/>
        </w:rPr>
        <w:t>&lt;/Context&gt;</w:t>
      </w:r>
    </w:p>
    <w:p w14:paraId="61BD2909" w14:textId="77777777" w:rsidR="00FF3ADD" w:rsidRDefault="00FF3ADD" w:rsidP="000F2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gl-ES" w:eastAsia="gl-ES"/>
        </w:rPr>
      </w:pPr>
    </w:p>
    <w:p w14:paraId="7CFE0D75" w14:textId="00BBC028" w:rsidR="00DC5CEE" w:rsidRPr="000F2FA1" w:rsidRDefault="000F2FA1" w:rsidP="000F2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gl-ES" w:eastAsia="gl-ES"/>
        </w:rPr>
      </w:pPr>
      <w:r>
        <w:rPr>
          <w:rFonts w:ascii="Courier New" w:eastAsia="Times New Roman" w:hAnsi="Courier New" w:cs="Courier New"/>
          <w:sz w:val="20"/>
          <w:szCs w:val="20"/>
          <w:lang w:val="gl-ES" w:eastAsia="gl-ES"/>
        </w:rPr>
        <w:tab/>
      </w:r>
      <w:r w:rsidR="00DC5CEE">
        <w:rPr>
          <w:rFonts w:cs="Times New Roman"/>
          <w:szCs w:val="24"/>
        </w:rPr>
        <w:t xml:space="preserve">Ésta será otra forma para que sólo deje entrar a la IP que considere, y se puede permitir o denegar el acceso a una IP con allow </w:t>
      </w:r>
      <w:r w:rsidR="00521F96">
        <w:rPr>
          <w:rFonts w:cs="Times New Roman"/>
          <w:szCs w:val="24"/>
        </w:rPr>
        <w:t xml:space="preserve">y deny. </w:t>
      </w:r>
    </w:p>
    <w:p w14:paraId="111E0BC1" w14:textId="77777777" w:rsidR="000F2FA1" w:rsidRDefault="000F2FA1" w:rsidP="00DC5CEE">
      <w:pPr>
        <w:pStyle w:val="HTMLPreformatted"/>
        <w:rPr>
          <w:rFonts w:ascii="Times New Roman" w:hAnsi="Times New Roman" w:cs="Times New Roman"/>
          <w:sz w:val="24"/>
          <w:szCs w:val="24"/>
        </w:rPr>
      </w:pPr>
    </w:p>
    <w:p w14:paraId="7546F7F7" w14:textId="30DC3615" w:rsidR="000F2FA1" w:rsidRDefault="000F2FA1" w:rsidP="00DC5CEE">
      <w:pPr>
        <w:pStyle w:val="HTMLPreformatted"/>
        <w:rPr>
          <w:rFonts w:ascii="Times New Roman" w:hAnsi="Times New Roman" w:cs="Times New Roman"/>
          <w:sz w:val="24"/>
          <w:szCs w:val="24"/>
        </w:rPr>
      </w:pPr>
      <w:r>
        <w:rPr>
          <w:rFonts w:ascii="Times New Roman" w:hAnsi="Times New Roman" w:cs="Times New Roman"/>
          <w:sz w:val="24"/>
          <w:szCs w:val="24"/>
        </w:rPr>
        <w:tab/>
        <w:t>Ahora voy a desplegar otra aplicción web diferente, por una parte la enviaré al servidor de tomcat con ftp y por otra la desplegaré con apache como monicaveigapuente.com. De esta vez genero el war de un ejercicio anterior y, conectándome a la ip de mi máquina virtual desde la anfitriona a través de Filezilla con el protocolo ftp me envío el war:</w:t>
      </w:r>
    </w:p>
    <w:p w14:paraId="0B13881E" w14:textId="77777777" w:rsidR="00FF3ADD" w:rsidRDefault="00FF3ADD" w:rsidP="00DC5CEE">
      <w:pPr>
        <w:pStyle w:val="HTMLPreformatted"/>
        <w:rPr>
          <w:rFonts w:ascii="Times New Roman" w:hAnsi="Times New Roman" w:cs="Times New Roman"/>
          <w:sz w:val="24"/>
          <w:szCs w:val="24"/>
        </w:rPr>
      </w:pPr>
    </w:p>
    <w:p w14:paraId="60C04B53" w14:textId="7B952269" w:rsidR="000F2FA1" w:rsidRPr="00DC5CEE" w:rsidRDefault="000F2FA1" w:rsidP="00FF3ADD">
      <w:pPr>
        <w:pStyle w:val="HTMLPreformatted"/>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501BD2" wp14:editId="6ECC265F">
            <wp:extent cx="4314092" cy="34707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0146" cy="3491720"/>
                    </a:xfrm>
                    <a:prstGeom prst="rect">
                      <a:avLst/>
                    </a:prstGeom>
                    <a:noFill/>
                    <a:ln>
                      <a:noFill/>
                    </a:ln>
                  </pic:spPr>
                </pic:pic>
              </a:graphicData>
            </a:graphic>
          </wp:inline>
        </w:drawing>
      </w:r>
    </w:p>
    <w:p w14:paraId="2D4E0B14" w14:textId="3957472D" w:rsidR="00DC5CEE" w:rsidRPr="00DC5CEE" w:rsidRDefault="00DC5CEE" w:rsidP="00DC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gl-ES" w:eastAsia="gl-ES"/>
        </w:rPr>
      </w:pPr>
    </w:p>
    <w:p w14:paraId="7605B871" w14:textId="117D0024" w:rsidR="00DC5CEE" w:rsidRDefault="00984AD3" w:rsidP="000F2FA1">
      <w:pPr>
        <w:spacing w:line="360" w:lineRule="auto"/>
        <w:rPr>
          <w:rFonts w:cs="Times New Roman"/>
        </w:rPr>
      </w:pPr>
      <w:r>
        <w:rPr>
          <w:rFonts w:cs="Times New Roman"/>
        </w:rPr>
        <w:lastRenderedPageBreak/>
        <w:tab/>
        <w:t>Una vez está en mi máquina virtual, la vuelvo a pasar desde la carpeta de inicio a la del servidor por FTP:</w:t>
      </w:r>
    </w:p>
    <w:p w14:paraId="037B254C" w14:textId="593E2218" w:rsidR="00984AD3" w:rsidRDefault="00984AD3" w:rsidP="00FF3ADD">
      <w:pPr>
        <w:spacing w:line="360" w:lineRule="auto"/>
        <w:jc w:val="center"/>
        <w:rPr>
          <w:rFonts w:cs="Times New Roman"/>
        </w:rPr>
      </w:pPr>
      <w:r>
        <w:rPr>
          <w:rFonts w:cs="Times New Roman"/>
          <w:noProof/>
        </w:rPr>
        <w:drawing>
          <wp:inline distT="0" distB="0" distL="0" distR="0" wp14:anchorId="0E43815C" wp14:editId="1FF6C707">
            <wp:extent cx="3720454" cy="32472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5138" cy="3260109"/>
                    </a:xfrm>
                    <a:prstGeom prst="rect">
                      <a:avLst/>
                    </a:prstGeom>
                    <a:noFill/>
                    <a:ln>
                      <a:noFill/>
                    </a:ln>
                  </pic:spPr>
                </pic:pic>
              </a:graphicData>
            </a:graphic>
          </wp:inline>
        </w:drawing>
      </w:r>
    </w:p>
    <w:p w14:paraId="3FAEE8A8" w14:textId="75F1D1AA" w:rsidR="00984AD3" w:rsidRDefault="00984AD3" w:rsidP="000F2FA1">
      <w:pPr>
        <w:spacing w:line="360" w:lineRule="auto"/>
        <w:rPr>
          <w:rFonts w:cs="Times New Roman"/>
        </w:rPr>
      </w:pPr>
      <w:r>
        <w:rPr>
          <w:rFonts w:cs="Times New Roman"/>
        </w:rPr>
        <w:tab/>
        <w:t xml:space="preserve">Le cambio el nombre y los permisos y accedo desde el navegador con </w:t>
      </w:r>
      <w:proofErr w:type="spellStart"/>
      <w:r>
        <w:rPr>
          <w:rFonts w:cs="Times New Roman"/>
        </w:rPr>
        <w:t>tomcat</w:t>
      </w:r>
      <w:proofErr w:type="spellEnd"/>
      <w:r>
        <w:rPr>
          <w:rFonts w:cs="Times New Roman"/>
        </w:rPr>
        <w:t>:</w:t>
      </w:r>
    </w:p>
    <w:p w14:paraId="59055281" w14:textId="0B181C22" w:rsidR="00984AD3" w:rsidRDefault="00984AD3" w:rsidP="00FF3ADD">
      <w:pPr>
        <w:spacing w:line="360" w:lineRule="auto"/>
        <w:jc w:val="center"/>
        <w:rPr>
          <w:rFonts w:cs="Times New Roman"/>
        </w:rPr>
      </w:pPr>
      <w:r>
        <w:rPr>
          <w:rFonts w:cs="Times New Roman"/>
          <w:noProof/>
        </w:rPr>
        <w:drawing>
          <wp:inline distT="0" distB="0" distL="0" distR="0" wp14:anchorId="58FD4C34" wp14:editId="04631676">
            <wp:extent cx="3810537" cy="292490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805" cy="2942001"/>
                    </a:xfrm>
                    <a:prstGeom prst="rect">
                      <a:avLst/>
                    </a:prstGeom>
                    <a:noFill/>
                    <a:ln>
                      <a:noFill/>
                    </a:ln>
                  </pic:spPr>
                </pic:pic>
              </a:graphicData>
            </a:graphic>
          </wp:inline>
        </w:drawing>
      </w:r>
    </w:p>
    <w:p w14:paraId="36FC0996" w14:textId="65370DAC" w:rsidR="00984AD3" w:rsidRDefault="00984AD3" w:rsidP="000F2FA1">
      <w:pPr>
        <w:spacing w:line="360" w:lineRule="auto"/>
        <w:rPr>
          <w:rFonts w:cs="Times New Roman"/>
        </w:rPr>
      </w:pPr>
      <w:r>
        <w:rPr>
          <w:rFonts w:cs="Times New Roman"/>
        </w:rPr>
        <w:tab/>
        <w:t>Finalmente, debemos crear un host virtual para desplegarla con apache en el dominio monicaveigapuente.com.</w:t>
      </w:r>
      <w:r w:rsidR="0056738F">
        <w:rPr>
          <w:rFonts w:cs="Times New Roman"/>
        </w:rPr>
        <w:t xml:space="preserve"> Pongo el proxy apuntando al directorio que interesa y habilito el sitio. Vemos que ha funcionado:</w:t>
      </w:r>
    </w:p>
    <w:p w14:paraId="0C146CE2" w14:textId="07FFB24A" w:rsidR="0056738F" w:rsidRDefault="0056738F" w:rsidP="000F2FA1">
      <w:pPr>
        <w:spacing w:line="360" w:lineRule="auto"/>
        <w:rPr>
          <w:rFonts w:cs="Times New Roman"/>
        </w:rPr>
      </w:pPr>
      <w:r>
        <w:rPr>
          <w:rFonts w:cs="Times New Roman"/>
          <w:noProof/>
        </w:rPr>
        <w:lastRenderedPageBreak/>
        <w:drawing>
          <wp:inline distT="0" distB="0" distL="0" distR="0" wp14:anchorId="0ABD33C5" wp14:editId="23C642DC">
            <wp:extent cx="5029200" cy="5005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5005705"/>
                    </a:xfrm>
                    <a:prstGeom prst="rect">
                      <a:avLst/>
                    </a:prstGeom>
                    <a:noFill/>
                    <a:ln>
                      <a:noFill/>
                    </a:ln>
                  </pic:spPr>
                </pic:pic>
              </a:graphicData>
            </a:graphic>
          </wp:inline>
        </w:drawing>
      </w:r>
    </w:p>
    <w:p w14:paraId="6FCE1BF7" w14:textId="5113D328" w:rsidR="009F7357" w:rsidRPr="00E32ADB" w:rsidRDefault="009F7357" w:rsidP="000F2FA1">
      <w:pPr>
        <w:spacing w:line="360" w:lineRule="auto"/>
        <w:rPr>
          <w:rFonts w:cs="Times New Roman"/>
        </w:rPr>
      </w:pPr>
      <w:r>
        <w:rPr>
          <w:rFonts w:cs="Times New Roman"/>
        </w:rPr>
        <w:t xml:space="preserve">   </w:t>
      </w:r>
    </w:p>
    <w:sectPr w:rsidR="009F7357" w:rsidRPr="00E32ADB" w:rsidSect="00CD61E9">
      <w:head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C9D1F" w14:textId="77777777" w:rsidR="00930F7C" w:rsidRDefault="00930F7C" w:rsidP="00CD61E9">
      <w:pPr>
        <w:spacing w:after="0" w:line="240" w:lineRule="auto"/>
      </w:pPr>
      <w:r>
        <w:separator/>
      </w:r>
    </w:p>
  </w:endnote>
  <w:endnote w:type="continuationSeparator" w:id="0">
    <w:p w14:paraId="011CFEE1" w14:textId="77777777" w:rsidR="00930F7C" w:rsidRDefault="00930F7C" w:rsidP="00CD6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F2FD4" w14:textId="77777777" w:rsidR="00930F7C" w:rsidRDefault="00930F7C" w:rsidP="00CD61E9">
      <w:pPr>
        <w:spacing w:after="0" w:line="240" w:lineRule="auto"/>
      </w:pPr>
      <w:r>
        <w:separator/>
      </w:r>
    </w:p>
  </w:footnote>
  <w:footnote w:type="continuationSeparator" w:id="0">
    <w:p w14:paraId="3AFEFBAB" w14:textId="77777777" w:rsidR="00930F7C" w:rsidRDefault="00930F7C" w:rsidP="00CD61E9">
      <w:pPr>
        <w:spacing w:after="0" w:line="240" w:lineRule="auto"/>
      </w:pPr>
      <w:r>
        <w:continuationSeparator/>
      </w:r>
    </w:p>
  </w:footnote>
  <w:footnote w:id="1">
    <w:p w14:paraId="0DEB07D6" w14:textId="28BC7DF1" w:rsidR="005813A8" w:rsidRDefault="005813A8" w:rsidP="005813A8">
      <w:pPr>
        <w:pStyle w:val="FootnoteText"/>
        <w:spacing w:line="360" w:lineRule="auto"/>
      </w:pPr>
      <w:r>
        <w:rPr>
          <w:rStyle w:val="FootnoteReference"/>
        </w:rPr>
        <w:footnoteRef/>
      </w:r>
      <w:r>
        <w:t xml:space="preserve"> También podríamos eliminar las etiquetas de </w:t>
      </w:r>
      <w:proofErr w:type="spellStart"/>
      <w:r>
        <w:t>Location</w:t>
      </w:r>
      <w:proofErr w:type="spellEnd"/>
      <w:r>
        <w:t xml:space="preserve"> y añadir una barra lateral / después de cada declaración del proxy.</w:t>
      </w:r>
    </w:p>
  </w:footnote>
  <w:footnote w:id="2">
    <w:p w14:paraId="1F054910" w14:textId="76BDBA39" w:rsidR="00A62F0E" w:rsidRPr="005078E2" w:rsidRDefault="00A62F0E" w:rsidP="005078E2">
      <w:pPr>
        <w:pStyle w:val="FootnoteText"/>
        <w:spacing w:line="360" w:lineRule="auto"/>
        <w:rPr>
          <w:rFonts w:ascii="Courier New" w:hAnsi="Courier New" w:cs="Courier New"/>
          <w:lang w:val="en-US"/>
        </w:rPr>
      </w:pPr>
      <w:r>
        <w:rPr>
          <w:rStyle w:val="FootnoteReference"/>
        </w:rPr>
        <w:footnoteRef/>
      </w:r>
      <w:r w:rsidRPr="005078E2">
        <w:rPr>
          <w:lang w:val="en-US"/>
        </w:rPr>
        <w:t xml:space="preserve"> Con </w:t>
      </w:r>
      <w:r w:rsidRPr="005078E2">
        <w:rPr>
          <w:rFonts w:ascii="Courier New" w:hAnsi="Courier New" w:cs="Courier New"/>
          <w:lang w:val="en-US"/>
        </w:rPr>
        <w:t>export JAVA_HOME</w:t>
      </w:r>
      <w:proofErr w:type="gramStart"/>
      <w:r w:rsidRPr="005078E2">
        <w:rPr>
          <w:rFonts w:ascii="Courier New" w:hAnsi="Courier New" w:cs="Courier New"/>
          <w:lang w:val="en-US"/>
        </w:rPr>
        <w:t>=“</w:t>
      </w:r>
      <w:proofErr w:type="spellStart"/>
      <w:proofErr w:type="gramEnd"/>
      <w:r w:rsidRPr="005078E2">
        <w:rPr>
          <w:rFonts w:ascii="Courier New" w:hAnsi="Courier New" w:cs="Courier New"/>
          <w:lang w:val="en-US"/>
        </w:rPr>
        <w:t>usr</w:t>
      </w:r>
      <w:proofErr w:type="spellEnd"/>
      <w:r w:rsidRPr="005078E2">
        <w:rPr>
          <w:rFonts w:ascii="Courier New" w:hAnsi="Courier New" w:cs="Courier New"/>
          <w:lang w:val="en-US"/>
        </w:rPr>
        <w:t>/lib/</w:t>
      </w:r>
      <w:proofErr w:type="spellStart"/>
      <w:r w:rsidRPr="005078E2">
        <w:rPr>
          <w:rFonts w:ascii="Courier New" w:hAnsi="Courier New" w:cs="Courier New"/>
          <w:lang w:val="en-US"/>
        </w:rPr>
        <w:t>jvm</w:t>
      </w:r>
      <w:proofErr w:type="spellEnd"/>
      <w:r w:rsidRPr="005078E2">
        <w:rPr>
          <w:rFonts w:ascii="Courier New" w:hAnsi="Courier New" w:cs="Courier New"/>
          <w:lang w:val="en-US"/>
        </w:rPr>
        <w:t>/java-1.11.0-openjdk-amd64”</w:t>
      </w:r>
      <w:r w:rsidRPr="005078E2">
        <w:rPr>
          <w:lang w:val="en-US"/>
        </w:rPr>
        <w:t xml:space="preserve"> y</w:t>
      </w:r>
      <w:r w:rsidR="005078E2" w:rsidRPr="005078E2">
        <w:rPr>
          <w:lang w:val="en-US"/>
        </w:rPr>
        <w:t xml:space="preserve"> </w:t>
      </w:r>
      <w:r w:rsidR="005078E2" w:rsidRPr="005078E2">
        <w:rPr>
          <w:rFonts w:ascii="Courier New" w:hAnsi="Courier New" w:cs="Courier New"/>
          <w:lang w:val="en-US"/>
        </w:rPr>
        <w:t>export PATH=$PATH:$JAVA_HOME/bin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0081913"/>
      <w:docPartObj>
        <w:docPartGallery w:val="Page Numbers (Top of Page)"/>
        <w:docPartUnique/>
      </w:docPartObj>
    </w:sdtPr>
    <w:sdtContent>
      <w:p w14:paraId="136CD201" w14:textId="1ED04687" w:rsidR="00CD61E9" w:rsidRDefault="00CD61E9">
        <w:pPr>
          <w:pStyle w:val="Header"/>
          <w:jc w:val="right"/>
        </w:pPr>
        <w:r>
          <w:fldChar w:fldCharType="begin"/>
        </w:r>
        <w:r>
          <w:instrText>PAGE   \* MERGEFORMAT</w:instrText>
        </w:r>
        <w:r>
          <w:fldChar w:fldCharType="separate"/>
        </w:r>
        <w:r>
          <w:rPr>
            <w:lang w:val="gl-ES"/>
          </w:rPr>
          <w:t>2</w:t>
        </w:r>
        <w:r>
          <w:fldChar w:fldCharType="end"/>
        </w:r>
      </w:p>
    </w:sdtContent>
  </w:sdt>
  <w:p w14:paraId="08CCA00B" w14:textId="77777777" w:rsidR="00CD61E9" w:rsidRDefault="00CD61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F16"/>
    <w:rsid w:val="00034E3A"/>
    <w:rsid w:val="000622CA"/>
    <w:rsid w:val="000E74E8"/>
    <w:rsid w:val="000F2FA1"/>
    <w:rsid w:val="00181472"/>
    <w:rsid w:val="00221F7D"/>
    <w:rsid w:val="00223D89"/>
    <w:rsid w:val="00281A14"/>
    <w:rsid w:val="002C33A1"/>
    <w:rsid w:val="002D2F0D"/>
    <w:rsid w:val="002F213F"/>
    <w:rsid w:val="00332499"/>
    <w:rsid w:val="00370F16"/>
    <w:rsid w:val="003B568D"/>
    <w:rsid w:val="003D1B24"/>
    <w:rsid w:val="003E171A"/>
    <w:rsid w:val="00484D10"/>
    <w:rsid w:val="004A3CDB"/>
    <w:rsid w:val="005078E2"/>
    <w:rsid w:val="00521F96"/>
    <w:rsid w:val="00554651"/>
    <w:rsid w:val="0056738F"/>
    <w:rsid w:val="005813A8"/>
    <w:rsid w:val="005B0742"/>
    <w:rsid w:val="005D544A"/>
    <w:rsid w:val="005D5C80"/>
    <w:rsid w:val="00610FA1"/>
    <w:rsid w:val="00666206"/>
    <w:rsid w:val="006A3330"/>
    <w:rsid w:val="00781AD5"/>
    <w:rsid w:val="007A49F6"/>
    <w:rsid w:val="007E05C1"/>
    <w:rsid w:val="007F3BB1"/>
    <w:rsid w:val="00930F7C"/>
    <w:rsid w:val="00965F7C"/>
    <w:rsid w:val="00984AD3"/>
    <w:rsid w:val="00996843"/>
    <w:rsid w:val="009D3011"/>
    <w:rsid w:val="009E60C9"/>
    <w:rsid w:val="009F7357"/>
    <w:rsid w:val="00A238B4"/>
    <w:rsid w:val="00A310D8"/>
    <w:rsid w:val="00A51D9B"/>
    <w:rsid w:val="00A57F47"/>
    <w:rsid w:val="00A62F0E"/>
    <w:rsid w:val="00BD1888"/>
    <w:rsid w:val="00BD7A2E"/>
    <w:rsid w:val="00C15FAF"/>
    <w:rsid w:val="00CA0770"/>
    <w:rsid w:val="00CB046C"/>
    <w:rsid w:val="00CC5AFB"/>
    <w:rsid w:val="00CD61E9"/>
    <w:rsid w:val="00CF65BA"/>
    <w:rsid w:val="00DC5CEE"/>
    <w:rsid w:val="00E32ADB"/>
    <w:rsid w:val="00E84344"/>
    <w:rsid w:val="00F35EE8"/>
    <w:rsid w:val="00FA6EEF"/>
    <w:rsid w:val="00FF3AD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B185F"/>
  <w15:chartTrackingRefBased/>
  <w15:docId w15:val="{5927E41E-01D4-4D55-BDD3-820CFB09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gl-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2CA"/>
    <w:rPr>
      <w:rFonts w:ascii="Times New Roman" w:hAnsi="Times New Roman"/>
      <w:sz w:val="24"/>
      <w:lang w:val="es-ES"/>
    </w:rPr>
  </w:style>
  <w:style w:type="paragraph" w:styleId="Heading3">
    <w:name w:val="heading 3"/>
    <w:basedOn w:val="Normal"/>
    <w:link w:val="Heading3Char"/>
    <w:uiPriority w:val="9"/>
    <w:qFormat/>
    <w:rsid w:val="00F35EE8"/>
    <w:pPr>
      <w:spacing w:before="100" w:beforeAutospacing="1" w:after="100" w:afterAutospacing="1" w:line="240" w:lineRule="auto"/>
      <w:outlineLvl w:val="2"/>
    </w:pPr>
    <w:rPr>
      <w:rFonts w:eastAsia="Times New Roman" w:cs="Times New Roman"/>
      <w:b/>
      <w:bCs/>
      <w:sz w:val="32"/>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5EE8"/>
    <w:rPr>
      <w:rFonts w:ascii="Times New Roman" w:eastAsia="Times New Roman" w:hAnsi="Times New Roman" w:cs="Times New Roman"/>
      <w:b/>
      <w:bCs/>
      <w:sz w:val="32"/>
      <w:szCs w:val="27"/>
      <w:lang w:eastAsia="es-ES"/>
    </w:rPr>
  </w:style>
  <w:style w:type="paragraph" w:customStyle="1" w:styleId="Code">
    <w:name w:val="Code"/>
    <w:basedOn w:val="Normal"/>
    <w:link w:val="CodeChar"/>
    <w:autoRedefine/>
    <w:qFormat/>
    <w:rsid w:val="00610FA1"/>
    <w:rPr>
      <w:rFonts w:ascii="Courier New" w:hAnsi="Courier New"/>
      <w:sz w:val="20"/>
    </w:rPr>
  </w:style>
  <w:style w:type="character" w:customStyle="1" w:styleId="CodeChar">
    <w:name w:val="Code Char"/>
    <w:basedOn w:val="DefaultParagraphFont"/>
    <w:link w:val="Code"/>
    <w:rsid w:val="00610FA1"/>
    <w:rPr>
      <w:rFonts w:ascii="Courier New" w:hAnsi="Courier New"/>
      <w:sz w:val="20"/>
    </w:rPr>
  </w:style>
  <w:style w:type="paragraph" w:styleId="NormalWeb">
    <w:name w:val="Normal (Web)"/>
    <w:basedOn w:val="Normal"/>
    <w:uiPriority w:val="99"/>
    <w:unhideWhenUsed/>
    <w:rsid w:val="003E171A"/>
    <w:pPr>
      <w:spacing w:before="100" w:beforeAutospacing="1" w:after="100" w:afterAutospacing="1" w:line="240" w:lineRule="auto"/>
    </w:pPr>
    <w:rPr>
      <w:rFonts w:eastAsia="Times New Roman" w:cs="Times New Roman"/>
      <w:szCs w:val="24"/>
      <w:lang w:val="gl-ES" w:eastAsia="gl-ES"/>
    </w:rPr>
  </w:style>
  <w:style w:type="paragraph" w:styleId="Header">
    <w:name w:val="header"/>
    <w:basedOn w:val="Normal"/>
    <w:link w:val="HeaderChar"/>
    <w:uiPriority w:val="99"/>
    <w:unhideWhenUsed/>
    <w:rsid w:val="00CD61E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D61E9"/>
    <w:rPr>
      <w:rFonts w:ascii="Times New Roman" w:hAnsi="Times New Roman"/>
      <w:sz w:val="24"/>
      <w:lang w:val="es-ES"/>
    </w:rPr>
  </w:style>
  <w:style w:type="paragraph" w:styleId="Footer">
    <w:name w:val="footer"/>
    <w:basedOn w:val="Normal"/>
    <w:link w:val="FooterChar"/>
    <w:uiPriority w:val="99"/>
    <w:unhideWhenUsed/>
    <w:rsid w:val="00CD61E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D61E9"/>
    <w:rPr>
      <w:rFonts w:ascii="Times New Roman" w:hAnsi="Times New Roman"/>
      <w:sz w:val="24"/>
      <w:lang w:val="es-ES"/>
    </w:rPr>
  </w:style>
  <w:style w:type="paragraph" w:styleId="FootnoteText">
    <w:name w:val="footnote text"/>
    <w:basedOn w:val="Normal"/>
    <w:link w:val="FootnoteTextChar"/>
    <w:uiPriority w:val="99"/>
    <w:semiHidden/>
    <w:unhideWhenUsed/>
    <w:rsid w:val="005813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3A8"/>
    <w:rPr>
      <w:rFonts w:ascii="Times New Roman" w:hAnsi="Times New Roman"/>
      <w:sz w:val="20"/>
      <w:szCs w:val="20"/>
      <w:lang w:val="es-ES"/>
    </w:rPr>
  </w:style>
  <w:style w:type="character" w:styleId="FootnoteReference">
    <w:name w:val="footnote reference"/>
    <w:basedOn w:val="DefaultParagraphFont"/>
    <w:uiPriority w:val="99"/>
    <w:semiHidden/>
    <w:unhideWhenUsed/>
    <w:rsid w:val="005813A8"/>
    <w:rPr>
      <w:vertAlign w:val="superscript"/>
    </w:rPr>
  </w:style>
  <w:style w:type="paragraph" w:styleId="HTMLPreformatted">
    <w:name w:val="HTML Preformatted"/>
    <w:basedOn w:val="Normal"/>
    <w:link w:val="HTMLPreformattedChar"/>
    <w:uiPriority w:val="99"/>
    <w:semiHidden/>
    <w:unhideWhenUsed/>
    <w:rsid w:val="00DC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gl-ES" w:eastAsia="gl-ES"/>
    </w:rPr>
  </w:style>
  <w:style w:type="character" w:customStyle="1" w:styleId="HTMLPreformattedChar">
    <w:name w:val="HTML Preformatted Char"/>
    <w:basedOn w:val="DefaultParagraphFont"/>
    <w:link w:val="HTMLPreformatted"/>
    <w:uiPriority w:val="99"/>
    <w:semiHidden/>
    <w:rsid w:val="00DC5CEE"/>
    <w:rPr>
      <w:rFonts w:ascii="Courier New" w:eastAsia="Times New Roman" w:hAnsi="Courier New" w:cs="Courier New"/>
      <w:sz w:val="20"/>
      <w:szCs w:val="20"/>
      <w:lang w:eastAsia="gl-ES"/>
    </w:rPr>
  </w:style>
  <w:style w:type="character" w:styleId="Strong">
    <w:name w:val="Strong"/>
    <w:basedOn w:val="DefaultParagraphFont"/>
    <w:uiPriority w:val="22"/>
    <w:qFormat/>
    <w:rsid w:val="00DC5CEE"/>
    <w:rPr>
      <w:b/>
      <w:bCs/>
    </w:rPr>
  </w:style>
  <w:style w:type="character" w:styleId="HTMLCode">
    <w:name w:val="HTML Code"/>
    <w:basedOn w:val="DefaultParagraphFont"/>
    <w:uiPriority w:val="99"/>
    <w:semiHidden/>
    <w:unhideWhenUsed/>
    <w:rsid w:val="00DC5C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8707476">
      <w:bodyDiv w:val="1"/>
      <w:marLeft w:val="0"/>
      <w:marRight w:val="0"/>
      <w:marTop w:val="0"/>
      <w:marBottom w:val="0"/>
      <w:divBdr>
        <w:top w:val="none" w:sz="0" w:space="0" w:color="auto"/>
        <w:left w:val="none" w:sz="0" w:space="0" w:color="auto"/>
        <w:bottom w:val="none" w:sz="0" w:space="0" w:color="auto"/>
        <w:right w:val="none" w:sz="0" w:space="0" w:color="auto"/>
      </w:divBdr>
    </w:div>
    <w:div w:id="994802387">
      <w:bodyDiv w:val="1"/>
      <w:marLeft w:val="0"/>
      <w:marRight w:val="0"/>
      <w:marTop w:val="0"/>
      <w:marBottom w:val="0"/>
      <w:divBdr>
        <w:top w:val="none" w:sz="0" w:space="0" w:color="auto"/>
        <w:left w:val="none" w:sz="0" w:space="0" w:color="auto"/>
        <w:bottom w:val="none" w:sz="0" w:space="0" w:color="auto"/>
        <w:right w:val="none" w:sz="0" w:space="0" w:color="auto"/>
      </w:divBdr>
    </w:div>
    <w:div w:id="1239439690">
      <w:bodyDiv w:val="1"/>
      <w:marLeft w:val="0"/>
      <w:marRight w:val="0"/>
      <w:marTop w:val="0"/>
      <w:marBottom w:val="0"/>
      <w:divBdr>
        <w:top w:val="none" w:sz="0" w:space="0" w:color="auto"/>
        <w:left w:val="none" w:sz="0" w:space="0" w:color="auto"/>
        <w:bottom w:val="none" w:sz="0" w:space="0" w:color="auto"/>
        <w:right w:val="none" w:sz="0" w:space="0" w:color="auto"/>
      </w:divBdr>
    </w:div>
    <w:div w:id="125227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94F01-03B0-453B-870F-980AB8CC0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14</Pages>
  <Words>1885</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Veiga</dc:creator>
  <cp:keywords/>
  <dc:description/>
  <cp:lastModifiedBy>Monica Veiga</cp:lastModifiedBy>
  <cp:revision>7</cp:revision>
  <dcterms:created xsi:type="dcterms:W3CDTF">2021-01-19T10:50:00Z</dcterms:created>
  <dcterms:modified xsi:type="dcterms:W3CDTF">2021-01-21T21:02:00Z</dcterms:modified>
</cp:coreProperties>
</file>