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3D058" w14:textId="77777777" w:rsidR="00981656" w:rsidRDefault="00981656">
      <w:pPr>
        <w:pStyle w:val="Heading1"/>
        <w:spacing w:before="0" w:after="120" w:line="276" w:lineRule="auto"/>
        <w:rPr>
          <w:rFonts w:ascii="Proxima Nova" w:eastAsia="Proxima Nova" w:hAnsi="Proxima Nova" w:cs="Proxima Nova"/>
          <w:color w:val="000000"/>
          <w:sz w:val="48"/>
          <w:szCs w:val="48"/>
        </w:rPr>
      </w:pPr>
      <w:bookmarkStart w:id="0" w:name="_heading=h.gjdgxs" w:colFirst="0" w:colLast="0"/>
      <w:bookmarkEnd w:id="0"/>
    </w:p>
    <w:p w14:paraId="681CA7BE" w14:textId="77777777" w:rsidR="00981656" w:rsidRDefault="001F2078">
      <w:pPr>
        <w:pStyle w:val="Heading1"/>
        <w:spacing w:before="0" w:after="120" w:line="276" w:lineRule="auto"/>
        <w:rPr>
          <w:rFonts w:ascii="Proxima Nova" w:eastAsia="Proxima Nova" w:hAnsi="Proxima Nova" w:cs="Proxima Nova"/>
          <w:color w:val="000000"/>
          <w:sz w:val="48"/>
          <w:szCs w:val="48"/>
        </w:rPr>
      </w:pPr>
      <w:bookmarkStart w:id="1" w:name="_heading=h.30j0zll" w:colFirst="0" w:colLast="0"/>
      <w:bookmarkEnd w:id="1"/>
      <w:r>
        <w:rPr>
          <w:rFonts w:ascii="Proxima Nova" w:eastAsia="Proxima Nova" w:hAnsi="Proxima Nova" w:cs="Proxima Nova"/>
          <w:color w:val="000000"/>
          <w:sz w:val="48"/>
          <w:szCs w:val="48"/>
        </w:rPr>
        <w:t>Student Project Proposal</w:t>
      </w:r>
    </w:p>
    <w:p w14:paraId="2E5C13E5" w14:textId="77777777" w:rsidR="00981656" w:rsidRDefault="00981656">
      <w:pPr>
        <w:widowControl w:val="0"/>
        <w:spacing w:line="276" w:lineRule="auto"/>
        <w:rPr>
          <w:rFonts w:ascii="Proxima Nova" w:eastAsia="Proxima Nova" w:hAnsi="Proxima Nova" w:cs="Proxima Nova"/>
        </w:rPr>
      </w:pPr>
    </w:p>
    <w:p w14:paraId="1D73F2F0" w14:textId="77777777" w:rsidR="00981656" w:rsidRDefault="00981656">
      <w:pPr>
        <w:rPr>
          <w:rFonts w:ascii="Arial" w:eastAsia="Arial" w:hAnsi="Arial" w:cs="Arial"/>
        </w:rPr>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981656" w14:paraId="7B69D19B" w14:textId="77777777">
        <w:tc>
          <w:tcPr>
            <w:tcW w:w="4470" w:type="dxa"/>
            <w:shd w:val="clear" w:color="auto" w:fill="auto"/>
            <w:tcMar>
              <w:top w:w="100" w:type="dxa"/>
              <w:left w:w="100" w:type="dxa"/>
              <w:bottom w:w="100" w:type="dxa"/>
              <w:right w:w="100" w:type="dxa"/>
            </w:tcMar>
          </w:tcPr>
          <w:p w14:paraId="043BA441" w14:textId="77777777" w:rsidR="00981656" w:rsidRDefault="001F2078">
            <w:pPr>
              <w:spacing w:line="276" w:lineRule="auto"/>
              <w:rPr>
                <w:rFonts w:ascii="Proxima Nova" w:eastAsia="Proxima Nova" w:hAnsi="Proxima Nova" w:cs="Proxima Nova"/>
              </w:rPr>
            </w:pPr>
            <w:r>
              <w:rPr>
                <w:rFonts w:ascii="Proxima Nova" w:eastAsia="Proxima Nova" w:hAnsi="Proxima Nova" w:cs="Proxima Nova"/>
              </w:rPr>
              <w:t>Project Title</w:t>
            </w:r>
          </w:p>
        </w:tc>
        <w:tc>
          <w:tcPr>
            <w:tcW w:w="4530" w:type="dxa"/>
            <w:shd w:val="clear" w:color="auto" w:fill="auto"/>
            <w:tcMar>
              <w:top w:w="100" w:type="dxa"/>
              <w:left w:w="100" w:type="dxa"/>
              <w:bottom w:w="100" w:type="dxa"/>
              <w:right w:w="100" w:type="dxa"/>
            </w:tcMar>
          </w:tcPr>
          <w:p w14:paraId="7F18F487" w14:textId="7553D14F" w:rsidR="00981656" w:rsidRDefault="00426F57">
            <w:pPr>
              <w:widowControl w:val="0"/>
              <w:rPr>
                <w:rFonts w:ascii="Proxima Nova" w:eastAsia="Proxima Nova" w:hAnsi="Proxima Nova" w:cs="Proxima Nova"/>
              </w:rPr>
            </w:pPr>
            <w:r w:rsidRPr="00FC0EB4">
              <w:rPr>
                <w:rFonts w:ascii="Proxima Nova" w:eastAsia="Proxima Nova" w:hAnsi="Proxima Nova" w:cs="Proxima Nova"/>
              </w:rPr>
              <w:t>Healthcare Provider - Fraud Anomaly Detection</w:t>
            </w:r>
          </w:p>
        </w:tc>
      </w:tr>
      <w:tr w:rsidR="00981656" w14:paraId="009D14B1" w14:textId="77777777">
        <w:tc>
          <w:tcPr>
            <w:tcW w:w="4470" w:type="dxa"/>
            <w:shd w:val="clear" w:color="auto" w:fill="auto"/>
            <w:tcMar>
              <w:top w:w="100" w:type="dxa"/>
              <w:left w:w="100" w:type="dxa"/>
              <w:bottom w:w="100" w:type="dxa"/>
              <w:right w:w="100" w:type="dxa"/>
            </w:tcMar>
          </w:tcPr>
          <w:p w14:paraId="259B1D2C" w14:textId="77777777" w:rsidR="00981656" w:rsidRDefault="001F2078">
            <w:pPr>
              <w:widowControl w:val="0"/>
              <w:rPr>
                <w:rFonts w:ascii="Proxima Nova" w:eastAsia="Proxima Nova" w:hAnsi="Proxima Nova" w:cs="Proxima Nova"/>
              </w:rPr>
            </w:pPr>
            <w:r>
              <w:rPr>
                <w:rFonts w:ascii="Proxima Nova" w:eastAsia="Proxima Nova" w:hAnsi="Proxima Nova" w:cs="Proxima Nova"/>
              </w:rPr>
              <w:t>Industry Sponsorship (if Any)</w:t>
            </w:r>
          </w:p>
        </w:tc>
        <w:tc>
          <w:tcPr>
            <w:tcW w:w="4530" w:type="dxa"/>
            <w:shd w:val="clear" w:color="auto" w:fill="auto"/>
            <w:tcMar>
              <w:top w:w="100" w:type="dxa"/>
              <w:left w:w="100" w:type="dxa"/>
              <w:bottom w:w="100" w:type="dxa"/>
              <w:right w:w="100" w:type="dxa"/>
            </w:tcMar>
          </w:tcPr>
          <w:p w14:paraId="4ABAF02F" w14:textId="5A2A1FD7" w:rsidR="00981656" w:rsidRDefault="00426F57">
            <w:pPr>
              <w:widowControl w:val="0"/>
              <w:rPr>
                <w:rFonts w:ascii="Proxima Nova" w:eastAsia="Proxima Nova" w:hAnsi="Proxima Nova" w:cs="Proxima Nova"/>
              </w:rPr>
            </w:pPr>
            <w:r>
              <w:rPr>
                <w:rFonts w:ascii="Proxima Nova" w:eastAsia="Proxima Nova" w:hAnsi="Proxima Nova" w:cs="Proxima Nova"/>
              </w:rPr>
              <w:t>None, n/a</w:t>
            </w:r>
          </w:p>
        </w:tc>
      </w:tr>
    </w:tbl>
    <w:p w14:paraId="252F8712" w14:textId="77777777" w:rsidR="00981656" w:rsidRDefault="001F2078">
      <w:pPr>
        <w:pStyle w:val="Heading2"/>
        <w:spacing w:line="276" w:lineRule="auto"/>
      </w:pPr>
      <w:bookmarkStart w:id="2" w:name="_heading=h.3znysh7" w:colFirst="0" w:colLast="0"/>
      <w:bookmarkEnd w:id="2"/>
      <w:r>
        <w:t>Project Description</w:t>
      </w:r>
    </w:p>
    <w:p w14:paraId="2B5D7CEE" w14:textId="77777777" w:rsidR="00981656" w:rsidRDefault="001F2078">
      <w:pPr>
        <w:rPr>
          <w:rFonts w:ascii="Proxima Nova" w:eastAsia="Proxima Nova" w:hAnsi="Proxima Nova" w:cs="Proxima Nova"/>
          <w:b/>
        </w:rPr>
      </w:pPr>
      <w:r>
        <w:rPr>
          <w:rFonts w:ascii="Proxima Nova" w:eastAsia="Proxima Nova" w:hAnsi="Proxima Nova" w:cs="Proxima Nova"/>
          <w:b/>
        </w:rPr>
        <w:t>Problem definition</w:t>
      </w:r>
    </w:p>
    <w:p w14:paraId="3C8E8F10" w14:textId="77777777" w:rsidR="00981656" w:rsidRDefault="001F2078">
      <w:pPr>
        <w:rPr>
          <w:rFonts w:ascii="Proxima Nova" w:eastAsia="Proxima Nova" w:hAnsi="Proxima Nova" w:cs="Proxima Nova"/>
          <w:i/>
        </w:rPr>
      </w:pPr>
      <w:r>
        <w:rPr>
          <w:rFonts w:ascii="Proxima Nova" w:eastAsia="Proxima Nova" w:hAnsi="Proxima Nova" w:cs="Proxima Nova"/>
          <w:i/>
        </w:rPr>
        <w:t>[50-</w:t>
      </w:r>
      <w:proofErr w:type="gramStart"/>
      <w:r>
        <w:rPr>
          <w:rFonts w:ascii="Proxima Nova" w:eastAsia="Proxima Nova" w:hAnsi="Proxima Nova" w:cs="Proxima Nova"/>
          <w:i/>
        </w:rPr>
        <w:t>100 word</w:t>
      </w:r>
      <w:proofErr w:type="gramEnd"/>
      <w:r>
        <w:rPr>
          <w:rFonts w:ascii="Proxima Nova" w:eastAsia="Proxima Nova" w:hAnsi="Proxima Nova" w:cs="Proxima Nova"/>
          <w:i/>
        </w:rPr>
        <w:t xml:space="preserve"> description of the problem which you will solve]</w:t>
      </w:r>
    </w:p>
    <w:p w14:paraId="44133DC7" w14:textId="77777777" w:rsidR="00981656" w:rsidRDefault="00981656">
      <w:pPr>
        <w:rPr>
          <w:rFonts w:ascii="Proxima Nova" w:eastAsia="Proxima Nova" w:hAnsi="Proxima Nova" w:cs="Proxima Nova"/>
          <w:i/>
        </w:rPr>
      </w:pPr>
    </w:p>
    <w:tbl>
      <w:tblPr>
        <w:tblStyle w:val="af1"/>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3C9C67BC" w14:textId="77777777">
        <w:trPr>
          <w:trHeight w:val="2280"/>
        </w:trPr>
        <w:tc>
          <w:tcPr>
            <w:tcW w:w="9020" w:type="dxa"/>
            <w:shd w:val="clear" w:color="auto" w:fill="auto"/>
            <w:tcMar>
              <w:top w:w="100" w:type="dxa"/>
              <w:left w:w="100" w:type="dxa"/>
              <w:bottom w:w="100" w:type="dxa"/>
              <w:right w:w="100" w:type="dxa"/>
            </w:tcMar>
          </w:tcPr>
          <w:p w14:paraId="3135DF19" w14:textId="77777777" w:rsidR="00981656" w:rsidRDefault="00981656">
            <w:pPr>
              <w:widowControl w:val="0"/>
              <w:rPr>
                <w:rFonts w:ascii="Proxima Nova" w:eastAsia="Proxima Nova" w:hAnsi="Proxima Nova" w:cs="Proxima Nova"/>
              </w:rPr>
            </w:pPr>
          </w:p>
          <w:p w14:paraId="17669D91" w14:textId="77777777" w:rsidR="00426F57" w:rsidRPr="00F464CB" w:rsidRDefault="00426F57" w:rsidP="00426F57">
            <w:pPr>
              <w:widowControl w:val="0"/>
              <w:rPr>
                <w:color w:val="0E101A"/>
              </w:rPr>
            </w:pPr>
            <w:r w:rsidRPr="00F464CB">
              <w:rPr>
                <w:color w:val="0E101A"/>
              </w:rPr>
              <w:t>Healthcare fraud is a</w:t>
            </w:r>
            <w:r>
              <w:rPr>
                <w:color w:val="0E101A"/>
              </w:rPr>
              <w:t xml:space="preserve"> lucrative </w:t>
            </w:r>
            <w:r w:rsidRPr="00F464CB">
              <w:rPr>
                <w:color w:val="0E101A"/>
              </w:rPr>
              <w:t xml:space="preserve">white-collar crime. The </w:t>
            </w:r>
            <w:r>
              <w:rPr>
                <w:color w:val="0E101A"/>
              </w:rPr>
              <w:t xml:space="preserve">US </w:t>
            </w:r>
            <w:r w:rsidRPr="00F464CB">
              <w:rPr>
                <w:color w:val="0E101A"/>
              </w:rPr>
              <w:t>National Health Care Anti-Fraud Association estimates that 3 percent of healthcare spending is lost to fraud (</w:t>
            </w:r>
            <w:r>
              <w:rPr>
                <w:color w:val="0E101A"/>
              </w:rPr>
              <w:t>conservativ</w:t>
            </w:r>
            <w:r w:rsidRPr="00F464CB">
              <w:rPr>
                <w:color w:val="0E101A"/>
              </w:rPr>
              <w:t>ely $300 billion</w:t>
            </w:r>
            <w:r>
              <w:rPr>
                <w:color w:val="0E101A"/>
              </w:rPr>
              <w:t>/</w:t>
            </w:r>
            <w:proofErr w:type="spellStart"/>
            <w:r>
              <w:rPr>
                <w:color w:val="0E101A"/>
              </w:rPr>
              <w:t>yr</w:t>
            </w:r>
            <w:proofErr w:type="spellEnd"/>
            <w:r w:rsidRPr="00F464CB">
              <w:rPr>
                <w:color w:val="0E101A"/>
              </w:rPr>
              <w:t>).</w:t>
            </w:r>
          </w:p>
          <w:p w14:paraId="56B79067" w14:textId="77777777" w:rsidR="00426F57" w:rsidRDefault="00426F57" w:rsidP="00426F57">
            <w:pPr>
              <w:rPr>
                <w:color w:val="0E101A"/>
              </w:rPr>
            </w:pPr>
          </w:p>
          <w:p w14:paraId="5B2B9941" w14:textId="29DA7A6F" w:rsidR="00426F57" w:rsidRDefault="00426F57" w:rsidP="00426F57">
            <w:pPr>
              <w:widowControl w:val="0"/>
              <w:rPr>
                <w:color w:val="0E101A"/>
              </w:rPr>
            </w:pPr>
            <w:r>
              <w:rPr>
                <w:color w:val="0E101A"/>
              </w:rPr>
              <w:t xml:space="preserve">A digital fraud detection system is ideally suited to combat this threat to our fundamental right to accessible and affordable healthcare. </w:t>
            </w:r>
          </w:p>
          <w:p w14:paraId="3D97B117" w14:textId="7F71A51B" w:rsidR="006B4047" w:rsidRDefault="006B4047" w:rsidP="00426F57">
            <w:pPr>
              <w:widowControl w:val="0"/>
              <w:rPr>
                <w:color w:val="0E101A"/>
              </w:rPr>
            </w:pPr>
          </w:p>
          <w:p w14:paraId="082983D3" w14:textId="6964EA38" w:rsidR="006B4047" w:rsidRDefault="006B4047" w:rsidP="006B4047">
            <w:pPr>
              <w:widowControl w:val="0"/>
              <w:rPr>
                <w:color w:val="0E101A"/>
              </w:rPr>
            </w:pPr>
            <w:r>
              <w:rPr>
                <w:color w:val="0E101A"/>
              </w:rPr>
              <w:t>F</w:t>
            </w:r>
            <w:r>
              <w:rPr>
                <w:color w:val="0E101A"/>
              </w:rPr>
              <w:t xml:space="preserve">raud detection requires data and skilled individuals with special domain knowledge to </w:t>
            </w:r>
            <w:r>
              <w:rPr>
                <w:color w:val="0E101A"/>
              </w:rPr>
              <w:t>detect</w:t>
            </w:r>
            <w:r>
              <w:rPr>
                <w:color w:val="0E101A"/>
              </w:rPr>
              <w:t xml:space="preserve"> atypical patterns.</w:t>
            </w:r>
          </w:p>
          <w:p w14:paraId="3BB2F9B0" w14:textId="77777777" w:rsidR="006B4047" w:rsidRDefault="006B4047" w:rsidP="006B4047">
            <w:pPr>
              <w:widowControl w:val="0"/>
              <w:rPr>
                <w:color w:val="0E101A"/>
              </w:rPr>
            </w:pPr>
          </w:p>
          <w:p w14:paraId="5C21AC14" w14:textId="6745D300" w:rsidR="006B4047" w:rsidRDefault="006B4047" w:rsidP="006B4047">
            <w:pPr>
              <w:widowControl w:val="0"/>
              <w:rPr>
                <w:color w:val="0E101A"/>
              </w:rPr>
            </w:pPr>
            <w:r w:rsidRPr="00F464CB">
              <w:rPr>
                <w:color w:val="0E101A"/>
              </w:rPr>
              <w:t xml:space="preserve">Existing </w:t>
            </w:r>
            <w:r>
              <w:rPr>
                <w:color w:val="0E101A"/>
              </w:rPr>
              <w:t>techniques</w:t>
            </w:r>
            <w:r w:rsidRPr="00F464CB">
              <w:rPr>
                <w:color w:val="0E101A"/>
              </w:rPr>
              <w:t xml:space="preserve"> have been </w:t>
            </w:r>
            <w:r>
              <w:rPr>
                <w:color w:val="0E101A"/>
              </w:rPr>
              <w:t xml:space="preserve">generally </w:t>
            </w:r>
            <w:r w:rsidRPr="00F464CB">
              <w:rPr>
                <w:color w:val="0E101A"/>
              </w:rPr>
              <w:t xml:space="preserve">inadequate and </w:t>
            </w:r>
            <w:r>
              <w:rPr>
                <w:color w:val="0E101A"/>
              </w:rPr>
              <w:t>are unable to</w:t>
            </w:r>
            <w:r w:rsidRPr="00F464CB">
              <w:rPr>
                <w:color w:val="0E101A"/>
              </w:rPr>
              <w:t xml:space="preserve"> keep pace with</w:t>
            </w:r>
            <w:r>
              <w:rPr>
                <w:color w:val="0E101A"/>
              </w:rPr>
              <w:t xml:space="preserve"> the i</w:t>
            </w:r>
            <w:r w:rsidRPr="00F464CB">
              <w:rPr>
                <w:color w:val="0E101A"/>
              </w:rPr>
              <w:t>ncreas</w:t>
            </w:r>
            <w:r>
              <w:rPr>
                <w:color w:val="0E101A"/>
              </w:rPr>
              <w:t>ing</w:t>
            </w:r>
            <w:r w:rsidRPr="00F464CB">
              <w:rPr>
                <w:color w:val="0E101A"/>
              </w:rPr>
              <w:t xml:space="preserve"> sophistication</w:t>
            </w:r>
            <w:r>
              <w:rPr>
                <w:color w:val="0E101A"/>
              </w:rPr>
              <w:t xml:space="preserve"> of this crime.  The industry has not yet effectively utilized data science and to-date detection has been</w:t>
            </w:r>
            <w:r w:rsidRPr="00C41C0B">
              <w:rPr>
                <w:color w:val="0E101A"/>
              </w:rPr>
              <w:t xml:space="preserve"> </w:t>
            </w:r>
            <w:r>
              <w:rPr>
                <w:color w:val="0E101A"/>
              </w:rPr>
              <w:t>relatively slow, reactive and manually intensive.</w:t>
            </w:r>
          </w:p>
          <w:p w14:paraId="747AE903" w14:textId="77777777" w:rsidR="00981656" w:rsidRDefault="00981656">
            <w:pPr>
              <w:widowControl w:val="0"/>
              <w:rPr>
                <w:color w:val="0E101A"/>
              </w:rPr>
            </w:pPr>
          </w:p>
          <w:p w14:paraId="0F86ACB5" w14:textId="5F7A5E27" w:rsidR="006B4047" w:rsidRDefault="006B4047">
            <w:pPr>
              <w:widowControl w:val="0"/>
              <w:rPr>
                <w:rFonts w:ascii="Proxima Nova" w:eastAsia="Proxima Nova" w:hAnsi="Proxima Nova" w:cs="Proxima Nova"/>
              </w:rPr>
            </w:pPr>
          </w:p>
        </w:tc>
      </w:tr>
    </w:tbl>
    <w:p w14:paraId="574468D1" w14:textId="77777777" w:rsidR="00981656" w:rsidRDefault="00981656">
      <w:pPr>
        <w:rPr>
          <w:rFonts w:ascii="Proxima Nova" w:eastAsia="Proxima Nova" w:hAnsi="Proxima Nova" w:cs="Proxima Nova"/>
        </w:rPr>
      </w:pPr>
    </w:p>
    <w:p w14:paraId="7D2D8E1F" w14:textId="77777777" w:rsidR="00A25CA9" w:rsidRDefault="00A25CA9">
      <w:pPr>
        <w:rPr>
          <w:rFonts w:ascii="Proxima Nova" w:eastAsia="Proxima Nova" w:hAnsi="Proxima Nova" w:cs="Proxima Nova"/>
          <w:b/>
        </w:rPr>
      </w:pPr>
    </w:p>
    <w:p w14:paraId="6ABFE010" w14:textId="77777777" w:rsidR="00A25CA9" w:rsidRDefault="00A25CA9">
      <w:pPr>
        <w:rPr>
          <w:rFonts w:ascii="Proxima Nova" w:eastAsia="Proxima Nova" w:hAnsi="Proxima Nova" w:cs="Proxima Nova"/>
          <w:b/>
        </w:rPr>
      </w:pPr>
      <w:r>
        <w:rPr>
          <w:rFonts w:ascii="Proxima Nova" w:eastAsia="Proxima Nova" w:hAnsi="Proxima Nova" w:cs="Proxima Nova"/>
          <w:b/>
        </w:rPr>
        <w:br w:type="page"/>
      </w:r>
    </w:p>
    <w:p w14:paraId="76760BBD" w14:textId="57B2359E" w:rsidR="00981656" w:rsidRDefault="001F2078">
      <w:pPr>
        <w:rPr>
          <w:rFonts w:ascii="Proxima Nova" w:eastAsia="Proxima Nova" w:hAnsi="Proxima Nova" w:cs="Proxima Nova"/>
          <w:b/>
        </w:rPr>
      </w:pPr>
      <w:r>
        <w:rPr>
          <w:rFonts w:ascii="Proxima Nova" w:eastAsia="Proxima Nova" w:hAnsi="Proxima Nova" w:cs="Proxima Nova"/>
          <w:b/>
        </w:rPr>
        <w:lastRenderedPageBreak/>
        <w:t>Key Research Questions/ Technological constraints that the Project will Answer</w:t>
      </w:r>
    </w:p>
    <w:p w14:paraId="29AD4E7E" w14:textId="77777777" w:rsidR="00981656" w:rsidRDefault="00981656">
      <w:pPr>
        <w:rPr>
          <w:rFonts w:ascii="Proxima Nova" w:eastAsia="Proxima Nova" w:hAnsi="Proxima Nova" w:cs="Proxima Nova"/>
        </w:rPr>
      </w:pPr>
    </w:p>
    <w:tbl>
      <w:tblPr>
        <w:tblStyle w:val="af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213C93AB" w14:textId="77777777">
        <w:trPr>
          <w:trHeight w:val="1860"/>
        </w:trPr>
        <w:tc>
          <w:tcPr>
            <w:tcW w:w="9020" w:type="dxa"/>
            <w:shd w:val="clear" w:color="auto" w:fill="auto"/>
            <w:tcMar>
              <w:top w:w="100" w:type="dxa"/>
              <w:left w:w="100" w:type="dxa"/>
              <w:bottom w:w="100" w:type="dxa"/>
              <w:right w:w="100" w:type="dxa"/>
            </w:tcMar>
          </w:tcPr>
          <w:p w14:paraId="4F385700" w14:textId="474C6631" w:rsidR="00A25CA9" w:rsidRDefault="00A25CA9" w:rsidP="00FC0EB4">
            <w:pPr>
              <w:widowControl w:val="0"/>
              <w:tabs>
                <w:tab w:val="left" w:pos="345"/>
              </w:tabs>
              <w:rPr>
                <w:rFonts w:ascii="Proxima Nova" w:eastAsia="Proxima Nova" w:hAnsi="Proxima Nova" w:cs="Proxima Nova"/>
              </w:rPr>
            </w:pPr>
            <w:r>
              <w:rPr>
                <w:rFonts w:ascii="Proxima Nova" w:eastAsia="Proxima Nova" w:hAnsi="Proxima Nova" w:cs="Proxima Nova"/>
              </w:rPr>
              <w:tab/>
              <w:t>Research Questions:</w:t>
            </w:r>
          </w:p>
          <w:p w14:paraId="78A902EC" w14:textId="3BAC988C" w:rsidR="00981656" w:rsidRDefault="00426F57">
            <w:pPr>
              <w:widowControl w:val="0"/>
              <w:numPr>
                <w:ilvl w:val="0"/>
                <w:numId w:val="5"/>
              </w:numPr>
              <w:rPr>
                <w:rFonts w:ascii="Proxima Nova" w:eastAsia="Proxima Nova" w:hAnsi="Proxima Nova" w:cs="Proxima Nova"/>
              </w:rPr>
            </w:pPr>
            <w:r>
              <w:rPr>
                <w:rFonts w:ascii="Proxima Nova" w:eastAsia="Proxima Nova" w:hAnsi="Proxima Nova" w:cs="Proxima Nova"/>
              </w:rPr>
              <w:t>Can ML detect financial anomalies in Provider data?</w:t>
            </w:r>
          </w:p>
          <w:p w14:paraId="06E21F0F" w14:textId="67650E7F" w:rsidR="00981656" w:rsidRDefault="00426F57">
            <w:pPr>
              <w:widowControl w:val="0"/>
              <w:numPr>
                <w:ilvl w:val="0"/>
                <w:numId w:val="5"/>
              </w:numPr>
              <w:rPr>
                <w:rFonts w:ascii="Proxima Nova" w:eastAsia="Proxima Nova" w:hAnsi="Proxima Nova" w:cs="Proxima Nova"/>
              </w:rPr>
            </w:pPr>
            <w:r>
              <w:rPr>
                <w:rFonts w:ascii="Proxima Nova" w:eastAsia="Proxima Nova" w:hAnsi="Proxima Nova" w:cs="Proxima Nova"/>
              </w:rPr>
              <w:t>Can anomalies be categorized as fraud?</w:t>
            </w:r>
          </w:p>
          <w:p w14:paraId="6C5BF023" w14:textId="77777777" w:rsidR="00981656" w:rsidRDefault="00426F57">
            <w:pPr>
              <w:widowControl w:val="0"/>
              <w:numPr>
                <w:ilvl w:val="0"/>
                <w:numId w:val="5"/>
              </w:numPr>
              <w:rPr>
                <w:rFonts w:ascii="Proxima Nova" w:eastAsia="Proxima Nova" w:hAnsi="Proxima Nova" w:cs="Proxima Nova"/>
              </w:rPr>
            </w:pPr>
            <w:r>
              <w:rPr>
                <w:rFonts w:ascii="Proxima Nova" w:eastAsia="Proxima Nova" w:hAnsi="Proxima Nova" w:cs="Proxima Nova"/>
              </w:rPr>
              <w:t xml:space="preserve">What types of fraud is the model best suited for? </w:t>
            </w:r>
          </w:p>
          <w:p w14:paraId="27C07D70" w14:textId="77777777" w:rsidR="00A25CA9" w:rsidRDefault="00A25CA9" w:rsidP="00A25CA9">
            <w:pPr>
              <w:widowControl w:val="0"/>
              <w:rPr>
                <w:rFonts w:ascii="Proxima Nova" w:eastAsia="Proxima Nova" w:hAnsi="Proxima Nova" w:cs="Proxima Nova"/>
              </w:rPr>
            </w:pPr>
          </w:p>
          <w:p w14:paraId="6BF25E8A" w14:textId="77777777" w:rsidR="00A25CA9" w:rsidRDefault="00A25CA9" w:rsidP="00A25CA9">
            <w:pPr>
              <w:widowControl w:val="0"/>
              <w:rPr>
                <w:rFonts w:ascii="Proxima Nova" w:eastAsia="Proxima Nova" w:hAnsi="Proxima Nova" w:cs="Proxima Nova"/>
              </w:rPr>
            </w:pPr>
          </w:p>
          <w:p w14:paraId="6A68E63D" w14:textId="6BE3404D" w:rsidR="00A25CA9" w:rsidRDefault="00FC0EB4" w:rsidP="00FC0EB4">
            <w:pPr>
              <w:widowControl w:val="0"/>
              <w:tabs>
                <w:tab w:val="left" w:pos="345"/>
              </w:tabs>
              <w:rPr>
                <w:rFonts w:ascii="Proxima Nova" w:eastAsia="Proxima Nova" w:hAnsi="Proxima Nova" w:cs="Proxima Nova"/>
              </w:rPr>
            </w:pPr>
            <w:r>
              <w:rPr>
                <w:rFonts w:ascii="Proxima Nova" w:eastAsia="Proxima Nova" w:hAnsi="Proxima Nova" w:cs="Proxima Nova"/>
              </w:rPr>
              <w:tab/>
            </w:r>
            <w:r w:rsidR="00A25CA9">
              <w:rPr>
                <w:rFonts w:ascii="Proxima Nova" w:eastAsia="Proxima Nova" w:hAnsi="Proxima Nova" w:cs="Proxima Nova"/>
              </w:rPr>
              <w:t>Technological Constraints</w:t>
            </w:r>
            <w:r>
              <w:rPr>
                <w:rFonts w:ascii="Proxima Nova" w:eastAsia="Proxima Nova" w:hAnsi="Proxima Nova" w:cs="Proxima Nova"/>
              </w:rPr>
              <w:t>:</w:t>
            </w:r>
          </w:p>
          <w:p w14:paraId="0154A853" w14:textId="7205E6B4" w:rsidR="003072B1" w:rsidRDefault="003072B1" w:rsidP="00FC0EB4">
            <w:pPr>
              <w:pStyle w:val="ListParagraph"/>
              <w:widowControl w:val="0"/>
              <w:numPr>
                <w:ilvl w:val="0"/>
                <w:numId w:val="9"/>
              </w:numPr>
              <w:tabs>
                <w:tab w:val="left" w:pos="345"/>
                <w:tab w:val="left" w:pos="2520"/>
              </w:tabs>
              <w:rPr>
                <w:rFonts w:ascii="Proxima Nova" w:eastAsia="Proxima Nova" w:hAnsi="Proxima Nova" w:cs="Proxima Nova"/>
              </w:rPr>
            </w:pPr>
            <w:r>
              <w:rPr>
                <w:rFonts w:ascii="Proxima Nova" w:eastAsia="Proxima Nova" w:hAnsi="Proxima Nova" w:cs="Proxima Nova"/>
              </w:rPr>
              <w:t>Sourcing representative, and quality data, preferably with labels</w:t>
            </w:r>
          </w:p>
          <w:p w14:paraId="4DA3494A" w14:textId="41EF476D" w:rsidR="00A25CA9" w:rsidRPr="003072B1" w:rsidRDefault="00FC0EB4" w:rsidP="00FC0EB4">
            <w:pPr>
              <w:pStyle w:val="ListParagraph"/>
              <w:widowControl w:val="0"/>
              <w:numPr>
                <w:ilvl w:val="0"/>
                <w:numId w:val="9"/>
              </w:numPr>
              <w:tabs>
                <w:tab w:val="left" w:pos="345"/>
                <w:tab w:val="left" w:pos="2520"/>
              </w:tabs>
              <w:rPr>
                <w:rFonts w:ascii="Proxima Nova" w:eastAsia="Proxima Nova" w:hAnsi="Proxima Nova" w:cs="Proxima Nova"/>
              </w:rPr>
            </w:pPr>
            <w:r>
              <w:rPr>
                <w:rFonts w:ascii="Proxima Nova" w:eastAsia="Proxima Nova" w:hAnsi="Proxima Nova" w:cs="Proxima Nova"/>
              </w:rPr>
              <w:t xml:space="preserve">The potential for </w:t>
            </w:r>
            <w:r w:rsidR="003072B1" w:rsidRPr="003072B1">
              <w:rPr>
                <w:rFonts w:ascii="Proxima Nova" w:eastAsia="Proxima Nova" w:hAnsi="Proxima Nova" w:cs="Proxima Nova"/>
              </w:rPr>
              <w:t>False P</w:t>
            </w:r>
            <w:r w:rsidR="003072B1">
              <w:rPr>
                <w:rFonts w:ascii="Proxima Nova" w:eastAsia="Proxima Nova" w:hAnsi="Proxima Nova" w:cs="Proxima Nova"/>
              </w:rPr>
              <w:t>o</w:t>
            </w:r>
            <w:r w:rsidR="003072B1" w:rsidRPr="003072B1">
              <w:rPr>
                <w:rFonts w:ascii="Proxima Nova" w:eastAsia="Proxima Nova" w:hAnsi="Proxima Nova" w:cs="Proxima Nova"/>
              </w:rPr>
              <w:t>s</w:t>
            </w:r>
            <w:r w:rsidR="003072B1">
              <w:rPr>
                <w:rFonts w:ascii="Proxima Nova" w:eastAsia="Proxima Nova" w:hAnsi="Proxima Nova" w:cs="Proxima Nova"/>
              </w:rPr>
              <w:t>it</w:t>
            </w:r>
            <w:r w:rsidR="003072B1" w:rsidRPr="003072B1">
              <w:rPr>
                <w:rFonts w:ascii="Proxima Nova" w:eastAsia="Proxima Nova" w:hAnsi="Proxima Nova" w:cs="Proxima Nova"/>
              </w:rPr>
              <w:t>ives</w:t>
            </w:r>
          </w:p>
          <w:p w14:paraId="745BB059" w14:textId="77777777" w:rsidR="003072B1" w:rsidRDefault="003072B1" w:rsidP="00FC0EB4">
            <w:pPr>
              <w:pStyle w:val="ListParagraph"/>
              <w:widowControl w:val="0"/>
              <w:numPr>
                <w:ilvl w:val="0"/>
                <w:numId w:val="9"/>
              </w:numPr>
              <w:tabs>
                <w:tab w:val="left" w:pos="345"/>
                <w:tab w:val="left" w:pos="2520"/>
              </w:tabs>
              <w:rPr>
                <w:rFonts w:ascii="Proxima Nova" w:eastAsia="Proxima Nova" w:hAnsi="Proxima Nova" w:cs="Proxima Nova"/>
              </w:rPr>
            </w:pPr>
            <w:r>
              <w:rPr>
                <w:rFonts w:ascii="Proxima Nova" w:eastAsia="Proxima Nova" w:hAnsi="Proxima Nova" w:cs="Proxima Nova"/>
              </w:rPr>
              <w:t>Feature Generation could potentially be time consuming</w:t>
            </w:r>
          </w:p>
          <w:p w14:paraId="2BCE37BA" w14:textId="369B06AB" w:rsidR="00FC0EB4" w:rsidRPr="003072B1" w:rsidRDefault="00FC0EB4" w:rsidP="00FC0EB4">
            <w:pPr>
              <w:pStyle w:val="ListParagraph"/>
              <w:widowControl w:val="0"/>
              <w:tabs>
                <w:tab w:val="left" w:pos="345"/>
                <w:tab w:val="left" w:pos="2520"/>
              </w:tabs>
              <w:rPr>
                <w:rFonts w:ascii="Proxima Nova" w:eastAsia="Proxima Nova" w:hAnsi="Proxima Nova" w:cs="Proxima Nova"/>
              </w:rPr>
            </w:pPr>
          </w:p>
        </w:tc>
      </w:tr>
    </w:tbl>
    <w:p w14:paraId="2BF9CA55" w14:textId="77777777" w:rsidR="00981656" w:rsidRDefault="00981656">
      <w:pPr>
        <w:rPr>
          <w:rFonts w:ascii="Proxima Nova" w:eastAsia="Proxima Nova" w:hAnsi="Proxima Nova" w:cs="Proxima Nova"/>
          <w:b/>
        </w:rPr>
      </w:pPr>
    </w:p>
    <w:p w14:paraId="28D3F619" w14:textId="2A4A190B" w:rsidR="00981656" w:rsidRDefault="00981656">
      <w:pPr>
        <w:rPr>
          <w:rFonts w:ascii="Proxima Nova" w:eastAsia="Proxima Nova" w:hAnsi="Proxima Nova" w:cs="Proxima Nova"/>
          <w:b/>
        </w:rPr>
      </w:pPr>
    </w:p>
    <w:p w14:paraId="77AF85B2" w14:textId="77777777" w:rsidR="006B4047" w:rsidRDefault="006B4047">
      <w:pPr>
        <w:rPr>
          <w:rFonts w:ascii="Proxima Nova" w:eastAsia="Proxima Nova" w:hAnsi="Proxima Nova" w:cs="Proxima Nova"/>
          <w:b/>
        </w:rPr>
      </w:pPr>
    </w:p>
    <w:p w14:paraId="6694E10A" w14:textId="77777777" w:rsidR="00981656" w:rsidRDefault="001F2078">
      <w:pPr>
        <w:rPr>
          <w:rFonts w:ascii="Proxima Nova" w:eastAsia="Proxima Nova" w:hAnsi="Proxima Nova" w:cs="Proxima Nova"/>
          <w:b/>
        </w:rPr>
      </w:pPr>
      <w:r>
        <w:rPr>
          <w:rFonts w:ascii="Proxima Nova" w:eastAsia="Proxima Nova" w:hAnsi="Proxima Nova" w:cs="Proxima Nova"/>
          <w:b/>
        </w:rPr>
        <w:t>Final deliverables at the end of the project</w:t>
      </w:r>
    </w:p>
    <w:p w14:paraId="788A332B" w14:textId="77777777" w:rsidR="00981656" w:rsidRDefault="001F2078">
      <w:pPr>
        <w:rPr>
          <w:rFonts w:ascii="Proxima Nova" w:eastAsia="Proxima Nova" w:hAnsi="Proxima Nova" w:cs="Proxima Nova"/>
          <w:i/>
        </w:rPr>
      </w:pPr>
      <w:r>
        <w:rPr>
          <w:rFonts w:ascii="Proxima Nova" w:eastAsia="Proxima Nova" w:hAnsi="Proxima Nova" w:cs="Proxima Nova"/>
          <w:i/>
        </w:rPr>
        <w:t>[Please list the desired technical deliverables from the project team in as much detail as possible]</w:t>
      </w:r>
    </w:p>
    <w:p w14:paraId="68D9E018" w14:textId="77777777" w:rsidR="00981656" w:rsidRDefault="00981656">
      <w:pPr>
        <w:rPr>
          <w:rFonts w:ascii="Proxima Nova" w:eastAsia="Proxima Nova" w:hAnsi="Proxima Nova" w:cs="Proxima Nova"/>
        </w:rPr>
      </w:pPr>
    </w:p>
    <w:tbl>
      <w:tblPr>
        <w:tblStyle w:val="af3"/>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313C0865" w14:textId="77777777">
        <w:trPr>
          <w:trHeight w:val="1860"/>
        </w:trPr>
        <w:tc>
          <w:tcPr>
            <w:tcW w:w="9020" w:type="dxa"/>
            <w:shd w:val="clear" w:color="auto" w:fill="auto"/>
            <w:tcMar>
              <w:top w:w="100" w:type="dxa"/>
              <w:left w:w="100" w:type="dxa"/>
              <w:bottom w:w="100" w:type="dxa"/>
              <w:right w:w="100" w:type="dxa"/>
            </w:tcMar>
          </w:tcPr>
          <w:p w14:paraId="5DA26744" w14:textId="0E2CE30C" w:rsidR="00FC0EB4" w:rsidRDefault="00FC0EB4">
            <w:pPr>
              <w:widowControl w:val="0"/>
              <w:numPr>
                <w:ilvl w:val="0"/>
                <w:numId w:val="1"/>
              </w:numPr>
              <w:rPr>
                <w:rFonts w:ascii="Proxima Nova" w:eastAsia="Proxima Nova" w:hAnsi="Proxima Nova" w:cs="Proxima Nova"/>
              </w:rPr>
            </w:pPr>
            <w:proofErr w:type="spellStart"/>
            <w:r>
              <w:rPr>
                <w:rFonts w:ascii="Proxima Nova" w:eastAsia="Proxima Nova" w:hAnsi="Proxima Nova" w:cs="Proxima Nova"/>
              </w:rPr>
              <w:t>Github</w:t>
            </w:r>
            <w:proofErr w:type="spellEnd"/>
            <w:r>
              <w:rPr>
                <w:rFonts w:ascii="Proxima Nova" w:eastAsia="Proxima Nova" w:hAnsi="Proxima Nova" w:cs="Proxima Nova"/>
              </w:rPr>
              <w:t xml:space="preserve"> repo where the code and project artifacts will reside</w:t>
            </w:r>
          </w:p>
          <w:p w14:paraId="6B0F0E83" w14:textId="77777777" w:rsidR="00FC0EB4" w:rsidRDefault="00FC0EB4" w:rsidP="00FC0EB4">
            <w:pPr>
              <w:widowControl w:val="0"/>
              <w:ind w:left="720"/>
              <w:rPr>
                <w:rFonts w:ascii="Proxima Nova" w:eastAsia="Proxima Nova" w:hAnsi="Proxima Nova" w:cs="Proxima Nova"/>
              </w:rPr>
            </w:pPr>
          </w:p>
          <w:p w14:paraId="0976F315" w14:textId="5E6ED9B2" w:rsidR="00981656" w:rsidRDefault="00426F57">
            <w:pPr>
              <w:widowControl w:val="0"/>
              <w:numPr>
                <w:ilvl w:val="0"/>
                <w:numId w:val="1"/>
              </w:numPr>
              <w:rPr>
                <w:rFonts w:ascii="Proxima Nova" w:eastAsia="Proxima Nova" w:hAnsi="Proxima Nova" w:cs="Proxima Nova"/>
              </w:rPr>
            </w:pPr>
            <w:r>
              <w:rPr>
                <w:rFonts w:ascii="Proxima Nova" w:eastAsia="Proxima Nova" w:hAnsi="Proxima Nova" w:cs="Proxima Nova"/>
              </w:rPr>
              <w:t xml:space="preserve">Tested supervised/unsupervised model, along with </w:t>
            </w:r>
            <w:proofErr w:type="spellStart"/>
            <w:r>
              <w:rPr>
                <w:rFonts w:ascii="Proxima Nova" w:eastAsia="Proxima Nova" w:hAnsi="Proxima Nova" w:cs="Proxima Nova"/>
              </w:rPr>
              <w:t>jupyter</w:t>
            </w:r>
            <w:proofErr w:type="spellEnd"/>
            <w:r>
              <w:rPr>
                <w:rFonts w:ascii="Proxima Nova" w:eastAsia="Proxima Nova" w:hAnsi="Proxima Nova" w:cs="Proxima Nova"/>
              </w:rPr>
              <w:t xml:space="preserve"> notebook for </w:t>
            </w:r>
            <w:r w:rsidR="00F9028A">
              <w:rPr>
                <w:rFonts w:ascii="Proxima Nova" w:eastAsia="Proxima Nova" w:hAnsi="Proxima Nova" w:cs="Proxima Nova"/>
              </w:rPr>
              <w:t>reproducibility</w:t>
            </w:r>
            <w:r w:rsidR="001F2078">
              <w:rPr>
                <w:rFonts w:ascii="Proxima Nova" w:eastAsia="Proxima Nova" w:hAnsi="Proxima Nova" w:cs="Proxima Nova"/>
              </w:rPr>
              <w:br/>
            </w:r>
          </w:p>
          <w:p w14:paraId="3358117F" w14:textId="00D84747" w:rsidR="00981656" w:rsidRDefault="00426F57">
            <w:pPr>
              <w:widowControl w:val="0"/>
              <w:numPr>
                <w:ilvl w:val="0"/>
                <w:numId w:val="1"/>
              </w:numPr>
              <w:rPr>
                <w:rFonts w:ascii="Proxima Nova" w:eastAsia="Proxima Nova" w:hAnsi="Proxima Nova" w:cs="Proxima Nova"/>
              </w:rPr>
            </w:pPr>
            <w:r>
              <w:rPr>
                <w:rFonts w:ascii="Proxima Nova" w:eastAsia="Proxima Nova" w:hAnsi="Proxima Nova" w:cs="Proxima Nova"/>
              </w:rPr>
              <w:t>Admin tools/utilities</w:t>
            </w:r>
            <w:r w:rsidR="00D44CD1">
              <w:rPr>
                <w:rFonts w:ascii="Proxima Nova" w:eastAsia="Proxima Nova" w:hAnsi="Proxima Nova" w:cs="Proxima Nova"/>
              </w:rPr>
              <w:t xml:space="preserve">, and </w:t>
            </w:r>
            <w:proofErr w:type="spellStart"/>
            <w:r w:rsidR="00D44CD1">
              <w:rPr>
                <w:rFonts w:ascii="Proxima Nova" w:eastAsia="Proxima Nova" w:hAnsi="Proxima Nova" w:cs="Proxima Nova"/>
              </w:rPr>
              <w:t>FastApi</w:t>
            </w:r>
            <w:proofErr w:type="spellEnd"/>
            <w:r w:rsidR="00D44CD1">
              <w:rPr>
                <w:rFonts w:ascii="Proxima Nova" w:eastAsia="Proxima Nova" w:hAnsi="Proxima Nova" w:cs="Proxima Nova"/>
              </w:rPr>
              <w:t xml:space="preserve"> endpoint(s)</w:t>
            </w:r>
            <w:r>
              <w:rPr>
                <w:rFonts w:ascii="Proxima Nova" w:eastAsia="Proxima Nova" w:hAnsi="Proxima Nova" w:cs="Proxima Nova"/>
              </w:rPr>
              <w:t xml:space="preserve"> for model monitoring and re-training (pipelines) </w:t>
            </w:r>
            <w:r w:rsidR="001F2078">
              <w:rPr>
                <w:rFonts w:ascii="Proxima Nova" w:eastAsia="Proxima Nova" w:hAnsi="Proxima Nova" w:cs="Proxima Nova"/>
              </w:rPr>
              <w:br/>
            </w:r>
          </w:p>
          <w:p w14:paraId="2C91682A" w14:textId="77777777" w:rsidR="00981656" w:rsidRDefault="00426F57">
            <w:pPr>
              <w:widowControl w:val="0"/>
              <w:numPr>
                <w:ilvl w:val="0"/>
                <w:numId w:val="1"/>
              </w:numPr>
              <w:rPr>
                <w:rFonts w:ascii="Proxima Nova" w:eastAsia="Proxima Nova" w:hAnsi="Proxima Nova" w:cs="Proxima Nova"/>
              </w:rPr>
            </w:pPr>
            <w:r>
              <w:rPr>
                <w:rFonts w:ascii="Proxima Nova" w:eastAsia="Proxima Nova" w:hAnsi="Proxima Nova" w:cs="Proxima Nova"/>
              </w:rPr>
              <w:t>User tools/utilities for user presentation / review of findings (</w:t>
            </w:r>
            <w:proofErr w:type="gramStart"/>
            <w:r w:rsidR="00D44CD1">
              <w:rPr>
                <w:rFonts w:ascii="Proxima Nova" w:eastAsia="Proxima Nova" w:hAnsi="Proxima Nova" w:cs="Proxima Nova"/>
              </w:rPr>
              <w:t>e.g.</w:t>
            </w:r>
            <w:proofErr w:type="gramEnd"/>
            <w:r w:rsidR="00D44CD1">
              <w:rPr>
                <w:rFonts w:ascii="Proxima Nova" w:eastAsia="Proxima Nova" w:hAnsi="Proxima Nova" w:cs="Proxima Nova"/>
              </w:rPr>
              <w:t xml:space="preserve"> </w:t>
            </w:r>
            <w:proofErr w:type="spellStart"/>
            <w:r>
              <w:rPr>
                <w:rFonts w:ascii="Proxima Nova" w:eastAsia="Proxima Nova" w:hAnsi="Proxima Nova" w:cs="Proxima Nova"/>
              </w:rPr>
              <w:t>PowerBI</w:t>
            </w:r>
            <w:proofErr w:type="spellEnd"/>
            <w:r>
              <w:rPr>
                <w:rFonts w:ascii="Proxima Nova" w:eastAsia="Proxima Nova" w:hAnsi="Proxima Nova" w:cs="Proxima Nova"/>
              </w:rPr>
              <w:t xml:space="preserve"> - monthly / quarterly reports)</w:t>
            </w:r>
          </w:p>
          <w:p w14:paraId="54A3F6B3" w14:textId="00B943E8" w:rsidR="00FC0EB4" w:rsidRDefault="00FC0EB4" w:rsidP="00FC0EB4">
            <w:pPr>
              <w:widowControl w:val="0"/>
              <w:rPr>
                <w:rFonts w:ascii="Proxima Nova" w:eastAsia="Proxima Nova" w:hAnsi="Proxima Nova" w:cs="Proxima Nova"/>
              </w:rPr>
            </w:pPr>
          </w:p>
        </w:tc>
      </w:tr>
    </w:tbl>
    <w:p w14:paraId="671ADC96" w14:textId="23A9018A" w:rsidR="00981656" w:rsidRDefault="00981656">
      <w:pPr>
        <w:rPr>
          <w:rFonts w:ascii="Proxima Nova" w:eastAsia="Proxima Nova" w:hAnsi="Proxima Nova" w:cs="Proxima Nova"/>
          <w:b/>
        </w:rPr>
      </w:pPr>
    </w:p>
    <w:p w14:paraId="25ACD8FC" w14:textId="730D0AD1" w:rsidR="006B4047" w:rsidRDefault="006B4047">
      <w:pPr>
        <w:rPr>
          <w:rFonts w:ascii="Proxima Nova" w:eastAsia="Proxima Nova" w:hAnsi="Proxima Nova" w:cs="Proxima Nova"/>
          <w:b/>
        </w:rPr>
      </w:pPr>
    </w:p>
    <w:p w14:paraId="5664FADF" w14:textId="77777777" w:rsidR="006B4047" w:rsidRDefault="006B4047">
      <w:pPr>
        <w:rPr>
          <w:rFonts w:ascii="Proxima Nova" w:eastAsia="Proxima Nova" w:hAnsi="Proxima Nova" w:cs="Proxima Nova"/>
          <w:b/>
        </w:rPr>
      </w:pPr>
    </w:p>
    <w:p w14:paraId="3A245EED" w14:textId="77777777" w:rsidR="00FC0EB4" w:rsidRDefault="00FC0EB4">
      <w:pPr>
        <w:rPr>
          <w:rFonts w:ascii="Proxima Nova" w:eastAsia="Proxima Nova" w:hAnsi="Proxima Nova" w:cs="Proxima Nova"/>
          <w:b/>
        </w:rPr>
      </w:pPr>
      <w:r>
        <w:rPr>
          <w:rFonts w:ascii="Proxima Nova" w:eastAsia="Proxima Nova" w:hAnsi="Proxima Nova" w:cs="Proxima Nova"/>
          <w:b/>
        </w:rPr>
        <w:br w:type="page"/>
      </w:r>
    </w:p>
    <w:p w14:paraId="0C8D54CA" w14:textId="7C894B8D" w:rsidR="00981656" w:rsidRDefault="001F2078">
      <w:pPr>
        <w:rPr>
          <w:rFonts w:ascii="Proxima Nova" w:eastAsia="Proxima Nova" w:hAnsi="Proxima Nova" w:cs="Proxima Nova"/>
          <w:b/>
        </w:rPr>
      </w:pPr>
      <w:r>
        <w:rPr>
          <w:rFonts w:ascii="Proxima Nova" w:eastAsia="Proxima Nova" w:hAnsi="Proxima Nova" w:cs="Proxima Nova"/>
          <w:b/>
        </w:rPr>
        <w:lastRenderedPageBreak/>
        <w:t>Key activities/ technologies the project team may be expected to undertake/ work with</w:t>
      </w:r>
    </w:p>
    <w:p w14:paraId="24FA8B3F" w14:textId="77777777" w:rsidR="00981656" w:rsidRDefault="001F2078">
      <w:pPr>
        <w:rPr>
          <w:rFonts w:ascii="Proxima Nova" w:eastAsia="Proxima Nova" w:hAnsi="Proxima Nova" w:cs="Proxima Nova"/>
          <w:b/>
        </w:rPr>
      </w:pPr>
      <w:r>
        <w:rPr>
          <w:rFonts w:ascii="Proxima Nova" w:eastAsia="Proxima Nova" w:hAnsi="Proxima Nova" w:cs="Proxima Nova"/>
          <w:i/>
        </w:rPr>
        <w:t>[</w:t>
      </w:r>
      <w:proofErr w:type="gramStart"/>
      <w:r>
        <w:rPr>
          <w:rFonts w:ascii="Proxima Nova" w:eastAsia="Proxima Nova" w:hAnsi="Proxima Nova" w:cs="Proxima Nova"/>
          <w:i/>
        </w:rPr>
        <w:t>E.g.</w:t>
      </w:r>
      <w:proofErr w:type="gramEnd"/>
      <w:r>
        <w:rPr>
          <w:rFonts w:ascii="Proxima Nova" w:eastAsia="Proxima Nova" w:hAnsi="Proxima Nova" w:cs="Proxima Nova"/>
          <w:i/>
        </w:rPr>
        <w:t xml:space="preserve"> What kind of technology stack will you work with, the datasets you may need to work on, what kind of analysis you may be expected to undertake, etc.]</w:t>
      </w:r>
    </w:p>
    <w:p w14:paraId="3ABCBCC4" w14:textId="77777777" w:rsidR="00981656" w:rsidRDefault="00981656">
      <w:pPr>
        <w:rPr>
          <w:rFonts w:ascii="Proxima Nova" w:eastAsia="Proxima Nova" w:hAnsi="Proxima Nova" w:cs="Proxima Nova"/>
        </w:rPr>
      </w:pPr>
    </w:p>
    <w:tbl>
      <w:tblPr>
        <w:tblStyle w:val="af4"/>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607E1EBE" w14:textId="77777777">
        <w:tc>
          <w:tcPr>
            <w:tcW w:w="9020" w:type="dxa"/>
            <w:shd w:val="clear" w:color="auto" w:fill="auto"/>
            <w:tcMar>
              <w:top w:w="100" w:type="dxa"/>
              <w:left w:w="100" w:type="dxa"/>
              <w:bottom w:w="100" w:type="dxa"/>
              <w:right w:w="100" w:type="dxa"/>
            </w:tcMar>
          </w:tcPr>
          <w:p w14:paraId="70DEED38" w14:textId="4A938A1B" w:rsidR="00D44CD1" w:rsidRPr="00FC0EB4" w:rsidRDefault="00D44CD1" w:rsidP="00D44CD1">
            <w:pPr>
              <w:widowControl w:val="0"/>
              <w:tabs>
                <w:tab w:val="left" w:pos="345"/>
              </w:tabs>
              <w:spacing w:line="276" w:lineRule="auto"/>
              <w:rPr>
                <w:color w:val="525252"/>
                <w:sz w:val="28"/>
                <w:szCs w:val="28"/>
              </w:rPr>
            </w:pPr>
            <w:r>
              <w:rPr>
                <w:color w:val="525252"/>
              </w:rPr>
              <w:tab/>
            </w:r>
            <w:r w:rsidRPr="00FC0EB4">
              <w:rPr>
                <w:color w:val="525252"/>
                <w:sz w:val="28"/>
                <w:szCs w:val="28"/>
              </w:rPr>
              <w:t>Key Activities</w:t>
            </w:r>
          </w:p>
          <w:p w14:paraId="40C3718B" w14:textId="63C75398" w:rsidR="00D44CD1" w:rsidRPr="00FC0EB4" w:rsidRDefault="00D44CD1" w:rsidP="00FC0EB4">
            <w:pPr>
              <w:widowControl w:val="0"/>
              <w:numPr>
                <w:ilvl w:val="0"/>
                <w:numId w:val="10"/>
              </w:numPr>
              <w:rPr>
                <w:rFonts w:ascii="Proxima Nova" w:eastAsia="Proxima Nova" w:hAnsi="Proxima Nova" w:cs="Proxima Nova"/>
              </w:rPr>
            </w:pPr>
            <w:r w:rsidRPr="00FC0EB4">
              <w:rPr>
                <w:rFonts w:ascii="Proxima Nova" w:eastAsia="Proxima Nova" w:hAnsi="Proxima Nova" w:cs="Proxima Nova"/>
              </w:rPr>
              <w:t xml:space="preserve">Exploratory Data Analysis: This step involves exploring the data to find distributions, its main characteristics, identifying patterns and visualizations. It also provides tools for hypothesis generation by visualizing and understanding the data through graphical representation. </w:t>
            </w:r>
          </w:p>
          <w:p w14:paraId="24E7C59A" w14:textId="77777777" w:rsidR="00D44CD1" w:rsidRPr="00FC0EB4" w:rsidRDefault="00D44CD1" w:rsidP="00FC0EB4">
            <w:pPr>
              <w:widowControl w:val="0"/>
              <w:numPr>
                <w:ilvl w:val="0"/>
                <w:numId w:val="10"/>
              </w:numPr>
              <w:rPr>
                <w:rFonts w:ascii="Proxima Nova" w:eastAsia="Proxima Nova" w:hAnsi="Proxima Nova" w:cs="Proxima Nova"/>
              </w:rPr>
            </w:pPr>
            <w:r w:rsidRPr="00FC0EB4">
              <w:rPr>
                <w:rFonts w:ascii="Proxima Nova" w:eastAsia="Proxima Nova" w:hAnsi="Proxima Nova" w:cs="Proxima Nova"/>
              </w:rPr>
              <w:t xml:space="preserve">Feature Engineering: This is one of the most important </w:t>
            </w:r>
            <w:proofErr w:type="gramStart"/>
            <w:r w:rsidRPr="00FC0EB4">
              <w:rPr>
                <w:rFonts w:ascii="Proxima Nova" w:eastAsia="Proxima Nova" w:hAnsi="Proxima Nova" w:cs="Proxima Nova"/>
              </w:rPr>
              <w:t>step</w:t>
            </w:r>
            <w:proofErr w:type="gramEnd"/>
            <w:r w:rsidRPr="00FC0EB4">
              <w:rPr>
                <w:rFonts w:ascii="Proxima Nova" w:eastAsia="Proxima Nova" w:hAnsi="Proxima Nova" w:cs="Proxima Nova"/>
              </w:rPr>
              <w:t xml:space="preserve"> in an ML project. </w:t>
            </w:r>
          </w:p>
          <w:p w14:paraId="6A947232" w14:textId="77777777" w:rsidR="00D44CD1" w:rsidRPr="00FC0EB4" w:rsidRDefault="00D44CD1" w:rsidP="00FC0EB4">
            <w:pPr>
              <w:widowControl w:val="0"/>
              <w:numPr>
                <w:ilvl w:val="1"/>
                <w:numId w:val="10"/>
              </w:numPr>
              <w:rPr>
                <w:rFonts w:ascii="Proxima Nova" w:eastAsia="Proxima Nova" w:hAnsi="Proxima Nova" w:cs="Proxima Nova"/>
              </w:rPr>
            </w:pPr>
            <w:r w:rsidRPr="00FC0EB4">
              <w:rPr>
                <w:rFonts w:ascii="Proxima Nova" w:eastAsia="Proxima Nova" w:hAnsi="Proxima Nova" w:cs="Proxima Nova"/>
              </w:rPr>
              <w:t xml:space="preserve">Impute missing values. It is very important to never simply drop rows/columns with missing values in a dataset. Dropping rows/columns with missing values leads to loss of information. </w:t>
            </w:r>
            <w:proofErr w:type="gramStart"/>
            <w:r w:rsidRPr="00FC0EB4">
              <w:rPr>
                <w:rFonts w:ascii="Proxima Nova" w:eastAsia="Proxima Nova" w:hAnsi="Proxima Nova" w:cs="Proxima Nova"/>
              </w:rPr>
              <w:t>Instead</w:t>
            </w:r>
            <w:proofErr w:type="gramEnd"/>
            <w:r w:rsidRPr="00FC0EB4">
              <w:rPr>
                <w:rFonts w:ascii="Proxima Nova" w:eastAsia="Proxima Nova" w:hAnsi="Proxima Nova" w:cs="Proxima Nova"/>
              </w:rPr>
              <w:t xml:space="preserve"> it is important to impute these values, and replace them with mean/median or interpolate/extrapolate them. </w:t>
            </w:r>
          </w:p>
          <w:p w14:paraId="5BEDCC6B" w14:textId="77777777" w:rsidR="00D44CD1" w:rsidRPr="00FC0EB4" w:rsidRDefault="00D44CD1" w:rsidP="00FC0EB4">
            <w:pPr>
              <w:widowControl w:val="0"/>
              <w:numPr>
                <w:ilvl w:val="1"/>
                <w:numId w:val="10"/>
              </w:numPr>
              <w:rPr>
                <w:rFonts w:ascii="Proxima Nova" w:eastAsia="Proxima Nova" w:hAnsi="Proxima Nova" w:cs="Proxima Nova"/>
              </w:rPr>
            </w:pPr>
            <w:r w:rsidRPr="00FC0EB4">
              <w:rPr>
                <w:rFonts w:ascii="Proxima Nova" w:eastAsia="Proxima Nova" w:hAnsi="Proxima Nova" w:cs="Proxima Nova"/>
              </w:rPr>
              <w:t xml:space="preserve">Handling categorical data such as one-hot encoding technique. </w:t>
            </w:r>
          </w:p>
          <w:p w14:paraId="4CC8000F" w14:textId="77777777" w:rsidR="00D44CD1" w:rsidRPr="00FC0EB4" w:rsidRDefault="00D44CD1" w:rsidP="00FC0EB4">
            <w:pPr>
              <w:widowControl w:val="0"/>
              <w:numPr>
                <w:ilvl w:val="1"/>
                <w:numId w:val="10"/>
              </w:numPr>
              <w:rPr>
                <w:rFonts w:ascii="Proxima Nova" w:eastAsia="Proxima Nova" w:hAnsi="Proxima Nova" w:cs="Proxima Nova"/>
              </w:rPr>
            </w:pPr>
            <w:r w:rsidRPr="00FC0EB4">
              <w:rPr>
                <w:rFonts w:ascii="Proxima Nova" w:eastAsia="Proxima Nova" w:hAnsi="Proxima Nova" w:cs="Proxima Nova"/>
              </w:rPr>
              <w:t xml:space="preserve">Normalizing the data for further model building. In this step we either adopt standard scaler or min-max scaler to create columns ready for model consumption. </w:t>
            </w:r>
          </w:p>
          <w:p w14:paraId="2FB71B76" w14:textId="77777777" w:rsidR="00D44CD1" w:rsidRPr="00FC0EB4" w:rsidRDefault="00D44CD1" w:rsidP="00FC0EB4">
            <w:pPr>
              <w:widowControl w:val="0"/>
              <w:numPr>
                <w:ilvl w:val="0"/>
                <w:numId w:val="10"/>
              </w:numPr>
              <w:rPr>
                <w:rFonts w:ascii="Proxima Nova" w:eastAsia="Proxima Nova" w:hAnsi="Proxima Nova" w:cs="Proxima Nova"/>
              </w:rPr>
            </w:pPr>
            <w:r w:rsidRPr="00FC0EB4">
              <w:rPr>
                <w:rFonts w:ascii="Proxima Nova" w:eastAsia="Proxima Nova" w:hAnsi="Proxima Nova" w:cs="Proxima Nova"/>
              </w:rPr>
              <w:t xml:space="preserve">Feature Selection: This is another important step in any ML project where we identify what features are important for the outcome we are looking for. There are various techniques available such as heat map using visualization or Lasso </w:t>
            </w:r>
            <w:proofErr w:type="gramStart"/>
            <w:r w:rsidRPr="00FC0EB4">
              <w:rPr>
                <w:rFonts w:ascii="Proxima Nova" w:eastAsia="Proxima Nova" w:hAnsi="Proxima Nova" w:cs="Proxima Nova"/>
              </w:rPr>
              <w:t>regression</w:t>
            </w:r>
            <w:proofErr w:type="gramEnd"/>
            <w:r w:rsidRPr="00FC0EB4">
              <w:rPr>
                <w:rFonts w:ascii="Proxima Nova" w:eastAsia="Proxima Nova" w:hAnsi="Proxima Nova" w:cs="Proxima Nova"/>
              </w:rPr>
              <w:t xml:space="preserve"> or Feature importance rendered by tree based models. </w:t>
            </w:r>
          </w:p>
          <w:p w14:paraId="1EA559CE" w14:textId="77777777" w:rsidR="00D44CD1" w:rsidRPr="00FC0EB4" w:rsidRDefault="00D44CD1" w:rsidP="00FC0EB4">
            <w:pPr>
              <w:widowControl w:val="0"/>
              <w:numPr>
                <w:ilvl w:val="0"/>
                <w:numId w:val="10"/>
              </w:numPr>
              <w:rPr>
                <w:rFonts w:ascii="Proxima Nova" w:eastAsia="Proxima Nova" w:hAnsi="Proxima Nova" w:cs="Proxima Nova"/>
              </w:rPr>
            </w:pPr>
            <w:r w:rsidRPr="00FC0EB4">
              <w:rPr>
                <w:rFonts w:ascii="Proxima Nova" w:eastAsia="Proxima Nova" w:hAnsi="Proxima Nova" w:cs="Proxima Nova"/>
              </w:rPr>
              <w:t xml:space="preserve">Final step is to identify different models that will help us to solve the business problem at hand. For anomaly detection we have identified models such as isolation trees, k-means clustering, auto-encoders, logistic regression etc. </w:t>
            </w:r>
          </w:p>
          <w:p w14:paraId="487308CE" w14:textId="77777777" w:rsidR="00D44CD1" w:rsidRPr="00FC0EB4" w:rsidRDefault="00D44CD1" w:rsidP="00FC0EB4">
            <w:pPr>
              <w:widowControl w:val="0"/>
              <w:numPr>
                <w:ilvl w:val="0"/>
                <w:numId w:val="10"/>
              </w:numPr>
              <w:rPr>
                <w:rFonts w:ascii="Proxima Nova" w:eastAsia="Proxima Nova" w:hAnsi="Proxima Nova" w:cs="Proxima Nova"/>
              </w:rPr>
            </w:pPr>
            <w:r w:rsidRPr="00FC0EB4">
              <w:rPr>
                <w:rFonts w:ascii="Proxima Nova" w:eastAsia="Proxima Nova" w:hAnsi="Proxima Nova" w:cs="Proxima Nova"/>
              </w:rPr>
              <w:t xml:space="preserve">Logistic regression technique </w:t>
            </w:r>
            <w:proofErr w:type="gramStart"/>
            <w:r w:rsidRPr="00FC0EB4">
              <w:rPr>
                <w:rFonts w:ascii="Proxima Nova" w:eastAsia="Proxima Nova" w:hAnsi="Proxima Nova" w:cs="Proxima Nova"/>
              </w:rPr>
              <w:t>allow</w:t>
            </w:r>
            <w:proofErr w:type="gramEnd"/>
            <w:r w:rsidRPr="00FC0EB4">
              <w:rPr>
                <w:rFonts w:ascii="Proxima Nova" w:eastAsia="Proxima Nova" w:hAnsi="Proxima Nova" w:cs="Proxima Nova"/>
              </w:rPr>
              <w:t xml:space="preserve"> us to calculate metrics such as sensitivity and specificity, which in-term tie back together with the KPI of number of fraud cases detected. </w:t>
            </w:r>
          </w:p>
          <w:p w14:paraId="36818B50" w14:textId="77777777" w:rsidR="00D44CD1" w:rsidRDefault="00D44CD1">
            <w:pPr>
              <w:widowControl w:val="0"/>
              <w:rPr>
                <w:rFonts w:ascii="Proxima Nova" w:eastAsia="Proxima Nova" w:hAnsi="Proxima Nova" w:cs="Proxima Nova"/>
              </w:rPr>
            </w:pPr>
          </w:p>
          <w:p w14:paraId="4551877B" w14:textId="77777777" w:rsidR="00D44CD1" w:rsidRDefault="00D44CD1">
            <w:pPr>
              <w:widowControl w:val="0"/>
              <w:rPr>
                <w:rFonts w:ascii="Proxima Nova" w:eastAsia="Proxima Nova" w:hAnsi="Proxima Nova" w:cs="Proxima Nova"/>
              </w:rPr>
            </w:pPr>
          </w:p>
          <w:p w14:paraId="2299B8B0" w14:textId="4F0997FB" w:rsidR="00F9028A" w:rsidRPr="00FC0EB4" w:rsidRDefault="00FC0EB4" w:rsidP="00FC0EB4">
            <w:pPr>
              <w:widowControl w:val="0"/>
              <w:tabs>
                <w:tab w:val="left" w:pos="345"/>
              </w:tabs>
              <w:spacing w:line="276" w:lineRule="auto"/>
              <w:rPr>
                <w:color w:val="525252"/>
                <w:sz w:val="28"/>
                <w:szCs w:val="28"/>
              </w:rPr>
            </w:pPr>
            <w:r>
              <w:rPr>
                <w:color w:val="525252"/>
                <w:sz w:val="28"/>
                <w:szCs w:val="28"/>
              </w:rPr>
              <w:tab/>
            </w:r>
            <w:r w:rsidR="00F9028A" w:rsidRPr="00FC0EB4">
              <w:rPr>
                <w:color w:val="525252"/>
                <w:sz w:val="28"/>
                <w:szCs w:val="28"/>
              </w:rPr>
              <w:t>Key Technologies:</w:t>
            </w:r>
            <w:r w:rsidR="00EA7EFF" w:rsidRPr="00FC0EB4">
              <w:rPr>
                <w:color w:val="525252"/>
                <w:sz w:val="28"/>
                <w:szCs w:val="28"/>
              </w:rPr>
              <w:t xml:space="preserve">  Technology Stack</w:t>
            </w:r>
          </w:p>
          <w:p w14:paraId="63B554D4" w14:textId="460F81DA" w:rsidR="00D44CD1" w:rsidRDefault="00EA7EFF" w:rsidP="00F9028A">
            <w:pPr>
              <w:pStyle w:val="ListParagraph"/>
              <w:widowControl w:val="0"/>
              <w:numPr>
                <w:ilvl w:val="0"/>
                <w:numId w:val="7"/>
              </w:numPr>
              <w:rPr>
                <w:rFonts w:ascii="Proxima Nova" w:eastAsia="Proxima Nova" w:hAnsi="Proxima Nova" w:cs="Proxima Nova"/>
              </w:rPr>
            </w:pPr>
            <w:r>
              <w:rPr>
                <w:rFonts w:ascii="Proxima Nova" w:eastAsia="Proxima Nova" w:hAnsi="Proxima Nova" w:cs="Proxima Nova"/>
              </w:rPr>
              <w:t xml:space="preserve">Notebook:  </w:t>
            </w:r>
            <w:r>
              <w:rPr>
                <w:rFonts w:ascii="Proxima Nova" w:eastAsia="Proxima Nova" w:hAnsi="Proxima Nova" w:cs="Proxima Nova"/>
              </w:rPr>
              <w:tab/>
            </w:r>
            <w:r>
              <w:rPr>
                <w:rFonts w:ascii="Proxima Nova" w:eastAsia="Proxima Nova" w:hAnsi="Proxima Nova" w:cs="Proxima Nova"/>
              </w:rPr>
              <w:tab/>
            </w:r>
            <w:r w:rsidR="00D44CD1">
              <w:rPr>
                <w:rFonts w:ascii="Proxima Nova" w:eastAsia="Proxima Nova" w:hAnsi="Proxima Nova" w:cs="Proxima Nova"/>
              </w:rPr>
              <w:t xml:space="preserve">Google </w:t>
            </w:r>
            <w:proofErr w:type="spellStart"/>
            <w:proofErr w:type="gramStart"/>
            <w:r w:rsidR="00D44CD1">
              <w:rPr>
                <w:rFonts w:ascii="Proxima Nova" w:eastAsia="Proxima Nova" w:hAnsi="Proxima Nova" w:cs="Proxima Nova"/>
              </w:rPr>
              <w:t>Colab</w:t>
            </w:r>
            <w:proofErr w:type="spellEnd"/>
            <w:r w:rsidR="00FC0EB4">
              <w:rPr>
                <w:rFonts w:ascii="Proxima Nova" w:eastAsia="Proxima Nova" w:hAnsi="Proxima Nova" w:cs="Proxima Nova"/>
              </w:rPr>
              <w:t>,</w:t>
            </w:r>
            <w:r>
              <w:rPr>
                <w:rFonts w:ascii="Proxima Nova" w:eastAsia="Proxima Nova" w:hAnsi="Proxima Nova" w:cs="Proxima Nova"/>
              </w:rPr>
              <w:t xml:space="preserve">  </w:t>
            </w:r>
            <w:proofErr w:type="spellStart"/>
            <w:r>
              <w:rPr>
                <w:rFonts w:ascii="Proxima Nova" w:eastAsia="Proxima Nova" w:hAnsi="Proxima Nova" w:cs="Proxima Nova"/>
              </w:rPr>
              <w:t>Jupyter</w:t>
            </w:r>
            <w:proofErr w:type="spellEnd"/>
            <w:proofErr w:type="gramEnd"/>
          </w:p>
          <w:p w14:paraId="732DB2D3" w14:textId="6485F665" w:rsidR="00981656" w:rsidRDefault="00F9028A" w:rsidP="00F9028A">
            <w:pPr>
              <w:pStyle w:val="ListParagraph"/>
              <w:widowControl w:val="0"/>
              <w:numPr>
                <w:ilvl w:val="0"/>
                <w:numId w:val="7"/>
              </w:numPr>
              <w:rPr>
                <w:rFonts w:ascii="Proxima Nova" w:eastAsia="Proxima Nova" w:hAnsi="Proxima Nova" w:cs="Proxima Nova"/>
              </w:rPr>
            </w:pPr>
            <w:r>
              <w:rPr>
                <w:rFonts w:ascii="Proxima Nova" w:eastAsia="Proxima Nova" w:hAnsi="Proxima Nova" w:cs="Proxima Nova"/>
              </w:rPr>
              <w:t>Infrastructure (OS)</w:t>
            </w:r>
            <w:r w:rsidR="00EA7EFF">
              <w:rPr>
                <w:rFonts w:ascii="Proxima Nova" w:eastAsia="Proxima Nova" w:hAnsi="Proxima Nova" w:cs="Proxima Nova"/>
              </w:rPr>
              <w:t xml:space="preserve">: </w:t>
            </w:r>
            <w:proofErr w:type="gramStart"/>
            <w:r w:rsidR="00EA7EFF">
              <w:rPr>
                <w:rFonts w:ascii="Proxima Nova" w:eastAsia="Proxima Nova" w:hAnsi="Proxima Nova" w:cs="Proxima Nova"/>
              </w:rPr>
              <w:t>Local,  Cloud</w:t>
            </w:r>
            <w:proofErr w:type="gramEnd"/>
            <w:r w:rsidR="00EA7EFF">
              <w:rPr>
                <w:rFonts w:ascii="Proxima Nova" w:eastAsia="Proxima Nova" w:hAnsi="Proxima Nova" w:cs="Proxima Nova"/>
              </w:rPr>
              <w:t xml:space="preserve"> Infra</w:t>
            </w:r>
            <w:r w:rsidR="00FC0EB4">
              <w:rPr>
                <w:rFonts w:ascii="Proxima Nova" w:eastAsia="Proxima Nova" w:hAnsi="Proxima Nova" w:cs="Proxima Nova"/>
              </w:rPr>
              <w:t xml:space="preserve">structure </w:t>
            </w:r>
          </w:p>
          <w:p w14:paraId="50EE67D8" w14:textId="43BB3AA2" w:rsidR="00F9028A" w:rsidRPr="00F9028A" w:rsidRDefault="00F9028A" w:rsidP="00F9028A">
            <w:pPr>
              <w:pStyle w:val="ListParagraph"/>
              <w:widowControl w:val="0"/>
              <w:numPr>
                <w:ilvl w:val="0"/>
                <w:numId w:val="7"/>
              </w:numPr>
              <w:rPr>
                <w:rFonts w:ascii="Proxima Nova" w:eastAsia="Proxima Nova" w:hAnsi="Proxima Nova" w:cs="Proxima Nova"/>
              </w:rPr>
            </w:pPr>
            <w:r>
              <w:rPr>
                <w:rFonts w:ascii="Proxima Nova" w:eastAsia="Proxima Nova" w:hAnsi="Proxima Nova" w:cs="Proxima Nova"/>
              </w:rPr>
              <w:t xml:space="preserve">Data </w:t>
            </w:r>
            <w:proofErr w:type="spellStart"/>
            <w:r>
              <w:rPr>
                <w:rFonts w:ascii="Proxima Nova" w:eastAsia="Proxima Nova" w:hAnsi="Proxima Nova" w:cs="Proxima Nova"/>
              </w:rPr>
              <w:t>Eng</w:t>
            </w:r>
            <w:proofErr w:type="spellEnd"/>
            <w:r w:rsidR="00EA7EFF">
              <w:rPr>
                <w:rFonts w:ascii="Proxima Nova" w:eastAsia="Proxima Nova" w:hAnsi="Proxima Nova" w:cs="Proxima Nova"/>
              </w:rPr>
              <w:t xml:space="preserve">:  </w:t>
            </w:r>
            <w:r w:rsidR="00EA7EFF">
              <w:rPr>
                <w:rFonts w:ascii="Proxima Nova" w:eastAsia="Proxima Nova" w:hAnsi="Proxima Nova" w:cs="Proxima Nova"/>
              </w:rPr>
              <w:tab/>
            </w:r>
            <w:r w:rsidR="00EA7EFF">
              <w:rPr>
                <w:rFonts w:ascii="Proxima Nova" w:eastAsia="Proxima Nova" w:hAnsi="Proxima Nova" w:cs="Proxima Nova"/>
              </w:rPr>
              <w:tab/>
            </w:r>
            <w:proofErr w:type="gramStart"/>
            <w:r w:rsidR="00EA7EFF">
              <w:rPr>
                <w:rFonts w:ascii="Proxima Nova" w:eastAsia="Proxima Nova" w:hAnsi="Proxima Nova" w:cs="Proxima Nova"/>
              </w:rPr>
              <w:t>DVC,  Spark</w:t>
            </w:r>
            <w:proofErr w:type="gramEnd"/>
            <w:r w:rsidR="00EA7EFF">
              <w:rPr>
                <w:rFonts w:ascii="Proxima Nova" w:eastAsia="Proxima Nova" w:hAnsi="Proxima Nova" w:cs="Proxima Nova"/>
              </w:rPr>
              <w:t xml:space="preserve">, </w:t>
            </w:r>
            <w:proofErr w:type="spellStart"/>
            <w:r w:rsidR="00EA7EFF">
              <w:rPr>
                <w:rFonts w:ascii="Proxima Nova" w:eastAsia="Proxima Nova" w:hAnsi="Proxima Nova" w:cs="Proxima Nova"/>
              </w:rPr>
              <w:t>DeltaLake</w:t>
            </w:r>
            <w:proofErr w:type="spellEnd"/>
            <w:r w:rsidR="00EA7EFF">
              <w:rPr>
                <w:rFonts w:ascii="Proxima Nova" w:eastAsia="Proxima Nova" w:hAnsi="Proxima Nova" w:cs="Proxima Nova"/>
              </w:rPr>
              <w:t xml:space="preserve">, </w:t>
            </w:r>
            <w:proofErr w:type="spellStart"/>
            <w:r w:rsidR="00EA7EFF">
              <w:rPr>
                <w:rFonts w:ascii="Proxima Nova" w:eastAsia="Proxima Nova" w:hAnsi="Proxima Nova" w:cs="Proxima Nova"/>
              </w:rPr>
              <w:t>DataBricks</w:t>
            </w:r>
            <w:proofErr w:type="spellEnd"/>
            <w:r w:rsidR="00EA7EFF">
              <w:rPr>
                <w:rFonts w:ascii="Proxima Nova" w:eastAsia="Proxima Nova" w:hAnsi="Proxima Nova" w:cs="Proxima Nova"/>
              </w:rPr>
              <w:t xml:space="preserve"> </w:t>
            </w:r>
          </w:p>
          <w:p w14:paraId="419B577C" w14:textId="321DD267" w:rsidR="00F9028A" w:rsidRDefault="00F9028A" w:rsidP="00F9028A">
            <w:pPr>
              <w:pStyle w:val="ListParagraph"/>
              <w:widowControl w:val="0"/>
              <w:numPr>
                <w:ilvl w:val="0"/>
                <w:numId w:val="7"/>
              </w:numPr>
              <w:rPr>
                <w:rFonts w:ascii="Proxima Nova" w:eastAsia="Proxima Nova" w:hAnsi="Proxima Nova" w:cs="Proxima Nova"/>
              </w:rPr>
            </w:pPr>
            <w:r>
              <w:rPr>
                <w:rFonts w:ascii="Proxima Nova" w:eastAsia="Proxima Nova" w:hAnsi="Proxima Nova" w:cs="Proxima Nova"/>
              </w:rPr>
              <w:t>Modelling</w:t>
            </w:r>
            <w:r w:rsidR="00EA7EFF">
              <w:rPr>
                <w:rFonts w:ascii="Proxima Nova" w:eastAsia="Proxima Nova" w:hAnsi="Proxima Nova" w:cs="Proxima Nova"/>
              </w:rPr>
              <w:t xml:space="preserve">:  </w:t>
            </w:r>
            <w:r w:rsidR="00EA7EFF">
              <w:rPr>
                <w:rFonts w:ascii="Proxima Nova" w:eastAsia="Proxima Nova" w:hAnsi="Proxima Nova" w:cs="Proxima Nova"/>
              </w:rPr>
              <w:tab/>
            </w:r>
            <w:r w:rsidR="00EA7EFF">
              <w:rPr>
                <w:rFonts w:ascii="Proxima Nova" w:eastAsia="Proxima Nova" w:hAnsi="Proxima Nova" w:cs="Proxima Nova"/>
              </w:rPr>
              <w:tab/>
              <w:t xml:space="preserve">Python, Data Science Libs:  </w:t>
            </w:r>
            <w:proofErr w:type="spellStart"/>
            <w:r w:rsidR="00EA7EFF">
              <w:rPr>
                <w:rFonts w:ascii="Proxima Nova" w:eastAsia="Proxima Nova" w:hAnsi="Proxima Nova" w:cs="Proxima Nova"/>
              </w:rPr>
              <w:t>PyTorch</w:t>
            </w:r>
            <w:proofErr w:type="spellEnd"/>
            <w:r w:rsidR="00EA7EFF">
              <w:rPr>
                <w:rFonts w:ascii="Proxima Nova" w:eastAsia="Proxima Nova" w:hAnsi="Proxima Nova" w:cs="Proxima Nova"/>
              </w:rPr>
              <w:t xml:space="preserve">, </w:t>
            </w:r>
            <w:proofErr w:type="spellStart"/>
            <w:r w:rsidR="00EA7EFF">
              <w:rPr>
                <w:rFonts w:ascii="Proxima Nova" w:eastAsia="Proxima Nova" w:hAnsi="Proxima Nova" w:cs="Proxima Nova"/>
              </w:rPr>
              <w:t>SciKit</w:t>
            </w:r>
            <w:proofErr w:type="spellEnd"/>
            <w:r w:rsidR="00451033">
              <w:rPr>
                <w:rFonts w:ascii="Proxima Nova" w:eastAsia="Proxima Nova" w:hAnsi="Proxima Nova" w:cs="Proxima Nova"/>
              </w:rPr>
              <w:t xml:space="preserve"> </w:t>
            </w:r>
            <w:r w:rsidR="00EA7EFF">
              <w:rPr>
                <w:rFonts w:ascii="Proxima Nova" w:eastAsia="Proxima Nova" w:hAnsi="Proxima Nova" w:cs="Proxima Nova"/>
              </w:rPr>
              <w:t>Learn</w:t>
            </w:r>
          </w:p>
          <w:p w14:paraId="2ED48060" w14:textId="7C96D2C6" w:rsidR="00F9028A" w:rsidRPr="00F9028A" w:rsidRDefault="00F9028A" w:rsidP="00F9028A">
            <w:pPr>
              <w:pStyle w:val="ListParagraph"/>
              <w:widowControl w:val="0"/>
              <w:numPr>
                <w:ilvl w:val="0"/>
                <w:numId w:val="7"/>
              </w:numPr>
              <w:rPr>
                <w:rFonts w:ascii="Proxima Nova" w:eastAsia="Proxima Nova" w:hAnsi="Proxima Nova" w:cs="Proxima Nova"/>
              </w:rPr>
            </w:pPr>
            <w:r>
              <w:rPr>
                <w:rFonts w:ascii="Proxima Nova" w:eastAsia="Proxima Nova" w:hAnsi="Proxima Nova" w:cs="Proxima Nova"/>
              </w:rPr>
              <w:t>CI/CD Pipeline</w:t>
            </w:r>
            <w:r w:rsidR="00EA7EFF">
              <w:rPr>
                <w:rFonts w:ascii="Proxima Nova" w:eastAsia="Proxima Nova" w:hAnsi="Proxima Nova" w:cs="Proxima Nova"/>
              </w:rPr>
              <w:t>/Staging:</w:t>
            </w:r>
            <w:r w:rsidR="00EA7EFF">
              <w:rPr>
                <w:rFonts w:ascii="Proxima Nova" w:eastAsia="Proxima Nova" w:hAnsi="Proxima Nova" w:cs="Proxima Nova"/>
              </w:rPr>
              <w:tab/>
            </w:r>
            <w:proofErr w:type="spellStart"/>
            <w:r w:rsidR="00EA7EFF">
              <w:rPr>
                <w:rFonts w:ascii="Proxima Nova" w:eastAsia="Proxima Nova" w:hAnsi="Proxima Nova" w:cs="Proxima Nova"/>
              </w:rPr>
              <w:t>AirFlow</w:t>
            </w:r>
            <w:proofErr w:type="spellEnd"/>
          </w:p>
          <w:p w14:paraId="130C6A95" w14:textId="77777777" w:rsidR="00981656" w:rsidRDefault="00981656">
            <w:pPr>
              <w:widowControl w:val="0"/>
              <w:rPr>
                <w:rFonts w:ascii="Proxima Nova" w:eastAsia="Proxima Nova" w:hAnsi="Proxima Nova" w:cs="Proxima Nova"/>
              </w:rPr>
            </w:pPr>
          </w:p>
          <w:p w14:paraId="5E61942B" w14:textId="77777777" w:rsidR="00981656" w:rsidRDefault="00981656">
            <w:pPr>
              <w:widowControl w:val="0"/>
              <w:rPr>
                <w:rFonts w:ascii="Proxima Nova" w:eastAsia="Proxima Nova" w:hAnsi="Proxima Nova" w:cs="Proxima Nova"/>
              </w:rPr>
            </w:pPr>
          </w:p>
        </w:tc>
      </w:tr>
    </w:tbl>
    <w:p w14:paraId="616E5928" w14:textId="77777777" w:rsidR="00981656" w:rsidRDefault="00981656">
      <w:pPr>
        <w:rPr>
          <w:rFonts w:ascii="Proxima Nova" w:eastAsia="Proxima Nova" w:hAnsi="Proxima Nova" w:cs="Proxima Nova"/>
        </w:rPr>
      </w:pPr>
    </w:p>
    <w:p w14:paraId="615F3037" w14:textId="77777777" w:rsidR="00981656" w:rsidRDefault="00981656">
      <w:pPr>
        <w:rPr>
          <w:rFonts w:ascii="Proxima Nova" w:eastAsia="Proxima Nova" w:hAnsi="Proxima Nova" w:cs="Proxima Nova"/>
        </w:rPr>
      </w:pPr>
    </w:p>
    <w:p w14:paraId="1BC9A246" w14:textId="77777777" w:rsidR="00981656" w:rsidRDefault="001F2078">
      <w:pPr>
        <w:rPr>
          <w:rFonts w:ascii="Proxima Nova" w:eastAsia="Proxima Nova" w:hAnsi="Proxima Nova" w:cs="Proxima Nova"/>
          <w:b/>
        </w:rPr>
      </w:pPr>
      <w:r>
        <w:rPr>
          <w:rFonts w:ascii="Proxima Nova" w:eastAsia="Proxima Nova" w:hAnsi="Proxima Nova" w:cs="Proxima Nova"/>
          <w:b/>
        </w:rPr>
        <w:lastRenderedPageBreak/>
        <w:t>Expected learning outcomes</w:t>
      </w:r>
    </w:p>
    <w:p w14:paraId="21630750" w14:textId="77777777" w:rsidR="00981656" w:rsidRDefault="001F2078">
      <w:pPr>
        <w:rPr>
          <w:rFonts w:ascii="Proxima Nova" w:eastAsia="Proxima Nova" w:hAnsi="Proxima Nova" w:cs="Proxima Nova"/>
          <w:i/>
        </w:rPr>
      </w:pPr>
      <w:r>
        <w:rPr>
          <w:rFonts w:ascii="Proxima Nova" w:eastAsia="Proxima Nova" w:hAnsi="Proxima Nova" w:cs="Proxima Nova"/>
          <w:i/>
        </w:rPr>
        <w:t>[What do you expect to learn from the project? Please mention the technical skills you will imbibe over the project.]</w:t>
      </w:r>
    </w:p>
    <w:p w14:paraId="6F1C3E28" w14:textId="77777777" w:rsidR="00981656" w:rsidRDefault="00981656">
      <w:pPr>
        <w:rPr>
          <w:rFonts w:ascii="Proxima Nova" w:eastAsia="Proxima Nova" w:hAnsi="Proxima Nova" w:cs="Proxima Nova"/>
        </w:rPr>
      </w:pPr>
    </w:p>
    <w:tbl>
      <w:tblPr>
        <w:tblStyle w:val="af5"/>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981656" w14:paraId="2ED94C2B" w14:textId="77777777">
        <w:tc>
          <w:tcPr>
            <w:tcW w:w="9020" w:type="dxa"/>
            <w:shd w:val="clear" w:color="auto" w:fill="auto"/>
            <w:tcMar>
              <w:top w:w="100" w:type="dxa"/>
              <w:left w:w="100" w:type="dxa"/>
              <w:bottom w:w="100" w:type="dxa"/>
              <w:right w:w="100" w:type="dxa"/>
            </w:tcMar>
          </w:tcPr>
          <w:p w14:paraId="610673AE" w14:textId="4E4F0520" w:rsidR="00451033" w:rsidRDefault="00451033">
            <w:pPr>
              <w:widowControl w:val="0"/>
              <w:numPr>
                <w:ilvl w:val="0"/>
                <w:numId w:val="6"/>
              </w:numPr>
              <w:rPr>
                <w:rFonts w:ascii="Proxima Nova" w:eastAsia="Proxima Nova" w:hAnsi="Proxima Nova" w:cs="Proxima Nova"/>
              </w:rPr>
            </w:pPr>
            <w:r>
              <w:rPr>
                <w:rFonts w:ascii="Proxima Nova" w:eastAsia="Proxima Nova" w:hAnsi="Proxima Nova" w:cs="Proxima Nova"/>
              </w:rPr>
              <w:t>MLE Methodology</w:t>
            </w:r>
            <w:r>
              <w:rPr>
                <w:rFonts w:ascii="Proxima Nova" w:eastAsia="Proxima Nova" w:hAnsi="Proxima Nova" w:cs="Proxima Nova"/>
              </w:rPr>
              <w:t xml:space="preserve"> </w:t>
            </w:r>
            <w:r>
              <w:rPr>
                <w:rFonts w:ascii="Proxima Nova" w:eastAsia="Proxima Nova" w:hAnsi="Proxima Nova" w:cs="Proxima Nova"/>
              </w:rPr>
              <w:t>/</w:t>
            </w:r>
            <w:r>
              <w:rPr>
                <w:rFonts w:ascii="Proxima Nova" w:eastAsia="Proxima Nova" w:hAnsi="Proxima Nova" w:cs="Proxima Nova"/>
              </w:rPr>
              <w:t xml:space="preserve"> </w:t>
            </w:r>
            <w:r>
              <w:rPr>
                <w:rFonts w:ascii="Proxima Nova" w:eastAsia="Proxima Nova" w:hAnsi="Proxima Nova" w:cs="Proxima Nova"/>
              </w:rPr>
              <w:t>Lifecycle</w:t>
            </w:r>
            <w:r>
              <w:rPr>
                <w:rFonts w:ascii="Proxima Nova" w:eastAsia="Proxima Nova" w:hAnsi="Proxima Nova" w:cs="Proxima Nova"/>
              </w:rPr>
              <w:t xml:space="preserve"> </w:t>
            </w:r>
          </w:p>
          <w:p w14:paraId="7EF615C5" w14:textId="77777777" w:rsidR="00451033" w:rsidRDefault="00451033" w:rsidP="00451033">
            <w:pPr>
              <w:widowControl w:val="0"/>
              <w:ind w:left="720"/>
              <w:rPr>
                <w:rFonts w:ascii="Proxima Nova" w:eastAsia="Proxima Nova" w:hAnsi="Proxima Nova" w:cs="Proxima Nova"/>
              </w:rPr>
            </w:pPr>
          </w:p>
          <w:p w14:paraId="29898A48" w14:textId="6B3C7339" w:rsidR="00981656" w:rsidRDefault="00451033">
            <w:pPr>
              <w:widowControl w:val="0"/>
              <w:numPr>
                <w:ilvl w:val="0"/>
                <w:numId w:val="6"/>
              </w:numPr>
              <w:rPr>
                <w:rFonts w:ascii="Proxima Nova" w:eastAsia="Proxima Nova" w:hAnsi="Proxima Nova" w:cs="Proxima Nova"/>
              </w:rPr>
            </w:pPr>
            <w:r>
              <w:rPr>
                <w:rFonts w:ascii="Proxima Nova" w:eastAsia="Proxima Nova" w:hAnsi="Proxima Nova" w:cs="Proxima Nova"/>
              </w:rPr>
              <w:t xml:space="preserve">MLE </w:t>
            </w:r>
            <w:r w:rsidR="0030269E">
              <w:rPr>
                <w:rFonts w:ascii="Proxima Nova" w:eastAsia="Proxima Nova" w:hAnsi="Proxima Nova" w:cs="Proxima Nova"/>
              </w:rPr>
              <w:t>Data Engineering</w:t>
            </w:r>
            <w:r>
              <w:rPr>
                <w:rFonts w:ascii="Proxima Nova" w:eastAsia="Proxima Nova" w:hAnsi="Proxima Nova" w:cs="Proxima Nova"/>
              </w:rPr>
              <w:t xml:space="preserve"> Toolset Stack</w:t>
            </w:r>
            <w:r w:rsidR="001F2078">
              <w:rPr>
                <w:rFonts w:ascii="Proxima Nova" w:eastAsia="Proxima Nova" w:hAnsi="Proxima Nova" w:cs="Proxima Nova"/>
              </w:rPr>
              <w:br/>
            </w:r>
          </w:p>
          <w:p w14:paraId="14070B59" w14:textId="199D7441" w:rsidR="00981656" w:rsidRDefault="0030269E" w:rsidP="0030269E">
            <w:pPr>
              <w:widowControl w:val="0"/>
              <w:numPr>
                <w:ilvl w:val="0"/>
                <w:numId w:val="6"/>
              </w:numPr>
              <w:rPr>
                <w:rFonts w:ascii="Proxima Nova" w:eastAsia="Proxima Nova" w:hAnsi="Proxima Nova" w:cs="Proxima Nova"/>
              </w:rPr>
            </w:pPr>
            <w:r>
              <w:rPr>
                <w:rFonts w:ascii="Proxima Nova" w:eastAsia="Proxima Nova" w:hAnsi="Proxima Nova" w:cs="Proxima Nova"/>
              </w:rPr>
              <w:t xml:space="preserve">Feature Selection / </w:t>
            </w:r>
            <w:proofErr w:type="gramStart"/>
            <w:r>
              <w:rPr>
                <w:rFonts w:ascii="Proxima Nova" w:eastAsia="Proxima Nova" w:hAnsi="Proxima Nova" w:cs="Proxima Nova"/>
              </w:rPr>
              <w:t>Engineering,  Unsupervised</w:t>
            </w:r>
            <w:proofErr w:type="gramEnd"/>
            <w:r>
              <w:rPr>
                <w:rFonts w:ascii="Proxima Nova" w:eastAsia="Proxima Nova" w:hAnsi="Proxima Nova" w:cs="Proxima Nova"/>
              </w:rPr>
              <w:t xml:space="preserve"> Learning Methods</w:t>
            </w:r>
          </w:p>
          <w:p w14:paraId="7186EB6A" w14:textId="77777777" w:rsidR="0030269E" w:rsidRDefault="0030269E" w:rsidP="0030269E">
            <w:pPr>
              <w:widowControl w:val="0"/>
              <w:ind w:left="720"/>
              <w:rPr>
                <w:rFonts w:ascii="Proxima Nova" w:eastAsia="Proxima Nova" w:hAnsi="Proxima Nova" w:cs="Proxima Nova"/>
              </w:rPr>
            </w:pPr>
          </w:p>
          <w:p w14:paraId="02ACB214" w14:textId="77777777" w:rsidR="00451033" w:rsidRDefault="0030269E" w:rsidP="00451033">
            <w:pPr>
              <w:widowControl w:val="0"/>
              <w:numPr>
                <w:ilvl w:val="0"/>
                <w:numId w:val="6"/>
              </w:numPr>
              <w:rPr>
                <w:rFonts w:ascii="Proxima Nova" w:eastAsia="Proxima Nova" w:hAnsi="Proxima Nova" w:cs="Proxima Nova"/>
              </w:rPr>
            </w:pPr>
            <w:r>
              <w:rPr>
                <w:rFonts w:ascii="Proxima Nova" w:eastAsia="Proxima Nova" w:hAnsi="Proxima Nova" w:cs="Proxima Nova"/>
              </w:rPr>
              <w:t>Solution Architecture</w:t>
            </w:r>
          </w:p>
          <w:p w14:paraId="36385EC4" w14:textId="77777777" w:rsidR="00451033" w:rsidRDefault="00451033" w:rsidP="00451033">
            <w:pPr>
              <w:pStyle w:val="ListParagraph"/>
              <w:rPr>
                <w:rFonts w:ascii="Proxima Nova" w:eastAsia="Proxima Nova" w:hAnsi="Proxima Nova" w:cs="Proxima Nova"/>
              </w:rPr>
            </w:pPr>
          </w:p>
          <w:p w14:paraId="317C2A19" w14:textId="706052F0" w:rsidR="00451033" w:rsidRPr="00451033" w:rsidRDefault="00451033" w:rsidP="00451033">
            <w:pPr>
              <w:widowControl w:val="0"/>
              <w:numPr>
                <w:ilvl w:val="0"/>
                <w:numId w:val="6"/>
              </w:numPr>
              <w:rPr>
                <w:rFonts w:ascii="Proxima Nova" w:eastAsia="Proxima Nova" w:hAnsi="Proxima Nova" w:cs="Proxima Nova"/>
              </w:rPr>
            </w:pPr>
            <w:r>
              <w:rPr>
                <w:rFonts w:ascii="Proxima Nova" w:eastAsia="Proxima Nova" w:hAnsi="Proxima Nova" w:cs="Proxima Nova"/>
              </w:rPr>
              <w:t xml:space="preserve">Python Application dev, exposing </w:t>
            </w:r>
            <w:proofErr w:type="spellStart"/>
            <w:r>
              <w:rPr>
                <w:rFonts w:ascii="Proxima Nova" w:eastAsia="Proxima Nova" w:hAnsi="Proxima Nova" w:cs="Proxima Nova"/>
              </w:rPr>
              <w:t>Fast</w:t>
            </w:r>
            <w:r w:rsidR="0030269E">
              <w:rPr>
                <w:rFonts w:ascii="Proxima Nova" w:eastAsia="Proxima Nova" w:hAnsi="Proxima Nova" w:cs="Proxima Nova"/>
              </w:rPr>
              <w:t>API</w:t>
            </w:r>
            <w:proofErr w:type="spellEnd"/>
            <w:r>
              <w:rPr>
                <w:rFonts w:ascii="Proxima Nova" w:eastAsia="Proxima Nova" w:hAnsi="Proxima Nova" w:cs="Proxima Nova"/>
              </w:rPr>
              <w:t xml:space="preserve"> endpoint</w:t>
            </w:r>
            <w:r w:rsidR="0030269E">
              <w:rPr>
                <w:rFonts w:ascii="Proxima Nova" w:eastAsia="Proxima Nova" w:hAnsi="Proxima Nova" w:cs="Proxima Nova"/>
              </w:rPr>
              <w:t xml:space="preserve"> development</w:t>
            </w:r>
          </w:p>
          <w:p w14:paraId="3CB46C1E" w14:textId="77777777" w:rsidR="0030269E" w:rsidRDefault="0030269E" w:rsidP="0030269E">
            <w:pPr>
              <w:pStyle w:val="ListParagraph"/>
              <w:rPr>
                <w:rFonts w:ascii="Proxima Nova" w:eastAsia="Proxima Nova" w:hAnsi="Proxima Nova" w:cs="Proxima Nova"/>
              </w:rPr>
            </w:pPr>
          </w:p>
          <w:p w14:paraId="0E6E0C44" w14:textId="240A017C" w:rsidR="0030269E" w:rsidRDefault="00451033" w:rsidP="0030269E">
            <w:pPr>
              <w:widowControl w:val="0"/>
              <w:numPr>
                <w:ilvl w:val="0"/>
                <w:numId w:val="6"/>
              </w:numPr>
              <w:rPr>
                <w:rFonts w:ascii="Proxima Nova" w:eastAsia="Proxima Nova" w:hAnsi="Proxima Nova" w:cs="Proxima Nova"/>
              </w:rPr>
            </w:pPr>
            <w:proofErr w:type="spellStart"/>
            <w:r>
              <w:rPr>
                <w:rFonts w:ascii="Proxima Nova" w:eastAsia="Proxima Nova" w:hAnsi="Proxima Nova" w:cs="Proxima Nova"/>
              </w:rPr>
              <w:t>MLOps</w:t>
            </w:r>
            <w:proofErr w:type="spellEnd"/>
            <w:r>
              <w:rPr>
                <w:rFonts w:ascii="Proxima Nova" w:eastAsia="Proxima Nova" w:hAnsi="Proxima Nova" w:cs="Proxima Nova"/>
              </w:rPr>
              <w:t xml:space="preserve">, </w:t>
            </w:r>
            <w:r w:rsidR="0030269E">
              <w:rPr>
                <w:rFonts w:ascii="Proxima Nova" w:eastAsia="Proxima Nova" w:hAnsi="Proxima Nova" w:cs="Proxima Nova"/>
              </w:rPr>
              <w:t>CI/CD Pipeline development</w:t>
            </w:r>
          </w:p>
        </w:tc>
      </w:tr>
    </w:tbl>
    <w:p w14:paraId="614BE1B0" w14:textId="77777777" w:rsidR="00981656" w:rsidRDefault="00981656">
      <w:pPr>
        <w:rPr>
          <w:rFonts w:ascii="Proxima Nova" w:eastAsia="Proxima Nova" w:hAnsi="Proxima Nova" w:cs="Proxima Nova"/>
        </w:rPr>
      </w:pPr>
    </w:p>
    <w:tbl>
      <w:tblPr>
        <w:tblStyle w:val="af6"/>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981656" w14:paraId="59CAD14A" w14:textId="77777777">
        <w:tc>
          <w:tcPr>
            <w:tcW w:w="4510" w:type="dxa"/>
            <w:shd w:val="clear" w:color="auto" w:fill="auto"/>
            <w:tcMar>
              <w:top w:w="100" w:type="dxa"/>
              <w:left w:w="100" w:type="dxa"/>
              <w:bottom w:w="100" w:type="dxa"/>
              <w:right w:w="100" w:type="dxa"/>
            </w:tcMar>
          </w:tcPr>
          <w:p w14:paraId="371E157F" w14:textId="77777777" w:rsidR="00981656" w:rsidRDefault="001F2078">
            <w:pPr>
              <w:widowControl w:val="0"/>
              <w:rPr>
                <w:rFonts w:ascii="Proxima Nova" w:eastAsia="Proxima Nova" w:hAnsi="Proxima Nova" w:cs="Proxima Nova"/>
              </w:rPr>
            </w:pPr>
            <w:r>
              <w:rPr>
                <w:rFonts w:ascii="Proxima Nova" w:eastAsia="Proxima Nova" w:hAnsi="Proxima Nova" w:cs="Proxima Nova"/>
              </w:rPr>
              <w:t>Team Size:</w:t>
            </w:r>
          </w:p>
        </w:tc>
        <w:tc>
          <w:tcPr>
            <w:tcW w:w="4510" w:type="dxa"/>
            <w:shd w:val="clear" w:color="auto" w:fill="auto"/>
            <w:tcMar>
              <w:top w:w="100" w:type="dxa"/>
              <w:left w:w="100" w:type="dxa"/>
              <w:bottom w:w="100" w:type="dxa"/>
              <w:right w:w="100" w:type="dxa"/>
            </w:tcMar>
          </w:tcPr>
          <w:p w14:paraId="182B8CF2" w14:textId="46BA1A27" w:rsidR="00981656" w:rsidRDefault="00F9028A">
            <w:pPr>
              <w:widowControl w:val="0"/>
              <w:rPr>
                <w:rFonts w:ascii="Proxima Nova" w:eastAsia="Proxima Nova" w:hAnsi="Proxima Nova" w:cs="Proxima Nova"/>
              </w:rPr>
            </w:pPr>
            <w:r>
              <w:rPr>
                <w:rFonts w:ascii="Proxima Nova" w:eastAsia="Proxima Nova" w:hAnsi="Proxima Nova" w:cs="Proxima Nova"/>
              </w:rPr>
              <w:t>3</w:t>
            </w:r>
          </w:p>
        </w:tc>
      </w:tr>
      <w:tr w:rsidR="00981656" w14:paraId="1B5CB6E1" w14:textId="77777777">
        <w:tc>
          <w:tcPr>
            <w:tcW w:w="4510" w:type="dxa"/>
            <w:shd w:val="clear" w:color="auto" w:fill="auto"/>
            <w:tcMar>
              <w:top w:w="100" w:type="dxa"/>
              <w:left w:w="100" w:type="dxa"/>
              <w:bottom w:w="100" w:type="dxa"/>
              <w:right w:w="100" w:type="dxa"/>
            </w:tcMar>
          </w:tcPr>
          <w:p w14:paraId="54CBF89F" w14:textId="77777777" w:rsidR="00981656" w:rsidRDefault="001F2078">
            <w:pPr>
              <w:widowControl w:val="0"/>
              <w:rPr>
                <w:rFonts w:ascii="Proxima Nova" w:eastAsia="Proxima Nova" w:hAnsi="Proxima Nova" w:cs="Proxima Nova"/>
              </w:rPr>
            </w:pPr>
            <w:r>
              <w:rPr>
                <w:rFonts w:ascii="Proxima Nova" w:eastAsia="Proxima Nova" w:hAnsi="Proxima Nova" w:cs="Proxima Nova"/>
              </w:rPr>
              <w:t>Member names:</w:t>
            </w:r>
          </w:p>
        </w:tc>
        <w:tc>
          <w:tcPr>
            <w:tcW w:w="4510" w:type="dxa"/>
            <w:shd w:val="clear" w:color="auto" w:fill="auto"/>
            <w:tcMar>
              <w:top w:w="100" w:type="dxa"/>
              <w:left w:w="100" w:type="dxa"/>
              <w:bottom w:w="100" w:type="dxa"/>
              <w:right w:w="100" w:type="dxa"/>
            </w:tcMar>
          </w:tcPr>
          <w:p w14:paraId="73F13CA6" w14:textId="77777777" w:rsidR="00F9028A" w:rsidRPr="00FC0EB4" w:rsidRDefault="00F9028A" w:rsidP="00FC0EB4">
            <w:pPr>
              <w:widowControl w:val="0"/>
              <w:spacing w:line="276" w:lineRule="auto"/>
              <w:rPr>
                <w:rFonts w:ascii="Proxima Nova" w:eastAsia="Proxima Nova" w:hAnsi="Proxima Nova" w:cs="Proxima Nova"/>
              </w:rPr>
            </w:pPr>
            <w:r w:rsidRPr="00FC0EB4">
              <w:rPr>
                <w:rFonts w:ascii="Proxima Nova" w:eastAsia="Proxima Nova" w:hAnsi="Proxima Nova" w:cs="Proxima Nova"/>
              </w:rPr>
              <w:t>Monika Sharma</w:t>
            </w:r>
          </w:p>
          <w:p w14:paraId="08B0AEE9" w14:textId="77777777" w:rsidR="00F9028A" w:rsidRPr="00FC0EB4" w:rsidRDefault="00F9028A" w:rsidP="00FC0EB4">
            <w:pPr>
              <w:widowControl w:val="0"/>
              <w:spacing w:line="276" w:lineRule="auto"/>
              <w:rPr>
                <w:rFonts w:ascii="Proxima Nova" w:eastAsia="Proxima Nova" w:hAnsi="Proxima Nova" w:cs="Proxima Nova"/>
              </w:rPr>
            </w:pPr>
            <w:r w:rsidRPr="00FC0EB4">
              <w:rPr>
                <w:rFonts w:ascii="Proxima Nova" w:eastAsia="Proxima Nova" w:hAnsi="Proxima Nova" w:cs="Proxima Nova"/>
              </w:rPr>
              <w:t>David Lederer</w:t>
            </w:r>
          </w:p>
          <w:p w14:paraId="300DC574" w14:textId="7D32C4D5" w:rsidR="00981656" w:rsidRDefault="00F9028A" w:rsidP="00FC0EB4">
            <w:pPr>
              <w:widowControl w:val="0"/>
              <w:spacing w:line="276" w:lineRule="auto"/>
              <w:rPr>
                <w:rFonts w:ascii="Proxima Nova" w:eastAsia="Proxima Nova" w:hAnsi="Proxima Nova" w:cs="Proxima Nova"/>
              </w:rPr>
            </w:pPr>
            <w:r w:rsidRPr="00FC0EB4">
              <w:rPr>
                <w:rFonts w:ascii="Proxima Nova" w:eastAsia="Proxima Nova" w:hAnsi="Proxima Nova" w:cs="Proxima Nova"/>
              </w:rPr>
              <w:t>Iain McKone</w:t>
            </w:r>
          </w:p>
        </w:tc>
      </w:tr>
    </w:tbl>
    <w:p w14:paraId="4EE09102" w14:textId="77777777" w:rsidR="00981656" w:rsidRDefault="00981656">
      <w:pPr>
        <w:pStyle w:val="Heading3"/>
        <w:jc w:val="center"/>
        <w:rPr>
          <w:rFonts w:ascii="Proxima Nova" w:eastAsia="Proxima Nova" w:hAnsi="Proxima Nova" w:cs="Proxima Nova"/>
          <w:sz w:val="24"/>
          <w:szCs w:val="24"/>
        </w:rPr>
      </w:pPr>
      <w:bookmarkStart w:id="3" w:name="_heading=h.2et92p0" w:colFirst="0" w:colLast="0"/>
      <w:bookmarkEnd w:id="3"/>
    </w:p>
    <w:p w14:paraId="1827C735" w14:textId="77777777" w:rsidR="00981656" w:rsidRDefault="001F2078">
      <w:pPr>
        <w:pStyle w:val="Heading2"/>
        <w:widowControl w:val="0"/>
        <w:spacing w:line="276" w:lineRule="auto"/>
      </w:pPr>
      <w:bookmarkStart w:id="4" w:name="_heading=h.tm45pnro0yyt" w:colFirst="0" w:colLast="0"/>
      <w:bookmarkEnd w:id="4"/>
      <w:r>
        <w:t>Tentative Time plan</w:t>
      </w:r>
    </w:p>
    <w:p w14:paraId="4911E8B0" w14:textId="77777777" w:rsidR="00981656" w:rsidRDefault="001F2078">
      <w:pPr>
        <w:widowControl w:val="0"/>
        <w:spacing w:line="276" w:lineRule="auto"/>
        <w:rPr>
          <w:rFonts w:ascii="Proxima Nova" w:eastAsia="Proxima Nova" w:hAnsi="Proxima Nova" w:cs="Proxima Nova"/>
        </w:rPr>
      </w:pPr>
      <w:r>
        <w:rPr>
          <w:rFonts w:ascii="Proxima Nova" w:eastAsia="Proxima Nova" w:hAnsi="Proxima Nova" w:cs="Proxima Nova"/>
        </w:rPr>
        <w:t>Submit a tentative time plan (table/chart or text) regarding breakdown of the work that will be conducted between in the second half of your cohort, from week 6 onward.</w:t>
      </w:r>
    </w:p>
    <w:p w14:paraId="4F1876C3" w14:textId="523C2E20" w:rsidR="00981656" w:rsidRDefault="00981656">
      <w:pPr>
        <w:widowControl w:val="0"/>
        <w:spacing w:line="276" w:lineRule="auto"/>
        <w:rPr>
          <w:rFonts w:ascii="Proxima Nova" w:eastAsia="Proxima Nova" w:hAnsi="Proxima Nova" w:cs="Proxima Nova"/>
        </w:rPr>
      </w:pPr>
    </w:p>
    <w:tbl>
      <w:tblPr>
        <w:tblStyle w:val="TableGrid"/>
        <w:tblW w:w="0" w:type="auto"/>
        <w:tblLook w:val="04A0" w:firstRow="1" w:lastRow="0" w:firstColumn="1" w:lastColumn="0" w:noHBand="0" w:noVBand="1"/>
      </w:tblPr>
      <w:tblGrid>
        <w:gridCol w:w="1165"/>
        <w:gridCol w:w="6210"/>
      </w:tblGrid>
      <w:tr w:rsidR="00FC0EB4" w14:paraId="71981689" w14:textId="77777777" w:rsidTr="00FC0EB4">
        <w:tc>
          <w:tcPr>
            <w:tcW w:w="1165" w:type="dxa"/>
          </w:tcPr>
          <w:p w14:paraId="101FA446" w14:textId="14523092"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Week#</w:t>
            </w:r>
          </w:p>
        </w:tc>
        <w:tc>
          <w:tcPr>
            <w:tcW w:w="6210" w:type="dxa"/>
          </w:tcPr>
          <w:p w14:paraId="28EDD5B1" w14:textId="6ABC0208"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Key Tasks</w:t>
            </w:r>
          </w:p>
        </w:tc>
      </w:tr>
      <w:tr w:rsidR="00FC0EB4" w14:paraId="4CB89F3C" w14:textId="77777777" w:rsidTr="00FC0EB4">
        <w:tc>
          <w:tcPr>
            <w:tcW w:w="1165" w:type="dxa"/>
          </w:tcPr>
          <w:p w14:paraId="6BF0AB41" w14:textId="21397FC0"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5</w:t>
            </w:r>
          </w:p>
        </w:tc>
        <w:tc>
          <w:tcPr>
            <w:tcW w:w="6210" w:type="dxa"/>
          </w:tcPr>
          <w:p w14:paraId="0AE6D51A" w14:textId="0BDC65C9"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Data Scoping</w:t>
            </w:r>
          </w:p>
        </w:tc>
      </w:tr>
      <w:tr w:rsidR="00FC0EB4" w14:paraId="39BAC55F" w14:textId="77777777" w:rsidTr="00FC0EB4">
        <w:tc>
          <w:tcPr>
            <w:tcW w:w="1165" w:type="dxa"/>
          </w:tcPr>
          <w:p w14:paraId="72A5818C" w14:textId="301E19B9"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6</w:t>
            </w:r>
          </w:p>
        </w:tc>
        <w:tc>
          <w:tcPr>
            <w:tcW w:w="6210" w:type="dxa"/>
          </w:tcPr>
          <w:p w14:paraId="5267DAC2" w14:textId="028C613B"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Solution Architecture, System Design</w:t>
            </w:r>
          </w:p>
        </w:tc>
      </w:tr>
      <w:tr w:rsidR="00FC0EB4" w14:paraId="35BE0AAE" w14:textId="77777777" w:rsidTr="00FC0EB4">
        <w:tc>
          <w:tcPr>
            <w:tcW w:w="1165" w:type="dxa"/>
          </w:tcPr>
          <w:p w14:paraId="4D32A541" w14:textId="0DCD8907"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7</w:t>
            </w:r>
          </w:p>
        </w:tc>
        <w:tc>
          <w:tcPr>
            <w:tcW w:w="6210" w:type="dxa"/>
          </w:tcPr>
          <w:p w14:paraId="2AFA7CFD" w14:textId="79A48133"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Data Labelling</w:t>
            </w:r>
          </w:p>
        </w:tc>
      </w:tr>
      <w:tr w:rsidR="00FC0EB4" w14:paraId="3205C3F1" w14:textId="77777777" w:rsidTr="00FC0EB4">
        <w:tc>
          <w:tcPr>
            <w:tcW w:w="1165" w:type="dxa"/>
          </w:tcPr>
          <w:p w14:paraId="56AC96D7" w14:textId="210E9B93"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8</w:t>
            </w:r>
          </w:p>
        </w:tc>
        <w:tc>
          <w:tcPr>
            <w:tcW w:w="6210" w:type="dxa"/>
          </w:tcPr>
          <w:p w14:paraId="3623A9F2" w14:textId="73670B3D"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Feature Engineering</w:t>
            </w:r>
          </w:p>
        </w:tc>
      </w:tr>
      <w:tr w:rsidR="00FC0EB4" w14:paraId="501B2C79" w14:textId="77777777" w:rsidTr="00FC0EB4">
        <w:tc>
          <w:tcPr>
            <w:tcW w:w="1165" w:type="dxa"/>
          </w:tcPr>
          <w:p w14:paraId="223AD1B0" w14:textId="48731B90"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9</w:t>
            </w:r>
          </w:p>
        </w:tc>
        <w:tc>
          <w:tcPr>
            <w:tcW w:w="6210" w:type="dxa"/>
          </w:tcPr>
          <w:p w14:paraId="458B1E4F" w14:textId="0AEE0B1B" w:rsidR="00FC0EB4" w:rsidRDefault="00FC0EB4">
            <w:pPr>
              <w:widowControl w:val="0"/>
              <w:spacing w:line="276" w:lineRule="auto"/>
              <w:rPr>
                <w:rFonts w:ascii="Proxima Nova" w:eastAsia="Proxima Nova" w:hAnsi="Proxima Nova" w:cs="Proxima Nova"/>
              </w:rPr>
            </w:pPr>
            <w:r>
              <w:rPr>
                <w:rFonts w:ascii="Proxima Nova" w:eastAsia="Proxima Nova" w:hAnsi="Proxima Nova" w:cs="Proxima Nova"/>
              </w:rPr>
              <w:t>Feature Selection</w:t>
            </w:r>
          </w:p>
        </w:tc>
      </w:tr>
      <w:tr w:rsidR="00FC0EB4" w14:paraId="6B25B039" w14:textId="77777777" w:rsidTr="00FC0EB4">
        <w:tc>
          <w:tcPr>
            <w:tcW w:w="1165" w:type="dxa"/>
          </w:tcPr>
          <w:p w14:paraId="3D860E93" w14:textId="133B09BC"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10</w:t>
            </w:r>
          </w:p>
        </w:tc>
        <w:tc>
          <w:tcPr>
            <w:tcW w:w="6210" w:type="dxa"/>
          </w:tcPr>
          <w:p w14:paraId="5AE9F777" w14:textId="053B53CB"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Model Training, Validation</w:t>
            </w:r>
          </w:p>
        </w:tc>
      </w:tr>
      <w:tr w:rsidR="00FC0EB4" w14:paraId="604937A7" w14:textId="77777777" w:rsidTr="00FC0EB4">
        <w:tc>
          <w:tcPr>
            <w:tcW w:w="1165" w:type="dxa"/>
          </w:tcPr>
          <w:p w14:paraId="1FE6706C" w14:textId="701F8879"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11</w:t>
            </w:r>
          </w:p>
        </w:tc>
        <w:tc>
          <w:tcPr>
            <w:tcW w:w="6210" w:type="dxa"/>
          </w:tcPr>
          <w:p w14:paraId="6673A07F" w14:textId="293DC859"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Model Validation, Testing</w:t>
            </w:r>
          </w:p>
        </w:tc>
      </w:tr>
      <w:tr w:rsidR="00FC0EB4" w14:paraId="4F14A8A4" w14:textId="77777777" w:rsidTr="00FC0EB4">
        <w:tc>
          <w:tcPr>
            <w:tcW w:w="1165" w:type="dxa"/>
          </w:tcPr>
          <w:p w14:paraId="73E8EE89" w14:textId="5A8CF02D"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12</w:t>
            </w:r>
          </w:p>
        </w:tc>
        <w:tc>
          <w:tcPr>
            <w:tcW w:w="6210" w:type="dxa"/>
          </w:tcPr>
          <w:p w14:paraId="4A13FB0D" w14:textId="2D6C9943"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MLE Iteration, Optimization</w:t>
            </w:r>
          </w:p>
        </w:tc>
      </w:tr>
      <w:tr w:rsidR="00FC0EB4" w14:paraId="687D654B" w14:textId="77777777" w:rsidTr="00FC0EB4">
        <w:tc>
          <w:tcPr>
            <w:tcW w:w="1165" w:type="dxa"/>
          </w:tcPr>
          <w:p w14:paraId="3EA71F3B" w14:textId="53D9D5B4"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13</w:t>
            </w:r>
          </w:p>
        </w:tc>
        <w:tc>
          <w:tcPr>
            <w:tcW w:w="6210" w:type="dxa"/>
          </w:tcPr>
          <w:p w14:paraId="2C65E6F0" w14:textId="0DC852F3"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MLE Iteration, Optimization</w:t>
            </w:r>
          </w:p>
        </w:tc>
      </w:tr>
      <w:tr w:rsidR="00FC0EB4" w14:paraId="3FA3BDF9" w14:textId="77777777" w:rsidTr="00FC0EB4">
        <w:tc>
          <w:tcPr>
            <w:tcW w:w="1165" w:type="dxa"/>
          </w:tcPr>
          <w:p w14:paraId="74312796" w14:textId="76A6DBE7"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14</w:t>
            </w:r>
          </w:p>
        </w:tc>
        <w:tc>
          <w:tcPr>
            <w:tcW w:w="6210" w:type="dxa"/>
          </w:tcPr>
          <w:p w14:paraId="1CC894D7" w14:textId="59B23AFD"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Demo Workflow; UI Development</w:t>
            </w:r>
          </w:p>
        </w:tc>
      </w:tr>
      <w:tr w:rsidR="00FC0EB4" w14:paraId="112A0139" w14:textId="77777777" w:rsidTr="00FC0EB4">
        <w:tc>
          <w:tcPr>
            <w:tcW w:w="1165" w:type="dxa"/>
          </w:tcPr>
          <w:p w14:paraId="531579B0" w14:textId="48CB03DF"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lastRenderedPageBreak/>
              <w:t>15</w:t>
            </w:r>
          </w:p>
        </w:tc>
        <w:tc>
          <w:tcPr>
            <w:tcW w:w="6210" w:type="dxa"/>
          </w:tcPr>
          <w:p w14:paraId="79EA379D" w14:textId="47FBA03C"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 xml:space="preserve">Dry </w:t>
            </w:r>
            <w:proofErr w:type="gramStart"/>
            <w:r>
              <w:rPr>
                <w:rFonts w:ascii="Proxima Nova" w:eastAsia="Proxima Nova" w:hAnsi="Proxima Nova" w:cs="Proxima Nova"/>
              </w:rPr>
              <w:t>Run;  Demo</w:t>
            </w:r>
            <w:proofErr w:type="gramEnd"/>
            <w:r>
              <w:rPr>
                <w:rFonts w:ascii="Proxima Nova" w:eastAsia="Proxima Nova" w:hAnsi="Proxima Nova" w:cs="Proxima Nova"/>
              </w:rPr>
              <w:t xml:space="preserve"> Finalization</w:t>
            </w:r>
          </w:p>
        </w:tc>
      </w:tr>
      <w:tr w:rsidR="00FC0EB4" w14:paraId="75D416CE" w14:textId="77777777" w:rsidTr="00FC0EB4">
        <w:tc>
          <w:tcPr>
            <w:tcW w:w="1165" w:type="dxa"/>
          </w:tcPr>
          <w:p w14:paraId="1FB1FA11" w14:textId="7C4C37DD"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16</w:t>
            </w:r>
          </w:p>
        </w:tc>
        <w:tc>
          <w:tcPr>
            <w:tcW w:w="6210" w:type="dxa"/>
          </w:tcPr>
          <w:p w14:paraId="09D32F40" w14:textId="5B1C6F91" w:rsidR="00FC0EB4" w:rsidRDefault="00FC0EB4" w:rsidP="00200CA9">
            <w:pPr>
              <w:widowControl w:val="0"/>
              <w:spacing w:line="276" w:lineRule="auto"/>
              <w:rPr>
                <w:rFonts w:ascii="Proxima Nova" w:eastAsia="Proxima Nova" w:hAnsi="Proxima Nova" w:cs="Proxima Nova"/>
              </w:rPr>
            </w:pPr>
            <w:r>
              <w:rPr>
                <w:rFonts w:ascii="Proxima Nova" w:eastAsia="Proxima Nova" w:hAnsi="Proxima Nova" w:cs="Proxima Nova"/>
              </w:rPr>
              <w:t>Presentation, Demonstration</w:t>
            </w:r>
          </w:p>
        </w:tc>
      </w:tr>
    </w:tbl>
    <w:p w14:paraId="69C26AD2" w14:textId="77777777" w:rsidR="00200CA9" w:rsidRDefault="00200CA9">
      <w:pPr>
        <w:widowControl w:val="0"/>
        <w:spacing w:line="276" w:lineRule="auto"/>
        <w:rPr>
          <w:rFonts w:ascii="Proxima Nova" w:eastAsia="Proxima Nova" w:hAnsi="Proxima Nova" w:cs="Proxima Nova"/>
        </w:rPr>
      </w:pPr>
    </w:p>
    <w:p w14:paraId="7890F3F9" w14:textId="77777777" w:rsidR="00981656" w:rsidRDefault="001F2078">
      <w:pPr>
        <w:pStyle w:val="Heading2"/>
        <w:spacing w:line="276" w:lineRule="auto"/>
      </w:pPr>
      <w:bookmarkStart w:id="5" w:name="_heading=h.hohcuitx18aq" w:colFirst="0" w:colLast="0"/>
      <w:bookmarkEnd w:id="5"/>
      <w:r>
        <w:t>System Design</w:t>
      </w:r>
    </w:p>
    <w:p w14:paraId="6BEC8F31" w14:textId="77777777" w:rsidR="00981656" w:rsidRDefault="001F2078">
      <w:pPr>
        <w:spacing w:before="240" w:after="240" w:line="276" w:lineRule="auto"/>
        <w:jc w:val="both"/>
        <w:rPr>
          <w:rFonts w:ascii="Proxima Nova" w:eastAsia="Proxima Nova" w:hAnsi="Proxima Nova" w:cs="Proxima Nova"/>
        </w:rPr>
      </w:pPr>
      <w:r>
        <w:rPr>
          <w:rFonts w:ascii="Proxima Nova" w:eastAsia="Proxima Nova" w:hAnsi="Proxima Nova" w:cs="Proxima Nova"/>
        </w:rPr>
        <w:t>From the System design perspective, outline the following:</w:t>
      </w:r>
    </w:p>
    <w:p w14:paraId="6D3E2ED4" w14:textId="61F475BF" w:rsidR="00981656" w:rsidRPr="006B4047" w:rsidRDefault="001F2078">
      <w:pPr>
        <w:numPr>
          <w:ilvl w:val="0"/>
          <w:numId w:val="2"/>
        </w:numPr>
        <w:spacing w:line="276" w:lineRule="auto"/>
        <w:jc w:val="both"/>
        <w:rPr>
          <w:rStyle w:val="Hyperlink"/>
          <w:rFonts w:ascii="Arial" w:eastAsia="Arial" w:hAnsi="Arial" w:cs="Arial"/>
          <w:color w:val="auto"/>
          <w:sz w:val="22"/>
          <w:szCs w:val="22"/>
          <w:u w:val="none"/>
        </w:rPr>
      </w:pPr>
      <w:r>
        <w:rPr>
          <w:rFonts w:ascii="Proxima Nova" w:eastAsia="Proxima Nova" w:hAnsi="Proxima Nova" w:cs="Proxima Nova"/>
        </w:rPr>
        <w:t>Data</w:t>
      </w:r>
      <w:r w:rsidR="006B4047">
        <w:rPr>
          <w:rFonts w:ascii="Proxima Nova" w:eastAsia="Proxima Nova" w:hAnsi="Proxima Nova" w:cs="Proxima Nova"/>
        </w:rPr>
        <w:t xml:space="preserve">:  </w:t>
      </w:r>
      <w:hyperlink r:id="rId8" w:history="1">
        <w:r w:rsidR="006B4047" w:rsidRPr="00AD0CCB">
          <w:rPr>
            <w:rStyle w:val="Hyperlink"/>
          </w:rPr>
          <w:t>Healthcare Providers Data f</w:t>
        </w:r>
        <w:r w:rsidR="006B4047" w:rsidRPr="00AD0CCB">
          <w:rPr>
            <w:rStyle w:val="Hyperlink"/>
          </w:rPr>
          <w:t>o</w:t>
        </w:r>
        <w:r w:rsidR="006B4047" w:rsidRPr="00AD0CCB">
          <w:rPr>
            <w:rStyle w:val="Hyperlink"/>
          </w:rPr>
          <w:t>r Anomaly Detection</w:t>
        </w:r>
      </w:hyperlink>
    </w:p>
    <w:p w14:paraId="059767BE" w14:textId="77777777" w:rsidR="00981656" w:rsidRDefault="001F2078">
      <w:pPr>
        <w:numPr>
          <w:ilvl w:val="0"/>
          <w:numId w:val="2"/>
        </w:numPr>
        <w:spacing w:line="276" w:lineRule="auto"/>
        <w:jc w:val="both"/>
        <w:rPr>
          <w:rFonts w:ascii="Arial" w:eastAsia="Arial" w:hAnsi="Arial" w:cs="Arial"/>
          <w:sz w:val="22"/>
          <w:szCs w:val="22"/>
        </w:rPr>
      </w:pPr>
      <w:r>
        <w:rPr>
          <w:rFonts w:ascii="Proxima Nova" w:eastAsia="Proxima Nova" w:hAnsi="Proxima Nova" w:cs="Proxima Nova"/>
        </w:rPr>
        <w:t>Process (Models, iterations)</w:t>
      </w:r>
    </w:p>
    <w:p w14:paraId="1C7386B8" w14:textId="77777777" w:rsidR="00981656" w:rsidRDefault="001F2078">
      <w:pPr>
        <w:numPr>
          <w:ilvl w:val="0"/>
          <w:numId w:val="2"/>
        </w:numPr>
        <w:spacing w:after="240" w:line="276" w:lineRule="auto"/>
        <w:jc w:val="both"/>
        <w:rPr>
          <w:rFonts w:ascii="Arial" w:eastAsia="Arial" w:hAnsi="Arial" w:cs="Arial"/>
          <w:sz w:val="22"/>
          <w:szCs w:val="22"/>
        </w:rPr>
      </w:pPr>
      <w:r>
        <w:rPr>
          <w:rFonts w:ascii="Proxima Nova" w:eastAsia="Proxima Nova" w:hAnsi="Proxima Nova" w:cs="Proxima Nova"/>
        </w:rPr>
        <w:t>Outcome (output and recommendations)</w:t>
      </w:r>
    </w:p>
    <w:p w14:paraId="07610487" w14:textId="1F90177D" w:rsidR="003072B1" w:rsidRDefault="003072B1">
      <w:pPr>
        <w:spacing w:after="240" w:line="276" w:lineRule="auto"/>
        <w:jc w:val="both"/>
        <w:rPr>
          <w:rFonts w:ascii="Proxima Nova" w:eastAsia="Proxima Nova" w:hAnsi="Proxima Nova" w:cs="Proxima Nova"/>
        </w:rPr>
      </w:pPr>
      <w:r>
        <w:rPr>
          <w:rFonts w:ascii="Proxima Nova" w:eastAsia="Proxima Nova" w:hAnsi="Proxima Nova" w:cs="Proxima Nova"/>
          <w:noProof/>
        </w:rPr>
        <w:drawing>
          <wp:inline distT="0" distB="0" distL="0" distR="0" wp14:anchorId="2D85056A" wp14:editId="0CC3E9B0">
            <wp:extent cx="60674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1111"/>
                    <a:stretch/>
                  </pic:blipFill>
                  <pic:spPr bwMode="auto">
                    <a:xfrm>
                      <a:off x="0" y="0"/>
                      <a:ext cx="6067425" cy="3124200"/>
                    </a:xfrm>
                    <a:prstGeom prst="rect">
                      <a:avLst/>
                    </a:prstGeom>
                    <a:noFill/>
                    <a:ln>
                      <a:noFill/>
                    </a:ln>
                    <a:extLst>
                      <a:ext uri="{53640926-AAD7-44D8-BBD7-CCE9431645EC}">
                        <a14:shadowObscured xmlns:a14="http://schemas.microsoft.com/office/drawing/2010/main"/>
                      </a:ext>
                    </a:extLst>
                  </pic:spPr>
                </pic:pic>
              </a:graphicData>
            </a:graphic>
          </wp:inline>
        </w:drawing>
      </w:r>
    </w:p>
    <w:p w14:paraId="54CE6C62" w14:textId="32A3E3E9" w:rsidR="003072B1" w:rsidRPr="00FC0EB4" w:rsidRDefault="00FC0EB4">
      <w:pPr>
        <w:spacing w:after="240" w:line="276" w:lineRule="auto"/>
        <w:jc w:val="both"/>
        <w:rPr>
          <w:rFonts w:ascii="Proxima Nova" w:eastAsia="Proxima Nova" w:hAnsi="Proxima Nova" w:cs="Proxima Nova"/>
          <w:sz w:val="20"/>
          <w:szCs w:val="20"/>
        </w:rPr>
      </w:pPr>
      <w:r w:rsidRPr="00FC0EB4">
        <w:rPr>
          <w:rFonts w:ascii="Proxima Nova" w:eastAsia="Proxima Nova" w:hAnsi="Proxima Nova" w:cs="Proxima Nova"/>
          <w:sz w:val="20"/>
          <w:szCs w:val="20"/>
        </w:rPr>
        <w:t xml:space="preserve">Source Image:  </w:t>
      </w:r>
      <w:r w:rsidRPr="00FC0EB4">
        <w:rPr>
          <w:rFonts w:ascii="Proxima Nova" w:eastAsia="Proxima Nova" w:hAnsi="Proxima Nova" w:cs="Proxima Nova"/>
          <w:sz w:val="20"/>
          <w:szCs w:val="20"/>
        </w:rPr>
        <w:t>https://www.databricks.com/solutions/machine-learning</w:t>
      </w:r>
    </w:p>
    <w:p w14:paraId="2CB6E52F" w14:textId="77777777" w:rsidR="00FC0EB4" w:rsidRDefault="00FC0EB4">
      <w:pPr>
        <w:spacing w:after="240" w:line="276" w:lineRule="auto"/>
        <w:jc w:val="both"/>
        <w:rPr>
          <w:rFonts w:ascii="Proxima Nova" w:eastAsia="Proxima Nova" w:hAnsi="Proxima Nova" w:cs="Proxima Nova"/>
        </w:rPr>
      </w:pPr>
    </w:p>
    <w:p w14:paraId="1703F825" w14:textId="546B1FFC" w:rsidR="00981656" w:rsidRDefault="001F2078">
      <w:pPr>
        <w:spacing w:after="240" w:line="276" w:lineRule="auto"/>
        <w:jc w:val="both"/>
        <w:rPr>
          <w:rFonts w:ascii="Proxima Nova" w:eastAsia="Proxima Nova" w:hAnsi="Proxima Nova" w:cs="Proxima Nova"/>
        </w:rPr>
      </w:pPr>
      <w:r>
        <w:rPr>
          <w:rFonts w:ascii="Proxima Nova" w:eastAsia="Proxima Nova" w:hAnsi="Proxima Nova" w:cs="Proxima Nova"/>
        </w:rPr>
        <w:t>What are the system design considerations for your deployable ML model? Describe the iterations, delivery formats and limitations you may face and some solutions to overcome the limitations</w:t>
      </w:r>
    </w:p>
    <w:p w14:paraId="0E5358DE" w14:textId="42F98A05" w:rsidR="00981656" w:rsidRDefault="001F2078">
      <w:pPr>
        <w:numPr>
          <w:ilvl w:val="0"/>
          <w:numId w:val="4"/>
        </w:numPr>
        <w:spacing w:line="276" w:lineRule="auto"/>
        <w:jc w:val="both"/>
        <w:rPr>
          <w:rFonts w:ascii="Proxima Nova" w:eastAsia="Proxima Nova" w:hAnsi="Proxima Nova" w:cs="Proxima Nova"/>
        </w:rPr>
      </w:pPr>
      <w:r>
        <w:rPr>
          <w:rFonts w:ascii="Proxima Nova" w:eastAsia="Proxima Nova" w:hAnsi="Proxima Nova" w:cs="Proxima Nova"/>
        </w:rPr>
        <w:t xml:space="preserve">Should the model be deployed to run in batch, or to be hit from an </w:t>
      </w:r>
      <w:proofErr w:type="spellStart"/>
      <w:r>
        <w:rPr>
          <w:rFonts w:ascii="Proxima Nova" w:eastAsia="Proxima Nova" w:hAnsi="Proxima Nova" w:cs="Proxima Nova"/>
        </w:rPr>
        <w:t>api</w:t>
      </w:r>
      <w:proofErr w:type="spellEnd"/>
      <w:r>
        <w:rPr>
          <w:rFonts w:ascii="Proxima Nova" w:eastAsia="Proxima Nova" w:hAnsi="Proxima Nova" w:cs="Proxima Nova"/>
        </w:rPr>
        <w:t xml:space="preserve"> or some sort of streaming process as events are generated?</w:t>
      </w:r>
    </w:p>
    <w:p w14:paraId="7A30ADDE" w14:textId="2C28FE3E" w:rsidR="00537EBF" w:rsidRDefault="00537EBF" w:rsidP="00537EBF">
      <w:pPr>
        <w:numPr>
          <w:ilvl w:val="1"/>
          <w:numId w:val="4"/>
        </w:numPr>
        <w:spacing w:line="276" w:lineRule="auto"/>
        <w:jc w:val="both"/>
        <w:rPr>
          <w:rFonts w:ascii="Proxima Nova" w:eastAsia="Proxima Nova" w:hAnsi="Proxima Nova" w:cs="Proxima Nova"/>
        </w:rPr>
      </w:pPr>
      <w:r>
        <w:rPr>
          <w:rFonts w:ascii="Proxima Nova" w:eastAsia="Proxima Nova" w:hAnsi="Proxima Nova" w:cs="Proxima Nova"/>
        </w:rPr>
        <w:t>The model will be deployed to run in batch.  It is envisioned to align with a financial organization’s regular monthly and/or quarterly reporting cycle.</w:t>
      </w:r>
      <w:r w:rsidR="003072B1">
        <w:rPr>
          <w:rFonts w:ascii="Proxima Nova" w:eastAsia="Proxima Nova" w:hAnsi="Proxima Nova" w:cs="Proxima Nova"/>
        </w:rPr>
        <w:t xml:space="preserve">  </w:t>
      </w:r>
      <w:proofErr w:type="spellStart"/>
      <w:r w:rsidR="003072B1">
        <w:rPr>
          <w:rFonts w:ascii="Proxima Nova" w:eastAsia="Proxima Nova" w:hAnsi="Proxima Nova" w:cs="Proxima Nova"/>
        </w:rPr>
        <w:t>Api’s</w:t>
      </w:r>
      <w:proofErr w:type="spellEnd"/>
      <w:r w:rsidR="003072B1">
        <w:rPr>
          <w:rFonts w:ascii="Proxima Nova" w:eastAsia="Proxima Nova" w:hAnsi="Proxima Nova" w:cs="Proxima Nova"/>
        </w:rPr>
        <w:t xml:space="preserve"> will be provided so that the model can be run on demand.</w:t>
      </w:r>
    </w:p>
    <w:p w14:paraId="3BAE61F9" w14:textId="77777777" w:rsidR="003072B1" w:rsidRDefault="003072B1" w:rsidP="003072B1">
      <w:pPr>
        <w:spacing w:line="276" w:lineRule="auto"/>
        <w:ind w:left="1440"/>
        <w:jc w:val="both"/>
        <w:rPr>
          <w:rFonts w:ascii="Proxima Nova" w:eastAsia="Proxima Nova" w:hAnsi="Proxima Nova" w:cs="Proxima Nova"/>
        </w:rPr>
      </w:pPr>
    </w:p>
    <w:p w14:paraId="2E8503AF" w14:textId="2BF151F1" w:rsidR="00981656" w:rsidRPr="003072B1" w:rsidRDefault="001F2078">
      <w:pPr>
        <w:numPr>
          <w:ilvl w:val="0"/>
          <w:numId w:val="4"/>
        </w:numPr>
        <w:spacing w:line="276" w:lineRule="auto"/>
        <w:rPr>
          <w:rFonts w:ascii="Arial" w:eastAsia="Arial" w:hAnsi="Arial" w:cs="Arial"/>
          <w:sz w:val="22"/>
          <w:szCs w:val="22"/>
        </w:rPr>
      </w:pPr>
      <w:r>
        <w:rPr>
          <w:rFonts w:ascii="Proxima Nova" w:eastAsia="Proxima Nova" w:hAnsi="Proxima Nova" w:cs="Proxima Nova"/>
        </w:rPr>
        <w:t>What sort of infrastructure will be required for training? If it is a model that requires a lot of resources, where is the best place to train?</w:t>
      </w:r>
    </w:p>
    <w:p w14:paraId="63E16523" w14:textId="20CFD691" w:rsidR="003072B1" w:rsidRDefault="003072B1" w:rsidP="003072B1">
      <w:pPr>
        <w:numPr>
          <w:ilvl w:val="1"/>
          <w:numId w:val="4"/>
        </w:numPr>
        <w:spacing w:line="276" w:lineRule="auto"/>
        <w:rPr>
          <w:rFonts w:ascii="Arial" w:eastAsia="Arial" w:hAnsi="Arial" w:cs="Arial"/>
          <w:sz w:val="22"/>
          <w:szCs w:val="22"/>
        </w:rPr>
      </w:pPr>
      <w:r>
        <w:rPr>
          <w:rFonts w:ascii="Proxima Nova" w:eastAsia="Proxima Nova" w:hAnsi="Proxima Nova" w:cs="Proxima Nova"/>
        </w:rPr>
        <w:t xml:space="preserve">We do not envision a need for significant resources.  The solution could be containerized to run locally or in the cloud.  The team will also explore the potential application of the </w:t>
      </w:r>
      <w:proofErr w:type="spellStart"/>
      <w:r>
        <w:rPr>
          <w:rFonts w:ascii="Proxima Nova" w:eastAsia="Proxima Nova" w:hAnsi="Proxima Nova" w:cs="Proxima Nova"/>
        </w:rPr>
        <w:t>DataBricks</w:t>
      </w:r>
      <w:proofErr w:type="spellEnd"/>
      <w:r>
        <w:rPr>
          <w:rFonts w:ascii="Proxima Nova" w:eastAsia="Proxima Nova" w:hAnsi="Proxima Nova" w:cs="Proxima Nova"/>
        </w:rPr>
        <w:t xml:space="preserve"> suite of technologies. </w:t>
      </w:r>
    </w:p>
    <w:p w14:paraId="3FEB0B8B" w14:textId="77777777" w:rsidR="00981656" w:rsidRDefault="00981656">
      <w:pPr>
        <w:spacing w:line="276" w:lineRule="auto"/>
        <w:rPr>
          <w:rFonts w:ascii="Proxima Nova" w:eastAsia="Proxima Nova" w:hAnsi="Proxima Nova" w:cs="Proxima Nova"/>
        </w:rPr>
      </w:pPr>
    </w:p>
    <w:p w14:paraId="3726AB76" w14:textId="77777777" w:rsidR="00981656" w:rsidRDefault="001F2078">
      <w:pPr>
        <w:pStyle w:val="Heading2"/>
        <w:spacing w:line="276" w:lineRule="auto"/>
      </w:pPr>
      <w:bookmarkStart w:id="6" w:name="_heading=h.fgffb144244g" w:colFirst="0" w:colLast="0"/>
      <w:bookmarkEnd w:id="6"/>
      <w:r>
        <w:t>Ethical Considerations</w:t>
      </w:r>
    </w:p>
    <w:p w14:paraId="618CB125" w14:textId="77777777" w:rsidR="00981656" w:rsidRDefault="00981656">
      <w:pPr>
        <w:spacing w:line="276" w:lineRule="auto"/>
        <w:rPr>
          <w:rFonts w:ascii="Arial" w:eastAsia="Arial" w:hAnsi="Arial" w:cs="Arial"/>
          <w:sz w:val="22"/>
          <w:szCs w:val="22"/>
        </w:rPr>
      </w:pPr>
    </w:p>
    <w:p w14:paraId="6D74CC21" w14:textId="77777777" w:rsidR="00981656" w:rsidRDefault="001F2078">
      <w:pPr>
        <w:rPr>
          <w:rFonts w:ascii="Proxima Nova" w:eastAsia="Proxima Nova" w:hAnsi="Proxima Nova" w:cs="Proxima Nova"/>
        </w:rPr>
      </w:pPr>
      <w:r>
        <w:rPr>
          <w:rFonts w:ascii="Proxima Nova" w:eastAsia="Proxima Nova" w:hAnsi="Proxima Nova" w:cs="Proxima Nova"/>
        </w:rPr>
        <w:t xml:space="preserve">Are there any ethical considerations of your project? Consider the data source, the intended outcome, and/or the eventual use cases. </w:t>
      </w:r>
    </w:p>
    <w:p w14:paraId="34C7F936" w14:textId="77777777" w:rsidR="00981656" w:rsidRDefault="00981656">
      <w:pPr>
        <w:rPr>
          <w:rFonts w:ascii="Proxima Nova" w:eastAsia="Proxima Nova" w:hAnsi="Proxima Nova" w:cs="Proxima Nova"/>
        </w:rPr>
      </w:pPr>
    </w:p>
    <w:p w14:paraId="76B063C1" w14:textId="77777777" w:rsidR="00981656" w:rsidRDefault="001F2078">
      <w:pPr>
        <w:numPr>
          <w:ilvl w:val="0"/>
          <w:numId w:val="3"/>
        </w:numPr>
      </w:pPr>
      <w:r>
        <w:rPr>
          <w:rFonts w:ascii="Proxima Nova" w:eastAsia="Proxima Nova" w:hAnsi="Proxima Nova" w:cs="Proxima Nova"/>
        </w:rPr>
        <w:t>Did you modify anything about your plan based on these considerations?</w:t>
      </w:r>
    </w:p>
    <w:p w14:paraId="67EFECD4" w14:textId="77777777" w:rsidR="00981656" w:rsidRDefault="001F2078">
      <w:pPr>
        <w:numPr>
          <w:ilvl w:val="0"/>
          <w:numId w:val="3"/>
        </w:numPr>
      </w:pPr>
      <w:r>
        <w:rPr>
          <w:rFonts w:ascii="Proxima Nova" w:eastAsia="Proxima Nova" w:hAnsi="Proxima Nova" w:cs="Proxima Nova"/>
        </w:rPr>
        <w:t xml:space="preserve">Can you anticipate any issues that might arise during the process? </w:t>
      </w:r>
    </w:p>
    <w:p w14:paraId="7A5D7BD2" w14:textId="77777777" w:rsidR="00981656" w:rsidRDefault="00981656">
      <w:pPr>
        <w:rPr>
          <w:rFonts w:ascii="Proxima Nova" w:eastAsia="Proxima Nova" w:hAnsi="Proxima Nova" w:cs="Proxima Nova"/>
        </w:rPr>
      </w:pPr>
    </w:p>
    <w:p w14:paraId="6F641C53" w14:textId="27853D4A" w:rsidR="00981656" w:rsidRDefault="00981656">
      <w:pPr>
        <w:rPr>
          <w:rFonts w:ascii="Proxima Nova" w:eastAsia="Proxima Nova" w:hAnsi="Proxima Nova" w:cs="Proxima Nova"/>
        </w:rPr>
      </w:pPr>
    </w:p>
    <w:p w14:paraId="7C925F2D" w14:textId="4B3B34F9" w:rsidR="00D75772" w:rsidRDefault="00D75772" w:rsidP="00D75772">
      <w:pPr>
        <w:rPr>
          <w:rFonts w:ascii="Proxima Nova" w:eastAsia="Proxima Nova" w:hAnsi="Proxima Nova" w:cs="Proxima Nova"/>
        </w:rPr>
      </w:pPr>
      <w:r>
        <w:rPr>
          <w:rFonts w:ascii="Proxima Nova" w:eastAsia="Proxima Nova" w:hAnsi="Proxima Nova" w:cs="Proxima Nova"/>
        </w:rPr>
        <w:t>Bias</w:t>
      </w:r>
      <w:r>
        <w:rPr>
          <w:rFonts w:ascii="Proxima Nova" w:eastAsia="Proxima Nova" w:hAnsi="Proxima Nova" w:cs="Proxima Nova"/>
        </w:rPr>
        <w:t xml:space="preserve">:  The data is specific to the US, US Providers, </w:t>
      </w:r>
      <w:r w:rsidR="00FC0EB4">
        <w:rPr>
          <w:rFonts w:ascii="Proxima Nova" w:eastAsia="Proxima Nova" w:hAnsi="Proxima Nova" w:cs="Proxima Nova"/>
        </w:rPr>
        <w:t>Medicaid</w:t>
      </w:r>
      <w:r>
        <w:rPr>
          <w:rFonts w:ascii="Proxima Nova" w:eastAsia="Proxima Nova" w:hAnsi="Proxima Nova" w:cs="Proxima Nova"/>
        </w:rPr>
        <w:t>, and US Socio-Geo-Cultural norms.  US Lifestyle choices and conditions which may be strong factors in health conditions cannot be directly applied to other countries.</w:t>
      </w:r>
    </w:p>
    <w:p w14:paraId="73A9CCAE" w14:textId="77777777" w:rsidR="00D75772" w:rsidRDefault="00D75772" w:rsidP="00D75772">
      <w:pPr>
        <w:rPr>
          <w:rFonts w:ascii="Proxima Nova" w:eastAsia="Proxima Nova" w:hAnsi="Proxima Nova" w:cs="Proxima Nova"/>
        </w:rPr>
      </w:pPr>
    </w:p>
    <w:p w14:paraId="7EEAA519" w14:textId="3D93888F" w:rsidR="0030269E" w:rsidRDefault="0030269E">
      <w:pPr>
        <w:rPr>
          <w:rFonts w:ascii="Proxima Nova" w:eastAsia="Proxima Nova" w:hAnsi="Proxima Nova" w:cs="Proxima Nova"/>
        </w:rPr>
      </w:pPr>
      <w:r>
        <w:rPr>
          <w:rFonts w:ascii="Proxima Nova" w:eastAsia="Proxima Nova" w:hAnsi="Proxima Nova" w:cs="Proxima Nova"/>
        </w:rPr>
        <w:t xml:space="preserve">Transparency:  </w:t>
      </w:r>
      <w:r w:rsidR="00D75772">
        <w:rPr>
          <w:rFonts w:ascii="Proxima Nova" w:eastAsia="Proxima Nova" w:hAnsi="Proxima Nova" w:cs="Proxima Nova"/>
        </w:rPr>
        <w:t>Data t</w:t>
      </w:r>
      <w:r>
        <w:rPr>
          <w:rFonts w:ascii="Proxima Nova" w:eastAsia="Proxima Nova" w:hAnsi="Proxima Nova" w:cs="Proxima Nova"/>
        </w:rPr>
        <w:t xml:space="preserve">raceability, </w:t>
      </w:r>
      <w:r w:rsidR="00D75772">
        <w:rPr>
          <w:rFonts w:ascii="Proxima Nova" w:eastAsia="Proxima Nova" w:hAnsi="Proxima Nova" w:cs="Proxima Nova"/>
        </w:rPr>
        <w:t>clear c</w:t>
      </w:r>
      <w:r>
        <w:rPr>
          <w:rFonts w:ascii="Proxima Nova" w:eastAsia="Proxima Nova" w:hAnsi="Proxima Nova" w:cs="Proxima Nova"/>
        </w:rPr>
        <w:t>ommunication</w:t>
      </w:r>
      <w:r w:rsidR="00D75772">
        <w:rPr>
          <w:rFonts w:ascii="Proxima Nova" w:eastAsia="Proxima Nova" w:hAnsi="Proxima Nova" w:cs="Proxima Nova"/>
        </w:rPr>
        <w:t xml:space="preserve"> of results</w:t>
      </w:r>
      <w:r>
        <w:rPr>
          <w:rFonts w:ascii="Proxima Nova" w:eastAsia="Proxima Nova" w:hAnsi="Proxima Nova" w:cs="Proxima Nova"/>
        </w:rPr>
        <w:t xml:space="preserve">, </w:t>
      </w:r>
      <w:r w:rsidR="00FC0EB4">
        <w:rPr>
          <w:rFonts w:ascii="Proxima Nova" w:eastAsia="Proxima Nova" w:hAnsi="Proxima Nova" w:cs="Proxima Nova"/>
        </w:rPr>
        <w:t>i</w:t>
      </w:r>
      <w:r>
        <w:rPr>
          <w:rFonts w:ascii="Proxima Nova" w:eastAsia="Proxima Nova" w:hAnsi="Proxima Nova" w:cs="Proxima Nova"/>
        </w:rPr>
        <w:t>ntelligibility</w:t>
      </w:r>
      <w:r w:rsidR="00D75772">
        <w:rPr>
          <w:rFonts w:ascii="Proxima Nova" w:eastAsia="Proxima Nova" w:hAnsi="Proxima Nova" w:cs="Proxima Nova"/>
        </w:rPr>
        <w:t xml:space="preserve"> and reproducibility of results.</w:t>
      </w:r>
    </w:p>
    <w:p w14:paraId="18683012" w14:textId="7008E17A" w:rsidR="0030269E" w:rsidRDefault="0030269E">
      <w:pPr>
        <w:rPr>
          <w:rFonts w:ascii="Proxima Nova" w:eastAsia="Proxima Nova" w:hAnsi="Proxima Nova" w:cs="Proxima Nova"/>
        </w:rPr>
      </w:pPr>
    </w:p>
    <w:p w14:paraId="781CD9E1" w14:textId="6121A4C3" w:rsidR="0030269E" w:rsidRDefault="0030269E">
      <w:pPr>
        <w:rPr>
          <w:rFonts w:ascii="Proxima Nova" w:eastAsia="Proxima Nova" w:hAnsi="Proxima Nova" w:cs="Proxima Nova"/>
        </w:rPr>
      </w:pPr>
      <w:r>
        <w:rPr>
          <w:rFonts w:ascii="Proxima Nova" w:eastAsia="Proxima Nova" w:hAnsi="Proxima Nova" w:cs="Proxima Nova"/>
        </w:rPr>
        <w:t>Accountability:  there</w:t>
      </w:r>
      <w:r w:rsidR="00D75772">
        <w:rPr>
          <w:rFonts w:ascii="Proxima Nova" w:eastAsia="Proxima Nova" w:hAnsi="Proxima Nova" w:cs="Proxima Nova"/>
        </w:rPr>
        <w:t xml:space="preserve"> could be</w:t>
      </w:r>
      <w:r>
        <w:rPr>
          <w:rFonts w:ascii="Proxima Nova" w:eastAsia="Proxima Nova" w:hAnsi="Proxima Nova" w:cs="Proxima Nova"/>
        </w:rPr>
        <w:t xml:space="preserve"> legal and financial ramifications </w:t>
      </w:r>
      <w:r w:rsidR="00D75772">
        <w:rPr>
          <w:rFonts w:ascii="Proxima Nova" w:eastAsia="Proxima Nova" w:hAnsi="Proxima Nova" w:cs="Proxima Nova"/>
        </w:rPr>
        <w:t xml:space="preserve">to publishing these findings.  The data and its findings can be construed as </w:t>
      </w:r>
      <w:r w:rsidR="00FC0EB4">
        <w:rPr>
          <w:rFonts w:ascii="Proxima Nova" w:eastAsia="Proxima Nova" w:hAnsi="Proxima Nova" w:cs="Proxima Nova"/>
        </w:rPr>
        <w:t>sensitive and</w:t>
      </w:r>
      <w:r w:rsidR="00D75772">
        <w:rPr>
          <w:rFonts w:ascii="Proxima Nova" w:eastAsia="Proxima Nova" w:hAnsi="Proxima Nova" w:cs="Proxima Nova"/>
        </w:rPr>
        <w:t xml:space="preserve"> should be handled with discretion (privacy concerns).</w:t>
      </w:r>
    </w:p>
    <w:p w14:paraId="16DE7B45" w14:textId="702BD437" w:rsidR="0030269E" w:rsidRDefault="0030269E">
      <w:pPr>
        <w:rPr>
          <w:rFonts w:ascii="Proxima Nova" w:eastAsia="Proxima Nova" w:hAnsi="Proxima Nova" w:cs="Proxima Nova"/>
        </w:rPr>
      </w:pPr>
    </w:p>
    <w:p w14:paraId="5C792D20" w14:textId="51207476" w:rsidR="0030269E" w:rsidRDefault="0030269E">
      <w:pPr>
        <w:rPr>
          <w:rFonts w:ascii="Proxima Nova" w:eastAsia="Proxima Nova" w:hAnsi="Proxima Nova" w:cs="Proxima Nova"/>
        </w:rPr>
      </w:pPr>
      <w:r>
        <w:rPr>
          <w:rFonts w:ascii="Proxima Nova" w:eastAsia="Proxima Nova" w:hAnsi="Proxima Nova" w:cs="Proxima Nova"/>
        </w:rPr>
        <w:t>Sources of potential harm:</w:t>
      </w:r>
    </w:p>
    <w:p w14:paraId="6520BDF0" w14:textId="555DF289" w:rsidR="0030269E" w:rsidRDefault="0030269E" w:rsidP="0030269E">
      <w:pPr>
        <w:pStyle w:val="ListParagraph"/>
        <w:numPr>
          <w:ilvl w:val="0"/>
          <w:numId w:val="7"/>
        </w:numPr>
        <w:rPr>
          <w:rFonts w:ascii="Proxima Nova" w:eastAsia="Proxima Nova" w:hAnsi="Proxima Nova" w:cs="Proxima Nova"/>
        </w:rPr>
      </w:pPr>
      <w:r>
        <w:rPr>
          <w:rFonts w:ascii="Proxima Nova" w:eastAsia="Proxima Nova" w:hAnsi="Proxima Nova" w:cs="Proxima Nova"/>
        </w:rPr>
        <w:t>Innocent until proven guilty</w:t>
      </w:r>
    </w:p>
    <w:p w14:paraId="2FCD448E" w14:textId="77777777" w:rsidR="0030269E" w:rsidRDefault="0030269E" w:rsidP="0030269E">
      <w:pPr>
        <w:pStyle w:val="ListParagraph"/>
        <w:numPr>
          <w:ilvl w:val="0"/>
          <w:numId w:val="7"/>
        </w:numPr>
        <w:rPr>
          <w:rFonts w:ascii="Proxima Nova" w:eastAsia="Proxima Nova" w:hAnsi="Proxima Nova" w:cs="Proxima Nova"/>
        </w:rPr>
      </w:pPr>
      <w:r>
        <w:rPr>
          <w:rFonts w:ascii="Proxima Nova" w:eastAsia="Proxima Nova" w:hAnsi="Proxima Nova" w:cs="Proxima Nova"/>
        </w:rPr>
        <w:t>%</w:t>
      </w:r>
      <w:proofErr w:type="gramStart"/>
      <w:r>
        <w:rPr>
          <w:rFonts w:ascii="Proxima Nova" w:eastAsia="Proxima Nova" w:hAnsi="Proxima Nova" w:cs="Proxima Nova"/>
        </w:rPr>
        <w:t>confidence</w:t>
      </w:r>
      <w:proofErr w:type="gramEnd"/>
      <w:r>
        <w:rPr>
          <w:rFonts w:ascii="Proxima Nova" w:eastAsia="Proxima Nova" w:hAnsi="Proxima Nova" w:cs="Proxima Nova"/>
        </w:rPr>
        <w:t xml:space="preserve"> versus absolutes</w:t>
      </w:r>
    </w:p>
    <w:p w14:paraId="102E4937" w14:textId="7DD4ECD7" w:rsidR="0030269E" w:rsidRDefault="001F2078" w:rsidP="0030269E">
      <w:pPr>
        <w:pStyle w:val="ListParagraph"/>
        <w:numPr>
          <w:ilvl w:val="0"/>
          <w:numId w:val="7"/>
        </w:numPr>
        <w:rPr>
          <w:rFonts w:ascii="Proxima Nova" w:eastAsia="Proxima Nova" w:hAnsi="Proxima Nova" w:cs="Proxima Nova"/>
        </w:rPr>
      </w:pPr>
      <w:r>
        <w:rPr>
          <w:rFonts w:ascii="Proxima Nova" w:eastAsia="Proxima Nova" w:hAnsi="Proxima Nova" w:cs="Proxima Nova"/>
        </w:rPr>
        <w:t>R</w:t>
      </w:r>
      <w:r w:rsidR="0030269E">
        <w:rPr>
          <w:rFonts w:ascii="Proxima Nova" w:eastAsia="Proxima Nova" w:hAnsi="Proxima Nova" w:cs="Proxima Nova"/>
        </w:rPr>
        <w:t>eputation</w:t>
      </w:r>
      <w:r>
        <w:rPr>
          <w:rFonts w:ascii="Proxima Nova" w:eastAsia="Proxima Nova" w:hAnsi="Proxima Nova" w:cs="Proxima Nova"/>
        </w:rPr>
        <w:t>, unfair allocation, unfair representation</w:t>
      </w:r>
      <w:r w:rsidR="0030269E">
        <w:rPr>
          <w:rFonts w:ascii="Proxima Nova" w:eastAsia="Proxima Nova" w:hAnsi="Proxima Nova" w:cs="Proxima Nova"/>
        </w:rPr>
        <w:t xml:space="preserve"> </w:t>
      </w:r>
    </w:p>
    <w:p w14:paraId="6C8EE76B" w14:textId="4208B720" w:rsidR="00D75772" w:rsidRDefault="00D75772" w:rsidP="00D75772">
      <w:pPr>
        <w:rPr>
          <w:rFonts w:ascii="Proxima Nova" w:eastAsia="Proxima Nova" w:hAnsi="Proxima Nova" w:cs="Proxima Nova"/>
        </w:rPr>
      </w:pPr>
    </w:p>
    <w:p w14:paraId="63662F73" w14:textId="62372D09" w:rsidR="00D75772" w:rsidRDefault="00D75772" w:rsidP="00D75772">
      <w:pPr>
        <w:rPr>
          <w:rFonts w:ascii="Proxima Nova" w:eastAsia="Proxima Nova" w:hAnsi="Proxima Nova" w:cs="Proxima Nova"/>
        </w:rPr>
      </w:pPr>
    </w:p>
    <w:p w14:paraId="2898AB06" w14:textId="6227F223" w:rsidR="00D75772" w:rsidRDefault="00D75772" w:rsidP="00D75772">
      <w:pPr>
        <w:rPr>
          <w:rFonts w:ascii="Proxima Nova" w:eastAsia="Proxima Nova" w:hAnsi="Proxima Nova" w:cs="Proxima Nova"/>
        </w:rPr>
      </w:pPr>
      <w:r>
        <w:rPr>
          <w:rFonts w:ascii="Proxima Nova" w:eastAsia="Proxima Nova" w:hAnsi="Proxima Nova" w:cs="Proxima Nova"/>
        </w:rPr>
        <w:t xml:space="preserve">Other considerations:  </w:t>
      </w:r>
      <w:r>
        <w:rPr>
          <w:rFonts w:ascii="Proxima Nova" w:eastAsia="Proxima Nova" w:hAnsi="Proxima Nova" w:cs="Proxima Nova"/>
        </w:rPr>
        <w:t>Accuracy</w:t>
      </w:r>
      <w:r>
        <w:rPr>
          <w:rFonts w:ascii="Proxima Nova" w:eastAsia="Proxima Nova" w:hAnsi="Proxima Nova" w:cs="Proxima Nova"/>
        </w:rPr>
        <w:t xml:space="preserve">, </w:t>
      </w:r>
      <w:r>
        <w:rPr>
          <w:rFonts w:ascii="Proxima Nova" w:eastAsia="Proxima Nova" w:hAnsi="Proxima Nova" w:cs="Proxima Nova"/>
        </w:rPr>
        <w:t>Fairness</w:t>
      </w:r>
      <w:r>
        <w:rPr>
          <w:rFonts w:ascii="Proxima Nova" w:eastAsia="Proxima Nova" w:hAnsi="Proxima Nova" w:cs="Proxima Nova"/>
        </w:rPr>
        <w:t xml:space="preserve">, </w:t>
      </w:r>
      <w:r>
        <w:rPr>
          <w:rFonts w:ascii="Proxima Nova" w:eastAsia="Proxima Nova" w:hAnsi="Proxima Nova" w:cs="Proxima Nova"/>
        </w:rPr>
        <w:t>Privacy</w:t>
      </w:r>
      <w:r w:rsidR="00995123">
        <w:rPr>
          <w:rFonts w:ascii="Proxima Nova" w:eastAsia="Proxima Nova" w:hAnsi="Proxima Nova" w:cs="Proxima Nova"/>
        </w:rPr>
        <w:t xml:space="preserve">, </w:t>
      </w:r>
      <w:r>
        <w:rPr>
          <w:rFonts w:ascii="Proxima Nova" w:eastAsia="Proxima Nova" w:hAnsi="Proxima Nova" w:cs="Proxima Nova"/>
        </w:rPr>
        <w:t>Human Control and Decision Making</w:t>
      </w:r>
      <w:r w:rsidR="00995123">
        <w:rPr>
          <w:rFonts w:ascii="Proxima Nova" w:eastAsia="Proxima Nova" w:hAnsi="Proxima Nova" w:cs="Proxima Nova"/>
        </w:rPr>
        <w:t>.</w:t>
      </w:r>
    </w:p>
    <w:p w14:paraId="79C79F70" w14:textId="03E5DCC6" w:rsidR="00D75772" w:rsidRPr="00D75772" w:rsidRDefault="00D75772" w:rsidP="00D75772">
      <w:pPr>
        <w:rPr>
          <w:rFonts w:ascii="Proxima Nova" w:eastAsia="Proxima Nova" w:hAnsi="Proxima Nova" w:cs="Proxima Nova"/>
        </w:rPr>
      </w:pPr>
    </w:p>
    <w:sectPr w:rsidR="00D75772" w:rsidRPr="00D75772">
      <w:headerReference w:type="default" r:id="rId10"/>
      <w:headerReference w:type="first" r:id="rId11"/>
      <w:footerReference w:type="first" r:id="rId12"/>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B644C" w14:textId="77777777" w:rsidR="00707F45" w:rsidRDefault="001F2078">
      <w:r>
        <w:separator/>
      </w:r>
    </w:p>
  </w:endnote>
  <w:endnote w:type="continuationSeparator" w:id="0">
    <w:p w14:paraId="6ABA51BA" w14:textId="77777777" w:rsidR="00707F45" w:rsidRDefault="001F2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B223" w14:textId="77777777" w:rsidR="00981656" w:rsidRDefault="009816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91DD" w14:textId="77777777" w:rsidR="00707F45" w:rsidRDefault="001F2078">
      <w:r>
        <w:separator/>
      </w:r>
    </w:p>
  </w:footnote>
  <w:footnote w:type="continuationSeparator" w:id="0">
    <w:p w14:paraId="27FB7694" w14:textId="77777777" w:rsidR="00707F45" w:rsidRDefault="001F2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18659" w14:textId="77777777" w:rsidR="00981656" w:rsidRDefault="001F2078">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6E784E9F" wp14:editId="186D2805">
          <wp:extent cx="678124" cy="6334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059BE42B" w14:textId="77777777" w:rsidR="00981656" w:rsidRDefault="00981656">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190AC" w14:textId="77777777" w:rsidR="00981656" w:rsidRDefault="001F2078">
    <w:pPr>
      <w:spacing w:line="276" w:lineRule="auto"/>
      <w:jc w:val="center"/>
    </w:pPr>
    <w:r>
      <w:rPr>
        <w:rFonts w:ascii="Proxima Nova" w:eastAsia="Proxima Nova" w:hAnsi="Proxima Nova" w:cs="Proxima Nova"/>
        <w:noProof/>
        <w:color w:val="696969"/>
      </w:rPr>
      <w:drawing>
        <wp:inline distT="114300" distB="114300" distL="114300" distR="114300" wp14:anchorId="2EA4FDD7" wp14:editId="0AAAF986">
          <wp:extent cx="1562100" cy="90151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FE9"/>
    <w:multiLevelType w:val="multilevel"/>
    <w:tmpl w:val="A8F8BD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6E6B30"/>
    <w:multiLevelType w:val="multilevel"/>
    <w:tmpl w:val="A8F8B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F6D6D"/>
    <w:multiLevelType w:val="multilevel"/>
    <w:tmpl w:val="688AFD3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F7474C"/>
    <w:multiLevelType w:val="multilevel"/>
    <w:tmpl w:val="F25EB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3A2419"/>
    <w:multiLevelType w:val="multilevel"/>
    <w:tmpl w:val="29FC1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F136D9"/>
    <w:multiLevelType w:val="hybridMultilevel"/>
    <w:tmpl w:val="146E3184"/>
    <w:lvl w:ilvl="0" w:tplc="12BAEFF4">
      <w:numFmt w:val="bullet"/>
      <w:lvlText w:val="-"/>
      <w:lvlJc w:val="left"/>
      <w:pPr>
        <w:ind w:left="720" w:hanging="360"/>
      </w:pPr>
      <w:rPr>
        <w:rFonts w:ascii="Proxima Nova" w:eastAsia="Proxima Nova" w:hAnsi="Proxima Nova"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1767F"/>
    <w:multiLevelType w:val="multilevel"/>
    <w:tmpl w:val="0726A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06E63"/>
    <w:multiLevelType w:val="multilevel"/>
    <w:tmpl w:val="19809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4C586D"/>
    <w:multiLevelType w:val="multilevel"/>
    <w:tmpl w:val="0726A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930901">
    <w:abstractNumId w:val="9"/>
  </w:num>
  <w:num w:numId="2" w16cid:durableId="1744991426">
    <w:abstractNumId w:val="2"/>
  </w:num>
  <w:num w:numId="3" w16cid:durableId="1109663341">
    <w:abstractNumId w:val="4"/>
  </w:num>
  <w:num w:numId="4" w16cid:durableId="343092153">
    <w:abstractNumId w:val="8"/>
  </w:num>
  <w:num w:numId="5" w16cid:durableId="114375316">
    <w:abstractNumId w:val="1"/>
  </w:num>
  <w:num w:numId="6" w16cid:durableId="567114869">
    <w:abstractNumId w:val="3"/>
  </w:num>
  <w:num w:numId="7" w16cid:durableId="1018972808">
    <w:abstractNumId w:val="5"/>
  </w:num>
  <w:num w:numId="8" w16cid:durableId="1975480992">
    <w:abstractNumId w:val="7"/>
  </w:num>
  <w:num w:numId="9" w16cid:durableId="366493252">
    <w:abstractNumId w:val="0"/>
  </w:num>
  <w:num w:numId="10" w16cid:durableId="9738296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56"/>
    <w:rsid w:val="001704AD"/>
    <w:rsid w:val="001F2078"/>
    <w:rsid w:val="00200CA9"/>
    <w:rsid w:val="0030269E"/>
    <w:rsid w:val="003072B1"/>
    <w:rsid w:val="00426F57"/>
    <w:rsid w:val="00451033"/>
    <w:rsid w:val="00537EBF"/>
    <w:rsid w:val="006B4047"/>
    <w:rsid w:val="006C01B8"/>
    <w:rsid w:val="00707F45"/>
    <w:rsid w:val="00981656"/>
    <w:rsid w:val="00995123"/>
    <w:rsid w:val="00A25CA9"/>
    <w:rsid w:val="00D44CD1"/>
    <w:rsid w:val="00D75772"/>
    <w:rsid w:val="00EA7EFF"/>
    <w:rsid w:val="00F9028A"/>
    <w:rsid w:val="00FC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AC62F6"/>
  <w15:docId w15:val="{D659737D-4A1C-4A9D-986E-1EA275F5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028A"/>
    <w:pPr>
      <w:ind w:left="720"/>
      <w:contextualSpacing/>
    </w:pPr>
  </w:style>
  <w:style w:type="table" w:styleId="TableGrid">
    <w:name w:val="Table Grid"/>
    <w:basedOn w:val="TableNormal"/>
    <w:uiPriority w:val="39"/>
    <w:rsid w:val="00200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047"/>
    <w:rPr>
      <w:color w:val="0000FF"/>
      <w:u w:val="single"/>
    </w:rPr>
  </w:style>
  <w:style w:type="character" w:styleId="FollowedHyperlink">
    <w:name w:val="FollowedHyperlink"/>
    <w:basedOn w:val="DefaultParagraphFont"/>
    <w:uiPriority w:val="99"/>
    <w:semiHidden/>
    <w:unhideWhenUsed/>
    <w:rsid w:val="006B40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milsel/healthcare-providers-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BFgl45i38DoVG0Xs++udLhgifg==">AMUW2mVa2zqGT4n8cqPeyJoYiH7jhS7bblrfz6gggYtF2fsaxXcWDzZPJXEhG2/CxiEassqbQR/4Cwj1gAK9KCkNM8hXKe7A/c6qB058FrwJ16mO+p0kLQJBg2ffKZZ+KpXBk9k7YINL2k2PqH7KhtmB2nUghkRywlFO7E5IDv5L9UEu+ziAMT42MtvtRuWVyRNdxBI88Nf+eC4UTuuEijvS5OBLdxJrWqQP2ER+0rFSbnJHArEZZt4=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Iain McKone</cp:lastModifiedBy>
  <cp:revision>5</cp:revision>
  <dcterms:created xsi:type="dcterms:W3CDTF">2021-07-07T06:10:00Z</dcterms:created>
  <dcterms:modified xsi:type="dcterms:W3CDTF">2022-11-15T01:53:00Z</dcterms:modified>
</cp:coreProperties>
</file>