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45EB0" w14:textId="77777777" w:rsidR="00F97A99" w:rsidRPr="005A5CBA" w:rsidRDefault="00F97A99" w:rsidP="00F01833">
      <w:pPr>
        <w:spacing w:after="0" w:line="240" w:lineRule="auto"/>
        <w:jc w:val="center"/>
        <w:rPr>
          <w:rFonts w:eastAsia="Times New Roman" w:cstheme="minorHAnsi"/>
          <w:kern w:val="0"/>
          <w:sz w:val="36"/>
          <w:szCs w:val="24"/>
          <w:lang w:val="en-GB" w:eastAsia="en-GB"/>
          <w14:ligatures w14:val="none"/>
        </w:rPr>
      </w:pPr>
      <w:bookmarkStart w:id="0" w:name="_GoBack"/>
      <w:bookmarkEnd w:id="0"/>
      <w:proofErr w:type="spellStart"/>
      <w:r w:rsidRPr="005A5CBA">
        <w:rPr>
          <w:rFonts w:eastAsia="Times New Roman" w:cstheme="minorHAnsi"/>
          <w:color w:val="000000"/>
          <w:kern w:val="0"/>
          <w:sz w:val="36"/>
          <w:szCs w:val="24"/>
          <w:lang w:val="en-GB" w:eastAsia="en-GB"/>
          <w14:ligatures w14:val="none"/>
        </w:rPr>
        <w:t>Имплементациска</w:t>
      </w:r>
      <w:proofErr w:type="spellEnd"/>
      <w:r w:rsidRPr="005A5CBA">
        <w:rPr>
          <w:rFonts w:eastAsia="Times New Roman" w:cstheme="minorHAnsi"/>
          <w:color w:val="000000"/>
          <w:kern w:val="0"/>
          <w:sz w:val="36"/>
          <w:szCs w:val="24"/>
          <w:lang w:val="en-GB" w:eastAsia="en-GB"/>
          <w14:ligatures w14:val="none"/>
        </w:rPr>
        <w:t xml:space="preserve"> </w:t>
      </w:r>
      <w:proofErr w:type="spellStart"/>
      <w:r w:rsidRPr="005A5CBA">
        <w:rPr>
          <w:rFonts w:eastAsia="Times New Roman" w:cstheme="minorHAnsi"/>
          <w:color w:val="000000"/>
          <w:kern w:val="0"/>
          <w:sz w:val="36"/>
          <w:szCs w:val="24"/>
          <w:lang w:val="en-GB" w:eastAsia="en-GB"/>
          <w14:ligatures w14:val="none"/>
        </w:rPr>
        <w:t>архитектура</w:t>
      </w:r>
      <w:proofErr w:type="spellEnd"/>
    </w:p>
    <w:p w14:paraId="088E95AE" w14:textId="77777777" w:rsidR="00F97A99" w:rsidRPr="005A5CBA" w:rsidRDefault="00F97A99">
      <w:pPr>
        <w:rPr>
          <w:rFonts w:cstheme="minorHAnsi"/>
        </w:rPr>
      </w:pPr>
    </w:p>
    <w:p w14:paraId="6C5F3DFB" w14:textId="77777777" w:rsidR="00F01833" w:rsidRPr="005A5CBA" w:rsidRDefault="00F01833" w:rsidP="00F01833">
      <w:pPr>
        <w:rPr>
          <w:rFonts w:cstheme="minorHAnsi"/>
          <w:sz w:val="24"/>
          <w:szCs w:val="24"/>
          <w:lang w:val="mk-MK"/>
        </w:rPr>
      </w:pPr>
      <w:r w:rsidRPr="005A5CBA">
        <w:rPr>
          <w:rFonts w:cstheme="minorHAnsi"/>
          <w:sz w:val="24"/>
          <w:szCs w:val="24"/>
          <w:lang w:val="mk-MK"/>
        </w:rPr>
        <w:t xml:space="preserve">Имплементациската архитектура се фокусира на тоа како еден систем е изграден. Нејзината улога е да ги објасни техничките елементи кои што се потребни за да се имплементира системот, како и софтверските пакети, библиотеки, рамки итн. Оваа архитектура се однесува на </w:t>
      </w:r>
      <w:r w:rsidRPr="005A5CBA">
        <w:rPr>
          <w:rFonts w:cstheme="minorHAnsi"/>
          <w:sz w:val="24"/>
          <w:szCs w:val="24"/>
        </w:rPr>
        <w:t xml:space="preserve">non-runtime </w:t>
      </w:r>
      <w:r w:rsidRPr="005A5CBA">
        <w:rPr>
          <w:rFonts w:cstheme="minorHAnsi"/>
          <w:sz w:val="24"/>
          <w:szCs w:val="24"/>
          <w:lang w:val="mk-MK"/>
        </w:rPr>
        <w:t xml:space="preserve">барањата и атрибутите за квалитет. Таа е составена од компоненти и приклучоци кои се однесуваат на софтверските ентитети и на нивните врски на ниво на изворен и бинарен код. </w:t>
      </w:r>
    </w:p>
    <w:p w14:paraId="1CD9C663" w14:textId="1B7FAEB1" w:rsidR="00F01833" w:rsidRPr="005A5CBA" w:rsidRDefault="00F01833" w:rsidP="00F01833">
      <w:pPr>
        <w:rPr>
          <w:rFonts w:cstheme="minorHAnsi"/>
          <w:sz w:val="24"/>
          <w:szCs w:val="24"/>
          <w:lang w:val="mk-MK"/>
        </w:rPr>
      </w:pPr>
      <w:r w:rsidRPr="005A5CBA">
        <w:rPr>
          <w:rFonts w:cstheme="minorHAnsi"/>
          <w:sz w:val="24"/>
          <w:szCs w:val="24"/>
          <w:lang w:val="mk-MK"/>
        </w:rPr>
        <w:t xml:space="preserve">Компонентите и конекторите ги рефлектираат софтверските единки и нивната меѓусебна врска. </w:t>
      </w:r>
      <w:r w:rsidR="005A5CBA" w:rsidRPr="005A5CBA">
        <w:rPr>
          <w:rFonts w:cstheme="minorHAnsi"/>
          <w:sz w:val="24"/>
          <w:szCs w:val="24"/>
          <w:lang w:val="mk-MK"/>
        </w:rPr>
        <w:t xml:space="preserve">Оваа </w:t>
      </w:r>
      <w:r w:rsidRPr="005A5CBA">
        <w:rPr>
          <w:rFonts w:cstheme="minorHAnsi"/>
          <w:sz w:val="24"/>
          <w:szCs w:val="24"/>
          <w:lang w:val="mk-MK"/>
        </w:rPr>
        <w:t xml:space="preserve">архитектура се состои од неколку имплементациски модели </w:t>
      </w:r>
      <w:r w:rsidR="005A5CBA" w:rsidRPr="005A5CBA">
        <w:rPr>
          <w:rFonts w:cstheme="minorHAnsi"/>
          <w:sz w:val="24"/>
          <w:szCs w:val="24"/>
          <w:lang w:val="mk-MK"/>
        </w:rPr>
        <w:t xml:space="preserve">каде што </w:t>
      </w:r>
      <w:r w:rsidRPr="005A5CBA">
        <w:rPr>
          <w:rFonts w:cstheme="minorHAnsi"/>
          <w:sz w:val="24"/>
          <w:szCs w:val="24"/>
          <w:lang w:val="mk-MK"/>
        </w:rPr>
        <w:t xml:space="preserve">секој модел се фокусира на даден подсистем или процес. </w:t>
      </w:r>
    </w:p>
    <w:p w14:paraId="699C95B6" w14:textId="77777777" w:rsidR="00F01833" w:rsidRPr="005A5CBA" w:rsidRDefault="00F01833" w:rsidP="00F01833">
      <w:pPr>
        <w:rPr>
          <w:rFonts w:cstheme="minorHAnsi"/>
          <w:sz w:val="24"/>
          <w:szCs w:val="24"/>
          <w:lang w:val="mk-MK"/>
        </w:rPr>
      </w:pPr>
      <w:r w:rsidRPr="005A5CBA">
        <w:rPr>
          <w:rFonts w:cstheme="minorHAnsi"/>
          <w:sz w:val="24"/>
          <w:szCs w:val="24"/>
          <w:lang w:val="mk-MK"/>
        </w:rPr>
        <w:t xml:space="preserve">Постојат два типа на компоненти: </w:t>
      </w:r>
      <w:r w:rsidRPr="005A5CBA">
        <w:rPr>
          <w:rFonts w:cstheme="minorHAnsi"/>
          <w:b/>
          <w:sz w:val="24"/>
          <w:szCs w:val="24"/>
          <w:lang w:val="mk-MK"/>
        </w:rPr>
        <w:t>апликација</w:t>
      </w:r>
      <w:r w:rsidRPr="005A5CBA">
        <w:rPr>
          <w:rFonts w:cstheme="minorHAnsi"/>
          <w:sz w:val="24"/>
          <w:szCs w:val="24"/>
          <w:lang w:val="mk-MK"/>
        </w:rPr>
        <w:t xml:space="preserve"> и </w:t>
      </w:r>
      <w:r w:rsidRPr="005A5CBA">
        <w:rPr>
          <w:rFonts w:cstheme="minorHAnsi"/>
          <w:b/>
          <w:sz w:val="24"/>
          <w:szCs w:val="24"/>
          <w:lang w:val="mk-MK"/>
        </w:rPr>
        <w:t>инфраструктура</w:t>
      </w:r>
      <w:r w:rsidRPr="005A5CBA">
        <w:rPr>
          <w:rFonts w:cstheme="minorHAnsi"/>
          <w:sz w:val="24"/>
          <w:szCs w:val="24"/>
          <w:lang w:val="mk-MK"/>
        </w:rPr>
        <w:t>.</w:t>
      </w:r>
      <w:r w:rsidRPr="005A5CBA">
        <w:rPr>
          <w:rFonts w:cstheme="minorHAnsi"/>
          <w:sz w:val="24"/>
          <w:szCs w:val="24"/>
          <w:lang w:val="mk-MK"/>
        </w:rPr>
        <w:br/>
        <w:t>Должноста на апликациските компоненти е да се справува со одговорностите на ниво на домен, а должноста на инфраструктурните е да го активира системот, но ниту еден од овие два типа не се поврзани со функционалноста на апликацијата.</w:t>
      </w:r>
    </w:p>
    <w:p w14:paraId="3728477A" w14:textId="4D8BDC76" w:rsidR="00F01833" w:rsidRPr="005A5CBA" w:rsidRDefault="00F01833" w:rsidP="00F01833">
      <w:pPr>
        <w:rPr>
          <w:rFonts w:cstheme="minorHAnsi"/>
          <w:sz w:val="24"/>
          <w:szCs w:val="24"/>
          <w:lang w:val="mk-MK"/>
        </w:rPr>
      </w:pPr>
      <w:r w:rsidRPr="005A5CBA">
        <w:rPr>
          <w:rFonts w:cstheme="minorHAnsi"/>
          <w:b/>
          <w:sz w:val="24"/>
          <w:szCs w:val="24"/>
        </w:rPr>
        <w:t>A</w:t>
      </w:r>
      <w:r w:rsidRPr="005A5CBA">
        <w:rPr>
          <w:rFonts w:cstheme="minorHAnsi"/>
          <w:b/>
          <w:sz w:val="24"/>
          <w:szCs w:val="24"/>
          <w:lang w:val="mk-MK"/>
        </w:rPr>
        <w:t>пликациски компоненти</w:t>
      </w:r>
      <w:r w:rsidRPr="005A5CBA">
        <w:rPr>
          <w:rFonts w:cstheme="minorHAnsi"/>
          <w:sz w:val="24"/>
          <w:szCs w:val="24"/>
          <w:lang w:val="mk-MK"/>
        </w:rPr>
        <w:t>:</w:t>
      </w:r>
    </w:p>
    <w:p w14:paraId="1F4ADD6D" w14:textId="759BE222" w:rsidR="00F01833" w:rsidRPr="005A5CBA" w:rsidRDefault="00F01833" w:rsidP="00F018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mk-MK"/>
        </w:rPr>
      </w:pPr>
      <w:r w:rsidRPr="005A5CBA">
        <w:rPr>
          <w:rFonts w:cstheme="minorHAnsi"/>
          <w:b/>
          <w:sz w:val="24"/>
          <w:szCs w:val="24"/>
        </w:rPr>
        <w:t xml:space="preserve">Wineries </w:t>
      </w:r>
      <w:r w:rsidRPr="005A5CBA">
        <w:rPr>
          <w:rFonts w:cstheme="minorHAnsi"/>
          <w:sz w:val="24"/>
          <w:szCs w:val="24"/>
        </w:rPr>
        <w:t xml:space="preserve">- </w:t>
      </w:r>
      <w:r w:rsidRPr="005A5CBA">
        <w:rPr>
          <w:rFonts w:cstheme="minorHAnsi"/>
          <w:sz w:val="24"/>
          <w:szCs w:val="24"/>
          <w:lang w:val="mk-MK"/>
        </w:rPr>
        <w:t xml:space="preserve"> податоци за винарии (адреса, телефон, слика, итн).</w:t>
      </w:r>
    </w:p>
    <w:p w14:paraId="01942A08" w14:textId="7966DE18" w:rsidR="00F01833" w:rsidRPr="005A5CBA" w:rsidRDefault="00F01833" w:rsidP="00F018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mk-MK"/>
        </w:rPr>
      </w:pPr>
      <w:r w:rsidRPr="005A5CBA">
        <w:rPr>
          <w:rFonts w:cstheme="minorHAnsi"/>
          <w:b/>
          <w:sz w:val="24"/>
          <w:szCs w:val="24"/>
        </w:rPr>
        <w:t>Search</w:t>
      </w:r>
      <w:r w:rsidRPr="005A5CBA">
        <w:rPr>
          <w:rFonts w:cstheme="minorHAnsi"/>
          <w:sz w:val="24"/>
          <w:szCs w:val="24"/>
        </w:rPr>
        <w:t xml:space="preserve"> - </w:t>
      </w:r>
      <w:r w:rsidRPr="005A5CBA">
        <w:rPr>
          <w:rFonts w:cstheme="minorHAnsi"/>
          <w:sz w:val="24"/>
          <w:szCs w:val="24"/>
          <w:lang w:val="mk-MK"/>
        </w:rPr>
        <w:t>наоѓање на винарии според градот кој корисникот го сака.</w:t>
      </w:r>
    </w:p>
    <w:p w14:paraId="2C1D1AD2" w14:textId="5FEBD132" w:rsidR="00F01833" w:rsidRPr="005A5CBA" w:rsidRDefault="00F01833" w:rsidP="00F018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mk-MK"/>
        </w:rPr>
      </w:pPr>
      <w:r w:rsidRPr="005A5CBA">
        <w:rPr>
          <w:rFonts w:cstheme="minorHAnsi"/>
          <w:b/>
          <w:sz w:val="24"/>
          <w:szCs w:val="24"/>
        </w:rPr>
        <w:t>Route Finder</w:t>
      </w:r>
      <w:r w:rsidRPr="005A5CBA">
        <w:rPr>
          <w:rFonts w:cstheme="minorHAnsi"/>
          <w:sz w:val="24"/>
          <w:szCs w:val="24"/>
        </w:rPr>
        <w:t xml:space="preserve"> </w:t>
      </w:r>
      <w:r w:rsidRPr="005A5CBA">
        <w:rPr>
          <w:rFonts w:cstheme="minorHAnsi"/>
          <w:sz w:val="24"/>
          <w:szCs w:val="24"/>
          <w:lang w:val="mk-MK"/>
        </w:rPr>
        <w:t>– наоѓање на патеката до избраната винарија.</w:t>
      </w:r>
    </w:p>
    <w:p w14:paraId="739AC0AE" w14:textId="77777777" w:rsidR="00F01833" w:rsidRPr="005A5CBA" w:rsidRDefault="00F01833" w:rsidP="00F018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mk-MK"/>
        </w:rPr>
      </w:pPr>
      <w:r w:rsidRPr="005A5CBA">
        <w:rPr>
          <w:rFonts w:cstheme="minorHAnsi"/>
          <w:b/>
          <w:sz w:val="24"/>
          <w:szCs w:val="24"/>
        </w:rPr>
        <w:t>User Location</w:t>
      </w:r>
      <w:r w:rsidRPr="005A5CBA">
        <w:rPr>
          <w:rFonts w:cstheme="minorHAnsi"/>
          <w:sz w:val="24"/>
          <w:szCs w:val="24"/>
        </w:rPr>
        <w:t xml:space="preserve"> – локација </w:t>
      </w:r>
      <w:r w:rsidRPr="005A5CBA">
        <w:rPr>
          <w:rFonts w:cstheme="minorHAnsi"/>
          <w:sz w:val="24"/>
          <w:szCs w:val="24"/>
          <w:lang w:val="mk-MK"/>
        </w:rPr>
        <w:t>на корисник.</w:t>
      </w:r>
    </w:p>
    <w:p w14:paraId="12DEC91D" w14:textId="0C3938B8" w:rsidR="00F01833" w:rsidRPr="005A5CBA" w:rsidRDefault="00F01833" w:rsidP="00F018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mk-MK"/>
        </w:rPr>
      </w:pPr>
      <w:r w:rsidRPr="005A5CBA">
        <w:rPr>
          <w:rFonts w:cstheme="minorHAnsi"/>
          <w:b/>
          <w:sz w:val="24"/>
          <w:szCs w:val="24"/>
        </w:rPr>
        <w:t xml:space="preserve">AppUi </w:t>
      </w:r>
      <w:r w:rsidRPr="005A5CBA">
        <w:rPr>
          <w:rFonts w:cstheme="minorHAnsi"/>
          <w:sz w:val="24"/>
          <w:szCs w:val="24"/>
        </w:rPr>
        <w:t xml:space="preserve">– </w:t>
      </w:r>
      <w:r w:rsidRPr="005A5CBA">
        <w:rPr>
          <w:rFonts w:cstheme="minorHAnsi"/>
          <w:sz w:val="24"/>
          <w:szCs w:val="24"/>
          <w:lang w:val="mk-MK"/>
        </w:rPr>
        <w:t>прикажување на патеката до винаријата, а воедно и информации за истото.</w:t>
      </w:r>
    </w:p>
    <w:p w14:paraId="07D61D01" w14:textId="04D85E0C" w:rsidR="00F01833" w:rsidRPr="005A5CBA" w:rsidRDefault="00F01833" w:rsidP="00F01833">
      <w:pPr>
        <w:rPr>
          <w:rFonts w:cstheme="minorHAnsi"/>
          <w:b/>
          <w:sz w:val="24"/>
          <w:szCs w:val="24"/>
          <w:lang w:val="mk-MK"/>
        </w:rPr>
      </w:pPr>
      <w:r w:rsidRPr="005A5CBA">
        <w:rPr>
          <w:rFonts w:cstheme="minorHAnsi"/>
          <w:b/>
          <w:sz w:val="24"/>
          <w:szCs w:val="24"/>
          <w:lang w:val="mk-MK"/>
        </w:rPr>
        <w:t>Инфраструктурните компоненти се:</w:t>
      </w:r>
    </w:p>
    <w:p w14:paraId="3C235D12" w14:textId="77777777" w:rsidR="00F01833" w:rsidRPr="005A5CBA" w:rsidRDefault="00F01833" w:rsidP="00F0183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mk-MK"/>
        </w:rPr>
      </w:pPr>
      <w:r w:rsidRPr="005A5CBA">
        <w:rPr>
          <w:rFonts w:cstheme="minorHAnsi"/>
          <w:b/>
          <w:sz w:val="24"/>
          <w:szCs w:val="24"/>
        </w:rPr>
        <w:t>Database</w:t>
      </w:r>
      <w:r w:rsidRPr="005A5CBA">
        <w:rPr>
          <w:rFonts w:cstheme="minorHAnsi"/>
          <w:sz w:val="24"/>
          <w:szCs w:val="24"/>
          <w:lang w:val="mk-MK"/>
        </w:rPr>
        <w:t xml:space="preserve"> - складирање на податоците.</w:t>
      </w:r>
    </w:p>
    <w:p w14:paraId="33B64DBD" w14:textId="77777777" w:rsidR="00F01833" w:rsidRPr="005A5CBA" w:rsidRDefault="00F01833" w:rsidP="00F0183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mk-MK"/>
        </w:rPr>
      </w:pPr>
      <w:r w:rsidRPr="005A5CBA">
        <w:rPr>
          <w:rFonts w:cstheme="minorHAnsi"/>
          <w:b/>
          <w:sz w:val="24"/>
          <w:szCs w:val="24"/>
        </w:rPr>
        <w:t>Security</w:t>
      </w:r>
      <w:r w:rsidRPr="005A5CBA">
        <w:rPr>
          <w:rFonts w:cstheme="minorHAnsi"/>
          <w:sz w:val="24"/>
          <w:szCs w:val="24"/>
        </w:rPr>
        <w:t xml:space="preserve"> – </w:t>
      </w:r>
      <w:r w:rsidRPr="005A5CBA">
        <w:rPr>
          <w:rFonts w:cstheme="minorHAnsi"/>
          <w:sz w:val="24"/>
          <w:szCs w:val="24"/>
          <w:lang w:val="mk-MK"/>
        </w:rPr>
        <w:t>заштита на корисникот.</w:t>
      </w:r>
    </w:p>
    <w:p w14:paraId="73D10919" w14:textId="77777777" w:rsidR="00F01833" w:rsidRPr="005A5CBA" w:rsidRDefault="00F01833" w:rsidP="00F0183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mk-MK"/>
        </w:rPr>
      </w:pPr>
      <w:r w:rsidRPr="005A5CBA">
        <w:rPr>
          <w:rFonts w:cstheme="minorHAnsi"/>
          <w:b/>
          <w:sz w:val="24"/>
          <w:szCs w:val="24"/>
        </w:rPr>
        <w:t>Browser</w:t>
      </w:r>
      <w:r w:rsidRPr="005A5CBA">
        <w:rPr>
          <w:rFonts w:cstheme="minorHAnsi"/>
          <w:sz w:val="24"/>
          <w:szCs w:val="24"/>
          <w:lang w:val="mk-MK"/>
        </w:rPr>
        <w:t xml:space="preserve"> - вади информации.</w:t>
      </w:r>
    </w:p>
    <w:p w14:paraId="470709D7" w14:textId="77777777" w:rsidR="00F01833" w:rsidRPr="005A5CBA" w:rsidRDefault="00F01833">
      <w:pPr>
        <w:rPr>
          <w:rFonts w:cstheme="minorHAnsi"/>
        </w:rPr>
      </w:pPr>
    </w:p>
    <w:p w14:paraId="138E7404" w14:textId="77777777" w:rsidR="00F01833" w:rsidRPr="005A5CBA" w:rsidRDefault="00F01833">
      <w:pPr>
        <w:rPr>
          <w:rFonts w:cstheme="minorHAnsi"/>
        </w:rPr>
      </w:pPr>
    </w:p>
    <w:p w14:paraId="79BBF849" w14:textId="77777777" w:rsidR="00F01833" w:rsidRPr="005A5CBA" w:rsidRDefault="00F01833">
      <w:pPr>
        <w:rPr>
          <w:rFonts w:cstheme="minorHAnsi"/>
        </w:rPr>
      </w:pPr>
    </w:p>
    <w:p w14:paraId="63A6ED43" w14:textId="77777777" w:rsidR="00F01833" w:rsidRPr="005A5CBA" w:rsidRDefault="00F01833">
      <w:pPr>
        <w:rPr>
          <w:rFonts w:cstheme="minorHAnsi"/>
        </w:rPr>
      </w:pPr>
    </w:p>
    <w:p w14:paraId="47094752" w14:textId="77777777" w:rsidR="00F01833" w:rsidRPr="005A5CBA" w:rsidRDefault="00F01833">
      <w:pPr>
        <w:rPr>
          <w:rFonts w:cstheme="minorHAnsi"/>
        </w:rPr>
      </w:pPr>
    </w:p>
    <w:p w14:paraId="3AD884A2" w14:textId="77777777" w:rsidR="00F97A99" w:rsidRPr="005A5CBA" w:rsidRDefault="00F97A99" w:rsidP="00F97A99">
      <w:pPr>
        <w:spacing w:before="240" w:after="240" w:line="240" w:lineRule="auto"/>
        <w:rPr>
          <w:rFonts w:eastAsia="Times New Roman" w:cstheme="minorHAnsi"/>
          <w:kern w:val="0"/>
          <w:sz w:val="24"/>
          <w:szCs w:val="24"/>
          <w:lang w:val="en-GB" w:eastAsia="en-GB"/>
          <w14:ligatures w14:val="none"/>
        </w:rPr>
      </w:pP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lastRenderedPageBreak/>
        <w:t xml:space="preserve">Бидејќи импплементациската архитектура се однесува и на non-runtime барањата и атрибутите за квалитет, тука ќе ги вклучиме и </w:t>
      </w:r>
      <w:r w:rsidRPr="005A5CBA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нефункциските барања 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>на нашата веб апликација:</w:t>
      </w:r>
    </w:p>
    <w:p w14:paraId="3EDDB949" w14:textId="77777777" w:rsidR="00F97A99" w:rsidRPr="005A5CBA" w:rsidRDefault="00F97A99" w:rsidP="00F97A99">
      <w:pPr>
        <w:spacing w:before="240" w:after="240" w:line="240" w:lineRule="auto"/>
        <w:ind w:firstLine="720"/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</w:pP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 xml:space="preserve">1.Системот ќе биде </w:t>
      </w:r>
      <w:r w:rsidRPr="005A5CBA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достапен 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>99% од времето.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br/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ab/>
        <w:t xml:space="preserve">2.Системот нема да биде </w:t>
      </w:r>
      <w:r w:rsidRPr="005A5CBA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достапен 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>од 02:00 до 06:00 на 2-ри од секој месец.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br/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ab/>
        <w:t>3.Системот ќе има доцнење од 10000ms.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br/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ab/>
        <w:t xml:space="preserve">4.Софтверот ќе биде </w:t>
      </w:r>
      <w:r w:rsidRPr="005A5CBA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достапен 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>на македонски јазик.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br/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ab/>
        <w:t xml:space="preserve">5.Софтверот ќе биде достапен на сите </w:t>
      </w:r>
      <w:r w:rsidRPr="005A5CBA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уреди 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>(персонален компјутер / лап топ / мобилен телефон).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br/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ab/>
        <w:t xml:space="preserve">6.Системот треба да е лесен и едноставен за </w:t>
      </w:r>
      <w:r w:rsidRPr="005A5CBA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употреба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>.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br/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ab/>
        <w:t xml:space="preserve">7.Системот нема да му дозволи на </w:t>
      </w:r>
      <w:r w:rsidRPr="005A5CBA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корисникот 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 xml:space="preserve">да </w:t>
      </w:r>
      <w:r w:rsidRPr="005A5CBA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внесува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>/</w:t>
      </w:r>
      <w:r w:rsidRPr="005A5CBA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избрише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 xml:space="preserve"> податоци доколку не е </w:t>
      </w:r>
      <w:r w:rsidRPr="005A5CBA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најавен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>.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br/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ab/>
        <w:t>8.Системот користи</w:t>
      </w:r>
      <w:r w:rsidRPr="005A5CBA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 google password manager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 xml:space="preserve"> за </w:t>
      </w:r>
      <w:r w:rsidRPr="005A5CBA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чување 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 xml:space="preserve">на податоците и      </w:t>
      </w:r>
      <w:r w:rsidRPr="005A5CBA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најава 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 xml:space="preserve">на </w:t>
      </w:r>
      <w:r w:rsidRPr="005A5CBA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>корисникот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>.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br/>
        <w:t xml:space="preserve">           9.Системот ќе му дозволи на </w:t>
      </w:r>
      <w:r w:rsidRPr="005A5CBA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администраторот 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 xml:space="preserve">да </w:t>
      </w:r>
      <w:r w:rsidRPr="005A5CBA">
        <w:rPr>
          <w:rFonts w:eastAsia="Times New Roman" w:cstheme="minorHAnsi"/>
          <w:b/>
          <w:bCs/>
          <w:color w:val="000000"/>
          <w:kern w:val="0"/>
          <w:sz w:val="24"/>
          <w:szCs w:val="24"/>
          <w:lang w:val="en-GB" w:eastAsia="en-GB"/>
          <w14:ligatures w14:val="none"/>
        </w:rPr>
        <w:t xml:space="preserve">менува </w:t>
      </w:r>
      <w:r w:rsidRPr="005A5CBA">
        <w:rPr>
          <w:rFonts w:eastAsia="Times New Roman" w:cstheme="minorHAnsi"/>
          <w:color w:val="000000"/>
          <w:kern w:val="0"/>
          <w:sz w:val="24"/>
          <w:szCs w:val="24"/>
          <w:lang w:val="en-GB" w:eastAsia="en-GB"/>
          <w14:ligatures w14:val="none"/>
        </w:rPr>
        <w:t>податоци.</w:t>
      </w:r>
    </w:p>
    <w:p w14:paraId="5FCBE5A9" w14:textId="5B19F17F" w:rsidR="00F97A99" w:rsidRPr="005A5CBA" w:rsidRDefault="00F97A99" w:rsidP="00F97A99">
      <w:pPr>
        <w:spacing w:before="240" w:after="240" w:line="240" w:lineRule="auto"/>
        <w:ind w:firstLine="720"/>
        <w:rPr>
          <w:rFonts w:cstheme="minorHAnsi"/>
        </w:rPr>
      </w:pPr>
      <w:r w:rsidRPr="005A5CBA">
        <w:rPr>
          <w:rFonts w:cstheme="minorHAnsi"/>
          <w:noProof/>
          <w:color w:val="000000"/>
          <w:bdr w:val="none" w:sz="0" w:space="0" w:color="auto" w:frame="1"/>
        </w:rPr>
        <w:drawing>
          <wp:inline distT="0" distB="0" distL="0" distR="0" wp14:anchorId="39E7C41A" wp14:editId="6460D27B">
            <wp:extent cx="5353050" cy="4173778"/>
            <wp:effectExtent l="0" t="0" r="0" b="0"/>
            <wp:docPr id="738131130" name="Picture 1" descr="A diagram of a computer hard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31130" name="Picture 1" descr="A diagram of a computer hard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648" cy="417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E858F" w14:textId="48F1BC1D" w:rsidR="0029127C" w:rsidRPr="005A5CBA" w:rsidRDefault="0029127C" w:rsidP="00F97A99">
      <w:pPr>
        <w:spacing w:before="240" w:after="240" w:line="240" w:lineRule="auto"/>
        <w:ind w:firstLine="720"/>
        <w:rPr>
          <w:rFonts w:cstheme="minorHAnsi"/>
        </w:rPr>
      </w:pPr>
      <w:r w:rsidRPr="005A5CBA">
        <w:rPr>
          <w:rFonts w:cstheme="minorHAnsi"/>
          <w:noProof/>
        </w:rPr>
        <w:lastRenderedPageBreak/>
        <w:drawing>
          <wp:inline distT="0" distB="0" distL="0" distR="0" wp14:anchorId="7CCA7887" wp14:editId="65E003D4">
            <wp:extent cx="5974080" cy="2278380"/>
            <wp:effectExtent l="0" t="0" r="7620" b="7620"/>
            <wp:docPr id="159162762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27625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27C" w:rsidRPr="005A5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A7F88"/>
    <w:multiLevelType w:val="hybridMultilevel"/>
    <w:tmpl w:val="9E28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779D9"/>
    <w:multiLevelType w:val="hybridMultilevel"/>
    <w:tmpl w:val="A2200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2D"/>
    <w:rsid w:val="000815F0"/>
    <w:rsid w:val="0029127C"/>
    <w:rsid w:val="00300C29"/>
    <w:rsid w:val="005A5CBA"/>
    <w:rsid w:val="00C119D4"/>
    <w:rsid w:val="00F01833"/>
    <w:rsid w:val="00F7512D"/>
    <w:rsid w:val="00F9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1D27"/>
  <w15:chartTrackingRefBased/>
  <w15:docId w15:val="{E7715E2A-D6C8-422F-8224-DA5CC80A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7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F97A99"/>
  </w:style>
  <w:style w:type="paragraph" w:styleId="ListParagraph">
    <w:name w:val="List Paragraph"/>
    <w:basedOn w:val="Normal"/>
    <w:uiPriority w:val="34"/>
    <w:qFormat/>
    <w:rsid w:val="00F01833"/>
    <w:pPr>
      <w:ind w:left="720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kliment stefanoski</dc:creator>
  <cp:keywords/>
  <dc:description/>
  <cp:lastModifiedBy>Monika Caneva</cp:lastModifiedBy>
  <cp:revision>2</cp:revision>
  <dcterms:created xsi:type="dcterms:W3CDTF">2023-12-03T14:02:00Z</dcterms:created>
  <dcterms:modified xsi:type="dcterms:W3CDTF">2023-12-03T14:02:00Z</dcterms:modified>
</cp:coreProperties>
</file>