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rtl w:val="0"/>
        </w:rPr>
        <w:t xml:space="preserve">      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CSEN703:ANALYSIS AND DESIGN OF ALGORITHMS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5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Monika Sameer Danial </w:t>
      </w:r>
    </w:p>
    <w:p w:rsidR="00000000" w:rsidDel="00000000" w:rsidP="00000000" w:rsidRDefault="00000000" w:rsidRPr="00000000" w14:paraId="00000005">
      <w:pPr>
        <w:ind w:left="-5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52-1490 - 8001783</w:t>
      </w:r>
    </w:p>
    <w:p w:rsidR="00000000" w:rsidDel="00000000" w:rsidP="00000000" w:rsidRDefault="00000000" w:rsidRPr="00000000" w14:paraId="00000006">
      <w:pPr>
        <w:ind w:left="-5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5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 solved this problem using dynamic programing , we start by creating a dynamic matrix to store the dynamic programing values which will be the size of (n+1)x(m+1):</w:t>
      </w:r>
    </w:p>
    <w:p w:rsidR="00000000" w:rsidDel="00000000" w:rsidP="00000000" w:rsidRDefault="00000000" w:rsidRPr="00000000" w14:paraId="00000008">
      <w:pPr>
        <w:ind w:left="-540" w:firstLine="0"/>
        <w:rPr>
          <w:color w:val="37415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 being the size of the first gene sequence and m being the size of the second gene sequence ,then i iterated through each cell of the dynamic matrix and calculate the score for the 3 possible actions : delete , match , insert then i find the maximum of the 3 and put it in the dynamic matrix , and then </w:t>
      </w:r>
      <w:r w:rsidDel="00000000" w:rsidR="00000000" w:rsidRPr="00000000">
        <w:rPr>
          <w:color w:val="374151"/>
          <w:sz w:val="26"/>
          <w:szCs w:val="26"/>
          <w:rtl w:val="0"/>
        </w:rPr>
        <w:t xml:space="preserve">d</w:t>
      </w:r>
      <w:r w:rsidDel="00000000" w:rsidR="00000000" w:rsidRPr="00000000">
        <w:rPr>
          <w:color w:val="374151"/>
          <w:sz w:val="26"/>
          <w:szCs w:val="26"/>
          <w:rtl w:val="0"/>
        </w:rPr>
        <w:t xml:space="preserve">uring the traceback, we go from the bottom-right to the top-left of the DP matrix. We choose the direction at each step based on the highest score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374151"/>
          <w:sz w:val="26"/>
          <w:szCs w:val="26"/>
          <w:rtl w:val="0"/>
        </w:rPr>
        <w:t xml:space="preserve">we add characters to the aligned sequences alignx and aligny .The final aligned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374151"/>
          <w:sz w:val="26"/>
          <w:szCs w:val="26"/>
          <w:rtl w:val="0"/>
        </w:rPr>
        <w:t xml:space="preserve">sequences </w:t>
      </w:r>
      <w:r w:rsidDel="00000000" w:rsidR="00000000" w:rsidRPr="00000000">
        <w:rPr>
          <w:color w:val="374151"/>
          <w:sz w:val="26"/>
          <w:szCs w:val="26"/>
          <w:rtl w:val="0"/>
        </w:rPr>
        <w:t xml:space="preserve">alignmentx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374151"/>
          <w:sz w:val="26"/>
          <w:szCs w:val="26"/>
          <w:rtl w:val="0"/>
        </w:rPr>
        <w:t xml:space="preserve">and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374151"/>
          <w:sz w:val="26"/>
          <w:szCs w:val="26"/>
          <w:rtl w:val="0"/>
        </w:rPr>
        <w:t xml:space="preserve">alignmenty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374151"/>
          <w:sz w:val="26"/>
          <w:szCs w:val="26"/>
          <w:rtl w:val="0"/>
        </w:rPr>
        <w:t xml:space="preserve">are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374151"/>
          <w:sz w:val="26"/>
          <w:szCs w:val="26"/>
          <w:rtl w:val="0"/>
        </w:rPr>
        <w:t xml:space="preserve">printed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374151"/>
          <w:sz w:val="26"/>
          <w:szCs w:val="26"/>
          <w:rtl w:val="0"/>
        </w:rPr>
        <w:t xml:space="preserve">In summary, the code uses dynamic programming to compute the highest-scoring alignment of two gene sequences based on a given scoring matrix. The traceback then reconstructs the aligned sequences, and the results are printed.</w:t>
      </w:r>
    </w:p>
    <w:p w:rsidR="00000000" w:rsidDel="00000000" w:rsidP="00000000" w:rsidRDefault="00000000" w:rsidRPr="00000000" w14:paraId="00000009">
      <w:pPr>
        <w:ind w:left="-540" w:firstLine="0"/>
        <w:rPr>
          <w:color w:val="37415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540" w:firstLine="0"/>
        <w:rPr>
          <w:sz w:val="26"/>
          <w:szCs w:val="26"/>
        </w:rPr>
      </w:pPr>
      <w:r w:rsidDel="00000000" w:rsidR="00000000" w:rsidRPr="00000000">
        <w:rPr>
          <w:color w:val="374151"/>
          <w:sz w:val="26"/>
          <w:szCs w:val="26"/>
          <w:rtl w:val="0"/>
        </w:rPr>
        <w:t xml:space="preserve">Time Analysis : this code has time complexity of O(NxM) because of the nested loops where </w:t>
      </w:r>
      <w:r w:rsidDel="00000000" w:rsidR="00000000" w:rsidRPr="00000000">
        <w:rPr>
          <w:sz w:val="26"/>
          <w:szCs w:val="26"/>
          <w:rtl w:val="0"/>
        </w:rPr>
        <w:t xml:space="preserve">N is the size of the first gene sequence and m is the size of the second gene </w:t>
      </w:r>
    </w:p>
    <w:p w:rsidR="00000000" w:rsidDel="00000000" w:rsidP="00000000" w:rsidRDefault="00000000" w:rsidRPr="00000000" w14:paraId="0000000B">
      <w:pPr>
        <w:ind w:left="-5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5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Inputs </w:t>
      </w:r>
    </w:p>
    <w:p w:rsidR="00000000" w:rsidDel="00000000" w:rsidP="00000000" w:rsidRDefault="00000000" w:rsidRPr="00000000" w14:paraId="0000000D">
      <w:pPr>
        <w:ind w:left="-5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 = “TCCCAGTTATGTCAGGGGACACGAGCATGCAGAGAC”</w:t>
      </w:r>
    </w:p>
    <w:p w:rsidR="00000000" w:rsidDel="00000000" w:rsidP="00000000" w:rsidRDefault="00000000" w:rsidRPr="00000000" w14:paraId="0000000E">
      <w:pPr>
        <w:ind w:left="-5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 = “AATTGCCGCCGTCGTTTTCAGCAGTTATGTCAGATC”</w:t>
      </w:r>
    </w:p>
    <w:p w:rsidR="00000000" w:rsidDel="00000000" w:rsidP="00000000" w:rsidRDefault="00000000" w:rsidRPr="00000000" w14:paraId="0000000F">
      <w:pPr>
        <w:ind w:left="-5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5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Outputs </w:t>
      </w:r>
    </w:p>
    <w:p w:rsidR="00000000" w:rsidDel="00000000" w:rsidP="00000000" w:rsidRDefault="00000000" w:rsidRPr="00000000" w14:paraId="00000011">
      <w:pPr>
        <w:ind w:left="-5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Gene X= “---TCCCAGTTATGTCAGGGGACACG-AG-CATG-CAGAGAC”</w:t>
      </w:r>
    </w:p>
    <w:p w:rsidR="00000000" w:rsidDel="00000000" w:rsidP="00000000" w:rsidRDefault="00000000" w:rsidRPr="00000000" w14:paraId="00000012">
      <w:pPr>
        <w:ind w:left="-5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Gene Y= “ AATTGCC-G-C-CGTC-GTTTTCA-GCAGTTATGTCAGAT-C”</w:t>
      </w:r>
    </w:p>
    <w:p w:rsidR="00000000" w:rsidDel="00000000" w:rsidP="00000000" w:rsidRDefault="00000000" w:rsidRPr="00000000" w14:paraId="00000013">
      <w:pPr>
        <w:ind w:left="-5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540" w:firstLine="0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540" w:firstLine="0"/>
        <w:rPr>
          <w:color w:val="37415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5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