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09" w:rsidRDefault="00822BA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9356F" wp14:editId="4823AF74">
                <wp:simplePos x="0" y="0"/>
                <wp:positionH relativeFrom="column">
                  <wp:posOffset>338455</wp:posOffset>
                </wp:positionH>
                <wp:positionV relativeFrom="paragraph">
                  <wp:posOffset>1157605</wp:posOffset>
                </wp:positionV>
                <wp:extent cx="275590" cy="2962275"/>
                <wp:effectExtent l="76200" t="38100" r="29210" b="2857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2962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26.65pt;margin-top:91.15pt;width:21.7pt;height:233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E2C0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B5387" wp14:editId="6BD023C1">
                <wp:simplePos x="0" y="0"/>
                <wp:positionH relativeFrom="column">
                  <wp:posOffset>338455</wp:posOffset>
                </wp:positionH>
                <wp:positionV relativeFrom="paragraph">
                  <wp:posOffset>2595880</wp:posOffset>
                </wp:positionV>
                <wp:extent cx="1952625" cy="247650"/>
                <wp:effectExtent l="38100" t="0" r="28575" b="952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6" o:spid="_x0000_s1026" type="#_x0000_t32" style="position:absolute;margin-left:26.65pt;margin-top:204.4pt;width:153.75pt;height:19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E2C0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8886B" wp14:editId="1B963A87">
                <wp:simplePos x="0" y="0"/>
                <wp:positionH relativeFrom="column">
                  <wp:posOffset>1624330</wp:posOffset>
                </wp:positionH>
                <wp:positionV relativeFrom="paragraph">
                  <wp:posOffset>2500630</wp:posOffset>
                </wp:positionV>
                <wp:extent cx="1819275" cy="2781300"/>
                <wp:effectExtent l="38100" t="38100" r="28575" b="1905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278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5" o:spid="_x0000_s1026" type="#_x0000_t32" style="position:absolute;margin-left:127.9pt;margin-top:196.9pt;width:143.25pt;height:21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  <w:r w:rsidR="009E2C0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015B9" wp14:editId="345E3B64">
                <wp:simplePos x="0" y="0"/>
                <wp:positionH relativeFrom="column">
                  <wp:posOffset>1243330</wp:posOffset>
                </wp:positionH>
                <wp:positionV relativeFrom="paragraph">
                  <wp:posOffset>2148205</wp:posOffset>
                </wp:positionV>
                <wp:extent cx="295275" cy="180975"/>
                <wp:effectExtent l="38100" t="0" r="47625" b="9525"/>
                <wp:wrapNone/>
                <wp:docPr id="3" name="Strzałka w lewo i praw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20579">
                          <a:off x="0" y="0"/>
                          <a:ext cx="295275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trzałka w lewo i prawo 3" o:spid="_x0000_s1026" type="#_x0000_t69" style="position:absolute;margin-left:97.9pt;margin-top:169.15pt;width:23.25pt;height:14.25pt;rotation:-412813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" adj="6619" fillcolor="#4f81bd [3204]" strokecolor="#243f60 [1604]" strokeweight="2pt"/>
            </w:pict>
          </mc:Fallback>
        </mc:AlternateContent>
      </w:r>
      <w:r w:rsidR="009E2C09">
        <w:rPr>
          <w:noProof/>
          <w:lang w:eastAsia="pl-PL"/>
        </w:rPr>
        <w:t>x</w:t>
      </w:r>
      <w:r w:rsidR="009E2C09">
        <w:rPr>
          <w:noProof/>
          <w:lang w:eastAsia="pl-PL"/>
        </w:rPr>
        <w:drawing>
          <wp:inline distT="0" distB="0" distL="0" distR="0" wp14:anchorId="0C02180C" wp14:editId="5AD76FE4">
            <wp:extent cx="5760720" cy="288893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09" w:rsidRPr="009E2C09" w:rsidRDefault="009E2C09" w:rsidP="009E2C09">
      <w:r>
        <w:t xml:space="preserve">Koszty wsparcia z tytułu niepełnosprawności na samym dole danych uczestnika, domyślnie 0. </w:t>
      </w:r>
    </w:p>
    <w:p w:rsidR="009E2C09" w:rsidRPr="009E2C09" w:rsidRDefault="009E2C09" w:rsidP="009E2C09"/>
    <w:p w:rsidR="009E2C09" w:rsidRDefault="009E2C09" w:rsidP="009E2C09"/>
    <w:p w:rsidR="004432F2" w:rsidRDefault="009E2C09" w:rsidP="009E2C09">
      <w:r>
        <w:t>Siła wyższa + po zaznaczeniu tabela z miejscem na Wyjaśnienie do siły wyższej.</w:t>
      </w:r>
    </w:p>
    <w:p w:rsidR="009E2C09" w:rsidRDefault="009E2C09" w:rsidP="009E2C09"/>
    <w:p w:rsidR="009E2C09" w:rsidRPr="009E2C09" w:rsidRDefault="009E2C09" w:rsidP="009E2C09"/>
    <w:p w:rsidR="009E2C09" w:rsidRDefault="009E2C09" w:rsidP="009E2C09">
      <w:pPr>
        <w:tabs>
          <w:tab w:val="left" w:pos="5295"/>
        </w:tabs>
      </w:pPr>
      <w:r>
        <w:t xml:space="preserve">             Koszty pobytu za granicą bez finansowania (NIE</w:t>
      </w:r>
      <w:proofErr w:type="gramStart"/>
      <w:r>
        <w:t>;TAK</w:t>
      </w:r>
      <w:proofErr w:type="gramEnd"/>
      <w:r>
        <w:t xml:space="preserve"> </w:t>
      </w:r>
      <w:proofErr w:type="spellStart"/>
      <w:r>
        <w:t>rozwijka</w:t>
      </w:r>
      <w:proofErr w:type="spellEnd"/>
      <w:r>
        <w:t xml:space="preserve"> (domyślnie NIE).</w:t>
      </w:r>
    </w:p>
    <w:p w:rsidR="009E2C09" w:rsidRDefault="009E2C09" w:rsidP="009E2C09">
      <w:pPr>
        <w:tabs>
          <w:tab w:val="left" w:pos="5295"/>
        </w:tabs>
      </w:pPr>
    </w:p>
    <w:p w:rsidR="009E2C09" w:rsidRDefault="009E2C09" w:rsidP="009E2C09">
      <w:pPr>
        <w:tabs>
          <w:tab w:val="left" w:pos="5295"/>
        </w:tabs>
      </w:pPr>
      <w:r>
        <w:t>Pozostałe uwagi:</w:t>
      </w:r>
    </w:p>
    <w:p w:rsidR="009E2C09" w:rsidRDefault="009E2C09" w:rsidP="009E2C09">
      <w:pPr>
        <w:pStyle w:val="Akapitzlist"/>
        <w:numPr>
          <w:ilvl w:val="0"/>
          <w:numId w:val="1"/>
        </w:numPr>
        <w:tabs>
          <w:tab w:val="left" w:pos="5295"/>
        </w:tabs>
      </w:pPr>
      <w:r>
        <w:t>Zmiany w kolejności wyświetlania siły wyższej – analogicznie w wizycie przygotowawczej i u opiekunów.</w:t>
      </w:r>
    </w:p>
    <w:p w:rsidR="009E2C09" w:rsidRDefault="009E2C09" w:rsidP="009E2C09">
      <w:pPr>
        <w:pStyle w:val="Akapitzlist"/>
        <w:numPr>
          <w:ilvl w:val="0"/>
          <w:numId w:val="1"/>
        </w:numPr>
        <w:tabs>
          <w:tab w:val="left" w:pos="5295"/>
        </w:tabs>
      </w:pPr>
      <w:r>
        <w:t xml:space="preserve">W kosztach opiekunów analogicznie należy wprowadzić dni na podróż z </w:t>
      </w:r>
      <w:proofErr w:type="spellStart"/>
      <w:r>
        <w:t>rozwijki</w:t>
      </w:r>
      <w:proofErr w:type="spellEnd"/>
      <w:r>
        <w:t>. Czas trwania powinien wyliczać się automatycznie.</w:t>
      </w:r>
    </w:p>
    <w:p w:rsidR="009E2C09" w:rsidRDefault="009E2C09" w:rsidP="00822BAF">
      <w:pPr>
        <w:pStyle w:val="Akapitzlist"/>
        <w:numPr>
          <w:ilvl w:val="0"/>
          <w:numId w:val="1"/>
        </w:numPr>
        <w:tabs>
          <w:tab w:val="left" w:pos="5295"/>
        </w:tabs>
      </w:pPr>
      <w:r>
        <w:t xml:space="preserve">W sekcji </w:t>
      </w:r>
      <w:r w:rsidRPr="009E2C09">
        <w:t>2.3  Wsparcie dla instytucji przyjmującej/przyjmujących</w:t>
      </w:r>
      <w:r>
        <w:t xml:space="preserve"> </w:t>
      </w:r>
      <w:r w:rsidR="00822BAF">
        <w:t>zmieniamy „</w:t>
      </w:r>
      <w:r w:rsidR="00822BAF" w:rsidRPr="00822BAF">
        <w:t>Liczba uczniów (uczestników</w:t>
      </w:r>
      <w:proofErr w:type="gramStart"/>
      <w:r w:rsidR="00822BAF" w:rsidRPr="00822BAF">
        <w:t>)</w:t>
      </w:r>
      <w:r w:rsidR="00822BAF">
        <w:t>” na</w:t>
      </w:r>
      <w:proofErr w:type="gramEnd"/>
      <w:r w:rsidR="00822BAF">
        <w:t xml:space="preserve"> „Liczba uczniów w momencie wyjazdu”. Pozostawiamy wartość domyślną z możliwością zamiany na inną. Przy wyliczaniu kwoty dofinansowania trzeba wprowadzić warunek z e-maila.</w:t>
      </w:r>
      <w:bookmarkStart w:id="0" w:name="_GoBack"/>
      <w:bookmarkEnd w:id="0"/>
    </w:p>
    <w:p w:rsidR="009E2C09" w:rsidRPr="009E2C09" w:rsidRDefault="009E2C09" w:rsidP="009E2C09">
      <w:pPr>
        <w:pStyle w:val="Akapitzlist"/>
        <w:tabs>
          <w:tab w:val="left" w:pos="5295"/>
        </w:tabs>
      </w:pPr>
      <w:r>
        <w:t xml:space="preserve"> </w:t>
      </w:r>
    </w:p>
    <w:sectPr w:rsidR="009E2C09" w:rsidRPr="009E2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B71DF"/>
    <w:multiLevelType w:val="hybridMultilevel"/>
    <w:tmpl w:val="96ACE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09"/>
    <w:rsid w:val="004432F2"/>
    <w:rsid w:val="00822BAF"/>
    <w:rsid w:val="009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E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2C0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E2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E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2C0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E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FRSE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awierzchowski</dc:creator>
  <cp:lastModifiedBy>awierzchowski</cp:lastModifiedBy>
  <cp:revision>1</cp:revision>
  <cp:lastPrinted>2020-02-25T12:48:00Z</cp:lastPrinted>
  <dcterms:created xsi:type="dcterms:W3CDTF">2020-02-25T12:43:00Z</dcterms:created>
  <dcterms:modified xsi:type="dcterms:W3CDTF">2020-02-25T13:01:00Z</dcterms:modified>
</cp:coreProperties>
</file>