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Thermo Fisher Scientific 전사 업무 자동화(AI) 및 E-commerce 플랫폼 운영 고도화 제안서</w:t>
      </w:r>
    </w:p>
    <w:r>
      <w:br w:type="page"/>
    </w:r>
    <w:p>
      <w:pPr>
        <w:pStyle w:val="Heading2"/>
        <w:spacing w:before="300" w:after="150"/>
      </w:pPr>
      <w:r>
        <w:t xml:space="preserve">목차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사업 개요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제안 배경 및 필요성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제안 내용 - E-commerce 플랫폼 운영 고도화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제안 내용 - AI 기반 업무 자동화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제안 내용 - Technical PM 서비스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기대 효과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수행 계획 및 일정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참여 인력 및 조직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차별화 포인트</w:t>
      </w:r>
    </w:p>
    <w:r>
      <w:br w:type="page"/>
    </w:r>
    <w:p>
      <w:pPr>
        <w:pStyle w:val="Heading1"/>
        <w:spacing w:before="400" w:after="200"/>
      </w:pPr>
      <w:r>
        <w:t xml:space="preserve">1. 사업 개요</w:t>
      </w:r>
    </w:p>
    <w:p>
      <w:pPr>
        <w:pStyle w:val="Heading2"/>
        <w:spacing w:before="300" w:after="150"/>
      </w:pPr>
      <w:r>
        <w:t xml:space="preserve">1.1 프로젝트 배경 및 목적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프로젝트 배경</w:t>
      </w:r>
    </w:p>
    <w:p>
      <w:pPr>
        <w:pStyle w:val="Heading3"/>
        <w:spacing w:before="200" w:after="100"/>
      </w:pPr>
      <w:r>
        <w:t xml:space="preserve">프로젝트 목적</w:t>
      </w:r>
    </w:p>
    <w:p>
      <w:pPr>
        <w:pStyle w:val="Heading2"/>
        <w:spacing w:before="300" w:after="150"/>
      </w:pPr>
      <w:r>
        <w:t xml:space="preserve">1.2 발주처 현황 및 전략적 우선순위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시장 지배력 및 수익 구조</w:t>
      </w:r>
    </w:p>
    <w:p>
      <w:pPr>
        <w:pStyle w:val="Heading3"/>
        <w:spacing w:before="200" w:after="100"/>
      </w:pPr>
      <w:r>
        <w:t xml:space="preserve">전략적 우선순위</w:t>
      </w:r>
    </w:p>
    <w:p>
      <w:pPr>
        <w:pStyle w:val="Heading2"/>
        <w:spacing w:before="300" w:after="150"/>
      </w:pPr>
      <w:r>
        <w:t xml:space="preserve">1.3 프로젝트 범위 및 목표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프로젝트 범위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Offshore 개발 조직 관리 및 브릿지(Bridge) 역할 수행</w:t>
      </w:r>
      <w:r>
        <w:t xml:space="preserve">: 현업(비즈니스) 부서의 요구사항을 기술적 사양(Technical Spec)으로 변환하여 인도 개발팀에 전달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레거시 코드 분석 및 트러블 슈팅</w:t>
      </w:r>
      <w:r>
        <w:t xml:space="preserve">: 직접 개발은 지양하되, 발생한 이슈(Bug/Error)의 원인을 분석하여 인도 팀에 정확한 수정 가이드라인 제시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한국 특화 기능 연동 (Localization)</w:t>
      </w:r>
      <w:r>
        <w:t xml:space="preserve">: 국내 PG(결제)사 연동, 국내 배송 시스템 API 연동 등 글로벌 코어 시스템에서 지원하지 않는 로컬 기능에 대한 인터페이스 정의 및 구현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ChatGPT Enterprise API 기반 앱 연동</w:t>
      </w:r>
      <w:r>
        <w:t xml:space="preserve">: 기 도입된 ChatGPT Enterprise 라이선스를 활용하여 사내 레거시 시스템(ERP, 메일, 메신저 등)과 연동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Non-Crawling 방식의 데이터 활용 전략 수립</w:t>
      </w:r>
      <w:r>
        <w:t xml:space="preserve">: 사내 전체 문서에 대한 크롤링(Crawling) 및 벡터 DB 구축 불가. 사용자가 직접 업로드한 문서(Context)나, 허용된 특정 API 엔드포인트의 데이터만을 활용하는 제한적 RAG(검색 증강 생성) 파이프라인 설계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프롬프트 엔지니어링 및 템플릿 표준화</w:t>
      </w:r>
      <w:r>
        <w:t xml:space="preserve">: 비개발 직군 직원들이 사용할 수 있는 업무별 최적화된 프롬프트 템플릿 개발 및 배포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Technical PM 역량 제공</w:t>
      </w:r>
      <w:r>
        <w:t xml:space="preserve">: 인도 개발자들에게 정확한 지시를 내리고 결과물의 품질을 보증해 줄 Technical PM 역량 제공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영문 기술 문서 작성</w:t>
      </w:r>
      <w:r>
        <w:t xml:space="preserve">: 모든 기술 문서 및 개발팀과의 소통은 영어(English)를 기본으로 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코드 리뷰 및 트러블슈팅</w:t>
      </w:r>
      <w:r>
        <w:t xml:space="preserve">: 기존 E-commerce 플랫폼의 백엔드 기술 스택, Front-end 프레임워크에 대한 이해를 바탕으로 한 코드 리뷰 역량 제공</w:t>
      </w:r>
    </w:p>
    <w:p>
      <w:pPr>
        <w:pStyle w:val="Heading3"/>
        <w:spacing w:before="200" w:after="100"/>
      </w:pPr>
      <w:r>
        <w:t xml:space="preserve">프로젝트 목표</w:t>
      </w:r>
    </w:p>
    <w:p>
      <w:pPr>
        <w:pStyle w:val="Heading3"/>
        <w:spacing w:before="200" w:after="100"/>
      </w:pPr>
      <w:r>
        <w:t xml:space="preserve">성공 지표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커뮤니케이션 효율성</w:t>
      </w:r>
      <w:r>
        <w:t xml:space="preserve">: 인도 개발팀과의 요구사항 전달 시간 단축 (목표: 50% 단축)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로컬 요구사항 반영 속도</w:t>
      </w:r>
      <w:r>
        <w:t xml:space="preserve">: 한국 특화 기능 연동 완료 시간 단축 (목표: 30% 단축)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AI 자동화 도입률</w:t>
      </w:r>
      <w:r>
        <w:t xml:space="preserve">: 비개발 직군의 AI 자동화 도구 사용률 (목표: 70% 이상)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보안 규정 준수율</w:t>
      </w:r>
      <w:r>
        <w:t xml:space="preserve">: 보안 규정 위반 사례 0건 유지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업무 효율성 향상</w:t>
      </w:r>
      <w:r>
        <w:t xml:space="preserve">: 반복 업무 처리 시간 단축 (목표: 40% 단축)</w:t>
      </w:r>
    </w:p>
    <w:r>
      <w:br w:type="page"/>
    </w:r>
    <w:p>
      <w:pPr>
        <w:pStyle w:val="Heading1"/>
        <w:spacing w:before="400" w:after="200"/>
      </w:pPr>
      <w:r>
        <w:t xml:space="preserve">2. 제안 배경 및 필요성</w:t>
      </w:r>
    </w:p>
    <w:p>
      <w:pPr>
        <w:pStyle w:val="Heading2"/>
        <w:spacing w:before="300" w:after="150"/>
      </w:pPr>
      <w:r>
        <w:t xml:space="preserve">2.1 현재 상황 및 문제점 분석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글로벌 개발팀과의 커뮤니케이션 병목</w:t>
      </w:r>
    </w:p>
    <w:p>
      <w:pPr>
        <w:pStyle w:val="Heading3"/>
        <w:spacing w:before="200" w:after="100"/>
      </w:pPr>
      <w:r>
        <w:t xml:space="preserve">로컬 요구사항 반영 어려움</w:t>
      </w:r>
    </w:p>
    <w:p>
      <w:pPr>
        <w:pStyle w:val="Heading3"/>
        <w:spacing w:before="200" w:after="100"/>
      </w:pPr>
      <w:r>
        <w:t xml:space="preserve">반복 업무의 수동 처리</w:t>
      </w:r>
    </w:p>
    <w:p>
      <w:pPr>
        <w:pStyle w:val="Heading3"/>
        <w:spacing w:before="200" w:after="100"/>
      </w:pPr>
      <w:r>
        <w:t xml:space="preserve">보안 규정 준수 어려움</w:t>
      </w:r>
    </w:p>
    <w:p>
      <w:pPr>
        <w:pStyle w:val="Heading2"/>
        <w:spacing w:before="300" w:after="150"/>
      </w:pPr>
      <w:r>
        <w:t xml:space="preserve">2.2 핵심 Pain Point 분석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Pain Point 1: "직접 짜지 말고, 짜오게 시켜라"</w:t>
      </w:r>
    </w:p>
    <w:p>
      <w:pPr>
        <w:pStyle w:val="Heading3"/>
        <w:spacing w:before="200" w:after="100"/>
      </w:pPr>
      <w:r>
        <w:t xml:space="preserve">Pain Point 2: "데이터 긁지 말고, 주어진 것만 써라"</w:t>
      </w:r>
    </w:p>
    <w:p>
      <w:pPr>
        <w:pStyle w:val="Heading2"/>
        <w:spacing w:before="300" w:after="150"/>
      </w:pPr>
      <w:r>
        <w:t xml:space="preserve">2.3 해결 방안의 필요성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Technical PM 서비스의 필요성</w:t>
      </w:r>
    </w:p>
    <w:p>
      <w:pPr>
        <w:pStyle w:val="Heading3"/>
        <w:spacing w:before="200" w:after="100"/>
      </w:pPr>
      <w:r>
        <w:t xml:space="preserve">Non-Crawling RAG 파이프라인의 필요성</w:t>
      </w:r>
    </w:p>
    <w:p>
      <w:pPr>
        <w:pStyle w:val="Heading3"/>
        <w:spacing w:before="200" w:after="100"/>
      </w:pPr>
      <w:r>
        <w:t xml:space="preserve">프롬프트 엔지니어링 및 템플릿 표준화의 필요성</w:t>
      </w:r>
    </w:p>
    <w:p>
      <w:pPr>
        <w:pStyle w:val="Heading3"/>
        <w:spacing w:before="200" w:after="100"/>
      </w:pPr>
      <w:r>
        <w:t xml:space="preserve">보안 규정 준수 AI 자동화의 필요성</w:t>
      </w:r>
    </w:p>
    <w:p>
      <w:pPr>
        <w:pStyle w:val="Heading3"/>
        <w:spacing w:before="200" w:after="100"/>
      </w:pPr>
      <w:r>
        <w:t xml:space="preserve">결론</w:t>
      </w:r>
    </w:p>
    <w:r>
      <w:br w:type="page"/>
    </w:r>
    <w:p>
      <w:pPr>
        <w:pStyle w:val="Heading1"/>
        <w:spacing w:before="400" w:after="200"/>
      </w:pPr>
      <w:r>
        <w:t xml:space="preserve">3. 제안 내용 - E-commerce 플랫폼 운영 고도화</w:t>
      </w:r>
    </w:p>
    <w:p>
      <w:pPr>
        <w:pStyle w:val="Heading2"/>
        <w:spacing w:before="300" w:after="150"/>
      </w:pPr>
      <w:r>
        <w:t xml:space="preserve">3.1 Offshore 개발 조직 관리 전략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브릿지(Bridge) 역할 수행 방안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Phase 0-13 워크플로우</w:t>
      </w:r>
      <w:r>
        <w:t xml:space="preserve">: Original Development Plan의 체계적인 문서 생성 프로세스를 활용하여 요구사항을 단계별로 분석하고 설계 문서를 생성합니다.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ID 기반 온톨로지 맵</w:t>
      </w:r>
      <w:r>
        <w:t xml:space="preserve">: 각 기능, API, 데이터베이스 스키마에 고유 ID를 부여하여 문서 간 관계를 명확히 추적합니다.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State 기반 정보 전달</w:t>
      </w:r>
      <w:r>
        <w:t xml:space="preserve">: LangGraph/CrewAI 스타일로 각 단계에서 핵심 정보만 추출하여 인도 개발팀에 전달하여 컨텍스트 길이를 최적화합니다.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PM Agent 통합</w:t>
      </w:r>
      <w:r>
        <w:t xml:space="preserve">: Schedule Tracking으로 일정을 자동 추적하고, Integrity Check로 결과물의 완전성을 검증합니다.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기능적 요구사항(Functional Requirements): 시스템이 수행해야 하는 기능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비기능적 요구사항(Non-Functional Requirements): 성능, 보안, 확장성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기술적 제약사항: 기존 시스템 구조, 기술 스택, 보안 규정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일정 및 예산: 개발 일정과 예산 범위 내에서의 구현 가능성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Phase 0-13 워크플로우 적용</w:t>
      </w:r>
      <w:r>
        <w:t xml:space="preserve">: Original Development Plan의 Phase 0-13 워크플로우(Phase 0: 역 엔지니어링 → Phase 1-8: 기본 설계 문서 생성 → Phase 9: 온톨로지 영향 관계 분석 → Phase 10: 화면 설계서 → Phase 11: 온톨로지 영향 분석 확장 → Phase 12: 최종 확인 → Phase 13: 개발용 리팩토링)를 활용하여 요구사항 분석부터 설계, 검증까지 체계적인 문서 생성 프로세스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ID 기반 온톨로지 맵 구조</w:t>
      </w:r>
      <w:r>
        <w:t xml:space="preserve">: Original Development Plan의 ID 기반 온톨로지 맵 시스템(page.*, comp.*, api.*, db.* 형식)을 활용하여 각 기능, API, 데이터베이스 스키마에 고유 ID를 부여하고 문서 간 관계를 명확히 추적하여 인도 개발팀과의 커뮤니케이션 시 명확한 참조 가능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State 기반 정보 전달</w:t>
      </w:r>
      <w:r>
        <w:t xml:space="preserve">: Original Development Plan의 State 기반 정보 전달 시스템(LangGraph/CrewAI 스타일)을 활용하여 각 단계에서 핵심 정보만 추출하여 인도 개발팀에 전달하여 컨텍스트 길이 최적화 및 효율적인 정보 전달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Workflow Orchestrator &amp; Status Tracker</w:t>
      </w:r>
      <w:r>
        <w:t xml:space="preserve">: Original Development Plan의 Workflow Orchestrator &amp; Status Tracker를 활용하여 실행 순서 및 의존성 관리, 워크플로우 상태 추적을 통해 문서 생성 프로세스의 일관성 보장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Adaptive Doc Generation Chain</w:t>
      </w:r>
      <w:r>
        <w:t xml:space="preserve">: Original Development Plan의 Adaptive Doc Generation Chain(doc_generation tool, DG.1-DG.5 Chain Prompts)을 활용하여 문서 구조 분석, 템플릿 선택, 내용 생성, 검증까지 자동화된 문서 생성 프로세스 구현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기능 상세 설명</w:t>
      </w:r>
      <w:r>
        <w:t xml:space="preserve">: 각 기능의 목적, 입력/출력, 처리 로직을 명확히 기술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API 명세</w:t>
      </w:r>
      <w:r>
        <w:t xml:space="preserve">: RESTful API 엔드포인트, 요청/응답 스키마를 상세히 문서화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데이터베이스 스키마</w:t>
      </w:r>
      <w:r>
        <w:t xml:space="preserve">: 테이블 구조, 관계, 제약조건을 명확히 정의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UI/UX 명세</w:t>
      </w:r>
      <w:r>
        <w:t xml:space="preserve">: 화면 구성, 사용자 플로우, 인터랙션을 상세히 설명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에러 핸들링</w:t>
      </w:r>
      <w:r>
        <w:t xml:space="preserve">: 예외 상황 처리 방법을 명확히 정의</w:t>
      </w:r>
    </w:p>
    <w:p>
      <w:pPr>
        <w:pStyle w:val="Heading3"/>
        <w:spacing w:before="200" w:after="100"/>
      </w:pPr>
      <w:r>
        <w:t xml:space="preserve">커뮤니케이션 프로세스 최적화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이슈 트래커 통합</w:t>
      </w:r>
      <w:r>
        <w:t xml:space="preserve">: Jira를 활용한 티켓 관리 시스템을 구축하여 요구사항, 버그, 개선사항을 체계적으로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Schedule Tracking</w:t>
      </w:r>
      <w:r>
        <w:t xml:space="preserve">: PM Agent의 Schedule Tracking 기능(회의록 분석을 통한 타임라인 자동 현행화)을 활용하여 인도 개발팀과의 일정을 자동으로 추적 및 업데이트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비동기 커뮤니케이션 프로세스</w:t>
      </w:r>
      <w:r>
        <w:t xml:space="preserve">: 시차를 고려한 메일, 이슈 트래커 기반 비동기 커뮤니케이션 프로세스를 최적화하여 효율적인 협업 달성</w:t>
      </w:r>
    </w:p>
    <w:p>
      <w:pPr>
        <w:pStyle w:val="Heading3"/>
        <w:spacing w:before="200" w:after="100"/>
      </w:pPr>
      <w:r>
        <w:t xml:space="preserve">품질 보증 프로세스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28개 Few-shot Rules System</w:t>
      </w:r>
      <w:r>
        <w:t xml:space="preserve">: Original Development Plan의 8개 도메인(design/api/database/component/state/security/performance/testing)별 규칙을 적용하여 코드의 구조적 품질을 자동 검증합니다.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4단계 Testing Workflow</w:t>
      </w:r>
      <w:r>
        <w:t xml:space="preserve">: Mock Setup → Unit Test → Integration Test → E2E Test 순서로 테스트 가능성을 평가하여 코드 리뷰의 정확성을 높입니다.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규칙 이중 참조 구조</w:t>
      </w:r>
      <w:r>
        <w:t xml:space="preserve">: 설계 시 적용한 규칙을 테스트 시에도 동일하게 적용하여 일관된 품질 기준을 유지합니다.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기술 스택 이해 기반 평가</w:t>
      </w:r>
      <w:r>
        <w:t xml:space="preserve">: 기존 E-commerce 플랫폼의 백엔드 기술 스택, Front-end 프레임워크에 대한 이해를 바탕으로 코드의 정확성, 효율성, 유지보수성을 평가합니다.</w:t>
      </w:r>
    </w:p>
    <w:p>
      <w:pPr>
        <w:pStyle w:val="Heading2"/>
        <w:spacing w:before="300" w:after="150"/>
      </w:pPr>
      <w:r>
        <w:t xml:space="preserve">3.2 레거시 코드 분석 및 트러블 슈팅 방안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이슈 분석 프로세스</w:t>
      </w:r>
    </w:p>
    <w:p>
      <w:pPr>
        <w:pStyle w:val="Heading3"/>
        <w:spacing w:before="200" w:after="100"/>
      </w:pPr>
      <w:r>
        <w:t xml:space="preserve">수정 가이드라인 작성</w:t>
      </w:r>
    </w:p>
    <w:p>
      <w:pPr>
        <w:pStyle w:val="Heading3"/>
        <w:spacing w:before="200" w:after="100"/>
      </w:pPr>
      <w:r>
        <w:t xml:space="preserve">트러블 슈팅 경험</w:t>
      </w:r>
    </w:p>
    <w:p>
      <w:pPr>
        <w:pStyle w:val="Heading2"/>
        <w:spacing w:before="300" w:after="150"/>
      </w:pPr>
      <w:r>
        <w:t xml:space="preserve">3.3 한국 특화 기능 연동 방안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국내 PG 결제사 연동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이니시스, KG이니시스, 나이스페이 등 주요 PG사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각 PG사의 API 명세에 맞춰 연동 인터페이스 설계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결제 승인, 취소, 환불 등 핵심 기능 지원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API Gateway</w:t>
      </w:r>
      <w:r>
        <w:t xml:space="preserve">: Factory Ontology Manager의 AI_DB_center JSON 파일 기반 API 패턴을 활용하여 모든 데이터 접근을 API 레이어를 통해 수행합니다.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인터페이스 레이어</w:t>
      </w:r>
      <w:r>
        <w:t xml:space="preserve">: 글로벌 코어 시스템의 안정성을 해치지 않으면서 로컬 기능을 추가하는 인터페이스 레이어를 설계합니다.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어댑터 패턴</w:t>
      </w:r>
      <w:r>
        <w:t xml:space="preserve">: 각 PG사의 API 스펙에 맞는 어댑터를 구현하여 결제 데이터를 변환 및 표준화합니다.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AI_DB_center 저장</w:t>
      </w:r>
      <w:r>
        <w:t xml:space="preserve">: Factory Ontology Manager의 .vacts/ 디렉토리 구조를 활용하여 결제 정보를 사용자 권한별로 분리 저장합니다.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에러 핸들링</w:t>
      </w:r>
      <w:r>
        <w:t xml:space="preserve">: Factory Ontology Manager의 데이터 통합 기술을 활용하여 에러 발생 시 자동 재시도 및 로그 저장을 수행합니다.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API Gateway를 통한 통합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각 PG사의 API 스펙에 맞는 어댑터 패턴 적용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결제 데이터 변환 및 표준화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에러 핸들링 및 재시도 로직 구현</w:t>
      </w:r>
    </w:p>
    <w:p>
      <w:pPr>
        <w:pStyle w:val="Heading3"/>
        <w:spacing w:before="200" w:after="100"/>
      </w:pPr>
      <w:r>
        <w:t xml:space="preserve">국내 배송 시스템 API 연동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CJ대한통운, 한진택배, 로젠택배 등 주요 배송사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각 배송사의 API를 통한 송장 생성, 배송 추적 기능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배송 상태 실시간 업데이트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배송사별 API 어댑터 구현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배송 정보 표준화 및 변환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배송 추적 정보 실시간 동기화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배송 상태 알림 기능</w:t>
      </w:r>
    </w:p>
    <w:p>
      <w:pPr>
        <w:pStyle w:val="Heading3"/>
        <w:spacing w:before="200" w:after="100"/>
      </w:pPr>
      <w:r>
        <w:t xml:space="preserve">한국어 지원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상품 정보, 주문 정보, 고객 서비스 등 한국어 번역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한국 시장에 맞는 UI/UX 적용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한국 고객의 사용 패턴을 고려한 기능 최적화</w:t>
      </w:r>
    </w:p>
    <w:p>
      <w:pPr>
        <w:pStyle w:val="Heading3"/>
        <w:spacing w:before="200" w:after="100"/>
      </w:pPr>
      <w:r>
        <w:t xml:space="preserve">로컬라이제이션 전략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Phase 1: 국내 PG 결제사 연동 (우선순위 높음)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Phase 2: 국내 배송 시스템 API 연동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Phase 3: 한국어 지원 및 UI/UX 개선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단위 테스트: 각 모듈의 기능 검증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통합 테스트: 글로벌 시스템과의 연동 검증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사용자 테스트: 실제 사용자 시나리오 기반 테스트</w:t>
      </w:r>
    </w:p>
    <w:p>
      <w:pPr>
        <w:pStyle w:val="Heading3"/>
        <w:spacing w:before="200" w:after="100"/>
      </w:pPr>
      <w:r>
        <w:t xml:space="preserve">결론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AI_DB_center JSON 파일 기반 API</w:t>
      </w:r>
      <w:r>
        <w:t xml:space="preserve">: Factory Ontology Manager의 AI_DB_center JSON 파일 기반 API 아키텍처를 활용하여 국내 PG 결제사, 배송 시스템의 데이터를 .vacts/ 디렉토리 구조로 저장하고, 모든 데이터 접근은 Flask API를 통해 수행하여 직접 파일 접근을 차단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API 레이어를 통한 접근 제어</w:t>
      </w:r>
      <w:r>
        <w:t xml:space="preserve">: Factory Ontology Manager의 "모든 데이터 접근은 반드시 API 레이어를 통해 수행" 원칙을 준수하여 국내 PG 결제사, 배송 시스템 API와의 인터페이스 레이어를 구축하고, API 레벨에서 데이터 접근을 제어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레거시 시스템 연동 경험</w:t>
      </w:r>
      <w:r>
        <w:t xml:space="preserve">: Factory Ontology Manager에서 구현한 RS232C-LAN 변환 기술과 데이터 통합 경험을 활용하여 글로벌 코어 시스템과 국내 로컬 시스템 간의 데이터 변환 및 매칭 수행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Lot 매칭 기술</w:t>
      </w:r>
      <w:r>
        <w:t xml:space="preserve">: Factory Ontology Manager의 Lot 매칭 기술을 활용하여 글로벌 주문 시스템과 국내 배송 시스템 간의 데이터 매칭 및 변환을 자동화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인터페이스 레이어 설계</w:t>
      </w:r>
      <w:r>
        <w:t xml:space="preserve">: Factory Ontology Manager의 데이터 통합 아키텍처를 참고하여 글로벌 코어 시스템의 안정성을 해치지 않으면서 로컬 기능을 추가하는 인터페이스 레이어 설계 및 API Gateway를 통한 통합 관리</w:t>
      </w:r>
    </w:p>
    <w:r>
      <w:br w:type="page"/>
    </w:r>
    <w:p>
      <w:pPr>
        <w:pStyle w:val="Heading1"/>
        <w:spacing w:before="400" w:after="200"/>
      </w:pPr>
      <w:r>
        <w:t xml:space="preserve">4. 제안 내용 - AI 기반 업무 자동화</w:t>
      </w:r>
    </w:p>
    <w:p>
      <w:pPr>
        <w:pStyle w:val="Heading2"/>
        <w:spacing w:before="300" w:after="150"/>
      </w:pPr>
      <w:r>
        <w:t xml:space="preserve">4.1 ChatGPT Enterprise API 기반 앱 연동 방안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ChatGPT Enterprise API 연동 아키텍처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RESTful API + Express.js</w:t>
      </w:r>
      <w:r>
        <w:t xml:space="preserve">: Insight_Ops에서 사용한 Express.js 기반 RESTful API 아키텍처를 적용하여 ChatGPT Enterprise API와 레거시 시스템 간 통신 구현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WebSocket 실시간 통신</w:t>
      </w:r>
      <w:r>
        <w:t xml:space="preserve">: Insight_Ops에서 구현한 실시간 스트리밍 응답 기능을 활용하여 주간 리포트 요약, 이메일 분류 등의 실시간 피드백 제공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Feature-based Architecture</w:t>
      </w:r>
      <w:r>
        <w:t xml:space="preserve">: Insight_Ops의 Feature-based Architecture 패턴을 적용하여 각 자동화 기능(주간 리포트, ERP 리포팅, 이메일 분류)을 독립적인 모듈로 구성하여 유지보수성 향상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배치 처리 파이프라인</w:t>
      </w:r>
      <w:r>
        <w:t xml:space="preserve">: 대량 데이터 처리를 위한 비동기 배치 처리 시스템 구축</w:t>
      </w:r>
    </w:p>
    <w:p>
      <w:pPr>
        <w:pStyle w:val="Heading3"/>
        <w:spacing w:before="200" w:after="100"/>
      </w:pPr>
      <w:r>
        <w:t xml:space="preserve">자동화 애플리케이션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OntoFlow_doc 문서 수집</w:t>
      </w:r>
      <w:r>
        <w:t xml:space="preserve">: PDF, TXT, DOCX, 마크다운 등 다양한 형식의 문서를 OntoFlow_doc의 9단계 워크플로우로 처리합니다.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AI_DB_center 저장</w:t>
      </w:r>
      <w:r>
        <w:t xml:space="preserve">: 사용자별 리포트를 .vacts/ 리포트/ 디렉토리 구조로 분리 저장하고, 모든 데이터 접근은 API 레이어를 통해 수행합니다.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벡터 임베딩</w:t>
      </w:r>
      <w:r>
        <w:t xml:space="preserve">: 문서를 벡터화하여 사용자 권한 범위 내에서만 검색 가능하도록 저장합니다.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ChatGPT Enterprise API</w:t>
      </w:r>
      <w:r>
        <w:t xml:space="preserve">: OntoFlow_doc의 FastAPI RESTful API를 통해 ChatGPT Enterprise API를 안정적으로 통합합니다.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실시간 스트리밍</w:t>
      </w:r>
      <w:r>
        <w:t xml:space="preserve">: OntoFlow_doc의 WebSocket을 활용하여 요약 생성 과정을 실시간으로 모니터링합니다.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PM Agent 통합</w:t>
      </w:r>
      <w:r>
        <w:t xml:space="preserve">: PM Agent의 자동화 워크플로우를 활용하여 주요 담당자에게 자동 메일 발송 및 알림을 수행합니다.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다양한 소스 수집</w:t>
      </w:r>
      <w:r>
        <w:t xml:space="preserve">: OntoFlow_doc의 문서 업로드 및 분석 기능을 활용하여 메일, 메신저, 문서 등 다양한 소스에서 업무 내용 수집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ChatGPT Enterprise API 통합</w:t>
      </w:r>
      <w:r>
        <w:t xml:space="preserve">: OntoFlow_doc의 FastAPI RESTful API 아키텍처를 바탕으로 ChatGPT Enterprise API를 안정적으로 통합하여 요약 생성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실시간 스트리밍 응답</w:t>
      </w:r>
      <w:r>
        <w:t xml:space="preserve">: OntoFlow_doc의 WebSocket 기반 실시간 스트리밍 응답 기능을 활용하여 요약 생성 과정을 실시간으로 모니터링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주요 이슈 및 액션 아이템 추출</w:t>
      </w:r>
      <w:r>
        <w:t xml:space="preserve">: OntoFlow_doc의 문서 기반 RAG 채팅 기능을 활용하여 업무 리포트에서 핵심 정보를 자동으로 추출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자동 메일 발송</w:t>
      </w:r>
      <w:r>
        <w:t xml:space="preserve">: PM Agent의 자동화 워크플로우를 활용하여 주요 담당자에게 자동 메일 발송 및 알림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API 기반 데이터 조회</w:t>
      </w:r>
      <w:r>
        <w:t xml:space="preserve">: Factory Ontology Manager의 RESTful API 기반 자동화 경험을 활용하여 ERP API를 통한 데이터 조회 자동화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데이터 통합 및 변환</w:t>
      </w:r>
      <w:r>
        <w:t xml:space="preserve">: Factory Ontology Manager의 데이터 통합 기술(POP/SPC, Lot 매칭)을 활용하여 ERP 데이터를 엑셀 리포트 형식으로 변환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ChatGPT Enterprise API 분석</w:t>
      </w:r>
      <w:r>
        <w:t xml:space="preserve">: Insight_Ops의 ChatGPT Enterprise API 통합 경험을 활용하여 데이터 분석 및 인사이트 도출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템플릿 기반 리포트 생성</w:t>
      </w:r>
      <w:r>
        <w:t xml:space="preserve">: Business Document Generator의 템플릿 시스템을 활용하여 엑셀 템플릿 기반 리포트 자동 생성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자동 배포</w:t>
      </w:r>
      <w:r>
        <w:t xml:space="preserve">: PM Agent의 자동화 워크플로우를 활용하여 리포트 자동 배포 및 공유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이메일 내용 분석</w:t>
      </w:r>
      <w:r>
        <w:t xml:space="preserve">: Insight_Ops의 문서 분석 기능(PDF, TXT, DOCX, 마크다운)을 활용하여 이메일 내용을 분석하고 카테고리 자동 분류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RAG 기반 응답 생성</w:t>
      </w:r>
      <w:r>
        <w:t xml:space="preserve">: Insight_Ops의 문서 기반 RAG 채팅 기능을 활용하여 과거 유사 문의 사례를 참고하여 응답 초안 생성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프롬프트 템플릿 활용</w:t>
      </w:r>
      <w:r>
        <w:t xml:space="preserve">: 프롬프트 평가 엔진의 템플릿 시스템을 활용하여 이메일 응답용 최적화된 프롬프트 템플릿 적용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ChatGPT Enterprise API 통합</w:t>
      </w:r>
      <w:r>
        <w:t xml:space="preserve">: Insight_Ops의 ChatGPT Enterprise API 통합 경험을 활용하여 응답 초안 생성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자동 알림 및 승인 워크플로우</w:t>
      </w:r>
      <w:r>
        <w:t xml:space="preserve">: PM Agent의 자동화 워크플로우를 활용하여 담당자에게 알림 및 검토 요청, 승인 후 자동 발송</w:t>
      </w:r>
    </w:p>
    <w:p>
      <w:pPr>
        <w:pStyle w:val="Heading3"/>
        <w:spacing w:before="200" w:after="100"/>
      </w:pPr>
      <w:r>
        <w:t xml:space="preserve">보안 및 규정 준수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개인정보 식별 및 마스킹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기밀 기술 데이터 필터링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금지어 목록 기반 필터링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로그 분석을 통한 이상 탐지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역할 기반 접근 제어(RBAC)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부서별 데이터 접근 제한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Cross-department 데이터 접근 차단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사용자별 권한 로그 관리</w:t>
      </w:r>
    </w:p>
    <w:p>
      <w:pPr>
        <w:pStyle w:val="Heading2"/>
        <w:spacing w:before="300" w:after="150"/>
      </w:pPr>
      <w:r>
        <w:t xml:space="preserve">4.2 Non-Crawling 방식 RAG 파이프라인 설계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제한적 데이터 환경 설계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PDF, TXT, DOCX, 마크다운 등 다양한 문서 형식 지원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문서 파싱 및 전처리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청크 분할 및 벡터 임베딩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벡터 DB에 저장 및 인덱싱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API 인증 및 권한 확인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데이터 수집 및 전처리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벡터 임베딩 및 저장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정기적 데이터 갱신</w:t>
      </w:r>
    </w:p>
    <w:p>
      <w:pPr>
        <w:pStyle w:val="Heading3"/>
        <w:spacing w:before="200" w:after="100"/>
      </w:pPr>
      <w:r>
        <w:t xml:space="preserve">RAG 파이프라인 아키텍처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OntoFlow_doc 9단계 워크플로우</w:t>
      </w:r>
      <w:r>
        <w:t xml:space="preserve">: Phase 1(문서 등록 Step 1-5)과 Phase 2(문서 분석 Step 6-9)로 나누어 체계적으로 문서를 처리하고 온톨로지 기반 문서 구조화를 수행합니다.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AI_DB_center Hybrid Database 전략</w:t>
      </w:r>
      <w:r>
        <w:t xml:space="preserve">: 사용자별 문서를 .vacts/{사용자ID}/ 디렉토리 구조로 분리 저장하고, 모든 데이터 접근은 API 레이어를 통해 수행하여 직접 파일 접근을 차단합니다.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데이터 보존 규칙</w:t>
      </w:r>
      <w:r>
        <w:t xml:space="preserve">: Step 7-8에서 이전 데이터(키워드, 세부요약)를 반드시 포함하여 API가 전체 객체를 교체할 때 데이터 손실을 방지합니다.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벡터 DB 분리 저장</w:t>
      </w:r>
      <w:r>
        <w:t xml:space="preserve">: 사용자 권한별로 벡터 임베딩을 분리 저장하여 Cross-department 데이터 접근을 API 레벨에서 차단합니다.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실시간 스트리밍 응답</w:t>
      </w:r>
      <w:r>
        <w:t xml:space="preserve">: OntoFlow_doc의 FastAPI WebSocket을 활용하여 ChatGPT API 호출 시 사용자에게 실시간 피드백을 제공합니다.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OntoFlow_doc 9단계 워크플로우 적용</w:t>
      </w:r>
      <w:r>
        <w:t xml:space="preserve">: OntoFlow_doc의 9단계 문서 처리 체인(요청 분석 → 관련 문서 조회 → 문서 존재 확인 → 관계 매핑 → DB 업데이트 → 키워드 추출 → 세부요약 생성 → 간단요약 생성 → 관계 추론)을 활용하여 사용자 업로드 문서를 체계적으로 처리하고 온톨로지 기반 문서 구조화 수행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AI_DB_center Hybrid Database 전략</w:t>
      </w:r>
      <w:r>
        <w:t xml:space="preserve">: AI_DB_center의 JSON 파일 기반 데이터 저장 전략을 활용하여 사용자별 문서를 .vacts/ 디렉토리 구조로 분리 저장하고, 모든 데이터 접근은 반드시 API 레이어를 통해 수행하여 사용자 권한 범위 내에서만 접근 가능하도록 설계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FastAPI RESTful API 통합</w:t>
      </w:r>
      <w:r>
        <w:t xml:space="preserve">: OntoFlow_doc의 FastAPI 기반 RESTful API 아키텍처를 활용하여 문서 업로드, 분석, 검색 API를 구현하고, WebSocket을 통한 실시간 스트리밍 응답 제공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문서 업로드 및 분석</w:t>
      </w:r>
      <w:r>
        <w:t xml:space="preserve">: OntoFlow_doc의 문서 처리 로직을 활용하여 PDF, TXT, DOCX, 마크다운 문서를 파싱하고, 온톨로지 기반 문서 구조화를 통해 문서 간 관계를 자동으로 추론하여 RAG 검색 품질 향상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벡터 DB 통합</w:t>
      </w:r>
      <w:r>
        <w:t xml:space="preserve">: AI_DB_center의 JSON 파일 기반 저장소와 벡터 DB를 통합하여 사용자별 문서를 파일 시스템에 저장하고, 벡터 임베딩만 벡터 DB에 저장하여 전사 데이터 크롤링 없이 사용자 업로드 문서만 활용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ChatGPT Enterprise API 통합</w:t>
      </w:r>
      <w:r>
        <w:t xml:space="preserve">: OntoFlow_doc의 API 통합 경험을 바탕으로 ChatGPT Enterprise API를 안정적으로 통합하고, 실시간 스트리밍 응답을 통해 사용자에게 즉각적인 피드백 제공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AI_DB_center JSON 파일 기반 저장소</w:t>
      </w:r>
      <w:r>
        <w:t xml:space="preserve">: AI_DB_center의 JSON 파일 기반 데이터 저장 전략을 활용하여 사용자별 문서를 .vacts/{vault_name}/ 디렉토리 구조로 분리 저장하고, 모든 데이터 접근은 Flask API를 통해 수행하여 직접 파일 접근을 차단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API 레이어를 통한 접근 제어</w:t>
      </w:r>
      <w:r>
        <w:t xml:space="preserve">: AI_DB_center의 "모든 데이터 접근은 반드시 API 레이어를 통해 수행" 원칙을 준수하여 사용자 권한별로 API 엔드포인트 접근을 제어하고, Cross-department 데이터 접근을 API 레벨에서 차단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파일 시스템 + 벡터 DB 하이브리드</w:t>
      </w:r>
      <w:r>
        <w:t xml:space="preserve">: 사용자별 문서는 AI_DB_center의 JSON 파일 구조로 저장하고, 벡터 임베딩만 경량화된 로컬 벡터 DB에 저장하여 별도의 온프레미스 GPU 서버 구축 없이 기존 IT 인프라 내에서 구동 가능한 솔루션 구현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OntoFlow_doc 쿼리 I/O 규칙 준수</w:t>
      </w:r>
      <w:r>
        <w:t xml:space="preserve">: OntoFlow_doc의 쿼리 I/O 규칙을 준수하여 데이터 보존 규칙(Steps 7-8에서 이전 데이터 포함 필수)을 적용하고, 비동기 그래프 재생성 지원을 통해 대량 문서 처리 시에도 안정적인 성능 보장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쿼리 벡터화 및 유사도 검색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상위 K개 문서 선택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컨텍스트 구성 및 프롬프트 생성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ChatGPT API 호출 및 응답 생성</w:t>
      </w:r>
    </w:p>
    <w:p>
      <w:pPr>
        <w:pStyle w:val="Heading3"/>
        <w:spacing w:before="200" w:after="100"/>
      </w:pPr>
      <w:r>
        <w:t xml:space="preserve">보안 규정 준수</w:t>
      </w:r>
    </w:p>
    <w:p>
      <w:pPr>
        <w:pStyle w:val="Heading2"/>
        <w:spacing w:before="300" w:after="150"/>
      </w:pPr>
      <w:r>
        <w:t xml:space="preserve">4.3 프롬프트 엔지니어링 및 템플릿 표준화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프롬프트 템플릿 개발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리포트 작성 템플릿: 주간 리포트, 월간 리포트, 프로젝트 리포트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데이터 분석 템플릿: ERP 데이터 분석, 고객 데이터 분석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커뮤니케이션 템플릿: 이메일 작성, 회의록 작성, 제안서 작성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번역 템플릿: 한국어-영어 번역, 기술 문서 번역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관리자용 템플릿: 전략적 의사결정, 리스크 관리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실무자용 템플릿: 일상 업무 자동화, 데이터 분석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개발자용 템플릿: 코드 리뷰, 문서화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긴급 상황 대응 템플릿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정기 업무 템플릿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프로젝트별 커스텀 템플릿</w:t>
      </w:r>
    </w:p>
    <w:p>
      <w:pPr>
        <w:pStyle w:val="Heading3"/>
        <w:spacing w:before="200" w:after="100"/>
      </w:pPr>
      <w:r>
        <w:t xml:space="preserve">프롬프트 평가 및 품질 보증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Evaluation Framework 워크플로우</w:t>
      </w:r>
      <w:r>
        <w:t xml:space="preserve">: LangGraph 기반 워크플로우 오케스트레이션을 통해 초기 입력 → 휴먼 루프 1 → 평가 진행 중 → 평가 완료 단계별로 체계적인 평가를 수행합니다.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3가지 핵심 차원 평가</w:t>
      </w:r>
      <w:r>
        <w:t xml:space="preserve">: Quality(품질), Consistency(일관성), Cost(비용) 평가 방법론을 적용하여 각 템플릿의 품질을 체계적으로 평가합니다.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MLOps Priority Matrix 기반 가중치</w:t>
      </w:r>
      <w:r>
        <w:t xml:space="preserve">: Structural 40%, Correctness 30%, Relevancy 20%, Tone 10% 가중치를 적용하여 템플릿의 구조적 품질을 우선 평가합니다.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17가지 역할별 동적 가중치</w:t>
      </w:r>
      <w:r>
        <w:t xml:space="preserve">: 관리자용, 실무자용, 개발자용 템플릿을 각 역할에 맞게 평가하고, Evaluation Framework의 React Query를 통해 평가 결과를 효율적으로 관리합니다.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Component-based Architecture</w:t>
      </w:r>
      <w:r>
        <w:t xml:space="preserve">: React Query(서버 상태)와 Context API(클라이언트 상태)를 하이브리드로 사용하여 템플릿 라이브러리를 효율적으로 관리합니다.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Evaluation Framework 워크플로우 오케스트레이션</w:t>
      </w:r>
      <w:r>
        <w:t xml:space="preserve">: Evaluation Framework의 LangGraph 기반 워크플로우 오케스트레이션을 활용하여 프롬프트 템플릿 평가 프로세스를 자동화하고, 초기 입력 → 휴먼 루프 1단계 → 평가 진행 중 → 평가 완료 단계별로 체계적인 평가 수행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Component-based Architecture</w:t>
      </w:r>
      <w:r>
        <w:t xml:space="preserve">: Evaluation Framework의 Component-based Architecture를 활용하여 프롬프트 템플릿 평가 시스템을 모듈화하고, React Query + Context API 하이브리드 상태 관리 전략을 적용하여 서버 상태(평가 세션, 워크플로우 상태)와 클라이언트 상태(UI 상태, 시스템 설정)를 분리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3가지 핵심 차원 평가</w:t>
      </w:r>
      <w:r>
        <w:t xml:space="preserve">: 프롬프트 평가 엔진의 Quality(품질), Consistency(일관성), Cost(비용) 평가 방법론을 Evaluation Framework의 워크플로우에 통합하여 각 템플릿의 품질을 체계적으로 평가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MLOps Priority Matrix 기반 가중치</w:t>
      </w:r>
      <w:r>
        <w:t xml:space="preserve">: 프롬프트 평가 엔진의 MLOps Priority Matrix 기반 가중치(Structural 40%, Correctness 30%, Relevancy 20%, Tone 10%)를 Evaluation Framework의 평가 프로세스에 적용하여 템플릿의 구조적 품질을 우선 평가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17가지 역할별 동적 가중치</w:t>
      </w:r>
      <w:r>
        <w:t xml:space="preserve">: 프롬프트 평가 엔진의 17가지 역할별 동적 가중치 시스템을 활용하여 관리자용, 실무자용, 개발자용 템플릿을 각 역할에 맞게 평가하고, Evaluation Framework의 React Query를 통해 평가 결과를 효율적으로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구조적 준수 평가: 프롬프트 구조의 일관성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정확성 평가: 원하는 결과를 생성하는지 확인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관련성 평가: 업무 목표와의 관련성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일관성 평가: 동일한 입력에 대한 출력 일관성</w:t>
      </w:r>
    </w:p>
    <w:p>
      <w:pPr>
        <w:pStyle w:val="Heading3"/>
        <w:spacing w:before="200" w:after="100"/>
      </w:pPr>
      <w:r>
        <w:t xml:space="preserve">템플릿 표준화 및 배포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템플릿 카테고리별 분류</w:t>
      </w:r>
      <w:r>
        <w:t xml:space="preserve">: 프롬프트 평가 엔진의 17가지 역할별 동적 가중치 시스템을 활용하여 관리자용, 실무자용, 개발자용 템플릿을 체계적으로 분류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버전 관리 및 변경 이력</w:t>
      </w:r>
      <w:r>
        <w:t xml:space="preserve">: Original Development Plan의 문서 버전 관리 시스템을 활용하여 템플릿의 버전 관리 및 변경 이력 추적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품질 보증 시스템</w:t>
      </w:r>
      <w:r>
        <w:t xml:space="preserve">: 프롬프트 평가 엔진의 3가지 핵심 차원(Quality, Consistency, Cost) 평가를 통해 템플릿의 품질을 지속적으로 보증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사용 가이드 및 예시</w:t>
      </w:r>
      <w:r>
        <w:t xml:space="preserve">: Business Document Generator의 템플릿 시스템을 참고하여 사용 가이드 및 예시 제공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정기적 업데이트</w:t>
      </w:r>
      <w:r>
        <w:t xml:space="preserve">: 프롬프트 평가 엔진의 병렬 평가 구조를 활용하여 다수의 템플릿을 효율적으로 평가하고 개선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템플릿 사용 방법 교육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실전 예시 제공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문의 및 피드백 채널 운영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정기적 워크샵 개최</w:t>
      </w:r>
    </w:p>
    <w:p>
      <w:pPr>
        <w:pStyle w:val="Heading3"/>
        <w:spacing w:before="200" w:after="100"/>
      </w:pPr>
      <w:r>
        <w:t xml:space="preserve">결론</w:t>
      </w:r>
    </w:p>
    <w:r>
      <w:br w:type="page"/>
    </w:r>
    <w:p>
      <w:pPr>
        <w:pStyle w:val="Heading1"/>
        <w:spacing w:before="400" w:after="200"/>
      </w:pPr>
      <w:r>
        <w:t xml:space="preserve">5. 제안 내용 - Technical PM 서비스</w:t>
      </w:r>
    </w:p>
    <w:p>
      <w:pPr>
        <w:pStyle w:val="Heading2"/>
        <w:spacing w:before="300" w:after="150"/>
      </w:pPr>
      <w:r>
        <w:t xml:space="preserve">5.1 Technical PM 역량 및 경험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다수 PM 경험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외주 업체 선정 및 계약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진행 상황 모니터링 및 리스크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품질 검증 및 승인 프로세스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완료서 작성 및 프로젝트 종료 관리</w:t>
      </w:r>
    </w:p>
    <w:p>
      <w:pPr>
        <w:pStyle w:val="Heading3"/>
        <w:spacing w:before="200" w:after="100"/>
      </w:pPr>
      <w:r>
        <w:t xml:space="preserve">설계 문서 관리 경험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Phase 0-13 워크플로우</w:t>
      </w:r>
      <w:r>
        <w:t xml:space="preserve">: Original Development Plan의 Phase 0-13 워크플로우를 활용하여 Phase 0(역 엔지니어링)부터 Phase 13(개발용 리팩토링)까지 단계별로 체계적인 문서 생성 및 관리 프로세스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ID 기반 온톨로지 맵</w:t>
      </w:r>
      <w:r>
        <w:t xml:space="preserve">: Original Development Plan의 ID 기반 온톨로지 맵 시스템(page.*, comp.*, api.*, db.* 형식)을 활용하여 각 기능, API, 데이터베이스 스키마에 고유 ID를 부여하고 문서 간 관계를 추적하여 인도 개발팀과의 커뮤니케이션 시 명확한 참조 가능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State 기반 정보 전달</w:t>
      </w:r>
      <w:r>
        <w:t xml:space="preserve">: Original Development Plan의 State 기반 정보 전달 시스템(LangGraph/CrewAI 스타일)을 활용하여 각 단계에서 핵심 정보만 추출하여 인도 개발팀에 전달하여 컨텍스트 길이 최적화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Session Context Manager</w:t>
      </w:r>
      <w:r>
        <w:t xml:space="preserve">: Original Development Plan의 Session Context Manager를 활용하여 휘발성 정보를 효율적으로 관리하고, 개발 중단 후 복귀 시 컨텍스트 복원을 통해 인지 부하 제로화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변경 영향 매트릭스</w:t>
      </w:r>
      <w:r>
        <w:t xml:space="preserve">: Original Development Plan의 변경 영향 매트릭스 기반 자동 영향 분석 시스템을 활용하여 문서 변경 시 자동으로 영향 관계를 분석하고 관련 문서를 자동 업데이트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문서 버전 관리</w:t>
      </w:r>
      <w:r>
        <w:t xml:space="preserve">: Original Development Plan의 문서 버전 관리 시스템을 활용하여 변경 이력을 추적하고, 변경 전파 규칙에 따른 자동 문서 업데이트 수행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25개 이상 AI 프롬프트 체인</w:t>
      </w:r>
      <w:r>
        <w:t xml:space="preserve">: Original Development Plan의 25개 이상 AI 프롬프트 체인을 활용하여 요구사항 분석, 설계 문서 생성, 코드 리뷰 등 각 단계별로 최적화된 프롬프트 적용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21개 development 프롬프트</w:t>
      </w:r>
      <w:r>
        <w:t xml:space="preserve">: Original Development Plan의 21개 development 프롬프트를 활용하여 인도 개발팀에 전달할 기술 문서의 품질을 일관되게 유지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워크플로우 오케스트레이션</w:t>
      </w:r>
      <w:r>
        <w:t xml:space="preserve">: Original Development Plan의 LangGraph/CrewAI 방식 워크플로우 오케스트레이션을 활용하여 프롬프트 체인을 자동으로 실행하고 결과를 검증</w:t>
      </w:r>
    </w:p>
    <w:p>
      <w:pPr>
        <w:pStyle w:val="Heading3"/>
        <w:spacing w:before="200" w:after="100"/>
      </w:pPr>
      <w:r>
        <w:t xml:space="preserve">영문 기술 문서 작성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명확하고 상세한 Functional Spec 작성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API 명세서 작성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데이터베이스 스키마 문서화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UI/UX 명세서 작성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기술적 개념을 명확하게 설명하는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복잡한 요구사항을 단순화하여 전달하는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문화적 차이를 고려한 커뮤니케이션 능력</w:t>
      </w:r>
    </w:p>
    <w:p>
      <w:pPr>
        <w:pStyle w:val="Heading2"/>
        <w:spacing w:before="300" w:after="150"/>
      </w:pPr>
      <w:r>
        <w:t xml:space="preserve">5.2 Offshore 개발팀 관리 경험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요구사항 관리 프로세스</w:t>
      </w:r>
    </w:p>
    <w:p>
      <w:pPr>
        <w:pStyle w:val="Heading3"/>
        <w:spacing w:before="200" w:after="100"/>
      </w:pPr>
      <w:r>
        <w:t xml:space="preserve">개발 진행 모니터링</w:t>
      </w:r>
    </w:p>
    <w:p>
      <w:pPr>
        <w:pStyle w:val="Heading3"/>
        <w:spacing w:before="200" w:after="100"/>
      </w:pPr>
      <w:r>
        <w:t xml:space="preserve">품질 검증 및 리스크 관리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PM Agent (Execution Manager)</w:t>
      </w:r>
      <w:r>
        <w:t xml:space="preserve">: 포트폴리오의 3대 거버넌스 에이전트 중 하나로 사업 관리의 전체 라이프사이클을 관장합니다.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Risk Management</w:t>
      </w:r>
      <w:r>
        <w:t xml:space="preserve">: 계약서/과업지시서 내 독소 조항을 자동 추출하고 리스크를 평가하여 사전에 대응 방안을 수립합니다.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Schedule Tracking</w:t>
      </w:r>
      <w:r>
        <w:t xml:space="preserve">: 회의록을 분석하여 타임라인을 자동으로 현행화하고 마일스톤별 조기 경고를 수행합니다.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Integrity Check</w:t>
      </w:r>
      <w:r>
        <w:t xml:space="preserve">: 누락된 문서나 데이터 파편화를 자동으로 검증하여 프로젝트의 완전성을 보장합니다.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리스크 통합 관리</w:t>
      </w:r>
      <w:r>
        <w:t xml:space="preserve">: 세 가지 기능의 결과를 통합하여 리스크 대시보드에서 우선순위별로 관리합니다.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워크플로우 오케스트레이션</w:t>
      </w:r>
      <w:r>
        <w:t xml:space="preserve">: Original Development Plan의 LangGraph/CrewAI 방식 워크플로우 오케스트레이션을 활용하여 리스크 발생 시 자동으로 영향 분석 및 재계획을 수행합니다.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PM Agent (Execution Manager)</w:t>
      </w:r>
      <w:r>
        <w:t xml:space="preserve">: 포트폴리오의 PM Agent는 사업 관리의 전체 라이프사이클을 관장하는 거버넌스 에이전트로, 계약서/과업지시서 내 독소 조항 자동 추출 및 리스크 평가를 수행하여 인도 개발팀과의 계약 및 과업지시서에서 잠재적 리스크를 자동으로 식별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Schedule Tracking</w:t>
      </w:r>
      <w:r>
        <w:t xml:space="preserve">: PM Agent의 Schedule Tracking 기능(회의록 분석을 통한 타임라인 자동 현행화)을 활용하여 인도 개발팀과의 정기 미팅 회의록을 분석하여 마일스톤별 진행 상황을 자동으로 모니터링하고 조기 경고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Integrity Check</w:t>
      </w:r>
      <w:r>
        <w:t xml:space="preserve">: PM Agent의 Integrity Check 기능(누락된 문서나 데이터 파편화를 방지하는 무결성 검증)을 활용하여 인도 개발팀이 전달한 결과물의 완전성을 검증하고, Original Development Plan의 변경 영향 매트릭스와 연계하여 누락된 산출물을 자동으로 식별 및 경고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Governance &amp; Quality Assurance Layer</w:t>
      </w:r>
      <w:r>
        <w:t xml:space="preserve">: 포트폴리오의 3대 거버넌스 에이전트(Evaluation Framework, Prompt Eval Engine, PM Agent) 중 PM Agent를 활용하여 비즈니스 리스크 및 일정 무결성을 관리하고, 누락된 산출물 식별 및 경고 권한을 행사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일정 리스크</w:t>
      </w:r>
      <w:r>
        <w:t xml:space="preserve">: 마일스톤별 진행 상황 모니터링 및 조기 경고를 통한 일정 지연 방지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품질 리스크</w:t>
      </w:r>
      <w:r>
        <w:t xml:space="preserve">: 코드 리뷰 및 테스트를 통한 품질 보증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커뮤니케이션 리스크</w:t>
      </w:r>
      <w:r>
        <w:t xml:space="preserve">: 정기 미팅 및 문서화를 통한 커뮤니케이션 개선</w:t>
      </w:r>
    </w:p>
    <w:p>
      <w:pPr>
        <w:pStyle w:val="Heading2"/>
        <w:spacing w:before="300" w:after="150"/>
      </w:pPr>
      <w:r>
        <w:t xml:space="preserve">5.3 코드 리뷰 및 트러블슈팅 역량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코드 리뷰 역량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코드의 정확성: 요구사항을 정확히 구현했는지 확인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코드의 효율성: 성능 최적화 여부 확인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코드의 유지보수성: 가독성 및 구조적 품질 확인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코드의 보안성: 보안 취약점 확인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기존 E-commerce 플랫폼의 백엔드 기술 스택: 비즈니스 로직, API 설계, 데이터베이스 연동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Front-end 프레임워크: UI/UX 구현, 상태 관리, 성능 최적화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데이터베이스: 쿼리 최적화, 트랜잭션 관리, 데이터 무결성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API 설계: RESTful API 설계 원칙, 에러 핸들링, 버전 관리 등</w:t>
      </w:r>
    </w:p>
    <w:p>
      <w:pPr>
        <w:pStyle w:val="Heading3"/>
        <w:spacing w:before="200" w:after="100"/>
      </w:pPr>
      <w:r>
        <w:t xml:space="preserve">트러블슈팅 역량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로그 분석: 애플리케이션 로그, 서버 로그, 데이터베이스 로그 분석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코드 분석: 문발생한 부분의 코드 분석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데이터 분석: 데이터베이스 쿼리 성능, 데이터 무결성 분석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환경 분석: 서버 환경, 네트워크 환경 분석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명확한 문제 설명 및 재현 방법 제시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예상되는 원인 및 영향 범위 분석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구체적인 수정 방안 제시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테스트 방법 및 배포 방법 제시</w:t>
      </w:r>
    </w:p>
    <w:p>
      <w:pPr>
        <w:pStyle w:val="Heading3"/>
        <w:spacing w:before="200" w:after="100"/>
      </w:pPr>
      <w:r>
        <w:t xml:space="preserve">결론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Original Development Plan의 문서 관리 시스템</w:t>
      </w:r>
      <w:r>
        <w:t xml:space="preserve">: 298개 이상의 설계 문서를 ID 기반 온톨로지 맵으로 관리하고, Phase 0-13 워크플로우를 통해 체계적으로 문서 생성 및 검증하여 인도 개발팀에 정확한 지시 전달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PM Agent의 리스크 관리 시스템</w:t>
      </w:r>
      <w:r>
        <w:t xml:space="preserve">: Risk Management, Schedule Tracking, Integrity Check 기능을 활용하여 인도 개발팀의 작업을 사전에 모니터링하고 리스크를 조기 발견하여 품질 보증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워크플로우 오케스트레이션</w:t>
      </w:r>
      <w:r>
        <w:t xml:space="preserve">: Original Development Plan의 LangGraph/CrewAI 방식 워크플로우 오케스트레이션을 활용하여 요구사항 분석부터 결과물 검증까지 전체 프로세스를 자동화하여 일관된 품질 유지</w:t>
      </w:r>
    </w:p>
    <w:r>
      <w:br w:type="page"/>
    </w:r>
    <w:p>
      <w:pPr>
        <w:pStyle w:val="Heading1"/>
        <w:spacing w:before="400" w:after="200"/>
      </w:pPr>
      <w:r>
        <w:t xml:space="preserve">6. 기대 효과</w:t>
      </w:r>
    </w:p>
    <w:p>
      <w:pPr>
        <w:pStyle w:val="Heading2"/>
        <w:spacing w:before="300" w:after="150"/>
      </w:pPr>
      <w:r>
        <w:t xml:space="preserve">6.1 글로벌 개발팀과의 커뮤니케이션 병목 해소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커뮤니케이션 효율성 향상</w:t>
      </w:r>
    </w:p>
    <w:p>
      <w:pPr>
        <w:pStyle w:val="Heading2"/>
        <w:spacing w:before="300" w:after="150"/>
      </w:pPr>
      <w:r>
        <w:t xml:space="preserve">6.2 로컬 요구사항 반영 효율성 향상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국내 시장 경쟁력 향상</w:t>
      </w:r>
    </w:p>
    <w:p>
      <w:pPr>
        <w:pStyle w:val="Heading2"/>
        <w:spacing w:before="300" w:after="150"/>
      </w:pPr>
      <w:r>
        <w:t xml:space="preserve">6.3 보안 규정 준수한 AI 자동화 파이프라인 구축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보안 리스크 제로화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최소 권한의 원칙(Principle of Least Privilege) 준수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데이터 유출 방지를 위한 필터링 로직 적용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전사 데이터 크롤링 없이 사용자 업로드 문서만 활용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엔터프라이즈 모드 강제 적용</w:t>
      </w:r>
    </w:p>
    <w:p>
      <w:pPr>
        <w:pStyle w:val="Heading3"/>
        <w:spacing w:before="200" w:after="100"/>
      </w:pPr>
      <w:r>
        <w:t xml:space="preserve">업무 효율성 향상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OntoFlow_doc 9단계 워크플로우</w:t>
      </w:r>
      <w:r>
        <w:t xml:space="preserve">: 문서 처리 시간 70% 절감 (OntoFlow_doc 검증)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문서 검색 시간</w:t>
      </w:r>
      <w:r>
        <w:t xml:space="preserve">: 수동 파일 탐색 (5-10분) → 즉시 검색 (1-2초), </w:t>
      </w:r>
      <w:r>
        <w:rPr>
          <w:b/>
          <w:bCs/>
        </w:rPr>
        <w:t xml:space="preserve"> 99% 절감</w:t>
      </w:r>
      <w:r>
        <w:t xml:space="preserve"> (OntoFlow_doc 검증)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문서 탐색 시간</w:t>
      </w:r>
      <w:r>
        <w:t xml:space="preserve">: 폴더 구조 수동 탐색 (3-5분) → 자동 트리 구조 (즉시), </w:t>
      </w:r>
      <w:r>
        <w:rPr>
          <w:b/>
          <w:bCs/>
        </w:rPr>
        <w:t xml:space="preserve"> 95% 절감</w:t>
      </w:r>
      <w:r>
        <w:t xml:space="preserve"> (OntoFlow_doc 검증)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문서 관계 파악</w:t>
      </w:r>
      <w:r>
        <w:t xml:space="preserve">: 수동 링크 추적 (10-15분) → 그래프 시각화 (즉시), </w:t>
      </w:r>
      <w:r>
        <w:rPr>
          <w:b/>
          <w:bCs/>
        </w:rPr>
        <w:t xml:space="preserve"> 98% 절감</w:t>
      </w:r>
      <w:r>
        <w:t xml:space="preserve"> (OntoFlow_doc 검증)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Factory Ontology Manager</w:t>
      </w:r>
      <w:r>
        <w:t xml:space="preserve">: 데이터 조회 시간 80% 단축 (Factory Ontology Manager 검증)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AI_DB_center API 레이어</w:t>
      </w:r>
      <w:r>
        <w:t xml:space="preserve">: 모든 데이터 접근을 API를 통해 수행하여 접근 시간 70% 단축 (Factory Ontology Manager 검증)</w:t>
      </w:r>
    </w:p>
    <w:p>
      <w:pPr>
        <w:pStyle w:val="Heading2"/>
        <w:spacing w:before="300" w:after="150"/>
      </w:pPr>
      <w:r>
        <w:t xml:space="preserve">6.4 비개발 직군도 사용 가능한 자동화 도구 제공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사용자 친화적 인터페이스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리포트 작성 템플릿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데이터 분석 템플릿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커뮤니케이션 템플릿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번역 템플릿</w:t>
      </w:r>
    </w:p>
    <w:p>
      <w:pPr>
        <w:pStyle w:val="Heading3"/>
        <w:spacing w:before="200" w:after="100"/>
      </w:pPr>
      <w:r>
        <w:t xml:space="preserve">디지털 전환 가속화</w:t>
      </w:r>
    </w:p>
    <w:p>
      <w:pPr>
        <w:pStyle w:val="Heading3"/>
        <w:spacing w:before="200" w:after="100"/>
      </w:pPr>
      <w:r>
        <w:t xml:space="preserve">종합 효과</w:t>
      </w:r>
    </w:p>
    <w:tbl>
      <w:tblPr>
        <w:tblW w:type="dxa" w:w="594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3600"/>
      </w:tblGrid>
      <w:tr>
        <w:tc>
          <w:tcPr>
            <w:tcW w:type="dxa" w:w="1188720"/>
          </w:tcPr>
          <w:p>
            <w:r>
              <w:t xml:space="preserve">효과 영역</w:t>
            </w:r>
          </w:p>
        </w:tc>
        <w:tc>
          <w:tcPr>
            <w:tcW w:type="dxa" w:w="1188720"/>
          </w:tcPr>
          <w:p>
            <w:r>
              <w:t xml:space="preserve">현재 상태</w:t>
            </w:r>
          </w:p>
        </w:tc>
        <w:tc>
          <w:tcPr>
            <w:tcW w:type="dxa" w:w="1188720"/>
          </w:tcPr>
          <w:p>
            <w:r>
              <w:t xml:space="preserve">개선 후</w:t>
            </w:r>
          </w:p>
        </w:tc>
        <w:tc>
          <w:tcPr>
            <w:tcW w:type="dxa" w:w="1188720"/>
          </w:tcPr>
          <w:p>
            <w:r>
              <w:t xml:space="preserve">개선률</w:t>
            </w:r>
          </w:p>
        </w:tc>
        <w:tc>
          <w:tcPr>
            <w:tcW w:type="dxa" w:w="1188720"/>
          </w:tcPr>
          <w:p>
            <w:r>
              <w:t xml:space="preserve">근거 설계서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문서 처리 시간</w:t>
            </w:r>
          </w:p>
        </w:tc>
        <w:tc>
          <w:tcPr>
            <w:tcW w:type="dxa" w:w="1188720"/>
          </w:tcPr>
          <w:p>
            <w:r>
              <w:t xml:space="preserve">수동 처리</w:t>
            </w:r>
          </w:p>
        </w:tc>
        <w:tc>
          <w:tcPr>
            <w:tcW w:type="dxa" w:w="1188720"/>
          </w:tcPr>
          <w:p>
            <w:r>
              <w:t xml:space="preserve">자동화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70% 절감</w:t>
            </w:r>
          </w:p>
        </w:tc>
        <w:tc>
          <w:tcPr>
            <w:tcW w:type="dxa" w:w="1188720"/>
          </w:tcPr>
          <w:p>
            <w:r>
              <w:t xml:space="preserve">OntoFlow_doc (문서 처리 시간 70% 절감)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문서 검색 시간</w:t>
            </w:r>
          </w:p>
        </w:tc>
        <w:tc>
          <w:tcPr>
            <w:tcW w:type="dxa" w:w="1188720"/>
          </w:tcPr>
          <w:p>
            <w:r>
              <w:t xml:space="preserve">수동 파일 탐색 (5-10분)</w:t>
            </w:r>
          </w:p>
        </w:tc>
        <w:tc>
          <w:tcPr>
            <w:tcW w:type="dxa" w:w="1188720"/>
          </w:tcPr>
          <w:p>
            <w:r>
              <w:t xml:space="preserve">즉시 검색 (1-2초)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99% 절감</w:t>
            </w:r>
          </w:p>
        </w:tc>
        <w:tc>
          <w:tcPr>
            <w:tcW w:type="dxa" w:w="1188720"/>
          </w:tcPr>
          <w:p>
            <w:r>
              <w:t xml:space="preserve">OntoFlow_doc (문서 검색 시간 99% 절감)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문서 탐색 시간</w:t>
            </w:r>
          </w:p>
        </w:tc>
        <w:tc>
          <w:tcPr>
            <w:tcW w:type="dxa" w:w="1188720"/>
          </w:tcPr>
          <w:p>
            <w:r>
              <w:t xml:space="preserve">폴더 구조 수동 탐색 (3-5분)</w:t>
            </w:r>
          </w:p>
        </w:tc>
        <w:tc>
          <w:tcPr>
            <w:tcW w:type="dxa" w:w="1188720"/>
          </w:tcPr>
          <w:p>
            <w:r>
              <w:t xml:space="preserve">자동 트리 구조 (즉시)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95% 절감</w:t>
            </w:r>
          </w:p>
        </w:tc>
        <w:tc>
          <w:tcPr>
            <w:tcW w:type="dxa" w:w="1188720"/>
          </w:tcPr>
          <w:p>
            <w:r>
              <w:t xml:space="preserve">OntoFlow_doc (문서 탐색 시간 95% 절감)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문서 관계 파악</w:t>
            </w:r>
          </w:p>
        </w:tc>
        <w:tc>
          <w:tcPr>
            <w:tcW w:type="dxa" w:w="1188720"/>
          </w:tcPr>
          <w:p>
            <w:r>
              <w:t xml:space="preserve">수동 링크 추적 (10-15분)</w:t>
            </w:r>
          </w:p>
        </w:tc>
        <w:tc>
          <w:tcPr>
            <w:tcW w:type="dxa" w:w="1188720"/>
          </w:tcPr>
          <w:p>
            <w:r>
              <w:t xml:space="preserve">그래프 시각화 (즉시)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98% 절감</w:t>
            </w:r>
          </w:p>
        </w:tc>
        <w:tc>
          <w:tcPr>
            <w:tcW w:type="dxa" w:w="1188720"/>
          </w:tcPr>
          <w:p>
            <w:r>
              <w:t xml:space="preserve">OntoFlow_doc (문서 관계 파악 시간 98% 절감)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커뮤니케이션 효율성</w:t>
            </w:r>
          </w:p>
        </w:tc>
        <w:tc>
          <w:tcPr>
            <w:tcW w:type="dxa" w:w="1188720"/>
          </w:tcPr>
          <w:p>
            <w:r>
              <w:t xml:space="preserve">요구사항 전달 지연</w:t>
            </w:r>
          </w:p>
        </w:tc>
        <w:tc>
          <w:tcPr>
            <w:tcW w:type="dxa" w:w="1188720"/>
          </w:tcPr>
          <w:p>
            <w:r>
              <w:t xml:space="preserve">명확한 Functional Spec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50% 단축</w:t>
            </w:r>
          </w:p>
        </w:tc>
        <w:tc>
          <w:tcPr>
            <w:tcW w:type="dxa" w:w="1188720"/>
          </w:tcPr>
          <w:p>
            <w:r>
              <w:t xml:space="preserve">Original Development Plan (Phase 0-13 워크플로우)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재작업 감소</w:t>
            </w:r>
          </w:p>
        </w:tc>
        <w:tc>
          <w:tcPr>
            <w:tcW w:type="dxa" w:w="1188720"/>
          </w:tcPr>
          <w:p>
            <w:r>
              <w:t xml:space="preserve">오해 및 재작업</w:t>
            </w:r>
          </w:p>
        </w:tc>
        <w:tc>
          <w:tcPr>
            <w:tcW w:type="dxa" w:w="1188720"/>
          </w:tcPr>
          <w:p>
            <w:r>
              <w:t xml:space="preserve">명확한 기술 문서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70% 감소</w:t>
            </w:r>
          </w:p>
        </w:tc>
        <w:tc>
          <w:tcPr>
            <w:tcW w:type="dxa" w:w="1188720"/>
          </w:tcPr>
          <w:p>
            <w:r>
              <w:t xml:space="preserve">Factory Ontology Manager (오류 70% 감소)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데이터 조회 시간</w:t>
            </w:r>
          </w:p>
        </w:tc>
        <w:tc>
          <w:tcPr>
            <w:tcW w:type="dxa" w:w="1188720"/>
          </w:tcPr>
          <w:p>
            <w:r>
              <w:t xml:space="preserve">수동 데이터 조회</w:t>
            </w:r>
          </w:p>
        </w:tc>
        <w:tc>
          <w:tcPr>
            <w:tcW w:type="dxa" w:w="1188720"/>
          </w:tcPr>
          <w:p>
            <w:r>
              <w:t xml:space="preserve">자동화된 API 접근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80% 단축</w:t>
            </w:r>
          </w:p>
        </w:tc>
        <w:tc>
          <w:tcPr>
            <w:tcW w:type="dxa" w:w="1188720"/>
          </w:tcPr>
          <w:p>
            <w:r>
              <w:t xml:space="preserve">Factory Ontology Manager (데이터 조회 시간 80% 단축)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업무 효율성</w:t>
            </w:r>
          </w:p>
        </w:tc>
        <w:tc>
          <w:tcPr>
            <w:tcW w:type="dxa" w:w="1188720"/>
          </w:tcPr>
          <w:p>
            <w:r>
              <w:t xml:space="preserve">반복 업무 처리</w:t>
            </w:r>
          </w:p>
        </w:tc>
        <w:tc>
          <w:tcPr>
            <w:tcW w:type="dxa" w:w="1188720"/>
          </w:tcPr>
          <w:p>
            <w:r>
              <w:t xml:space="preserve">자동화 도구 활용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40% 단축</w:t>
            </w:r>
          </w:p>
        </w:tc>
        <w:tc>
          <w:tcPr>
            <w:tcW w:type="dxa" w:w="1188720"/>
          </w:tcPr>
          <w:p>
            <w:r>
              <w:t xml:space="preserve">OntoFlow_doc + Factory Ontology Manager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사용자 학습 시간</w:t>
            </w:r>
          </w:p>
        </w:tc>
        <w:tc>
          <w:tcPr>
            <w:tcW w:type="dxa" w:w="1188720"/>
          </w:tcPr>
          <w:p>
            <w:r>
              <w:t xml:space="preserve">복잡한 도구 학습</w:t>
            </w:r>
          </w:p>
        </w:tc>
        <w:tc>
          <w:tcPr>
            <w:tcW w:type="dxa" w:w="1188720"/>
          </w:tcPr>
          <w:p>
            <w:r>
              <w:t xml:space="preserve">직관적인 UI/UX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40% 단축</w:t>
            </w:r>
          </w:p>
        </w:tc>
        <w:tc>
          <w:tcPr>
            <w:tcW w:type="dxa" w:w="1188720"/>
          </w:tcPr>
          <w:p>
            <w:r>
              <w:t xml:space="preserve">Factory Ontology Manager (사용자 학습 시간 40% 단축)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작업 완료 시간</w:t>
            </w:r>
          </w:p>
        </w:tc>
        <w:tc>
          <w:tcPr>
            <w:tcW w:type="dxa" w:w="1188720"/>
          </w:tcPr>
          <w:p>
            <w:r>
              <w:t xml:space="preserve">다단계 작업 프로세스</w:t>
            </w:r>
          </w:p>
        </w:tc>
        <w:tc>
          <w:tcPr>
            <w:tcW w:type="dxa" w:w="1188720"/>
          </w:tcPr>
          <w:p>
            <w:r>
              <w:t xml:space="preserve">최적화된 플로우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30% 단축</w:t>
            </w:r>
          </w:p>
        </w:tc>
        <w:tc>
          <w:tcPr>
            <w:tcW w:type="dxa" w:w="1188720"/>
          </w:tcPr>
          <w:p>
            <w:r>
              <w:t xml:space="preserve">Factory Ontology Manager (작업 완료 시간 30% 단축)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도구 사용률</w:t>
            </w:r>
          </w:p>
        </w:tc>
        <w:tc>
          <w:tcPr>
            <w:tcW w:type="dxa" w:w="1188720"/>
          </w:tcPr>
          <w:p>
            <w:r>
              <w:t xml:space="preserve">비개발 직군 사용 어려움</w:t>
            </w:r>
          </w:p>
        </w:tc>
        <w:tc>
          <w:tcPr>
            <w:tcW w:type="dxa" w:w="1188720"/>
          </w:tcPr>
          <w:p>
            <w:r>
              <w:t xml:space="preserve">템플릿 기반 사용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70% 이상</w:t>
            </w:r>
          </w:p>
        </w:tc>
        <w:tc>
          <w:tcPr>
            <w:tcW w:type="dxa" w:w="1188720"/>
          </w:tcPr>
          <w:p>
            <w:r>
              <w:t xml:space="preserve">Evaluation Framework (Component-based Architecture)</w:t>
            </w:r>
          </w:p>
        </w:tc>
      </w:tr>
    </w:tbl>
    <w:tbl>
      <w:tblPr>
        <w:tblW w:type="dxa" w:w="594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3600"/>
      </w:tblGrid>
      <w:tr>
        <w:tc>
          <w:tcPr>
            <w:tcW w:type="dxa" w:w="1188720"/>
          </w:tcPr>
          <w:p>
            <w:r>
              <w:t xml:space="preserve">항목</w:t>
            </w:r>
          </w:p>
        </w:tc>
        <w:tc>
          <w:tcPr>
            <w:tcW w:type="dxa" w:w="1188720"/>
          </w:tcPr>
          <w:p>
            <w:r>
              <w:t xml:space="preserve">현재 비용</w:t>
            </w:r>
          </w:p>
        </w:tc>
        <w:tc>
          <w:tcPr>
            <w:tcW w:type="dxa" w:w="1188720"/>
          </w:tcPr>
          <w:p>
            <w:r>
              <w:t xml:space="preserve">예상 절감액</w:t>
            </w:r>
          </w:p>
        </w:tc>
        <w:tc>
          <w:tcPr>
            <w:tcW w:type="dxa" w:w="1188720"/>
          </w:tcPr>
          <w:p>
            <w:r>
              <w:t xml:space="preserve">절감률</w:t>
            </w:r>
          </w:p>
        </w:tc>
        <w:tc>
          <w:tcPr>
            <w:tcW w:type="dxa" w:w="1188720"/>
          </w:tcPr>
          <w:p>
            <w:r>
              <w:t xml:space="preserve">근거 설계서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인프라 비용</w:t>
            </w:r>
          </w:p>
        </w:tc>
        <w:tc>
          <w:tcPr>
            <w:tcW w:type="dxa" w:w="1188720"/>
          </w:tcPr>
          <w:p>
            <w:r>
              <w:t xml:space="preserve">기존 서버 운영 비용</w:t>
            </w:r>
          </w:p>
        </w:tc>
        <w:tc>
          <w:tcPr>
            <w:tcW w:type="dxa" w:w="1188720"/>
          </w:tcPr>
          <w:p>
            <w:r>
              <w:t xml:space="preserve">SQLite + 파일 시스템 기반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30-50% 절감</w:t>
            </w:r>
          </w:p>
        </w:tc>
        <w:tc>
          <w:tcPr>
            <w:tcW w:type="dxa" w:w="1188720"/>
          </w:tcPr>
          <w:p>
            <w:r>
              <w:t xml:space="preserve">OntoFlow_doc (서버 인프라 비용 30-50% 절감)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개발 시간</w:t>
            </w:r>
          </w:p>
        </w:tc>
        <w:tc>
          <w:tcPr>
            <w:tcW w:type="dxa" w:w="1188720"/>
          </w:tcPr>
          <w:p>
            <w:r>
              <w:t xml:space="preserve">수동 문서 작성 및 관리</w:t>
            </w:r>
          </w:p>
        </w:tc>
        <w:tc>
          <w:tcPr>
            <w:tcW w:type="dxa" w:w="1188720"/>
          </w:tcPr>
          <w:p>
            <w:r>
              <w:t xml:space="preserve">자동화된 문서 생성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20-30% 절감</w:t>
            </w:r>
          </w:p>
        </w:tc>
        <w:tc>
          <w:tcPr>
            <w:tcW w:type="dxa" w:w="1188720"/>
          </w:tcPr>
          <w:p>
            <w:r>
              <w:t xml:space="preserve">OntoFlow_doc (개발 시간 20-30% 절감)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배포 비용</w:t>
            </w:r>
          </w:p>
        </w:tc>
        <w:tc>
          <w:tcPr>
            <w:tcW w:type="dxa" w:w="1188720"/>
          </w:tcPr>
          <w:p>
            <w:r>
              <w:t xml:space="preserve">복잡한 환경 배포</w:t>
            </w:r>
          </w:p>
        </w:tc>
        <w:tc>
          <w:tcPr>
            <w:tcW w:type="dxa" w:w="1188720"/>
          </w:tcPr>
          <w:p>
            <w:r>
              <w:t xml:space="preserve">간단한 정적 파일 + API 서버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40-60% 절감</w:t>
            </w:r>
          </w:p>
        </w:tc>
        <w:tc>
          <w:tcPr>
            <w:tcW w:type="dxa" w:w="1188720"/>
          </w:tcPr>
          <w:p>
            <w:r>
              <w:t xml:space="preserve">OntoFlow_doc (배포 비용 40-60% 절감)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시스템 수정 비용</w:t>
            </w:r>
          </w:p>
        </w:tc>
        <w:tc>
          <w:tcPr>
            <w:tcW w:type="dxa" w:w="1188720"/>
          </w:tcPr>
          <w:p>
            <w:r>
              <w:t xml:space="preserve">구조 변경 시 개발 필요</w:t>
            </w:r>
          </w:p>
        </w:tc>
        <w:tc>
          <w:tcPr>
            <w:tcW w:type="dxa" w:w="1188720"/>
          </w:tcPr>
          <w:p>
            <w:r>
              <w:t xml:space="preserve">설정 변경만으로 구조 변경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60% 절감</w:t>
            </w:r>
          </w:p>
        </w:tc>
        <w:tc>
          <w:tcPr>
            <w:tcW w:type="dxa" w:w="1188720"/>
          </w:tcPr>
          <w:p>
            <w:r>
              <w:t xml:space="preserve">Factory Ontology Manager (개발 비용 60% 절감)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재작업 비용</w:t>
            </w:r>
          </w:p>
        </w:tc>
        <w:tc>
          <w:tcPr>
            <w:tcW w:type="dxa" w:w="1188720"/>
          </w:tcPr>
          <w:p>
            <w:r>
              <w:t xml:space="preserve">평균 2시간/건 × 3건/월</w:t>
            </w:r>
          </w:p>
        </w:tc>
        <w:tc>
          <w:tcPr>
            <w:tcW w:type="dxa" w:w="1188720"/>
          </w:tcPr>
          <w:p>
            <w:r>
              <w:t xml:space="preserve">1시간/건 × 1건/월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83.3% 절감</w:t>
            </w:r>
          </w:p>
        </w:tc>
        <w:tc>
          <w:tcPr>
            <w:tcW w:type="dxa" w:w="1188720"/>
          </w:tcPr>
          <w:p>
            <w:r>
              <w:t xml:space="preserve">AI_DB_center (재작업 비용 83.3% 절감)</w:t>
            </w:r>
          </w:p>
        </w:tc>
      </w:tr>
    </w:tbl>
    <w:tbl>
      <w:tblPr>
        <w:tblW w:type="dxa" w:w="594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3600"/>
      </w:tblGrid>
      <w:tr>
        <w:tc>
          <w:tcPr>
            <w:tcW w:type="dxa" w:w="1188720"/>
          </w:tcPr>
          <w:p>
            <w:r>
              <w:t xml:space="preserve">설계서</w:t>
            </w:r>
          </w:p>
        </w:tc>
        <w:tc>
          <w:tcPr>
            <w:tcW w:type="dxa" w:w="1188720"/>
          </w:tcPr>
          <w:p>
            <w:r>
              <w:t xml:space="preserve">초기 투자</w:t>
            </w:r>
          </w:p>
        </w:tc>
        <w:tc>
          <w:tcPr>
            <w:tcW w:type="dxa" w:w="1188720"/>
          </w:tcPr>
          <w:p>
            <w:r>
              <w:t xml:space="preserve">연간 수익</w:t>
            </w:r>
          </w:p>
        </w:tc>
        <w:tc>
          <w:tcPr>
            <w:tcW w:type="dxa" w:w="1188720"/>
          </w:tcPr>
          <w:p>
            <w:r>
              <w:t xml:space="preserve">ROI</w:t>
            </w:r>
          </w:p>
        </w:tc>
        <w:tc>
          <w:tcPr>
            <w:tcW w:type="dxa" w:w="1188720"/>
          </w:tcPr>
          <w:p>
            <w:r>
              <w:t xml:space="preserve">투자 회수 기간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OntoFlow_doc</w:t>
            </w:r>
          </w:p>
        </w:tc>
        <w:tc>
          <w:tcPr>
            <w:tcW w:type="dxa" w:w="1188720"/>
          </w:tcPr>
          <w:p>
            <w:r>
              <w:t xml:space="preserve">개발 비용 (2-3개월)</w:t>
            </w:r>
          </w:p>
        </w:tc>
        <w:tc>
          <w:tcPr>
            <w:tcW w:type="dxa" w:w="1188720"/>
          </w:tcPr>
          <w:p>
            <w:r>
              <w:t xml:space="preserve">인프라 비용 절감 + 효율성 향상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50-100%</w:t>
            </w:r>
            <w:r>
              <w:t xml:space="preserve">(1-2년)</w:t>
            </w:r>
          </w:p>
        </w:tc>
        <w:tc>
          <w:tcPr>
            <w:tcW w:type="dxa" w:w="1188720"/>
          </w:tcPr>
          <w:p>
            <w:r>
              <w:t xml:space="preserve">1-2년 내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Factory Ontology Manager</w:t>
            </w:r>
          </w:p>
        </w:tc>
        <w:tc>
          <w:tcPr>
            <w:tcW w:type="dxa" w:w="1188720"/>
          </w:tcPr>
          <w:p>
            <w:r>
              <w:t xml:space="preserve">3,000만원 (초기)</w:t>
            </w:r>
          </w:p>
        </w:tc>
        <w:tc>
          <w:tcPr>
            <w:tcW w:type="dxa" w:w="1188720"/>
          </w:tcPr>
          <w:p>
            <w:r>
              <w:t xml:space="preserve">5,400만원/년 (연간 절감액)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214%</w:t>
            </w:r>
            <w:r>
              <w:t xml:space="preserve">(3년)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7개월</w:t>
            </w:r>
          </w:p>
        </w:tc>
      </w:tr>
      <w:tr>
        <w:tc>
          <w:tcPr>
            <w:tcW w:type="dxa" w:w="1188720"/>
          </w:tcPr>
          <w:p>
            <w:r>
              <w:rPr>
                <w:b/>
                <w:bCs/>
              </w:rPr>
              <w:t xml:space="preserve">AI_DB_center</w:t>
            </w:r>
          </w:p>
        </w:tc>
        <w:tc>
          <w:tcPr>
            <w:tcW w:type="dxa" w:w="1188720"/>
          </w:tcPr>
          <w:p>
            <w:r>
              <w:t xml:space="preserve">210시간 (개발자 시간)</w:t>
            </w:r>
          </w:p>
        </w:tc>
        <w:tc>
          <w:tcPr>
            <w:tcW w:type="dxa" w:w="1188720"/>
          </w:tcPr>
          <w:p>
            <w:r>
              <w:t xml:space="preserve">900시간/년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329%</w:t>
            </w:r>
          </w:p>
        </w:tc>
        <w:tc>
          <w:tcPr>
            <w:tcW w:type="dxa" w:w="1188720"/>
          </w:tcPr>
          <w:p>
            <w:r>
              <w:rPr>
                <w:b/>
                <w:bCs/>
              </w:rPr>
              <w:t xml:space="preserve">2.8개월</w:t>
            </w:r>
          </w:p>
        </w:tc>
      </w:tr>
    </w:tbl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초기 투자</w:t>
      </w:r>
      <w:r>
        <w:t xml:space="preserve">: 프로젝트 개발 비용 (3-6개월)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연간 수익</w:t>
      </w:r>
      <w:r>
        <w:t xml:space="preserve">: 인프라 비용 절감 (30-50%) + 효율성 향상 (40-80% 시간 절감) + 재작업 감소 (70-83%)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예상 ROI</w:t>
      </w:r>
      <w:r>
        <w:t xml:space="preserve">: </w:t>
      </w:r>
      <w:r>
        <w:rPr>
          <w:b/>
          <w:bCs/>
        </w:rPr>
        <w:t xml:space="preserve"> 150-250%</w:t>
      </w:r>
      <w:r>
        <w:t xml:space="preserve"> (1-2년 내)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투자 회수 기간</w:t>
      </w:r>
      <w:r>
        <w:t xml:space="preserve">: </w:t>
      </w:r>
      <w:r>
        <w:rPr>
          <w:b/>
          <w:bCs/>
        </w:rPr>
        <w:t xml:space="preserve"> 6-12개월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프로젝트 일정 준수율 향상: Original Development Plan의 Phase 0-13 워크플로우를 통한 체계적인 일정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국내 시장 경쟁력 향상: Factory Ontology Manager의 데이터 통합 기술을 활용한 로컬 기능 연동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보안 리스크 제로화: AI_DB_center의 API 레이어 접근 제어를 통한 보안 강화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직원 만족도 향상: OntoFlow_doc의 사용자 경험 개선 (15-20% 향상) 및 Factory Ontology Manager의 직관적인 UI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디지털 전환 가속화: Evaluation Framework의 Component-based Architecture를 통한 확장 가능한 시스템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OntoFlow_doc</w:t>
      </w:r>
      <w:r>
        <w:t xml:space="preserve">: 문서 처리 시간 70% 절감, 문서 검색 99% 절감, 인프라 비용 30-50% 절감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Factory Ontology Manager</w:t>
      </w:r>
      <w:r>
        <w:t xml:space="preserve">: 작업 시간 50% 감소, 오류 70% 감소, 데이터 조회 시간 80% 단축, ROI 214% (3년), 투자 회수 기간 7개월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AI_DB_center</w:t>
      </w:r>
      <w:r>
        <w:t xml:space="preserve">: 수동 테스트 시간 87.5% 절감, 재작업 비용 83.3% 절감, ROI 329%, 투자 회수 기간 2.8개월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Original Development Plan</w:t>
      </w:r>
      <w:r>
        <w:t xml:space="preserve">: Phase 0-13 워크플로우를 통한 체계적인 문서 관리 및 개발 프로세스 자동화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Evaluation Framework</w:t>
      </w:r>
      <w:r>
        <w:t xml:space="preserve">: Component-based Architecture를 통한 확장 가능한 시스템 구축 및 React Query + Context API 하이브리드 상태 관리</w:t>
      </w:r>
    </w:p>
    <w:r>
      <w:br w:type="page"/>
    </w:r>
    <w:p>
      <w:pPr>
        <w:pStyle w:val="Heading1"/>
        <w:spacing w:before="400" w:after="200"/>
      </w:pPr>
      <w:r>
        <w:t xml:space="preserve">7. 수행 계획 및 일정</w:t>
      </w:r>
    </w:p>
    <w:p>
      <w:pPr>
        <w:pStyle w:val="Heading2"/>
        <w:spacing w:before="300" w:after="150"/>
      </w:pPr>
      <w:r>
        <w:t xml:space="preserve">7.1 전체 프로젝트 개요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서비스 1: E-commerce 플랫폼 운영 고도화</w:t>
      </w:r>
      <w:r>
        <w:t xml:space="preserve">- Offshore 개발팀 관리 및 한국 특화 기능 연동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서비스 2: AI 기반 업무 자동화</w:t>
      </w:r>
      <w:r>
        <w:t xml:space="preserve">- ChatGPT Enterprise 연동 및 RAG 파이프라인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서비스 3: Technical PM 서비스</w:t>
      </w:r>
      <w:r>
        <w:t xml:space="preserve">- 브릿지 역할 수행 및 프로젝트 관리</w:t>
      </w:r>
    </w:p>
    <w:p>
      <w:pPr>
        <w:pStyle w:val="Heading3"/>
        <w:spacing w:before="200" w:after="100"/>
      </w:pPr>
      <w:r>
        <w:t xml:space="preserve">7.1.1 글로벌 기업 환경 반영: 프로세스 기간 및 리드타임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글로벌·리전·로컬 3단계 의사결정</w:t>
      </w:r>
      <w:r>
        <w:t xml:space="preserve">: IT Global, APAC/Regional, Korea Local 간 요구사항·범위·우선순위 정렬에 2~4주 소요 가능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크로스펙션 협의</w:t>
      </w:r>
      <w:r>
        <w:t xml:space="preserve">: Digital Transformation, E-commerce, Security, Compliance, Legal 등 다수 섹션 합의 및 서명 프로세스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인도(Offshore) 개발팀 및 현업 부서</w:t>
      </w:r>
      <w:r>
        <w:t xml:space="preserve">: 시차·휴가·미팅 슬롯 고려 시, 핵심 이해당사자 인터뷰 및 KICK-OFF 정렬에 2~3주 여유 산정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데이터 접근 권한(Data Access Request)</w:t>
      </w:r>
      <w:r>
        <w:t xml:space="preserve">: 내부 정책에 따른 신청 → 검토 → 승인 사이클 (2~6주)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샌드박스/개발 환경 제공</w:t>
      </w:r>
      <w:r>
        <w:t xml:space="preserve">: 글로벌 표준 환경 준비 및 접근 권한 개통 (1~3주)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API·시스템 연동 승인</w:t>
      </w:r>
      <w:r>
        <w:t xml:space="preserve">: ERP, 메일, 메신저, PG사·배송사 등 외부 연동 시 Legal·Security·Compliance 검토 (각 2~4주)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실데이터 마스킹·테스트 데이터</w:t>
      </w:r>
      <w:r>
        <w:t xml:space="preserve">: 개인정보·영업 데이터 처리 정책에 따른 준비 (1~2주)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Security/Privacy 리뷰</w:t>
      </w:r>
      <w:r>
        <w:t xml:space="preserve">: 신규 시스템·API·데이터 흐름에 대한 검토 (2~4주)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Vendor/Procurement 절차</w:t>
      </w:r>
      <w:r>
        <w:t xml:space="preserve">: 글로벌 구매 정책에 따른 계약·NDA·SOW 검토 (2~4주)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Change Advisory Board(CAB)</w:t>
      </w:r>
      <w:r>
        <w:t xml:space="preserve">: 프로덕션 반영 시 변경 관리 승인 (1~2주/회)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시차(한국–인도–미주)</w:t>
      </w:r>
      <w:r>
        <w:t xml:space="preserve">: 비동기 커뮤니케이션과 24시간 내 피드백 사이클 고려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미팅 예약·자료 검토</w:t>
      </w:r>
      <w:r>
        <w:t xml:space="preserve">: 주요 의사결정 미팅 1~2주 전 자료 공유 및 사전 검토 기간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휴가·공휴일</w:t>
      </w:r>
      <w:r>
        <w:t xml:space="preserve">: 글로벌 휴가 캘린더 반영으로 연말·분기말·지역별 휴가 구간 회피 또는 버퍼 확보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2월~3월 중순: 계약·NDA·SOW 검토, 글로벌·리전·로컬 이해당사자 정렬 및 KICK-OFF 준비 (실질 개발·착수 전)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3월 중순부터: 착수 및 데이터 접근 요청·환경 승인·서비스 3 선행 구축 순차 진행</w:t>
      </w:r>
    </w:p>
    <w:tbl>
      <w:tblPr>
        <w:tblW w:type="dxa" w:w="594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3600"/>
      </w:tblGrid>
      <w:tr>
        <w:tc>
          <w:tcPr>
            <w:tcW w:type="dxa" w:w="1485900"/>
          </w:tcPr>
          <w:p>
            <w:r>
              <w:t xml:space="preserve">구간</w:t>
            </w:r>
          </w:p>
        </w:tc>
        <w:tc>
          <w:tcPr>
            <w:tcW w:type="dxa" w:w="1485900"/>
          </w:tcPr>
          <w:p>
            <w:r>
              <w:t xml:space="preserve">시작일</w:t>
            </w:r>
          </w:p>
        </w:tc>
        <w:tc>
          <w:tcPr>
            <w:tcW w:type="dxa" w:w="1485900"/>
          </w:tcPr>
          <w:p>
            <w:r>
              <w:t xml:space="preserve">종료일</w:t>
            </w:r>
          </w:p>
        </w:tc>
        <w:tc>
          <w:tcPr>
            <w:tcW w:type="dxa" w:w="1485900"/>
          </w:tcPr>
          <w:p>
            <w:r>
              <w:t xml:space="preserve">내용</w:t>
            </w:r>
          </w:p>
        </w:tc>
      </w:tr>
      <w:tr>
        <w:tc>
          <w:tcPr>
            <w:tcW w:type="dxa" w:w="1485900"/>
          </w:tcPr>
          <w:p>
            <w:r>
              <w:t xml:space="preserve">착수 전 준비</w:t>
            </w:r>
          </w:p>
        </w:tc>
        <w:tc>
          <w:tcPr>
            <w:tcW w:type="dxa" w:w="1485900"/>
          </w:tcPr>
          <w:p>
            <w:r>
              <w:t xml:space="preserve">2026-02-01</w:t>
            </w:r>
          </w:p>
        </w:tc>
        <w:tc>
          <w:tcPr>
            <w:tcW w:type="dxa" w:w="1485900"/>
          </w:tcPr>
          <w:p>
            <w:r>
              <w:t xml:space="preserve">2026-03-14</w:t>
            </w:r>
          </w:p>
        </w:tc>
        <w:tc>
          <w:tcPr>
            <w:tcW w:type="dxa" w:w="1485900"/>
          </w:tcPr>
          <w:p>
            <w:r>
              <w:t xml:space="preserve">계약·NDA·SOW, 이해당사자 정렬, KICK-OFF 준비</w:t>
            </w:r>
          </w:p>
        </w:tc>
      </w:tr>
      <w:tr>
        <w:tc>
          <w:tcPr>
            <w:tcW w:type="dxa" w:w="1485900"/>
          </w:tcPr>
          <w:p>
            <w:r>
              <w:rPr>
                <w:b/>
                <w:bCs/>
              </w:rPr>
              <w:t xml:space="preserve">착수</w:t>
            </w:r>
          </w:p>
        </w:tc>
        <w:tc>
          <w:tcPr>
            <w:tcW w:type="dxa" w:w="1485900"/>
          </w:tcPr>
          <w:p>
            <w:r>
              <w:rPr>
                <w:b/>
                <w:bCs/>
              </w:rPr>
              <w:t xml:space="preserve">2026-03-15</w:t>
            </w:r>
          </w:p>
        </w:tc>
        <w:tc>
          <w:tcPr>
            <w:tcW w:type="dxa" w:w="1485900"/>
          </w:tcPr>
          <w:p>
            <w:r>
              <w:t xml:space="preserve">—</w:t>
            </w:r>
          </w:p>
        </w:tc>
        <w:tc>
          <w:tcPr>
            <w:tcW w:type="dxa" w:w="1485900"/>
          </w:tcPr>
          <w:p>
            <w:r>
              <w:rPr>
                <w:b/>
                <w:bCs/>
              </w:rPr>
              <w:t xml:space="preserve">착수 가능 시작일</w:t>
            </w:r>
          </w:p>
        </w:tc>
      </w:tr>
      <w:tr>
        <w:tc>
          <w:tcPr>
            <w:tcW w:type="dxa" w:w="1485900"/>
          </w:tcPr>
          <w:p>
            <w:r>
              <w:t xml:space="preserve">데이터·환경 승인</w:t>
            </w:r>
          </w:p>
        </w:tc>
        <w:tc>
          <w:tcPr>
            <w:tcW w:type="dxa" w:w="1485900"/>
          </w:tcPr>
          <w:p>
            <w:r>
              <w:t xml:space="preserve">2026-03-15</w:t>
            </w:r>
          </w:p>
        </w:tc>
        <w:tc>
          <w:tcPr>
            <w:tcW w:type="dxa" w:w="1485900"/>
          </w:tcPr>
          <w:p>
            <w:r>
              <w:t xml:space="preserve">2026-05-15</w:t>
            </w:r>
          </w:p>
        </w:tc>
        <w:tc>
          <w:tcPr>
            <w:tcW w:type="dxa" w:w="1485900"/>
          </w:tcPr>
          <w:p>
            <w:r>
              <w:t xml:space="preserve">Data Access Request, 샌드박스/환경, Security 검토</w:t>
            </w:r>
          </w:p>
        </w:tc>
      </w:tr>
      <w:tr>
        <w:tc>
          <w:tcPr>
            <w:tcW w:type="dxa" w:w="1485900"/>
          </w:tcPr>
          <w:p>
            <w:r>
              <w:t xml:space="preserve">서비스 3 (선행)</w:t>
            </w:r>
          </w:p>
        </w:tc>
        <w:tc>
          <w:tcPr>
            <w:tcW w:type="dxa" w:w="1485900"/>
          </w:tcPr>
          <w:p>
            <w:r>
              <w:t xml:space="preserve">2026-04-01</w:t>
            </w:r>
          </w:p>
        </w:tc>
        <w:tc>
          <w:tcPr>
            <w:tcW w:type="dxa" w:w="1485900"/>
          </w:tcPr>
          <w:p>
            <w:r>
              <w:t xml:space="preserve">2026-07-31</w:t>
            </w:r>
          </w:p>
        </w:tc>
        <w:tc>
          <w:tcPr>
            <w:tcW w:type="dxa" w:w="1485900"/>
          </w:tcPr>
          <w:p>
            <w:r>
              <w:t xml:space="preserve">Technical PM 기초·브릿지 역할 체계 구축</w:t>
            </w:r>
          </w:p>
        </w:tc>
      </w:tr>
      <w:tr>
        <w:tc>
          <w:tcPr>
            <w:tcW w:type="dxa" w:w="1485900"/>
          </w:tcPr>
          <w:p>
            <w:r>
              <w:t xml:space="preserve">서비스 1 (E-commerce)</w:t>
            </w:r>
          </w:p>
        </w:tc>
        <w:tc>
          <w:tcPr>
            <w:tcW w:type="dxa" w:w="1485900"/>
          </w:tcPr>
          <w:p>
            <w:r>
              <w:t xml:space="preserve">2026-06-01</w:t>
            </w:r>
          </w:p>
        </w:tc>
        <w:tc>
          <w:tcPr>
            <w:tcW w:type="dxa" w:w="1485900"/>
          </w:tcPr>
          <w:p>
            <w:r>
              <w:t xml:space="preserve">2027-02-28</w:t>
            </w:r>
          </w:p>
        </w:tc>
        <w:tc>
          <w:tcPr>
            <w:tcW w:type="dxa" w:w="1485900"/>
          </w:tcPr>
          <w:p>
            <w:r>
              <w:t xml:space="preserve">기초한국 특화 기능테스트·안정화</w:t>
            </w:r>
          </w:p>
        </w:tc>
      </w:tr>
      <w:tr>
        <w:tc>
          <w:tcPr>
            <w:tcW w:type="dxa" w:w="1485900"/>
          </w:tcPr>
          <w:p>
            <w:r>
              <w:t xml:space="preserve">서비스 2 (AI 자동화)</w:t>
            </w:r>
          </w:p>
        </w:tc>
        <w:tc>
          <w:tcPr>
            <w:tcW w:type="dxa" w:w="1485900"/>
          </w:tcPr>
          <w:p>
            <w:r>
              <w:t xml:space="preserve">2026-06-15</w:t>
            </w:r>
          </w:p>
        </w:tc>
        <w:tc>
          <w:tcPr>
            <w:tcW w:type="dxa" w:w="1485900"/>
          </w:tcPr>
          <w:p>
            <w:r>
              <w:t xml:space="preserve">2027-05-31</w:t>
            </w:r>
          </w:p>
        </w:tc>
        <w:tc>
          <w:tcPr>
            <w:tcW w:type="dxa" w:w="1485900"/>
          </w:tcPr>
          <w:p>
            <w:r>
              <w:t xml:space="preserve">기초RAG·프롬프트·자동화 앱테스트</w:t>
            </w:r>
          </w:p>
        </w:tc>
      </w:tr>
      <w:tr>
        <w:tc>
          <w:tcPr>
            <w:tcW w:type="dxa" w:w="1485900"/>
          </w:tcPr>
          <w:p>
            <w:r>
              <w:t xml:space="preserve">서비스 3 (후속)</w:t>
            </w:r>
          </w:p>
        </w:tc>
        <w:tc>
          <w:tcPr>
            <w:tcW w:type="dxa" w:w="1485900"/>
          </w:tcPr>
          <w:p>
            <w:r>
              <w:t xml:space="preserve">2026-08-01</w:t>
            </w:r>
          </w:p>
        </w:tc>
        <w:tc>
          <w:tcPr>
            <w:tcW w:type="dxa" w:w="1485900"/>
          </w:tcPr>
          <w:p>
            <w:r>
              <w:t xml:space="preserve">2027-05-31</w:t>
            </w:r>
          </w:p>
        </w:tc>
        <w:tc>
          <w:tcPr>
            <w:tcW w:type="dxa" w:w="1485900"/>
          </w:tcPr>
          <w:p>
            <w:r>
              <w:t xml:space="preserve">문서·리스크·코드 리뷰·품질 관리·테스트</w:t>
            </w:r>
          </w:p>
        </w:tc>
      </w:tr>
      <w:tr>
        <w:tc>
          <w:tcPr>
            <w:tcW w:type="dxa" w:w="1485900"/>
          </w:tcPr>
          <w:p>
            <w:r>
              <w:t xml:space="preserve">프로젝트 종료</w:t>
            </w:r>
          </w:p>
        </w:tc>
        <w:tc>
          <w:tcPr>
            <w:tcW w:type="dxa" w:w="1485900"/>
          </w:tcPr>
          <w:p>
            <w:r>
              <w:t xml:space="preserve">—</w:t>
            </w:r>
          </w:p>
        </w:tc>
        <w:tc>
          <w:tcPr>
            <w:tcW w:type="dxa" w:w="1485900"/>
          </w:tcPr>
          <w:p>
            <w:r>
              <w:t xml:space="preserve">2027-07-31</w:t>
            </w:r>
          </w:p>
        </w:tc>
        <w:tc>
          <w:tcPr>
            <w:tcW w:type="dxa" w:w="1485900"/>
          </w:tcPr>
          <w:p>
            <w:r>
              <w:t xml:space="preserve">인수인계·종료 (총 18개월)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착수 전 준비</w:t>
      </w:r>
      <w:r>
        <w:t xml:space="preserve">(2026-02-01 ~ 2026-03-14): 계약·NDA·SOW 검토, 이해당사자 정렬, KICK-OFF 준비 (실질 착수 전)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착수 가능 시작일</w:t>
      </w:r>
      <w:r>
        <w:t xml:space="preserve">: </w:t>
      </w:r>
      <w:r>
        <w:rPr>
          <w:b/>
          <w:bCs/>
        </w:rPr>
        <w:t xml:space="preserve"> 2026년 3월 중순(3/15 전후)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데이터·환경 승인</w:t>
      </w:r>
      <w:r>
        <w:t xml:space="preserve">(2026-03-15 ~ 2026-05-15): 착수 후 Data Access Request, 샌드박스/환경, Security/Compliance 검토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서비스 3 (Technical PM)</w:t>
      </w:r>
      <w:r>
        <w:t xml:space="preserve"> : 2026-04-01 ~ 2027-05-31 (약 14개월)&lt;/p&gt;
&lt;ul&gt;
&lt;li&gt;</w:t>
      </w:r>
      <w:r>
        <w:rPr>
          <w:b/>
          <w:bCs/>
        </w:rPr>
        <w:t xml:space="preserve">Phase 1-2 (선행)</w:t>
      </w:r>
      <w:r>
        <w:t xml:space="preserve">: 2026-04-01 ~ 2026-07-31 - 착수 후 데이터·환경 승인과 병행하여 브릿지 역할 체계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Phase 3-6 (후속)</w:t>
      </w:r>
      <w:r>
        <w:t xml:space="preserve">: 2026-08-01 ~ 2027-05-31 - 서비스 1, 2 진행에 맞춰 문서·리스크·품질 관리 시스템 구축</w:t>
      </w:r>
    </w:p>
    <w:p>
      <w:pPr>
        <w:spacing w:before="100" w:after="100"/>
      </w:pPr>
      <w:r>
        <w:t xml:space="preserve">/li&gt;</w:t>
      </w:r>
    </w:p>
    <w:p>
      <w:pPr>
        <w:spacing w:before="100" w:after="100"/>
      </w:pPr>
      <w:r>
        <w:t xml:space="preserve">li&gt;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의존성</w:t>
      </w:r>
      <w:r>
        <w:t xml:space="preserve">: 착수·데이터/환경 승인 후, 서비스 3 브릿지 역할 체계와 함께 시작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데이터·승인</w:t>
      </w:r>
      <w:r>
        <w:t xml:space="preserve">: E-commerce·PG·배송 API 접근 권한 및 샌드박스 제공 기간 반영</w:t>
      </w:r>
    </w:p>
    <w:p>
      <w:pPr>
        <w:spacing w:before="100" w:after="100"/>
      </w:pPr>
      <w:r>
        <w:t xml:space="preserve">/li&gt;</w:t>
      </w:r>
    </w:p>
    <w:p>
      <w:pPr>
        <w:spacing w:before="100" w:after="100"/>
      </w:pPr>
      <w:r>
        <w:t xml:space="preserve">li&gt;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의존성</w:t>
      </w:r>
      <w:r>
        <w:t xml:space="preserve">: 데이터 접근·ChatGPT Enterprise·내부 시스템 연동 승인 후 본격 개발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데이터·승인</w:t>
      </w:r>
      <w:r>
        <w:t xml:space="preserve">: ERP·메일·메신저 등 데이터 수급 및 Security/Privacy 리뷰 기간 반영</w:t>
      </w:r>
    </w:p>
    <w:p>
      <w:pPr>
        <w:spacing w:before="100" w:after="100"/>
      </w:pPr>
      <w:r>
        <w:t xml:space="preserve">/li&gt;</w:t>
      </w:r>
    </w:p>
    <w:p>
      <w:pPr>
        <w:spacing w:before="100" w:after="100"/>
      </w:pPr>
      <w:r>
        <w:t xml:space="preserve">/ul&gt;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착수 전 준비</w:t>
      </w:r>
      <w:r>
        <w:t xml:space="preserve">(2026-02-01 ~ 2026-03-14)
계약·NDA·SOW 검토, 글로벌·리전·로컬 이해당사자 정렬, KICK-OFF 준비 (실질 개발·착수 전)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착수 가능 시작일: 2026년 3월 중순(3/15 전후)</w:t>
      </w:r>
      <w:r>
        <w:t xml:space="preserve">착수 후 데이터 접근 요청·환경 승인·서비스 3 Phase 1 준비 순차 진행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데이터 접근·환경 승인</w:t>
      </w:r>
      <w:r>
        <w:t xml:space="preserve">(2026-03-15 ~ 2026-05-15)
Data Access Request, 샌드박스/개발 환경, API·시스템 연동 승인, Security/Compliance 검토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서비스 3 (Technical PM) 선행 구축</w:t>
      </w:r>
      <w:r>
        <w:t xml:space="preserve">(2026-04-01 ~ 2026-07-31)
브릿지 역할 체계 구축 후 서비스 1, 2 지원 기반 마련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서비스 1 (E-commerce)·서비스 2 (AI 자동화) 시작</w:t>
      </w:r>
      <w:r>
        <w:t xml:space="preserve">(2026-06-01 ~ 2026-06-15)
데이터·환경 승인 및 서비스 3 기반을 활용하여 시작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서비스 3 (Technical PM) 후속 구축</w:t>
      </w:r>
      <w:r>
        <w:t xml:space="preserve">(2026-08-01 ~ 2027-05-31)
서비스 1, 2 진행에 맞춰 문서 관리, 리스크 관리, 코드 리뷰·품질 관리 시스템 단계적 구축</w:t>
      </w:r>
    </w:p>
    <w:r>
      <w:br w:type="page"/>
    </w:r>
    <w:p>
      <w:pPr>
        <w:pStyle w:val="Heading2"/>
        <w:spacing w:before="300" w:after="150"/>
      </w:pPr>
      <w:r>
        <w:t xml:space="preserve">7.2 서비스 1: E-commerce 플랫폼 운영 고도화</w:t>
      </w:r>
    </w:p>
    <w:p>
      <w:pPr>
        <w:pStyle w:val="Heading3"/>
        <w:spacing w:before="200" w:after="100"/>
      </w:pPr>
      <w:r>
        <w:t xml:space="preserve">7.2.1 WBS (Work Breakdown Structure)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7.2.2 수행 계획 및 일정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Phase 1: 기초 구축 (2개월, 글로벌 프로세스 반영)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이해당사자 정렬</w:t>
      </w:r>
      <w:r>
        <w:t xml:space="preserve">: Korea Local·APAC·Global IT, 인도 Offshore 개발팀, 현업 부서 인터뷰 및 KICK-OFF (시차·미팅 슬롯 고려 2~3주)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데이터 접근 권한(Data Access Request)</w:t>
      </w:r>
      <w:r>
        <w:t xml:space="preserve">: E-commerce·레거시 시스템 접근 신청 및 승인 대기 (2~4주)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샌드박스/개발 환경</w:t>
      </w:r>
      <w:r>
        <w:t xml:space="preserve">: 글로벌 표준 환경 제공 및 접근 개통 대기 (1~2주)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기술적 제약사항 및 보안·컴플라이언스 규정 분석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Original Development Plan의 ID 기반 온톨로지 맵을 활용한 시스템 아키텍처 설계 (1.5주)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프로젝트 범위 및 목표 명확화, Phase 0-13 워크플로우 적용 계획 수립 (1.5주)</w:t>
      </w:r>
    </w:p>
    <w:p>
      <w:pPr>
        <w:pStyle w:val="Heading3"/>
        <w:spacing w:before="200" w:after="100"/>
      </w:pPr>
      <w:r>
        <w:t xml:space="preserve">Phase 2: Offshore 개발팀 관리 체계 구축 (2개월)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브릿지 역할 수행 프로세스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Original Development Plan의 ID 기반 온톨로지 맵을 활용한 영문 Functional Spec 작성 템플릿 개발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Original Development Plan의 8개 도메인별 규칙 적용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코드 리뷰 체크리스트 및 가이드라인 작성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UAT 시나리오 작성 템플릿 개발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Original Development Plan의 4단계 Testing Workflow 적용 프로세스 구축 (1주)</w:t>
      </w:r>
    </w:p>
    <w:p>
      <w:pPr>
        <w:pStyle w:val="Heading3"/>
        <w:spacing w:before="200" w:after="100"/>
      </w:pPr>
      <w:r>
        <w:t xml:space="preserve">Phase 3: 레거시 코드 분석 도구 구축 (1.5개월)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Original Development Plan의 28개 Few-shot Rules System을 활용한 코드 분석 도구 개발 (2주)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코드 품질 리포트 자동 생성 기능 구현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분석 결과 시각화 대시보드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로그 수집 및 파싱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에러 패턴 분석 및 알림 시스템 구축 (1주)</w:t>
      </w:r>
    </w:p>
    <w:p>
      <w:pPr>
        <w:pStyle w:val="Heading3"/>
        <w:spacing w:before="200" w:after="100"/>
      </w:pPr>
      <w:r>
        <w:t xml:space="preserve">Phase 4: 한국 특화 기능 연동 (2.5개월)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PG사·Legal/Compliance 승인</w:t>
      </w:r>
      <w:r>
        <w:t xml:space="preserve">: 연동 범위·데이터 처리·보안 검토 및 승인 (2주)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Factory Ontology Manager의 API 레이어 접근 제어 방식을 활용한 API 명세 분석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Factory Ontology Manager의 AI_DB_center JSON 파일 기반 API 아키텍처를 활용한 인터페이스 레이어 설계 및 구현 (2주)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샌드박스·실결제 테스트 및 검증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배송사·Legal/Compliance 승인</w:t>
      </w:r>
      <w:r>
        <w:t xml:space="preserve">: 연동 범위·데이터 처리·보안 검토 및 승인 (1~2주)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Factory Ontology Manager의 데이터 통합 기술을 활용한 배송사 API 분석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Factory Ontology Manager의 Lot 매칭 기술을 활용한 연동 인터페이스 구현 (2주)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배송 추적 기능 구현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다국어 지원 확장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UI/UX 개선 및 테스트 (1주)</w:t>
      </w:r>
    </w:p>
    <w:p>
      <w:pPr>
        <w:pStyle w:val="Heading3"/>
        <w:spacing w:before="200" w:after="100"/>
      </w:pPr>
      <w:r>
        <w:t xml:space="preserve">Phase 5: 테스트 및 안정화 (1개월)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E-commerce 플랫폼 연동 테스트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한국 특화 기능 통합 테스트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비개발 직군 사용자 테스트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피드백 수집 및 개선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이슈 수정 및 검증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성능 최적화 및 최종 검증 (0.5주)</w:t>
      </w:r>
    </w:p>
    <w:p>
      <w:pPr>
        <w:pStyle w:val="Heading3"/>
        <w:spacing w:before="200" w:after="100"/>
      </w:pPr>
      <w:r>
        <w:t xml:space="preserve">7.2.3 주요 마일스톤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이해당사자 인터뷰 및 데이터 접근 승인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요구사항 분석 및 설계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글로벌 반영</w:t>
      </w:r>
      <w:r>
        <w:t xml:space="preserve">: 데이터 수급·환경 승인 기간 포함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요구사항 관리·코드 리뷰·UAT 프로세스 구축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의존성</w:t>
      </w:r>
      <w:r>
        <w:t xml:space="preserve">: 서비스 3의 브릿지 역할 체계 및 문서 관리 시스템 활용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PG·배송 API 승인 및 국내 PG·배송 연동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한국어 지원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글로벌 반영</w:t>
      </w:r>
      <w:r>
        <w:t xml:space="preserve">: API·Compliance 승인 리드타임 포함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통합 테스트·사용자 테스트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CAB(Change Advisory Board) 승인 및 안정화 완료</w:t>
      </w:r>
    </w:p>
    <w:r>
      <w:br w:type="page"/>
    </w:r>
    <w:p>
      <w:pPr>
        <w:pStyle w:val="Heading2"/>
        <w:spacing w:before="300" w:after="150"/>
      </w:pPr>
      <w:r>
        <w:t xml:space="preserve">7.3 서비스 2: AI 기반 업무 자동화</w:t>
      </w:r>
    </w:p>
    <w:p>
      <w:pPr>
        <w:pStyle w:val="Heading3"/>
        <w:spacing w:before="200" w:after="100"/>
      </w:pPr>
      <w:r>
        <w:t xml:space="preserve">7.3.1 WBS (Work Breakdown Structure)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7.3.2 수행 계획 및 일정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Phase 1: 기초 구축 (2개월, 글로벌 프로세스 반영)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데이터 접근 권한(Data Access Request)</w:t>
      </w:r>
      <w:r>
        <w:t xml:space="preserve">: ERP·메일·메신저 등 자동화 대상 시스템 접근 신청 및 승인 (2~4주)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Security/Privacy 리뷰</w:t>
      </w:r>
      <w:r>
        <w:t xml:space="preserve">: ChatGPT Enterprise·RAG 파이프라인 데이터 흐름 검토 및 승인 (2~3주)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Non-Crawling 정책 합의</w:t>
      </w:r>
      <w:r>
        <w:t xml:space="preserve">: 전사 데이터 크롤링 불가·사용자 업로드 문서만 활용 범위 확정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자동화 대상 업무 식별 및 우선순위 설정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보안 규정 분석 및 Non-Crawling RAG 파이프라인 설계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OntoFlow_doc의 9단계 워크플로우를 활용한 시스템 아키텍처 설계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AI_DB_center의 Hybrid Database 전략을 활용한 데이터 저장 구조 설계 (1주)</w:t>
      </w:r>
    </w:p>
    <w:p>
      <w:pPr>
        <w:pStyle w:val="Heading3"/>
        <w:spacing w:before="200" w:after="100"/>
      </w:pPr>
      <w:r>
        <w:t xml:space="preserve">Phase 2: ChatGPT Enterprise 연동 (1.5개월)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OntoFlow_doc의 FastAPI 기반 RESTful API 아키텍처를 활용한 ChatGPT Enterprise API 연동 (2주)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API 호출 모니터링 및 로깅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민감 정보 필터링 로직 구현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엔터프라이즈 모드 강제 적용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Evaluation Framework의 Component-based Architecture를 활용한 권한 관리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사용자별 권한 설정 및 검증 시스템 구현 (1주)</w:t>
      </w:r>
    </w:p>
    <w:p>
      <w:pPr>
        <w:pStyle w:val="Heading3"/>
        <w:spacing w:before="200" w:after="100"/>
      </w:pPr>
      <w:r>
        <w:t xml:space="preserve">Phase 3: Non-Crawling RAG 파이프라인 (2개월)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OntoFlow_doc의 9단계 문서 처리 체인을 활용한 문서 업로드 및 파싱 시스템 구축 (2주)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문서 구조화 및 온톨로지 추출 기능 구현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AI_DB_center의 JSON 파일 기반 저장소와 벡터 DB 통합 (2주)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사용자별 벡터 임베딩 분리 저장 시스템 구현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벡터 유사도 검색 및 컨텍스트 구성 기능 구현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OntoFlow_doc의 WebSocket을 활용한 실시간 스트리밍 응답 구현 (1주)</w:t>
      </w:r>
    </w:p>
    <w:p>
      <w:pPr>
        <w:pStyle w:val="Heading3"/>
        <w:spacing w:before="200" w:after="100"/>
      </w:pPr>
      <w:r>
        <w:t xml:space="preserve">Phase 4: 프롬프트 템플릿 개발 (1.5개월)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주간 리포트 요약 템플릿 개발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ERP 데이터 분석 템플릿 개발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고객 문의 분류 템플릿 개발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Evaluation Framework의 3가지 핵심 차원 평가 적용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17가지 역할별 동적 가중치 적용 및 품질 보증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템플릿 저장 및 관리 시스템 구축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사용자 인터페이스 개발 (0.5주)</w:t>
      </w:r>
    </w:p>
    <w:p>
      <w:pPr>
        <w:pStyle w:val="Heading3"/>
        <w:spacing w:before="200" w:after="100"/>
      </w:pPr>
      <w:r>
        <w:t xml:space="preserve">Phase 5: 자동화 애플리케이션 개발 (1개월)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문서 수집 및 처리 파이프라인 구현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요약 생성 및 메일 발송 기능 구현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ERP API 연동 및 데이터 조회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엑셀 리포트 생성 및 배포 기능 구현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이메일 수집 및 분석 기능 구현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응답 초안 생성 및 승인 워크플로우 구현 (1주)</w:t>
      </w:r>
    </w:p>
    <w:p>
      <w:pPr>
        <w:pStyle w:val="Heading3"/>
        <w:spacing w:before="200" w:after="100"/>
      </w:pPr>
      <w:r>
        <w:t xml:space="preserve">7.3.3 주요 마일스톤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데이터 접근·Security/Privacy 리뷰 반영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요구사항 분석 및 설계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글로벌 반영</w:t>
      </w:r>
      <w:r>
        <w:t xml:space="preserve">: 데이터 수급·Security 검토 기간 포함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API 연동·보안 필터링·권한 관리 구축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글로벌 반영</w:t>
      </w:r>
      <w:r>
        <w:t xml:space="preserve">: Security/Privacy 검토 승인 반영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문서 처리·벡터 DB·검색·생성 프로세스 구축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의존성</w:t>
      </w:r>
      <w:r>
        <w:t xml:space="preserve">: 서비스 3의 문서 관리 시스템 활용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ERP·메일 데이터 수급 및 연동 승인 반영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주간 리포트·ERP 리포팅·이메일 분류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통합 테스트 및 CAB 승인 완료</w:t>
      </w:r>
    </w:p>
    <w:r>
      <w:br w:type="page"/>
    </w:r>
    <w:p>
      <w:pPr>
        <w:pStyle w:val="Heading2"/>
        <w:spacing w:before="300" w:after="150"/>
      </w:pPr>
      <w:r>
        <w:t xml:space="preserve">7.4 서비스 3: Technical PM 서비스</w:t>
      </w:r>
    </w:p>
    <w:p>
      <w:pPr>
        <w:pStyle w:val="Heading3"/>
        <w:spacing w:before="200" w:after="100"/>
      </w:pPr>
      <w:r>
        <w:t xml:space="preserve">7.4.1 WBS (Work Breakdown Structure)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7.4.2 수행 계획 및 일정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Phase 1: 기초 구축 (선행, 2개월, 글로벌 프로세스 반영)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이해당사자 정렬</w:t>
      </w:r>
      <w:r>
        <w:t xml:space="preserve">: Korea Local·APAC·Global IT, 인도 Offshore 개발팀, 현업 부서 KICK-OFF 및 범위·일정 합의 (시차·미팅 슬롯 고려 2~3주)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크로스펙션 협의</w:t>
      </w:r>
      <w:r>
        <w:t xml:space="preserve">: Digital Transformation·E-commerce·Security·Compliance 등 관련 섹션 합의 (1~2주)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PM 프로세스 분석 및 개선 방안 도출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커뮤니케이션 체계 설계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문서 관리 체계 설계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프로젝트 범위 및 목표 명확화 (1주)</w:t>
      </w:r>
    </w:p>
    <w:p>
      <w:pPr>
        <w:pStyle w:val="Heading3"/>
        <w:spacing w:before="200" w:after="100"/>
      </w:pPr>
      <w:r>
        <w:t xml:space="preserve">Phase 2: 브릿지 역할 수행 체계 구축 (1.5개월)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비즈니스 요구사항을 기술적 사양으로 변환하는 프로세스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Original Development Plan의 State 기반 정보 전달 시스템 적용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Original Development Plan의 ID 기반 온톨로지 맵을 활용한 템플릿 개발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Adaptive Doc Generation Chain 적용 프로세스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비동기 커뮤니케이션 프로세스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PM Agent의 Schedule Tracking 기능 통합 (0.5주)</w:t>
      </w:r>
    </w:p>
    <w:p>
      <w:pPr>
        <w:pStyle w:val="Heading3"/>
        <w:spacing w:before="200" w:after="100"/>
      </w:pPr>
      <w:r>
        <w:t xml:space="preserve">Phase 3: 문서 관리 시스템 구축 (1.5개월)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ID 네이밍 컨벤션 정의 및 적용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문서 간 관계 추적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문서 버전 관리 프로세스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변경 이력 추적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변경 영향 매트릭스 구축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자동 영향 분석 시스템 구축 (0.5주)</w:t>
      </w:r>
    </w:p>
    <w:p>
      <w:pPr>
        <w:pStyle w:val="Heading3"/>
        <w:spacing w:before="200" w:after="100"/>
      </w:pPr>
      <w:r>
        <w:t xml:space="preserve">Phase 4: 리스크 관리 시스템 구축 (1.5개월)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계약서/과업지시서 파싱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독소 조항 자동 추출 및 리스크 평가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회의록 분석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타임라인 자동 현행화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누락된 문서 자동 식별 시스템 구축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데이터 파편화 검증 시스템 구축 (0.5주)</w:t>
      </w:r>
    </w:p>
    <w:p>
      <w:pPr>
        <w:pStyle w:val="Heading3"/>
        <w:spacing w:before="200" w:after="100"/>
      </w:pPr>
      <w:r>
        <w:t xml:space="preserve">Phase 5: 코드 리뷰 및 품질 관리 (1개월)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8개 도메인별 규칙 적용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코드 리뷰 체크리스트 및 가이드라인 작성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4단계 Testing Workflow 적용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품질 리포트 자동 생성 시스템 구축 (1주)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피드백 수집 및 추적 시스템 구축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피드백 해결 상태 관리 시스템 구축 (0.5주)</w:t>
      </w:r>
    </w:p>
    <w:p>
      <w:pPr>
        <w:pStyle w:val="Heading3"/>
        <w:spacing w:before="200" w:after="100"/>
      </w:pPr>
      <w:r>
        <w:t xml:space="preserve">Phase 6: 테스트 및 안정화 (1개월)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브릿지 역할 수행 프로세스 통합 테스트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문서 관리 및 리스크 관리 시스템 통합 테스트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PM 프로세스 사용자 테스트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피드백 수집 및 개선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이슈 수정 및 검증 (0.5주)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성능 최적화 및 최종 검증 (0.5주)</w:t>
      </w:r>
    </w:p>
    <w:p>
      <w:pPr>
        <w:pStyle w:val="Heading3"/>
        <w:spacing w:before="200" w:after="100"/>
      </w:pPr>
      <w:r>
        <w:t xml:space="preserve">7.4.3 주요 마일스톤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이해당사자 정렬 및 PM 프로세스 분석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요구사항 분석 및 설계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글로벌 반영</w:t>
      </w:r>
      <w:r>
        <w:t xml:space="preserve">: 크로스펙션 협의·KICK-OFF 기간 포함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다음 단계</w:t>
      </w:r>
      <w:r>
        <w:t xml:space="preserve">: 서비스 1, 2 시작 가능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요구사항 변환·영문 Functional Spec·인도 개발팀 커뮤니케이션 체계 구축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다음 단계</w:t>
      </w:r>
      <w:r>
        <w:t xml:space="preserve">: 서비스 1, 2 본격 활용 시작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ID 기반 온톨로지 맵·문서 버전 관리·변경 영향 분석 구축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의존성</w:t>
      </w:r>
      <w:r>
        <w:t xml:space="preserve">: 서비스 1, 2의 문서 관리 요구사항 반영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독소 조항 추출·Schedule Tracking·Integrity Check 구축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의존성</w:t>
      </w:r>
      <w:r>
        <w:t xml:space="preserve">: 서비스 1, 2의 리스크 관리 요구사항 반영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통합 테스트·사용자 테스트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CAB 승인 및 안정화 완료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글로벌 반영</w:t>
      </w:r>
      <w:r>
        <w:t xml:space="preserve">: Change Advisory Board 승인 리드타임 포함</w:t>
      </w:r>
    </w:p>
    <w:r>
      <w:br w:type="page"/>
    </w:r>
    <w:p>
      <w:pPr>
        <w:pStyle w:val="Heading2"/>
        <w:spacing w:before="300" w:after="150"/>
      </w:pPr>
      <w:r>
        <w:t xml:space="preserve">7.5 전체 프로젝트 통합 일정 관리</w:t>
      </w:r>
    </w:p>
    <w:p>
      <w:pPr>
        <w:pStyle w:val="Heading3"/>
        <w:spacing w:before="200" w:after="100"/>
      </w:pPr>
      <w:r>
        <w:t xml:space="preserve">7.5.1 서비스 간 의존성 및 순차/병렬 진행 전략 (글로벌 프로세스 반영)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착수 전 준비</w:t>
      </w:r>
      <w:r>
        <w:t xml:space="preserve">(2026-02-01 ~ 2026-03-14)
계약·NDA·SOW 검토, 글로벌·리전·로컬 이해당사자 정렬, KICK-OFF 준비 (실질 착수 전)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착수 가능 시작일: 2026년 3월 중순(3/15 전후)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데이터 접근·환경 승인</w:t>
      </w:r>
      <w:r>
        <w:t xml:space="preserve">(2026-03-15 ~ 2026-05-15)
Data Access Request, 샌드박스/개발 환경, API·시스템 연동 승인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Security/Compliance 검토 (2~4주 반영)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서비스 3 (Technical PM) 선행 구축</w:t>
      </w:r>
      <w:r>
        <w:t xml:space="preserve">(2026-04-01 ~ 2026-07-31)
데이터·환경 승인과 병행하여 브릿지 역할 체계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서비스 1, 2가 이 체계를 활용하여 시작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서비스 1 (E-commerce)·서비스 2 (AI 자동화) 시작</w:t>
      </w:r>
      <w:r>
        <w:t xml:space="preserve">(2026-06-01 ~ 2026-06-15)
데이터·환경 승인 및 서비스 3 기반을 활용하여 시작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서비스 1: 이해당사자 인터뷰·데이터 접근 요청 기간 포함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서비스 2: 데이터 수급·Security/Privacy 리뷰 기간 포함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&lt;p&gt;</w:t>
      </w:r>
      <w:r>
        <w:rPr>
          <w:b/>
          <w:bCs/>
        </w:rPr>
        <w:t xml:space="preserve">서비스 3 (Technical PM) 후속 구축</w:t>
      </w:r>
      <w:r>
        <w:t xml:space="preserve">(2026-08-01 ~ 2027-05-31)
서비스 1, 2 진행에 맞춰 문서 관리, 리스크 관리, 코드 리뷰·품질 관리 시스템 단계적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CAB(Change Advisory Board) 승인 리드타임 반영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서비스 1과 서비스 2는 데이터·환경 승인 및 서비스 3 브릿지 역할 체계를 활용하여 병렬 진행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각 서비스 내 이해당사자 정렬·데이터 수급·API·Security 승인 기간을 명시적으로 산정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글로벌 휴가·공휴일·시차를 고려한 버퍼 확보</w:t>
      </w:r>
    </w:p>
    <w:p>
      <w:pPr>
        <w:pStyle w:val="Heading3"/>
        <w:spacing w:before="200" w:after="100"/>
      </w:pPr>
      <w:r>
        <w:t xml:space="preserve">7.5.2 통합 일정 관리 방안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서비스 1: E-commerce 플랫폼 운영 고도화 진행 상황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서비스 2: AI 기반 업무 자동화 진행 상황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서비스 3: Technical PM 서비스 진행 상황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전체 프로젝트 통합 진행률 및 리스크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각 서비스별 마일스톤 달성 여부 검토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서비스 간 연계 및 통합 이슈 검토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다음 단계 계획 및 리스크 검토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서비스별 리스크 식별 및 우선순위 설정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서비스 간 연계 리스크 분석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통합 대응 방안 수립 및 실행</w:t>
      </w:r>
    </w:p>
    <w:p>
      <w:pPr>
        <w:pStyle w:val="Heading3"/>
        <w:spacing w:before="200" w:after="100"/>
      </w:pPr>
      <w:r>
        <w:t xml:space="preserve">결론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이해당사자 정렬</w:t>
      </w:r>
      <w:r>
        <w:t xml:space="preserve">: 글로벌·리전·로컬 3단계 의사결정, 크로스펙션 협의, 인도 Offshore·현업 부서 KICK-OFF 기간 반영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데이터 수급·접근 승인</w:t>
      </w:r>
      <w:r>
        <w:t xml:space="preserve">: Data Access Request, 샌드박스/개발 환경, API·시스템 연동·Security/Privacy 리뷰 기간 반영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보안·컴플라이언스·프로큐먼트</w:t>
      </w:r>
      <w:r>
        <w:t xml:space="preserve">: Security/Privacy 검토, Vendor/Procurement 절차, CAB(Change Advisory Board) 승인 리드타임 반영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글로벌 협업 리드타임</w:t>
      </w:r>
      <w:r>
        <w:t xml:space="preserve">: 시차, 미팅 예약·자료 검토, 휴가·공휴일 고려한 버퍼 확보</w:t>
      </w:r>
    </w:p>
    <w:r>
      <w:br w:type="page"/>
    </w:r>
    <w:p>
      <w:pPr>
        <w:pStyle w:val="Heading1"/>
        <w:spacing w:before="400" w:after="200"/>
      </w:pPr>
      <w:r>
        <w:t xml:space="preserve">8. 참여 인력 및 조직</w:t>
      </w:r>
    </w:p>
    <w:p>
      <w:pPr>
        <w:pStyle w:val="Heading2"/>
        <w:spacing w:before="300" w:after="150"/>
      </w:pPr>
      <w:r>
        <w:t xml:space="preserve">8.1 주요 인력 소개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프로젝트 매니저 (PM)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전체 프로젝트 관리 및 일정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발주처와의 커뮤니케이션 총괄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리스크 관리 및 이슈 해결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프로젝트 품질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2023년부터 AI 관련 사업계획 전담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다수 제안서, 사업계획서, 착수보고서 작성 경험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이전 프로젝트 프로젝트 PM 총괄 경험 (제안서~완료까지 전체 진행)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외주 관리 및 품질 보증 경험</w:t>
      </w:r>
    </w:p>
    <w:p>
      <w:pPr>
        <w:pStyle w:val="Heading3"/>
        <w:spacing w:before="200" w:after="100"/>
      </w:pPr>
      <w:r>
        <w:t xml:space="preserve">Technical PM (기술 PM)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현업 부서의 요구사항을 기술적 사양으로 변환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인도 개발팀과의 브릿지 역할 수행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영문 Functional Spec 작성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코드 리뷰 및 트러블슈팅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Original Development Plan 프로젝트에서 다수의의 설계 문서 관리 경험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다수의의 AI 프롬프트 체인 관리 경험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영문 기술 문서 작성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기존 E-commerce 플랫폼의 백엔드 기술 스택, Front-end 프레임워크 이해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비즈니스 요구사항을 기술적 사양으로 정확히 변환하는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인도 개발팀과의 효율적인 커뮤니케이션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레거시 코드 분석 및 트러블슈팅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코드 리뷰 및 품질 보증 능력</w:t>
      </w:r>
    </w:p>
    <w:p>
      <w:pPr>
        <w:pStyle w:val="Heading3"/>
        <w:spacing w:before="200" w:after="100"/>
      </w:pPr>
      <w:r>
        <w:t xml:space="preserve">AI 자동화 개발자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ChatGPT Enterprise API 연동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Non-Crawling RAG 파이프라인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프롬프트 엔지니어링 및 템플릿 개발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보안 규정 준수 AI 자동화 시스템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Insight_Ops 프로젝트에서 Non-Crawling 방식 RAG 설계 경험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프롬프트 평가 엔진 프로젝트에서 프롬프트 엔지니어링 경험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30개 이상 AI 모델 지원 경험 (OpenAI, Anthropic, Ollama 등)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벡터 DB 활용 경험 (LanceDB, Pinecone, Chroma 등)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제한적 데이터 환경에서 RAG 파이프라인 설계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보안 규정을 준수한 AI 자동화 시스템 구축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비개발 직군을 위한 프롬프트 템플릿 개발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프롬프트 품질 평가 및 표준화 능력</w:t>
      </w:r>
    </w:p>
    <w:p>
      <w:pPr>
        <w:pStyle w:val="Heading3"/>
        <w:spacing w:before="200" w:after="100"/>
      </w:pPr>
      <w:r>
        <w:t xml:space="preserve">E-commerce 플랫폼 개발자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Offshore 개발팀 관리 지원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레거시 코드 분석 및 트러블슈팅 지원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한국 특화 기능 연동 구현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E-commerce 플랫폼 운영 고도화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Factory Ontology Manager AI Agent 프로젝트에서 데이터 통합 경험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레거시 시스템 연동 경험 (POP/SPC, RS232C-LAN 변환)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API 기반 자동화 경험 (RESTful API)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데이터 통합 및 시스템 연동 경험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레거시 시스템 분석 및 연동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API 설계 및 구현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데이터 통합 및 변환 능력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시스템 안정성 및 성능 최적화 능력</w:t>
      </w:r>
    </w:p>
    <w:p>
      <w:pPr>
        <w:pStyle w:val="Heading2"/>
        <w:spacing w:before="300" w:after="150"/>
      </w:pPr>
      <w:r>
        <w:t xml:space="preserve">8.2 역할 및 책임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프로젝트 매니저 역할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프로젝트 목표 및 범위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일정 및 예산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리소스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품질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발주처와의 정기 미팅 주관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프로젝트 진행 상황 리포트 작성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이슈 및 리스크 보고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승인 요청 및 의사결정 지원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리스크 식별 및 분석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리스크 대응 방안 수립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리스크 모니터링 및 추적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일정 조정 및 계획 수정</w:t>
      </w:r>
    </w:p>
    <w:p>
      <w:pPr>
        <w:pStyle w:val="Heading3"/>
        <w:spacing w:before="200" w:after="100"/>
      </w:pPr>
      <w:r>
        <w:t xml:space="preserve">Technical PM 역할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현업 부서의 요구사항 수집 및 분석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기술적 사양으로 변환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영문 Functional Spec 작성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인도 개발팀에 전달 및 피드백 수집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인도 개발팀의 코드 리뷰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UAT 시나리오 작성 및 실행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품질 검증 및 승인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트러블슈팅 및 해결 방안 제시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인도 개발팀과의 정기 미팅 주관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이슈 트래커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비동기 커뮤니케이션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시차 고려 일정 관리</w:t>
      </w:r>
    </w:p>
    <w:p>
      <w:pPr>
        <w:pStyle w:val="Heading3"/>
        <w:spacing w:before="200" w:after="100"/>
      </w:pPr>
      <w:r>
        <w:t xml:space="preserve">AI 자동화 개발자 역할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ChatGPT Enterprise API 연동 구현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보안 필터링 로직 구현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엔터프라이즈 모드 강제 적용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권한 관리 시스템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Non-Crawling 방식 RAG 파이프라인 설계 및 구현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문서 업로드 및 파싱 시스템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벡터 임베딩 및 저장 시스템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검색 및 생성 프로세스 구현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업무별 프롬프트 템플릿 개발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프롬프트 평가 및 품질 보증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템플릿 라이브러리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사용자 교육 자료 개발</w:t>
      </w:r>
    </w:p>
    <w:p>
      <w:pPr>
        <w:pStyle w:val="Heading3"/>
        <w:spacing w:before="200" w:after="100"/>
      </w:pPr>
      <w:r>
        <w:t xml:space="preserve">E-commerce 플랫폼 개발자 역할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요구사항 관리 프로세스 지원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코드 리뷰 프로세스 지원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UAT 시나리오 작성 지원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품질 보증 프로세스 지원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코드 분석 도구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로그 분석 시스템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트러블슈팅 프로세스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수정 가이드라인 작성 지원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국내 PG 결제사 연동 구현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국내 배송 시스템 API 연동 구현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한국어 지원 구현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테스트 및 검증</w:t>
      </w:r>
    </w:p>
    <w:p>
      <w:pPr>
        <w:pStyle w:val="Heading2"/>
        <w:spacing w:before="300" w:after="150"/>
      </w:pPr>
      <w:r>
        <w:t xml:space="preserve">8.3 조직 구조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조직 구조 설명</w:t>
      </w:r>
    </w:p>
    <w:p>
      <w:pPr>
        <w:pStyle w:val="Heading3"/>
        <w:spacing w:before="200" w:after="100"/>
      </w:pPr>
      <w:r>
        <w:t xml:space="preserve">커뮤니케이션 체계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주간 정기 미팅: 매주 월요일 오전 (전체 팀)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일일 스탠드업: 매일 오전 (기술 팀)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마일스톤 검토 미팅: 각 마일스톤 달성 시점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이메일: 중요 사항 및 공지사항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이슈 트래커: 요구사항, 버그, 개선사항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메신저: 긴급 이슈 및 빠른 피드백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요구사항 문서: Functional Spec, API 명세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진행 상황 문서: 주간 리포트, 마일스톤 리포트 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기술 문서: 아키텍처 문서, 사용 가이드 등</w:t>
      </w:r>
    </w:p>
    <w:p>
      <w:pPr>
        <w:pStyle w:val="Heading3"/>
        <w:spacing w:before="200" w:after="100"/>
      </w:pPr>
      <w:r>
        <w:t xml:space="preserve">결론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PM</w:t>
      </w:r>
      <w:r>
        <w:t xml:space="preserve">: PM Agent의 Risk Management, Schedule Tracking, Integrity Check 기능을 활용한 프로젝트 관리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Technical PM</w:t>
      </w:r>
      <w:r>
        <w:t xml:space="preserve">: Original Development Plan의 ID 기반 온톨로지 맵과 Phase 0-13 워크플로우를 활용한 문서 관리 및 인도 개발팀 브릿지 역할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AI 자동화 개발자</w:t>
      </w:r>
      <w:r>
        <w:t xml:space="preserve">: Insight_Ops의 Hybrid Database 전략과 Non-Crawling RAG 파이프라인을 활용한 AI 자동화 구축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E-commerce 개발자</w:t>
      </w:r>
      <w:r>
        <w:t xml:space="preserve">: Factory Ontology Manager의 데이터 통합 기술(RS232C-LAN 변환, Lot 매칭)을 활용한 로컬 기능 연동</w:t>
      </w:r>
    </w:p>
    <w:r>
      <w:br w:type="page"/>
    </w:r>
    <w:p>
      <w:pPr>
        <w:pStyle w:val="Heading1"/>
        <w:spacing w:before="400" w:after="200"/>
      </w:pPr>
      <w:r>
        <w:t xml:space="preserve">9. 차별화 포인트</w:t>
      </w:r>
    </w:p>
    <w:p>
      <w:pPr>
        <w:pStyle w:val="Heading2"/>
        <w:spacing w:before="300" w:after="150"/>
      </w:pPr>
      <w:r>
        <w:t xml:space="preserve">9.1 Business Document Generator 개발 경험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제안서 작성 역량의 시스템화</w:t>
      </w:r>
    </w:p>
    <w:p>
      <w:pPr>
        <w:pStyle w:val="Heading3"/>
        <w:spacing w:before="200" w:after="100"/>
      </w:pPr>
      <w:r>
        <w:t xml:space="preserve">효율성 극대화</w:t>
      </w:r>
    </w:p>
    <w:p>
      <w:pPr>
        <w:pStyle w:val="Heading2"/>
        <w:spacing w:before="300" w:after="150"/>
      </w:pPr>
      <w:r>
        <w:t xml:space="preserve">9.2 Non-Crawling 방식 RAG 설계 경험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보안 요구사항 정확히 이해 및 해결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SQLite + AI_DB_center + 파일 시스템</w:t>
      </w:r>
      <w:r>
        <w:t xml:space="preserve">: Insight_Ops의 Hybrid Database 전략을 활용하여 사용자별 문서를 파일 시스템에 저장하고, 벡터 임베딩만 벡터 DB에 저장하여 사용자 권한 범위 내에서만 접근 가능하도록 설계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멀티유저 및 역할 기반 권한 관리</w:t>
      </w:r>
      <w:r>
        <w:t xml:space="preserve">: Insight_Ops의 멀티유저 및 역할 기반 권한 관리(Admin, Manager, Default) 시스템을 활용하여 각 사용자의 권한 범위 내에서만 데이터 접근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워크스페이스별 문서 분리</w:t>
      </w:r>
      <w:r>
        <w:t xml:space="preserve">: Insight_Ops의 워크스페이스별 문서 및 채팅 컨텍스트 분리 관리 기능을 활용하여 부서별로 문서를 완전히 분리하여 Cross-department 데이터 접근 차단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사용자 업로드 문서만 활용</w:t>
      </w:r>
      <w:r>
        <w:t xml:space="preserve">: Insight_Ops의 문서 업로드 및 분석 기능(PDF, TXT, DOCX, 마크다운)을 활용하여 사용자가 명시적으로 업로드한 문서만 처리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실시간 스트리밍 응답</w:t>
      </w:r>
      <w:r>
        <w:t xml:space="preserve">: Insight_Ops의 WebSocket 기반 실시간 스트리밍 응답 기능을 활용하여 ChatGPT Enterprise API 호출 시 사용자에게 실시간 피드백 제공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30개 이상 AI 모델 지원 경험</w:t>
      </w:r>
      <w:r>
        <w:t xml:space="preserve">: Insight_Ops에서 30개 이상 AI 모델(OpenAI, Anthropic, Ollama 등)을 지원한 경험을 바탕으로 ChatGPT Enterprise API를 안정적으로 통합</w:t>
      </w:r>
    </w:p>
    <w:p>
      <w:pPr>
        <w:pStyle w:val="Heading3"/>
        <w:spacing w:before="200" w:after="100"/>
      </w:pPr>
      <w:r>
        <w:t xml:space="preserve">보안 요구사항 정확히 이해</w:t>
      </w:r>
    </w:p>
    <w:p>
      <w:pPr>
        <w:pStyle w:val="Heading3"/>
        <w:spacing w:before="200" w:after="100"/>
      </w:pPr>
      <w:r>
        <w:t xml:space="preserve">해결 방안 제시</w:t>
      </w:r>
    </w:p>
    <w:p>
      <w:pPr>
        <w:pStyle w:val="Heading2"/>
        <w:spacing w:before="300" w:after="150"/>
      </w:pPr>
      <w:r>
        <w:t xml:space="preserve">9.3 프롬프트 엔지니어링 경험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프롬프트 엔지니어링 역량</w:t>
      </w:r>
    </w:p>
    <w:p>
      <w:pPr>
        <w:pStyle w:val="Heading3"/>
        <w:spacing w:before="200" w:after="100"/>
      </w:pPr>
      <w:r>
        <w:t xml:space="preserve">비개발 직군 지원</w:t>
      </w:r>
    </w:p>
    <w:p>
      <w:pPr>
        <w:pStyle w:val="Heading2"/>
        <w:spacing w:before="300" w:after="150"/>
      </w:pPr>
      <w:r>
        <w:t xml:space="preserve">9.4 다수 PM 경험 및 문서 작성 경험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검증된 PM 프로세스</w:t>
      </w:r>
    </w:p>
    <w:p>
      <w:pPr>
        <w:pStyle w:val="Heading3"/>
        <w:spacing w:before="200" w:after="100"/>
      </w:pPr>
      <w:r>
        <w:t xml:space="preserve">다양한 문서 작성 경험</w:t>
      </w:r>
    </w:p>
    <w:p>
      <w:pPr>
        <w:pStyle w:val="Heading3"/>
        <w:spacing w:before="200" w:after="100"/>
      </w:pPr>
      <w:r>
        <w:t xml:space="preserve">즉시 활용 가능한 역량</w:t>
      </w:r>
    </w:p>
    <w:p>
      <w:pPr>
        <w:pStyle w:val="Heading2"/>
        <w:spacing w:before="300" w:after="150"/>
      </w:pPr>
      <w:r>
        <w:t xml:space="preserve">9.5 종합 차별화 포인트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핵심 차별화 포인트 요약</w:t>
      </w:r>
    </w:p>
    <w:p>
      <w:pPr>
        <w:pStyle w:val="Heading3"/>
        <w:spacing w:before="200" w:after="100"/>
      </w:pPr>
      <w:r>
        <w:t xml:space="preserve">경쟁 우위</w:t>
      </w:r>
    </w:p>
    <w:p>
      <w:pPr>
        <w:pStyle w:val="Heading3"/>
        <w:spacing w:before="200" w:after="100"/>
      </w:pPr>
      <w:r>
        <w:t xml:space="preserve">결론</w:t>
      </w:r>
    </w:p>
    <w:p>
      <w:pPr>
        <w:pStyle w:val="Heading2"/>
        <w:spacing w:before="300" w:after="150"/>
      </w:pPr>
      <w:r>
        <w:t xml:space="preserve">9.6 제안자 역량 및 즉시 적용 가능성</w:t>
      </w:r>
    </w:p>
    <w:p>
      <w:pPr>
        <w:spacing w:before="200"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r>
        <w:t xml:space="preserve">직접 개발하고 운영한 검증된 기술 스택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직접 개발</w:t>
      </w:r>
      <w:r>
        <w:t xml:space="preserve">: 298개 이상의 설계 문서를 관리하는 ID 기반 온톨로지 맵 시스템을 직접 구축하였습니다.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현재 운영 중</w:t>
      </w:r>
      <w:r>
        <w:t xml:space="preserve">: LangGraph/CrewAI 스타일 워크플로우 오케스트레이션을 통해 25개 이상의 AI 프롬프트 체인을 관리하고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즉시 적용 가능</w:t>
      </w:r>
      <w:r>
        <w:t xml:space="preserve">: Thermo Fisher Scientific의 요구사항 분석부터 Functional Spec 작성까지, 개발한 시스템을 그대로 활용하여 즉시 착수할 수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직접 개발</w:t>
      </w:r>
      <w:r>
        <w:t xml:space="preserve">: FastAPI 기반 RESTful API와 WebSocket을 활용한 실시간 문서 처리 시스템을 직접 구축하였습니다.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현재 운영 중</w:t>
      </w:r>
      <w:r>
        <w:t xml:space="preserve">: 온톨로지 자동 추출 및 지식 그래프 구축 기능을 통해 대량 문서를 체계적으로 처리하고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즉시 적용 가능</w:t>
      </w:r>
      <w:r>
        <w:t xml:space="preserve">: Non-Crawling RAG 파이프라인 구축 시, 개발한 9단계 워크플로우를 그대로 적용하여 즉시 구현할 수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직접 개발</w:t>
      </w:r>
      <w:r>
        <w:t xml:space="preserve">: JSON 파일 기반 데이터 구조와 Grape File System(GFS) 참조 구조를 직접 설계하고 구현하였습니다.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현재 운영 중</w:t>
      </w:r>
      <w:r>
        <w:t xml:space="preserve">: API 레이어만을 통한 데이터 접근 제어를 통해 보안을 강화하고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즉시 적용 가능</w:t>
      </w:r>
      <w:r>
        <w:t xml:space="preserve">: 사용자별 문서 분리 저장 및 권한 관리 시스템을 그대로 적용하여 보안 요구사항을 즉시 충족할 수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직접 개발</w:t>
      </w:r>
      <w:r>
        <w:t xml:space="preserve">: 계약서/과업지시서 내 독소 조항 자동 추출, Schedule Tracking, Integrity Check 기능을 직접 구현하였습니다.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현재 운영 중</w:t>
      </w:r>
      <w:r>
        <w:t xml:space="preserve">: Model Context Protocol(MCP)을 활용하여 프로젝트 리스크를 실시간으로 모니터링하고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즉시 적용 가능</w:t>
      </w:r>
      <w:r>
        <w:t xml:space="preserve">: 인도 개발팀 관리 및 리스크 관리에 개발한 시스템을 바로 적용하여 프로젝트 품질을 보장할 수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직접 개발</w:t>
      </w:r>
      <w:r>
        <w:t xml:space="preserve">: 3가지 핵심 차원(Quality, Consistency, Cost) 평가와 17가지 역할별 동적 가중치 시스템을 직접 구축하였습니다.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현재 운영 중</w:t>
      </w:r>
      <w:r>
        <w:t xml:space="preserve">: Component-based Architecture와 React Query + Context API 하이브리드 상태 관리를 통해 프롬프트 템플릿을 체계적으로 관리하고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즉시 적용 가능</w:t>
      </w:r>
      <w:r>
        <w:t xml:space="preserve">: 비개발 직군을 위한 프롬프트 템플릿 개발 시, 개발한 평가 시스템을 그대로 활용하여 즉시 템플릿 품질을 보증할 수 있습니다.</w:t>
      </w:r>
    </w:p>
    <w:p>
      <w:pPr>
        <w:pStyle w:val="Heading3"/>
        <w:spacing w:before="200" w:after="100"/>
      </w:pPr>
      <w:r>
        <w:t xml:space="preserve">검증된 프로세스의 즉시 실행 가능성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검증된 아키텍처</w:t>
      </w:r>
      <w:r>
        <w:t xml:space="preserve">: 이미 운영 중인 시스템의 아키텍처를 그대로 적용하므로 설계 오류 리스크가 없습니다.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검증된 프로세스</w:t>
      </w:r>
      <w:r>
        <w:t xml:space="preserve">: 다수의 프로젝트를 통해 검증된 프로세스를 그대로 활용하므로 프로세스 실패 리스크가 없습니다.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검증된 도구</w:t>
      </w:r>
      <w:r>
        <w:t xml:space="preserve">: 직접 개발하고 운영 중인 도구를 그대로 사용하므로 도구 미숙련 리스크가 없습니다.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기술 스택 준비 완료</w:t>
      </w:r>
      <w:r>
        <w:t xml:space="preserve">: 모든 기술 스택이 이미 개발되어 있어 추가 개발 시간이 필요 없습니다.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프로세스 정립 완료</w:t>
      </w:r>
      <w:r>
        <w:t xml:space="preserve">: 모든 프로세스가 이미 정립되어 있어 프로세스 설계 시간이 필요 없습니다.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경험 축적 완료</w:t>
      </w:r>
      <w:r>
        <w:t xml:space="preserve">: 유사한 프로젝트를 다수 수행한 경험이 있어 학습 곡선이 거의 없습니다.</w:t>
      </w:r>
    </w:p>
    <w:p>
      <w:pPr>
        <w:pStyle w:val="Heading3"/>
        <w:spacing w:before="200" w:after="100"/>
      </w:pPr>
      <w:r>
        <w:t xml:space="preserve">보유한 핵심 역량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제안한 모든 기술을 직접 개발할 수 있는 역량을 보유하고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단순히 기술을 아는 것이 아니라, 직접 개발하고 운영한 경험이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복잡한 프로세스를 체계적으로 설계하고 자동화할 수 있는 역량을 보유하고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Original Development Plan의 Phase 0-13 워크플로우처럼, 단계별 프로세스를 설계하고 구현한 경험이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Thermo Fisher Scientific의 핵심 Pain Point("직접 짜지 말고, 짜오게 시켜라", "데이터 긁지 말고, 주어진 것만 써라")를 정확히 이해하고 해결할 수 있는 역량을 보유하고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Non-Crawling RAG 파이프라인처럼, 제약사항이 있는 환경에서도 실용적인 해결 방안을 제시할 수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2023년부터 AI 관련 사업계획 전담으로 다수 프로젝트를 성공적으로 완료한 경험이 있습니다.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PM Agent처럼, 리스크를 사전에 식별하고 대응할 수 있는 시스템을 직접 개발하고 운영한 경험이 있습니다.</w:t>
      </w:r>
    </w:p>
    <w:p>
      <w:pPr>
        <w:pStyle w:val="Heading3"/>
        <w:spacing w:before="200" w:after="100"/>
      </w:pPr>
      <w:r>
        <w:t xml:space="preserve">결론: 바로 적용할 수 있는 기술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검증된 기술 스택</w:t>
      </w:r>
      <w:r>
        <w:t xml:space="preserve">: 이론이 아닌 실제로 개발하고 운영한 시스템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즉시 적용 가능</w:t>
      </w:r>
      <w:r>
        <w:t xml:space="preserve">: 추가 개발 없이 바로 활용 가능한 완성된 시스템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기술적 리스크 제로</w:t>
      </w:r>
      <w:r>
        <w:t xml:space="preserve">: 검증된 시스템이므로 기술적 실패 리스크가 거의 없음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프로젝트 성공 보장</w:t>
      </w:r>
      <w:r>
        <w:t xml:space="preserve">: 다수의 프로젝트를 통해 검증된 프로세스와 기술</w:t>
      </w:r>
    </w:p>
    <w:r>
      <w:br w:type="page"/>
    </w:r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626c3cb7297a37ec2475b37b2111ee68c885210.undefined"/><Relationship Id="rId7" Type="http://schemas.openxmlformats.org/officeDocument/2006/relationships/image" Target="media/e265f2e2e2cbc99cc04702ca2a61442bfcb94cc2.undefined"/><Relationship Id="rId8" Type="http://schemas.openxmlformats.org/officeDocument/2006/relationships/image" Target="media/d895b9b1a8c6415b954e2d8b8759337bdb71b268.undefined"/><Relationship Id="rId9" Type="http://schemas.openxmlformats.org/officeDocument/2006/relationships/image" Target="media/c650d2efdf1a3e97d9ced89a9a6d18687c010c8f.undefined"/><Relationship Id="rId10" Type="http://schemas.openxmlformats.org/officeDocument/2006/relationships/image" Target="media/0c7149f2172ca3a4cec4179a8583ff4e819339d0.undefined"/><Relationship Id="rId11" Type="http://schemas.openxmlformats.org/officeDocument/2006/relationships/image" Target="media/6745b41bee1327fb00aa24674fb01decca13d337.undefined"/><Relationship Id="rId12" Type="http://schemas.openxmlformats.org/officeDocument/2006/relationships/image" Target="media/7f202232277b204f9005680870f211de2e0bd980.undefined"/><Relationship Id="rId13" Type="http://schemas.openxmlformats.org/officeDocument/2006/relationships/image" Target="media/3f03e20c4b82abd6ebdee98b72e93e51bd79faa5.undefined"/><Relationship Id="rId14" Type="http://schemas.openxmlformats.org/officeDocument/2006/relationships/image" Target="media/4390b0c43c0113b80bccdcd72f2fcadad6589a64.undefined"/><Relationship Id="rId15" Type="http://schemas.openxmlformats.org/officeDocument/2006/relationships/image" Target="media/a283eca3a96caed0a04d5c1dc454bed6fc2ed352.undefined"/><Relationship Id="rId16" Type="http://schemas.openxmlformats.org/officeDocument/2006/relationships/image" Target="media/6ad1e235e8c80c69c6d1991977b25f7986ced1dc.undefined"/><Relationship Id="rId17" Type="http://schemas.openxmlformats.org/officeDocument/2006/relationships/image" Target="media/7ce236adf069593277fc8730ffecb890e9ea3009.undefined"/><Relationship Id="rId18" Type="http://schemas.openxmlformats.org/officeDocument/2006/relationships/image" Target="media/f640722c298ca6e40e2d8e5b9c3287ff436e2a51.undefined"/><Relationship Id="rId19" Type="http://schemas.openxmlformats.org/officeDocument/2006/relationships/image" Target="media/c8eae24559f07461170fdb7d3413719f7ea6f34a.undefined"/><Relationship Id="rId20" Type="http://schemas.openxmlformats.org/officeDocument/2006/relationships/image" Target="media/9cd4230a0928f91aaeaa876685036cb4dfa8e847.undefined"/><Relationship Id="rId21" Type="http://schemas.openxmlformats.org/officeDocument/2006/relationships/image" Target="media/5370acf30f64395a89fcb35478e149bafeabb715.undefined"/><Relationship Id="rId22" Type="http://schemas.openxmlformats.org/officeDocument/2006/relationships/image" Target="media/c8b5e0bbc6144d737932e4b25405f734e87f3af5.undefined"/><Relationship Id="rId23" Type="http://schemas.openxmlformats.org/officeDocument/2006/relationships/image" Target="media/79a27a82bfd4f1f6a9558ec227ee0982bd9593f3.undefined"/><Relationship Id="rId24" Type="http://schemas.openxmlformats.org/officeDocument/2006/relationships/image" Target="media/d188b6f132684ecd84a2e8d81b4950f86ede5359.undefined"/><Relationship Id="rId25" Type="http://schemas.openxmlformats.org/officeDocument/2006/relationships/image" Target="media/4adb5cb535ea3839e029726c9d892f5047df5855.undefined"/><Relationship Id="rId26" Type="http://schemas.openxmlformats.org/officeDocument/2006/relationships/image" Target="media/b687fb2d9763f84481b672f3d3c3c1bc60cbebec.undefined"/><Relationship Id="rId27" Type="http://schemas.openxmlformats.org/officeDocument/2006/relationships/image" Target="media/492e5ee25f236f69718a5b9d447fce2e4531516e.undefined"/><Relationship Id="rId28" Type="http://schemas.openxmlformats.org/officeDocument/2006/relationships/image" Target="media/bb681a6246628b0d5b16d1a4939bdb35b41176e0.undefined"/><Relationship Id="rId29" Type="http://schemas.openxmlformats.org/officeDocument/2006/relationships/image" Target="media/7c1d51482b197208422374c9ad8a8fecf7202c8a.undefined"/><Relationship Id="rId30" Type="http://schemas.openxmlformats.org/officeDocument/2006/relationships/image" Target="media/4af7a46c0fb49ace276a9259ee2ae4ac7b041f8b.undefined"/><Relationship Id="rId31" Type="http://schemas.openxmlformats.org/officeDocument/2006/relationships/image" Target="media/19197e8736e162ea286258abd75c25cf81b8fe31.undefined"/><Relationship Id="rId32" Type="http://schemas.openxmlformats.org/officeDocument/2006/relationships/image" Target="media/7de08483474ef8210e6f57fec59c2f3ee21ac358.undefined"/><Relationship Id="rId33" Type="http://schemas.openxmlformats.org/officeDocument/2006/relationships/image" Target="media/ea9e29c023865afc5542e2df1a08acd96d2d1dc4.undefined"/><Relationship Id="rId34" Type="http://schemas.openxmlformats.org/officeDocument/2006/relationships/image" Target="media/e5b0e8bd17b52cbcab349033a5bb3f66a97eebe1.undefined"/><Relationship Id="rId35" Type="http://schemas.openxmlformats.org/officeDocument/2006/relationships/image" Target="media/ee04d4a616ce46c21d47cc79c6b24861e18bccb5.undefined"/><Relationship Id="rId36" Type="http://schemas.openxmlformats.org/officeDocument/2006/relationships/image" Target="media/c003872e4e24d2b39716eab248806a0fff9ddafd.undefined"/><Relationship Id="rId37" Type="http://schemas.openxmlformats.org/officeDocument/2006/relationships/image" Target="media/7a014ef1ac5c9a51be9f32ad12e98c9addba3371.undefined"/><Relationship Id="rId38" Type="http://schemas.openxmlformats.org/officeDocument/2006/relationships/image" Target="media/390300f5fd88ba65fe3881ca3cb3971de4c10f48.undefined"/><Relationship Id="rId39" Type="http://schemas.openxmlformats.org/officeDocument/2006/relationships/image" Target="media/6cdf2c32dadd1055b8ded29137e890560662b771.undefined"/><Relationship Id="rId40" Type="http://schemas.openxmlformats.org/officeDocument/2006/relationships/image" Target="media/44b4f75929f91601d56302441bb65b34f4673d61.undefined"/><Relationship Id="rId41" Type="http://schemas.openxmlformats.org/officeDocument/2006/relationships/image" Target="media/092db5b784bc6b3d69751ca51456a91aa928258e.undefined"/><Relationship Id="rId42" Type="http://schemas.openxmlformats.org/officeDocument/2006/relationships/image" Target="media/4189c7016c8ada73b176ee0c04a0c4bc7266c79c.undefined"/><Relationship Id="rId43" Type="http://schemas.openxmlformats.org/officeDocument/2006/relationships/image" Target="media/7f22835f64b8ba5f6e44c6b5fbb550645d0d033f.undefined"/><Relationship Id="rId44" Type="http://schemas.openxmlformats.org/officeDocument/2006/relationships/image" Target="media/0a53ebee73b8cf2a829292e8ee935e667bc0f708.undefined"/><Relationship Id="rId45" Type="http://schemas.openxmlformats.org/officeDocument/2006/relationships/image" Target="media/87514ee3514708f96581c88b4e7b26c6192e4cb8.undefined"/><Relationship Id="rId46" Type="http://schemas.openxmlformats.org/officeDocument/2006/relationships/image" Target="media/2dba3a6c1b851a9406a6ed6035dcd21d094b9421.undefined"/><Relationship Id="rId47" Type="http://schemas.openxmlformats.org/officeDocument/2006/relationships/image" Target="media/6b27d96429a666914761a36e06962f54ee473172.undefined"/><Relationship Id="rId48" Type="http://schemas.openxmlformats.org/officeDocument/2006/relationships/image" Target="media/8d5ded54c4be494e73dd679a4016f783642e5f96.undefined"/><Relationship Id="rId4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2026-01-30T09:47:11.549Z</dcterms:created>
  <dcterms:modified xsi:type="dcterms:W3CDTF">2026-01-30T09:47:11.550Z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