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FD5D" w14:textId="77777777" w:rsidR="008F0DCA" w:rsidRPr="00A168E0" w:rsidRDefault="008F0DCA" w:rsidP="00322D35">
      <w:pPr>
        <w:pStyle w:val="Title"/>
        <w:jc w:val="center"/>
        <w:rPr>
          <w:sz w:val="48"/>
          <w:szCs w:val="48"/>
        </w:rPr>
      </w:pPr>
      <w:r w:rsidRPr="00A168E0">
        <w:rPr>
          <w:sz w:val="48"/>
          <w:szCs w:val="48"/>
        </w:rPr>
        <w:t xml:space="preserve">Lord of the Clauses </w:t>
      </w:r>
    </w:p>
    <w:p w14:paraId="250FB386" w14:textId="77777777" w:rsidR="008F0DCA" w:rsidRPr="00A168E0" w:rsidRDefault="008F0DCA" w:rsidP="00322D35">
      <w:pPr>
        <w:pStyle w:val="Title"/>
        <w:jc w:val="center"/>
        <w:rPr>
          <w:sz w:val="26"/>
          <w:szCs w:val="26"/>
        </w:rPr>
      </w:pPr>
      <w:r w:rsidRPr="00A168E0">
        <w:rPr>
          <w:rStyle w:val="SubtitleChar"/>
          <w:i/>
          <w:iCs/>
          <w:sz w:val="26"/>
          <w:szCs w:val="26"/>
        </w:rPr>
        <w:t>One Agreement to Rule Them All</w:t>
      </w:r>
    </w:p>
    <w:p w14:paraId="6666F43E" w14:textId="77777777" w:rsidR="008F0DCA" w:rsidRPr="00663CBA" w:rsidRDefault="008F0DCA" w:rsidP="001C23FB">
      <w:pPr>
        <w:spacing w:after="0" w:line="240" w:lineRule="auto"/>
        <w:rPr>
          <w:sz w:val="28"/>
          <w:szCs w:val="28"/>
        </w:rPr>
      </w:pPr>
      <w:r w:rsidRPr="00663CBA">
        <w:rPr>
          <w:b/>
          <w:sz w:val="28"/>
          <w:szCs w:val="28"/>
        </w:rPr>
        <w:t>PARTIES</w:t>
      </w:r>
    </w:p>
    <w:p w14:paraId="16B4E331" w14:textId="6D212811" w:rsidR="008F0DCA" w:rsidRDefault="008F0DCA" w:rsidP="001C23FB">
      <w:pPr>
        <w:spacing w:after="0" w:line="240" w:lineRule="auto"/>
        <w:rPr>
          <w:sz w:val="22"/>
          <w:szCs w:val="22"/>
        </w:rPr>
      </w:pPr>
      <w:r w:rsidRPr="00F857E4">
        <w:rPr>
          <w:sz w:val="22"/>
          <w:szCs w:val="22"/>
        </w:rPr>
        <w:t>This Contract (“Contract”) is her</w:t>
      </w:r>
      <w:r w:rsidR="00A9636E">
        <w:rPr>
          <w:sz w:val="22"/>
          <w:szCs w:val="22"/>
        </w:rPr>
        <w:t>e-there</w:t>
      </w:r>
      <w:r w:rsidRPr="00F857E4">
        <w:rPr>
          <w:sz w:val="22"/>
          <w:szCs w:val="22"/>
        </w:rPr>
        <w:t>fore, here</w:t>
      </w:r>
      <w:r w:rsidR="00A9636E">
        <w:rPr>
          <w:sz w:val="22"/>
          <w:szCs w:val="22"/>
        </w:rPr>
        <w:t>-</w:t>
      </w:r>
      <w:r w:rsidRPr="00F857E4">
        <w:rPr>
          <w:sz w:val="22"/>
          <w:szCs w:val="22"/>
        </w:rPr>
        <w:t>under, and here</w:t>
      </w:r>
      <w:r w:rsidR="00A9636E">
        <w:rPr>
          <w:sz w:val="22"/>
          <w:szCs w:val="22"/>
        </w:rPr>
        <w:t>-</w:t>
      </w:r>
      <w:r w:rsidRPr="00F857E4">
        <w:rPr>
          <w:sz w:val="22"/>
          <w:szCs w:val="22"/>
        </w:rPr>
        <w:t>to</w:t>
      </w:r>
      <w:r w:rsidR="00A9636E">
        <w:rPr>
          <w:sz w:val="22"/>
          <w:szCs w:val="22"/>
        </w:rPr>
        <w:t>-do</w:t>
      </w:r>
      <w:r w:rsidRPr="00F857E4">
        <w:rPr>
          <w:sz w:val="22"/>
          <w:szCs w:val="22"/>
        </w:rPr>
        <w:t xml:space="preserve"> made between </w:t>
      </w:r>
      <w:r w:rsidRPr="00F857E4">
        <w:rPr>
          <w:b/>
          <w:sz w:val="22"/>
          <w:szCs w:val="22"/>
        </w:rPr>
        <w:t>OpenGov, Inc.</w:t>
      </w:r>
      <w:r w:rsidRPr="00F857E4">
        <w:rPr>
          <w:sz w:val="22"/>
          <w:szCs w:val="22"/>
        </w:rPr>
        <w:t xml:space="preserve"> (“OG”) and our “</w:t>
      </w:r>
      <w:r w:rsidRPr="00F857E4">
        <w:rPr>
          <w:b/>
          <w:sz w:val="22"/>
          <w:szCs w:val="22"/>
        </w:rPr>
        <w:t>Most Valuable Public Procurement Professionals</w:t>
      </w:r>
      <w:r>
        <w:rPr>
          <w:b/>
          <w:sz w:val="22"/>
          <w:szCs w:val="22"/>
        </w:rPr>
        <w:t xml:space="preserve"> </w:t>
      </w:r>
      <w:r w:rsidRPr="00F857E4">
        <w:rPr>
          <w:sz w:val="22"/>
          <w:szCs w:val="22"/>
        </w:rPr>
        <w:t>(“MVPPP”).</w:t>
      </w:r>
    </w:p>
    <w:p w14:paraId="4A13D6F6" w14:textId="77777777" w:rsidR="00EB0BFF" w:rsidRDefault="00EB0BFF" w:rsidP="001C23FB">
      <w:pPr>
        <w:spacing w:after="0" w:line="240" w:lineRule="auto"/>
      </w:pPr>
    </w:p>
    <w:p w14:paraId="347C7B29" w14:textId="77777777" w:rsidR="008F0DCA" w:rsidRDefault="00000000" w:rsidP="001C23FB">
      <w:pPr>
        <w:spacing w:after="0" w:line="240" w:lineRule="auto"/>
      </w:pPr>
      <w:r>
        <w:pict w14:anchorId="1FD5EA35">
          <v:rect id="_x0000_i1026" style="width:0;height:1.5pt" o:hralign="center" o:hrstd="t" o:hr="t" fillcolor="#a0a0a0" stroked="f"/>
        </w:pict>
      </w:r>
    </w:p>
    <w:p w14:paraId="268D9BC1" w14:textId="77777777" w:rsidR="008F0DCA" w:rsidRDefault="008F0DCA" w:rsidP="001C23FB">
      <w:pPr>
        <w:spacing w:after="0" w:line="240" w:lineRule="auto"/>
      </w:pPr>
      <w:r w:rsidRPr="00663CBA">
        <w:rPr>
          <w:b/>
          <w:sz w:val="28"/>
          <w:szCs w:val="28"/>
        </w:rPr>
        <w:t>WHEREAS</w:t>
      </w:r>
    </w:p>
    <w:p w14:paraId="219CF602" w14:textId="77777777" w:rsidR="008F0DCA" w:rsidRDefault="008F0DCA" w:rsidP="001C23F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OG aspires to </w:t>
      </w:r>
      <w:r w:rsidRPr="00663CBA">
        <w:rPr>
          <w:sz w:val="22"/>
          <w:szCs w:val="22"/>
        </w:rPr>
        <w:t>make contracting delightful</w:t>
      </w:r>
      <w:r>
        <w:rPr>
          <w:sz w:val="22"/>
          <w:szCs w:val="22"/>
        </w:rPr>
        <w:t>;</w:t>
      </w:r>
    </w:p>
    <w:p w14:paraId="1D967BBA" w14:textId="77777777" w:rsidR="008F0DCA" w:rsidRDefault="008F0DCA" w:rsidP="00663CBA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B47665">
        <w:rPr>
          <w:sz w:val="22"/>
          <w:szCs w:val="22"/>
        </w:rPr>
        <w:t>The essence of contracting is a legally binding agreement, typically in a written form;</w:t>
      </w:r>
    </w:p>
    <w:p w14:paraId="31154F9C" w14:textId="77777777" w:rsidR="008F0DCA" w:rsidRDefault="008F0DCA" w:rsidP="00663CBA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B47665">
        <w:rPr>
          <w:sz w:val="22"/>
          <w:szCs w:val="22"/>
        </w:rPr>
        <w:t xml:space="preserve">Contracting is </w:t>
      </w:r>
      <w:r>
        <w:rPr>
          <w:sz w:val="22"/>
          <w:szCs w:val="22"/>
        </w:rPr>
        <w:t xml:space="preserve">a pillar of democracy; in fact, it’s got </w:t>
      </w:r>
      <w:hyperlink r:id="rId5" w:history="1">
        <w:r w:rsidRPr="009D10A3">
          <w:rPr>
            <w:rStyle w:val="Hyperlink"/>
            <w:sz w:val="22"/>
            <w:szCs w:val="22"/>
          </w:rPr>
          <w:t>its own section in the Constitution</w:t>
        </w:r>
      </w:hyperlink>
      <w:r>
        <w:rPr>
          <w:sz w:val="22"/>
          <w:szCs w:val="22"/>
        </w:rPr>
        <w:t>;</w:t>
      </w:r>
    </w:p>
    <w:p w14:paraId="199BE0A0" w14:textId="518EEED6" w:rsidR="008F0DCA" w:rsidRDefault="008F0DCA" w:rsidP="001C23FB">
      <w:pPr>
        <w:numPr>
          <w:ilvl w:val="0"/>
          <w:numId w:val="1"/>
        </w:numPr>
        <w:spacing w:after="0" w:line="240" w:lineRule="auto"/>
      </w:pPr>
      <w:r>
        <w:rPr>
          <w:sz w:val="22"/>
          <w:szCs w:val="22"/>
        </w:rPr>
        <w:t xml:space="preserve">Government contracting with </w:t>
      </w:r>
      <w:r w:rsidRPr="00663CBA">
        <w:rPr>
          <w:sz w:val="22"/>
          <w:szCs w:val="22"/>
        </w:rPr>
        <w:t xml:space="preserve">citizens is, therefore, one of </w:t>
      </w:r>
      <w:r>
        <w:rPr>
          <w:sz w:val="22"/>
          <w:szCs w:val="22"/>
        </w:rPr>
        <w:t xml:space="preserve">its </w:t>
      </w:r>
      <w:r w:rsidRPr="00663CBA">
        <w:rPr>
          <w:sz w:val="22"/>
          <w:szCs w:val="22"/>
        </w:rPr>
        <w:t xml:space="preserve">most important </w:t>
      </w:r>
      <w:r>
        <w:rPr>
          <w:sz w:val="22"/>
          <w:szCs w:val="22"/>
        </w:rPr>
        <w:t>functions;</w:t>
      </w:r>
      <w:r w:rsidRPr="00663CBA"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663CBA">
        <w:rPr>
          <w:sz w:val="22"/>
          <w:szCs w:val="22"/>
        </w:rPr>
        <w:t xml:space="preserve">NOW, </w:t>
      </w:r>
      <w:r w:rsidR="001A4406">
        <w:rPr>
          <w:sz w:val="22"/>
          <w:szCs w:val="22"/>
        </w:rPr>
        <w:t xml:space="preserve">AS A RESULT, </w:t>
      </w:r>
      <w:r w:rsidRPr="00663CBA">
        <w:rPr>
          <w:sz w:val="22"/>
          <w:szCs w:val="22"/>
        </w:rPr>
        <w:t>THEREFORE,</w:t>
      </w:r>
      <w:r w:rsidR="001A4406">
        <w:rPr>
          <w:sz w:val="22"/>
          <w:szCs w:val="22"/>
        </w:rPr>
        <w:t xml:space="preserve"> </w:t>
      </w:r>
      <w:r w:rsidRPr="00663CBA">
        <w:rPr>
          <w:sz w:val="22"/>
          <w:szCs w:val="22"/>
        </w:rPr>
        <w:t xml:space="preserve">the parties agree </w:t>
      </w:r>
      <w:r w:rsidR="00312392">
        <w:rPr>
          <w:sz w:val="22"/>
          <w:szCs w:val="22"/>
        </w:rPr>
        <w:t xml:space="preserve">to </w:t>
      </w:r>
      <w:r w:rsidR="00203BCB">
        <w:rPr>
          <w:sz w:val="22"/>
          <w:szCs w:val="22"/>
        </w:rPr>
        <w:t>perpetual pizza sharing, and this</w:t>
      </w:r>
      <w:r w:rsidRPr="00663CBA">
        <w:rPr>
          <w:sz w:val="22"/>
          <w:szCs w:val="22"/>
        </w:rPr>
        <w:t>:</w:t>
      </w:r>
      <w:r w:rsidR="00EB0BFF">
        <w:rPr>
          <w:sz w:val="22"/>
          <w:szCs w:val="22"/>
        </w:rPr>
        <w:br/>
      </w:r>
    </w:p>
    <w:p w14:paraId="0C052282" w14:textId="77777777" w:rsidR="008F0DCA" w:rsidRDefault="00000000" w:rsidP="004368DF">
      <w:pPr>
        <w:spacing w:after="0" w:line="240" w:lineRule="auto"/>
      </w:pPr>
      <w:r>
        <w:pict w14:anchorId="6C86C440">
          <v:rect id="_x0000_i1027" style="width:0;height:1.5pt" o:hralign="center" o:hrstd="t" o:hr="t" fillcolor="#a0a0a0" stroked="f"/>
        </w:pict>
      </w:r>
    </w:p>
    <w:p w14:paraId="3C099A89" w14:textId="77777777" w:rsidR="008F0DCA" w:rsidRPr="00D97CB4" w:rsidRDefault="008F0DCA" w:rsidP="009C7660">
      <w:pPr>
        <w:spacing w:after="0" w:line="240" w:lineRule="auto"/>
        <w:rPr>
          <w:sz w:val="28"/>
          <w:szCs w:val="28"/>
        </w:rPr>
      </w:pPr>
      <w:bookmarkStart w:id="0" w:name="_Hlk205802719"/>
      <w:r w:rsidRPr="00D97CB4">
        <w:rPr>
          <w:b/>
          <w:sz w:val="28"/>
          <w:szCs w:val="28"/>
        </w:rPr>
        <w:t>SCOPE OF WORK</w:t>
      </w:r>
    </w:p>
    <w:bookmarkEnd w:id="0"/>
    <w:p w14:paraId="577A5448" w14:textId="0CB695DE" w:rsidR="008F0DCA" w:rsidRPr="00D97CB4" w:rsidRDefault="00203BCB" w:rsidP="009C7660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OG will build what you’re using, and more</w:t>
      </w:r>
      <w:r w:rsidR="008F0DCA" w:rsidRPr="00D97CB4">
        <w:rPr>
          <w:sz w:val="22"/>
          <w:szCs w:val="22"/>
        </w:rPr>
        <w:t xml:space="preserve">. </w:t>
      </w:r>
      <w:r>
        <w:rPr>
          <w:sz w:val="22"/>
          <w:szCs w:val="22"/>
        </w:rPr>
        <w:t>T</w:t>
      </w:r>
      <w:r w:rsidR="008F0DCA" w:rsidRPr="00D97CB4">
        <w:rPr>
          <w:sz w:val="22"/>
          <w:szCs w:val="22"/>
        </w:rPr>
        <w:t>he first question is, well, first</w:t>
      </w:r>
      <w:r w:rsidR="008F0DCA">
        <w:rPr>
          <w:sz w:val="22"/>
          <w:szCs w:val="22"/>
        </w:rPr>
        <w:t xml:space="preserve"> off</w:t>
      </w:r>
      <w:r w:rsidR="008F0DCA" w:rsidRPr="00D97CB4">
        <w:rPr>
          <w:sz w:val="22"/>
          <w:szCs w:val="22"/>
        </w:rPr>
        <w:t>, what comes first?</w:t>
      </w:r>
      <w:r w:rsidR="007C23E2">
        <w:rPr>
          <w:sz w:val="22"/>
          <w:szCs w:val="22"/>
        </w:rPr>
        <w:t xml:space="preserve"> Do we build a limited experience with both the Add-In and the web viewer, or focus on the web. Moti’s strong preference is the former.</w:t>
      </w:r>
      <w:r w:rsidR="008F0DCA" w:rsidRPr="00D97CB4">
        <w:rPr>
          <w:sz w:val="22"/>
          <w:szCs w:val="22"/>
        </w:rPr>
        <w:t xml:space="preserve"> </w:t>
      </w:r>
    </w:p>
    <w:p w14:paraId="0B00382F" w14:textId="77777777" w:rsidR="008F0DCA" w:rsidRPr="00D97CB4" w:rsidRDefault="008F0DCA" w:rsidP="009C7660">
      <w:pPr>
        <w:spacing w:after="0" w:line="240" w:lineRule="auto"/>
        <w:rPr>
          <w:sz w:val="22"/>
          <w:szCs w:val="22"/>
        </w:rPr>
      </w:pPr>
    </w:p>
    <w:p w14:paraId="7153F11B" w14:textId="2C2CEAED" w:rsidR="007C23E2" w:rsidRDefault="001D1329" w:rsidP="009C7660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In addition, a</w:t>
      </w:r>
      <w:r w:rsidR="007C23E2">
        <w:rPr>
          <w:sz w:val="22"/>
          <w:szCs w:val="22"/>
        </w:rPr>
        <w:t xml:space="preserve">lthough this prototype has a lot of features, it’s variable management, signature tagging, </w:t>
      </w:r>
      <w:r w:rsidR="00651BB0">
        <w:rPr>
          <w:sz w:val="22"/>
          <w:szCs w:val="22"/>
        </w:rPr>
        <w:t xml:space="preserve">setup questions and automation. </w:t>
      </w:r>
      <w:r>
        <w:rPr>
          <w:sz w:val="22"/>
          <w:szCs w:val="22"/>
        </w:rPr>
        <w:t>And AI. AI is going to come in spades once we have V1.</w:t>
      </w:r>
    </w:p>
    <w:p w14:paraId="3A7AE770" w14:textId="77777777" w:rsidR="00EB0BFF" w:rsidRDefault="00EB0BFF" w:rsidP="009C7660">
      <w:pPr>
        <w:spacing w:after="0" w:line="240" w:lineRule="auto"/>
        <w:rPr>
          <w:sz w:val="22"/>
          <w:szCs w:val="22"/>
        </w:rPr>
      </w:pPr>
    </w:p>
    <w:p w14:paraId="2E7AB3DF" w14:textId="157CD715" w:rsidR="008F0DCA" w:rsidRDefault="00000000" w:rsidP="009C7660">
      <w:pPr>
        <w:spacing w:after="0" w:line="240" w:lineRule="auto"/>
      </w:pPr>
      <w:r>
        <w:rPr>
          <w:sz w:val="22"/>
          <w:szCs w:val="22"/>
        </w:rPr>
        <w:pict w14:anchorId="0923B2A8">
          <v:rect id="_x0000_i1028" style="width:0;height:1.5pt" o:hralign="center" o:bullet="t" o:hrstd="t" o:hr="t" fillcolor="#a0a0a0" stroked="f"/>
        </w:pict>
      </w:r>
    </w:p>
    <w:p w14:paraId="34534183" w14:textId="77777777" w:rsidR="008F0DCA" w:rsidRPr="00D97CB4" w:rsidRDefault="008F0DCA" w:rsidP="009C7660">
      <w:pPr>
        <w:spacing w:after="0" w:line="240" w:lineRule="auto"/>
        <w:rPr>
          <w:b/>
          <w:bCs/>
          <w:sz w:val="28"/>
          <w:szCs w:val="28"/>
        </w:rPr>
      </w:pPr>
      <w:r w:rsidRPr="00D97CB4">
        <w:rPr>
          <w:b/>
          <w:bCs/>
          <w:sz w:val="28"/>
          <w:szCs w:val="28"/>
        </w:rPr>
        <w:t>TIMELINE</w:t>
      </w:r>
    </w:p>
    <w:p w14:paraId="79050DB6" w14:textId="77777777" w:rsidR="008F0DCA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F11DD5">
        <w:rPr>
          <w:sz w:val="22"/>
          <w:szCs w:val="22"/>
        </w:rPr>
        <w:t>Build as fast as we can. Period. Our goal is to release an MVP before the end of the year</w:t>
      </w:r>
    </w:p>
    <w:p w14:paraId="5EF6D2F1" w14:textId="77777777" w:rsidR="00EB0BFF" w:rsidRDefault="00EB0BFF" w:rsidP="009C7660">
      <w:pPr>
        <w:pStyle w:val="ListParagraph"/>
        <w:spacing w:after="0" w:line="240" w:lineRule="auto"/>
        <w:ind w:left="0"/>
      </w:pPr>
    </w:p>
    <w:p w14:paraId="51EBF820" w14:textId="77777777" w:rsidR="008F0DCA" w:rsidRPr="00634084" w:rsidRDefault="00000000" w:rsidP="009C7660">
      <w:pPr>
        <w:spacing w:after="0" w:line="240" w:lineRule="auto"/>
      </w:pPr>
      <w:r>
        <w:pict w14:anchorId="39897D9F">
          <v:rect id="_x0000_i1029" style="width:0;height:1.5pt" o:hralign="center" o:hrstd="t" o:hr="t" fillcolor="#a0a0a0" stroked="f"/>
        </w:pict>
      </w:r>
    </w:p>
    <w:p w14:paraId="649ACAF3" w14:textId="77777777" w:rsidR="008F0DCA" w:rsidRPr="00D97CB4" w:rsidRDefault="008F0DCA" w:rsidP="009C7660">
      <w:pPr>
        <w:spacing w:after="0" w:line="240" w:lineRule="auto"/>
        <w:rPr>
          <w:b/>
          <w:bCs/>
          <w:sz w:val="28"/>
          <w:szCs w:val="28"/>
        </w:rPr>
      </w:pPr>
      <w:r w:rsidRPr="00D97CB4">
        <w:rPr>
          <w:b/>
          <w:bCs/>
          <w:sz w:val="28"/>
          <w:szCs w:val="28"/>
        </w:rPr>
        <w:t>FEES AND PAYMENT</w:t>
      </w:r>
    </w:p>
    <w:p w14:paraId="2168B8A0" w14:textId="77777777" w:rsidR="008F0DCA" w:rsidRPr="00F11DD5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F11DD5">
        <w:rPr>
          <w:b/>
          <w:bCs/>
          <w:i/>
          <w:iCs/>
          <w:sz w:val="22"/>
          <w:szCs w:val="22"/>
        </w:rPr>
        <w:t>3A. Donuts and Door Repair</w:t>
      </w:r>
    </w:p>
    <w:p w14:paraId="497F9EA0" w14:textId="77777777" w:rsidR="008F0DCA" w:rsidRPr="00F11DD5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F11DD5">
        <w:rPr>
          <w:sz w:val="22"/>
          <w:szCs w:val="22"/>
        </w:rPr>
        <w:t>OG will provide donuts</w:t>
      </w:r>
      <w:r>
        <w:rPr>
          <w:sz w:val="22"/>
          <w:szCs w:val="22"/>
        </w:rPr>
        <w:t xml:space="preserve"> and door-repair service for our MVPPP’s. </w:t>
      </w:r>
    </w:p>
    <w:p w14:paraId="3FF54B6C" w14:textId="77777777" w:rsidR="008F0DCA" w:rsidRPr="00F11DD5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F11DD5">
        <w:rPr>
          <w:b/>
          <w:bCs/>
          <w:i/>
          <w:iCs/>
          <w:sz w:val="22"/>
          <w:szCs w:val="22"/>
        </w:rPr>
        <w:t xml:space="preserve">3B. </w:t>
      </w:r>
      <w:r>
        <w:rPr>
          <w:b/>
          <w:bCs/>
          <w:i/>
          <w:iCs/>
          <w:sz w:val="22"/>
          <w:szCs w:val="22"/>
        </w:rPr>
        <w:t>Forms of Payment and Resolution Process</w:t>
      </w:r>
    </w:p>
    <w:p w14:paraId="405B4C45" w14:textId="77777777" w:rsidR="008F0DCA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 xml:space="preserve">Hugs are always welcome. </w:t>
      </w:r>
      <w:r w:rsidRPr="00F11DD5">
        <w:rPr>
          <w:sz w:val="22"/>
          <w:szCs w:val="22"/>
        </w:rPr>
        <w:t>Fist bumps are a safe alternative.</w:t>
      </w:r>
      <w:r>
        <w:rPr>
          <w:sz w:val="22"/>
          <w:szCs w:val="22"/>
        </w:rPr>
        <w:t xml:space="preserve"> Kisses are out of scope. So are bribes. Any disagreement about price will be settled with a competitive game of Twister.</w:t>
      </w:r>
    </w:p>
    <w:p w14:paraId="6F6884C4" w14:textId="77777777" w:rsidR="00EB0BFF" w:rsidRPr="006A01B3" w:rsidRDefault="00EB0BFF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</w:p>
    <w:p w14:paraId="0989CB56" w14:textId="77777777" w:rsidR="008F0DCA" w:rsidRPr="00634084" w:rsidRDefault="00000000" w:rsidP="009C7660">
      <w:pPr>
        <w:spacing w:after="0" w:line="240" w:lineRule="auto"/>
      </w:pPr>
      <w:r>
        <w:pict w14:anchorId="6AA50524">
          <v:rect id="_x0000_i1030" style="width:0;height:1.5pt" o:hralign="center" o:hrstd="t" o:hr="t" fillcolor="#a0a0a0" stroked="f"/>
        </w:pict>
      </w:r>
    </w:p>
    <w:p w14:paraId="064A54AC" w14:textId="77777777" w:rsidR="008F0DCA" w:rsidRPr="00D97CB4" w:rsidRDefault="008F0DCA" w:rsidP="0009498B">
      <w:pPr>
        <w:spacing w:after="0" w:line="240" w:lineRule="auto"/>
        <w:rPr>
          <w:b/>
          <w:bCs/>
          <w:sz w:val="28"/>
          <w:szCs w:val="28"/>
        </w:rPr>
      </w:pPr>
      <w:r w:rsidRPr="00D97CB4">
        <w:rPr>
          <w:b/>
          <w:bCs/>
          <w:sz w:val="28"/>
          <w:szCs w:val="28"/>
        </w:rPr>
        <w:t>MISCELLANEOUS</w:t>
      </w:r>
    </w:p>
    <w:p w14:paraId="6C9F0753" w14:textId="77777777" w:rsidR="008F0DCA" w:rsidRPr="00D05ACD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D05ACD">
        <w:rPr>
          <w:b/>
          <w:bCs/>
          <w:i/>
          <w:iCs/>
          <w:sz w:val="22"/>
          <w:szCs w:val="22"/>
        </w:rPr>
        <w:t>4A. Feedback is always welcome</w:t>
      </w:r>
    </w:p>
    <w:p w14:paraId="2BE8E7E0" w14:textId="77777777" w:rsidR="008F0DCA" w:rsidRPr="00D05ACD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D05ACD">
        <w:rPr>
          <w:sz w:val="22"/>
          <w:szCs w:val="22"/>
        </w:rPr>
        <w:t>At any time, format, or place. Feedback is a gift and will help us get better.</w:t>
      </w:r>
    </w:p>
    <w:p w14:paraId="2114456F" w14:textId="77777777" w:rsidR="008F0DCA" w:rsidRPr="00D05ACD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D05ACD">
        <w:rPr>
          <w:b/>
          <w:bCs/>
          <w:i/>
          <w:iCs/>
          <w:sz w:val="22"/>
          <w:szCs w:val="22"/>
        </w:rPr>
        <w:t>4</w:t>
      </w:r>
      <w:r>
        <w:rPr>
          <w:b/>
          <w:bCs/>
          <w:i/>
          <w:iCs/>
          <w:sz w:val="22"/>
          <w:szCs w:val="22"/>
        </w:rPr>
        <w:t>B</w:t>
      </w:r>
      <w:r w:rsidRPr="00D05ACD">
        <w:rPr>
          <w:b/>
          <w:bCs/>
          <w:i/>
          <w:iCs/>
          <w:sz w:val="22"/>
          <w:szCs w:val="22"/>
        </w:rPr>
        <w:t>. This is a vision</w:t>
      </w:r>
    </w:p>
    <w:p w14:paraId="21B86AA0" w14:textId="2EB9A70B" w:rsidR="008F0DCA" w:rsidRPr="00C9769C" w:rsidRDefault="00440754" w:rsidP="00C9769C">
      <w:pPr>
        <w:pStyle w:val="ListParagraph"/>
        <w:spacing w:after="0"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 xml:space="preserve">AKA subject to substantial change. </w:t>
      </w:r>
      <w:r w:rsidR="008F0DCA">
        <w:rPr>
          <w:sz w:val="22"/>
          <w:szCs w:val="22"/>
        </w:rPr>
        <w:t>But the future is coming</w:t>
      </w:r>
      <w:r w:rsidR="008F0DCA" w:rsidRPr="00D05ACD">
        <w:rPr>
          <w:sz w:val="22"/>
          <w:szCs w:val="22"/>
        </w:rPr>
        <w:t>!</w:t>
      </w:r>
    </w:p>
    <w:p w14:paraId="3ADF318D" w14:textId="77777777" w:rsidR="008F0DCA" w:rsidRDefault="008F0DCA">
      <w:pPr>
        <w:rPr>
          <w:b/>
          <w:bCs/>
        </w:rPr>
      </w:pPr>
      <w:r>
        <w:rPr>
          <w:b/>
          <w:bCs/>
        </w:rPr>
        <w:br w:type="page"/>
      </w:r>
    </w:p>
    <w:p w14:paraId="1F7CB542" w14:textId="7E779C02" w:rsidR="008F0DCA" w:rsidRPr="00634084" w:rsidRDefault="008F0DCA" w:rsidP="00D62E33">
      <w:pPr>
        <w:spacing w:after="0" w:line="240" w:lineRule="auto"/>
        <w:ind w:left="-630"/>
        <w:rPr>
          <w:b/>
          <w:bCs/>
        </w:rPr>
      </w:pPr>
      <w:r w:rsidRPr="00634084">
        <w:rPr>
          <w:b/>
          <w:bCs/>
        </w:rPr>
        <w:lastRenderedPageBreak/>
        <w:t>IN WITNESS WHEREOF</w:t>
      </w:r>
      <w:r w:rsidR="00EB0BFF">
        <w:rPr>
          <w:b/>
          <w:bCs/>
        </w:rPr>
        <w:t xml:space="preserve">, THEREIN, THROUGHOUT, AND </w:t>
      </w:r>
      <w:r w:rsidR="00DB4856">
        <w:rPr>
          <w:b/>
          <w:bCs/>
        </w:rPr>
        <w:t>WITH THOROUGHBREADS:</w:t>
      </w:r>
    </w:p>
    <w:p w14:paraId="0E425FF3" w14:textId="77777777" w:rsidR="008F0DCA" w:rsidRDefault="008F0DCA" w:rsidP="009C7660">
      <w:pPr>
        <w:spacing w:after="0" w:line="240" w:lineRule="auto"/>
      </w:pPr>
    </w:p>
    <w:p w14:paraId="23679EE2" w14:textId="77777777" w:rsidR="008F0DCA" w:rsidRPr="00634084" w:rsidRDefault="008F0DCA" w:rsidP="00BF68D8">
      <w:pPr>
        <w:spacing w:after="0" w:line="240" w:lineRule="auto"/>
        <w:ind w:left="-630"/>
      </w:pPr>
      <w:r w:rsidRPr="00634084">
        <w:t>The parties execute</w:t>
      </w:r>
      <w:r>
        <w:t>*</w:t>
      </w:r>
      <w:r w:rsidRPr="00634084">
        <w:t xml:space="preserve"> this Contract as of the Effective Date.</w:t>
      </w:r>
    </w:p>
    <w:p w14:paraId="59470104" w14:textId="77777777" w:rsidR="008F0DCA" w:rsidRDefault="008F0DCA" w:rsidP="0009498B">
      <w:pPr>
        <w:spacing w:after="0" w:line="240" w:lineRule="auto"/>
        <w:rPr>
          <w:b/>
          <w:bCs/>
        </w:rPr>
        <w:sectPr w:rsidR="008F0DCA" w:rsidSect="008F0D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</w:tblGrid>
      <w:tr w:rsidR="008F0DCA" w:rsidRPr="00634084" w14:paraId="1ECCC73C" w14:textId="77777777" w:rsidTr="009C7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EEA25" w14:textId="77777777" w:rsidR="008F0DCA" w:rsidRDefault="008F0DCA" w:rsidP="000949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</w:p>
          <w:p w14:paraId="3569524D" w14:textId="77777777" w:rsidR="008F0DCA" w:rsidRDefault="008F0DCA" w:rsidP="0009498B">
            <w:pPr>
              <w:spacing w:after="0" w:line="240" w:lineRule="auto"/>
              <w:rPr>
                <w:b/>
                <w:bCs/>
              </w:rPr>
            </w:pPr>
          </w:p>
          <w:p w14:paraId="24872B0B" w14:textId="77777777" w:rsidR="008F0DCA" w:rsidRDefault="008F0DCA" w:rsidP="0009498B">
            <w:pPr>
              <w:spacing w:after="0" w:line="240" w:lineRule="auto"/>
              <w:rPr>
                <w:b/>
                <w:bCs/>
              </w:rPr>
            </w:pPr>
          </w:p>
          <w:p w14:paraId="708AFB04" w14:textId="77777777" w:rsidR="008F0DCA" w:rsidRPr="00634084" w:rsidRDefault="008F0DCA" w:rsidP="0009498B">
            <w:pPr>
              <w:spacing w:after="0" w:line="240" w:lineRule="auto"/>
              <w:rPr>
                <w:b/>
                <w:bCs/>
              </w:rPr>
            </w:pPr>
            <w:r w:rsidRPr="00634084">
              <w:rPr>
                <w:b/>
                <w:bCs/>
              </w:rPr>
              <w:t>OpenGov, Inc.</w:t>
            </w:r>
          </w:p>
        </w:tc>
      </w:tr>
      <w:tr w:rsidR="008F0DCA" w:rsidRPr="00634084" w14:paraId="70BE7307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40929" w14:textId="77777777" w:rsidR="008F0DCA" w:rsidRDefault="008F0DCA" w:rsidP="00B40C5D">
            <w:pPr>
              <w:spacing w:after="0" w:line="240" w:lineRule="auto"/>
              <w:ind w:right="90"/>
            </w:pPr>
          </w:p>
          <w:p w14:paraId="02E044DD" w14:textId="77777777" w:rsidR="008F0DCA" w:rsidRPr="00634084" w:rsidRDefault="008F0DCA" w:rsidP="00B40C5D">
            <w:pPr>
              <w:spacing w:after="0" w:line="240" w:lineRule="auto"/>
              <w:ind w:right="90"/>
            </w:pPr>
            <w:r>
              <w:t xml:space="preserve">Signature by                        </w:t>
            </w:r>
            <w:r w:rsidRPr="00634084">
              <w:t>___________________________</w:t>
            </w:r>
          </w:p>
        </w:tc>
      </w:tr>
      <w:tr w:rsidR="008F0DCA" w:rsidRPr="00634084" w14:paraId="6EE63864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BBD8" w14:textId="77777777" w:rsidR="008F0DCA" w:rsidRPr="00634084" w:rsidRDefault="008F0DCA" w:rsidP="00B40C5D">
            <w:pPr>
              <w:spacing w:after="0" w:line="240" w:lineRule="auto"/>
              <w:ind w:right="90"/>
            </w:pPr>
            <w:r>
              <w:t xml:space="preserve">Yuri Lee Laffed                 </w:t>
            </w:r>
            <w:r w:rsidRPr="00634084">
              <w:t xml:space="preserve"> ___________________________</w:t>
            </w:r>
          </w:p>
        </w:tc>
      </w:tr>
      <w:tr w:rsidR="008F0DCA" w:rsidRPr="00634084" w14:paraId="69360C1F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E35E3" w14:textId="77777777" w:rsidR="008F0DCA" w:rsidRPr="00634084" w:rsidRDefault="008F0DCA" w:rsidP="00B40C5D">
            <w:pPr>
              <w:spacing w:after="0" w:line="240" w:lineRule="auto"/>
              <w:ind w:right="90"/>
            </w:pPr>
            <w:r>
              <w:t xml:space="preserve">Title: Chief Humorist            </w:t>
            </w:r>
            <w:r w:rsidRPr="00634084">
              <w:t xml:space="preserve"> </w:t>
            </w:r>
            <w:r>
              <w:t xml:space="preserve"> </w:t>
            </w:r>
            <w:r w:rsidRPr="00634084">
              <w:t>___________________________</w:t>
            </w:r>
          </w:p>
        </w:tc>
      </w:tr>
      <w:tr w:rsidR="008F0DCA" w:rsidRPr="00634084" w14:paraId="0137D31C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BE61D" w14:textId="77777777" w:rsidR="008F0DCA" w:rsidRPr="00634084" w:rsidRDefault="008F0DCA" w:rsidP="00B40C5D">
            <w:pPr>
              <w:spacing w:after="0" w:line="240" w:lineRule="auto"/>
              <w:ind w:right="90"/>
            </w:pPr>
            <w:r w:rsidRPr="00634084">
              <w:t xml:space="preserve">Date </w:t>
            </w:r>
            <w:r>
              <w:t xml:space="preserve">                                    </w:t>
            </w:r>
            <w:r w:rsidRPr="00634084">
              <w:t xml:space="preserve"> </w:t>
            </w:r>
            <w:r>
              <w:t xml:space="preserve"> </w:t>
            </w:r>
            <w:r w:rsidRPr="00634084">
              <w:t>___________________________</w:t>
            </w:r>
          </w:p>
        </w:tc>
      </w:tr>
    </w:tbl>
    <w:p w14:paraId="55AA9437" w14:textId="77777777" w:rsidR="008F0DCA" w:rsidRDefault="008F0DCA" w:rsidP="00B40C5D">
      <w:pPr>
        <w:spacing w:after="0" w:line="240" w:lineRule="auto"/>
        <w:ind w:right="90"/>
      </w:pPr>
    </w:p>
    <w:p w14:paraId="0C04E0EB" w14:textId="77777777" w:rsidR="008F0DCA" w:rsidRDefault="008F0DCA" w:rsidP="00B40C5D">
      <w:pPr>
        <w:spacing w:after="0" w:line="240" w:lineRule="auto"/>
        <w:ind w:right="90"/>
      </w:pPr>
    </w:p>
    <w:p w14:paraId="32355BA2" w14:textId="77777777" w:rsidR="008F0DCA" w:rsidRDefault="008F0DCA" w:rsidP="00B40C5D">
      <w:pPr>
        <w:spacing w:after="0" w:line="240" w:lineRule="auto"/>
        <w:ind w:right="90"/>
      </w:pPr>
    </w:p>
    <w:p w14:paraId="44091B89" w14:textId="77777777" w:rsidR="008F0DCA" w:rsidRDefault="008F0DCA" w:rsidP="00B40C5D">
      <w:pPr>
        <w:spacing w:after="0" w:line="240" w:lineRule="auto"/>
        <w:ind w:right="90"/>
      </w:pPr>
    </w:p>
    <w:p w14:paraId="2C722DC3" w14:textId="77777777" w:rsidR="008F0DCA" w:rsidRDefault="008F0DCA" w:rsidP="00B40C5D">
      <w:pPr>
        <w:spacing w:after="0" w:line="240" w:lineRule="auto"/>
        <w:ind w:right="90"/>
      </w:pPr>
    </w:p>
    <w:p w14:paraId="33526742" w14:textId="77777777" w:rsidR="008F0DCA" w:rsidRDefault="008F0DCA" w:rsidP="00B40C5D">
      <w:pPr>
        <w:spacing w:after="0" w:line="240" w:lineRule="auto"/>
        <w:ind w:right="90"/>
      </w:pPr>
    </w:p>
    <w:p w14:paraId="7B502B82" w14:textId="77777777" w:rsidR="008F0DCA" w:rsidRDefault="008F0DCA" w:rsidP="00B40C5D">
      <w:pPr>
        <w:spacing w:after="0" w:line="240" w:lineRule="auto"/>
        <w:ind w:right="90"/>
      </w:pPr>
    </w:p>
    <w:p w14:paraId="4DA226F1" w14:textId="77777777" w:rsidR="008F0DCA" w:rsidRDefault="008F0DCA" w:rsidP="00B40C5D">
      <w:pPr>
        <w:spacing w:after="0" w:line="240" w:lineRule="auto"/>
        <w:ind w:right="90"/>
      </w:pPr>
    </w:p>
    <w:p w14:paraId="60BCCA2F" w14:textId="77777777" w:rsidR="008F0DCA" w:rsidRDefault="008F0DCA" w:rsidP="00B40C5D">
      <w:pPr>
        <w:spacing w:after="0" w:line="240" w:lineRule="auto"/>
        <w:ind w:right="90"/>
      </w:pPr>
    </w:p>
    <w:p w14:paraId="45A556B9" w14:textId="77777777" w:rsidR="008F0DCA" w:rsidRDefault="008F0DCA" w:rsidP="00B40C5D">
      <w:pPr>
        <w:spacing w:after="0" w:line="240" w:lineRule="auto"/>
        <w:ind w:right="90"/>
      </w:pPr>
    </w:p>
    <w:p w14:paraId="72FCD564" w14:textId="77777777" w:rsidR="008F0DCA" w:rsidRDefault="008F0DCA" w:rsidP="00B40C5D">
      <w:pPr>
        <w:spacing w:after="0" w:line="240" w:lineRule="auto"/>
        <w:ind w:right="90"/>
      </w:pPr>
    </w:p>
    <w:p w14:paraId="68934387" w14:textId="77777777" w:rsidR="008F0DCA" w:rsidRDefault="008F0DCA" w:rsidP="00B40C5D">
      <w:pPr>
        <w:spacing w:after="0" w:line="240" w:lineRule="auto"/>
        <w:ind w:right="90"/>
      </w:pPr>
    </w:p>
    <w:p w14:paraId="749288F4" w14:textId="77777777" w:rsidR="008F0DCA" w:rsidRDefault="008F0DCA" w:rsidP="00B40C5D">
      <w:pPr>
        <w:spacing w:after="0" w:line="240" w:lineRule="auto"/>
        <w:ind w:right="90"/>
      </w:pPr>
    </w:p>
    <w:p w14:paraId="349CDC99" w14:textId="77777777" w:rsidR="008F0DCA" w:rsidRDefault="008F0DCA" w:rsidP="00B40C5D">
      <w:pPr>
        <w:spacing w:after="0" w:line="240" w:lineRule="auto"/>
        <w:ind w:right="90"/>
      </w:pPr>
    </w:p>
    <w:p w14:paraId="00C7990D" w14:textId="77777777" w:rsidR="008F0DCA" w:rsidRDefault="008F0DCA" w:rsidP="00B40C5D">
      <w:pPr>
        <w:spacing w:after="0" w:line="240" w:lineRule="auto"/>
        <w:ind w:right="90"/>
      </w:pPr>
    </w:p>
    <w:p w14:paraId="0447356F" w14:textId="77777777" w:rsidR="008F0DCA" w:rsidRDefault="008F0DCA" w:rsidP="00B40C5D">
      <w:pPr>
        <w:spacing w:after="0" w:line="240" w:lineRule="auto"/>
        <w:ind w:right="90"/>
      </w:pPr>
    </w:p>
    <w:p w14:paraId="3AD98F29" w14:textId="77777777" w:rsidR="008F0DCA" w:rsidRDefault="008F0DCA" w:rsidP="00B40C5D">
      <w:pPr>
        <w:spacing w:after="0" w:line="240" w:lineRule="auto"/>
        <w:ind w:right="90"/>
      </w:pPr>
    </w:p>
    <w:p w14:paraId="4755E0D5" w14:textId="77777777" w:rsidR="008F0DCA" w:rsidRDefault="008F0DCA" w:rsidP="00B40C5D">
      <w:pPr>
        <w:spacing w:after="0" w:line="240" w:lineRule="auto"/>
        <w:ind w:right="90"/>
      </w:pPr>
    </w:p>
    <w:p w14:paraId="449F2A2A" w14:textId="77777777" w:rsidR="008F0DCA" w:rsidRDefault="008F0DCA" w:rsidP="00B40C5D">
      <w:pPr>
        <w:spacing w:after="0" w:line="240" w:lineRule="auto"/>
        <w:ind w:right="90"/>
      </w:pPr>
    </w:p>
    <w:p w14:paraId="29215E7B" w14:textId="77777777" w:rsidR="008F0DCA" w:rsidRDefault="008F0DCA" w:rsidP="00B40C5D">
      <w:pPr>
        <w:spacing w:after="0" w:line="240" w:lineRule="auto"/>
        <w:ind w:right="90"/>
      </w:pPr>
    </w:p>
    <w:p w14:paraId="00326AA1" w14:textId="77777777" w:rsidR="008F0DCA" w:rsidRDefault="008F0DCA" w:rsidP="00B40C5D">
      <w:pPr>
        <w:spacing w:after="0" w:line="240" w:lineRule="auto"/>
        <w:ind w:right="90"/>
      </w:pPr>
    </w:p>
    <w:p w14:paraId="29316314" w14:textId="77777777" w:rsidR="008F0DCA" w:rsidRDefault="008F0DCA" w:rsidP="00B40C5D">
      <w:pPr>
        <w:spacing w:after="0" w:line="240" w:lineRule="auto"/>
        <w:ind w:right="90"/>
      </w:pPr>
    </w:p>
    <w:p w14:paraId="66B2BFC5" w14:textId="77777777" w:rsidR="008F0DCA" w:rsidRDefault="008F0DCA" w:rsidP="00B40C5D">
      <w:pPr>
        <w:spacing w:after="0" w:line="240" w:lineRule="auto"/>
        <w:ind w:right="90"/>
      </w:pPr>
    </w:p>
    <w:p w14:paraId="7273D80F" w14:textId="77777777" w:rsidR="008F0DCA" w:rsidRDefault="008F0DCA" w:rsidP="00B40C5D">
      <w:pPr>
        <w:spacing w:after="0" w:line="240" w:lineRule="auto"/>
        <w:ind w:right="90"/>
      </w:pPr>
    </w:p>
    <w:p w14:paraId="61349C14" w14:textId="77777777" w:rsidR="008F0DCA" w:rsidRDefault="008F0DCA" w:rsidP="00B40C5D">
      <w:pPr>
        <w:spacing w:after="0" w:line="240" w:lineRule="auto"/>
        <w:ind w:right="90"/>
      </w:pPr>
    </w:p>
    <w:p w14:paraId="3A548302" w14:textId="77777777" w:rsidR="008F0DCA" w:rsidRDefault="008F0DCA" w:rsidP="00B40C5D">
      <w:pPr>
        <w:spacing w:after="0" w:line="240" w:lineRule="auto"/>
        <w:ind w:right="90"/>
      </w:pPr>
    </w:p>
    <w:p w14:paraId="5732B21A" w14:textId="77777777" w:rsidR="008F0DCA" w:rsidRDefault="008F0DCA" w:rsidP="00B40C5D">
      <w:pPr>
        <w:spacing w:after="0" w:line="240" w:lineRule="auto"/>
        <w:ind w:right="90"/>
      </w:pPr>
    </w:p>
    <w:p w14:paraId="4EE76922" w14:textId="77777777" w:rsidR="008F0DCA" w:rsidRDefault="008F0DCA" w:rsidP="00B40C5D">
      <w:pPr>
        <w:spacing w:after="0" w:line="240" w:lineRule="auto"/>
        <w:ind w:right="90"/>
      </w:pPr>
    </w:p>
    <w:p w14:paraId="1EB92774" w14:textId="77777777" w:rsidR="008F0DCA" w:rsidRDefault="008F0DCA" w:rsidP="00B40C5D">
      <w:pPr>
        <w:spacing w:after="0" w:line="240" w:lineRule="auto"/>
        <w:ind w:right="90"/>
      </w:pPr>
    </w:p>
    <w:p w14:paraId="402B4869" w14:textId="77777777" w:rsidR="008F0DCA" w:rsidRDefault="008F0DCA" w:rsidP="00B40C5D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</w:tblGrid>
      <w:tr w:rsidR="008F0DCA" w:rsidRPr="00634084" w14:paraId="3EFBF38F" w14:textId="77777777" w:rsidTr="009C7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5B19F" w14:textId="77777777" w:rsidR="008F0DCA" w:rsidRPr="00634084" w:rsidRDefault="008F0DCA" w:rsidP="00B40C5D">
            <w:pPr>
              <w:spacing w:after="0" w:line="240" w:lineRule="auto"/>
              <w:ind w:left="540"/>
              <w:rPr>
                <w:b/>
                <w:bCs/>
              </w:rPr>
            </w:pPr>
            <w:r>
              <w:rPr>
                <w:b/>
                <w:bCs/>
              </w:rPr>
              <w:t>OPP</w:t>
            </w:r>
          </w:p>
        </w:tc>
      </w:tr>
      <w:tr w:rsidR="008F0DCA" w:rsidRPr="00634084" w14:paraId="7BC9FD8B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83C6" w14:textId="77777777" w:rsidR="008F0DCA" w:rsidRDefault="008F0DCA" w:rsidP="00B40C5D">
            <w:pPr>
              <w:spacing w:after="0" w:line="240" w:lineRule="auto"/>
              <w:ind w:left="540"/>
            </w:pPr>
          </w:p>
          <w:p w14:paraId="4EBB2011" w14:textId="77777777" w:rsidR="008F0DCA" w:rsidRPr="00634084" w:rsidRDefault="008F0DCA" w:rsidP="00B40C5D">
            <w:pPr>
              <w:spacing w:after="0" w:line="240" w:lineRule="auto"/>
              <w:ind w:left="540"/>
            </w:pPr>
            <w:r>
              <w:t xml:space="preserve">Signature by                         </w:t>
            </w:r>
            <w:r w:rsidRPr="00634084">
              <w:t>___________________________</w:t>
            </w:r>
          </w:p>
        </w:tc>
      </w:tr>
      <w:tr w:rsidR="008F0DCA" w:rsidRPr="00634084" w14:paraId="11CB7C73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C7BE" w14:textId="77777777" w:rsidR="008F0DCA" w:rsidRPr="00634084" w:rsidRDefault="008F0DCA" w:rsidP="00B40C5D">
            <w:pPr>
              <w:spacing w:after="0" w:line="240" w:lineRule="auto"/>
              <w:ind w:left="540"/>
            </w:pPr>
            <w:r>
              <w:t xml:space="preserve">Gettysburger King            </w:t>
            </w:r>
            <w:r w:rsidRPr="00634084">
              <w:t>___________________________</w:t>
            </w:r>
          </w:p>
        </w:tc>
      </w:tr>
      <w:tr w:rsidR="008F0DCA" w:rsidRPr="00634084" w14:paraId="1C762D29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F2A3" w14:textId="77777777" w:rsidR="008F0DCA" w:rsidRPr="00634084" w:rsidRDefault="008F0DCA" w:rsidP="00B40C5D">
            <w:pPr>
              <w:spacing w:after="0" w:line="240" w:lineRule="auto"/>
              <w:ind w:left="540"/>
            </w:pPr>
            <w:r>
              <w:t>Title: Unifier of Burgers</w:t>
            </w:r>
            <w:r w:rsidRPr="00634084">
              <w:t xml:space="preserve"> </w:t>
            </w:r>
            <w:r>
              <w:t xml:space="preserve">            </w:t>
            </w:r>
            <w:r w:rsidRPr="00634084">
              <w:t>___________________________</w:t>
            </w:r>
          </w:p>
        </w:tc>
      </w:tr>
      <w:tr w:rsidR="008F0DCA" w:rsidRPr="00634084" w14:paraId="69FCE48D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3E7B" w14:textId="77777777" w:rsidR="008F0DCA" w:rsidRPr="00634084" w:rsidRDefault="008F0DCA" w:rsidP="00B40C5D">
            <w:pPr>
              <w:spacing w:after="0" w:line="240" w:lineRule="auto"/>
              <w:ind w:left="540"/>
            </w:pPr>
            <w:r w:rsidRPr="00634084">
              <w:t xml:space="preserve">Date </w:t>
            </w:r>
            <w:r>
              <w:t xml:space="preserve">                              </w:t>
            </w:r>
            <w:r w:rsidRPr="00634084">
              <w:t xml:space="preserve"> </w:t>
            </w:r>
            <w:r>
              <w:t xml:space="preserve">         </w:t>
            </w:r>
            <w:r w:rsidRPr="00634084">
              <w:t>___________________________</w:t>
            </w:r>
          </w:p>
        </w:tc>
      </w:tr>
    </w:tbl>
    <w:p w14:paraId="25D8D668" w14:textId="77777777" w:rsidR="008F0DCA" w:rsidRDefault="008F0DCA" w:rsidP="00B40C5D">
      <w:pPr>
        <w:spacing w:after="0" w:line="240" w:lineRule="auto"/>
        <w:ind w:left="540"/>
      </w:pPr>
    </w:p>
    <w:p w14:paraId="0AA61DD0" w14:textId="77777777" w:rsidR="008F0DCA" w:rsidRDefault="008F0DCA" w:rsidP="00B40C5D">
      <w:pPr>
        <w:spacing w:after="0" w:line="240" w:lineRule="auto"/>
        <w:ind w:left="540"/>
      </w:pPr>
    </w:p>
    <w:p w14:paraId="21D279B9" w14:textId="77777777" w:rsidR="008F0DCA" w:rsidRDefault="008F0DCA" w:rsidP="00B40C5D">
      <w:pPr>
        <w:spacing w:after="0" w:line="240" w:lineRule="auto"/>
        <w:ind w:left="540"/>
      </w:pPr>
    </w:p>
    <w:p w14:paraId="22947AC9" w14:textId="77777777" w:rsidR="008F0DCA" w:rsidRDefault="008F0DCA" w:rsidP="00B40C5D">
      <w:pPr>
        <w:spacing w:after="0" w:line="240" w:lineRule="auto"/>
        <w:ind w:left="540"/>
      </w:pPr>
    </w:p>
    <w:p w14:paraId="35373CEC" w14:textId="77777777" w:rsidR="008F0DCA" w:rsidRDefault="008F0DCA" w:rsidP="00B40C5D">
      <w:pPr>
        <w:spacing w:after="0" w:line="240" w:lineRule="auto"/>
        <w:ind w:left="540"/>
      </w:pPr>
    </w:p>
    <w:p w14:paraId="232903A7" w14:textId="77777777" w:rsidR="008F0DCA" w:rsidRDefault="008F0DCA" w:rsidP="00B40C5D">
      <w:pPr>
        <w:spacing w:after="0" w:line="240" w:lineRule="auto"/>
        <w:ind w:left="540"/>
      </w:pPr>
    </w:p>
    <w:p w14:paraId="777DCFF1" w14:textId="77777777" w:rsidR="008F0DCA" w:rsidRDefault="008F0DCA" w:rsidP="00B40C5D">
      <w:pPr>
        <w:spacing w:after="0" w:line="240" w:lineRule="auto"/>
        <w:ind w:left="540"/>
      </w:pPr>
    </w:p>
    <w:p w14:paraId="309F4C2F" w14:textId="77777777" w:rsidR="008F0DCA" w:rsidRDefault="008F0DCA" w:rsidP="00B40C5D">
      <w:pPr>
        <w:spacing w:after="0" w:line="240" w:lineRule="auto"/>
        <w:ind w:left="540"/>
      </w:pPr>
    </w:p>
    <w:p w14:paraId="6A3A75D2" w14:textId="77777777" w:rsidR="008F0DCA" w:rsidRDefault="008F0DCA" w:rsidP="00B40C5D">
      <w:pPr>
        <w:spacing w:after="0" w:line="240" w:lineRule="auto"/>
        <w:ind w:left="540"/>
      </w:pPr>
    </w:p>
    <w:p w14:paraId="5FC6F5D1" w14:textId="77777777" w:rsidR="008F0DCA" w:rsidRDefault="008F0DCA" w:rsidP="00B40C5D">
      <w:pPr>
        <w:spacing w:after="0" w:line="240" w:lineRule="auto"/>
        <w:ind w:left="540"/>
      </w:pPr>
    </w:p>
    <w:p w14:paraId="6ED14EC8" w14:textId="77777777" w:rsidR="008F0DCA" w:rsidRDefault="008F0DCA" w:rsidP="00B40C5D">
      <w:pPr>
        <w:spacing w:after="0" w:line="240" w:lineRule="auto"/>
        <w:ind w:left="540"/>
      </w:pPr>
    </w:p>
    <w:p w14:paraId="6EC83229" w14:textId="77777777" w:rsidR="008F0DCA" w:rsidRDefault="008F0DCA" w:rsidP="00B40C5D">
      <w:pPr>
        <w:spacing w:after="0" w:line="240" w:lineRule="auto"/>
        <w:ind w:left="540"/>
      </w:pPr>
    </w:p>
    <w:p w14:paraId="11393121" w14:textId="77777777" w:rsidR="008F0DCA" w:rsidRDefault="008F0DCA" w:rsidP="00B40C5D">
      <w:pPr>
        <w:spacing w:after="0" w:line="240" w:lineRule="auto"/>
        <w:ind w:left="540"/>
      </w:pPr>
    </w:p>
    <w:p w14:paraId="5A1E778F" w14:textId="77777777" w:rsidR="008F0DCA" w:rsidRDefault="008F0DCA" w:rsidP="00B40C5D">
      <w:pPr>
        <w:spacing w:after="0" w:line="240" w:lineRule="auto"/>
        <w:ind w:left="540"/>
      </w:pPr>
    </w:p>
    <w:p w14:paraId="5DDD881B" w14:textId="77777777" w:rsidR="008F0DCA" w:rsidRDefault="008F0DCA" w:rsidP="00B40C5D">
      <w:pPr>
        <w:spacing w:after="0" w:line="240" w:lineRule="auto"/>
        <w:ind w:left="540"/>
      </w:pPr>
    </w:p>
    <w:p w14:paraId="16BB67E0" w14:textId="77777777" w:rsidR="008F0DCA" w:rsidRDefault="008F0DCA" w:rsidP="00B40C5D">
      <w:pPr>
        <w:spacing w:after="0" w:line="240" w:lineRule="auto"/>
        <w:ind w:left="540"/>
      </w:pPr>
    </w:p>
    <w:p w14:paraId="2E8CBDB7" w14:textId="77777777" w:rsidR="008F0DCA" w:rsidRDefault="008F0DCA" w:rsidP="00B40C5D">
      <w:pPr>
        <w:spacing w:after="0" w:line="240" w:lineRule="auto"/>
        <w:ind w:left="540"/>
      </w:pPr>
    </w:p>
    <w:p w14:paraId="6856D7F1" w14:textId="77777777" w:rsidR="008F0DCA" w:rsidRDefault="008F0DCA" w:rsidP="00B40C5D">
      <w:pPr>
        <w:spacing w:after="0" w:line="240" w:lineRule="auto"/>
        <w:ind w:left="540"/>
      </w:pPr>
    </w:p>
    <w:p w14:paraId="66A716CF" w14:textId="77777777" w:rsidR="008F0DCA" w:rsidRDefault="008F0DCA" w:rsidP="00B40C5D">
      <w:pPr>
        <w:spacing w:after="0" w:line="240" w:lineRule="auto"/>
        <w:ind w:left="540"/>
      </w:pPr>
    </w:p>
    <w:p w14:paraId="3322F05F" w14:textId="77777777" w:rsidR="008F0DCA" w:rsidRPr="00634084" w:rsidRDefault="00000000" w:rsidP="00B40C5D">
      <w:pPr>
        <w:spacing w:after="0" w:line="240" w:lineRule="auto"/>
        <w:ind w:left="540"/>
      </w:pPr>
      <w:r>
        <w:pict w14:anchorId="73F29D43">
          <v:rect id="_x0000_i1032" style="width:0;height:1.5pt" o:hralign="center" o:hrstd="t" o:hr="t" fillcolor="#a0a0a0" stroked="f"/>
        </w:pict>
      </w:r>
    </w:p>
    <w:p w14:paraId="5E6C38F0" w14:textId="77777777" w:rsidR="008F0DCA" w:rsidRDefault="008F0DCA" w:rsidP="00B40C5D">
      <w:pPr>
        <w:spacing w:after="0" w:line="240" w:lineRule="auto"/>
        <w:ind w:left="540"/>
        <w:rPr>
          <w:i/>
          <w:iCs/>
        </w:rPr>
      </w:pPr>
      <w:r>
        <w:rPr>
          <w:i/>
          <w:iCs/>
        </w:rPr>
        <w:t>*Official and binding note*</w:t>
      </w:r>
    </w:p>
    <w:p w14:paraId="78D13383" w14:textId="77777777" w:rsidR="008F0DCA" w:rsidRDefault="008F0DCA" w:rsidP="00B40C5D">
      <w:pPr>
        <w:spacing w:after="0" w:line="240" w:lineRule="auto"/>
        <w:ind w:left="540"/>
        <w:rPr>
          <w:i/>
          <w:iCs/>
        </w:rPr>
      </w:pPr>
    </w:p>
    <w:p w14:paraId="0CB2311D" w14:textId="77777777" w:rsidR="008F0DCA" w:rsidRDefault="008F0DCA" w:rsidP="00B40C5D">
      <w:pPr>
        <w:spacing w:after="0" w:line="240" w:lineRule="auto"/>
        <w:ind w:left="540"/>
      </w:pPr>
      <w:r>
        <w:rPr>
          <w:i/>
          <w:iCs/>
        </w:rPr>
        <w:t>Pinky swears are acceptable alternatives to eSignatures in the Golden State of Nowhere</w:t>
      </w:r>
    </w:p>
    <w:sectPr w:rsidR="008F0DCA" w:rsidSect="008F0DC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4350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A28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C6A1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47974">
    <w:abstractNumId w:val="10"/>
  </w:num>
  <w:num w:numId="2" w16cid:durableId="2026401631">
    <w:abstractNumId w:val="18"/>
  </w:num>
  <w:num w:numId="3" w16cid:durableId="1974096054">
    <w:abstractNumId w:val="19"/>
  </w:num>
  <w:num w:numId="4" w16cid:durableId="2031177229">
    <w:abstractNumId w:val="14"/>
  </w:num>
  <w:num w:numId="5" w16cid:durableId="706176372">
    <w:abstractNumId w:val="12"/>
  </w:num>
  <w:num w:numId="6" w16cid:durableId="101413648">
    <w:abstractNumId w:val="20"/>
  </w:num>
  <w:num w:numId="7" w16cid:durableId="733428086">
    <w:abstractNumId w:val="17"/>
  </w:num>
  <w:num w:numId="8" w16cid:durableId="1210806196">
    <w:abstractNumId w:val="15"/>
  </w:num>
  <w:num w:numId="9" w16cid:durableId="857738865">
    <w:abstractNumId w:val="21"/>
  </w:num>
  <w:num w:numId="10" w16cid:durableId="806556344">
    <w:abstractNumId w:val="22"/>
  </w:num>
  <w:num w:numId="11" w16cid:durableId="54744564">
    <w:abstractNumId w:val="13"/>
  </w:num>
  <w:num w:numId="12" w16cid:durableId="996878566">
    <w:abstractNumId w:val="16"/>
  </w:num>
  <w:num w:numId="13" w16cid:durableId="1839688941">
    <w:abstractNumId w:val="11"/>
  </w:num>
  <w:num w:numId="14" w16cid:durableId="259267369">
    <w:abstractNumId w:val="9"/>
  </w:num>
  <w:num w:numId="15" w16cid:durableId="440565224">
    <w:abstractNumId w:val="7"/>
  </w:num>
  <w:num w:numId="16" w16cid:durableId="1950309217">
    <w:abstractNumId w:val="6"/>
  </w:num>
  <w:num w:numId="17" w16cid:durableId="520558866">
    <w:abstractNumId w:val="5"/>
  </w:num>
  <w:num w:numId="18" w16cid:durableId="1950115699">
    <w:abstractNumId w:val="4"/>
  </w:num>
  <w:num w:numId="19" w16cid:durableId="214854373">
    <w:abstractNumId w:val="8"/>
  </w:num>
  <w:num w:numId="20" w16cid:durableId="671032632">
    <w:abstractNumId w:val="3"/>
  </w:num>
  <w:num w:numId="21" w16cid:durableId="634795647">
    <w:abstractNumId w:val="2"/>
  </w:num>
  <w:num w:numId="22" w16cid:durableId="1616447397">
    <w:abstractNumId w:val="1"/>
  </w:num>
  <w:num w:numId="23" w16cid:durableId="205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4"/>
    <w:rsid w:val="000261F8"/>
    <w:rsid w:val="0004761C"/>
    <w:rsid w:val="00071FA1"/>
    <w:rsid w:val="000768D1"/>
    <w:rsid w:val="000774B1"/>
    <w:rsid w:val="000808D1"/>
    <w:rsid w:val="0009498B"/>
    <w:rsid w:val="00137EF8"/>
    <w:rsid w:val="0017459E"/>
    <w:rsid w:val="001A4406"/>
    <w:rsid w:val="001C23FB"/>
    <w:rsid w:val="001D1329"/>
    <w:rsid w:val="001E314C"/>
    <w:rsid w:val="00203BCB"/>
    <w:rsid w:val="002254DF"/>
    <w:rsid w:val="00226461"/>
    <w:rsid w:val="00312392"/>
    <w:rsid w:val="00322D35"/>
    <w:rsid w:val="003A2075"/>
    <w:rsid w:val="003A646A"/>
    <w:rsid w:val="003A6FD2"/>
    <w:rsid w:val="004368DF"/>
    <w:rsid w:val="00440754"/>
    <w:rsid w:val="004554BF"/>
    <w:rsid w:val="004939BD"/>
    <w:rsid w:val="004D7BA6"/>
    <w:rsid w:val="004F1383"/>
    <w:rsid w:val="00563DB5"/>
    <w:rsid w:val="00591A94"/>
    <w:rsid w:val="005972F6"/>
    <w:rsid w:val="005D0D84"/>
    <w:rsid w:val="00634084"/>
    <w:rsid w:val="00651BB0"/>
    <w:rsid w:val="00655657"/>
    <w:rsid w:val="00663CBA"/>
    <w:rsid w:val="00696297"/>
    <w:rsid w:val="006A01B3"/>
    <w:rsid w:val="007165EE"/>
    <w:rsid w:val="007708D8"/>
    <w:rsid w:val="007B212A"/>
    <w:rsid w:val="007C23E2"/>
    <w:rsid w:val="007F0968"/>
    <w:rsid w:val="00822594"/>
    <w:rsid w:val="008460AC"/>
    <w:rsid w:val="00864750"/>
    <w:rsid w:val="008778D8"/>
    <w:rsid w:val="008C3642"/>
    <w:rsid w:val="008C7AEF"/>
    <w:rsid w:val="008E0D66"/>
    <w:rsid w:val="008F0DCA"/>
    <w:rsid w:val="008F742E"/>
    <w:rsid w:val="00911FF2"/>
    <w:rsid w:val="00927899"/>
    <w:rsid w:val="0093077E"/>
    <w:rsid w:val="0094716A"/>
    <w:rsid w:val="009506D7"/>
    <w:rsid w:val="00974EB9"/>
    <w:rsid w:val="009B2E43"/>
    <w:rsid w:val="009C7660"/>
    <w:rsid w:val="009C7AE6"/>
    <w:rsid w:val="009D10A3"/>
    <w:rsid w:val="00A038A5"/>
    <w:rsid w:val="00A168E0"/>
    <w:rsid w:val="00A1756A"/>
    <w:rsid w:val="00A9636E"/>
    <w:rsid w:val="00AB2BE5"/>
    <w:rsid w:val="00B371EA"/>
    <w:rsid w:val="00B40C5D"/>
    <w:rsid w:val="00B47665"/>
    <w:rsid w:val="00B51FC0"/>
    <w:rsid w:val="00BD1061"/>
    <w:rsid w:val="00BF68D8"/>
    <w:rsid w:val="00C9769C"/>
    <w:rsid w:val="00CC0194"/>
    <w:rsid w:val="00CD6895"/>
    <w:rsid w:val="00CF40FD"/>
    <w:rsid w:val="00D05ACD"/>
    <w:rsid w:val="00D62E33"/>
    <w:rsid w:val="00D75B2E"/>
    <w:rsid w:val="00D833B8"/>
    <w:rsid w:val="00D85562"/>
    <w:rsid w:val="00D97CB4"/>
    <w:rsid w:val="00DB4856"/>
    <w:rsid w:val="00DD1994"/>
    <w:rsid w:val="00DF288C"/>
    <w:rsid w:val="00E03D16"/>
    <w:rsid w:val="00EB0BFF"/>
    <w:rsid w:val="00EC3FD9"/>
    <w:rsid w:val="00EE42A1"/>
    <w:rsid w:val="00F11DD5"/>
    <w:rsid w:val="00F857E4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9AFC"/>
  <w15:chartTrackingRefBased/>
  <w15:docId w15:val="{2A929457-A554-4734-B345-A8829FF3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CA"/>
  </w:style>
  <w:style w:type="paragraph" w:styleId="Heading1">
    <w:name w:val="heading 1"/>
    <w:basedOn w:val="Normal"/>
    <w:next w:val="Normal"/>
    <w:link w:val="Heading1Char"/>
    <w:uiPriority w:val="9"/>
    <w:qFormat/>
    <w:rsid w:val="008F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riableStyle">
    <w:name w:val="variableStyle"/>
    <w:basedOn w:val="BodyText"/>
    <w:autoRedefine/>
    <w:qFormat/>
    <w:rsid w:val="008F0DCA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F0D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0DCA"/>
  </w:style>
  <w:style w:type="character" w:customStyle="1" w:styleId="Heading1Char">
    <w:name w:val="Heading 1 Char"/>
    <w:basedOn w:val="DefaultParagraphFont"/>
    <w:link w:val="Heading1"/>
    <w:uiPriority w:val="9"/>
    <w:rsid w:val="008F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DCA"/>
    <w:rPr>
      <w:b/>
      <w:bCs/>
      <w:smallCaps/>
      <w:color w:val="0F4761" w:themeColor="accent1" w:themeShade="BF"/>
      <w:spacing w:val="5"/>
    </w:rPr>
  </w:style>
  <w:style w:type="paragraph" w:customStyle="1" w:styleId="Motistyle">
    <w:name w:val="Moti style"/>
    <w:basedOn w:val="Heading2"/>
    <w:next w:val="Heading3"/>
    <w:link w:val="MotistyleChar"/>
    <w:qFormat/>
    <w:rsid w:val="008F0DCA"/>
    <w:pPr>
      <w:numPr>
        <w:numId w:val="5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8F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0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CA"/>
    <w:rPr>
      <w:color w:val="605E5C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8F0DCA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8F0DCA"/>
    <w:pPr>
      <w:numPr>
        <w:numId w:val="12"/>
      </w:numPr>
    </w:pPr>
  </w:style>
  <w:style w:type="numbering" w:styleId="ArticleSection">
    <w:name w:val="Outline List 3"/>
    <w:basedOn w:val="NoList"/>
    <w:uiPriority w:val="99"/>
    <w:semiHidden/>
    <w:unhideWhenUsed/>
    <w:rsid w:val="008F0DCA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C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F0DCA"/>
  </w:style>
  <w:style w:type="paragraph" w:styleId="BlockText">
    <w:name w:val="Block Text"/>
    <w:basedOn w:val="Normal"/>
    <w:uiPriority w:val="99"/>
    <w:semiHidden/>
    <w:unhideWhenUsed/>
    <w:rsid w:val="008F0DCA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F0D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0DCA"/>
  </w:style>
  <w:style w:type="paragraph" w:styleId="BodyText3">
    <w:name w:val="Body Text 3"/>
    <w:basedOn w:val="Normal"/>
    <w:link w:val="BodyText3Char"/>
    <w:uiPriority w:val="99"/>
    <w:semiHidden/>
    <w:unhideWhenUsed/>
    <w:rsid w:val="008F0D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DC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F0DC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0DC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0DC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0DC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F0DC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F0DC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F0DC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0DC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DC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DCA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F0DC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D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F0DC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F0DCA"/>
  </w:style>
  <w:style w:type="table" w:styleId="ColorfulGrid">
    <w:name w:val="Colorful Grid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F0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DCA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0DCA"/>
  </w:style>
  <w:style w:type="character" w:customStyle="1" w:styleId="DateChar">
    <w:name w:val="Date Char"/>
    <w:basedOn w:val="DefaultParagraphFont"/>
    <w:link w:val="Date"/>
    <w:uiPriority w:val="99"/>
    <w:semiHidden/>
    <w:rsid w:val="008F0DCA"/>
  </w:style>
  <w:style w:type="paragraph" w:styleId="DocumentMap">
    <w:name w:val="Document Map"/>
    <w:basedOn w:val="Normal"/>
    <w:link w:val="DocumentMapChar"/>
    <w:uiPriority w:val="99"/>
    <w:semiHidden/>
    <w:unhideWhenUsed/>
    <w:rsid w:val="008F0DC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DC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F0DC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0DCA"/>
  </w:style>
  <w:style w:type="character" w:styleId="Emphasis">
    <w:name w:val="Emphasis"/>
    <w:basedOn w:val="DefaultParagraphFont"/>
    <w:uiPriority w:val="20"/>
    <w:qFormat/>
    <w:rsid w:val="008F0DC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F0D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D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DC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F0D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F0DCA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F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DCA"/>
  </w:style>
  <w:style w:type="character" w:styleId="FootnoteReference">
    <w:name w:val="footnote reference"/>
    <w:basedOn w:val="DefaultParagraphFont"/>
    <w:uiPriority w:val="99"/>
    <w:semiHidden/>
    <w:unhideWhenUsed/>
    <w:rsid w:val="008F0D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D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DCA"/>
    <w:rPr>
      <w:sz w:val="20"/>
      <w:szCs w:val="20"/>
    </w:rPr>
  </w:style>
  <w:style w:type="table" w:styleId="GridTable1Light">
    <w:name w:val="Grid Table 1 Light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F0DCA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F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DCA"/>
  </w:style>
  <w:style w:type="character" w:styleId="HTMLAcronym">
    <w:name w:val="HTML Acronym"/>
    <w:basedOn w:val="DefaultParagraphFont"/>
    <w:uiPriority w:val="99"/>
    <w:semiHidden/>
    <w:unhideWhenUsed/>
    <w:rsid w:val="008F0DCA"/>
  </w:style>
  <w:style w:type="paragraph" w:styleId="HTMLAddress">
    <w:name w:val="HTML Address"/>
    <w:basedOn w:val="Normal"/>
    <w:link w:val="HTMLAddressChar"/>
    <w:uiPriority w:val="99"/>
    <w:semiHidden/>
    <w:unhideWhenUsed/>
    <w:rsid w:val="008F0DC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0DC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F0DC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0DC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F0DC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F0D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D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DCA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F0DC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F0DC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F0DCA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F0DC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F0D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F0DCA"/>
  </w:style>
  <w:style w:type="paragraph" w:styleId="List">
    <w:name w:val="List"/>
    <w:basedOn w:val="Normal"/>
    <w:uiPriority w:val="99"/>
    <w:semiHidden/>
    <w:unhideWhenUsed/>
    <w:rsid w:val="008F0DC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F0DC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F0DC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F0DC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F0DC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F0DCA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F0DCA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F0DCA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F0DCA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F0DCA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F0DC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F0DC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F0DC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F0DC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F0DC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F0DCA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F0DCA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F0DCA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F0DCA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F0DCA"/>
    <w:pPr>
      <w:numPr>
        <w:numId w:val="23"/>
      </w:numPr>
      <w:contextualSpacing/>
    </w:pPr>
  </w:style>
  <w:style w:type="table" w:styleId="ListTable1Light">
    <w:name w:val="List Table 1 Light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F0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F0DCA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F0DC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F0D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0DCA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F0D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0DCA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F0DC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F0DC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0DCA"/>
  </w:style>
  <w:style w:type="character" w:styleId="PageNumber">
    <w:name w:val="page number"/>
    <w:basedOn w:val="DefaultParagraphFont"/>
    <w:uiPriority w:val="99"/>
    <w:semiHidden/>
    <w:unhideWhenUsed/>
    <w:rsid w:val="008F0DCA"/>
  </w:style>
  <w:style w:type="character" w:styleId="PlaceholderText">
    <w:name w:val="Placeholder Text"/>
    <w:basedOn w:val="DefaultParagraphFont"/>
    <w:uiPriority w:val="99"/>
    <w:semiHidden/>
    <w:rsid w:val="008F0DCA"/>
    <w:rPr>
      <w:color w:val="666666"/>
    </w:rPr>
  </w:style>
  <w:style w:type="table" w:styleId="PlainTable1">
    <w:name w:val="Plain Table 1"/>
    <w:basedOn w:val="TableNormal"/>
    <w:uiPriority w:val="41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F0D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DCA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F0DC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0DCA"/>
  </w:style>
  <w:style w:type="paragraph" w:styleId="Signature">
    <w:name w:val="Signature"/>
    <w:basedOn w:val="Normal"/>
    <w:link w:val="SignatureChar"/>
    <w:uiPriority w:val="99"/>
    <w:semiHidden/>
    <w:unhideWhenUsed/>
    <w:rsid w:val="008F0DC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F0DCA"/>
  </w:style>
  <w:style w:type="character" w:styleId="SmartHyperlink">
    <w:name w:val="Smart Hyperlink"/>
    <w:basedOn w:val="DefaultParagraphFont"/>
    <w:uiPriority w:val="99"/>
    <w:semiHidden/>
    <w:unhideWhenUsed/>
    <w:rsid w:val="008F0DCA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F0DCA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8F0DC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F0D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F0DC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F0D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F0D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F0D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F0D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F0D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F0D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F0D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F0D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F0D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F0D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F0D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F0D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F0D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F0D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F0D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F0D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F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F0D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F0D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F0D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F0D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F0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F0D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F0D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F0D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F0D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F0D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F0D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F0DCA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F0DC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F0D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F0D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F0D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F0D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F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F0D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F0D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F0D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F0DC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F0DC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F0DC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F0DC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F0DC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F0DC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F0DC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F0DC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F0DC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F0DC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DCA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w.cornell.edu/constitution-conan/article-1/section-10/clause-1/contract-clause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9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527BFC-8245-426E-98CC-DF30B34A518E}">
  <we:reference id="52ff8f20-1a2e-4ebc-a576-11814f2739d9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Sorkin</dc:creator>
  <cp:keywords/>
  <dc:description/>
  <cp:lastModifiedBy>Moti Sorkin</cp:lastModifiedBy>
  <cp:revision>74</cp:revision>
  <dcterms:created xsi:type="dcterms:W3CDTF">2025-08-08T16:28:00Z</dcterms:created>
  <dcterms:modified xsi:type="dcterms:W3CDTF">2025-08-15T22:28:00Z</dcterms:modified>
</cp:coreProperties>
</file>