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DA" w:rsidRDefault="00BD78DA" w:rsidP="00BD78DA">
      <w:pPr>
        <w:pStyle w:val="Default"/>
      </w:pPr>
    </w:p>
    <w:p w:rsidR="00BD78DA" w:rsidRPr="002E243D" w:rsidRDefault="00BD78DA" w:rsidP="00BD78DA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3B732DF5" wp14:editId="4CB6D72F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Pr="002E243D" w:rsidRDefault="00BD78DA" w:rsidP="00BD78DA">
      <w:pPr>
        <w:pStyle w:val="Ttulo"/>
        <w:rPr>
          <w:rFonts w:ascii="Calibri" w:hAnsi="Calibri" w:cs="Arial"/>
          <w:sz w:val="28"/>
          <w:szCs w:val="28"/>
        </w:rPr>
      </w:pPr>
    </w:p>
    <w:p w:rsidR="00BD78DA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BD78DA" w:rsidRPr="0086455E" w:rsidRDefault="00BD78DA" w:rsidP="00BD78DA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BD78DA" w:rsidRDefault="00BD78DA" w:rsidP="00BD78DA">
      <w:pPr>
        <w:pStyle w:val="Default"/>
      </w:pPr>
    </w:p>
    <w:p w:rsidR="00BD78DA" w:rsidRPr="00956320" w:rsidRDefault="00BD78DA" w:rsidP="00956320">
      <w:pPr>
        <w:pStyle w:val="Default"/>
        <w:jc w:val="center"/>
        <w:rPr>
          <w:rFonts w:asciiTheme="minorHAnsi" w:hAnsiTheme="minorHAnsi" w:cstheme="minorHAnsi"/>
          <w:sz w:val="28"/>
        </w:rPr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 w:rsidR="00956320">
        <w:rPr>
          <w:rFonts w:ascii="Calibri" w:hAnsi="Calibri"/>
          <w:b/>
          <w:sz w:val="28"/>
          <w:szCs w:val="28"/>
        </w:rPr>
        <w:t>6</w:t>
      </w:r>
      <w:r w:rsidR="00956320" w:rsidRPr="00956320">
        <w:rPr>
          <w:rFonts w:asciiTheme="minorHAnsi" w:hAnsiTheme="minorHAnsi" w:cstheme="minorHAnsi"/>
          <w:sz w:val="28"/>
        </w:rPr>
        <w:t xml:space="preserve"> Programación en Lenguaje Ensamblador del ATmega1280</w:t>
      </w:r>
    </w:p>
    <w:p w:rsidR="00BD78DA" w:rsidRDefault="00BD78DA" w:rsidP="00BD78DA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Pr="002E6EEC" w:rsidRDefault="00BD78DA" w:rsidP="00BD78DA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BD78DA" w:rsidRDefault="00BD78DA" w:rsidP="00BD78DA">
      <w:pPr>
        <w:jc w:val="center"/>
        <w:rPr>
          <w:rFonts w:ascii="Calibri" w:hAnsi="Calibri"/>
          <w:sz w:val="28"/>
          <w:szCs w:val="28"/>
        </w:rPr>
      </w:pPr>
    </w:p>
    <w:p w:rsidR="00F00C0A" w:rsidRDefault="00F00C0A" w:rsidP="00F00C0A">
      <w:pPr>
        <w:pStyle w:val="Default"/>
      </w:pPr>
    </w:p>
    <w:p w:rsidR="00C748E4" w:rsidRDefault="00C748E4" w:rsidP="00F00C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C748E4">
        <w:rPr>
          <w:b/>
        </w:rPr>
        <w:t xml:space="preserve">Teoría </w:t>
      </w:r>
    </w:p>
    <w:p w:rsidR="00C658BF" w:rsidRPr="00C658BF" w:rsidRDefault="00C658BF" w:rsidP="00C65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8BF" w:rsidRDefault="00C658BF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658BF">
        <w:rPr>
          <w:rFonts w:cstheme="minorHAnsi"/>
          <w:color w:val="000000"/>
          <w:sz w:val="23"/>
          <w:szCs w:val="23"/>
        </w:rPr>
        <w:t xml:space="preserve">Arquitectura interna y conjunto de instrucciones del ATmega1280 </w:t>
      </w:r>
    </w:p>
    <w:p w:rsidR="00C658BF" w:rsidRPr="00C658BF" w:rsidRDefault="00C658BF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C658BF">
        <w:rPr>
          <w:rFonts w:cstheme="minorHAnsi"/>
          <w:noProof/>
          <w:color w:val="000000"/>
          <w:sz w:val="23"/>
          <w:szCs w:val="23"/>
          <w:lang w:eastAsia="es-MX"/>
        </w:rPr>
        <w:drawing>
          <wp:inline distT="0" distB="0" distL="0" distR="0" wp14:anchorId="4B02355D" wp14:editId="23973E8E">
            <wp:extent cx="5612130" cy="4904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C658BF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  <w:r>
        <w:rPr>
          <w:rFonts w:cstheme="minorHAnsi"/>
          <w:b/>
          <w:color w:val="000000"/>
          <w:sz w:val="23"/>
          <w:szCs w:val="23"/>
        </w:rPr>
        <w:lastRenderedPageBreak/>
        <w:t>Conjunto de Instrucciones</w:t>
      </w:r>
    </w:p>
    <w:p w:rsidR="00405C4E" w:rsidRDefault="00405C4E" w:rsidP="00C658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3"/>
          <w:szCs w:val="23"/>
        </w:rPr>
      </w:pPr>
    </w:p>
    <w:p w:rsidR="009C2330" w:rsidRDefault="00405C4E" w:rsidP="00405C4E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es-MX"/>
        </w:rPr>
      </w:pPr>
      <w:r w:rsidRPr="00405C4E">
        <w:rPr>
          <w:b/>
          <w:noProof/>
          <w:lang w:eastAsia="es-MX"/>
        </w:rPr>
        <w:drawing>
          <wp:inline distT="0" distB="0" distL="0" distR="0" wp14:anchorId="47C7BEC5" wp14:editId="115C1D77">
            <wp:extent cx="3439005" cy="212437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C4E">
        <w:rPr>
          <w:b/>
          <w:noProof/>
          <w:lang w:eastAsia="es-MX"/>
        </w:rPr>
        <w:drawing>
          <wp:inline distT="0" distB="0" distL="0" distR="0" wp14:anchorId="4B649A7D" wp14:editId="651A9559">
            <wp:extent cx="4382112" cy="300079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405C4E">
        <w:rPr>
          <w:b/>
          <w:noProof/>
          <w:lang w:eastAsia="es-MX"/>
        </w:rPr>
        <w:lastRenderedPageBreak/>
        <w:drawing>
          <wp:inline distT="0" distB="0" distL="0" distR="0" wp14:anchorId="1999DAD8" wp14:editId="3E7B2141">
            <wp:extent cx="4496427" cy="277216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S</w:t>
      </w: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405C4E">
        <w:rPr>
          <w:b/>
          <w:noProof/>
          <w:lang w:eastAsia="es-MX"/>
        </w:rPr>
        <w:drawing>
          <wp:inline distT="0" distB="0" distL="0" distR="0" wp14:anchorId="4094BE9F" wp14:editId="30C965E5">
            <wp:extent cx="3943900" cy="171473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05F26" w:rsidRDefault="00B05F26" w:rsidP="00C748E4">
      <w:pPr>
        <w:autoSpaceDE w:val="0"/>
        <w:autoSpaceDN w:val="0"/>
        <w:adjustRightInd w:val="0"/>
        <w:spacing w:after="0" w:line="240" w:lineRule="auto"/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Secuencia de prueba</w:t>
      </w: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</w:pP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Cs w:val="21"/>
          <w:shd w:val="clear" w:color="auto" w:fill="FFFFFF"/>
        </w:rPr>
      </w:pPr>
      <w:proofErr w:type="gramStart"/>
      <w:r>
        <w:t xml:space="preserve">Para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55EEC">
        <w:rPr>
          <w:rFonts w:cstheme="minorHAnsi"/>
          <w:color w:val="333333"/>
          <w:szCs w:val="21"/>
          <w:shd w:val="clear" w:color="auto" w:fill="FFFFFF"/>
        </w:rPr>
        <w:t>Z</w:t>
      </w:r>
      <w:proofErr w:type="gramEnd"/>
      <w:r w:rsidRPr="00955EEC">
        <w:rPr>
          <w:rFonts w:cstheme="minorHAnsi"/>
          <w:color w:val="333333"/>
          <w:szCs w:val="21"/>
          <w:shd w:val="clear" w:color="auto" w:fill="FFFFFF"/>
        </w:rPr>
        <w:t xml:space="preserve"> = 8000h    Y = AA00h    X = 5500h</w:t>
      </w: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Cs w:val="21"/>
          <w:shd w:val="clear" w:color="auto" w:fill="FFFFFF"/>
        </w:rPr>
      </w:pPr>
    </w:p>
    <w:p w:rsidR="00955EEC" w:rsidRPr="00955EEC" w:rsidRDefault="00955EEC" w:rsidP="00C748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955EEC" w:rsidRPr="00955EEC" w:rsidRDefault="00955EEC" w:rsidP="00C748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955EEC">
        <w:rPr>
          <w:rFonts w:cstheme="minorHAnsi"/>
          <w:color w:val="333333"/>
          <w:szCs w:val="21"/>
          <w:shd w:val="clear" w:color="auto" w:fill="FFFFFF"/>
        </w:rPr>
        <w:t>Durante la ejecución, escribir a R24 &lt;- 1. Después de terminar la inversión, verificar los siguientes valores:</w:t>
      </w:r>
      <w:r w:rsidRPr="00955EEC">
        <w:rPr>
          <w:rFonts w:cstheme="minorHAnsi"/>
          <w:color w:val="333333"/>
          <w:szCs w:val="21"/>
        </w:rPr>
        <w:br/>
      </w:r>
      <w:r w:rsidRPr="00955EEC">
        <w:rPr>
          <w:rFonts w:cstheme="minorHAnsi"/>
          <w:color w:val="333333"/>
          <w:szCs w:val="21"/>
          <w:shd w:val="clear" w:color="auto" w:fill="FFFFFF"/>
        </w:rPr>
        <w:t>    Z = 0055h</w:t>
      </w:r>
      <w:r w:rsidRPr="00955EEC">
        <w:rPr>
          <w:rFonts w:cstheme="minorHAnsi"/>
          <w:color w:val="333333"/>
          <w:szCs w:val="21"/>
        </w:rPr>
        <w:br/>
      </w:r>
      <w:r w:rsidRPr="00955EEC">
        <w:rPr>
          <w:rFonts w:cstheme="minorHAnsi"/>
          <w:color w:val="333333"/>
          <w:szCs w:val="21"/>
          <w:shd w:val="clear" w:color="auto" w:fill="FFFFFF"/>
        </w:rPr>
        <w:t>    Y = 0001h</w:t>
      </w:r>
      <w:r w:rsidRPr="00955EEC">
        <w:rPr>
          <w:rFonts w:cstheme="minorHAnsi"/>
          <w:color w:val="333333"/>
          <w:szCs w:val="21"/>
        </w:rPr>
        <w:br/>
      </w:r>
      <w:r w:rsidRPr="00955EEC">
        <w:rPr>
          <w:rFonts w:cstheme="minorHAnsi"/>
          <w:color w:val="333333"/>
          <w:szCs w:val="21"/>
          <w:shd w:val="clear" w:color="auto" w:fill="FFFFFF"/>
        </w:rPr>
        <w:t>    X = 5500h</w:t>
      </w:r>
    </w:p>
    <w:p w:rsidR="00955EEC" w:rsidRDefault="00955EEC" w:rsidP="00405C4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955EEC">
        <w:rPr>
          <w:b/>
          <w:noProof/>
          <w:lang w:eastAsia="es-MX"/>
        </w:rPr>
        <w:drawing>
          <wp:inline distT="0" distB="0" distL="0" distR="0" wp14:anchorId="10DFEFC1" wp14:editId="79FD665F">
            <wp:extent cx="1950720" cy="1645920"/>
            <wp:effectExtent l="0" t="0" r="0" b="0"/>
            <wp:docPr id="2" name="Imagen 2" descr="C:\Users\dell\Desktop\8\uPuC2\lab\p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8\uPuC2\lab\p6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EC" w:rsidRDefault="00955EEC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55EEC" w:rsidRPr="00955EEC" w:rsidRDefault="00955EEC" w:rsidP="00C748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955EEC">
        <w:rPr>
          <w:rFonts w:cstheme="minorHAnsi"/>
          <w:color w:val="333333"/>
          <w:szCs w:val="21"/>
          <w:shd w:val="clear" w:color="auto" w:fill="FFFFFF"/>
        </w:rPr>
        <w:t>Ahora escribir a R24 &lt;- 0. Después de terminar la inversión, verificar los siguientes valores:</w:t>
      </w:r>
      <w:r w:rsidRPr="00955EEC">
        <w:rPr>
          <w:rFonts w:cstheme="minorHAnsi"/>
          <w:color w:val="333333"/>
          <w:szCs w:val="21"/>
        </w:rPr>
        <w:br/>
      </w:r>
      <w:r w:rsidRPr="00955EEC">
        <w:rPr>
          <w:rFonts w:cstheme="minorHAnsi"/>
          <w:color w:val="333333"/>
          <w:szCs w:val="21"/>
          <w:shd w:val="clear" w:color="auto" w:fill="FFFFFF"/>
        </w:rPr>
        <w:t>    Z = 0055h</w:t>
      </w:r>
      <w:r w:rsidRPr="00955EEC">
        <w:rPr>
          <w:rFonts w:cstheme="minorHAnsi"/>
          <w:color w:val="333333"/>
          <w:szCs w:val="21"/>
        </w:rPr>
        <w:br/>
      </w:r>
      <w:r w:rsidRPr="00955EEC">
        <w:rPr>
          <w:rFonts w:cstheme="minorHAnsi"/>
          <w:color w:val="333333"/>
          <w:szCs w:val="21"/>
          <w:shd w:val="clear" w:color="auto" w:fill="FFFFFF"/>
        </w:rPr>
        <w:t>    Y = 00AAh</w:t>
      </w:r>
      <w:r w:rsidRPr="00955EEC">
        <w:rPr>
          <w:rFonts w:cstheme="minorHAnsi"/>
          <w:color w:val="333333"/>
          <w:szCs w:val="21"/>
        </w:rPr>
        <w:br/>
      </w:r>
      <w:r w:rsidRPr="00955EEC">
        <w:rPr>
          <w:rFonts w:cstheme="minorHAnsi"/>
          <w:color w:val="333333"/>
          <w:szCs w:val="21"/>
          <w:shd w:val="clear" w:color="auto" w:fill="FFFFFF"/>
        </w:rPr>
        <w:t>    X = 8000h</w:t>
      </w:r>
    </w:p>
    <w:p w:rsidR="00955EEC" w:rsidRDefault="00955EEC" w:rsidP="00405C4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955EEC">
        <w:rPr>
          <w:b/>
          <w:noProof/>
          <w:lang w:eastAsia="es-MX"/>
        </w:rPr>
        <w:drawing>
          <wp:inline distT="0" distB="0" distL="0" distR="0" wp14:anchorId="45D72152" wp14:editId="69261A08">
            <wp:extent cx="1897380" cy="1638300"/>
            <wp:effectExtent l="0" t="0" r="7620" b="0"/>
            <wp:docPr id="3" name="Imagen 3" descr="C:\Users\dell\Desktop\8\uPuC2\lab\p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8\uPuC2\lab\p6\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 xml:space="preserve">Conclusión </w:t>
      </w:r>
    </w:p>
    <w:p w:rsidR="00405C4E" w:rsidRDefault="00405C4E" w:rsidP="00405C4E">
      <w:pPr>
        <w:autoSpaceDE w:val="0"/>
        <w:autoSpaceDN w:val="0"/>
        <w:adjustRightInd w:val="0"/>
        <w:spacing w:after="0" w:line="240" w:lineRule="auto"/>
      </w:pPr>
    </w:p>
    <w:p w:rsidR="00405C4E" w:rsidRDefault="00451A25" w:rsidP="00405C4E">
      <w:pPr>
        <w:autoSpaceDE w:val="0"/>
        <w:autoSpaceDN w:val="0"/>
        <w:adjustRightInd w:val="0"/>
        <w:spacing w:after="0" w:line="240" w:lineRule="auto"/>
      </w:pPr>
      <w:r>
        <w:t>En esta práctica apre</w:t>
      </w:r>
      <w:bookmarkStart w:id="0" w:name="_GoBack"/>
      <w:bookmarkEnd w:id="0"/>
      <w:r>
        <w:t>ndí  y recordé como usar las instrucciones básicas y a familiarizarme con el programa AVR</w:t>
      </w:r>
      <w:r w:rsidR="00405C4E">
        <w:t xml:space="preserve">. </w:t>
      </w: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5C4E" w:rsidRDefault="00405C4E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748E4" w:rsidRDefault="00C748E4" w:rsidP="00C748E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Bibliografía </w:t>
      </w:r>
    </w:p>
    <w:p w:rsidR="00B05F26" w:rsidRDefault="00B05F26" w:rsidP="00C748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22340" w:rsidRDefault="00A22340" w:rsidP="00C748E4">
      <w:pPr>
        <w:autoSpaceDE w:val="0"/>
        <w:autoSpaceDN w:val="0"/>
        <w:adjustRightInd w:val="0"/>
        <w:spacing w:after="0" w:line="240" w:lineRule="auto"/>
      </w:pPr>
      <w:r>
        <w:t xml:space="preserve">Linear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. </w:t>
      </w:r>
      <w:hyperlink r:id="rId12" w:anchor="Galois_LFSRs" w:history="1">
        <w:r>
          <w:rPr>
            <w:rStyle w:val="Hipervnculo"/>
          </w:rPr>
          <w:t>https://en.wikipedia.org/wiki/Linear-feedback_shift_register#Galois_LFSRs</w:t>
        </w:r>
      </w:hyperlink>
    </w:p>
    <w:p w:rsidR="00C748E4" w:rsidRDefault="00956320" w:rsidP="00C748E4">
      <w:pPr>
        <w:autoSpaceDE w:val="0"/>
        <w:autoSpaceDN w:val="0"/>
        <w:adjustRightInd w:val="0"/>
        <w:spacing w:after="0" w:line="240" w:lineRule="auto"/>
      </w:pPr>
      <w:proofErr w:type="spellStart"/>
      <w:r>
        <w:t>Atmel</w:t>
      </w:r>
      <w:proofErr w:type="spellEnd"/>
      <w:r>
        <w:t xml:space="preserve"> instrucciones. </w:t>
      </w:r>
      <w:proofErr w:type="spellStart"/>
      <w:r>
        <w:t>Leocundo</w:t>
      </w:r>
      <w:proofErr w:type="spellEnd"/>
      <w:r>
        <w:t xml:space="preserve"> Aguilar PDF</w:t>
      </w:r>
    </w:p>
    <w:p w:rsidR="00956320" w:rsidRDefault="00956320" w:rsidP="00C748E4">
      <w:pPr>
        <w:autoSpaceDE w:val="0"/>
        <w:autoSpaceDN w:val="0"/>
        <w:adjustRightInd w:val="0"/>
        <w:spacing w:after="0" w:line="240" w:lineRule="auto"/>
      </w:pPr>
      <w:r w:rsidRPr="00956320">
        <w:t>atmel-0856-avr-instruction-set-manual</w:t>
      </w:r>
      <w:r>
        <w:t xml:space="preserve"> PDF. ATMEL</w:t>
      </w:r>
    </w:p>
    <w:p w:rsidR="00675603" w:rsidRDefault="00675603" w:rsidP="00C748E4">
      <w:pPr>
        <w:autoSpaceDE w:val="0"/>
        <w:autoSpaceDN w:val="0"/>
        <w:adjustRightInd w:val="0"/>
        <w:spacing w:after="0" w:line="240" w:lineRule="auto"/>
      </w:pPr>
    </w:p>
    <w:p w:rsidR="00C24A9C" w:rsidRPr="00F00C0A" w:rsidRDefault="00C24A9C" w:rsidP="00401E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C24A9C" w:rsidRPr="00F00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F"/>
    <w:rsid w:val="00401E85"/>
    <w:rsid w:val="00405C4E"/>
    <w:rsid w:val="00451A25"/>
    <w:rsid w:val="00465F40"/>
    <w:rsid w:val="005E09FD"/>
    <w:rsid w:val="005F086F"/>
    <w:rsid w:val="00675603"/>
    <w:rsid w:val="00955EEC"/>
    <w:rsid w:val="00956320"/>
    <w:rsid w:val="009C2330"/>
    <w:rsid w:val="00A22340"/>
    <w:rsid w:val="00B05F26"/>
    <w:rsid w:val="00BD5702"/>
    <w:rsid w:val="00BD78DA"/>
    <w:rsid w:val="00C24A9C"/>
    <w:rsid w:val="00C658BF"/>
    <w:rsid w:val="00C748E4"/>
    <w:rsid w:val="00F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BA78"/>
  <w15:chartTrackingRefBased/>
  <w15:docId w15:val="{F7F56D96-F6A3-4F28-A0E9-65B192D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DA"/>
  </w:style>
  <w:style w:type="paragraph" w:styleId="Ttulo1">
    <w:name w:val="heading 1"/>
    <w:basedOn w:val="Normal"/>
    <w:link w:val="Ttulo1Car"/>
    <w:uiPriority w:val="9"/>
    <w:qFormat/>
    <w:rsid w:val="00BD7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8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BD7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D78DA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D78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C24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Linear-feedback_shift_regi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2020-03-19T01:28:00Z</dcterms:created>
  <dcterms:modified xsi:type="dcterms:W3CDTF">2020-11-19T22:35:00Z</dcterms:modified>
</cp:coreProperties>
</file>