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lastRenderedPageBreak/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B06CA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}</w:t>
      </w:r>
      <w:proofErr w:type="gramEnd"/>
    </w:p>
    <w:p w:rsidR="000323A1" w:rsidRPr="00B06CA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&lt;/</w:t>
      </w:r>
      <w:r w:rsidRPr="00B06CAE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proofErr w:type="gramStart"/>
      <w:r w:rsidR="00105A8C">
        <w:t>JavaScript</w:t>
      </w:r>
      <w:proofErr w:type="spellEnd"/>
      <w:proofErr w:type="gram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proofErr w:type="gramStart"/>
      <w:r w:rsidRPr="00CD7CAD">
        <w:t>JavaScript</w:t>
      </w:r>
      <w:proofErr w:type="spellEnd"/>
      <w:proofErr w:type="gram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6CAE" w:rsidRDefault="00B06CAE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B06CAE" w:rsidRDefault="00B06CAE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B06CAE" w:rsidRDefault="00B06CAE"/>
                          <w:p w:rsidR="00B06CAE" w:rsidRDefault="00B06CAE"/>
                          <w:p w:rsidR="00B06CAE" w:rsidRDefault="00B06CAE"/>
                          <w:p w:rsidR="00B06CAE" w:rsidRDefault="00B06CAE"/>
                          <w:p w:rsidR="00B06CAE" w:rsidRDefault="00B06CAE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B06CAE" w:rsidRDefault="00B06CAE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B06CAE" w:rsidRDefault="00B06CAE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B06CAE" w:rsidRDefault="00B06CAE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B06CAE" w:rsidRDefault="00B06CAE"/>
                    <w:p w:rsidR="00B06CAE" w:rsidRDefault="00B06CAE"/>
                    <w:p w:rsidR="00B06CAE" w:rsidRDefault="00B06CAE"/>
                    <w:p w:rsidR="00B06CAE" w:rsidRDefault="00B06CAE"/>
                    <w:p w:rsidR="00B06CAE" w:rsidRDefault="00B06CAE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B06CAE" w:rsidRDefault="00B06CAE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proofErr w:type="gramStart"/>
      <w:r w:rsidR="004C2E27">
        <w:t>getContext</w:t>
      </w:r>
      <w:proofErr w:type="spellEnd"/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moveTo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lineTo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lineCap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lineJoin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lineWidth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miterLimit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fillStyle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strokeStyle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shadowColor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shadowBlur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shadowOffsetX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shadowOffsetY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proofErr w:type="gramStart"/>
      <w:r w:rsidRPr="00CD4119">
        <w:rPr>
          <w:b/>
        </w:rPr>
        <w:t>strokeStyle</w:t>
      </w:r>
      <w:proofErr w:type="spellEnd"/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arc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rPr>
                <w:i/>
                <w:iCs/>
              </w:rPr>
              <w:t>quadradicCurveTo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bezierCurveTo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proofErr w:type="gramStart"/>
      <w:r w:rsidRPr="009F3F61">
        <w:t>lineWidth</w:t>
      </w:r>
      <w:proofErr w:type="spellEnd"/>
      <w:proofErr w:type="gram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rPr>
                <w:i/>
                <w:iCs/>
              </w:rPr>
              <w:t>radius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startAngle</w:t>
            </w:r>
            <w:proofErr w:type="spellEnd"/>
            <w:proofErr w:type="gram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counterclockwise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proofErr w:type="gramStart"/>
      <w:r w:rsidR="00754725" w:rsidRPr="00754725">
        <w:t>quadraticCurveTo</w:t>
      </w:r>
      <w:proofErr w:type="spellEnd"/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quadraticCurveTo</w:t>
      </w:r>
      <w:proofErr w:type="spellEnd"/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proofErr w:type="gramStart"/>
      <w:r w:rsidRPr="00754725">
        <w:t>moveTo</w:t>
      </w:r>
      <w:proofErr w:type="spellEnd"/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spellStart"/>
      <w:proofErr w:type="gramStart"/>
      <w:r w:rsidRPr="00754725">
        <w:t>quadraticCurveTo</w:t>
      </w:r>
      <w:proofErr w:type="spellEnd"/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proofErr w:type="gramStart"/>
      <w:r>
        <w:t>quadraticCurveTo</w:t>
      </w:r>
      <w:proofErr w:type="spellEnd"/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proofErr w:type="gramStart"/>
      <w:r>
        <w:t>beizerCurveTo</w:t>
      </w:r>
      <w:proofErr w:type="spellEnd"/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proofErr w:type="gramStart"/>
      <w:r>
        <w:t>bezierCurveTo</w:t>
      </w:r>
      <w:proofErr w:type="spellEnd"/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proofErr w:type="gramStart"/>
      <w:r>
        <w:t>beginPath</w:t>
      </w:r>
      <w:proofErr w:type="spellEnd"/>
      <w:proofErr w:type="gram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.lineWidth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proofErr w:type="spellStart"/>
      <w:r w:rsidRPr="008D7FDF">
        <w:t>Rect</w:t>
      </w:r>
      <w:proofErr w:type="spellEnd"/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width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createLinearGradient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createPattern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createRadialGradient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addColorStop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proofErr w:type="gramStart"/>
      <w:r w:rsidR="00B14DC5" w:rsidRPr="00B14DC5">
        <w:t>createLinearGradient</w:t>
      </w:r>
      <w:proofErr w:type="spellEnd"/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proofErr w:type="gramStart"/>
      <w:r w:rsidR="00FE5376">
        <w:t>CanvasGradient</w:t>
      </w:r>
      <w:proofErr w:type="spellEnd"/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proofErr w:type="gramStart"/>
      <w:r w:rsidR="00FE5376">
        <w:t>createLinearGradient</w:t>
      </w:r>
      <w:proofErr w:type="spellEnd"/>
      <w:proofErr w:type="gram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, define as paradas de cores que deseja mesclar para criar o efeito de gradiente. Em seguida, atribua seu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addColorStop</w:t>
      </w:r>
      <w:proofErr w:type="spellEnd"/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 xml:space="preserve">Um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F76FCA">
        <w:t>createRadialGradient</w:t>
      </w:r>
      <w:proofErr w:type="spellEnd"/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B262A5">
        <w:t>createPattern</w:t>
      </w:r>
      <w:proofErr w:type="spellEnd"/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B06CAE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proofErr w:type="gramStart"/>
      <w:r w:rsidRPr="00BE7611">
        <w:t>createPattern</w:t>
      </w:r>
      <w:proofErr w:type="spellEnd"/>
      <w:proofErr w:type="gram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proofErr w:type="gramStart"/>
      <w:r>
        <w:t>drawImagemétodo</w:t>
      </w:r>
      <w:proofErr w:type="spellEnd"/>
      <w:proofErr w:type="gram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proofErr w:type="gramStart"/>
      <w:r w:rsidRPr="004E2D10">
        <w:t>drawImage</w:t>
      </w:r>
      <w:proofErr w:type="spellEnd"/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proofErr w:type="gramStart"/>
      <w:r w:rsidRPr="007663A6">
        <w:t>strokeText</w:t>
      </w:r>
      <w:proofErr w:type="spellEnd"/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proofErr w:type="gramStart"/>
      <w:r w:rsidRPr="001210F2">
        <w:t>strokeText</w:t>
      </w:r>
      <w:proofErr w:type="spellEnd"/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B06CAE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r w:rsidRPr="00B06CA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Text with altered font</w:t>
      </w:r>
      <w:r w:rsidRPr="00B06CA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06CA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06CA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B06CAE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ctxtText3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proofErr w:type="gramStart"/>
      <w:r w:rsidRPr="001210F2">
        <w:t>textAlign</w:t>
      </w:r>
      <w:proofErr w:type="spellEnd"/>
      <w:proofErr w:type="gram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proofErr w:type="spellStart"/>
      <w:r w:rsidRPr="008D7FDF">
        <w:rPr>
          <w:b/>
          <w:sz w:val="24"/>
        </w:rPr>
        <w:t>Scalable</w:t>
      </w:r>
      <w:proofErr w:type="spellEnd"/>
      <w:r w:rsidRPr="008D7FDF">
        <w:rPr>
          <w:b/>
          <w:sz w:val="24"/>
        </w:rPr>
        <w:t xml:space="preserve"> Vector </w:t>
      </w:r>
      <w:proofErr w:type="spellStart"/>
      <w:r w:rsidRPr="008D7FDF">
        <w:rPr>
          <w:b/>
          <w:sz w:val="24"/>
        </w:rPr>
        <w:t>Graphics</w:t>
      </w:r>
      <w:proofErr w:type="spellEnd"/>
      <w:r w:rsidRPr="008D7FDF">
        <w:rPr>
          <w:b/>
          <w:sz w:val="24"/>
        </w:rPr>
        <w:t xml:space="preserve"> &lt;</w:t>
      </w:r>
      <w:proofErr w:type="spellStart"/>
      <w:r w:rsidRPr="008D7FDF">
        <w:rPr>
          <w:b/>
          <w:sz w:val="24"/>
        </w:rPr>
        <w:t>svg</w:t>
      </w:r>
      <w:proofErr w:type="spellEnd"/>
      <w:r w:rsidRPr="008D7FDF">
        <w:rPr>
          <w:b/>
          <w:sz w:val="24"/>
        </w:rPr>
        <w:t>&gt;</w:t>
      </w:r>
      <w:r>
        <w:rPr>
          <w:b/>
          <w:sz w:val="24"/>
        </w:rPr>
        <w:t xml:space="preserve"> </w:t>
      </w:r>
      <w:r w:rsidRPr="008D7FDF">
        <w:rPr>
          <w:sz w:val="24"/>
        </w:rPr>
        <w:t>(</w:t>
      </w:r>
      <w:proofErr w:type="gramStart"/>
      <w:r w:rsidRPr="008D7FDF">
        <w:rPr>
          <w:sz w:val="24"/>
        </w:rPr>
        <w:t>Gráficos vetoriais escaláveis</w:t>
      </w:r>
      <w:proofErr w:type="gramEnd"/>
      <w:r w:rsidRPr="008D7FDF">
        <w:rPr>
          <w:sz w:val="24"/>
        </w:rPr>
        <w:t>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proofErr w:type="spellStart"/>
      <w:r w:rsidRPr="008D7FDF">
        <w:rPr>
          <w:sz w:val="24"/>
        </w:rPr>
        <w:t>Scalable</w:t>
      </w:r>
      <w:proofErr w:type="spellEnd"/>
      <w:r w:rsidRPr="008D7FDF">
        <w:rPr>
          <w:sz w:val="24"/>
        </w:rPr>
        <w:t xml:space="preserve"> Vector </w:t>
      </w:r>
      <w:proofErr w:type="spellStart"/>
      <w:r w:rsidRPr="008D7FDF">
        <w:rPr>
          <w:sz w:val="24"/>
        </w:rPr>
        <w:t>Graphics</w:t>
      </w:r>
      <w:proofErr w:type="spellEnd"/>
      <w:r w:rsidRPr="008D7FDF">
        <w:rPr>
          <w:sz w:val="24"/>
        </w:rPr>
        <w:t xml:space="preserve"> (SVG) é uma linguagem baseada em XML para a criação de gráficos bidimensionais. É </w:t>
      </w:r>
      <w:proofErr w:type="gramStart"/>
      <w:r w:rsidRPr="008D7FDF">
        <w:rPr>
          <w:sz w:val="24"/>
        </w:rPr>
        <w:t>implementado</w:t>
      </w:r>
      <w:proofErr w:type="gramEnd"/>
      <w:r w:rsidRPr="008D7FDF">
        <w:rPr>
          <w:sz w:val="24"/>
        </w:rPr>
        <w:t xml:space="preserve"> usando </w:t>
      </w:r>
      <w:proofErr w:type="spellStart"/>
      <w:r w:rsidRPr="008D7FDF">
        <w:rPr>
          <w:sz w:val="24"/>
        </w:rPr>
        <w:t>tags</w:t>
      </w:r>
      <w:proofErr w:type="spellEnd"/>
      <w:r w:rsidRPr="008D7FDF">
        <w:rPr>
          <w:sz w:val="24"/>
        </w:rPr>
        <w:t xml:space="preserve"> definidas pelo </w:t>
      </w:r>
      <w:proofErr w:type="spellStart"/>
      <w:r w:rsidRPr="008D7FDF">
        <w:rPr>
          <w:sz w:val="24"/>
        </w:rPr>
        <w:t>namespace</w:t>
      </w:r>
      <w:proofErr w:type="spellEnd"/>
      <w:r w:rsidRPr="008D7FDF">
        <w:rPr>
          <w:sz w:val="24"/>
        </w:rPr>
        <w:t xml:space="preserve"> XML SVG e incorporadas nos documentos HTML5 dentro dos elementos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>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 xml:space="preserve">&gt; fornece um contêiner no </w:t>
      </w:r>
      <w:proofErr w:type="gramStart"/>
      <w:r w:rsidRPr="008D7FDF">
        <w:rPr>
          <w:sz w:val="24"/>
        </w:rPr>
        <w:t xml:space="preserve">qual </w:t>
      </w:r>
      <w:proofErr w:type="spellStart"/>
      <w:r w:rsidRPr="008D7FDF">
        <w:rPr>
          <w:sz w:val="24"/>
        </w:rPr>
        <w:t>renderiza</w:t>
      </w:r>
      <w:proofErr w:type="spellEnd"/>
      <w:r w:rsidRPr="008D7FDF">
        <w:rPr>
          <w:sz w:val="24"/>
        </w:rPr>
        <w:t xml:space="preserve"> gráficos</w:t>
      </w:r>
      <w:proofErr w:type="gramEnd"/>
      <w:r w:rsidRPr="008D7FDF">
        <w:rPr>
          <w:sz w:val="24"/>
        </w:rPr>
        <w:t>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:45px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spellEnd"/>
      <w:proofErr w:type="gram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</w:t>
      </w:r>
      <w:proofErr w:type="spell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>Toda a funcionalidade de desenho de forma e desenho de linha que você viu na discussão do elemento &lt;</w:t>
      </w:r>
      <w:proofErr w:type="spellStart"/>
      <w:r w:rsidRPr="00885638">
        <w:t>canvas</w:t>
      </w:r>
      <w:proofErr w:type="spellEnd"/>
      <w:r w:rsidRPr="00885638">
        <w:t xml:space="preserve">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proofErr w:type="spellStart"/>
      <w:r w:rsidR="000E45A3" w:rsidRPr="000E45A3">
        <w:t>polyline</w:t>
      </w:r>
      <w:proofErr w:type="spellEnd"/>
      <w:r w:rsidRPr="000B0F42">
        <w:t xml:space="preserve">, </w:t>
      </w:r>
      <w:proofErr w:type="spellStart"/>
      <w:r w:rsidR="00A217B8" w:rsidRPr="00A217B8">
        <w:t>polygon</w:t>
      </w:r>
      <w:proofErr w:type="spellEnd"/>
      <w:r w:rsidRPr="000B0F42">
        <w:t xml:space="preserve">, linha e </w:t>
      </w:r>
      <w:proofErr w:type="spellStart"/>
      <w:r w:rsidR="00A217B8" w:rsidRPr="00A217B8">
        <w:t>ellipse</w:t>
      </w:r>
      <w:proofErr w:type="spellEnd"/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:15px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,15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:orange</w:t>
      </w:r>
      <w:proofErr w:type="spellEnd"/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fill:none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:blue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gram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proofErr w:type="gram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O SVG também suporta a </w:t>
      </w:r>
      <w:proofErr w:type="spellStart"/>
      <w:r w:rsidRPr="00A217B8">
        <w:t>renderização</w:t>
      </w:r>
      <w:proofErr w:type="spellEnd"/>
      <w:r w:rsidRPr="00A217B8">
        <w:t xml:space="preserve">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proofErr w:type="spellEnd"/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</w:t>
      </w:r>
      <w:proofErr w:type="spellStart"/>
      <w:r w:rsidRPr="00A217B8">
        <w:t>canvas</w:t>
      </w:r>
      <w:proofErr w:type="spellEnd"/>
      <w:r w:rsidRPr="00A217B8">
        <w:t xml:space="preserve">&gt;. Como os exemplos </w:t>
      </w:r>
      <w:proofErr w:type="gramStart"/>
      <w:r w:rsidRPr="00A217B8">
        <w:t>mostraram,</w:t>
      </w:r>
      <w:proofErr w:type="gramEnd"/>
      <w:r w:rsidRPr="00A217B8">
        <w:t xml:space="preserve"> você pode criar imagens SVG declarativamente diretamente no próprio HTML. No entanto, à medida que você aumenta o número de objetos em uma </w:t>
      </w:r>
      <w:proofErr w:type="spellStart"/>
      <w:r w:rsidRPr="00A217B8">
        <w:t>renderização</w:t>
      </w:r>
      <w:proofErr w:type="spellEnd"/>
      <w:r w:rsidRPr="00A217B8">
        <w:t xml:space="preserve"> SVG, o desempenho pode se tornar uma preocupação. Nos casos em que o desempenho é considerado, o uso do elemento &lt;</w:t>
      </w:r>
      <w:proofErr w:type="spellStart"/>
      <w:r w:rsidRPr="00A217B8">
        <w:t>canvas</w:t>
      </w:r>
      <w:proofErr w:type="spellEnd"/>
      <w:r w:rsidRPr="00A217B8">
        <w:t>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A217B8" w:rsidRPr="00EC7F91" w:rsidRDefault="00EC7F91" w:rsidP="008D7FDF">
      <w:pPr>
        <w:shd w:val="clear" w:color="auto" w:fill="FFFFFF"/>
        <w:spacing w:after="0"/>
        <w:textAlignment w:val="baseline"/>
        <w:rPr>
          <w:b/>
          <w:sz w:val="28"/>
        </w:rPr>
      </w:pPr>
      <w:r w:rsidRPr="00EC7F91">
        <w:rPr>
          <w:b/>
          <w:sz w:val="28"/>
        </w:rPr>
        <w:t>Desafio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t xml:space="preserve">Você foi contratado para criar um jogo.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primeira fase do jogo, você deve fazer uma bola se mover do lado esquerdo da tela para o lado direito.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Como você pode conseguir isso com o elemento &lt;</w:t>
      </w:r>
      <w:proofErr w:type="spellStart"/>
      <w:r w:rsidRPr="00EC7F91">
        <w:t>canvas</w:t>
      </w:r>
      <w:proofErr w:type="spellEnd"/>
      <w:r w:rsidRPr="00EC7F91">
        <w:t xml:space="preserve">&gt; HTML5? E o SVG?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lastRenderedPageBreak/>
        <w:t xml:space="preserve">Você demonstra esse estágio para as partes interessadas, e elas adoram.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próxima etapa, quando a bola é clicada, ela deve se dividir em duas bolas.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À medida que o número de bolas aumenta devido ao clique, que considerações precisam ser levadas em consideração?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Usar SVG ou o elemento &lt;</w:t>
      </w:r>
      <w:proofErr w:type="spellStart"/>
      <w:r w:rsidRPr="00EC7F91">
        <w:t>canvas</w:t>
      </w:r>
      <w:proofErr w:type="spellEnd"/>
      <w:r w:rsidRPr="00EC7F91">
        <w:t>&gt; seria a melhor solução para este jogo?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Pr="00EC7F91" w:rsidRDefault="00EC7F91" w:rsidP="008D7FDF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RESPOSTA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 experimento mental fala diretamente com o desempenho. À medida que o número de bolas </w:t>
      </w:r>
      <w:proofErr w:type="gramStart"/>
      <w:r>
        <w:t>aumenta,</w:t>
      </w:r>
      <w:proofErr w:type="gramEnd"/>
      <w:r>
        <w:t xml:space="preserve"> a demanda no mecanismo gráfico e nos recursos locais, como CPU e memória, se torna mais intensa. O elemento &lt;</w:t>
      </w:r>
      <w:proofErr w:type="spellStart"/>
      <w:r>
        <w:t>canvas</w:t>
      </w:r>
      <w:proofErr w:type="spellEnd"/>
      <w:r>
        <w:t xml:space="preserve">&gt; foi </w:t>
      </w:r>
      <w:proofErr w:type="gramStart"/>
      <w:r>
        <w:t>melhor</w:t>
      </w:r>
      <w:proofErr w:type="gramEnd"/>
      <w:r>
        <w:t xml:space="preserve"> projetado para executar essa tarefa. Da perspectiva da codificação, esse experimento fornece informações sobre a captura de eventos da tela, calculando a localização do clique em relação às bolas na tela e criando novas bolas dinamicamente à medida que são clicadas.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Esses cálculos precisam ocorrer rapidamente, à medida que os gráficos são redesenhados. A </w:t>
      </w:r>
      <w:proofErr w:type="gramStart"/>
      <w:r>
        <w:t>implementação</w:t>
      </w:r>
      <w:proofErr w:type="gramEnd"/>
      <w:r>
        <w:t xml:space="preserve"> desse jogo estaria muito envolvida para o escopo deste livro. No entanto, a noção de desempenho é um conceito importante para ser claro </w:t>
      </w:r>
      <w:proofErr w:type="gramStart"/>
      <w:r>
        <w:t>com</w:t>
      </w:r>
      <w:proofErr w:type="gramEnd"/>
    </w:p>
    <w:p w:rsidR="00EC7F91" w:rsidRDefault="00EC7F91" w:rsidP="00EC7F91">
      <w:pPr>
        <w:shd w:val="clear" w:color="auto" w:fill="FFFFFF"/>
        <w:spacing w:after="0"/>
        <w:textAlignment w:val="baseline"/>
      </w:pPr>
      <w:proofErr w:type="gramStart"/>
      <w:r>
        <w:t>respeito</w:t>
      </w:r>
      <w:proofErr w:type="gramEnd"/>
      <w:r>
        <w:t xml:space="preserve"> à </w:t>
      </w:r>
      <w:proofErr w:type="spellStart"/>
      <w:r>
        <w:t>renderização</w:t>
      </w:r>
      <w:proofErr w:type="spellEnd"/>
      <w:r>
        <w:t xml:space="preserve"> gráfica.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spellStart"/>
      <w:proofErr w:type="gramStart"/>
      <w:r>
        <w:t>JavaScript</w:t>
      </w:r>
      <w:proofErr w:type="spellEnd"/>
      <w:proofErr w:type="gram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HTML5 suporta controles </w:t>
      </w:r>
      <w:proofErr w:type="spellStart"/>
      <w:r>
        <w:t>rich</w:t>
      </w:r>
      <w:proofErr w:type="spellEnd"/>
      <w:r>
        <w:t xml:space="preserve"> media para incorporar vídeo usando o elemento &lt;</w:t>
      </w:r>
      <w:proofErr w:type="spellStart"/>
      <w:r>
        <w:t>video</w:t>
      </w:r>
      <w:proofErr w:type="spellEnd"/>
      <w:r>
        <w:t>&gt; e áudio usando o elemento &lt;</w:t>
      </w:r>
      <w:proofErr w:type="spellStart"/>
      <w:r>
        <w:t>audio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video</w:t>
      </w:r>
      <w:proofErr w:type="spellEnd"/>
      <w:r>
        <w:t>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</w:t>
      </w:r>
      <w:proofErr w:type="spellStart"/>
      <w:r>
        <w:t>source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canvas</w:t>
      </w:r>
      <w:proofErr w:type="spellEnd"/>
      <w:r>
        <w:t xml:space="preserve">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spellStart"/>
      <w:proofErr w:type="gramStart"/>
      <w:r>
        <w:t>JavaScript</w:t>
      </w:r>
      <w:proofErr w:type="spellEnd"/>
      <w:proofErr w:type="gram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svg</w:t>
      </w:r>
      <w:proofErr w:type="spellEnd"/>
      <w:r>
        <w:t xml:space="preserve">&gt; </w:t>
      </w:r>
      <w:proofErr w:type="spellStart"/>
      <w:r>
        <w:t>renderiza</w:t>
      </w:r>
      <w:proofErr w:type="spellEnd"/>
      <w:r>
        <w:t xml:space="preserve">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B06CAE" w:rsidRDefault="00B06CAE" w:rsidP="00B06CA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>
        <w:t>.</w:t>
      </w:r>
    </w:p>
    <w:p w:rsidR="00B06CAE" w:rsidRPr="000954B5" w:rsidRDefault="00B06CAE" w:rsidP="00B06CAE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B06CAE" w:rsidRPr="000954B5" w:rsidRDefault="00B06CAE" w:rsidP="00B06CAE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>
        <w:tab/>
      </w:r>
    </w:p>
    <w:p w:rsidR="00B06CAE" w:rsidRDefault="00B06CAE" w:rsidP="00B06CAE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B06CAE" w:rsidRPr="000954B5" w:rsidRDefault="00B06CAE" w:rsidP="00B06CAE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B06CAE" w:rsidRPr="000954B5" w:rsidRDefault="00B06CAE" w:rsidP="00B06CAE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C7F91" w:rsidRPr="00EC7F91" w:rsidRDefault="00EC7F91" w:rsidP="00EC7F91">
      <w:pPr>
        <w:shd w:val="clear" w:color="auto" w:fill="FFFFFF"/>
        <w:spacing w:after="0"/>
        <w:textAlignment w:val="baseline"/>
      </w:pPr>
      <w:bookmarkStart w:id="0" w:name="_GoBack"/>
      <w:bookmarkEnd w:id="0"/>
    </w:p>
    <w:sectPr w:rsidR="00EC7F91" w:rsidRPr="00EC7F91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C99" w:rsidRDefault="00D25C99" w:rsidP="00E22997">
      <w:pPr>
        <w:spacing w:after="0" w:line="240" w:lineRule="auto"/>
      </w:pPr>
      <w:r>
        <w:separator/>
      </w:r>
    </w:p>
  </w:endnote>
  <w:endnote w:type="continuationSeparator" w:id="0">
    <w:p w:rsidR="00D25C99" w:rsidRDefault="00D25C99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CAE" w:rsidRDefault="00B06CAE">
    <w:pPr>
      <w:pStyle w:val="Rodap"/>
    </w:pPr>
  </w:p>
  <w:p w:rsidR="00B06CAE" w:rsidRDefault="00B06CA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C99" w:rsidRDefault="00D25C99" w:rsidP="00E22997">
      <w:pPr>
        <w:spacing w:after="0" w:line="240" w:lineRule="auto"/>
      </w:pPr>
      <w:r>
        <w:separator/>
      </w:r>
    </w:p>
  </w:footnote>
  <w:footnote w:type="continuationSeparator" w:id="0">
    <w:p w:rsidR="00D25C99" w:rsidRDefault="00D25C99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23855"/>
    <w:rsid w:val="000323A1"/>
    <w:rsid w:val="00052946"/>
    <w:rsid w:val="00062B1A"/>
    <w:rsid w:val="000735B2"/>
    <w:rsid w:val="00076751"/>
    <w:rsid w:val="000900C0"/>
    <w:rsid w:val="000954B5"/>
    <w:rsid w:val="000B0F42"/>
    <w:rsid w:val="000C61F8"/>
    <w:rsid w:val="000E248C"/>
    <w:rsid w:val="000E45A3"/>
    <w:rsid w:val="000F32CC"/>
    <w:rsid w:val="001014E7"/>
    <w:rsid w:val="001038BC"/>
    <w:rsid w:val="00105A8C"/>
    <w:rsid w:val="001210F2"/>
    <w:rsid w:val="00140141"/>
    <w:rsid w:val="00151623"/>
    <w:rsid w:val="0015439F"/>
    <w:rsid w:val="00165C95"/>
    <w:rsid w:val="00181563"/>
    <w:rsid w:val="001A5F0B"/>
    <w:rsid w:val="001A7969"/>
    <w:rsid w:val="001B4643"/>
    <w:rsid w:val="001D64A5"/>
    <w:rsid w:val="00201598"/>
    <w:rsid w:val="00202530"/>
    <w:rsid w:val="00203D82"/>
    <w:rsid w:val="002163CE"/>
    <w:rsid w:val="00242EA3"/>
    <w:rsid w:val="00254691"/>
    <w:rsid w:val="00264EE6"/>
    <w:rsid w:val="00286C55"/>
    <w:rsid w:val="00287757"/>
    <w:rsid w:val="00297C2D"/>
    <w:rsid w:val="002B798D"/>
    <w:rsid w:val="002D1F8F"/>
    <w:rsid w:val="002D66B4"/>
    <w:rsid w:val="002E13E1"/>
    <w:rsid w:val="00302D9E"/>
    <w:rsid w:val="00312EA2"/>
    <w:rsid w:val="00340FE0"/>
    <w:rsid w:val="0034613C"/>
    <w:rsid w:val="003570EB"/>
    <w:rsid w:val="003A3353"/>
    <w:rsid w:val="003A38D1"/>
    <w:rsid w:val="00402F15"/>
    <w:rsid w:val="00421946"/>
    <w:rsid w:val="0042480E"/>
    <w:rsid w:val="00426801"/>
    <w:rsid w:val="004479C5"/>
    <w:rsid w:val="00454C6A"/>
    <w:rsid w:val="004854A6"/>
    <w:rsid w:val="00487C81"/>
    <w:rsid w:val="00490528"/>
    <w:rsid w:val="004B5D6D"/>
    <w:rsid w:val="004C2E27"/>
    <w:rsid w:val="004C714A"/>
    <w:rsid w:val="004E2D10"/>
    <w:rsid w:val="004F33B0"/>
    <w:rsid w:val="004F3844"/>
    <w:rsid w:val="00525129"/>
    <w:rsid w:val="0054122A"/>
    <w:rsid w:val="00566E06"/>
    <w:rsid w:val="005719AC"/>
    <w:rsid w:val="00585D9F"/>
    <w:rsid w:val="005C239C"/>
    <w:rsid w:val="005C5928"/>
    <w:rsid w:val="005F0C71"/>
    <w:rsid w:val="005F1193"/>
    <w:rsid w:val="005F2467"/>
    <w:rsid w:val="00602F74"/>
    <w:rsid w:val="00612D84"/>
    <w:rsid w:val="0061364D"/>
    <w:rsid w:val="006341B0"/>
    <w:rsid w:val="0069378A"/>
    <w:rsid w:val="00693975"/>
    <w:rsid w:val="006965B2"/>
    <w:rsid w:val="006D6368"/>
    <w:rsid w:val="00703415"/>
    <w:rsid w:val="00712FEA"/>
    <w:rsid w:val="00725DDB"/>
    <w:rsid w:val="007505C6"/>
    <w:rsid w:val="00753099"/>
    <w:rsid w:val="00754725"/>
    <w:rsid w:val="007663A6"/>
    <w:rsid w:val="0078289E"/>
    <w:rsid w:val="00786C23"/>
    <w:rsid w:val="00793DA4"/>
    <w:rsid w:val="00797639"/>
    <w:rsid w:val="007A1DC8"/>
    <w:rsid w:val="007A6741"/>
    <w:rsid w:val="007C1A27"/>
    <w:rsid w:val="007D2D32"/>
    <w:rsid w:val="007E54EC"/>
    <w:rsid w:val="007F2BB4"/>
    <w:rsid w:val="0081357C"/>
    <w:rsid w:val="00836BFA"/>
    <w:rsid w:val="00842398"/>
    <w:rsid w:val="008507DF"/>
    <w:rsid w:val="0085423B"/>
    <w:rsid w:val="0087628B"/>
    <w:rsid w:val="00877B7F"/>
    <w:rsid w:val="00883B15"/>
    <w:rsid w:val="00885638"/>
    <w:rsid w:val="0088712C"/>
    <w:rsid w:val="008917A9"/>
    <w:rsid w:val="008919E9"/>
    <w:rsid w:val="008D3944"/>
    <w:rsid w:val="008D7FDF"/>
    <w:rsid w:val="008F71A6"/>
    <w:rsid w:val="00900546"/>
    <w:rsid w:val="009126E0"/>
    <w:rsid w:val="00923C80"/>
    <w:rsid w:val="00925B34"/>
    <w:rsid w:val="009309D2"/>
    <w:rsid w:val="00942E72"/>
    <w:rsid w:val="009574E3"/>
    <w:rsid w:val="00967B87"/>
    <w:rsid w:val="00983DF7"/>
    <w:rsid w:val="009B659E"/>
    <w:rsid w:val="009F3F61"/>
    <w:rsid w:val="00A217B8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B329E"/>
    <w:rsid w:val="00AC19E5"/>
    <w:rsid w:val="00AC265B"/>
    <w:rsid w:val="00AD1D1A"/>
    <w:rsid w:val="00AF3F39"/>
    <w:rsid w:val="00B06CAE"/>
    <w:rsid w:val="00B14DC5"/>
    <w:rsid w:val="00B262A5"/>
    <w:rsid w:val="00B34C04"/>
    <w:rsid w:val="00B57904"/>
    <w:rsid w:val="00B736E9"/>
    <w:rsid w:val="00B82646"/>
    <w:rsid w:val="00B84C39"/>
    <w:rsid w:val="00B91DCF"/>
    <w:rsid w:val="00B928CA"/>
    <w:rsid w:val="00BA5304"/>
    <w:rsid w:val="00BB24E2"/>
    <w:rsid w:val="00BB256F"/>
    <w:rsid w:val="00BD7CAC"/>
    <w:rsid w:val="00BE2B4C"/>
    <w:rsid w:val="00BE7611"/>
    <w:rsid w:val="00BF4DB9"/>
    <w:rsid w:val="00C15476"/>
    <w:rsid w:val="00C2058D"/>
    <w:rsid w:val="00C2135B"/>
    <w:rsid w:val="00C22B2D"/>
    <w:rsid w:val="00C31B71"/>
    <w:rsid w:val="00C821B1"/>
    <w:rsid w:val="00C96DB6"/>
    <w:rsid w:val="00CA088B"/>
    <w:rsid w:val="00CB2D96"/>
    <w:rsid w:val="00CB4D65"/>
    <w:rsid w:val="00CD0B9C"/>
    <w:rsid w:val="00CD4119"/>
    <w:rsid w:val="00CD5719"/>
    <w:rsid w:val="00CD7CAD"/>
    <w:rsid w:val="00CE0F7B"/>
    <w:rsid w:val="00CE2917"/>
    <w:rsid w:val="00CE3BB5"/>
    <w:rsid w:val="00CF1288"/>
    <w:rsid w:val="00D0415F"/>
    <w:rsid w:val="00D05C0A"/>
    <w:rsid w:val="00D10C3A"/>
    <w:rsid w:val="00D221CA"/>
    <w:rsid w:val="00D25C99"/>
    <w:rsid w:val="00D35760"/>
    <w:rsid w:val="00D431F5"/>
    <w:rsid w:val="00D54100"/>
    <w:rsid w:val="00D7619D"/>
    <w:rsid w:val="00DA089F"/>
    <w:rsid w:val="00DA40E1"/>
    <w:rsid w:val="00DB7FE3"/>
    <w:rsid w:val="00E2290F"/>
    <w:rsid w:val="00E22997"/>
    <w:rsid w:val="00E56C2B"/>
    <w:rsid w:val="00E64E2F"/>
    <w:rsid w:val="00E91624"/>
    <w:rsid w:val="00EA27C1"/>
    <w:rsid w:val="00EA436D"/>
    <w:rsid w:val="00EA5B4A"/>
    <w:rsid w:val="00EC0740"/>
    <w:rsid w:val="00EC7F91"/>
    <w:rsid w:val="00ED10A7"/>
    <w:rsid w:val="00ED66AD"/>
    <w:rsid w:val="00EE4B57"/>
    <w:rsid w:val="00F04E99"/>
    <w:rsid w:val="00F069B6"/>
    <w:rsid w:val="00F76FCA"/>
    <w:rsid w:val="00F80A67"/>
    <w:rsid w:val="00FD6829"/>
    <w:rsid w:val="00FE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5594</TotalTime>
  <Pages>38</Pages>
  <Words>8847</Words>
  <Characters>47779</Characters>
  <Application>Microsoft Office Word</Application>
  <DocSecurity>0</DocSecurity>
  <Lines>398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17</cp:revision>
  <dcterms:created xsi:type="dcterms:W3CDTF">2019-09-24T15:57:00Z</dcterms:created>
  <dcterms:modified xsi:type="dcterms:W3CDTF">2019-11-06T21:31:00Z</dcterms:modified>
</cp:coreProperties>
</file>