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9B3" w:rsidRDefault="00BF49B3" w:rsidP="00BF49B3">
      <w:pPr>
        <w:spacing w:line="480" w:lineRule="auto"/>
        <w:jc w:val="center"/>
        <w:rPr>
          <w:u w:val="single"/>
        </w:rPr>
      </w:pPr>
    </w:p>
    <w:p w:rsidR="00F85863" w:rsidRPr="00166AA2" w:rsidRDefault="00BF49B3" w:rsidP="00BF49B3">
      <w:pPr>
        <w:spacing w:line="480" w:lineRule="auto"/>
        <w:jc w:val="center"/>
        <w:rPr>
          <w:sz w:val="24"/>
          <w:szCs w:val="24"/>
          <w:u w:val="single"/>
        </w:rPr>
      </w:pPr>
      <w:r w:rsidRPr="00166AA2">
        <w:rPr>
          <w:sz w:val="24"/>
          <w:szCs w:val="24"/>
          <w:u w:val="single"/>
        </w:rPr>
        <w:t>Social Advantages and D</w:t>
      </w:r>
      <w:r w:rsidR="00B5318D" w:rsidRPr="00166AA2">
        <w:rPr>
          <w:sz w:val="24"/>
          <w:szCs w:val="24"/>
          <w:u w:val="single"/>
        </w:rPr>
        <w:t xml:space="preserve">isadvantages from </w:t>
      </w:r>
      <w:r w:rsidRPr="00166AA2">
        <w:rPr>
          <w:sz w:val="24"/>
          <w:szCs w:val="24"/>
          <w:u w:val="single"/>
        </w:rPr>
        <w:t>Advance</w:t>
      </w:r>
      <w:r w:rsidR="00B5318D" w:rsidRPr="00166AA2">
        <w:rPr>
          <w:sz w:val="24"/>
          <w:szCs w:val="24"/>
          <w:u w:val="single"/>
        </w:rPr>
        <w:t>ments in Modern</w:t>
      </w:r>
      <w:r w:rsidRPr="00166AA2">
        <w:rPr>
          <w:sz w:val="24"/>
          <w:szCs w:val="24"/>
          <w:u w:val="single"/>
        </w:rPr>
        <w:t xml:space="preserve"> Information Technology</w:t>
      </w:r>
    </w:p>
    <w:p w:rsidR="00AF69E3" w:rsidRPr="00166AA2" w:rsidRDefault="00AF69E3" w:rsidP="00AF69E3">
      <w:pPr>
        <w:spacing w:line="480" w:lineRule="auto"/>
        <w:rPr>
          <w:sz w:val="24"/>
          <w:szCs w:val="24"/>
        </w:rPr>
      </w:pPr>
      <w:r w:rsidRPr="00166AA2">
        <w:rPr>
          <w:sz w:val="24"/>
          <w:szCs w:val="24"/>
        </w:rPr>
        <w:tab/>
        <w:t xml:space="preserve">It is undeniable that computers are shaping the world and increasing their </w:t>
      </w:r>
      <w:r w:rsidR="002A6ADE" w:rsidRPr="00166AA2">
        <w:rPr>
          <w:sz w:val="24"/>
          <w:szCs w:val="24"/>
        </w:rPr>
        <w:t xml:space="preserve">involvement in daily </w:t>
      </w:r>
      <w:r w:rsidR="00E16200" w:rsidRPr="00166AA2">
        <w:rPr>
          <w:sz w:val="24"/>
          <w:szCs w:val="24"/>
        </w:rPr>
        <w:t xml:space="preserve">life; however, is this larger presence of computers </w:t>
      </w:r>
      <w:r w:rsidR="002A6ADE" w:rsidRPr="00166AA2">
        <w:rPr>
          <w:sz w:val="24"/>
          <w:szCs w:val="24"/>
        </w:rPr>
        <w:t xml:space="preserve">beneficial to all those affected? </w:t>
      </w:r>
      <w:r w:rsidRPr="00166AA2">
        <w:rPr>
          <w:sz w:val="24"/>
          <w:szCs w:val="24"/>
        </w:rPr>
        <w:t xml:space="preserve">Perspectives must be taken into consideration when discussing the advancement </w:t>
      </w:r>
      <w:r w:rsidR="00E16200" w:rsidRPr="00166AA2">
        <w:rPr>
          <w:sz w:val="24"/>
          <w:szCs w:val="24"/>
        </w:rPr>
        <w:t>of technology and when</w:t>
      </w:r>
      <w:r w:rsidRPr="00166AA2">
        <w:rPr>
          <w:sz w:val="24"/>
          <w:szCs w:val="24"/>
        </w:rPr>
        <w:t xml:space="preserve"> </w:t>
      </w:r>
      <w:r w:rsidR="00E16200" w:rsidRPr="00166AA2">
        <w:rPr>
          <w:sz w:val="24"/>
          <w:szCs w:val="24"/>
        </w:rPr>
        <w:t>imple</w:t>
      </w:r>
      <w:r w:rsidR="002A6ADE" w:rsidRPr="00166AA2">
        <w:rPr>
          <w:sz w:val="24"/>
          <w:szCs w:val="24"/>
        </w:rPr>
        <w:t>me</w:t>
      </w:r>
      <w:r w:rsidRPr="00166AA2">
        <w:rPr>
          <w:sz w:val="24"/>
          <w:szCs w:val="24"/>
        </w:rPr>
        <w:t xml:space="preserve">nting </w:t>
      </w:r>
      <w:r w:rsidR="00E16200" w:rsidRPr="00166AA2">
        <w:rPr>
          <w:sz w:val="24"/>
          <w:szCs w:val="24"/>
        </w:rPr>
        <w:t xml:space="preserve">a new procedures and/or processes. </w:t>
      </w:r>
      <w:r w:rsidR="00EB23A5" w:rsidRPr="00166AA2">
        <w:rPr>
          <w:sz w:val="24"/>
          <w:szCs w:val="24"/>
        </w:rPr>
        <w:t>Technological advancements that are beneficial for one party, may not be beneficial for all. Situations to consider would be AI (Artificial intelligence) taking over human jobs, the auto industry, education and the effects of technological advancement on students.</w:t>
      </w:r>
    </w:p>
    <w:tbl>
      <w:tblPr>
        <w:tblpPr w:leftFromText="180" w:rightFromText="180" w:vertAnchor="text" w:horzAnchor="margin" w:tblpXSpec="center" w:tblpY="1680"/>
        <w:tblW w:w="10870" w:type="dxa"/>
        <w:tblLook w:val="04A0" w:firstRow="1" w:lastRow="0" w:firstColumn="1" w:lastColumn="0" w:noHBand="0" w:noVBand="1"/>
      </w:tblPr>
      <w:tblGrid>
        <w:gridCol w:w="2070"/>
        <w:gridCol w:w="2052"/>
        <w:gridCol w:w="2466"/>
        <w:gridCol w:w="247"/>
        <w:gridCol w:w="1664"/>
        <w:gridCol w:w="2371"/>
      </w:tblGrid>
      <w:tr w:rsidR="008A25EE" w:rsidRPr="003C0C22" w:rsidTr="008A25EE">
        <w:trPr>
          <w:trHeight w:val="260"/>
        </w:trPr>
        <w:tc>
          <w:tcPr>
            <w:tcW w:w="10870" w:type="dxa"/>
            <w:gridSpan w:val="6"/>
            <w:tcBorders>
              <w:top w:val="single" w:sz="4" w:space="0" w:color="auto"/>
              <w:left w:val="single" w:sz="4" w:space="0" w:color="auto"/>
              <w:bottom w:val="single" w:sz="8" w:space="0" w:color="auto"/>
              <w:right w:val="single" w:sz="4" w:space="0" w:color="auto"/>
            </w:tcBorders>
            <w:shd w:val="clear" w:color="auto" w:fill="auto"/>
            <w:noWrap/>
            <w:vAlign w:val="bottom"/>
            <w:hideMark/>
          </w:tcPr>
          <w:p w:rsidR="008A25EE" w:rsidRPr="003C0C22" w:rsidRDefault="00AE5F17" w:rsidP="008A25EE">
            <w:pPr>
              <w:spacing w:after="0" w:line="240" w:lineRule="auto"/>
              <w:jc w:val="center"/>
              <w:rPr>
                <w:rFonts w:ascii="Calibri" w:eastAsia="Times New Roman" w:hAnsi="Calibri" w:cs="Calibri"/>
                <w:b/>
                <w:bCs/>
                <w:color w:val="000000"/>
                <w:u w:val="single"/>
              </w:rPr>
            </w:pPr>
            <w:r>
              <w:rPr>
                <w:rFonts w:ascii="Calibri" w:eastAsia="Times New Roman" w:hAnsi="Calibri" w:cs="Calibri"/>
                <w:b/>
                <w:bCs/>
                <w:color w:val="000000"/>
                <w:u w:val="single"/>
              </w:rPr>
              <w:t>Pros and Cons of AI in Different Sectors</w:t>
            </w:r>
          </w:p>
        </w:tc>
      </w:tr>
      <w:tr w:rsidR="008A25EE" w:rsidRPr="003C0C22" w:rsidTr="008A25EE">
        <w:trPr>
          <w:trHeight w:val="6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8A25EE" w:rsidRPr="003C0C22" w:rsidRDefault="008A25EE" w:rsidP="008A25EE">
            <w:pPr>
              <w:spacing w:after="0" w:line="240" w:lineRule="auto"/>
              <w:rPr>
                <w:rFonts w:ascii="Calibri" w:eastAsia="Times New Roman" w:hAnsi="Calibri" w:cs="Calibri"/>
                <w:color w:val="000000"/>
                <w:u w:val="single"/>
              </w:rPr>
            </w:pPr>
            <w:r w:rsidRPr="003C0C22">
              <w:rPr>
                <w:rFonts w:ascii="Calibri" w:eastAsia="Times New Roman" w:hAnsi="Calibri" w:cs="Calibri"/>
                <w:color w:val="000000"/>
                <w:u w:val="single"/>
              </w:rPr>
              <w:t>Device</w:t>
            </w:r>
          </w:p>
        </w:tc>
        <w:tc>
          <w:tcPr>
            <w:tcW w:w="4518" w:type="dxa"/>
            <w:gridSpan w:val="2"/>
            <w:tcBorders>
              <w:top w:val="nil"/>
              <w:left w:val="nil"/>
              <w:bottom w:val="single" w:sz="4" w:space="0" w:color="auto"/>
              <w:right w:val="single" w:sz="4" w:space="0" w:color="auto"/>
            </w:tcBorders>
            <w:shd w:val="clear" w:color="auto" w:fill="auto"/>
            <w:noWrap/>
            <w:vAlign w:val="bottom"/>
            <w:hideMark/>
          </w:tcPr>
          <w:p w:rsidR="008A25EE" w:rsidRPr="003C0C22" w:rsidRDefault="008A25EE" w:rsidP="008A25EE">
            <w:pPr>
              <w:spacing w:after="0" w:line="240" w:lineRule="auto"/>
              <w:jc w:val="center"/>
              <w:rPr>
                <w:rFonts w:ascii="Calibri" w:eastAsia="Times New Roman" w:hAnsi="Calibri" w:cs="Calibri"/>
                <w:color w:val="000000"/>
                <w:u w:val="single"/>
              </w:rPr>
            </w:pPr>
            <w:r w:rsidRPr="003C0C22">
              <w:rPr>
                <w:rFonts w:ascii="Calibri" w:eastAsia="Times New Roman" w:hAnsi="Calibri" w:cs="Calibri"/>
                <w:color w:val="000000"/>
                <w:u w:val="single"/>
              </w:rPr>
              <w:t>Pros</w:t>
            </w:r>
          </w:p>
        </w:tc>
        <w:tc>
          <w:tcPr>
            <w:tcW w:w="4282" w:type="dxa"/>
            <w:gridSpan w:val="3"/>
            <w:tcBorders>
              <w:top w:val="nil"/>
              <w:left w:val="nil"/>
              <w:bottom w:val="single" w:sz="4" w:space="0" w:color="auto"/>
              <w:right w:val="single" w:sz="4" w:space="0" w:color="auto"/>
            </w:tcBorders>
            <w:shd w:val="clear" w:color="auto" w:fill="auto"/>
            <w:noWrap/>
            <w:vAlign w:val="bottom"/>
            <w:hideMark/>
          </w:tcPr>
          <w:p w:rsidR="008A25EE" w:rsidRPr="003C0C22" w:rsidRDefault="008A25EE" w:rsidP="008A25EE">
            <w:pPr>
              <w:spacing w:after="0" w:line="240" w:lineRule="auto"/>
              <w:jc w:val="center"/>
              <w:rPr>
                <w:rFonts w:ascii="Calibri" w:eastAsia="Times New Roman" w:hAnsi="Calibri" w:cs="Calibri"/>
                <w:color w:val="000000"/>
                <w:u w:val="single"/>
              </w:rPr>
            </w:pPr>
            <w:r w:rsidRPr="003C0C22">
              <w:rPr>
                <w:rFonts w:ascii="Calibri" w:eastAsia="Times New Roman" w:hAnsi="Calibri" w:cs="Calibri"/>
                <w:color w:val="000000"/>
                <w:u w:val="single"/>
              </w:rPr>
              <w:t>Cons</w:t>
            </w:r>
          </w:p>
        </w:tc>
      </w:tr>
      <w:tr w:rsidR="008A25EE" w:rsidRPr="003C0C22" w:rsidTr="008A25EE">
        <w:trPr>
          <w:trHeight w:val="602"/>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8A25EE" w:rsidRPr="003C0C22" w:rsidRDefault="008A25EE" w:rsidP="008A25EE">
            <w:pPr>
              <w:spacing w:after="0" w:line="240" w:lineRule="auto"/>
              <w:rPr>
                <w:rFonts w:ascii="Calibri" w:eastAsia="Times New Roman" w:hAnsi="Calibri" w:cs="Calibri"/>
                <w:color w:val="000000"/>
              </w:rPr>
            </w:pPr>
            <w:r w:rsidRPr="003C0C22">
              <w:rPr>
                <w:rFonts w:ascii="Calibri" w:eastAsia="Times New Roman" w:hAnsi="Calibri" w:cs="Calibri"/>
                <w:color w:val="000000"/>
              </w:rPr>
              <w:t>Vacuum cleaner</w:t>
            </w:r>
          </w:p>
        </w:tc>
        <w:tc>
          <w:tcPr>
            <w:tcW w:w="4518" w:type="dxa"/>
            <w:gridSpan w:val="2"/>
            <w:tcBorders>
              <w:top w:val="single" w:sz="4" w:space="0" w:color="auto"/>
              <w:left w:val="nil"/>
              <w:bottom w:val="single" w:sz="4" w:space="0" w:color="auto"/>
              <w:right w:val="single" w:sz="4" w:space="0" w:color="auto"/>
            </w:tcBorders>
            <w:shd w:val="clear" w:color="auto" w:fill="auto"/>
            <w:noWrap/>
            <w:vAlign w:val="bottom"/>
            <w:hideMark/>
          </w:tcPr>
          <w:p w:rsidR="008A25EE" w:rsidRPr="002D601C"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sidRPr="002D601C">
              <w:rPr>
                <w:rFonts w:ascii="Calibri" w:eastAsia="Times New Roman" w:hAnsi="Calibri" w:cs="Calibri"/>
                <w:color w:val="000000"/>
                <w:sz w:val="18"/>
                <w:szCs w:val="18"/>
              </w:rPr>
              <w:t>Cleans your home when you’re not there</w:t>
            </w:r>
          </w:p>
          <w:p w:rsidR="008A25EE" w:rsidRPr="002D601C"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sidRPr="002D601C">
              <w:rPr>
                <w:rFonts w:ascii="Calibri" w:eastAsia="Times New Roman" w:hAnsi="Calibri" w:cs="Calibri"/>
                <w:color w:val="000000"/>
                <w:sz w:val="18"/>
                <w:szCs w:val="18"/>
              </w:rPr>
              <w:t>Easy storage</w:t>
            </w:r>
          </w:p>
          <w:p w:rsidR="008A25EE" w:rsidRPr="002D601C"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sidRPr="002D601C">
              <w:rPr>
                <w:rFonts w:ascii="Calibri" w:eastAsia="Times New Roman" w:hAnsi="Calibri" w:cs="Calibri"/>
                <w:color w:val="000000"/>
                <w:sz w:val="18"/>
                <w:szCs w:val="18"/>
              </w:rPr>
              <w:t>Schedule cleaning in advance/</w:t>
            </w:r>
            <w:proofErr w:type="spellStart"/>
            <w:r w:rsidRPr="002D601C">
              <w:rPr>
                <w:rFonts w:ascii="Calibri" w:eastAsia="Times New Roman" w:hAnsi="Calibri" w:cs="Calibri"/>
                <w:color w:val="000000"/>
                <w:sz w:val="18"/>
                <w:szCs w:val="18"/>
              </w:rPr>
              <w:t>wifi</w:t>
            </w:r>
            <w:proofErr w:type="spellEnd"/>
          </w:p>
        </w:tc>
        <w:tc>
          <w:tcPr>
            <w:tcW w:w="4282" w:type="dxa"/>
            <w:gridSpan w:val="3"/>
            <w:tcBorders>
              <w:top w:val="single" w:sz="4" w:space="0" w:color="auto"/>
              <w:left w:val="nil"/>
              <w:bottom w:val="single" w:sz="4" w:space="0" w:color="auto"/>
              <w:right w:val="single" w:sz="4" w:space="0" w:color="auto"/>
            </w:tcBorders>
            <w:shd w:val="clear" w:color="auto" w:fill="auto"/>
            <w:noWrap/>
            <w:vAlign w:val="bottom"/>
            <w:hideMark/>
          </w:tcPr>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Expensive</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Crash into obstacles</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Takes a long time to clean</w:t>
            </w:r>
          </w:p>
          <w:p w:rsidR="008A25EE" w:rsidRPr="002D601C"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Not as thorough as manual vacuums</w:t>
            </w:r>
          </w:p>
        </w:tc>
      </w:tr>
      <w:tr w:rsidR="008A25EE" w:rsidRPr="003C0C22" w:rsidTr="008A25EE">
        <w:trPr>
          <w:trHeight w:val="7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8A25EE" w:rsidRPr="003C0C22" w:rsidRDefault="008A25EE" w:rsidP="008A25EE">
            <w:pPr>
              <w:spacing w:after="0" w:line="240" w:lineRule="auto"/>
              <w:rPr>
                <w:rFonts w:ascii="Calibri" w:eastAsia="Times New Roman" w:hAnsi="Calibri" w:cs="Calibri"/>
                <w:color w:val="000000"/>
              </w:rPr>
            </w:pPr>
            <w:r w:rsidRPr="003C0C22">
              <w:rPr>
                <w:rFonts w:ascii="Calibri" w:eastAsia="Times New Roman" w:hAnsi="Calibri" w:cs="Calibri"/>
                <w:color w:val="000000"/>
              </w:rPr>
              <w:t>Facial Recognition</w:t>
            </w:r>
          </w:p>
        </w:tc>
        <w:tc>
          <w:tcPr>
            <w:tcW w:w="4518" w:type="dxa"/>
            <w:gridSpan w:val="2"/>
            <w:tcBorders>
              <w:top w:val="single" w:sz="4" w:space="0" w:color="auto"/>
              <w:left w:val="nil"/>
              <w:bottom w:val="single" w:sz="4" w:space="0" w:color="auto"/>
              <w:right w:val="single" w:sz="4" w:space="0" w:color="auto"/>
            </w:tcBorders>
            <w:shd w:val="clear" w:color="auto" w:fill="auto"/>
            <w:noWrap/>
            <w:vAlign w:val="bottom"/>
            <w:hideMark/>
          </w:tcPr>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Protect against crimes</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Find missing person</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Limit touchpoints</w:t>
            </w:r>
          </w:p>
          <w:p w:rsidR="008A25EE" w:rsidRPr="002D601C"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Strengthens security</w:t>
            </w:r>
          </w:p>
        </w:tc>
        <w:tc>
          <w:tcPr>
            <w:tcW w:w="4282" w:type="dxa"/>
            <w:gridSpan w:val="3"/>
            <w:tcBorders>
              <w:top w:val="single" w:sz="4" w:space="0" w:color="auto"/>
              <w:left w:val="nil"/>
              <w:bottom w:val="single" w:sz="4" w:space="0" w:color="auto"/>
              <w:right w:val="single" w:sz="4" w:space="0" w:color="auto"/>
            </w:tcBorders>
            <w:shd w:val="clear" w:color="auto" w:fill="auto"/>
            <w:noWrap/>
            <w:vAlign w:val="bottom"/>
            <w:hideMark/>
          </w:tcPr>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Individual privacy- stores a picture of authorized users</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Factors that can cause inconsistencies</w:t>
            </w:r>
          </w:p>
          <w:p w:rsidR="008A25EE" w:rsidRPr="002D601C"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An error could allow someone access to personal data</w:t>
            </w:r>
          </w:p>
        </w:tc>
      </w:tr>
      <w:tr w:rsidR="008A25EE" w:rsidRPr="003C0C22" w:rsidTr="00AE5F17">
        <w:trPr>
          <w:trHeight w:val="70"/>
        </w:trPr>
        <w:tc>
          <w:tcPr>
            <w:tcW w:w="2070" w:type="dxa"/>
            <w:vMerge w:val="restart"/>
            <w:tcBorders>
              <w:top w:val="nil"/>
              <w:left w:val="single" w:sz="4" w:space="0" w:color="auto"/>
              <w:right w:val="single" w:sz="4" w:space="0" w:color="auto"/>
            </w:tcBorders>
            <w:shd w:val="clear" w:color="auto" w:fill="auto"/>
            <w:noWrap/>
            <w:vAlign w:val="bottom"/>
            <w:hideMark/>
          </w:tcPr>
          <w:p w:rsidR="008A25EE" w:rsidRPr="003C0C22" w:rsidRDefault="008A25EE" w:rsidP="008A25EE">
            <w:pPr>
              <w:spacing w:after="0" w:line="240" w:lineRule="auto"/>
              <w:rPr>
                <w:rFonts w:ascii="Calibri" w:eastAsia="Times New Roman" w:hAnsi="Calibri" w:cs="Calibri"/>
                <w:color w:val="000000"/>
              </w:rPr>
            </w:pPr>
            <w:r w:rsidRPr="003C0C22">
              <w:rPr>
                <w:rFonts w:ascii="Calibri" w:eastAsia="Times New Roman" w:hAnsi="Calibri" w:cs="Calibri"/>
                <w:color w:val="000000"/>
              </w:rPr>
              <w:t>Self-Check-out</w:t>
            </w:r>
          </w:p>
        </w:tc>
        <w:tc>
          <w:tcPr>
            <w:tcW w:w="2052" w:type="dxa"/>
            <w:tcBorders>
              <w:top w:val="single" w:sz="4" w:space="0" w:color="auto"/>
              <w:left w:val="nil"/>
              <w:right w:val="single" w:sz="4" w:space="0" w:color="auto"/>
            </w:tcBorders>
            <w:shd w:val="clear" w:color="auto" w:fill="auto"/>
            <w:noWrap/>
            <w:vAlign w:val="bottom"/>
            <w:hideMark/>
          </w:tcPr>
          <w:p w:rsidR="008A25EE" w:rsidRPr="00C142AC" w:rsidRDefault="008A25EE" w:rsidP="008A25EE">
            <w:pPr>
              <w:pStyle w:val="ListParagraph"/>
              <w:spacing w:after="0" w:line="240" w:lineRule="auto"/>
              <w:rPr>
                <w:rFonts w:ascii="Calibri" w:eastAsia="Times New Roman" w:hAnsi="Calibri" w:cs="Calibri"/>
                <w:color w:val="000000"/>
                <w:sz w:val="18"/>
                <w:szCs w:val="18"/>
                <w:u w:val="single"/>
              </w:rPr>
            </w:pPr>
            <w:r>
              <w:rPr>
                <w:rFonts w:ascii="Calibri" w:eastAsia="Times New Roman" w:hAnsi="Calibri" w:cs="Calibri"/>
                <w:color w:val="000000"/>
                <w:sz w:val="18"/>
                <w:szCs w:val="18"/>
                <w:u w:val="single"/>
              </w:rPr>
              <w:t>Business</w:t>
            </w:r>
          </w:p>
        </w:tc>
        <w:tc>
          <w:tcPr>
            <w:tcW w:w="2713" w:type="dxa"/>
            <w:gridSpan w:val="2"/>
            <w:tcBorders>
              <w:top w:val="single" w:sz="4" w:space="0" w:color="auto"/>
              <w:left w:val="nil"/>
              <w:right w:val="single" w:sz="4" w:space="0" w:color="auto"/>
            </w:tcBorders>
            <w:shd w:val="clear" w:color="auto" w:fill="auto"/>
            <w:vAlign w:val="bottom"/>
          </w:tcPr>
          <w:p w:rsidR="008A25EE" w:rsidRPr="00C142AC" w:rsidRDefault="008A25EE" w:rsidP="008A25EE">
            <w:pPr>
              <w:pStyle w:val="ListParagraph"/>
              <w:spacing w:after="0" w:line="240" w:lineRule="auto"/>
              <w:rPr>
                <w:rFonts w:ascii="Calibri" w:eastAsia="Times New Roman" w:hAnsi="Calibri" w:cs="Calibri"/>
                <w:color w:val="000000"/>
                <w:sz w:val="18"/>
                <w:szCs w:val="18"/>
                <w:u w:val="single"/>
              </w:rPr>
            </w:pPr>
            <w:r>
              <w:rPr>
                <w:rFonts w:ascii="Calibri" w:eastAsia="Times New Roman" w:hAnsi="Calibri" w:cs="Calibri"/>
                <w:color w:val="000000"/>
                <w:sz w:val="18"/>
                <w:szCs w:val="18"/>
                <w:u w:val="single"/>
              </w:rPr>
              <w:t>Others</w:t>
            </w:r>
          </w:p>
        </w:tc>
        <w:tc>
          <w:tcPr>
            <w:tcW w:w="1664" w:type="dxa"/>
            <w:tcBorders>
              <w:top w:val="single" w:sz="4" w:space="0" w:color="auto"/>
              <w:left w:val="nil"/>
              <w:right w:val="single" w:sz="4" w:space="0" w:color="auto"/>
            </w:tcBorders>
            <w:shd w:val="clear" w:color="auto" w:fill="auto"/>
            <w:vAlign w:val="bottom"/>
          </w:tcPr>
          <w:p w:rsidR="008A25EE" w:rsidRPr="00C142AC" w:rsidRDefault="008A25EE" w:rsidP="008A25EE">
            <w:pPr>
              <w:pStyle w:val="ListParagraph"/>
              <w:spacing w:after="0" w:line="240" w:lineRule="auto"/>
              <w:rPr>
                <w:rFonts w:ascii="Calibri" w:eastAsia="Times New Roman" w:hAnsi="Calibri" w:cs="Calibri"/>
                <w:color w:val="000000"/>
                <w:sz w:val="18"/>
                <w:szCs w:val="18"/>
                <w:u w:val="single"/>
              </w:rPr>
            </w:pPr>
            <w:r>
              <w:rPr>
                <w:rFonts w:ascii="Calibri" w:eastAsia="Times New Roman" w:hAnsi="Calibri" w:cs="Calibri"/>
                <w:color w:val="000000"/>
                <w:sz w:val="18"/>
                <w:szCs w:val="18"/>
                <w:u w:val="single"/>
              </w:rPr>
              <w:t>B</w:t>
            </w:r>
            <w:r w:rsidRPr="00C142AC">
              <w:rPr>
                <w:rFonts w:ascii="Calibri" w:eastAsia="Times New Roman" w:hAnsi="Calibri" w:cs="Calibri"/>
                <w:color w:val="000000"/>
                <w:sz w:val="18"/>
                <w:szCs w:val="18"/>
                <w:u w:val="single"/>
              </w:rPr>
              <w:t>usiness</w:t>
            </w:r>
          </w:p>
        </w:tc>
        <w:tc>
          <w:tcPr>
            <w:tcW w:w="2371" w:type="dxa"/>
            <w:tcBorders>
              <w:top w:val="single" w:sz="4" w:space="0" w:color="auto"/>
              <w:left w:val="nil"/>
              <w:right w:val="single" w:sz="4" w:space="0" w:color="auto"/>
            </w:tcBorders>
            <w:shd w:val="clear" w:color="auto" w:fill="auto"/>
            <w:vAlign w:val="bottom"/>
          </w:tcPr>
          <w:p w:rsidR="008A25EE" w:rsidRPr="00C142AC" w:rsidRDefault="008A25EE" w:rsidP="008A25EE">
            <w:pPr>
              <w:pStyle w:val="ListParagraph"/>
              <w:spacing w:after="0" w:line="240" w:lineRule="auto"/>
              <w:rPr>
                <w:rFonts w:ascii="Calibri" w:eastAsia="Times New Roman" w:hAnsi="Calibri" w:cs="Calibri"/>
                <w:color w:val="000000"/>
                <w:sz w:val="18"/>
                <w:szCs w:val="18"/>
                <w:u w:val="single"/>
              </w:rPr>
            </w:pPr>
            <w:r>
              <w:rPr>
                <w:rFonts w:ascii="Calibri" w:eastAsia="Times New Roman" w:hAnsi="Calibri" w:cs="Calibri"/>
                <w:color w:val="000000"/>
                <w:sz w:val="18"/>
                <w:szCs w:val="18"/>
                <w:u w:val="single"/>
              </w:rPr>
              <w:t>Others</w:t>
            </w:r>
          </w:p>
        </w:tc>
      </w:tr>
      <w:tr w:rsidR="008A25EE" w:rsidRPr="003C0C22" w:rsidTr="00AE5F17">
        <w:trPr>
          <w:trHeight w:val="92"/>
        </w:trPr>
        <w:tc>
          <w:tcPr>
            <w:tcW w:w="2070" w:type="dxa"/>
            <w:vMerge/>
            <w:tcBorders>
              <w:left w:val="single" w:sz="4" w:space="0" w:color="auto"/>
              <w:right w:val="single" w:sz="4" w:space="0" w:color="auto"/>
            </w:tcBorders>
            <w:shd w:val="clear" w:color="auto" w:fill="auto"/>
            <w:noWrap/>
            <w:vAlign w:val="bottom"/>
          </w:tcPr>
          <w:p w:rsidR="008A25EE" w:rsidRPr="003C0C22" w:rsidRDefault="008A25EE" w:rsidP="008A25EE">
            <w:pPr>
              <w:spacing w:after="0" w:line="240" w:lineRule="auto"/>
              <w:rPr>
                <w:rFonts w:ascii="Calibri" w:eastAsia="Times New Roman" w:hAnsi="Calibri" w:cs="Calibri"/>
                <w:color w:val="000000"/>
              </w:rPr>
            </w:pPr>
          </w:p>
        </w:tc>
        <w:tc>
          <w:tcPr>
            <w:tcW w:w="2052" w:type="dxa"/>
            <w:tcBorders>
              <w:top w:val="single" w:sz="4" w:space="0" w:color="auto"/>
              <w:left w:val="nil"/>
              <w:right w:val="single" w:sz="4" w:space="0" w:color="auto"/>
            </w:tcBorders>
            <w:shd w:val="clear" w:color="auto" w:fill="auto"/>
            <w:noWrap/>
            <w:vAlign w:val="bottom"/>
          </w:tcPr>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Reduced payroll</w:t>
            </w:r>
          </w:p>
          <w:p w:rsidR="008A25EE" w:rsidRPr="00C142AC"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Could expedite lines=satisfied customers</w:t>
            </w:r>
          </w:p>
        </w:tc>
        <w:tc>
          <w:tcPr>
            <w:tcW w:w="2713" w:type="dxa"/>
            <w:gridSpan w:val="2"/>
            <w:tcBorders>
              <w:top w:val="single" w:sz="4" w:space="0" w:color="auto"/>
              <w:left w:val="nil"/>
              <w:right w:val="single" w:sz="4" w:space="0" w:color="auto"/>
            </w:tcBorders>
            <w:shd w:val="clear" w:color="auto" w:fill="auto"/>
            <w:vAlign w:val="bottom"/>
          </w:tcPr>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Shoppers can ring their own groceries</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Less human interaction/intervention</w:t>
            </w:r>
          </w:p>
          <w:p w:rsidR="008A25EE" w:rsidRP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Less people touching purchases</w:t>
            </w:r>
          </w:p>
        </w:tc>
        <w:tc>
          <w:tcPr>
            <w:tcW w:w="1664" w:type="dxa"/>
            <w:tcBorders>
              <w:top w:val="single" w:sz="4" w:space="0" w:color="auto"/>
              <w:left w:val="nil"/>
              <w:right w:val="single" w:sz="4" w:space="0" w:color="auto"/>
            </w:tcBorders>
            <w:shd w:val="clear" w:color="auto" w:fill="auto"/>
            <w:vAlign w:val="bottom"/>
          </w:tcPr>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Theft-less control</w:t>
            </w:r>
          </w:p>
          <w:p w:rsidR="008A25EE" w:rsidRPr="002D601C"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Expensive</w:t>
            </w:r>
          </w:p>
        </w:tc>
        <w:tc>
          <w:tcPr>
            <w:tcW w:w="2371" w:type="dxa"/>
            <w:tcBorders>
              <w:top w:val="single" w:sz="4" w:space="0" w:color="auto"/>
              <w:left w:val="nil"/>
              <w:right w:val="single" w:sz="4" w:space="0" w:color="auto"/>
            </w:tcBorders>
            <w:shd w:val="clear" w:color="auto" w:fill="auto"/>
            <w:vAlign w:val="bottom"/>
          </w:tcPr>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Employee termination</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Customer confusion/training</w:t>
            </w:r>
          </w:p>
          <w:p w:rsidR="008A25EE" w:rsidRP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More touch points</w:t>
            </w:r>
          </w:p>
        </w:tc>
      </w:tr>
      <w:tr w:rsidR="008A25EE" w:rsidRPr="003C0C22" w:rsidTr="00AE5F17">
        <w:trPr>
          <w:trHeight w:val="92"/>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25EE" w:rsidRPr="003C0C22" w:rsidRDefault="008A25EE" w:rsidP="008A25EE">
            <w:pPr>
              <w:spacing w:after="0" w:line="240" w:lineRule="auto"/>
              <w:rPr>
                <w:rFonts w:ascii="Calibri" w:eastAsia="Times New Roman" w:hAnsi="Calibri" w:cs="Calibri"/>
                <w:color w:val="000000"/>
              </w:rPr>
            </w:pPr>
            <w:r w:rsidRPr="003C0C22">
              <w:rPr>
                <w:rFonts w:ascii="Calibri" w:eastAsia="Times New Roman" w:hAnsi="Calibri" w:cs="Calibri"/>
                <w:color w:val="000000"/>
              </w:rPr>
              <w:t>Automobiles</w:t>
            </w:r>
          </w:p>
        </w:tc>
        <w:tc>
          <w:tcPr>
            <w:tcW w:w="4518" w:type="dxa"/>
            <w:gridSpan w:val="2"/>
            <w:tcBorders>
              <w:top w:val="single" w:sz="4" w:space="0" w:color="auto"/>
              <w:left w:val="nil"/>
              <w:bottom w:val="single" w:sz="4" w:space="0" w:color="auto"/>
              <w:right w:val="single" w:sz="4" w:space="0" w:color="auto"/>
            </w:tcBorders>
            <w:shd w:val="clear" w:color="auto" w:fill="auto"/>
            <w:noWrap/>
            <w:vAlign w:val="bottom"/>
            <w:hideMark/>
          </w:tcPr>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Self-driving</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More efficient travel </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Decreased traffic flow</w:t>
            </w:r>
          </w:p>
          <w:p w:rsidR="008A25EE" w:rsidRPr="002D601C" w:rsidRDefault="008A25EE" w:rsidP="008A25EE">
            <w:pPr>
              <w:pStyle w:val="ListParagraph"/>
              <w:spacing w:after="0" w:line="240" w:lineRule="auto"/>
              <w:rPr>
                <w:rFonts w:ascii="Calibri" w:eastAsia="Times New Roman" w:hAnsi="Calibri" w:cs="Calibri"/>
                <w:color w:val="000000"/>
                <w:sz w:val="18"/>
                <w:szCs w:val="18"/>
              </w:rPr>
            </w:pPr>
          </w:p>
        </w:tc>
        <w:tc>
          <w:tcPr>
            <w:tcW w:w="4282" w:type="dxa"/>
            <w:gridSpan w:val="3"/>
            <w:tcBorders>
              <w:top w:val="single" w:sz="4" w:space="0" w:color="auto"/>
              <w:left w:val="nil"/>
              <w:bottom w:val="single" w:sz="4" w:space="0" w:color="auto"/>
              <w:right w:val="single" w:sz="4" w:space="0" w:color="auto"/>
            </w:tcBorders>
            <w:shd w:val="clear" w:color="auto" w:fill="auto"/>
            <w:noWrap/>
            <w:vAlign w:val="bottom"/>
            <w:hideMark/>
          </w:tcPr>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Job loss in transportation sector</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Hackers and cyber threats</w:t>
            </w:r>
          </w:p>
          <w:p w:rsidR="008A25EE"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Moral dilemma</w:t>
            </w:r>
          </w:p>
          <w:p w:rsidR="008A25EE" w:rsidRPr="002D601C" w:rsidRDefault="008A25EE" w:rsidP="008A25EE">
            <w:pPr>
              <w:pStyle w:val="ListParagraph"/>
              <w:numPr>
                <w:ilvl w:val="0"/>
                <w:numId w:val="4"/>
              </w:num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Driving laws.</w:t>
            </w:r>
          </w:p>
        </w:tc>
      </w:tr>
    </w:tbl>
    <w:p w:rsidR="00EB23A5" w:rsidRPr="00166AA2" w:rsidRDefault="00EB23A5" w:rsidP="00AF69E3">
      <w:pPr>
        <w:spacing w:line="480" w:lineRule="auto"/>
        <w:rPr>
          <w:sz w:val="24"/>
          <w:szCs w:val="24"/>
        </w:rPr>
      </w:pPr>
      <w:r>
        <w:tab/>
      </w:r>
      <w:r w:rsidRPr="00166AA2">
        <w:rPr>
          <w:sz w:val="24"/>
          <w:szCs w:val="24"/>
        </w:rPr>
        <w:t>Innovators in the IT industry are developing artificial intelligence to eliminate human tasks, such as vacuuming, facial recognition</w:t>
      </w:r>
      <w:r w:rsidR="00AE5F17" w:rsidRPr="00166AA2">
        <w:rPr>
          <w:sz w:val="24"/>
          <w:szCs w:val="24"/>
        </w:rPr>
        <w:t>,</w:t>
      </w:r>
      <w:r w:rsidRPr="00166AA2">
        <w:rPr>
          <w:sz w:val="24"/>
          <w:szCs w:val="24"/>
        </w:rPr>
        <w:t xml:space="preserve"> so users no longer have to manually input a </w:t>
      </w:r>
      <w:r w:rsidRPr="00166AA2">
        <w:rPr>
          <w:sz w:val="24"/>
          <w:szCs w:val="24"/>
        </w:rPr>
        <w:lastRenderedPageBreak/>
        <w:t>password into a devic</w:t>
      </w:r>
      <w:r w:rsidR="00AE5F17" w:rsidRPr="00166AA2">
        <w:rPr>
          <w:sz w:val="24"/>
          <w:szCs w:val="24"/>
        </w:rPr>
        <w:t xml:space="preserve">e, search recommendations, </w:t>
      </w:r>
      <w:r w:rsidRPr="00166AA2">
        <w:rPr>
          <w:sz w:val="24"/>
          <w:szCs w:val="24"/>
        </w:rPr>
        <w:t>self-check-out at grocery stores, or even driving.</w:t>
      </w:r>
      <w:r w:rsidR="00B5318D" w:rsidRPr="00166AA2">
        <w:rPr>
          <w:sz w:val="24"/>
          <w:szCs w:val="24"/>
        </w:rPr>
        <w:t xml:space="preserve"> </w:t>
      </w:r>
    </w:p>
    <w:p w:rsidR="00AE5F17" w:rsidRDefault="00AE5F17" w:rsidP="00AF69E3">
      <w:pPr>
        <w:spacing w:line="480" w:lineRule="auto"/>
      </w:pPr>
    </w:p>
    <w:p w:rsidR="00AE5F17" w:rsidRPr="00166AA2" w:rsidRDefault="00AE5F17" w:rsidP="00AF69E3">
      <w:pPr>
        <w:spacing w:line="480" w:lineRule="auto"/>
        <w:rPr>
          <w:sz w:val="24"/>
          <w:szCs w:val="24"/>
        </w:rPr>
      </w:pPr>
      <w:r w:rsidRPr="00166AA2">
        <w:rPr>
          <w:sz w:val="24"/>
          <w:szCs w:val="24"/>
        </w:rPr>
        <w:t>Advancement in modern technology poses advantages and disadvantages and shown in the table above. Advantages and disadvantages are based on perspective and depending on the party affected will determine if the technological advancement is advantageous. Many of these topics are still up for debate depending on the sector affected and the morality of applying AI to it. For example, some individuals do not trust their car to drive itself and some individuals to not trust AI security.</w:t>
      </w:r>
    </w:p>
    <w:p w:rsidR="00AE5F17" w:rsidRPr="00166AA2" w:rsidRDefault="00AE5F17" w:rsidP="00AF69E3">
      <w:pPr>
        <w:spacing w:line="480" w:lineRule="auto"/>
        <w:rPr>
          <w:sz w:val="24"/>
          <w:szCs w:val="24"/>
        </w:rPr>
      </w:pPr>
      <w:r w:rsidRPr="00166AA2">
        <w:rPr>
          <w:sz w:val="24"/>
          <w:szCs w:val="24"/>
        </w:rPr>
        <w:tab/>
        <w:t>Artificial intelligence has gained popularity in the education sector among students and educators.</w:t>
      </w:r>
      <w:r w:rsidR="00271750" w:rsidRPr="00166AA2">
        <w:rPr>
          <w:sz w:val="24"/>
          <w:szCs w:val="24"/>
        </w:rPr>
        <w:t xml:space="preserve"> AI can be used to personalize learning approaches, adapt to the student’s level of knowledge, speed of learning and goas so that the student is getting the most of their education. AI assisting in the tutoring and grading of student work and allows a much quicker turn around for students to have their questions answered. The biggest benefit is the 24/7 access to learning. All of these factors sound great, however, some students learn better with interaction with a person, some AI responses do not satisfy what the student’s question.</w:t>
      </w:r>
    </w:p>
    <w:p w:rsidR="00271750" w:rsidRPr="00166AA2" w:rsidRDefault="00271750" w:rsidP="00AF69E3">
      <w:pPr>
        <w:spacing w:line="480" w:lineRule="auto"/>
        <w:rPr>
          <w:sz w:val="24"/>
          <w:szCs w:val="24"/>
        </w:rPr>
      </w:pPr>
      <w:r w:rsidRPr="00166AA2">
        <w:rPr>
          <w:sz w:val="24"/>
          <w:szCs w:val="24"/>
        </w:rPr>
        <w:tab/>
        <w:t xml:space="preserve">Artificial intelligence provides the same benefits to educators that is does to student. For example, AI can allow an educator to personalizing courses based on their students’ abilities, whether it is an individual student or the class as a whole. AI can generate responses and grade student’s work which allows more time to the educator to focus on lesson planning </w:t>
      </w:r>
      <w:r w:rsidRPr="00166AA2">
        <w:rPr>
          <w:sz w:val="24"/>
          <w:szCs w:val="24"/>
        </w:rPr>
        <w:lastRenderedPageBreak/>
        <w:t xml:space="preserve">and improve student engagement. The modernization of technology has led to education breaking out from a classroom setting and can now be done virtually anywhere. </w:t>
      </w:r>
    </w:p>
    <w:p w:rsidR="00351FD4" w:rsidRDefault="00166AA2" w:rsidP="00AF69E3">
      <w:pPr>
        <w:spacing w:line="480" w:lineRule="auto"/>
        <w:rPr>
          <w:sz w:val="24"/>
          <w:szCs w:val="24"/>
        </w:rPr>
      </w:pPr>
      <w:r w:rsidRPr="00166AA2">
        <w:rPr>
          <w:sz w:val="24"/>
          <w:szCs w:val="24"/>
        </w:rPr>
        <w:tab/>
        <w:t>Technology continues to evolve and innovate each day, but determination of whether or not the innovation is beneficial I based on the those affected by it. Not all innovations will satisfy everyone and different perspectives must be considered when implementing new technology. There are times when technological advancements occur and the world has no other choice than to adapt and accept it. Artificial intelligence appears to be the future of technology but the question arises of whether or not humans are willing to trust, and give control and decision making over to AI.</w:t>
      </w:r>
    </w:p>
    <w:p w:rsidR="00351FD4" w:rsidRDefault="00351FD4" w:rsidP="00AF69E3">
      <w:pPr>
        <w:spacing w:line="480" w:lineRule="auto"/>
        <w:rPr>
          <w:sz w:val="24"/>
          <w:szCs w:val="24"/>
        </w:rPr>
      </w:pPr>
    </w:p>
    <w:p w:rsidR="00351FD4" w:rsidRDefault="00351FD4" w:rsidP="00AF69E3">
      <w:pPr>
        <w:spacing w:line="480" w:lineRule="auto"/>
        <w:rPr>
          <w:sz w:val="24"/>
          <w:szCs w:val="24"/>
        </w:rPr>
      </w:pPr>
    </w:p>
    <w:p w:rsidR="00351FD4" w:rsidRDefault="00351FD4" w:rsidP="00AF69E3">
      <w:pPr>
        <w:spacing w:line="480" w:lineRule="auto"/>
        <w:rPr>
          <w:sz w:val="24"/>
          <w:szCs w:val="24"/>
        </w:rPr>
      </w:pPr>
    </w:p>
    <w:p w:rsidR="00351FD4" w:rsidRDefault="00351FD4" w:rsidP="00AF69E3">
      <w:pPr>
        <w:spacing w:line="480" w:lineRule="auto"/>
        <w:rPr>
          <w:sz w:val="24"/>
          <w:szCs w:val="24"/>
        </w:rPr>
      </w:pPr>
    </w:p>
    <w:p w:rsidR="00351FD4" w:rsidRDefault="00351FD4" w:rsidP="00AF69E3">
      <w:pPr>
        <w:spacing w:line="480" w:lineRule="auto"/>
        <w:rPr>
          <w:sz w:val="24"/>
          <w:szCs w:val="24"/>
        </w:rPr>
      </w:pPr>
    </w:p>
    <w:p w:rsidR="00351FD4" w:rsidRDefault="00351FD4" w:rsidP="00AF69E3">
      <w:pPr>
        <w:spacing w:line="480" w:lineRule="auto"/>
        <w:rPr>
          <w:sz w:val="24"/>
          <w:szCs w:val="24"/>
        </w:rPr>
      </w:pPr>
    </w:p>
    <w:p w:rsidR="00351FD4" w:rsidRDefault="00351FD4" w:rsidP="00AF69E3">
      <w:pPr>
        <w:spacing w:line="480" w:lineRule="auto"/>
        <w:rPr>
          <w:sz w:val="24"/>
          <w:szCs w:val="24"/>
        </w:rPr>
      </w:pPr>
    </w:p>
    <w:p w:rsidR="00351FD4" w:rsidRDefault="00351FD4" w:rsidP="00AF69E3">
      <w:pPr>
        <w:spacing w:line="480" w:lineRule="auto"/>
        <w:rPr>
          <w:sz w:val="24"/>
          <w:szCs w:val="24"/>
        </w:rPr>
      </w:pPr>
    </w:p>
    <w:p w:rsidR="00351FD4" w:rsidRDefault="00351FD4" w:rsidP="00AF69E3">
      <w:pPr>
        <w:spacing w:line="480" w:lineRule="auto"/>
        <w:rPr>
          <w:sz w:val="24"/>
          <w:szCs w:val="24"/>
        </w:rPr>
      </w:pPr>
    </w:p>
    <w:p w:rsidR="00351FD4" w:rsidRDefault="00351FD4" w:rsidP="00AF69E3">
      <w:pPr>
        <w:spacing w:line="480" w:lineRule="auto"/>
        <w:rPr>
          <w:sz w:val="24"/>
          <w:szCs w:val="24"/>
        </w:rPr>
      </w:pPr>
    </w:p>
    <w:p w:rsidR="00351FD4" w:rsidRPr="00351FD4" w:rsidRDefault="00351FD4" w:rsidP="00351FD4">
      <w:pPr>
        <w:spacing w:line="480" w:lineRule="auto"/>
        <w:jc w:val="center"/>
        <w:rPr>
          <w:sz w:val="24"/>
          <w:szCs w:val="24"/>
          <w:u w:val="single"/>
        </w:rPr>
      </w:pPr>
      <w:r>
        <w:rPr>
          <w:sz w:val="24"/>
          <w:szCs w:val="24"/>
          <w:u w:val="single"/>
        </w:rPr>
        <w:lastRenderedPageBreak/>
        <w:t>Bibliography</w:t>
      </w:r>
      <w:bookmarkStart w:id="0" w:name="_GoBack"/>
      <w:bookmarkEnd w:id="0"/>
    </w:p>
    <w:p w:rsidR="00351FD4" w:rsidRDefault="00351FD4" w:rsidP="00351FD4">
      <w:pPr>
        <w:pStyle w:val="NormalWeb"/>
        <w:ind w:left="567" w:hanging="567"/>
      </w:pPr>
      <w:r>
        <w:t xml:space="preserve">10, Sasha Reeves -August, et al. “8 Helpful Everyday Examples of Artificial Intelligence.” </w:t>
      </w:r>
      <w:proofErr w:type="spellStart"/>
      <w:r>
        <w:rPr>
          <w:i/>
          <w:iCs/>
        </w:rPr>
        <w:t>IoT</w:t>
      </w:r>
      <w:proofErr w:type="spellEnd"/>
      <w:r>
        <w:rPr>
          <w:i/>
          <w:iCs/>
        </w:rPr>
        <w:t xml:space="preserve"> For All</w:t>
      </w:r>
      <w:r>
        <w:t xml:space="preserve">, 8 Dec. 2021, https://www.iotforall.com/8-helpful-everyday-examples-of-artificial-intelligence. </w:t>
      </w:r>
    </w:p>
    <w:p w:rsidR="00351FD4" w:rsidRDefault="00351FD4" w:rsidP="00351FD4">
      <w:pPr>
        <w:pStyle w:val="NormalWeb"/>
        <w:ind w:left="567" w:hanging="567"/>
      </w:pPr>
      <w:r>
        <w:t xml:space="preserve">“Costs and Benefits of Installing Grocery Store Self-Checkout Kiosks.” </w:t>
      </w:r>
      <w:r>
        <w:rPr>
          <w:i/>
          <w:iCs/>
        </w:rPr>
        <w:t>2021 Average Costs &amp; Benefits of Installing Grocery Store Self-Checkout Kiosks - Grocery Store Self Check Out Kiosk Installation Prices</w:t>
      </w:r>
      <w:r>
        <w:t xml:space="preserve">, https://www.kompareit.com/business/kiosks-grocery-store-self-check-out.html. </w:t>
      </w:r>
    </w:p>
    <w:p w:rsidR="00351FD4" w:rsidRDefault="00351FD4" w:rsidP="00351FD4">
      <w:pPr>
        <w:pStyle w:val="NormalWeb"/>
        <w:ind w:left="567" w:hanging="567"/>
      </w:pPr>
      <w:r>
        <w:t xml:space="preserve">Dwyer, Ben. “Pros and Cons of Implementing Self Checkouts.” </w:t>
      </w:r>
      <w:proofErr w:type="spellStart"/>
      <w:r>
        <w:rPr>
          <w:i/>
          <w:iCs/>
        </w:rPr>
        <w:t>CardFellow</w:t>
      </w:r>
      <w:proofErr w:type="spellEnd"/>
      <w:r>
        <w:rPr>
          <w:i/>
          <w:iCs/>
        </w:rPr>
        <w:t xml:space="preserve"> Credit Card Processing Blog</w:t>
      </w:r>
      <w:r>
        <w:t xml:space="preserve">, 7 Nov. 2019, https://www.cardfellow.com/blog/self-checkout-should-you-implement-it/. </w:t>
      </w:r>
    </w:p>
    <w:p w:rsidR="00351FD4" w:rsidRDefault="00351FD4" w:rsidP="00351FD4">
      <w:pPr>
        <w:pStyle w:val="NormalWeb"/>
        <w:ind w:left="567" w:hanging="567"/>
      </w:pPr>
      <w:proofErr w:type="spellStart"/>
      <w:r>
        <w:t>Gargaro</w:t>
      </w:r>
      <w:proofErr w:type="spellEnd"/>
      <w:r>
        <w:t xml:space="preserve">, David. “The Pros and Cons of Facial Recognition Technology.” </w:t>
      </w:r>
      <w:r>
        <w:rPr>
          <w:i/>
          <w:iCs/>
        </w:rPr>
        <w:t>IT PRO</w:t>
      </w:r>
      <w:r>
        <w:t xml:space="preserve">, IT Pro, 20 July 2021, https://www.itpro.com/security/privacy/356882/the-pros-and-cons-of-facial-recognition-technology. </w:t>
      </w:r>
    </w:p>
    <w:p w:rsidR="00351FD4" w:rsidRDefault="00351FD4" w:rsidP="00351FD4">
      <w:pPr>
        <w:pStyle w:val="NormalWeb"/>
        <w:ind w:left="567" w:hanging="567"/>
      </w:pPr>
      <w:r>
        <w:t xml:space="preserve">Karandish06/23/21, David. “7 Benefits of AI in Education.” </w:t>
      </w:r>
      <w:r>
        <w:rPr>
          <w:i/>
          <w:iCs/>
        </w:rPr>
        <w:t>THE Journal</w:t>
      </w:r>
      <w:r>
        <w:t xml:space="preserve">, https://thejournal.com/articles/2021/06/23/7-benefits-of-ai-in-education.aspx?m=1. </w:t>
      </w:r>
    </w:p>
    <w:p w:rsidR="00351FD4" w:rsidRDefault="00351FD4" w:rsidP="00351FD4">
      <w:pPr>
        <w:pStyle w:val="NormalWeb"/>
        <w:ind w:left="567" w:hanging="567"/>
      </w:pPr>
      <w:proofErr w:type="spellStart"/>
      <w:r>
        <w:t>Negretti</w:t>
      </w:r>
      <w:proofErr w:type="spellEnd"/>
      <w:r>
        <w:t xml:space="preserve">, Jonathan. “Self-Driving Cars: Pros and Cons – </w:t>
      </w:r>
      <w:proofErr w:type="spellStart"/>
      <w:r>
        <w:t>Negretti</w:t>
      </w:r>
      <w:proofErr w:type="spellEnd"/>
      <w:r>
        <w:t xml:space="preserve"> &amp; Associates.” </w:t>
      </w:r>
      <w:proofErr w:type="spellStart"/>
      <w:r>
        <w:rPr>
          <w:i/>
          <w:iCs/>
        </w:rPr>
        <w:t>Negretti</w:t>
      </w:r>
      <w:proofErr w:type="spellEnd"/>
      <w:r>
        <w:rPr>
          <w:i/>
          <w:iCs/>
        </w:rPr>
        <w:t xml:space="preserve"> Law</w:t>
      </w:r>
      <w:r>
        <w:t xml:space="preserve">, Jonathan </w:t>
      </w:r>
      <w:proofErr w:type="spellStart"/>
      <w:r>
        <w:t>Negretti</w:t>
      </w:r>
      <w:proofErr w:type="spellEnd"/>
      <w:r>
        <w:t xml:space="preserve"> Http://Negrettilaw.com/Wp-Content/Uploads/2021/10/negretti_logo_o-1.Webp, 14 Nov. 2021, https://negrettilaw.com/news/self-driving-cars-pros-and-cons/. </w:t>
      </w:r>
    </w:p>
    <w:p w:rsidR="00351FD4" w:rsidRDefault="00351FD4" w:rsidP="00351FD4">
      <w:pPr>
        <w:pStyle w:val="NormalWeb"/>
        <w:ind w:left="567" w:hanging="567"/>
      </w:pPr>
      <w:r>
        <w:t xml:space="preserve">“Pros and Cons of Robot Vacuum Cleaners.” </w:t>
      </w:r>
      <w:r>
        <w:rPr>
          <w:i/>
          <w:iCs/>
        </w:rPr>
        <w:t>Valet Maids</w:t>
      </w:r>
      <w:r>
        <w:t xml:space="preserve">, 4 Oct. 2021, https://valetmaids.com/pros-and-cons-of-robot-vacuum-cleaners/. </w:t>
      </w:r>
    </w:p>
    <w:p w:rsidR="00351FD4" w:rsidRPr="00166AA2" w:rsidRDefault="00351FD4" w:rsidP="00AF69E3">
      <w:pPr>
        <w:spacing w:line="480" w:lineRule="auto"/>
        <w:rPr>
          <w:sz w:val="24"/>
          <w:szCs w:val="24"/>
        </w:rPr>
      </w:pPr>
    </w:p>
    <w:sectPr w:rsidR="00351FD4" w:rsidRPr="00166AA2" w:rsidSect="00166A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9B3" w:rsidRDefault="00BF49B3" w:rsidP="00BF49B3">
      <w:pPr>
        <w:spacing w:after="0" w:line="240" w:lineRule="auto"/>
      </w:pPr>
      <w:r>
        <w:separator/>
      </w:r>
    </w:p>
  </w:endnote>
  <w:endnote w:type="continuationSeparator" w:id="0">
    <w:p w:rsidR="00BF49B3" w:rsidRDefault="00BF49B3" w:rsidP="00BF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B3" w:rsidRDefault="00BF49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B3" w:rsidRDefault="00BF49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B3" w:rsidRDefault="00BF49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9B3" w:rsidRDefault="00BF49B3" w:rsidP="00BF49B3">
      <w:pPr>
        <w:spacing w:after="0" w:line="240" w:lineRule="auto"/>
      </w:pPr>
      <w:r>
        <w:separator/>
      </w:r>
    </w:p>
  </w:footnote>
  <w:footnote w:type="continuationSeparator" w:id="0">
    <w:p w:rsidR="00BF49B3" w:rsidRDefault="00BF49B3" w:rsidP="00BF49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B3" w:rsidRDefault="00BF49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B3" w:rsidRDefault="00BF49B3">
    <w:pPr>
      <w:pStyle w:val="Header"/>
    </w:pPr>
    <w:r>
      <w:t xml:space="preserve">Matthew </w:t>
    </w:r>
    <w:proofErr w:type="spellStart"/>
    <w:r>
      <w:t>Mosinski</w:t>
    </w:r>
    <w:proofErr w:type="spellEnd"/>
  </w:p>
  <w:p w:rsidR="00BF49B3" w:rsidRDefault="00BF49B3">
    <w:pPr>
      <w:pStyle w:val="Header"/>
    </w:pPr>
    <w:r>
      <w:t>12-12-21</w:t>
    </w:r>
  </w:p>
  <w:p w:rsidR="00BF49B3" w:rsidRDefault="00BF49B3">
    <w:pPr>
      <w:pStyle w:val="Header"/>
    </w:pPr>
    <w:r>
      <w:t xml:space="preserve">Research Project </w:t>
    </w:r>
  </w:p>
  <w:p w:rsidR="00BF49B3" w:rsidRDefault="00BF49B3">
    <w:pPr>
      <w:pStyle w:val="Header"/>
    </w:pPr>
    <w:r>
      <w:t>1025 IT Concepts for Programmers (Harrison)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B3" w:rsidRDefault="00BF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F190A"/>
    <w:multiLevelType w:val="hybridMultilevel"/>
    <w:tmpl w:val="7C0C6F1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35386874"/>
    <w:multiLevelType w:val="hybridMultilevel"/>
    <w:tmpl w:val="D020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71EF8"/>
    <w:multiLevelType w:val="hybridMultilevel"/>
    <w:tmpl w:val="879A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31523"/>
    <w:multiLevelType w:val="hybridMultilevel"/>
    <w:tmpl w:val="1512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B3"/>
    <w:rsid w:val="00166AA2"/>
    <w:rsid w:val="00271750"/>
    <w:rsid w:val="002A6ADE"/>
    <w:rsid w:val="002D601C"/>
    <w:rsid w:val="00351FD4"/>
    <w:rsid w:val="003C0C22"/>
    <w:rsid w:val="008A25EE"/>
    <w:rsid w:val="00AE5F17"/>
    <w:rsid w:val="00AF69E3"/>
    <w:rsid w:val="00B5318D"/>
    <w:rsid w:val="00B566F5"/>
    <w:rsid w:val="00BD0351"/>
    <w:rsid w:val="00BF49B3"/>
    <w:rsid w:val="00C142AC"/>
    <w:rsid w:val="00E16200"/>
    <w:rsid w:val="00EB23A5"/>
    <w:rsid w:val="00FE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1B75D-D7AE-41A4-B485-3030B1DA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9B3"/>
  </w:style>
  <w:style w:type="paragraph" w:styleId="Footer">
    <w:name w:val="footer"/>
    <w:basedOn w:val="Normal"/>
    <w:link w:val="FooterChar"/>
    <w:uiPriority w:val="99"/>
    <w:unhideWhenUsed/>
    <w:rsid w:val="00BF4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9B3"/>
  </w:style>
  <w:style w:type="paragraph" w:styleId="ListParagraph">
    <w:name w:val="List Paragraph"/>
    <w:basedOn w:val="Normal"/>
    <w:uiPriority w:val="34"/>
    <w:qFormat/>
    <w:rsid w:val="003C0C22"/>
    <w:pPr>
      <w:ind w:left="720"/>
      <w:contextualSpacing/>
    </w:pPr>
  </w:style>
  <w:style w:type="paragraph" w:styleId="NormalWeb">
    <w:name w:val="Normal (Web)"/>
    <w:basedOn w:val="Normal"/>
    <w:uiPriority w:val="99"/>
    <w:semiHidden/>
    <w:unhideWhenUsed/>
    <w:rsid w:val="00351F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99938">
      <w:bodyDiv w:val="1"/>
      <w:marLeft w:val="0"/>
      <w:marRight w:val="0"/>
      <w:marTop w:val="0"/>
      <w:marBottom w:val="0"/>
      <w:divBdr>
        <w:top w:val="none" w:sz="0" w:space="0" w:color="auto"/>
        <w:left w:val="none" w:sz="0" w:space="0" w:color="auto"/>
        <w:bottom w:val="none" w:sz="0" w:space="0" w:color="auto"/>
        <w:right w:val="none" w:sz="0" w:space="0" w:color="auto"/>
      </w:divBdr>
    </w:div>
    <w:div w:id="115109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Costco</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W625AID</dc:creator>
  <cp:keywords/>
  <dc:description/>
  <cp:lastModifiedBy>W625AID</cp:lastModifiedBy>
  <cp:revision>3</cp:revision>
  <dcterms:created xsi:type="dcterms:W3CDTF">2021-12-18T21:45:00Z</dcterms:created>
  <dcterms:modified xsi:type="dcterms:W3CDTF">2021-12-18T22:02:00Z</dcterms:modified>
</cp:coreProperties>
</file>