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401A" w14:textId="77777777" w:rsidR="00B60CCA" w:rsidRPr="00B60CCA" w:rsidRDefault="00B60CCA">
      <w:pPr>
        <w:rPr>
          <w:rFonts w:ascii="Arial" w:hAnsi="Arial" w:cs="Arial"/>
        </w:rPr>
      </w:pPr>
      <w:r w:rsidRPr="00B60CCA">
        <w:rPr>
          <w:rFonts w:ascii="Arial" w:hAnsi="Arial" w:cs="Arial"/>
        </w:rPr>
        <w:t xml:space="preserve">1.ª) Mostre a situação da pilha P, inicialmente vazia, após a execução de cada uma das operações a seguir: </w:t>
      </w:r>
    </w:p>
    <w:p w14:paraId="6C55F65F" w14:textId="77777777" w:rsidR="00B60CCA" w:rsidRPr="00B60CCA" w:rsidRDefault="00B60CCA">
      <w:pPr>
        <w:rPr>
          <w:rFonts w:ascii="Arial" w:hAnsi="Arial" w:cs="Arial"/>
        </w:rPr>
      </w:pPr>
      <w:proofErr w:type="spellStart"/>
      <w:r w:rsidRPr="00B60CCA">
        <w:rPr>
          <w:rFonts w:ascii="Arial" w:hAnsi="Arial" w:cs="Arial"/>
        </w:rPr>
        <w:t>Push</w:t>
      </w:r>
      <w:proofErr w:type="spellEnd"/>
      <w:r w:rsidRPr="00B60CCA">
        <w:rPr>
          <w:rFonts w:ascii="Arial" w:hAnsi="Arial" w:cs="Arial"/>
        </w:rPr>
        <w:t>(</w:t>
      </w:r>
      <w:proofErr w:type="spellStart"/>
      <w:proofErr w:type="gramStart"/>
      <w:r w:rsidRPr="00B60CCA">
        <w:rPr>
          <w:rFonts w:ascii="Arial" w:hAnsi="Arial" w:cs="Arial"/>
        </w:rPr>
        <w:t>P,a</w:t>
      </w:r>
      <w:proofErr w:type="spellEnd"/>
      <w:proofErr w:type="gramEnd"/>
      <w:r w:rsidRPr="00B60CCA">
        <w:rPr>
          <w:rFonts w:ascii="Arial" w:hAnsi="Arial" w:cs="Arial"/>
        </w:rPr>
        <w:t xml:space="preserve">); </w:t>
      </w:r>
    </w:p>
    <w:p w14:paraId="0FA6A981" w14:textId="77777777" w:rsidR="00B60CCA" w:rsidRPr="00B60CCA" w:rsidRDefault="00B60CCA">
      <w:pPr>
        <w:rPr>
          <w:rFonts w:ascii="Arial" w:hAnsi="Arial" w:cs="Arial"/>
        </w:rPr>
      </w:pPr>
      <w:proofErr w:type="spellStart"/>
      <w:r w:rsidRPr="00B60CCA">
        <w:rPr>
          <w:rFonts w:ascii="Arial" w:hAnsi="Arial" w:cs="Arial"/>
        </w:rPr>
        <w:t>Push</w:t>
      </w:r>
      <w:proofErr w:type="spellEnd"/>
      <w:r w:rsidRPr="00B60CCA">
        <w:rPr>
          <w:rFonts w:ascii="Arial" w:hAnsi="Arial" w:cs="Arial"/>
        </w:rPr>
        <w:t>(</w:t>
      </w:r>
      <w:proofErr w:type="spellStart"/>
      <w:proofErr w:type="gramStart"/>
      <w:r w:rsidRPr="00B60CCA">
        <w:rPr>
          <w:rFonts w:ascii="Arial" w:hAnsi="Arial" w:cs="Arial"/>
        </w:rPr>
        <w:t>P,b</w:t>
      </w:r>
      <w:proofErr w:type="spellEnd"/>
      <w:proofErr w:type="gramEnd"/>
      <w:r w:rsidRPr="00B60CCA">
        <w:rPr>
          <w:rFonts w:ascii="Arial" w:hAnsi="Arial" w:cs="Arial"/>
        </w:rPr>
        <w:t>);</w:t>
      </w:r>
    </w:p>
    <w:p w14:paraId="4D934E7D" w14:textId="77777777" w:rsidR="00B60CCA" w:rsidRPr="00B60CCA" w:rsidRDefault="00B60CCA">
      <w:pPr>
        <w:rPr>
          <w:rFonts w:ascii="Arial" w:hAnsi="Arial" w:cs="Arial"/>
        </w:rPr>
      </w:pPr>
      <w:proofErr w:type="spellStart"/>
      <w:r w:rsidRPr="00B60CCA">
        <w:rPr>
          <w:rFonts w:ascii="Arial" w:hAnsi="Arial" w:cs="Arial"/>
        </w:rPr>
        <w:t>Push</w:t>
      </w:r>
      <w:proofErr w:type="spellEnd"/>
      <w:r w:rsidRPr="00B60CCA">
        <w:rPr>
          <w:rFonts w:ascii="Arial" w:hAnsi="Arial" w:cs="Arial"/>
        </w:rPr>
        <w:t>(</w:t>
      </w:r>
      <w:proofErr w:type="spellStart"/>
      <w:proofErr w:type="gramStart"/>
      <w:r w:rsidRPr="00B60CCA">
        <w:rPr>
          <w:rFonts w:ascii="Arial" w:hAnsi="Arial" w:cs="Arial"/>
        </w:rPr>
        <w:t>P,c</w:t>
      </w:r>
      <w:proofErr w:type="spellEnd"/>
      <w:proofErr w:type="gramEnd"/>
      <w:r w:rsidRPr="00B60CCA">
        <w:rPr>
          <w:rFonts w:ascii="Arial" w:hAnsi="Arial" w:cs="Arial"/>
        </w:rPr>
        <w:t>);</w:t>
      </w:r>
    </w:p>
    <w:p w14:paraId="0F4C3794" w14:textId="77777777" w:rsidR="00B60CCA" w:rsidRPr="00B60CCA" w:rsidRDefault="00B60CCA">
      <w:pPr>
        <w:rPr>
          <w:rFonts w:ascii="Arial" w:hAnsi="Arial" w:cs="Arial"/>
        </w:rPr>
      </w:pPr>
      <w:proofErr w:type="spellStart"/>
      <w:r w:rsidRPr="00B60CCA">
        <w:rPr>
          <w:rFonts w:ascii="Arial" w:hAnsi="Arial" w:cs="Arial"/>
        </w:rPr>
        <w:t>Push</w:t>
      </w:r>
      <w:proofErr w:type="spellEnd"/>
      <w:r w:rsidRPr="00B60CCA">
        <w:rPr>
          <w:rFonts w:ascii="Arial" w:hAnsi="Arial" w:cs="Arial"/>
        </w:rPr>
        <w:t>(</w:t>
      </w:r>
      <w:proofErr w:type="spellStart"/>
      <w:proofErr w:type="gramStart"/>
      <w:r w:rsidRPr="00B60CCA">
        <w:rPr>
          <w:rFonts w:ascii="Arial" w:hAnsi="Arial" w:cs="Arial"/>
        </w:rPr>
        <w:t>P,Top</w:t>
      </w:r>
      <w:proofErr w:type="spellEnd"/>
      <w:proofErr w:type="gramEnd"/>
      <w:r w:rsidRPr="00B60CCA">
        <w:rPr>
          <w:rFonts w:ascii="Arial" w:hAnsi="Arial" w:cs="Arial"/>
        </w:rPr>
        <w:t>(P));</w:t>
      </w:r>
    </w:p>
    <w:p w14:paraId="735AF68C" w14:textId="7FEE2D59" w:rsidR="00B60CCA" w:rsidRPr="00B60CCA" w:rsidRDefault="00B60CCA">
      <w:pPr>
        <w:rPr>
          <w:rFonts w:ascii="Arial" w:hAnsi="Arial" w:cs="Arial"/>
        </w:rPr>
      </w:pPr>
      <w:proofErr w:type="spellStart"/>
      <w:r w:rsidRPr="00B60CCA">
        <w:rPr>
          <w:rFonts w:ascii="Arial" w:hAnsi="Arial" w:cs="Arial"/>
        </w:rPr>
        <w:t>Push</w:t>
      </w:r>
      <w:proofErr w:type="spellEnd"/>
      <w:r w:rsidRPr="00B60CCA">
        <w:rPr>
          <w:rFonts w:ascii="Arial" w:hAnsi="Arial" w:cs="Arial"/>
        </w:rPr>
        <w:t>(</w:t>
      </w:r>
      <w:proofErr w:type="spellStart"/>
      <w:proofErr w:type="gramStart"/>
      <w:r w:rsidRPr="00B60CCA">
        <w:rPr>
          <w:rFonts w:ascii="Arial" w:hAnsi="Arial" w:cs="Arial"/>
        </w:rPr>
        <w:t>P,Pop</w:t>
      </w:r>
      <w:proofErr w:type="spellEnd"/>
      <w:proofErr w:type="gramEnd"/>
      <w:r w:rsidRPr="00B60CCA">
        <w:rPr>
          <w:rFonts w:ascii="Arial" w:hAnsi="Arial" w:cs="Arial"/>
        </w:rPr>
        <w:t>(P));</w:t>
      </w:r>
    </w:p>
    <w:p w14:paraId="45341240" w14:textId="34F040AE" w:rsidR="00B60CCA" w:rsidRPr="00B60CCA" w:rsidRDefault="00B60CCA">
      <w:pPr>
        <w:rPr>
          <w:rFonts w:ascii="Arial" w:hAnsi="Arial" w:cs="Arial"/>
        </w:rPr>
      </w:pPr>
      <w:r w:rsidRPr="00B60CCA">
        <w:rPr>
          <w:rFonts w:ascii="Arial" w:hAnsi="Arial" w:cs="Arial"/>
        </w:rPr>
        <w:t>Pop(P);</w:t>
      </w:r>
    </w:p>
    <w:p w14:paraId="7B9119E1" w14:textId="33E36040" w:rsidR="00B60CCA" w:rsidRPr="00B60CCA" w:rsidRDefault="00B60CCA">
      <w:pPr>
        <w:rPr>
          <w:rFonts w:ascii="Arial" w:hAnsi="Arial" w:cs="Arial"/>
        </w:rPr>
      </w:pPr>
      <w:proofErr w:type="spellStart"/>
      <w:r w:rsidRPr="00B60CCA">
        <w:rPr>
          <w:rFonts w:ascii="Arial" w:hAnsi="Arial" w:cs="Arial"/>
        </w:rPr>
        <w:t>Push</w:t>
      </w:r>
      <w:proofErr w:type="spellEnd"/>
      <w:r w:rsidRPr="00B60CCA">
        <w:rPr>
          <w:rFonts w:ascii="Arial" w:hAnsi="Arial" w:cs="Arial"/>
        </w:rPr>
        <w:t>(</w:t>
      </w:r>
      <w:proofErr w:type="spellStart"/>
      <w:proofErr w:type="gramStart"/>
      <w:r w:rsidRPr="00B60CCA">
        <w:rPr>
          <w:rFonts w:ascii="Arial" w:hAnsi="Arial" w:cs="Arial"/>
        </w:rPr>
        <w:t>P,e</w:t>
      </w:r>
      <w:proofErr w:type="spellEnd"/>
      <w:proofErr w:type="gramEnd"/>
      <w:r w:rsidRPr="00B60CCA">
        <w:rPr>
          <w:rFonts w:ascii="Arial" w:hAnsi="Arial" w:cs="Arial"/>
        </w:rPr>
        <w:t>);</w:t>
      </w:r>
    </w:p>
    <w:p w14:paraId="35606C15" w14:textId="554878AB" w:rsidR="00B60CCA" w:rsidRDefault="00B60CCA">
      <w:pPr>
        <w:rPr>
          <w:rFonts w:ascii="Arial" w:hAnsi="Arial" w:cs="Arial"/>
        </w:rPr>
      </w:pPr>
      <w:r w:rsidRPr="00B60CCA">
        <w:rPr>
          <w:rFonts w:ascii="Arial" w:hAnsi="Arial" w:cs="Arial"/>
        </w:rPr>
        <w:t>Pop(P);</w:t>
      </w:r>
    </w:p>
    <w:p w14:paraId="584A2DFB" w14:textId="77777777" w:rsidR="00894C29" w:rsidRDefault="00894C29">
      <w:pPr>
        <w:rPr>
          <w:rFonts w:ascii="Arial" w:hAnsi="Arial" w:cs="Arial"/>
        </w:rPr>
      </w:pPr>
    </w:p>
    <w:tbl>
      <w:tblPr>
        <w:tblStyle w:val="Tabelacomgrade"/>
        <w:tblW w:w="8680" w:type="dxa"/>
        <w:tblLook w:val="04A0" w:firstRow="1" w:lastRow="0" w:firstColumn="1" w:lastColumn="0" w:noHBand="0" w:noVBand="1"/>
      </w:tblPr>
      <w:tblGrid>
        <w:gridCol w:w="2893"/>
        <w:gridCol w:w="2893"/>
        <w:gridCol w:w="2894"/>
      </w:tblGrid>
      <w:tr w:rsidR="00B60CCA" w14:paraId="727AC6F8" w14:textId="77777777" w:rsidTr="00894C29">
        <w:trPr>
          <w:trHeight w:val="618"/>
        </w:trPr>
        <w:tc>
          <w:tcPr>
            <w:tcW w:w="2893" w:type="dxa"/>
          </w:tcPr>
          <w:p w14:paraId="11FE3631" w14:textId="2C1C60A6" w:rsidR="00B60CCA" w:rsidRDefault="00B60CCA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OPERAÇÃO</w:t>
            </w:r>
          </w:p>
        </w:tc>
        <w:tc>
          <w:tcPr>
            <w:tcW w:w="2893" w:type="dxa"/>
          </w:tcPr>
          <w:p w14:paraId="0CB55A5C" w14:textId="77777777" w:rsidR="00B60CCA" w:rsidRDefault="00B60CCA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  <w:p w14:paraId="6071B81C" w14:textId="2F91F01D" w:rsidR="00B60CCA" w:rsidRDefault="00B60CCA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4" w:type="dxa"/>
          </w:tcPr>
          <w:p w14:paraId="05B100DD" w14:textId="7A5CC68D" w:rsidR="00B60CCA" w:rsidRDefault="00B60CCA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894C29" w14:paraId="3FD9B387" w14:textId="77777777" w:rsidTr="00894C29">
        <w:trPr>
          <w:trHeight w:val="618"/>
        </w:trPr>
        <w:tc>
          <w:tcPr>
            <w:tcW w:w="2893" w:type="dxa"/>
          </w:tcPr>
          <w:p w14:paraId="5D7D0F44" w14:textId="33F82326" w:rsidR="00894C29" w:rsidRDefault="00894C29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93" w:type="dxa"/>
          </w:tcPr>
          <w:p w14:paraId="21BF809E" w14:textId="51693CB9" w:rsidR="00894C29" w:rsidRDefault="00894C29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:[ ]</w:t>
            </w:r>
            <w:proofErr w:type="gramEnd"/>
          </w:p>
        </w:tc>
        <w:tc>
          <w:tcPr>
            <w:tcW w:w="2894" w:type="dxa"/>
          </w:tcPr>
          <w:p w14:paraId="4AB5E9DE" w14:textId="7D7531E6" w:rsidR="00894C29" w:rsidRDefault="00894C29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94C29" w14:paraId="7FDCF6DC" w14:textId="77777777" w:rsidTr="00894C29">
        <w:trPr>
          <w:trHeight w:val="301"/>
        </w:trPr>
        <w:tc>
          <w:tcPr>
            <w:tcW w:w="2893" w:type="dxa"/>
          </w:tcPr>
          <w:p w14:paraId="26C5630A" w14:textId="77777777" w:rsidR="00894C29" w:rsidRDefault="00894C29" w:rsidP="00894C29">
            <w:pPr>
              <w:jc w:val="center"/>
              <w:rPr>
                <w:rFonts w:ascii="Arial" w:hAnsi="Arial" w:cs="Arial"/>
              </w:rPr>
            </w:pPr>
            <w:proofErr w:type="spellStart"/>
            <w:r w:rsidRPr="00B60CCA">
              <w:rPr>
                <w:rFonts w:ascii="Arial" w:hAnsi="Arial" w:cs="Arial"/>
              </w:rPr>
              <w:t>Push</w:t>
            </w:r>
            <w:proofErr w:type="spellEnd"/>
            <w:r w:rsidRPr="00B60CCA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B60CCA">
              <w:rPr>
                <w:rFonts w:ascii="Arial" w:hAnsi="Arial" w:cs="Arial"/>
              </w:rPr>
              <w:t>P,a</w:t>
            </w:r>
            <w:proofErr w:type="spellEnd"/>
            <w:proofErr w:type="gramEnd"/>
            <w:r w:rsidRPr="00B60CCA">
              <w:rPr>
                <w:rFonts w:ascii="Arial" w:hAnsi="Arial" w:cs="Arial"/>
              </w:rPr>
              <w:t>);</w:t>
            </w:r>
          </w:p>
          <w:p w14:paraId="5E95F89A" w14:textId="6FB8FCC1" w:rsidR="00894C29" w:rsidRDefault="00894C29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3" w:type="dxa"/>
          </w:tcPr>
          <w:p w14:paraId="3A6F0868" w14:textId="207C69E5" w:rsidR="00894C29" w:rsidRDefault="00894C29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:[</w:t>
            </w:r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894" w:type="dxa"/>
          </w:tcPr>
          <w:p w14:paraId="50A25D2A" w14:textId="6B7564B4" w:rsidR="00894C29" w:rsidRDefault="00894C29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94C29" w14:paraId="04F5926B" w14:textId="77777777" w:rsidTr="00894C29">
        <w:trPr>
          <w:trHeight w:val="483"/>
        </w:trPr>
        <w:tc>
          <w:tcPr>
            <w:tcW w:w="2893" w:type="dxa"/>
          </w:tcPr>
          <w:p w14:paraId="6B300A22" w14:textId="13139DB9" w:rsidR="00894C29" w:rsidRPr="00B60CCA" w:rsidRDefault="00894C29" w:rsidP="00894C2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B60CCA">
              <w:rPr>
                <w:rFonts w:ascii="Arial" w:hAnsi="Arial" w:cs="Arial"/>
              </w:rPr>
              <w:t>Push</w:t>
            </w:r>
            <w:proofErr w:type="spellEnd"/>
            <w:r w:rsidRPr="00B60CCA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B60CCA">
              <w:rPr>
                <w:rFonts w:ascii="Arial" w:hAnsi="Arial" w:cs="Arial"/>
              </w:rPr>
              <w:t>P,b</w:t>
            </w:r>
            <w:proofErr w:type="spellEnd"/>
            <w:proofErr w:type="gramEnd"/>
            <w:r w:rsidRPr="00B60CCA">
              <w:rPr>
                <w:rFonts w:ascii="Arial" w:hAnsi="Arial" w:cs="Arial"/>
              </w:rPr>
              <w:t>);</w:t>
            </w:r>
          </w:p>
        </w:tc>
        <w:tc>
          <w:tcPr>
            <w:tcW w:w="2893" w:type="dxa"/>
          </w:tcPr>
          <w:p w14:paraId="2D01A5E0" w14:textId="372CA53E" w:rsidR="00894C29" w:rsidRDefault="00894C29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:[</w:t>
            </w:r>
            <w:r>
              <w:rPr>
                <w:rFonts w:ascii="Arial" w:hAnsi="Arial" w:cs="Arial"/>
                <w:sz w:val="24"/>
                <w:szCs w:val="24"/>
              </w:rPr>
              <w:t xml:space="preserve"> b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FB4F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894" w:type="dxa"/>
          </w:tcPr>
          <w:p w14:paraId="33454F07" w14:textId="46CBFCB6" w:rsidR="00894C29" w:rsidRDefault="00FB4F80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94C29" w14:paraId="225EB864" w14:textId="77777777" w:rsidTr="00894C29">
        <w:trPr>
          <w:trHeight w:val="483"/>
        </w:trPr>
        <w:tc>
          <w:tcPr>
            <w:tcW w:w="2893" w:type="dxa"/>
          </w:tcPr>
          <w:p w14:paraId="5BFEC24D" w14:textId="72967E4C" w:rsidR="00894C29" w:rsidRPr="00B60CCA" w:rsidRDefault="00894C29" w:rsidP="00894C2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B60CCA">
              <w:rPr>
                <w:rFonts w:ascii="Arial" w:hAnsi="Arial" w:cs="Arial"/>
              </w:rPr>
              <w:t>Push</w:t>
            </w:r>
            <w:proofErr w:type="spellEnd"/>
            <w:r w:rsidRPr="00B60CCA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B60CCA">
              <w:rPr>
                <w:rFonts w:ascii="Arial" w:hAnsi="Arial" w:cs="Arial"/>
              </w:rPr>
              <w:t>P,c</w:t>
            </w:r>
            <w:proofErr w:type="spellEnd"/>
            <w:proofErr w:type="gramEnd"/>
            <w:r w:rsidRPr="00B60CCA">
              <w:rPr>
                <w:rFonts w:ascii="Arial" w:hAnsi="Arial" w:cs="Arial"/>
              </w:rPr>
              <w:t>);</w:t>
            </w:r>
          </w:p>
        </w:tc>
        <w:tc>
          <w:tcPr>
            <w:tcW w:w="2893" w:type="dxa"/>
          </w:tcPr>
          <w:p w14:paraId="5770DCFD" w14:textId="7B83144F" w:rsidR="00894C29" w:rsidRDefault="00894C29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:[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b, a</w:t>
            </w:r>
            <w:r w:rsidR="00D570E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894" w:type="dxa"/>
          </w:tcPr>
          <w:p w14:paraId="1FDAA7A9" w14:textId="1AAAAD02" w:rsidR="00894C29" w:rsidRDefault="00FB4F80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94C29" w14:paraId="1D3D6FDD" w14:textId="77777777" w:rsidTr="00894C29">
        <w:trPr>
          <w:trHeight w:val="483"/>
        </w:trPr>
        <w:tc>
          <w:tcPr>
            <w:tcW w:w="2893" w:type="dxa"/>
          </w:tcPr>
          <w:p w14:paraId="26D49E6F" w14:textId="12781D60" w:rsidR="00894C29" w:rsidRPr="00B60CCA" w:rsidRDefault="00894C29" w:rsidP="00894C2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B60CCA">
              <w:rPr>
                <w:rFonts w:ascii="Arial" w:hAnsi="Arial" w:cs="Arial"/>
              </w:rPr>
              <w:t>Push</w:t>
            </w:r>
            <w:proofErr w:type="spellEnd"/>
            <w:r w:rsidRPr="00B60CCA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B60CCA">
              <w:rPr>
                <w:rFonts w:ascii="Arial" w:hAnsi="Arial" w:cs="Arial"/>
              </w:rPr>
              <w:t>P,Top</w:t>
            </w:r>
            <w:proofErr w:type="spellEnd"/>
            <w:proofErr w:type="gramEnd"/>
            <w:r w:rsidRPr="00B60CCA">
              <w:rPr>
                <w:rFonts w:ascii="Arial" w:hAnsi="Arial" w:cs="Arial"/>
              </w:rPr>
              <w:t>(P));</w:t>
            </w:r>
          </w:p>
        </w:tc>
        <w:tc>
          <w:tcPr>
            <w:tcW w:w="2893" w:type="dxa"/>
          </w:tcPr>
          <w:p w14:paraId="45CED474" w14:textId="47073CB8" w:rsidR="00894C29" w:rsidRDefault="00D570E3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c, c, b, a 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894" w:type="dxa"/>
          </w:tcPr>
          <w:p w14:paraId="2AB92E99" w14:textId="29469A22" w:rsidR="00894C29" w:rsidRDefault="002A7848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894C29" w14:paraId="10C5E216" w14:textId="77777777" w:rsidTr="00894C29">
        <w:trPr>
          <w:trHeight w:val="483"/>
        </w:trPr>
        <w:tc>
          <w:tcPr>
            <w:tcW w:w="2893" w:type="dxa"/>
          </w:tcPr>
          <w:p w14:paraId="58F92150" w14:textId="7AC19689" w:rsidR="00894C29" w:rsidRPr="00B60CCA" w:rsidRDefault="00894C29" w:rsidP="00894C2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B60CCA">
              <w:rPr>
                <w:rFonts w:ascii="Arial" w:hAnsi="Arial" w:cs="Arial"/>
              </w:rPr>
              <w:t>Push</w:t>
            </w:r>
            <w:proofErr w:type="spellEnd"/>
            <w:r w:rsidRPr="00B60CCA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B60CCA">
              <w:rPr>
                <w:rFonts w:ascii="Arial" w:hAnsi="Arial" w:cs="Arial"/>
              </w:rPr>
              <w:t>P,Pop</w:t>
            </w:r>
            <w:proofErr w:type="spellEnd"/>
            <w:proofErr w:type="gramEnd"/>
            <w:r w:rsidRPr="00B60CCA">
              <w:rPr>
                <w:rFonts w:ascii="Arial" w:hAnsi="Arial" w:cs="Arial"/>
              </w:rPr>
              <w:t>(P))</w:t>
            </w:r>
            <w:r>
              <w:rPr>
                <w:rFonts w:ascii="Arial" w:hAnsi="Arial" w:cs="Arial"/>
              </w:rPr>
              <w:t>;</w:t>
            </w:r>
          </w:p>
        </w:tc>
        <w:tc>
          <w:tcPr>
            <w:tcW w:w="2893" w:type="dxa"/>
          </w:tcPr>
          <w:p w14:paraId="687FE475" w14:textId="0EB4E50D" w:rsidR="00894C29" w:rsidRDefault="00FF67D4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:[</w:t>
            </w:r>
            <w:r w:rsidR="002A7848">
              <w:rPr>
                <w:rFonts w:ascii="Arial" w:hAnsi="Arial" w:cs="Arial"/>
                <w:sz w:val="24"/>
                <w:szCs w:val="24"/>
              </w:rPr>
              <w:t xml:space="preserve"> c</w:t>
            </w:r>
            <w:proofErr w:type="gramEnd"/>
            <w:r w:rsidR="002A7848">
              <w:rPr>
                <w:rFonts w:ascii="Arial" w:hAnsi="Arial" w:cs="Arial"/>
                <w:sz w:val="24"/>
                <w:szCs w:val="24"/>
              </w:rPr>
              <w:t>, b, a]</w:t>
            </w:r>
          </w:p>
        </w:tc>
        <w:tc>
          <w:tcPr>
            <w:tcW w:w="2894" w:type="dxa"/>
          </w:tcPr>
          <w:p w14:paraId="0D6C5A03" w14:textId="2C6F8550" w:rsidR="002A7848" w:rsidRDefault="002A7848" w:rsidP="002A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894C29" w14:paraId="28674BF1" w14:textId="77777777" w:rsidTr="00894C29">
        <w:trPr>
          <w:trHeight w:val="483"/>
        </w:trPr>
        <w:tc>
          <w:tcPr>
            <w:tcW w:w="2893" w:type="dxa"/>
          </w:tcPr>
          <w:p w14:paraId="127F13ED" w14:textId="214601CB" w:rsidR="00894C29" w:rsidRPr="00B60CCA" w:rsidRDefault="00894C29" w:rsidP="00894C2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60CCA">
              <w:rPr>
                <w:rFonts w:ascii="Arial" w:hAnsi="Arial" w:cs="Arial"/>
              </w:rPr>
              <w:t>Pop(P);</w:t>
            </w:r>
          </w:p>
        </w:tc>
        <w:tc>
          <w:tcPr>
            <w:tcW w:w="2893" w:type="dxa"/>
          </w:tcPr>
          <w:p w14:paraId="302C2BD6" w14:textId="3E1148C1" w:rsidR="00894C29" w:rsidRDefault="002A7848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:[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a 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894" w:type="dxa"/>
          </w:tcPr>
          <w:p w14:paraId="299A882F" w14:textId="6E45B7D9" w:rsidR="00894C29" w:rsidRDefault="002A7848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894C29" w14:paraId="58B14FF0" w14:textId="77777777" w:rsidTr="00894C29">
        <w:trPr>
          <w:trHeight w:val="483"/>
        </w:trPr>
        <w:tc>
          <w:tcPr>
            <w:tcW w:w="2893" w:type="dxa"/>
          </w:tcPr>
          <w:p w14:paraId="1DD9205D" w14:textId="15BF84B1" w:rsidR="00894C29" w:rsidRPr="00B60CCA" w:rsidRDefault="00894C29" w:rsidP="00894C2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B60CCA">
              <w:rPr>
                <w:rFonts w:ascii="Arial" w:hAnsi="Arial" w:cs="Arial"/>
              </w:rPr>
              <w:t>Push</w:t>
            </w:r>
            <w:proofErr w:type="spellEnd"/>
            <w:r w:rsidRPr="00B60CCA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B60CCA">
              <w:rPr>
                <w:rFonts w:ascii="Arial" w:hAnsi="Arial" w:cs="Arial"/>
              </w:rPr>
              <w:t>P,e</w:t>
            </w:r>
            <w:proofErr w:type="spellEnd"/>
            <w:proofErr w:type="gramEnd"/>
            <w:r w:rsidRPr="00B60CCA">
              <w:rPr>
                <w:rFonts w:ascii="Arial" w:hAnsi="Arial" w:cs="Arial"/>
              </w:rPr>
              <w:t>);</w:t>
            </w:r>
          </w:p>
        </w:tc>
        <w:tc>
          <w:tcPr>
            <w:tcW w:w="2893" w:type="dxa"/>
          </w:tcPr>
          <w:p w14:paraId="2DBB5206" w14:textId="19C6F669" w:rsidR="00894C29" w:rsidRDefault="002A7848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:[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b, a ]</w:t>
            </w:r>
          </w:p>
        </w:tc>
        <w:tc>
          <w:tcPr>
            <w:tcW w:w="2894" w:type="dxa"/>
          </w:tcPr>
          <w:p w14:paraId="0646798A" w14:textId="20BBE5DE" w:rsidR="00894C29" w:rsidRDefault="00FB4F80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94C29" w14:paraId="5689E837" w14:textId="77777777" w:rsidTr="00894C29">
        <w:trPr>
          <w:trHeight w:val="468"/>
        </w:trPr>
        <w:tc>
          <w:tcPr>
            <w:tcW w:w="2893" w:type="dxa"/>
          </w:tcPr>
          <w:p w14:paraId="25549BDB" w14:textId="6F5239C3" w:rsidR="00894C29" w:rsidRPr="00B60CCA" w:rsidRDefault="00894C29" w:rsidP="00894C29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60CCA">
              <w:rPr>
                <w:rFonts w:ascii="Arial" w:hAnsi="Arial" w:cs="Arial"/>
              </w:rPr>
              <w:t>Pop(P);</w:t>
            </w:r>
          </w:p>
        </w:tc>
        <w:tc>
          <w:tcPr>
            <w:tcW w:w="2893" w:type="dxa"/>
          </w:tcPr>
          <w:p w14:paraId="39EBE917" w14:textId="50C5DB42" w:rsidR="00894C29" w:rsidRDefault="002A7848" w:rsidP="00894C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:[ b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a ]</w:t>
            </w:r>
          </w:p>
        </w:tc>
        <w:tc>
          <w:tcPr>
            <w:tcW w:w="2894" w:type="dxa"/>
          </w:tcPr>
          <w:p w14:paraId="2A59EA9A" w14:textId="16F5623A" w:rsidR="00894C29" w:rsidRPr="00FB4F80" w:rsidRDefault="00FB4F80" w:rsidP="00894C2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</w:tbl>
    <w:p w14:paraId="7BAC6299" w14:textId="14EF54B0" w:rsidR="00B60CCA" w:rsidRPr="00B60CCA" w:rsidRDefault="00B60CCA">
      <w:pPr>
        <w:rPr>
          <w:rFonts w:ascii="Arial" w:hAnsi="Arial" w:cs="Arial"/>
          <w:sz w:val="24"/>
          <w:szCs w:val="24"/>
        </w:rPr>
      </w:pPr>
    </w:p>
    <w:sectPr w:rsidR="00B60CCA" w:rsidRPr="00B6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CA"/>
    <w:rsid w:val="002A7848"/>
    <w:rsid w:val="00894C29"/>
    <w:rsid w:val="00B60CCA"/>
    <w:rsid w:val="00D570E3"/>
    <w:rsid w:val="00FB4F80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0C49"/>
  <w15:chartTrackingRefBased/>
  <w15:docId w15:val="{AE2E5DCC-22D1-43A1-AFEA-06BDD904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6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MARQUES MOTA</dc:creator>
  <cp:keywords/>
  <dc:description/>
  <cp:lastModifiedBy>THAIS MARQUES MOTA</cp:lastModifiedBy>
  <cp:revision>4</cp:revision>
  <dcterms:created xsi:type="dcterms:W3CDTF">2023-03-16T23:13:00Z</dcterms:created>
  <dcterms:modified xsi:type="dcterms:W3CDTF">2023-03-17T00:02:00Z</dcterms:modified>
</cp:coreProperties>
</file>