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180" w:firstLine="0"/>
        <w:jc w:val="center"/>
      </w:pPr>
      <w:r w:rsidRPr="00000000" w:rsidR="00000000" w:rsidDel="00000000">
        <w:rPr>
          <w:rFonts w:cs="Arimo" w:hAnsi="Arimo" w:eastAsia="Arimo" w:ascii="Arimo"/>
          <w:sz w:val="36"/>
          <w:rtl w:val="0"/>
        </w:rPr>
        <w:t xml:space="preserve">gInstall Install Script Manual</w:t>
      </w:r>
    </w:p>
    <w:p w:rsidP="00000000" w:rsidRPr="00000000" w:rsidR="00000000" w:rsidDel="00000000" w:rsidRDefault="00000000">
      <w:pPr>
        <w:ind w:left="180" w:firstLine="0"/>
        <w:jc w:val="center"/>
      </w:pPr>
      <w:r w:rsidRPr="00000000" w:rsidR="00000000" w:rsidDel="00000000">
        <w:rPr>
          <w:rtl w:val="0"/>
        </w:rPr>
      </w:r>
    </w:p>
    <w:p w:rsidP="00000000" w:rsidRPr="00000000" w:rsidR="00000000" w:rsidDel="00000000" w:rsidRDefault="00000000">
      <w:pPr>
        <w:ind w:left="180" w:firstLine="0"/>
      </w:pPr>
      <w:r w:rsidRPr="00000000" w:rsidR="00000000" w:rsidDel="00000000">
        <w:rPr>
          <w:rFonts w:cs="Arimo" w:hAnsi="Arimo" w:eastAsia="Arimo" w:ascii="Arimo"/>
          <w:b w:val="1"/>
          <w:sz w:val="28"/>
          <w:rtl w:val="0"/>
        </w:rPr>
        <w:t xml:space="preserve">User Experience Flow</w:t>
      </w:r>
    </w:p>
    <w:p w:rsidP="00000000" w:rsidRPr="00000000" w:rsidR="00000000" w:rsidDel="00000000" w:rsidRDefault="00000000">
      <w:pPr>
        <w:numPr>
          <w:ilvl w:val="0"/>
          <w:numId w:val="1"/>
        </w:numPr>
        <w:ind w:left="720" w:hanging="359"/>
      </w:pPr>
      <w:r w:rsidRPr="00000000" w:rsidR="00000000" w:rsidDel="00000000">
        <w:rPr>
          <w:rFonts w:cs="Arimo" w:hAnsi="Arimo" w:eastAsia="Arimo" w:ascii="Arimo"/>
          <w:sz w:val="24"/>
          <w:rtl w:val="0"/>
        </w:rPr>
        <w:t xml:space="preserve">User starts the policy from gInstall</w:t>
      </w:r>
    </w:p>
    <w:p w:rsidP="00000000" w:rsidRPr="00000000" w:rsidR="00000000" w:rsidDel="00000000" w:rsidRDefault="00000000">
      <w:pPr>
        <w:numPr>
          <w:ilvl w:val="0"/>
          <w:numId w:val="1"/>
        </w:numPr>
        <w:ind w:left="720" w:hanging="359"/>
      </w:pPr>
      <w:r w:rsidRPr="00000000" w:rsidR="00000000" w:rsidDel="00000000">
        <w:rPr>
          <w:rFonts w:cs="Arimo" w:hAnsi="Arimo" w:eastAsia="Arimo" w:ascii="Arimo"/>
          <w:sz w:val="24"/>
          <w:rtl w:val="0"/>
        </w:rPr>
        <w:t xml:space="preserve">If a startDialog was defined this will be displayed to the user and allow them to Cancel (Optional)</w:t>
      </w:r>
    </w:p>
    <w:p w:rsidP="00000000" w:rsidRPr="00000000" w:rsidR="00000000" w:rsidDel="00000000" w:rsidRDefault="00000000">
      <w:pPr>
        <w:numPr>
          <w:ilvl w:val="0"/>
          <w:numId w:val="1"/>
        </w:numPr>
        <w:ind w:left="720" w:hanging="359"/>
      </w:pPr>
      <w:r w:rsidRPr="00000000" w:rsidR="00000000" w:rsidDel="00000000">
        <w:rPr>
          <w:rFonts w:cs="Arimo" w:hAnsi="Arimo" w:eastAsia="Arimo" w:ascii="Arimo"/>
          <w:sz w:val="24"/>
          <w:rtl w:val="0"/>
        </w:rPr>
        <w:t xml:space="preserve">if a preInstall trigger was defined it will run (Optional)</w:t>
      </w:r>
    </w:p>
    <w:p w:rsidP="00000000" w:rsidRPr="00000000" w:rsidR="00000000" w:rsidDel="00000000" w:rsidRDefault="00000000">
      <w:pPr>
        <w:numPr>
          <w:ilvl w:val="0"/>
          <w:numId w:val="1"/>
        </w:numPr>
        <w:ind w:left="720" w:hanging="359"/>
      </w:pPr>
      <w:r w:rsidRPr="00000000" w:rsidR="00000000" w:rsidDel="00000000">
        <w:rPr>
          <w:rFonts w:cs="Arimo" w:hAnsi="Arimo" w:eastAsia="Arimo" w:ascii="Arimo"/>
          <w:sz w:val="24"/>
          <w:rtl w:val="0"/>
        </w:rPr>
        <w:t xml:space="preserve">if a download trigger was defined it will run with a progress bar shown to the user (Optional)</w:t>
      </w:r>
    </w:p>
    <w:p w:rsidP="00000000" w:rsidRPr="00000000" w:rsidR="00000000" w:rsidDel="00000000" w:rsidRDefault="00000000">
      <w:pPr>
        <w:numPr>
          <w:ilvl w:val="0"/>
          <w:numId w:val="1"/>
        </w:numPr>
        <w:ind w:left="720" w:hanging="359"/>
      </w:pPr>
      <w:r w:rsidRPr="00000000" w:rsidR="00000000" w:rsidDel="00000000">
        <w:rPr>
          <w:rFonts w:cs="Arimo" w:hAnsi="Arimo" w:eastAsia="Arimo" w:ascii="Arimo"/>
          <w:sz w:val="24"/>
          <w:rtl w:val="0"/>
        </w:rPr>
        <w:t xml:space="preserve">The cached dmg will be verified with a progress bar shown to the user</w:t>
      </w:r>
    </w:p>
    <w:p w:rsidP="00000000" w:rsidRPr="00000000" w:rsidR="00000000" w:rsidDel="00000000" w:rsidRDefault="00000000">
      <w:pPr>
        <w:numPr>
          <w:ilvl w:val="0"/>
          <w:numId w:val="1"/>
        </w:numPr>
        <w:ind w:left="720" w:hanging="359"/>
      </w:pPr>
      <w:r w:rsidRPr="00000000" w:rsidR="00000000" w:rsidDel="00000000">
        <w:rPr>
          <w:rFonts w:cs="Arimo" w:hAnsi="Arimo" w:eastAsia="Arimo" w:ascii="Arimo"/>
          <w:sz w:val="24"/>
          <w:rtl w:val="0"/>
        </w:rPr>
        <w:t xml:space="preserve">The contents of the dmg will be installed with a progress bar shown to the user</w:t>
      </w:r>
    </w:p>
    <w:p w:rsidP="00000000" w:rsidRPr="00000000" w:rsidR="00000000" w:rsidDel="00000000" w:rsidRDefault="00000000">
      <w:pPr>
        <w:numPr>
          <w:ilvl w:val="0"/>
          <w:numId w:val="1"/>
        </w:numPr>
        <w:ind w:left="720" w:hanging="359"/>
      </w:pPr>
      <w:r w:rsidRPr="00000000" w:rsidR="00000000" w:rsidDel="00000000">
        <w:rPr>
          <w:rFonts w:cs="Arimo" w:hAnsi="Arimo" w:eastAsia="Arimo" w:ascii="Arimo"/>
          <w:sz w:val="24"/>
          <w:rtl w:val="0"/>
        </w:rPr>
        <w:t xml:space="preserve">A Installation complete dialog will be shown to the user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Arimo" w:hAnsi="Arimo" w:eastAsia="Arimo" w:ascii="Arimo"/>
          <w:sz w:val="24"/>
          <w:rtl w:val="0"/>
        </w:rPr>
        <w:t xml:space="preserve">Notes: Should any policy, download, verification or install fail the user will be prompted with an error message stating what error happened. They will be told to quit gInstall and verify they have a stable internet connection.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180" w:firstLine="0"/>
      </w:pPr>
      <w:r w:rsidRPr="00000000" w:rsidR="00000000" w:rsidDel="00000000">
        <w:rPr>
          <w:rFonts w:cs="Arimo" w:hAnsi="Arimo" w:eastAsia="Arimo" w:ascii="Arimo"/>
          <w:b w:val="1"/>
          <w:sz w:val="28"/>
          <w:rtl w:val="0"/>
        </w:rPr>
        <w:t xml:space="preserve">Policy Setup</w:t>
      </w:r>
    </w:p>
    <w:p w:rsidP="00000000" w:rsidRPr="00000000" w:rsidR="00000000" w:rsidDel="00000000" w:rsidRDefault="00000000">
      <w:pPr>
        <w:numPr>
          <w:ilvl w:val="0"/>
          <w:numId w:val="2"/>
        </w:numPr>
        <w:ind w:left="720" w:hanging="359"/>
      </w:pPr>
      <w:r w:rsidRPr="00000000" w:rsidR="00000000" w:rsidDel="00000000">
        <w:rPr>
          <w:rFonts w:cs="Arimo" w:hAnsi="Arimo" w:eastAsia="Arimo" w:ascii="Arimo"/>
          <w:sz w:val="24"/>
          <w:rtl w:val="0"/>
        </w:rPr>
        <w:t xml:space="preserve">Upload a dmg package that either contains pkgs or is a flat dmg to the JSS</w:t>
      </w:r>
    </w:p>
    <w:p w:rsidP="00000000" w:rsidRPr="00000000" w:rsidR="00000000" w:rsidDel="00000000" w:rsidRDefault="00000000">
      <w:pPr>
        <w:numPr>
          <w:ilvl w:val="0"/>
          <w:numId w:val="2"/>
        </w:numPr>
        <w:ind w:left="720" w:hanging="359"/>
      </w:pPr>
      <w:r w:rsidRPr="00000000" w:rsidR="00000000" w:rsidDel="00000000">
        <w:rPr>
          <w:rFonts w:cs="Arimo" w:hAnsi="Arimo" w:eastAsia="Arimo" w:ascii="Arimo"/>
          <w:sz w:val="24"/>
          <w:rtl w:val="0"/>
        </w:rPr>
        <w:t xml:space="preserve">Decide what deployment strategy this install should have</w:t>
      </w:r>
    </w:p>
    <w:p w:rsidP="00000000" w:rsidRPr="00000000" w:rsidR="00000000" w:rsidDel="00000000" w:rsidRDefault="00000000">
      <w:pPr>
        <w:numPr>
          <w:ilvl w:val="1"/>
          <w:numId w:val="2"/>
        </w:numPr>
        <w:ind w:left="1440" w:hanging="359"/>
      </w:pPr>
      <w:r w:rsidRPr="00000000" w:rsidR="00000000" w:rsidDel="00000000">
        <w:rPr>
          <w:rFonts w:cs="Arimo" w:hAnsi="Arimo" w:eastAsia="Arimo" w:ascii="Arimo"/>
          <w:sz w:val="24"/>
          <w:rtl w:val="0"/>
        </w:rPr>
        <w:t xml:space="preserve">Should the user have to confirm before install</w:t>
      </w:r>
    </w:p>
    <w:p w:rsidP="00000000" w:rsidRPr="00000000" w:rsidR="00000000" w:rsidDel="00000000" w:rsidRDefault="00000000">
      <w:pPr>
        <w:numPr>
          <w:ilvl w:val="1"/>
          <w:numId w:val="2"/>
        </w:numPr>
        <w:ind w:left="1440" w:hanging="359"/>
      </w:pPr>
      <w:r w:rsidRPr="00000000" w:rsidR="00000000" w:rsidDel="00000000">
        <w:rPr>
          <w:rFonts w:cs="Arimo" w:hAnsi="Arimo" w:eastAsia="Arimo" w:ascii="Arimo"/>
          <w:sz w:val="24"/>
          <w:rtl w:val="0"/>
        </w:rPr>
        <w:t xml:space="preserve">Should an additional policy triggers be used</w:t>
      </w:r>
    </w:p>
    <w:p w:rsidP="00000000" w:rsidRPr="00000000" w:rsidR="00000000" w:rsidDel="00000000" w:rsidRDefault="00000000">
      <w:pPr>
        <w:numPr>
          <w:ilvl w:val="0"/>
          <w:numId w:val="2"/>
        </w:numPr>
        <w:ind w:left="720" w:hanging="359"/>
      </w:pPr>
      <w:r w:rsidRPr="00000000" w:rsidR="00000000" w:rsidDel="00000000">
        <w:rPr>
          <w:rFonts w:cs="Arimo" w:hAnsi="Arimo" w:eastAsia="Arimo" w:ascii="Arimo"/>
          <w:sz w:val="24"/>
          <w:rtl w:val="0"/>
        </w:rPr>
        <w:t xml:space="preserve">Based on the deployment strategy either create a policy with 1_gInstall_Install.sh as a before or after script</w:t>
      </w:r>
    </w:p>
    <w:p w:rsidP="00000000" w:rsidRPr="00000000" w:rsidR="00000000" w:rsidDel="00000000" w:rsidRDefault="00000000">
      <w:pPr>
        <w:numPr>
          <w:ilvl w:val="0"/>
          <w:numId w:val="2"/>
        </w:numPr>
        <w:ind w:left="720" w:hanging="359"/>
      </w:pPr>
      <w:r w:rsidRPr="00000000" w:rsidR="00000000" w:rsidDel="00000000">
        <w:rPr>
          <w:rFonts w:cs="Arimo" w:hAnsi="Arimo" w:eastAsia="Arimo" w:ascii="Arimo"/>
          <w:sz w:val="24"/>
          <w:rtl w:val="0"/>
        </w:rPr>
        <w:t xml:space="preserve">Fill out the script variables based on the descriptions below</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180" w:firstLine="0"/>
      </w:pPr>
      <w:r w:rsidRPr="00000000" w:rsidR="00000000" w:rsidDel="00000000">
        <w:rPr>
          <w:rFonts w:cs="Arimo" w:hAnsi="Arimo" w:eastAsia="Arimo" w:ascii="Arimo"/>
          <w:b w:val="1"/>
          <w:sz w:val="28"/>
          <w:rtl w:val="0"/>
        </w:rPr>
        <w:t xml:space="preserve">Policy Set Variables</w:t>
      </w:r>
      <w:r w:rsidRPr="00000000" w:rsidR="00000000" w:rsidDel="00000000">
        <w:rPr>
          <w:rtl w:val="0"/>
        </w:rPr>
      </w:r>
    </w:p>
    <w:p w:rsidP="00000000" w:rsidRPr="00000000" w:rsidR="00000000" w:rsidDel="00000000" w:rsidRDefault="00000000">
      <w:pPr>
        <w:ind w:left="180" w:firstLine="0"/>
      </w:pPr>
      <w:r w:rsidRPr="00000000" w:rsidR="00000000" w:rsidDel="00000000">
        <w:rPr>
          <w:rtl w:val="0"/>
        </w:rPr>
      </w:r>
    </w:p>
    <w:p w:rsidP="00000000" w:rsidRPr="00000000" w:rsidR="00000000" w:rsidDel="00000000" w:rsidRDefault="00000000">
      <w:pPr>
        <w:ind w:left="180" w:firstLine="0"/>
      </w:pPr>
      <w:r w:rsidRPr="00000000" w:rsidR="00000000" w:rsidDel="00000000">
        <w:rPr>
          <w:rFonts w:cs="Arimo" w:hAnsi="Arimo" w:eastAsia="Arimo" w:ascii="Arimo"/>
          <w:b w:val="1"/>
          <w:sz w:val="24"/>
          <w:rtl w:val="0"/>
        </w:rPr>
        <w:t xml:space="preserve">dmgName:</w:t>
      </w:r>
      <w:r w:rsidRPr="00000000" w:rsidR="00000000" w:rsidDel="00000000">
        <w:rPr>
          <w:rFonts w:cs="Arimo" w:hAnsi="Arimo" w:eastAsia="Arimo" w:ascii="Arimo"/>
          <w:sz w:val="24"/>
          <w:rtl w:val="0"/>
        </w:rPr>
        <w:t xml:space="preserve"> The filename of the dmg </w:t>
      </w:r>
    </w:p>
    <w:p w:rsidP="00000000" w:rsidRPr="00000000" w:rsidR="00000000" w:rsidDel="00000000" w:rsidRDefault="00000000">
      <w:pPr>
        <w:ind w:left="180" w:firstLine="0"/>
      </w:pPr>
      <w:r w:rsidRPr="00000000" w:rsidR="00000000" w:rsidDel="00000000">
        <w:rPr>
          <w:rFonts w:cs="Arimo" w:hAnsi="Arimo" w:eastAsia="Arimo" w:ascii="Arimo"/>
          <w:sz w:val="24"/>
          <w:rtl w:val="0"/>
        </w:rPr>
        <w:t xml:space="preserve">example: ginstall.dmg</w:t>
      </w:r>
    </w:p>
    <w:p w:rsidP="00000000" w:rsidRPr="00000000" w:rsidR="00000000" w:rsidDel="00000000" w:rsidRDefault="00000000">
      <w:pPr>
        <w:ind w:left="180" w:firstLine="0"/>
      </w:pPr>
      <w:r w:rsidRPr="00000000" w:rsidR="00000000" w:rsidDel="00000000">
        <w:rPr>
          <w:rtl w:val="0"/>
        </w:rPr>
      </w:r>
    </w:p>
    <w:p w:rsidP="00000000" w:rsidRPr="00000000" w:rsidR="00000000" w:rsidDel="00000000" w:rsidRDefault="00000000">
      <w:pPr>
        <w:ind w:left="180" w:firstLine="0"/>
      </w:pPr>
      <w:r w:rsidRPr="00000000" w:rsidR="00000000" w:rsidDel="00000000">
        <w:rPr>
          <w:rFonts w:cs="Arimo" w:hAnsi="Arimo" w:eastAsia="Arimo" w:ascii="Arimo"/>
          <w:b w:val="1"/>
          <w:sz w:val="24"/>
          <w:rtl w:val="0"/>
        </w:rPr>
        <w:t xml:space="preserve">installType:</w:t>
      </w:r>
      <w:r w:rsidRPr="00000000" w:rsidR="00000000" w:rsidDel="00000000">
        <w:rPr>
          <w:rFonts w:cs="Arimo" w:hAnsi="Arimo" w:eastAsia="Arimo" w:ascii="Arimo"/>
          <w:sz w:val="24"/>
          <w:rtl w:val="0"/>
        </w:rPr>
        <w:t xml:space="preserve"> Defines how the dmg will be installed</w:t>
      </w:r>
    </w:p>
    <w:p w:rsidP="00000000" w:rsidRPr="00000000" w:rsidR="00000000" w:rsidDel="00000000" w:rsidRDefault="00000000">
      <w:pPr>
        <w:ind w:left="180" w:firstLine="0"/>
      </w:pPr>
      <w:r w:rsidRPr="00000000" w:rsidR="00000000" w:rsidDel="00000000">
        <w:rPr>
          <w:rFonts w:cs="Arimo" w:hAnsi="Arimo" w:eastAsia="Arimo" w:ascii="Arimo"/>
          <w:sz w:val="24"/>
          <w:rtl w:val="0"/>
        </w:rPr>
        <w:t xml:space="preserve">options</w:t>
      </w:r>
    </w:p>
    <w:p w:rsidP="00000000" w:rsidRPr="00000000" w:rsidR="00000000" w:rsidDel="00000000" w:rsidRDefault="00000000">
      <w:pPr>
        <w:numPr>
          <w:ilvl w:val="0"/>
          <w:numId w:val="3"/>
        </w:numPr>
        <w:ind w:left="180" w:firstLine="0"/>
      </w:pPr>
      <w:r w:rsidRPr="00000000" w:rsidR="00000000" w:rsidDel="00000000">
        <w:rPr>
          <w:rFonts w:cs="Arimo" w:hAnsi="Arimo" w:eastAsia="Arimo" w:ascii="Arimo"/>
          <w:sz w:val="24"/>
          <w:rtl w:val="0"/>
        </w:rPr>
        <w:t xml:space="preserve">DMG - Installs a flat DMG to the root of the system</w:t>
      </w:r>
    </w:p>
    <w:p w:rsidP="00000000" w:rsidRPr="00000000" w:rsidR="00000000" w:rsidDel="00000000" w:rsidRDefault="00000000">
      <w:pPr>
        <w:numPr>
          <w:ilvl w:val="0"/>
          <w:numId w:val="3"/>
        </w:numPr>
        <w:ind w:left="180" w:firstLine="0"/>
      </w:pPr>
      <w:r w:rsidRPr="00000000" w:rsidR="00000000" w:rsidDel="00000000">
        <w:rPr>
          <w:rFonts w:cs="Arimo" w:hAnsi="Arimo" w:eastAsia="Arimo" w:ascii="Arimo"/>
          <w:sz w:val="24"/>
          <w:rtl w:val="0"/>
        </w:rPr>
        <w:t xml:space="preserve">fut - Installs a flat DMG and  installs the contents of the  /Users to User Templates</w:t>
      </w:r>
    </w:p>
    <w:p w:rsidP="00000000" w:rsidRPr="00000000" w:rsidR="00000000" w:rsidDel="00000000" w:rsidRDefault="00000000">
      <w:pPr>
        <w:numPr>
          <w:ilvl w:val="0"/>
          <w:numId w:val="3"/>
        </w:numPr>
        <w:ind w:left="180" w:firstLine="0"/>
      </w:pPr>
      <w:r w:rsidRPr="00000000" w:rsidR="00000000" w:rsidDel="00000000">
        <w:rPr>
          <w:rFonts w:cs="Arimo" w:hAnsi="Arimo" w:eastAsia="Arimo" w:ascii="Arimo"/>
          <w:sz w:val="24"/>
          <w:rtl w:val="0"/>
        </w:rPr>
        <w:t xml:space="preserve">feu - Installs a flat DMG and  installs the contents of the  /Users to all existing users</w:t>
      </w:r>
    </w:p>
    <w:p w:rsidP="00000000" w:rsidRPr="00000000" w:rsidR="00000000" w:rsidDel="00000000" w:rsidRDefault="00000000">
      <w:pPr>
        <w:numPr>
          <w:ilvl w:val="0"/>
          <w:numId w:val="3"/>
        </w:numPr>
        <w:ind w:left="180" w:firstLine="0"/>
      </w:pPr>
      <w:r w:rsidRPr="00000000" w:rsidR="00000000" w:rsidDel="00000000">
        <w:rPr>
          <w:rFonts w:cs="Arimo" w:hAnsi="Arimo" w:eastAsia="Arimo" w:ascii="Arimo"/>
          <w:sz w:val="24"/>
          <w:rtl w:val="0"/>
        </w:rPr>
        <w:t xml:space="preserve">feu,fut - Installs a flat DMG and  installs the contents of the  /Users to all existing users and User Templates</w:t>
      </w:r>
    </w:p>
    <w:p w:rsidP="00000000" w:rsidRPr="00000000" w:rsidR="00000000" w:rsidDel="00000000" w:rsidRDefault="00000000">
      <w:pPr>
        <w:numPr>
          <w:ilvl w:val="0"/>
          <w:numId w:val="3"/>
        </w:numPr>
        <w:ind w:left="180" w:firstLine="0"/>
      </w:pPr>
      <w:r w:rsidRPr="00000000" w:rsidR="00000000" w:rsidDel="00000000">
        <w:rPr>
          <w:rFonts w:cs="Arimo" w:hAnsi="Arimo" w:eastAsia="Arimo" w:ascii="Arimo"/>
          <w:sz w:val="24"/>
          <w:rtl w:val="0"/>
        </w:rPr>
        <w:t xml:space="preserve">pkg - Mounts the DMG and installs all pkg and mpkg packages in the root of the dmg</w:t>
      </w:r>
    </w:p>
    <w:p w:rsidP="00000000" w:rsidRPr="00000000" w:rsidR="00000000" w:rsidDel="00000000" w:rsidRDefault="00000000">
      <w:pPr>
        <w:ind w:left="180" w:firstLine="0"/>
      </w:pPr>
      <w:r w:rsidRPr="00000000" w:rsidR="00000000" w:rsidDel="00000000">
        <w:rPr>
          <w:rtl w:val="0"/>
        </w:rPr>
      </w:r>
    </w:p>
    <w:p w:rsidP="00000000" w:rsidRPr="00000000" w:rsidR="00000000" w:rsidDel="00000000" w:rsidRDefault="00000000">
      <w:pPr>
        <w:ind w:left="180" w:firstLine="0"/>
      </w:pPr>
      <w:r w:rsidRPr="00000000" w:rsidR="00000000" w:rsidDel="00000000">
        <w:rPr>
          <w:rFonts w:cs="Arimo" w:hAnsi="Arimo" w:eastAsia="Arimo" w:ascii="Arimo"/>
          <w:b w:val="1"/>
          <w:sz w:val="24"/>
          <w:rtl w:val="0"/>
        </w:rPr>
        <w:t xml:space="preserve">policyName:</w:t>
      </w:r>
      <w:r w:rsidRPr="00000000" w:rsidR="00000000" w:rsidDel="00000000">
        <w:rPr>
          <w:rFonts w:cs="Arimo" w:hAnsi="Arimo" w:eastAsia="Arimo" w:ascii="Arimo"/>
          <w:sz w:val="24"/>
          <w:rtl w:val="0"/>
        </w:rPr>
        <w:t xml:space="preserve"> The title for all dialog windows</w:t>
      </w:r>
    </w:p>
    <w:p w:rsidP="00000000" w:rsidRPr="00000000" w:rsidR="00000000" w:rsidDel="00000000" w:rsidRDefault="00000000">
      <w:pPr>
        <w:ind w:left="180" w:firstLine="0"/>
      </w:pPr>
      <w:r w:rsidRPr="00000000" w:rsidR="00000000" w:rsidDel="00000000">
        <w:rPr>
          <w:rFonts w:cs="Arimo" w:hAnsi="Arimo" w:eastAsia="Arimo" w:ascii="Arimo"/>
          <w:sz w:val="24"/>
          <w:rtl w:val="0"/>
        </w:rPr>
        <w:t xml:space="preserve">example: Test gInstall Process</w:t>
      </w:r>
    </w:p>
    <w:p w:rsidP="00000000" w:rsidRPr="00000000" w:rsidR="00000000" w:rsidDel="00000000" w:rsidRDefault="00000000">
      <w:pPr>
        <w:ind w:left="180" w:firstLine="0"/>
      </w:pPr>
      <w:r w:rsidRPr="00000000" w:rsidR="00000000" w:rsidDel="00000000">
        <w:drawing>
          <wp:inline>
            <wp:extent cy="2552700" cx="5848350"/>
            <wp:docPr id="2" name="image00.png"/>
            <a:graphic>
              <a:graphicData uri="http://schemas.openxmlformats.org/drawingml/2006/picture">
                <pic:pic>
                  <pic:nvPicPr>
                    <pic:cNvPr id="0" name="image00.png"/>
                    <pic:cNvPicPr preferRelativeResize="0"/>
                  </pic:nvPicPr>
                  <pic:blipFill>
                    <a:blip r:embed="rId5"/>
                    <a:stretch>
                      <a:fillRect/>
                    </a:stretch>
                  </pic:blipFill>
                  <pic:spPr>
                    <a:xfrm>
                      <a:ext cy="2552700" cx="5848350"/>
                    </a:xfrm>
                    <a:prstGeom prst="rect"/>
                  </pic:spPr>
                </pic:pic>
              </a:graphicData>
            </a:graphic>
          </wp:inline>
        </w:drawing>
      </w:r>
      <w:r w:rsidRPr="00000000" w:rsidR="00000000" w:rsidDel="00000000">
        <w:rPr>
          <w:rtl w:val="0"/>
        </w:rPr>
      </w:r>
    </w:p>
    <w:p w:rsidP="00000000" w:rsidRPr="00000000" w:rsidR="00000000" w:rsidDel="00000000" w:rsidRDefault="00000000">
      <w:pPr>
        <w:ind w:left="180" w:firstLine="0"/>
      </w:pPr>
      <w:r w:rsidRPr="00000000" w:rsidR="00000000" w:rsidDel="00000000">
        <w:rPr>
          <w:rtl w:val="0"/>
        </w:rPr>
      </w:r>
    </w:p>
    <w:p w:rsidP="00000000" w:rsidRPr="00000000" w:rsidR="00000000" w:rsidDel="00000000" w:rsidRDefault="00000000">
      <w:pPr>
        <w:ind w:left="180" w:firstLine="0"/>
      </w:pPr>
      <w:r w:rsidRPr="00000000" w:rsidR="00000000" w:rsidDel="00000000">
        <w:rPr>
          <w:rtl w:val="0"/>
        </w:rPr>
      </w:r>
    </w:p>
    <w:p w:rsidP="00000000" w:rsidRPr="00000000" w:rsidR="00000000" w:rsidDel="00000000" w:rsidRDefault="00000000">
      <w:pPr>
        <w:ind w:left="180" w:firstLine="0"/>
      </w:pPr>
      <w:r w:rsidRPr="00000000" w:rsidR="00000000" w:rsidDel="00000000">
        <w:rPr>
          <w:rtl w:val="0"/>
        </w:rPr>
      </w:r>
    </w:p>
    <w:p w:rsidP="00000000" w:rsidRPr="00000000" w:rsidR="00000000" w:rsidDel="00000000" w:rsidRDefault="00000000">
      <w:pPr>
        <w:ind w:left="180" w:firstLine="0"/>
      </w:pPr>
      <w:r w:rsidRPr="00000000" w:rsidR="00000000" w:rsidDel="00000000">
        <w:rPr>
          <w:rtl w:val="0"/>
        </w:rPr>
      </w:r>
    </w:p>
    <w:p w:rsidP="00000000" w:rsidRPr="00000000" w:rsidR="00000000" w:rsidDel="00000000" w:rsidRDefault="00000000">
      <w:pPr>
        <w:ind w:left="180" w:firstLine="0"/>
      </w:pPr>
      <w:r w:rsidRPr="00000000" w:rsidR="00000000" w:rsidDel="00000000">
        <w:rPr>
          <w:rtl w:val="0"/>
        </w:rPr>
      </w:r>
    </w:p>
    <w:p w:rsidP="00000000" w:rsidRPr="00000000" w:rsidR="00000000" w:rsidDel="00000000" w:rsidRDefault="00000000">
      <w:pPr>
        <w:ind w:left="180" w:firstLine="0"/>
      </w:pPr>
      <w:r w:rsidRPr="00000000" w:rsidR="00000000" w:rsidDel="00000000">
        <w:rPr>
          <w:rtl w:val="0"/>
        </w:rPr>
      </w:r>
    </w:p>
    <w:p w:rsidP="00000000" w:rsidRPr="00000000" w:rsidR="00000000" w:rsidDel="00000000" w:rsidRDefault="00000000">
      <w:pPr>
        <w:ind w:left="180" w:firstLine="0"/>
      </w:pPr>
      <w:r w:rsidRPr="00000000" w:rsidR="00000000" w:rsidDel="00000000">
        <w:rPr>
          <w:rtl w:val="0"/>
        </w:rPr>
      </w:r>
    </w:p>
    <w:p w:rsidP="00000000" w:rsidRPr="00000000" w:rsidR="00000000" w:rsidDel="00000000" w:rsidRDefault="00000000">
      <w:pPr>
        <w:ind w:left="180" w:firstLine="0"/>
      </w:pPr>
      <w:r w:rsidRPr="00000000" w:rsidR="00000000" w:rsidDel="00000000">
        <w:rPr>
          <w:rtl w:val="0"/>
        </w:rPr>
      </w:r>
    </w:p>
    <w:p w:rsidP="00000000" w:rsidRPr="00000000" w:rsidR="00000000" w:rsidDel="00000000" w:rsidRDefault="00000000">
      <w:pPr>
        <w:ind w:left="180" w:firstLine="0"/>
      </w:pPr>
      <w:r w:rsidRPr="00000000" w:rsidR="00000000" w:rsidDel="00000000">
        <w:rPr>
          <w:rtl w:val="0"/>
        </w:rPr>
      </w:r>
    </w:p>
    <w:p w:rsidP="00000000" w:rsidRPr="00000000" w:rsidR="00000000" w:rsidDel="00000000" w:rsidRDefault="00000000">
      <w:pPr>
        <w:ind w:left="180" w:firstLine="0"/>
      </w:pPr>
      <w:r w:rsidRPr="00000000" w:rsidR="00000000" w:rsidDel="00000000">
        <w:rPr>
          <w:rtl w:val="0"/>
        </w:rPr>
      </w:r>
    </w:p>
    <w:p w:rsidP="00000000" w:rsidRPr="00000000" w:rsidR="00000000" w:rsidDel="00000000" w:rsidRDefault="00000000">
      <w:pPr>
        <w:ind w:left="18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Arimo" w:hAnsi="Arimo" w:eastAsia="Arimo" w:ascii="Arimo"/>
          <w:b w:val="1"/>
          <w:sz w:val="24"/>
          <w:rtl w:val="0"/>
        </w:rPr>
        <w:t xml:space="preserve">  startDialog: </w:t>
      </w:r>
      <w:r w:rsidRPr="00000000" w:rsidR="00000000" w:rsidDel="00000000">
        <w:rPr>
          <w:rFonts w:cs="Arimo" w:hAnsi="Arimo" w:eastAsia="Arimo" w:ascii="Arimo"/>
          <w:sz w:val="24"/>
          <w:rtl w:val="0"/>
        </w:rPr>
        <w:t xml:space="preserve">If this is set an initial confirmation dialog with this text is displayed to the user. If this is blank no dialog will appear. </w:t>
      </w:r>
    </w:p>
    <w:p w:rsidP="00000000" w:rsidRPr="00000000" w:rsidR="00000000" w:rsidDel="00000000" w:rsidRDefault="00000000">
      <w:pPr>
        <w:ind w:left="180" w:firstLine="0"/>
      </w:pPr>
      <w:r w:rsidRPr="00000000" w:rsidR="00000000" w:rsidDel="00000000">
        <w:rPr>
          <w:rFonts w:cs="Arimo" w:hAnsi="Arimo" w:eastAsia="Arimo" w:ascii="Arimo"/>
          <w:sz w:val="24"/>
          <w:rtl w:val="0"/>
        </w:rPr>
        <w:t xml:space="preserve">example: Things to say about stuff</w:t>
      </w:r>
    </w:p>
    <w:p w:rsidP="00000000" w:rsidRPr="00000000" w:rsidR="00000000" w:rsidDel="00000000" w:rsidRDefault="00000000">
      <w:pPr>
        <w:ind w:left="180" w:firstLine="0"/>
      </w:pPr>
      <w:r w:rsidRPr="00000000" w:rsidR="00000000" w:rsidDel="00000000">
        <w:drawing>
          <wp:inline>
            <wp:extent cy="2400300" cx="5162550"/>
            <wp:docPr id="1" name="image01.png"/>
            <a:graphic>
              <a:graphicData uri="http://schemas.openxmlformats.org/drawingml/2006/picture">
                <pic:pic>
                  <pic:nvPicPr>
                    <pic:cNvPr id="0" name="image01.png"/>
                    <pic:cNvPicPr preferRelativeResize="0"/>
                  </pic:nvPicPr>
                  <pic:blipFill>
                    <a:blip r:embed="rId6"/>
                    <a:stretch>
                      <a:fillRect/>
                    </a:stretch>
                  </pic:blipFill>
                  <pic:spPr>
                    <a:xfrm>
                      <a:ext cy="2400300" cx="5162550"/>
                    </a:xfrm>
                    <a:prstGeom prst="rect"/>
                  </pic:spPr>
                </pic:pic>
              </a:graphicData>
            </a:graphic>
          </wp:inline>
        </w:drawing>
      </w:r>
      <w:r w:rsidRPr="00000000" w:rsidR="00000000" w:rsidDel="00000000">
        <w:rPr>
          <w:rtl w:val="0"/>
        </w:rPr>
      </w:r>
    </w:p>
    <w:p w:rsidP="00000000" w:rsidRPr="00000000" w:rsidR="00000000" w:rsidDel="00000000" w:rsidRDefault="00000000">
      <w:pPr>
        <w:ind w:left="180" w:firstLine="0" w:right="0"/>
      </w:pPr>
      <w:r w:rsidRPr="00000000" w:rsidR="00000000" w:rsidDel="00000000">
        <w:rPr>
          <w:rFonts w:cs="Arimo" w:hAnsi="Arimo" w:eastAsia="Arimo" w:ascii="Arimo"/>
          <w:b w:val="1"/>
          <w:sz w:val="24"/>
          <w:rtl w:val="0"/>
        </w:rPr>
        <w:t xml:space="preserve">preInstallTrigger:</w:t>
      </w:r>
      <w:r w:rsidRPr="00000000" w:rsidR="00000000" w:rsidDel="00000000">
        <w:rPr>
          <w:rFonts w:cs="Arimo" w:hAnsi="Arimo" w:eastAsia="Arimo" w:ascii="Arimo"/>
          <w:sz w:val="24"/>
          <w:rtl w:val="0"/>
        </w:rPr>
        <w:t xml:space="preserve"> If this is set prior to proceeding this policy trigger will run. There is no dialog to the user when this is being ran. This allows for the individual preInstall policies to have their own dialog defined if needed. If this is blank no preInstall trigger will be ran.</w:t>
      </w:r>
    </w:p>
    <w:p w:rsidP="00000000" w:rsidRPr="00000000" w:rsidR="00000000" w:rsidDel="00000000" w:rsidRDefault="00000000">
      <w:pPr>
        <w:ind w:left="180" w:firstLine="0" w:right="0"/>
      </w:pPr>
      <w:r w:rsidRPr="00000000" w:rsidR="00000000" w:rsidDel="00000000">
        <w:rPr>
          <w:rtl w:val="0"/>
        </w:rPr>
      </w:r>
    </w:p>
    <w:p w:rsidP="00000000" w:rsidRPr="00000000" w:rsidR="00000000" w:rsidDel="00000000" w:rsidRDefault="00000000">
      <w:pPr>
        <w:ind w:left="180" w:firstLine="0"/>
      </w:pPr>
      <w:r w:rsidRPr="00000000" w:rsidR="00000000" w:rsidDel="00000000">
        <w:rPr>
          <w:rFonts w:cs="Arimo" w:hAnsi="Arimo" w:eastAsia="Arimo" w:ascii="Arimo"/>
          <w:b w:val="1"/>
          <w:sz w:val="24"/>
          <w:rtl w:val="0"/>
        </w:rPr>
        <w:t xml:space="preserve">downloadTrigger:</w:t>
      </w:r>
      <w:r w:rsidRPr="00000000" w:rsidR="00000000" w:rsidDel="00000000">
        <w:rPr>
          <w:rFonts w:cs="Arimo" w:hAnsi="Arimo" w:eastAsia="Arimo" w:ascii="Arimo"/>
          <w:sz w:val="24"/>
          <w:rtl w:val="0"/>
        </w:rPr>
        <w:t xml:space="preserve"> If this is set this policy trigger will be ran prior to any file verification. If this is blank no download trigger will be ran</w:t>
      </w:r>
    </w:p>
    <w:p w:rsidP="00000000" w:rsidRPr="00000000" w:rsidR="00000000" w:rsidDel="00000000" w:rsidRDefault="00000000">
      <w:pPr>
        <w:ind w:left="180" w:firstLine="0"/>
      </w:pPr>
      <w:r w:rsidRPr="00000000" w:rsidR="00000000" w:rsidDel="00000000">
        <w:rPr>
          <w:rtl w:val="0"/>
        </w:rPr>
      </w:r>
    </w:p>
    <w:p w:rsidP="00000000" w:rsidRPr="00000000" w:rsidR="00000000" w:rsidDel="00000000" w:rsidRDefault="00000000">
      <w:pPr>
        <w:ind w:left="180" w:firstLine="0"/>
      </w:pPr>
      <w:r w:rsidRPr="00000000" w:rsidR="00000000" w:rsidDel="00000000">
        <w:rPr>
          <w:rFonts w:cs="Arimo" w:hAnsi="Arimo" w:eastAsia="Arimo" w:ascii="Arimo"/>
          <w:b w:val="1"/>
          <w:sz w:val="24"/>
          <w:rtl w:val="0"/>
        </w:rPr>
        <w:t xml:space="preserve">postTrigger:</w:t>
      </w:r>
      <w:r w:rsidRPr="00000000" w:rsidR="00000000" w:rsidDel="00000000">
        <w:rPr>
          <w:rFonts w:cs="Arimo" w:hAnsi="Arimo" w:eastAsia="Arimo" w:ascii="Arimo"/>
          <w:sz w:val="24"/>
          <w:rtl w:val="0"/>
        </w:rPr>
        <w:t xml:space="preserve"> If this is set this policy trigger will be ran after all installs have completed successfully. There is no dialog to the user when this is being ran. This allows for the individual postTrigger policies to have their own dialog defined if needed. If this is blank no post trigger will be ran.</w:t>
      </w:r>
    </w:p>
    <w:p w:rsidP="00000000" w:rsidRPr="00000000" w:rsidR="00000000" w:rsidDel="00000000" w:rsidRDefault="00000000">
      <w:pPr>
        <w:ind w:left="180" w:firstLine="0"/>
      </w:pPr>
      <w:r w:rsidRPr="00000000" w:rsidR="00000000" w:rsidDel="00000000">
        <w:rPr>
          <w:rtl w:val="0"/>
        </w:rPr>
      </w:r>
    </w:p>
    <w:p w:rsidP="00000000" w:rsidRPr="00000000" w:rsidR="00000000" w:rsidDel="00000000" w:rsidRDefault="00000000">
      <w:pPr>
        <w:ind w:left="180" w:firstLine="0"/>
      </w:pPr>
      <w:r w:rsidRPr="00000000" w:rsidR="00000000" w:rsidDel="00000000">
        <w:rPr>
          <w:rtl w:val="0"/>
        </w:rPr>
      </w:r>
    </w:p>
    <w:p w:rsidP="00000000" w:rsidRPr="00000000" w:rsidR="00000000" w:rsidDel="00000000" w:rsidRDefault="00000000">
      <w:pPr>
        <w:ind w:left="180" w:firstLine="0"/>
      </w:pPr>
      <w:r w:rsidRPr="00000000" w:rsidR="00000000" w:rsidDel="00000000">
        <w:rPr>
          <w:rFonts w:cs="Arimo" w:hAnsi="Arimo" w:eastAsia="Arimo" w:ascii="Arimo"/>
          <w:b w:val="1"/>
          <w:sz w:val="28"/>
          <w:rtl w:val="0"/>
        </w:rPr>
        <w:t xml:space="preserve">File Locations</w:t>
      </w:r>
    </w:p>
    <w:p w:rsidP="00000000" w:rsidRPr="00000000" w:rsidR="00000000" w:rsidDel="00000000" w:rsidRDefault="00000000">
      <w:pPr>
        <w:ind w:left="180" w:firstLine="0"/>
      </w:pPr>
      <w:r w:rsidRPr="00000000" w:rsidR="00000000" w:rsidDel="00000000">
        <w:rPr>
          <w:rFonts w:cs="Arimo" w:hAnsi="Arimo" w:eastAsia="Arimo" w:ascii="Arimo"/>
          <w:sz w:val="24"/>
          <w:rtl w:val="0"/>
        </w:rPr>
        <w:t xml:space="preserve">gInstall_install.log -  /Library/Logs/gInstall/gInstall_install.log</w:t>
      </w:r>
    </w:p>
    <w:p w:rsidP="00000000" w:rsidRPr="00000000" w:rsidR="00000000" w:rsidDel="00000000" w:rsidRDefault="00000000">
      <w:pPr>
        <w:ind w:left="180" w:firstLine="0"/>
      </w:pPr>
      <w:r w:rsidRPr="00000000" w:rsidR="00000000" w:rsidDel="00000000">
        <w:rPr>
          <w:rFonts w:cs="Arimo" w:hAnsi="Arimo" w:eastAsia="Arimo" w:ascii="Arimo"/>
          <w:sz w:val="24"/>
          <w:rtl w:val="0"/>
        </w:rPr>
        <w:t xml:space="preserve">gInstall Cache - /private/var/gne/gInstall/cache/</w:t>
      </w:r>
    </w:p>
    <w:p w:rsidP="00000000" w:rsidRPr="00000000" w:rsidR="00000000" w:rsidDel="00000000" w:rsidRDefault="00000000">
      <w:pPr>
        <w:ind w:left="180" w:firstLine="0"/>
      </w:pPr>
      <w:r w:rsidRPr="00000000" w:rsidR="00000000" w:rsidDel="00000000">
        <w:rPr>
          <w:rFonts w:cs="Arimo" w:hAnsi="Arimo" w:eastAsia="Arimo" w:ascii="Arimo"/>
          <w:sz w:val="24"/>
          <w:rtl w:val="0"/>
        </w:rPr>
        <w:t xml:space="preserve">JAMF Cache - /Library/Application Support/JAMF/Waiting Room/</w:t>
      </w:r>
    </w:p>
    <w:sectPr>
      <w:pgSz w:w="15840" w:h="24480"/>
      <w:pgMar w:left="187" w:right="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Arim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mo" w:hAnsi="Arimo" w:eastAsia="Arimo" w:ascii="Arimo"/>
        <w:b w:val="0"/>
        <w:i w:val="0"/>
        <w:smallCaps w:val="0"/>
        <w:strike w:val="0"/>
        <w:color w:val="000000"/>
        <w:sz w:val="24"/>
        <w:u w:val="none"/>
        <w:vertAlign w:val="baseline"/>
      </w:rPr>
    </w:lvl>
    <w:lvl w:ilvl="1">
      <w:start w:val="1"/>
      <w:numFmt w:val="lowerLetter"/>
      <w:lvlText w:val="%2"/>
      <w:pPr>
        <w:ind w:left="1440" w:firstLine="1080"/>
      </w:pPr>
      <w:rPr>
        <w:rFonts w:cs="Arimo" w:hAnsi="Arimo" w:eastAsia="Arimo" w:ascii="Arimo"/>
        <w:b w:val="0"/>
        <w:i w:val="0"/>
        <w:smallCaps w:val="0"/>
        <w:strike w:val="0"/>
        <w:color w:val="000000"/>
        <w:sz w:val="24"/>
        <w:u w:val="none"/>
        <w:vertAlign w:val="baseline"/>
      </w:rPr>
    </w:lvl>
    <w:lvl w:ilvl="2">
      <w:start w:val="1"/>
      <w:numFmt w:val="lowerRoman"/>
      <w:lvlText w:val="%3"/>
      <w:pPr>
        <w:ind w:left="2160" w:firstLine="1800"/>
      </w:pPr>
      <w:rPr>
        <w:rFonts w:cs="Arimo" w:hAnsi="Arimo" w:eastAsia="Arimo" w:ascii="Arimo"/>
        <w:b w:val="0"/>
        <w:i w:val="0"/>
        <w:smallCaps w:val="0"/>
        <w:strike w:val="0"/>
        <w:color w:val="000000"/>
        <w:sz w:val="24"/>
        <w:u w:val="none"/>
        <w:vertAlign w:val="baseline"/>
      </w:rPr>
    </w:lvl>
    <w:lvl w:ilvl="3">
      <w:start w:val="1"/>
      <w:numFmt w:val="decimal"/>
      <w:lvlText w:val="%4"/>
      <w:pPr>
        <w:ind w:left="2880" w:firstLine="2520"/>
      </w:pPr>
      <w:rPr>
        <w:rFonts w:cs="Arimo" w:hAnsi="Arimo" w:eastAsia="Arimo" w:ascii="Arimo"/>
        <w:b w:val="0"/>
        <w:i w:val="0"/>
        <w:smallCaps w:val="0"/>
        <w:strike w:val="0"/>
        <w:color w:val="000000"/>
        <w:sz w:val="24"/>
        <w:u w:val="none"/>
        <w:vertAlign w:val="baseline"/>
      </w:rPr>
    </w:lvl>
    <w:lvl w:ilvl="4">
      <w:start w:val="1"/>
      <w:numFmt w:val="lowerLetter"/>
      <w:lvlText w:val="%5"/>
      <w:pPr>
        <w:ind w:left="3600" w:firstLine="3240"/>
      </w:pPr>
      <w:rPr>
        <w:rFonts w:cs="Arimo" w:hAnsi="Arimo" w:eastAsia="Arimo" w:ascii="Arimo"/>
        <w:b w:val="0"/>
        <w:i w:val="0"/>
        <w:smallCaps w:val="0"/>
        <w:strike w:val="0"/>
        <w:color w:val="000000"/>
        <w:sz w:val="24"/>
        <w:u w:val="none"/>
        <w:vertAlign w:val="baseline"/>
      </w:rPr>
    </w:lvl>
    <w:lvl w:ilvl="5">
      <w:start w:val="1"/>
      <w:numFmt w:val="lowerRoman"/>
      <w:lvlText w:val="%6"/>
      <w:pPr>
        <w:ind w:left="4320" w:firstLine="3960"/>
      </w:pPr>
      <w:rPr>
        <w:rFonts w:cs="Arimo" w:hAnsi="Arimo" w:eastAsia="Arimo" w:ascii="Arimo"/>
        <w:b w:val="0"/>
        <w:i w:val="0"/>
        <w:smallCaps w:val="0"/>
        <w:strike w:val="0"/>
        <w:color w:val="000000"/>
        <w:sz w:val="24"/>
        <w:u w:val="none"/>
        <w:vertAlign w:val="baseline"/>
      </w:rPr>
    </w:lvl>
    <w:lvl w:ilvl="6">
      <w:start w:val="1"/>
      <w:numFmt w:val="decimal"/>
      <w:lvlText w:val="%7"/>
      <w:pPr>
        <w:ind w:left="5040" w:firstLine="4680"/>
      </w:pPr>
      <w:rPr>
        <w:rFonts w:cs="Arimo" w:hAnsi="Arimo" w:eastAsia="Arimo" w:ascii="Arimo"/>
        <w:b w:val="0"/>
        <w:i w:val="0"/>
        <w:smallCaps w:val="0"/>
        <w:strike w:val="0"/>
        <w:color w:val="000000"/>
        <w:sz w:val="24"/>
        <w:u w:val="none"/>
        <w:vertAlign w:val="baseline"/>
      </w:rPr>
    </w:lvl>
    <w:lvl w:ilvl="7">
      <w:start w:val="1"/>
      <w:numFmt w:val="lowerLetter"/>
      <w:lvlText w:val="%8"/>
      <w:pPr>
        <w:ind w:left="5760" w:firstLine="5400"/>
      </w:pPr>
      <w:rPr>
        <w:rFonts w:cs="Arimo" w:hAnsi="Arimo" w:eastAsia="Arimo" w:ascii="Arimo"/>
        <w:b w:val="0"/>
        <w:i w:val="0"/>
        <w:smallCaps w:val="0"/>
        <w:strike w:val="0"/>
        <w:color w:val="000000"/>
        <w:sz w:val="24"/>
        <w:u w:val="none"/>
        <w:vertAlign w:val="baseline"/>
      </w:rPr>
    </w:lvl>
    <w:lvl w:ilvl="8">
      <w:start w:val="1"/>
      <w:numFmt w:val="lowerRoman"/>
      <w:lvlText w:val="%9"/>
      <w:pPr>
        <w:ind w:left="6480" w:firstLine="6120"/>
      </w:pPr>
      <w:rPr>
        <w:rFonts w:cs="Arimo" w:hAnsi="Arimo" w:eastAsia="Arimo" w:ascii="Arimo"/>
        <w:b w:val="0"/>
        <w:i w:val="0"/>
        <w:smallCaps w:val="0"/>
        <w:strike w:val="0"/>
        <w:color w:val="000000"/>
        <w:sz w:val="24"/>
        <w:u w:val="none"/>
        <w:vertAlign w:val="baseline"/>
      </w:rPr>
    </w:lvl>
  </w:abstractNum>
  <w:abstractNum w:abstractNumId="2">
    <w:lvl w:ilvl="0">
      <w:start w:val="1"/>
      <w:numFmt w:val="decimal"/>
      <w:lvlText w:val="%1"/>
      <w:pPr>
        <w:ind w:left="720" w:firstLine="360"/>
      </w:pPr>
      <w:rPr>
        <w:rFonts w:cs="Arimo" w:hAnsi="Arimo" w:eastAsia="Arimo" w:ascii="Arimo"/>
        <w:b w:val="0"/>
        <w:i w:val="0"/>
        <w:smallCaps w:val="0"/>
        <w:strike w:val="0"/>
        <w:color w:val="000000"/>
        <w:sz w:val="24"/>
        <w:u w:val="none"/>
        <w:vertAlign w:val="baseline"/>
      </w:rPr>
    </w:lvl>
    <w:lvl w:ilvl="1">
      <w:start w:val="1"/>
      <w:numFmt w:val="lowerLetter"/>
      <w:lvlText w:val="%2"/>
      <w:pPr>
        <w:ind w:left="1440" w:firstLine="1080"/>
      </w:pPr>
      <w:rPr>
        <w:rFonts w:cs="Arimo" w:hAnsi="Arimo" w:eastAsia="Arimo" w:ascii="Arimo"/>
        <w:b w:val="0"/>
        <w:i w:val="0"/>
        <w:smallCaps w:val="0"/>
        <w:strike w:val="0"/>
        <w:color w:val="000000"/>
        <w:sz w:val="24"/>
        <w:u w:val="none"/>
        <w:vertAlign w:val="baseline"/>
      </w:rPr>
    </w:lvl>
    <w:lvl w:ilvl="2">
      <w:start w:val="1"/>
      <w:numFmt w:val="lowerRoman"/>
      <w:lvlText w:val="%3"/>
      <w:pPr>
        <w:ind w:left="2160" w:firstLine="1800"/>
      </w:pPr>
      <w:rPr>
        <w:rFonts w:cs="Arimo" w:hAnsi="Arimo" w:eastAsia="Arimo" w:ascii="Arimo"/>
        <w:b w:val="0"/>
        <w:i w:val="0"/>
        <w:smallCaps w:val="0"/>
        <w:strike w:val="0"/>
        <w:color w:val="000000"/>
        <w:sz w:val="24"/>
        <w:u w:val="none"/>
        <w:vertAlign w:val="baseline"/>
      </w:rPr>
    </w:lvl>
    <w:lvl w:ilvl="3">
      <w:start w:val="1"/>
      <w:numFmt w:val="decimal"/>
      <w:lvlText w:val="%4"/>
      <w:pPr>
        <w:ind w:left="2880" w:firstLine="2520"/>
      </w:pPr>
      <w:rPr>
        <w:rFonts w:cs="Arimo" w:hAnsi="Arimo" w:eastAsia="Arimo" w:ascii="Arimo"/>
        <w:b w:val="0"/>
        <w:i w:val="0"/>
        <w:smallCaps w:val="0"/>
        <w:strike w:val="0"/>
        <w:color w:val="000000"/>
        <w:sz w:val="24"/>
        <w:u w:val="none"/>
        <w:vertAlign w:val="baseline"/>
      </w:rPr>
    </w:lvl>
    <w:lvl w:ilvl="4">
      <w:start w:val="1"/>
      <w:numFmt w:val="lowerLetter"/>
      <w:lvlText w:val="%5"/>
      <w:pPr>
        <w:ind w:left="3600" w:firstLine="3240"/>
      </w:pPr>
      <w:rPr>
        <w:rFonts w:cs="Arimo" w:hAnsi="Arimo" w:eastAsia="Arimo" w:ascii="Arimo"/>
        <w:b w:val="0"/>
        <w:i w:val="0"/>
        <w:smallCaps w:val="0"/>
        <w:strike w:val="0"/>
        <w:color w:val="000000"/>
        <w:sz w:val="24"/>
        <w:u w:val="none"/>
        <w:vertAlign w:val="baseline"/>
      </w:rPr>
    </w:lvl>
    <w:lvl w:ilvl="5">
      <w:start w:val="1"/>
      <w:numFmt w:val="lowerRoman"/>
      <w:lvlText w:val="%6"/>
      <w:pPr>
        <w:ind w:left="4320" w:firstLine="3960"/>
      </w:pPr>
      <w:rPr>
        <w:rFonts w:cs="Arimo" w:hAnsi="Arimo" w:eastAsia="Arimo" w:ascii="Arimo"/>
        <w:b w:val="0"/>
        <w:i w:val="0"/>
        <w:smallCaps w:val="0"/>
        <w:strike w:val="0"/>
        <w:color w:val="000000"/>
        <w:sz w:val="24"/>
        <w:u w:val="none"/>
        <w:vertAlign w:val="baseline"/>
      </w:rPr>
    </w:lvl>
    <w:lvl w:ilvl="6">
      <w:start w:val="1"/>
      <w:numFmt w:val="decimal"/>
      <w:lvlText w:val="%7"/>
      <w:pPr>
        <w:ind w:left="5040" w:firstLine="4680"/>
      </w:pPr>
      <w:rPr>
        <w:rFonts w:cs="Arimo" w:hAnsi="Arimo" w:eastAsia="Arimo" w:ascii="Arimo"/>
        <w:b w:val="0"/>
        <w:i w:val="0"/>
        <w:smallCaps w:val="0"/>
        <w:strike w:val="0"/>
        <w:color w:val="000000"/>
        <w:sz w:val="24"/>
        <w:u w:val="none"/>
        <w:vertAlign w:val="baseline"/>
      </w:rPr>
    </w:lvl>
    <w:lvl w:ilvl="7">
      <w:start w:val="1"/>
      <w:numFmt w:val="lowerLetter"/>
      <w:lvlText w:val="%8"/>
      <w:pPr>
        <w:ind w:left="5760" w:firstLine="5400"/>
      </w:pPr>
      <w:rPr>
        <w:rFonts w:cs="Arimo" w:hAnsi="Arimo" w:eastAsia="Arimo" w:ascii="Arimo"/>
        <w:b w:val="0"/>
        <w:i w:val="0"/>
        <w:smallCaps w:val="0"/>
        <w:strike w:val="0"/>
        <w:color w:val="000000"/>
        <w:sz w:val="24"/>
        <w:u w:val="none"/>
        <w:vertAlign w:val="baseline"/>
      </w:rPr>
    </w:lvl>
    <w:lvl w:ilvl="8">
      <w:start w:val="1"/>
      <w:numFmt w:val="lowerRoman"/>
      <w:lvlText w:val="%9"/>
      <w:pPr>
        <w:ind w:left="6480" w:firstLine="6120"/>
      </w:pPr>
      <w:rPr>
        <w:rFonts w:cs="Arimo" w:hAnsi="Arimo" w:eastAsia="Arimo" w:ascii="Arimo"/>
        <w:b w:val="0"/>
        <w:i w:val="0"/>
        <w:smallCaps w:val="0"/>
        <w:strike w:val="0"/>
        <w:color w:val="000000"/>
        <w:sz w:val="24"/>
        <w:u w:val="none"/>
        <w:vertAlign w:val="baseline"/>
      </w:rPr>
    </w:lvl>
  </w:abstractNum>
  <w:abstractNum w:abstractNumId="3">
    <w:lvl w:ilvl="0">
      <w:start w:val="1"/>
      <w:numFmt w:val="bullet"/>
      <w:lvlText w:val="●"/>
      <w:pPr>
        <w:ind w:left="720" w:firstLine="360"/>
      </w:pPr>
      <w:rPr>
        <w:rFonts w:cs="Arimo" w:hAnsi="Arimo" w:eastAsia="Arimo" w:ascii="Arimo"/>
        <w:b w:val="0"/>
        <w:i w:val="0"/>
        <w:smallCaps w:val="0"/>
        <w:strike w:val="0"/>
        <w:color w:val="000000"/>
        <w:sz w:val="24"/>
        <w:u w:val="none"/>
        <w:vertAlign w:val="baseline"/>
      </w:rPr>
    </w:lvl>
    <w:lvl w:ilvl="1">
      <w:start w:val="1"/>
      <w:numFmt w:val="bullet"/>
      <w:lvlText w:val="○"/>
      <w:pPr>
        <w:ind w:left="1440" w:firstLine="1080"/>
      </w:pPr>
      <w:rPr>
        <w:rFonts w:cs="Arimo" w:hAnsi="Arimo" w:eastAsia="Arimo" w:ascii="Arimo"/>
        <w:b w:val="0"/>
        <w:i w:val="0"/>
        <w:smallCaps w:val="0"/>
        <w:strike w:val="0"/>
        <w:color w:val="000000"/>
        <w:sz w:val="24"/>
        <w:u w:val="none"/>
        <w:vertAlign w:val="baseline"/>
      </w:rPr>
    </w:lvl>
    <w:lvl w:ilvl="2">
      <w:start w:val="1"/>
      <w:numFmt w:val="bullet"/>
      <w:lvlText w:val="■"/>
      <w:pPr>
        <w:ind w:left="2160" w:firstLine="1800"/>
      </w:pPr>
      <w:rPr>
        <w:rFonts w:cs="Arimo" w:hAnsi="Arimo" w:eastAsia="Arimo" w:ascii="Arimo"/>
        <w:b w:val="0"/>
        <w:i w:val="0"/>
        <w:smallCaps w:val="0"/>
        <w:strike w:val="0"/>
        <w:color w:val="000000"/>
        <w:sz w:val="24"/>
        <w:u w:val="none"/>
        <w:vertAlign w:val="baseline"/>
      </w:rPr>
    </w:lvl>
    <w:lvl w:ilvl="3">
      <w:start w:val="1"/>
      <w:numFmt w:val="bullet"/>
      <w:lvlText w:val="●"/>
      <w:pPr>
        <w:ind w:left="2880" w:firstLine="2520"/>
      </w:pPr>
      <w:rPr>
        <w:rFonts w:cs="Arimo" w:hAnsi="Arimo" w:eastAsia="Arimo" w:ascii="Arimo"/>
        <w:b w:val="0"/>
        <w:i w:val="0"/>
        <w:smallCaps w:val="0"/>
        <w:strike w:val="0"/>
        <w:color w:val="000000"/>
        <w:sz w:val="24"/>
        <w:u w:val="none"/>
        <w:vertAlign w:val="baseline"/>
      </w:rPr>
    </w:lvl>
    <w:lvl w:ilvl="4">
      <w:start w:val="1"/>
      <w:numFmt w:val="bullet"/>
      <w:lvlText w:val="○"/>
      <w:pPr>
        <w:ind w:left="3600" w:firstLine="3240"/>
      </w:pPr>
      <w:rPr>
        <w:rFonts w:cs="Arimo" w:hAnsi="Arimo" w:eastAsia="Arimo" w:ascii="Arimo"/>
        <w:b w:val="0"/>
        <w:i w:val="0"/>
        <w:smallCaps w:val="0"/>
        <w:strike w:val="0"/>
        <w:color w:val="000000"/>
        <w:sz w:val="24"/>
        <w:u w:val="none"/>
        <w:vertAlign w:val="baseline"/>
      </w:rPr>
    </w:lvl>
    <w:lvl w:ilvl="5">
      <w:start w:val="1"/>
      <w:numFmt w:val="bullet"/>
      <w:lvlText w:val="■"/>
      <w:pPr>
        <w:ind w:left="4320" w:firstLine="3960"/>
      </w:pPr>
      <w:rPr>
        <w:rFonts w:cs="Arimo" w:hAnsi="Arimo" w:eastAsia="Arimo" w:ascii="Arimo"/>
        <w:b w:val="0"/>
        <w:i w:val="0"/>
        <w:smallCaps w:val="0"/>
        <w:strike w:val="0"/>
        <w:color w:val="000000"/>
        <w:sz w:val="24"/>
        <w:u w:val="none"/>
        <w:vertAlign w:val="baseline"/>
      </w:rPr>
    </w:lvl>
    <w:lvl w:ilvl="6">
      <w:start w:val="1"/>
      <w:numFmt w:val="bullet"/>
      <w:lvlText w:val="●"/>
      <w:pPr>
        <w:ind w:left="5040" w:firstLine="4680"/>
      </w:pPr>
      <w:rPr>
        <w:rFonts w:cs="Arimo" w:hAnsi="Arimo" w:eastAsia="Arimo" w:ascii="Arimo"/>
        <w:b w:val="0"/>
        <w:i w:val="0"/>
        <w:smallCaps w:val="0"/>
        <w:strike w:val="0"/>
        <w:color w:val="000000"/>
        <w:sz w:val="24"/>
        <w:u w:val="none"/>
        <w:vertAlign w:val="baseline"/>
      </w:rPr>
    </w:lvl>
    <w:lvl w:ilvl="7">
      <w:start w:val="1"/>
      <w:numFmt w:val="bullet"/>
      <w:lvlText w:val="○"/>
      <w:pPr>
        <w:ind w:left="5760" w:firstLine="5400"/>
      </w:pPr>
      <w:rPr>
        <w:rFonts w:cs="Arimo" w:hAnsi="Arimo" w:eastAsia="Arimo" w:ascii="Arimo"/>
        <w:b w:val="0"/>
        <w:i w:val="0"/>
        <w:smallCaps w:val="0"/>
        <w:strike w:val="0"/>
        <w:color w:val="000000"/>
        <w:sz w:val="24"/>
        <w:u w:val="none"/>
        <w:vertAlign w:val="baseline"/>
      </w:rPr>
    </w:lvl>
    <w:lvl w:ilvl="8">
      <w:start w:val="1"/>
      <w:numFmt w:val="bullet"/>
      <w:lvlText w:val="■"/>
      <w:pPr>
        <w:ind w:left="6480" w:firstLine="6120"/>
      </w:pPr>
      <w:rPr>
        <w:rFonts w:cs="Arimo" w:hAnsi="Arimo" w:eastAsia="Arimo" w:ascii="Arimo"/>
        <w:b w:val="0"/>
        <w:i w:val="0"/>
        <w:smallCaps w:val="0"/>
        <w:strike w:val="0"/>
        <w:color w:val="000000"/>
        <w:sz w:val="24"/>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gInstall Install Script Manual.docx</dc:title>
</cp:coreProperties>
</file>