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C970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使用基于ReLU的神经网络拟合函数</w:t>
      </w:r>
    </w:p>
    <w:p w14:paraId="00DDEC84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函数定义</w:t>
      </w:r>
    </w:p>
    <w:p w14:paraId="7591B170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目标函数定义为y = sin(x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) + 0.5*x，其形状如下</w:t>
      </w:r>
    </w:p>
    <w:p w14:paraId="02CFE9CD">
      <w:pPr>
        <w:numPr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270125" cy="2210435"/>
            <wp:effectExtent l="0" t="0" r="63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FD2C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383FAD04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数据采集采用在目标函数上随机取样的方式，将取样的结果取0.8作为训练集，0.2作为测试集</w:t>
      </w:r>
    </w:p>
    <w:p w14:paraId="76538A19">
      <w:pPr>
        <w:numPr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112135" cy="1678940"/>
            <wp:effectExtent l="0" t="0" r="1206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5D67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模型描述</w:t>
      </w:r>
    </w:p>
    <w:p w14:paraId="377CA8C7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神经网络的搭建使用pytorch框架，使用nn.Module构建网络结构，不用手动实现反向传播，并用Adam优化器替代手动梯度下降，用Xavier进行权重的初始化。</w:t>
      </w:r>
    </w:p>
    <w:p w14:paraId="18EC242F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网络的层次结构为：输入层-&gt;隐藏层1（128/ReLU）-&gt;隐藏层2（128/ReLU）-&gt;输出层</w:t>
      </w:r>
    </w:p>
    <w:p w14:paraId="589A1C1D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通过nn.Sequential实现层次结构</w:t>
      </w:r>
    </w:p>
    <w:p w14:paraId="59927627">
      <w:pPr>
        <w:numPr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00350" cy="2391410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C93CC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拟合效果</w:t>
      </w:r>
    </w:p>
    <w:p w14:paraId="5B729CAD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将epochs定为5000，每训练500轮记录一次loss，训练完成后验证并将结果可视化展示</w:t>
      </w:r>
    </w:p>
    <w:p w14:paraId="731642FE">
      <w:pPr>
        <w:numPr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3796665" cy="2132965"/>
            <wp:effectExtent l="0" t="0" r="133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DCDC7">
      <w:pPr>
        <w:numPr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2466340" cy="219011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BB73">
      <w:pPr>
        <w:numPr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234565"/>
            <wp:effectExtent l="0" t="0" r="635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5EC69"/>
    <w:multiLevelType w:val="singleLevel"/>
    <w:tmpl w:val="9855EC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67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2025-03-23T12:18:43Z</dcterms:created>
  <dc:creator>asus</dc:creator>
  <cp:lastModifiedBy>玉米哥66</cp:lastModifiedBy>
  <dcterms:modified xsi:type="dcterms:W3CDTF">2025-03-23T12:57:49Z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eyJoZGlkIjoiYjQxODIyNmMwOTg1YjhhMTAxMmQ4ZGE0OWM1NjY4ZDEiLCJ1c2VySWQiOiI0NTYwMjc3MzEifQ==</vt:lpwstr>
  </property>
  <property fmtid="{D5CDD505-2E9C-101B-9397-08002B2CF9AE}" pid="4" name="ICV">
    <vt:lpwstr>D0EA55640F9044569319000F4E538723_12</vt:lpwstr>
  </property>
</Properties>
</file>