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16495375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>child in children</w:t>
      </w:r>
      <w:r w:rsidR="00EB174D">
        <w:rPr>
          <w:rFonts w:ascii="Times New Roman" w:hAnsi="Times New Roman" w:cs="Times New Roman"/>
          <w:sz w:val="24"/>
          <w:szCs w:val="24"/>
          <w:highlight w:val="cyan"/>
        </w:rPr>
        <w:t>[7:]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0A0E061" w14:textId="059DCAEC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ED5D1C">
        <w:rPr>
          <w:rFonts w:ascii="Times New Roman" w:hAnsi="Times New Roman" w:cs="Times New Roman"/>
          <w:sz w:val="24"/>
          <w:szCs w:val="24"/>
        </w:rPr>
        <w:t>,  overnights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endfor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7078E" w14:textId="77777777" w:rsidR="0076071B" w:rsidRDefault="0076071B">
      <w:pPr>
        <w:spacing w:after="0" w:line="240" w:lineRule="auto"/>
      </w:pPr>
      <w:r>
        <w:separator/>
      </w:r>
    </w:p>
  </w:endnote>
  <w:endnote w:type="continuationSeparator" w:id="0">
    <w:p w14:paraId="265A7E3B" w14:textId="77777777" w:rsidR="0076071B" w:rsidRDefault="0076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23D26" w14:textId="12423619" w:rsidR="007D2A9E" w:rsidRPr="00345D8F" w:rsidRDefault="007D2A9E" w:rsidP="007D2A9E">
    <w:pPr>
      <w:suppressAutoHyphens w:val="0"/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 xml:space="preserve">ADDENDUM TO </w:t>
    </w:r>
  </w:p>
  <w:p w14:paraId="5D40A475" w14:textId="4842CF10" w:rsidR="007D2A9E" w:rsidRDefault="007D2A9E" w:rsidP="007D2A9E">
    <w:pPr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>UNIFORM CHILD SUPPORT ORDER</w:t>
    </w:r>
    <w:r w:rsidR="003F20EC">
      <w:rPr>
        <w:rFonts w:ascii="Helvetica" w:hAnsi="Helvetica" w:cs="Times New Roman"/>
        <w:b/>
        <w:bCs/>
        <w:sz w:val="20"/>
        <w:szCs w:val="20"/>
      </w:rPr>
      <w:t xml:space="preserve"> DEVIATION ADDENDUM</w:t>
    </w:r>
  </w:p>
  <w:p w14:paraId="0B003CF5" w14:textId="3929A2B3" w:rsidR="008922C5" w:rsidRDefault="007D2A9E" w:rsidP="007D2A9E">
    <w:pPr>
      <w:suppressAutoHyphens w:val="0"/>
      <w:spacing w:after="0"/>
      <w:jc w:val="center"/>
    </w:pPr>
    <w:r>
      <w:rPr>
        <w:rFonts w:ascii="Helvetica" w:hAnsi="Helvetica" w:cs="Times New Roman"/>
        <w:b/>
        <w:bCs/>
        <w:sz w:val="20"/>
        <w:szCs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5718" w14:textId="77777777" w:rsidR="0076071B" w:rsidRDefault="0076071B">
      <w:pPr>
        <w:spacing w:after="0" w:line="240" w:lineRule="auto"/>
      </w:pPr>
      <w:r>
        <w:separator/>
      </w:r>
    </w:p>
  </w:footnote>
  <w:footnote w:type="continuationSeparator" w:id="0">
    <w:p w14:paraId="4533ACED" w14:textId="77777777" w:rsidR="0076071B" w:rsidRDefault="0076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88753B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4DFC6BF8" w:rsidR="006A4714" w:rsidRPr="00A52542" w:rsidRDefault="006A4714" w:rsidP="006A4714">
          <w:pPr>
            <w:spacing w:before="120"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STATE OF MICHIGAN</w:t>
          </w:r>
        </w:p>
        <w:p w14:paraId="45B007F0" w14:textId="210DC539" w:rsidR="006A4714" w:rsidRPr="00A52542" w:rsidRDefault="006A4714" w:rsidP="006A4714">
          <w:pPr>
            <w:spacing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{{ the_court_number }}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JUDICIAL CIRCUIT</w:t>
          </w:r>
        </w:p>
        <w:p w14:paraId="0D2D4CAB" w14:textId="77777777" w:rsidR="006A4714" w:rsidRPr="0088753B" w:rsidRDefault="006A4714" w:rsidP="006A4714">
          <w:pPr>
            <w:spacing w:after="120"/>
            <w:jc w:val="right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county_choice }} 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ADDENDUM TO </w:t>
          </w:r>
        </w:p>
        <w:p w14:paraId="4A9F9602" w14:textId="77777777" w:rsidR="006E5549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>UNIFORM CHILD SUPPORT ORDER</w:t>
          </w:r>
          <w:r w:rsidR="006E5549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</w:t>
          </w:r>
        </w:p>
        <w:p w14:paraId="1DE304BB" w14:textId="50AE27DF" w:rsidR="006A4714" w:rsidRPr="00A52542" w:rsidRDefault="006E5549" w:rsidP="006E5549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DEVIATION ADDENDUM 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9B6B00" w:rsidRDefault="006A4714" w:rsidP="006A4714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CASE NO.</w:t>
          </w:r>
        </w:p>
        <w:p w14:paraId="119E462C" w14:textId="77777777" w:rsidR="006A4714" w:rsidRPr="00A52542" w:rsidRDefault="006A4714" w:rsidP="006A4714">
          <w:pPr>
            <w:jc w:val="center"/>
            <w:rPr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{{ docket_number }}</w:t>
          </w:r>
        </w:p>
      </w:tc>
    </w:tr>
  </w:tbl>
  <w:p w14:paraId="12902ACF" w14:textId="77777777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345D8F"/>
    <w:rsid w:val="003F20EC"/>
    <w:rsid w:val="00471CA1"/>
    <w:rsid w:val="004A6B6E"/>
    <w:rsid w:val="00561FDB"/>
    <w:rsid w:val="005A4158"/>
    <w:rsid w:val="006A4714"/>
    <w:rsid w:val="006D65F9"/>
    <w:rsid w:val="006E5549"/>
    <w:rsid w:val="0076071B"/>
    <w:rsid w:val="007D2A9E"/>
    <w:rsid w:val="008922C5"/>
    <w:rsid w:val="008B49EB"/>
    <w:rsid w:val="009E5925"/>
    <w:rsid w:val="00A32148"/>
    <w:rsid w:val="00A70FBA"/>
    <w:rsid w:val="00AC306A"/>
    <w:rsid w:val="00C2264E"/>
    <w:rsid w:val="00DB1340"/>
    <w:rsid w:val="00E05673"/>
    <w:rsid w:val="00EB174D"/>
    <w:rsid w:val="00E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4</cp:revision>
  <dcterms:created xsi:type="dcterms:W3CDTF">2024-08-29T20:14:00Z</dcterms:created>
  <dcterms:modified xsi:type="dcterms:W3CDTF">2024-08-29T21:53:00Z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