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E27CDA" w:rsidRDefault="00E27CDA" w:rsidP="00FD3C7C">
      <w:pPr>
        <w:spacing w:line="360" w:lineRule="auto"/>
        <w:rPr>
          <w:rFonts w:ascii="Palatino" w:hAnsi="Palatino"/>
          <w:b/>
          <w:smallCaps/>
        </w:rPr>
      </w:pPr>
    </w:p>
    <w:p w:rsidR="004A7873" w:rsidRPr="004A7873" w:rsidRDefault="00E27CDA" w:rsidP="00FD3C7C">
      <w:pPr>
        <w:spacing w:line="360" w:lineRule="auto"/>
        <w:rPr>
          <w:rFonts w:ascii="Times New Roman Bold" w:hAnsi="Times New Roman Bold"/>
          <w:b/>
          <w:sz w:val="28"/>
        </w:rPr>
      </w:pPr>
      <w:r>
        <w:rPr>
          <w:rFonts w:ascii="Palatino" w:hAnsi="Palatino"/>
          <w:b/>
          <w:smallCaps/>
        </w:rPr>
        <w:tab/>
      </w:r>
      <w:r>
        <w:rPr>
          <w:rFonts w:ascii="Palatino" w:hAnsi="Palatino"/>
          <w:b/>
          <w:smallCaps/>
        </w:rPr>
        <w:tab/>
      </w:r>
      <w:r>
        <w:rPr>
          <w:rFonts w:ascii="Palatino" w:hAnsi="Palatino"/>
          <w:b/>
          <w:smallCaps/>
        </w:rPr>
        <w:tab/>
      </w:r>
      <w:r w:rsidR="00FD3C7C">
        <w:rPr>
          <w:rFonts w:ascii="Palatino" w:hAnsi="Palatino"/>
          <w:b/>
          <w:smallCaps/>
        </w:rPr>
        <w:t xml:space="preserve">    </w:t>
      </w:r>
      <w:r>
        <w:rPr>
          <w:rFonts w:ascii="Palatino" w:hAnsi="Palatino"/>
          <w:b/>
          <w:smallCaps/>
        </w:rPr>
        <w:t xml:space="preserve">       </w:t>
      </w:r>
      <w:r w:rsidR="004A7873">
        <w:rPr>
          <w:rFonts w:ascii="Palatino" w:hAnsi="Palatino"/>
          <w:b/>
          <w:smallCaps/>
        </w:rPr>
        <w:t xml:space="preserve">  </w:t>
      </w:r>
      <w:r w:rsidR="007367F1" w:rsidRPr="004A7873">
        <w:rPr>
          <w:rFonts w:ascii="Times New Roman Bold" w:hAnsi="Times New Roman Bold"/>
          <w:b/>
          <w:smallCaps/>
          <w:sz w:val="28"/>
        </w:rPr>
        <w:t>G</w:t>
      </w:r>
      <w:r w:rsidR="00426E50" w:rsidRPr="004A7873">
        <w:rPr>
          <w:rFonts w:ascii="Times New Roman Bold" w:hAnsi="Times New Roman Bold"/>
          <w:b/>
          <w:smallCaps/>
          <w:sz w:val="28"/>
        </w:rPr>
        <w:t xml:space="preserve">endering </w:t>
      </w:r>
      <w:r w:rsidR="00FD3C7C" w:rsidRPr="004A7873">
        <w:rPr>
          <w:rFonts w:ascii="Times New Roman Bold" w:hAnsi="Times New Roman Bold"/>
          <w:b/>
          <w:smallCaps/>
          <w:sz w:val="28"/>
        </w:rPr>
        <w:t xml:space="preserve">The </w:t>
      </w:r>
      <w:r w:rsidR="0078314E" w:rsidRPr="004A7873">
        <w:rPr>
          <w:rFonts w:ascii="Times New Roman Bold" w:hAnsi="Times New Roman Bold"/>
          <w:b/>
          <w:smallCaps/>
          <w:sz w:val="28"/>
        </w:rPr>
        <w:t>Traces</w:t>
      </w:r>
      <w:r w:rsidR="00774412" w:rsidRPr="004A7873">
        <w:rPr>
          <w:rFonts w:ascii="Times New Roman Bold" w:hAnsi="Times New Roman Bold"/>
          <w:b/>
          <w:sz w:val="28"/>
        </w:rPr>
        <w:t xml:space="preserve"> </w:t>
      </w:r>
    </w:p>
    <w:p w:rsidR="00E27CDA" w:rsidRDefault="004A7873" w:rsidP="00FD3C7C">
      <w:pPr>
        <w:spacing w:line="360" w:lineRule="auto"/>
        <w:rPr>
          <w:rFonts w:ascii="Palatino" w:hAnsi="Palatino"/>
          <w:b/>
        </w:rPr>
      </w:pPr>
      <w:r>
        <w:rPr>
          <w:rFonts w:ascii="Palatino" w:hAnsi="Palatino"/>
          <w:b/>
        </w:rPr>
        <w:tab/>
      </w:r>
    </w:p>
    <w:p w:rsidR="00E27CDA" w:rsidRPr="00F4496D" w:rsidRDefault="00E27CDA" w:rsidP="00E27CDA">
      <w:pPr>
        <w:tabs>
          <w:tab w:val="left" w:pos="5790"/>
        </w:tabs>
        <w:rPr>
          <w:rFonts w:ascii="Times New Roman" w:hAnsi="Times New Roman"/>
        </w:rPr>
      </w:pPr>
      <w:r w:rsidRPr="00F4496D">
        <w:rPr>
          <w:rFonts w:ascii="Times New Roman" w:hAnsi="Times New Roman"/>
        </w:rPr>
        <w:t xml:space="preserve">________________________________________________________________________         </w:t>
      </w:r>
    </w:p>
    <w:p w:rsidR="00E27CDA" w:rsidRPr="004A7873" w:rsidRDefault="00E27CDA" w:rsidP="00CD233E">
      <w:pPr>
        <w:tabs>
          <w:tab w:val="left" w:pos="5790"/>
        </w:tabs>
        <w:rPr>
          <w:rFonts w:ascii="Times New Roman Bold" w:hAnsi="Times New Roman Bold"/>
          <w:b/>
          <w:caps/>
          <w:sz w:val="20"/>
        </w:rPr>
      </w:pPr>
      <w:r w:rsidRPr="004A7873">
        <w:rPr>
          <w:rFonts w:ascii="Times New Roman Bold" w:hAnsi="Times New Roman Bold"/>
          <w:i/>
          <w:caps/>
          <w:sz w:val="20"/>
        </w:rPr>
        <w:t xml:space="preserve">                                                        </w:t>
      </w:r>
      <w:r w:rsidR="00774412" w:rsidRPr="004A7873">
        <w:rPr>
          <w:rFonts w:ascii="Times New Roman Bold" w:hAnsi="Times New Roman Bold"/>
          <w:b/>
          <w:caps/>
          <w:sz w:val="20"/>
        </w:rPr>
        <w:t xml:space="preserve"> </w:t>
      </w:r>
    </w:p>
    <w:p w:rsidR="00541762" w:rsidRPr="004A7873" w:rsidRDefault="00774412" w:rsidP="00FD3C7C">
      <w:pPr>
        <w:spacing w:line="360" w:lineRule="auto"/>
        <w:rPr>
          <w:rFonts w:ascii="Times New Roman Bold" w:hAnsi="Times New Roman Bold"/>
          <w:b/>
          <w:caps/>
          <w:sz w:val="20"/>
        </w:rPr>
      </w:pPr>
      <w:r w:rsidRPr="004A7873">
        <w:rPr>
          <w:rFonts w:ascii="Times New Roman Bold" w:hAnsi="Times New Roman Bold"/>
          <w:b/>
          <w:caps/>
          <w:sz w:val="20"/>
        </w:rPr>
        <w:t xml:space="preserve">  </w:t>
      </w:r>
      <w:r w:rsidR="004A7873" w:rsidRPr="004A7873">
        <w:rPr>
          <w:rFonts w:ascii="Times New Roman Bold" w:hAnsi="Times New Roman Bold"/>
          <w:b/>
          <w:caps/>
          <w:sz w:val="20"/>
        </w:rPr>
        <w:t xml:space="preserve">                    </w:t>
      </w:r>
      <w:r w:rsidR="004A7873">
        <w:rPr>
          <w:rFonts w:ascii="Times New Roman Bold" w:hAnsi="Times New Roman Bold"/>
          <w:b/>
          <w:caps/>
          <w:sz w:val="20"/>
        </w:rPr>
        <w:t xml:space="preserve">                 </w:t>
      </w:r>
      <w:r w:rsidR="004A7873" w:rsidRPr="004A7873">
        <w:rPr>
          <w:rFonts w:ascii="Times New Roman Bold" w:hAnsi="Times New Roman Bold"/>
          <w:b/>
          <w:caps/>
          <w:sz w:val="20"/>
        </w:rPr>
        <w:t xml:space="preserve">      </w:t>
      </w:r>
      <w:r w:rsidR="004A7873">
        <w:rPr>
          <w:rFonts w:ascii="Times New Roman Bold" w:hAnsi="Times New Roman Bold"/>
          <w:b/>
          <w:caps/>
          <w:sz w:val="20"/>
        </w:rPr>
        <w:t xml:space="preserve"> </w:t>
      </w:r>
      <w:r w:rsidR="002429C5">
        <w:rPr>
          <w:rFonts w:ascii="Times New Roman Bold" w:hAnsi="Times New Roman Bold"/>
          <w:b/>
          <w:caps/>
          <w:sz w:val="20"/>
        </w:rPr>
        <w:t xml:space="preserve"> by</w:t>
      </w:r>
      <w:r w:rsidR="004A7873" w:rsidRPr="004A7873">
        <w:rPr>
          <w:rFonts w:ascii="Times New Roman Bold" w:hAnsi="Times New Roman Bold"/>
          <w:b/>
          <w:caps/>
          <w:sz w:val="20"/>
        </w:rPr>
        <w:t xml:space="preserve"> Amanda Padoan</w:t>
      </w:r>
    </w:p>
    <w:p w:rsidR="00B901EA" w:rsidRPr="00E27CDA" w:rsidRDefault="00541762" w:rsidP="00E27CDA">
      <w:pPr>
        <w:tabs>
          <w:tab w:val="left" w:pos="5790"/>
        </w:tabs>
        <w:rPr>
          <w:rFonts w:ascii="Times New Roman" w:hAnsi="Times New Roman"/>
          <w:i/>
          <w:sz w:val="22"/>
        </w:rPr>
      </w:pPr>
      <w:r>
        <w:rPr>
          <w:rFonts w:ascii="Palatino" w:hAnsi="Palatino"/>
          <w:b/>
        </w:rPr>
        <w:t xml:space="preserve">                                    </w:t>
      </w:r>
      <w:r w:rsidR="0078314E">
        <w:rPr>
          <w:rFonts w:ascii="Palatino" w:hAnsi="Palatino"/>
          <w:b/>
        </w:rPr>
        <w:t xml:space="preserve">        </w:t>
      </w:r>
      <w:r>
        <w:rPr>
          <w:rFonts w:ascii="Palatino" w:hAnsi="Palatino"/>
          <w:b/>
        </w:rPr>
        <w:t xml:space="preserve">             </w:t>
      </w:r>
      <w:r w:rsidR="00254C5F" w:rsidRPr="00541762">
        <w:rPr>
          <w:rFonts w:ascii="Times New Roman" w:hAnsi="Times New Roman"/>
          <w:i/>
          <w:sz w:val="22"/>
        </w:rPr>
        <w:t xml:space="preserve"> </w:t>
      </w:r>
      <w:r w:rsidR="00F63E47">
        <w:rPr>
          <w:rFonts w:ascii="Times New Roman" w:hAnsi="Times New Roman"/>
          <w:i/>
          <w:sz w:val="22"/>
        </w:rPr>
        <w:t xml:space="preserve"> </w:t>
      </w:r>
      <w:r w:rsidR="00EE610C">
        <w:rPr>
          <w:rFonts w:ascii="Georgia" w:hAnsi="Georgia" w:cs="Georgia"/>
          <w:sz w:val="18"/>
          <w:szCs w:val="32"/>
        </w:rPr>
        <w:t xml:space="preserve">      </w:t>
      </w:r>
      <w:r w:rsidR="00E27CDA">
        <w:rPr>
          <w:rFonts w:ascii="Georgia" w:hAnsi="Georgia" w:cs="Georgia"/>
          <w:sz w:val="18"/>
          <w:szCs w:val="32"/>
        </w:rPr>
        <w:t xml:space="preserve">  </w:t>
      </w:r>
      <w:r w:rsidR="00AD54C7" w:rsidRPr="005F3025">
        <w:rPr>
          <w:rFonts w:ascii="Georgia" w:hAnsi="Georgia" w:cs="Georgia"/>
          <w:sz w:val="18"/>
          <w:szCs w:val="32"/>
        </w:rPr>
        <w:t xml:space="preserve">                                         </w:t>
      </w:r>
      <w:r w:rsidR="00F4519A">
        <w:rPr>
          <w:rFonts w:ascii="Georgia" w:hAnsi="Georgia" w:cs="Georgia"/>
          <w:sz w:val="18"/>
          <w:szCs w:val="32"/>
        </w:rPr>
        <w:t xml:space="preserve"> </w:t>
      </w:r>
      <w:r w:rsidR="00F4519A">
        <w:rPr>
          <w:rFonts w:ascii="Georgia" w:hAnsi="Georgia" w:cs="Georgia"/>
          <w:sz w:val="18"/>
          <w:szCs w:val="32"/>
        </w:rPr>
        <w:tab/>
      </w:r>
    </w:p>
    <w:p w:rsidR="00541762" w:rsidRDefault="00E27CDA" w:rsidP="00E93B1B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Georgia" w:hAnsi="Georgia" w:cs="Georgia"/>
          <w:sz w:val="18"/>
          <w:szCs w:val="32"/>
        </w:rPr>
        <w:tab/>
        <w:t xml:space="preserve">   </w:t>
      </w:r>
      <w:r w:rsidR="00EE610C">
        <w:rPr>
          <w:rFonts w:ascii="Times New Roman" w:hAnsi="Times New Roman"/>
        </w:rPr>
        <w:tab/>
      </w:r>
    </w:p>
    <w:p w:rsidR="00A263A0" w:rsidRDefault="00541762" w:rsidP="00015C2E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55877">
        <w:rPr>
          <w:rFonts w:ascii="Times New Roman" w:hAnsi="Times New Roman"/>
        </w:rPr>
        <w:t xml:space="preserve">About </w:t>
      </w:r>
      <w:r w:rsidR="009E1F5B">
        <w:rPr>
          <w:rFonts w:ascii="Times New Roman" w:hAnsi="Times New Roman"/>
        </w:rPr>
        <w:t>thirty years</w:t>
      </w:r>
      <w:r w:rsidR="00784FA3">
        <w:rPr>
          <w:rFonts w:ascii="Times New Roman" w:hAnsi="Times New Roman"/>
        </w:rPr>
        <w:t xml:space="preserve"> ago, </w:t>
      </w:r>
      <w:r w:rsidR="00701E40">
        <w:rPr>
          <w:rFonts w:ascii="Times New Roman" w:hAnsi="Times New Roman"/>
        </w:rPr>
        <w:t>archeologists began examining</w:t>
      </w:r>
      <w:r w:rsidR="003C2D61">
        <w:rPr>
          <w:rFonts w:ascii="Times New Roman" w:hAnsi="Times New Roman"/>
        </w:rPr>
        <w:t xml:space="preserve"> </w:t>
      </w:r>
      <w:r w:rsidR="001B763D">
        <w:rPr>
          <w:rFonts w:ascii="Times New Roman" w:hAnsi="Times New Roman"/>
        </w:rPr>
        <w:t xml:space="preserve">the archeological record </w:t>
      </w:r>
      <w:r w:rsidR="006A2C79">
        <w:rPr>
          <w:rFonts w:ascii="Times New Roman" w:hAnsi="Times New Roman"/>
        </w:rPr>
        <w:t xml:space="preserve">through the lens </w:t>
      </w:r>
      <w:r w:rsidR="00BF5EF6">
        <w:rPr>
          <w:rFonts w:ascii="Times New Roman" w:hAnsi="Times New Roman"/>
        </w:rPr>
        <w:t>of</w:t>
      </w:r>
      <w:r w:rsidR="000D1D0A">
        <w:rPr>
          <w:rFonts w:ascii="Times New Roman" w:hAnsi="Times New Roman"/>
        </w:rPr>
        <w:t xml:space="preserve"> </w:t>
      </w:r>
      <w:r w:rsidR="005743E9">
        <w:rPr>
          <w:rFonts w:ascii="Times New Roman" w:hAnsi="Times New Roman"/>
        </w:rPr>
        <w:t xml:space="preserve">modern </w:t>
      </w:r>
      <w:r w:rsidR="00867770">
        <w:rPr>
          <w:rFonts w:ascii="Times New Roman" w:hAnsi="Times New Roman"/>
        </w:rPr>
        <w:t>gender theory. E</w:t>
      </w:r>
      <w:r w:rsidR="00AA7A0E">
        <w:rPr>
          <w:rFonts w:ascii="Times New Roman" w:hAnsi="Times New Roman"/>
        </w:rPr>
        <w:t xml:space="preserve">volving symbiotically with feminism, </w:t>
      </w:r>
      <w:r w:rsidR="002429C5">
        <w:rPr>
          <w:rFonts w:ascii="Times New Roman" w:hAnsi="Times New Roman"/>
        </w:rPr>
        <w:t>the</w:t>
      </w:r>
      <w:r w:rsidR="00015C2E">
        <w:rPr>
          <w:rFonts w:ascii="Times New Roman" w:hAnsi="Times New Roman"/>
        </w:rPr>
        <w:t xml:space="preserve"> emerging discipline </w:t>
      </w:r>
      <w:r w:rsidR="00784FA3">
        <w:rPr>
          <w:rFonts w:ascii="Times New Roman" w:hAnsi="Times New Roman"/>
        </w:rPr>
        <w:t xml:space="preserve">went on </w:t>
      </w:r>
      <w:r w:rsidR="00784FA3" w:rsidRPr="007C0766">
        <w:rPr>
          <w:rFonts w:ascii="Times New Roman" w:hAnsi="Times New Roman"/>
        </w:rPr>
        <w:t>to</w:t>
      </w:r>
      <w:r w:rsidR="006C0FFC" w:rsidRPr="007C0766">
        <w:rPr>
          <w:rFonts w:ascii="Times New Roman" w:hAnsi="Times New Roman"/>
        </w:rPr>
        <w:t xml:space="preserve"> generate</w:t>
      </w:r>
      <w:r w:rsidR="001D1F8B" w:rsidRPr="007C0766">
        <w:rPr>
          <w:rFonts w:ascii="Times New Roman" w:hAnsi="Times New Roman"/>
        </w:rPr>
        <w:t xml:space="preserve"> </w:t>
      </w:r>
      <w:r w:rsidR="00127E5C" w:rsidRPr="007C0766">
        <w:rPr>
          <w:rFonts w:ascii="Times New Roman" w:hAnsi="Times New Roman"/>
        </w:rPr>
        <w:t>innovative</w:t>
      </w:r>
      <w:r w:rsidR="00127E5C">
        <w:rPr>
          <w:rFonts w:ascii="Times New Roman" w:hAnsi="Times New Roman"/>
        </w:rPr>
        <w:t xml:space="preserve"> analysis</w:t>
      </w:r>
      <w:r w:rsidR="009E1F5B">
        <w:rPr>
          <w:rFonts w:ascii="Times New Roman" w:hAnsi="Times New Roman"/>
        </w:rPr>
        <w:t xml:space="preserve">. At the same </w:t>
      </w:r>
      <w:r w:rsidR="009E1F5B" w:rsidRPr="00341293">
        <w:rPr>
          <w:rFonts w:ascii="Times New Roman" w:hAnsi="Times New Roman"/>
        </w:rPr>
        <w:t>time</w:t>
      </w:r>
      <w:r w:rsidR="00355B44" w:rsidRPr="00341293">
        <w:rPr>
          <w:rFonts w:ascii="Times New Roman" w:hAnsi="Times New Roman"/>
        </w:rPr>
        <w:t>,</w:t>
      </w:r>
      <w:r w:rsidR="00015C2E" w:rsidRPr="00341293">
        <w:rPr>
          <w:rFonts w:ascii="Times New Roman" w:hAnsi="Times New Roman"/>
        </w:rPr>
        <w:t xml:space="preserve"> </w:t>
      </w:r>
      <w:r w:rsidR="00123AA6" w:rsidRPr="00341293">
        <w:rPr>
          <w:rFonts w:ascii="Times New Roman" w:hAnsi="Times New Roman"/>
        </w:rPr>
        <w:t>gender archeology</w:t>
      </w:r>
      <w:r w:rsidR="009E1F5B" w:rsidRPr="00341293">
        <w:rPr>
          <w:rFonts w:ascii="Times New Roman" w:hAnsi="Times New Roman"/>
        </w:rPr>
        <w:t xml:space="preserve"> was </w:t>
      </w:r>
      <w:r w:rsidR="0053564B">
        <w:rPr>
          <w:rFonts w:ascii="Times New Roman" w:hAnsi="Times New Roman"/>
        </w:rPr>
        <w:t xml:space="preserve">playfully </w:t>
      </w:r>
      <w:r w:rsidR="00775826" w:rsidRPr="00341293">
        <w:rPr>
          <w:rFonts w:ascii="Times New Roman" w:hAnsi="Times New Roman"/>
        </w:rPr>
        <w:t xml:space="preserve">derided </w:t>
      </w:r>
      <w:r w:rsidR="00AC6576" w:rsidRPr="00341293">
        <w:rPr>
          <w:rFonts w:ascii="Times New Roman" w:hAnsi="Times New Roman"/>
        </w:rPr>
        <w:t>as</w:t>
      </w:r>
      <w:r w:rsidR="001B763D" w:rsidRPr="00341293">
        <w:rPr>
          <w:rFonts w:ascii="Times New Roman" w:hAnsi="Times New Roman"/>
        </w:rPr>
        <w:t xml:space="preserve"> </w:t>
      </w:r>
      <w:r w:rsidR="00AA7A0E" w:rsidRPr="00341293">
        <w:rPr>
          <w:rFonts w:ascii="Times New Roman" w:hAnsi="Times New Roman"/>
        </w:rPr>
        <w:t>'</w:t>
      </w:r>
      <w:r w:rsidR="001D1F8B" w:rsidRPr="00341293">
        <w:rPr>
          <w:rFonts w:ascii="Times New Roman" w:hAnsi="Times New Roman"/>
        </w:rPr>
        <w:t>a new racket for the girls</w:t>
      </w:r>
      <w:r w:rsidR="00AA7A0E" w:rsidRPr="00341293">
        <w:rPr>
          <w:rFonts w:ascii="Times New Roman" w:hAnsi="Times New Roman"/>
        </w:rPr>
        <w:t>'</w:t>
      </w:r>
      <w:r w:rsidR="00FD3C7C" w:rsidRPr="00341293">
        <w:rPr>
          <w:rFonts w:ascii="Times New Roman" w:hAnsi="Times New Roman"/>
        </w:rPr>
        <w:t xml:space="preserve"> and</w:t>
      </w:r>
      <w:r w:rsidR="007C3AFC" w:rsidRPr="00341293">
        <w:rPr>
          <w:rFonts w:ascii="Times New Roman" w:hAnsi="Times New Roman"/>
        </w:rPr>
        <w:t xml:space="preserve"> ridiculed for</w:t>
      </w:r>
      <w:r w:rsidR="00FD3C7C" w:rsidRPr="00341293">
        <w:rPr>
          <w:rFonts w:ascii="Times New Roman" w:hAnsi="Times New Roman"/>
        </w:rPr>
        <w:t xml:space="preserve"> </w:t>
      </w:r>
      <w:r w:rsidR="00AA7A0E" w:rsidRPr="00341293">
        <w:rPr>
          <w:rFonts w:ascii="Times New Roman" w:hAnsi="Times New Roman"/>
        </w:rPr>
        <w:t>'</w:t>
      </w:r>
      <w:r w:rsidR="001D1F8B" w:rsidRPr="00341293">
        <w:rPr>
          <w:rFonts w:ascii="Times New Roman" w:hAnsi="Times New Roman"/>
        </w:rPr>
        <w:t>t</w:t>
      </w:r>
      <w:r w:rsidR="00E61E8C" w:rsidRPr="00341293">
        <w:rPr>
          <w:rFonts w:ascii="Times New Roman" w:hAnsi="Times New Roman"/>
        </w:rPr>
        <w:t>he</w:t>
      </w:r>
      <w:r w:rsidR="00E61E8C">
        <w:rPr>
          <w:rFonts w:ascii="Times New Roman" w:hAnsi="Times New Roman"/>
        </w:rPr>
        <w:t xml:space="preserve"> </w:t>
      </w:r>
      <w:r w:rsidR="004D3257">
        <w:rPr>
          <w:rFonts w:ascii="Times New Roman" w:hAnsi="Times New Roman"/>
        </w:rPr>
        <w:t>empresses' lack of clothes'</w:t>
      </w:r>
      <w:r w:rsidR="00927710">
        <w:rPr>
          <w:rFonts w:ascii="Times New Roman" w:hAnsi="Times New Roman"/>
        </w:rPr>
        <w:t xml:space="preserve"> (</w:t>
      </w:r>
      <w:proofErr w:type="spellStart"/>
      <w:r w:rsidR="00F90CF5">
        <w:rPr>
          <w:rFonts w:ascii="Times New Roman" w:hAnsi="Times New Roman"/>
        </w:rPr>
        <w:t>Bahn</w:t>
      </w:r>
      <w:proofErr w:type="spellEnd"/>
      <w:r w:rsidR="008B0885">
        <w:rPr>
          <w:rFonts w:ascii="Times New Roman" w:hAnsi="Times New Roman"/>
        </w:rPr>
        <w:t xml:space="preserve"> </w:t>
      </w:r>
      <w:r w:rsidR="004F1554">
        <w:rPr>
          <w:rFonts w:ascii="Times New Roman" w:hAnsi="Times New Roman"/>
        </w:rPr>
        <w:t>1992,</w:t>
      </w:r>
      <w:r w:rsidR="00F4519A">
        <w:rPr>
          <w:rFonts w:ascii="Times New Roman" w:hAnsi="Times New Roman"/>
        </w:rPr>
        <w:t xml:space="preserve"> </w:t>
      </w:r>
      <w:r w:rsidR="001D1F8B">
        <w:rPr>
          <w:rFonts w:ascii="Times New Roman" w:hAnsi="Times New Roman"/>
        </w:rPr>
        <w:t>321)</w:t>
      </w:r>
      <w:r w:rsidR="00F1603B">
        <w:rPr>
          <w:rFonts w:ascii="Times New Roman" w:hAnsi="Times New Roman"/>
        </w:rPr>
        <w:t>.</w:t>
      </w:r>
      <w:r w:rsidR="001D1F8B">
        <w:rPr>
          <w:rFonts w:ascii="Times New Roman" w:hAnsi="Times New Roman"/>
        </w:rPr>
        <w:t xml:space="preserve"> </w:t>
      </w:r>
      <w:r w:rsidR="00F96784">
        <w:rPr>
          <w:rFonts w:ascii="Times New Roman" w:hAnsi="Times New Roman"/>
        </w:rPr>
        <w:t xml:space="preserve">The </w:t>
      </w:r>
      <w:r w:rsidR="001D1F8B">
        <w:rPr>
          <w:rFonts w:ascii="Times New Roman" w:hAnsi="Times New Roman"/>
        </w:rPr>
        <w:t xml:space="preserve">silence of the grave </w:t>
      </w:r>
      <w:r w:rsidR="001B7A9A">
        <w:rPr>
          <w:rFonts w:ascii="Times New Roman" w:hAnsi="Times New Roman"/>
        </w:rPr>
        <w:t xml:space="preserve">had never </w:t>
      </w:r>
      <w:r w:rsidR="001B7A9A" w:rsidRPr="007C0766">
        <w:rPr>
          <w:rFonts w:ascii="Times New Roman" w:hAnsi="Times New Roman"/>
        </w:rPr>
        <w:t xml:space="preserve">been </w:t>
      </w:r>
      <w:r w:rsidR="00A964AA" w:rsidRPr="007C0766">
        <w:rPr>
          <w:rFonts w:ascii="Times New Roman" w:hAnsi="Times New Roman"/>
        </w:rPr>
        <w:t xml:space="preserve">more </w:t>
      </w:r>
      <w:r w:rsidR="00A263A0">
        <w:rPr>
          <w:rFonts w:ascii="Times New Roman" w:hAnsi="Times New Roman"/>
        </w:rPr>
        <w:t xml:space="preserve">contentious. </w:t>
      </w:r>
    </w:p>
    <w:p w:rsidR="00123AA6" w:rsidRPr="007C0766" w:rsidRDefault="00A263A0" w:rsidP="00015C2E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B</w:t>
      </w:r>
      <w:r w:rsidR="00931DB1" w:rsidRPr="007C0766">
        <w:rPr>
          <w:rFonts w:ascii="Times New Roman" w:hAnsi="Times New Roman"/>
        </w:rPr>
        <w:t>eh</w:t>
      </w:r>
      <w:r w:rsidR="004D3257" w:rsidRPr="007C0766">
        <w:rPr>
          <w:rFonts w:ascii="Times New Roman" w:hAnsi="Times New Roman"/>
        </w:rPr>
        <w:t xml:space="preserve">ind the bombast lurked a valid </w:t>
      </w:r>
      <w:r w:rsidR="00B428DB" w:rsidRPr="007C0766">
        <w:rPr>
          <w:rFonts w:ascii="Times New Roman" w:hAnsi="Times New Roman"/>
        </w:rPr>
        <w:t xml:space="preserve">question: </w:t>
      </w:r>
      <w:r w:rsidR="00590659" w:rsidRPr="007C0766">
        <w:rPr>
          <w:rFonts w:ascii="Times New Roman" w:hAnsi="Times New Roman"/>
        </w:rPr>
        <w:t>Could</w:t>
      </w:r>
      <w:r w:rsidR="00355B44" w:rsidRPr="007C0766">
        <w:rPr>
          <w:rFonts w:ascii="Times New Roman" w:hAnsi="Times New Roman"/>
        </w:rPr>
        <w:t xml:space="preserve"> we </w:t>
      </w:r>
      <w:r w:rsidR="00323E37" w:rsidRPr="007C0766">
        <w:rPr>
          <w:rFonts w:ascii="Times New Roman" w:hAnsi="Times New Roman"/>
        </w:rPr>
        <w:t>ev</w:t>
      </w:r>
      <w:r w:rsidR="00323E37">
        <w:rPr>
          <w:rFonts w:ascii="Times New Roman" w:hAnsi="Times New Roman"/>
        </w:rPr>
        <w:t xml:space="preserve">en </w:t>
      </w:r>
      <w:r w:rsidR="00B428DB" w:rsidRPr="00B65FE3">
        <w:rPr>
          <w:rFonts w:ascii="Times New Roman" w:hAnsi="Times New Roman"/>
        </w:rPr>
        <w:t>recognize a prehis</w:t>
      </w:r>
      <w:r w:rsidR="00590659">
        <w:rPr>
          <w:rFonts w:ascii="Times New Roman" w:hAnsi="Times New Roman"/>
        </w:rPr>
        <w:t>toric gender issue if we saw</w:t>
      </w:r>
      <w:r w:rsidR="002429C5">
        <w:rPr>
          <w:rFonts w:ascii="Times New Roman" w:hAnsi="Times New Roman"/>
        </w:rPr>
        <w:t xml:space="preserve"> one</w:t>
      </w:r>
      <w:r w:rsidR="00B428DB" w:rsidRPr="00B65FE3">
        <w:rPr>
          <w:rFonts w:ascii="Times New Roman" w:hAnsi="Times New Roman"/>
        </w:rPr>
        <w:t xml:space="preserve">? </w:t>
      </w:r>
      <w:r w:rsidR="00E61E8C">
        <w:rPr>
          <w:rFonts w:ascii="Times New Roman" w:hAnsi="Times New Roman"/>
        </w:rPr>
        <w:t xml:space="preserve">At </w:t>
      </w:r>
      <w:r w:rsidR="00E25C62">
        <w:rPr>
          <w:rFonts w:ascii="Times New Roman" w:hAnsi="Times New Roman"/>
        </w:rPr>
        <w:t>the heart of the problem</w:t>
      </w:r>
      <w:r w:rsidR="00015C2E">
        <w:rPr>
          <w:rFonts w:ascii="Times New Roman" w:hAnsi="Times New Roman"/>
        </w:rPr>
        <w:t xml:space="preserve"> throbbed</w:t>
      </w:r>
      <w:r w:rsidR="009E1F5B">
        <w:rPr>
          <w:rFonts w:ascii="Times New Roman" w:hAnsi="Times New Roman"/>
        </w:rPr>
        <w:t xml:space="preserve"> fears</w:t>
      </w:r>
      <w:r w:rsidR="00BA4ED3">
        <w:rPr>
          <w:rFonts w:ascii="Times New Roman" w:hAnsi="Times New Roman"/>
        </w:rPr>
        <w:t xml:space="preserve"> of</w:t>
      </w:r>
      <w:r w:rsidR="00AA7A0E">
        <w:rPr>
          <w:rFonts w:ascii="Times New Roman" w:hAnsi="Times New Roman"/>
        </w:rPr>
        <w:t xml:space="preserve"> </w:t>
      </w:r>
      <w:r w:rsidR="00620587">
        <w:rPr>
          <w:rFonts w:ascii="Times New Roman" w:hAnsi="Times New Roman"/>
        </w:rPr>
        <w:t>theoretical</w:t>
      </w:r>
      <w:r w:rsidR="00E61E8C">
        <w:rPr>
          <w:rFonts w:ascii="Times New Roman" w:hAnsi="Times New Roman"/>
        </w:rPr>
        <w:t xml:space="preserve"> incompatibility</w:t>
      </w:r>
      <w:r w:rsidR="00E25C62">
        <w:rPr>
          <w:rFonts w:ascii="Times New Roman" w:hAnsi="Times New Roman"/>
        </w:rPr>
        <w:t xml:space="preserve">. </w:t>
      </w:r>
      <w:proofErr w:type="gramStart"/>
      <w:r w:rsidR="00832EF8" w:rsidRPr="00B65FE3">
        <w:rPr>
          <w:rFonts w:ascii="Times New Roman" w:hAnsi="Times New Roman"/>
        </w:rPr>
        <w:t xml:space="preserve">Just as </w:t>
      </w:r>
      <w:r w:rsidR="00973B82" w:rsidRPr="00B65FE3">
        <w:rPr>
          <w:rFonts w:ascii="Times New Roman" w:hAnsi="Times New Roman"/>
        </w:rPr>
        <w:t xml:space="preserve">an </w:t>
      </w:r>
      <w:r w:rsidR="00564E45" w:rsidRPr="00B65FE3">
        <w:rPr>
          <w:rFonts w:ascii="Times New Roman" w:hAnsi="Times New Roman"/>
        </w:rPr>
        <w:t>organ transpl</w:t>
      </w:r>
      <w:r w:rsidR="00F9369B">
        <w:rPr>
          <w:rFonts w:ascii="Times New Roman" w:hAnsi="Times New Roman"/>
        </w:rPr>
        <w:t xml:space="preserve">anted from one body </w:t>
      </w:r>
      <w:r w:rsidR="0050406F">
        <w:rPr>
          <w:rFonts w:ascii="Times New Roman" w:hAnsi="Times New Roman"/>
        </w:rPr>
        <w:t xml:space="preserve">to another </w:t>
      </w:r>
      <w:r w:rsidR="00246CBC" w:rsidRPr="00B65FE3">
        <w:rPr>
          <w:rFonts w:ascii="Times New Roman" w:hAnsi="Times New Roman"/>
        </w:rPr>
        <w:t>bears</w:t>
      </w:r>
      <w:r w:rsidR="00832EF8" w:rsidRPr="00B65FE3">
        <w:rPr>
          <w:rFonts w:ascii="Times New Roman" w:hAnsi="Times New Roman"/>
        </w:rPr>
        <w:t xml:space="preserve"> </w:t>
      </w:r>
      <w:r w:rsidR="00246CBC" w:rsidRPr="00B65FE3">
        <w:rPr>
          <w:rFonts w:ascii="Times New Roman" w:hAnsi="Times New Roman"/>
        </w:rPr>
        <w:t xml:space="preserve">the </w:t>
      </w:r>
      <w:r w:rsidR="00832EF8" w:rsidRPr="00B65FE3">
        <w:rPr>
          <w:rFonts w:ascii="Times New Roman" w:hAnsi="Times New Roman"/>
        </w:rPr>
        <w:t>risk</w:t>
      </w:r>
      <w:r w:rsidR="00973B82" w:rsidRPr="00B65FE3">
        <w:rPr>
          <w:rFonts w:ascii="Times New Roman" w:hAnsi="Times New Roman"/>
        </w:rPr>
        <w:t xml:space="preserve"> </w:t>
      </w:r>
      <w:r w:rsidR="00832EF8" w:rsidRPr="00B65FE3">
        <w:rPr>
          <w:rFonts w:ascii="Times New Roman" w:hAnsi="Times New Roman"/>
        </w:rPr>
        <w:t>of rejection, so too in</w:t>
      </w:r>
      <w:r w:rsidR="00164F17" w:rsidRPr="00B65FE3">
        <w:rPr>
          <w:rFonts w:ascii="Times New Roman" w:hAnsi="Times New Roman"/>
        </w:rPr>
        <w:t xml:space="preserve"> </w:t>
      </w:r>
      <w:r w:rsidR="00973B82" w:rsidRPr="00B65FE3">
        <w:rPr>
          <w:rFonts w:ascii="Times New Roman" w:hAnsi="Times New Roman"/>
        </w:rPr>
        <w:t>bodies of knowle</w:t>
      </w:r>
      <w:r w:rsidR="00121E69" w:rsidRPr="00B65FE3">
        <w:rPr>
          <w:rFonts w:ascii="Times New Roman" w:hAnsi="Times New Roman"/>
        </w:rPr>
        <w:t>d</w:t>
      </w:r>
      <w:r w:rsidR="00973B82" w:rsidRPr="00B65FE3">
        <w:rPr>
          <w:rFonts w:ascii="Times New Roman" w:hAnsi="Times New Roman"/>
        </w:rPr>
        <w:t>ge.</w:t>
      </w:r>
      <w:proofErr w:type="gramEnd"/>
      <w:r w:rsidR="001D1F8B">
        <w:rPr>
          <w:rFonts w:ascii="Times New Roman" w:hAnsi="Times New Roman"/>
        </w:rPr>
        <w:t xml:space="preserve"> An interpretative </w:t>
      </w:r>
      <w:r w:rsidR="00643831" w:rsidRPr="00B65FE3">
        <w:rPr>
          <w:rFonts w:ascii="Times New Roman" w:hAnsi="Times New Roman"/>
        </w:rPr>
        <w:t>framew</w:t>
      </w:r>
      <w:r w:rsidR="00A3161D" w:rsidRPr="00B65FE3">
        <w:rPr>
          <w:rFonts w:ascii="Times New Roman" w:hAnsi="Times New Roman"/>
        </w:rPr>
        <w:t>o</w:t>
      </w:r>
      <w:r w:rsidR="00C3357C">
        <w:rPr>
          <w:rFonts w:ascii="Times New Roman" w:hAnsi="Times New Roman"/>
        </w:rPr>
        <w:t>rk conceived in one</w:t>
      </w:r>
      <w:r w:rsidR="002429C5">
        <w:rPr>
          <w:rFonts w:ascii="Times New Roman" w:hAnsi="Times New Roman"/>
        </w:rPr>
        <w:t xml:space="preserve"> </w:t>
      </w:r>
      <w:r w:rsidR="004E2871">
        <w:rPr>
          <w:rFonts w:ascii="Times New Roman" w:hAnsi="Times New Roman"/>
        </w:rPr>
        <w:t>time</w:t>
      </w:r>
      <w:r w:rsidR="003C443F" w:rsidRPr="00B65FE3">
        <w:rPr>
          <w:rFonts w:ascii="Times New Roman" w:hAnsi="Times New Roman"/>
        </w:rPr>
        <w:t xml:space="preserve"> </w:t>
      </w:r>
      <w:r w:rsidR="00C1720B" w:rsidRPr="00B65FE3">
        <w:rPr>
          <w:rFonts w:ascii="Times New Roman" w:hAnsi="Times New Roman"/>
        </w:rPr>
        <w:t>may</w:t>
      </w:r>
      <w:r w:rsidR="007E0B7F" w:rsidRPr="00B65FE3">
        <w:rPr>
          <w:rFonts w:ascii="Times New Roman" w:hAnsi="Times New Roman"/>
        </w:rPr>
        <w:t xml:space="preserve"> fail or</w:t>
      </w:r>
      <w:r w:rsidR="00736893" w:rsidRPr="00B65FE3">
        <w:rPr>
          <w:rFonts w:ascii="Times New Roman" w:hAnsi="Times New Roman"/>
        </w:rPr>
        <w:t xml:space="preserve"> </w:t>
      </w:r>
      <w:r w:rsidR="00EE5173" w:rsidRPr="00341293">
        <w:rPr>
          <w:rFonts w:ascii="Times New Roman" w:hAnsi="Times New Roman"/>
          <w:color w:val="000000" w:themeColor="text1"/>
        </w:rPr>
        <w:t>dy</w:t>
      </w:r>
      <w:r w:rsidR="007E0B7F" w:rsidRPr="00341293">
        <w:rPr>
          <w:rFonts w:ascii="Times New Roman" w:hAnsi="Times New Roman"/>
          <w:color w:val="000000" w:themeColor="text1"/>
        </w:rPr>
        <w:t>s</w:t>
      </w:r>
      <w:r w:rsidR="00736893" w:rsidRPr="00341293">
        <w:rPr>
          <w:rFonts w:ascii="Times New Roman" w:hAnsi="Times New Roman"/>
          <w:color w:val="000000" w:themeColor="text1"/>
        </w:rPr>
        <w:t>function</w:t>
      </w:r>
      <w:r w:rsidR="003513B8" w:rsidRPr="00341293">
        <w:rPr>
          <w:rFonts w:ascii="Times New Roman" w:hAnsi="Times New Roman"/>
          <w:color w:val="000000" w:themeColor="text1"/>
        </w:rPr>
        <w:t xml:space="preserve"> </w:t>
      </w:r>
      <w:r w:rsidR="00736893" w:rsidRPr="00341293">
        <w:rPr>
          <w:rFonts w:ascii="Times New Roman" w:hAnsi="Times New Roman"/>
          <w:color w:val="000000" w:themeColor="text1"/>
        </w:rPr>
        <w:t xml:space="preserve">in </w:t>
      </w:r>
      <w:r>
        <w:rPr>
          <w:rFonts w:ascii="Times New Roman" w:hAnsi="Times New Roman"/>
        </w:rPr>
        <w:t>another</w:t>
      </w:r>
      <w:r w:rsidR="00A4317E" w:rsidRPr="007C0766">
        <w:rPr>
          <w:rFonts w:ascii="Times New Roman" w:hAnsi="Times New Roman"/>
        </w:rPr>
        <w:t>.</w:t>
      </w:r>
      <w:r w:rsidR="009E1F5B" w:rsidRPr="007C0766">
        <w:rPr>
          <w:rFonts w:ascii="Times New Roman" w:hAnsi="Times New Roman"/>
        </w:rPr>
        <w:t xml:space="preserve"> </w:t>
      </w:r>
      <w:r w:rsidR="002429C5">
        <w:rPr>
          <w:rFonts w:ascii="Times New Roman" w:hAnsi="Times New Roman"/>
        </w:rPr>
        <w:t xml:space="preserve"> Yet</w:t>
      </w:r>
      <w:r w:rsidR="004A7873">
        <w:rPr>
          <w:rFonts w:ascii="Times New Roman" w:hAnsi="Times New Roman"/>
        </w:rPr>
        <w:t xml:space="preserve"> s</w:t>
      </w:r>
      <w:r w:rsidR="00757135" w:rsidRPr="007C0766">
        <w:rPr>
          <w:rFonts w:ascii="Times New Roman" w:hAnsi="Times New Roman"/>
        </w:rPr>
        <w:t>ituated as we are</w:t>
      </w:r>
      <w:r w:rsidR="00EF433C">
        <w:rPr>
          <w:rFonts w:ascii="Times New Roman" w:hAnsi="Times New Roman"/>
        </w:rPr>
        <w:t xml:space="preserve"> in time, what'</w:t>
      </w:r>
      <w:r w:rsidR="005F516D">
        <w:rPr>
          <w:rFonts w:ascii="Times New Roman" w:hAnsi="Times New Roman"/>
        </w:rPr>
        <w:t>s</w:t>
      </w:r>
      <w:r w:rsidR="00757135" w:rsidRPr="007C0766">
        <w:rPr>
          <w:rFonts w:ascii="Times New Roman" w:hAnsi="Times New Roman"/>
        </w:rPr>
        <w:t xml:space="preserve"> the alternative? </w:t>
      </w:r>
      <w:r w:rsidR="008D5B62" w:rsidRPr="007C0766">
        <w:rPr>
          <w:rFonts w:ascii="Times New Roman" w:hAnsi="Times New Roman"/>
        </w:rPr>
        <w:t xml:space="preserve">Human thought is as perishable as the people producing it </w:t>
      </w:r>
      <w:r w:rsidR="00703735" w:rsidRPr="007C0766">
        <w:rPr>
          <w:rFonts w:ascii="Times New Roman" w:hAnsi="Times New Roman"/>
        </w:rPr>
        <w:t>an</w:t>
      </w:r>
      <w:r w:rsidR="00E63720" w:rsidRPr="007C0766">
        <w:rPr>
          <w:rFonts w:ascii="Times New Roman" w:hAnsi="Times New Roman"/>
        </w:rPr>
        <w:t>d the societies preserving it. M</w:t>
      </w:r>
      <w:r w:rsidR="004D3257" w:rsidRPr="007C0766">
        <w:rPr>
          <w:rFonts w:ascii="Times New Roman" w:hAnsi="Times New Roman"/>
        </w:rPr>
        <w:t xml:space="preserve">uch </w:t>
      </w:r>
      <w:r w:rsidR="007C2055" w:rsidRPr="007C0766">
        <w:rPr>
          <w:rFonts w:ascii="Times New Roman" w:hAnsi="Times New Roman"/>
        </w:rPr>
        <w:t xml:space="preserve">is </w:t>
      </w:r>
      <w:r w:rsidR="004D3257" w:rsidRPr="007C0766">
        <w:rPr>
          <w:rFonts w:ascii="Times New Roman" w:hAnsi="Times New Roman"/>
        </w:rPr>
        <w:t>lost</w:t>
      </w:r>
      <w:r w:rsidR="00355B44" w:rsidRPr="007C0766">
        <w:rPr>
          <w:rFonts w:ascii="Times New Roman" w:hAnsi="Times New Roman"/>
        </w:rPr>
        <w:t xml:space="preserve"> as</w:t>
      </w:r>
      <w:r w:rsidR="001C6CCE" w:rsidRPr="007C0766">
        <w:rPr>
          <w:rFonts w:ascii="Times New Roman" w:hAnsi="Times New Roman"/>
        </w:rPr>
        <w:t xml:space="preserve"> the </w:t>
      </w:r>
      <w:r w:rsidR="00620587" w:rsidRPr="007C0766">
        <w:rPr>
          <w:rFonts w:ascii="Times New Roman" w:hAnsi="Times New Roman"/>
        </w:rPr>
        <w:t>past is filtered through</w:t>
      </w:r>
      <w:r w:rsidR="00C3357C">
        <w:rPr>
          <w:rFonts w:ascii="Times New Roman" w:hAnsi="Times New Roman"/>
        </w:rPr>
        <w:t xml:space="preserve"> the</w:t>
      </w:r>
      <w:r w:rsidR="00620587" w:rsidRPr="007C0766">
        <w:rPr>
          <w:rFonts w:ascii="Times New Roman" w:hAnsi="Times New Roman"/>
        </w:rPr>
        <w:t xml:space="preserve"> dist</w:t>
      </w:r>
      <w:r w:rsidR="007203E5" w:rsidRPr="007C0766">
        <w:rPr>
          <w:rFonts w:ascii="Times New Roman" w:hAnsi="Times New Roman"/>
        </w:rPr>
        <w:t>ortion</w:t>
      </w:r>
      <w:r w:rsidR="00A11A14" w:rsidRPr="007C0766">
        <w:rPr>
          <w:rFonts w:ascii="Times New Roman" w:hAnsi="Times New Roman"/>
        </w:rPr>
        <w:t>s</w:t>
      </w:r>
      <w:r w:rsidR="007203E5" w:rsidRPr="007C0766">
        <w:rPr>
          <w:rFonts w:ascii="Times New Roman" w:hAnsi="Times New Roman"/>
        </w:rPr>
        <w:t xml:space="preserve"> </w:t>
      </w:r>
      <w:r w:rsidR="001B7A9A" w:rsidRPr="007C0766">
        <w:rPr>
          <w:rFonts w:ascii="Times New Roman" w:hAnsi="Times New Roman"/>
        </w:rPr>
        <w:t>of</w:t>
      </w:r>
      <w:r w:rsidR="004A7873">
        <w:rPr>
          <w:rFonts w:ascii="Times New Roman" w:hAnsi="Times New Roman"/>
        </w:rPr>
        <w:t xml:space="preserve"> </w:t>
      </w:r>
      <w:r w:rsidR="00C3357C">
        <w:rPr>
          <w:rFonts w:ascii="Times New Roman" w:hAnsi="Times New Roman"/>
        </w:rPr>
        <w:t xml:space="preserve">a </w:t>
      </w:r>
      <w:r w:rsidR="007203E5" w:rsidRPr="007C0766">
        <w:rPr>
          <w:rFonts w:ascii="Times New Roman" w:hAnsi="Times New Roman"/>
        </w:rPr>
        <w:t>modern</w:t>
      </w:r>
      <w:r w:rsidR="00894E46" w:rsidRPr="007C0766">
        <w:rPr>
          <w:rFonts w:ascii="Times New Roman" w:hAnsi="Times New Roman"/>
        </w:rPr>
        <w:t xml:space="preserve"> mind</w:t>
      </w:r>
      <w:r w:rsidR="00B61A2B" w:rsidRPr="007C0766">
        <w:rPr>
          <w:rFonts w:ascii="Times New Roman" w:hAnsi="Times New Roman"/>
        </w:rPr>
        <w:t xml:space="preserve">. </w:t>
      </w:r>
      <w:r w:rsidR="00501777" w:rsidRPr="007C0766">
        <w:rPr>
          <w:rFonts w:ascii="Times New Roman" w:hAnsi="Times New Roman"/>
        </w:rPr>
        <w:t>A</w:t>
      </w:r>
      <w:r w:rsidR="00AC5A22" w:rsidRPr="007C0766">
        <w:rPr>
          <w:rFonts w:ascii="Times New Roman" w:hAnsi="Times New Roman"/>
        </w:rPr>
        <w:t xml:space="preserve"> gendered methodology</w:t>
      </w:r>
      <w:r w:rsidR="001C6CCE" w:rsidRPr="007C0766">
        <w:rPr>
          <w:rFonts w:ascii="Times New Roman" w:hAnsi="Times New Roman"/>
        </w:rPr>
        <w:t xml:space="preserve"> derived from present</w:t>
      </w:r>
      <w:r w:rsidR="004656A4" w:rsidRPr="007C0766">
        <w:rPr>
          <w:rFonts w:ascii="Times New Roman" w:hAnsi="Times New Roman"/>
        </w:rPr>
        <w:t xml:space="preserve"> though</w:t>
      </w:r>
      <w:r w:rsidR="00451C51" w:rsidRPr="007C0766">
        <w:rPr>
          <w:rFonts w:ascii="Times New Roman" w:hAnsi="Times New Roman"/>
        </w:rPr>
        <w:t>t, while never</w:t>
      </w:r>
      <w:r w:rsidR="00703735" w:rsidRPr="007C0766">
        <w:rPr>
          <w:rFonts w:ascii="Times New Roman" w:hAnsi="Times New Roman"/>
        </w:rPr>
        <w:t xml:space="preserve"> risk-free, </w:t>
      </w:r>
      <w:r w:rsidR="00182A87" w:rsidRPr="007C0766">
        <w:rPr>
          <w:rFonts w:ascii="Times New Roman" w:hAnsi="Times New Roman"/>
        </w:rPr>
        <w:t>i</w:t>
      </w:r>
      <w:r w:rsidR="001314C3" w:rsidRPr="007C0766">
        <w:rPr>
          <w:rFonts w:ascii="Times New Roman" w:hAnsi="Times New Roman"/>
        </w:rPr>
        <w:t>s</w:t>
      </w:r>
      <w:r w:rsidR="00717C1F">
        <w:rPr>
          <w:rFonts w:ascii="Times New Roman" w:hAnsi="Times New Roman"/>
        </w:rPr>
        <w:t xml:space="preserve"> </w:t>
      </w:r>
      <w:r w:rsidR="00544952" w:rsidRPr="007C0766">
        <w:rPr>
          <w:rFonts w:ascii="Times New Roman" w:hAnsi="Times New Roman"/>
        </w:rPr>
        <w:t>a</w:t>
      </w:r>
      <w:r w:rsidR="006C0FFC" w:rsidRPr="007C0766">
        <w:rPr>
          <w:rFonts w:ascii="Times New Roman" w:hAnsi="Times New Roman"/>
        </w:rPr>
        <w:t xml:space="preserve"> necessary </w:t>
      </w:r>
      <w:r w:rsidR="007C0B63" w:rsidRPr="007C0766">
        <w:rPr>
          <w:rFonts w:ascii="Times New Roman" w:hAnsi="Times New Roman"/>
        </w:rPr>
        <w:t>transplant</w:t>
      </w:r>
      <w:r w:rsidR="00EB08F6" w:rsidRPr="007C0766">
        <w:rPr>
          <w:rFonts w:ascii="Times New Roman" w:hAnsi="Times New Roman"/>
        </w:rPr>
        <w:t>.</w:t>
      </w:r>
      <w:r w:rsidR="00F227B9" w:rsidRPr="007C0766">
        <w:rPr>
          <w:rFonts w:ascii="Times New Roman" w:hAnsi="Times New Roman"/>
        </w:rPr>
        <w:t xml:space="preserve"> </w:t>
      </w:r>
    </w:p>
    <w:p w:rsidR="008D5A51" w:rsidRDefault="00123AA6" w:rsidP="008D5A51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732C2B">
        <w:rPr>
          <w:rFonts w:ascii="Times New Roman" w:hAnsi="Times New Roman"/>
        </w:rPr>
        <w:t>L</w:t>
      </w:r>
      <w:r w:rsidR="00CB5637">
        <w:rPr>
          <w:rFonts w:ascii="Times New Roman" w:hAnsi="Times New Roman"/>
        </w:rPr>
        <w:t>oci of human sacrifice</w:t>
      </w:r>
      <w:r w:rsidR="00757135">
        <w:rPr>
          <w:rFonts w:ascii="Times New Roman" w:hAnsi="Times New Roman"/>
        </w:rPr>
        <w:t xml:space="preserve"> are</w:t>
      </w:r>
      <w:r w:rsidR="00E60524">
        <w:rPr>
          <w:rFonts w:ascii="Times New Roman" w:hAnsi="Times New Roman"/>
        </w:rPr>
        <w:t xml:space="preserve"> productive</w:t>
      </w:r>
      <w:r w:rsidR="004260E4">
        <w:rPr>
          <w:rFonts w:ascii="Times New Roman" w:hAnsi="Times New Roman"/>
        </w:rPr>
        <w:t xml:space="preserve"> </w:t>
      </w:r>
      <w:r w:rsidR="005455BF">
        <w:rPr>
          <w:rFonts w:ascii="Times New Roman" w:hAnsi="Times New Roman"/>
        </w:rPr>
        <w:t>sites</w:t>
      </w:r>
      <w:r w:rsidR="004260E4">
        <w:rPr>
          <w:rFonts w:ascii="Times New Roman" w:hAnsi="Times New Roman"/>
        </w:rPr>
        <w:t xml:space="preserve"> to</w:t>
      </w:r>
      <w:r w:rsidR="00706286">
        <w:rPr>
          <w:rFonts w:ascii="Times New Roman" w:hAnsi="Times New Roman"/>
        </w:rPr>
        <w:t xml:space="preserve"> examine the</w:t>
      </w:r>
      <w:r w:rsidR="00DB7B47">
        <w:rPr>
          <w:rFonts w:ascii="Times New Roman" w:hAnsi="Times New Roman"/>
        </w:rPr>
        <w:t xml:space="preserve"> tension</w:t>
      </w:r>
      <w:r w:rsidR="00814B03">
        <w:rPr>
          <w:rFonts w:ascii="Times New Roman" w:hAnsi="Times New Roman"/>
        </w:rPr>
        <w:t xml:space="preserve">. </w:t>
      </w:r>
      <w:r w:rsidR="001D7C7E">
        <w:rPr>
          <w:rFonts w:ascii="Times New Roman" w:hAnsi="Times New Roman"/>
        </w:rPr>
        <w:t xml:space="preserve">One is </w:t>
      </w:r>
      <w:r w:rsidR="00135919">
        <w:rPr>
          <w:rFonts w:ascii="Times New Roman" w:hAnsi="Times New Roman"/>
        </w:rPr>
        <w:t>down a</w:t>
      </w:r>
      <w:r w:rsidR="00170F48">
        <w:rPr>
          <w:rFonts w:ascii="Times New Roman" w:hAnsi="Times New Roman"/>
        </w:rPr>
        <w:t>n unassuming</w:t>
      </w:r>
      <w:r w:rsidR="00C3190B">
        <w:rPr>
          <w:rFonts w:ascii="Times New Roman" w:hAnsi="Times New Roman"/>
        </w:rPr>
        <w:t xml:space="preserve"> </w:t>
      </w:r>
      <w:r w:rsidR="00135919">
        <w:rPr>
          <w:rFonts w:ascii="Times New Roman" w:hAnsi="Times New Roman"/>
        </w:rPr>
        <w:t xml:space="preserve">country road in </w:t>
      </w:r>
      <w:r w:rsidR="00F23DA2">
        <w:rPr>
          <w:rFonts w:ascii="Times New Roman" w:hAnsi="Times New Roman"/>
        </w:rPr>
        <w:t xml:space="preserve">Illinois. </w:t>
      </w:r>
      <w:r w:rsidR="008B37D8">
        <w:rPr>
          <w:rFonts w:ascii="Times New Roman" w:hAnsi="Times New Roman"/>
        </w:rPr>
        <w:t xml:space="preserve">A </w:t>
      </w:r>
      <w:r w:rsidR="00C3190B">
        <w:rPr>
          <w:rFonts w:ascii="Times New Roman" w:hAnsi="Times New Roman"/>
        </w:rPr>
        <w:t xml:space="preserve">thousand years </w:t>
      </w:r>
      <w:r w:rsidR="00D03188">
        <w:rPr>
          <w:rFonts w:ascii="Times New Roman" w:hAnsi="Times New Roman"/>
        </w:rPr>
        <w:t>ago, the spot</w:t>
      </w:r>
      <w:r w:rsidR="002138F7">
        <w:rPr>
          <w:rFonts w:ascii="Times New Roman" w:hAnsi="Times New Roman"/>
        </w:rPr>
        <w:t xml:space="preserve"> witnessed an astonishing</w:t>
      </w:r>
      <w:r w:rsidR="00706286">
        <w:rPr>
          <w:rFonts w:ascii="Times New Roman" w:hAnsi="Times New Roman"/>
        </w:rPr>
        <w:t xml:space="preserve"> amount of</w:t>
      </w:r>
      <w:r w:rsidR="00C3190B">
        <w:rPr>
          <w:rFonts w:ascii="Times New Roman" w:hAnsi="Times New Roman"/>
        </w:rPr>
        <w:t xml:space="preserve"> </w:t>
      </w:r>
      <w:r w:rsidR="00DB7B47">
        <w:rPr>
          <w:rFonts w:ascii="Times New Roman" w:hAnsi="Times New Roman"/>
        </w:rPr>
        <w:t>bloodshed</w:t>
      </w:r>
      <w:r w:rsidR="004262A0">
        <w:rPr>
          <w:rFonts w:ascii="Times New Roman" w:hAnsi="Times New Roman"/>
        </w:rPr>
        <w:t>. N</w:t>
      </w:r>
      <w:r w:rsidR="00406934">
        <w:rPr>
          <w:rFonts w:ascii="Times New Roman" w:hAnsi="Times New Roman"/>
        </w:rPr>
        <w:t>ow</w:t>
      </w:r>
      <w:r w:rsidR="00E2030D">
        <w:rPr>
          <w:rFonts w:ascii="Times New Roman" w:hAnsi="Times New Roman"/>
        </w:rPr>
        <w:t xml:space="preserve"> </w:t>
      </w:r>
      <w:r w:rsidR="004117A9" w:rsidRPr="00520B0D">
        <w:rPr>
          <w:rFonts w:ascii="Times New Roman" w:hAnsi="Times New Roman"/>
        </w:rPr>
        <w:t>t</w:t>
      </w:r>
      <w:r w:rsidR="0043589A" w:rsidRPr="00520B0D">
        <w:rPr>
          <w:rFonts w:ascii="Times New Roman" w:hAnsi="Times New Roman"/>
        </w:rPr>
        <w:t>he Cahokia</w:t>
      </w:r>
      <w:r w:rsidR="006F0066" w:rsidRPr="00520B0D">
        <w:rPr>
          <w:rFonts w:ascii="Times New Roman" w:hAnsi="Times New Roman"/>
        </w:rPr>
        <w:t xml:space="preserve"> M</w:t>
      </w:r>
      <w:r w:rsidR="00135919">
        <w:rPr>
          <w:rFonts w:ascii="Times New Roman" w:hAnsi="Times New Roman"/>
        </w:rPr>
        <w:t xml:space="preserve">ounds </w:t>
      </w:r>
      <w:r w:rsidR="008B37D8">
        <w:rPr>
          <w:rFonts w:ascii="Times New Roman" w:hAnsi="Times New Roman"/>
        </w:rPr>
        <w:t xml:space="preserve">make </w:t>
      </w:r>
      <w:r w:rsidR="00E2030D">
        <w:rPr>
          <w:rFonts w:ascii="Times New Roman" w:hAnsi="Times New Roman"/>
        </w:rPr>
        <w:t xml:space="preserve">a </w:t>
      </w:r>
      <w:r w:rsidR="0004415A">
        <w:rPr>
          <w:rFonts w:ascii="Times New Roman" w:hAnsi="Times New Roman"/>
        </w:rPr>
        <w:t>peaceful</w:t>
      </w:r>
      <w:r w:rsidR="00293EEF">
        <w:rPr>
          <w:rFonts w:ascii="Times New Roman" w:hAnsi="Times New Roman"/>
        </w:rPr>
        <w:t xml:space="preserve"> </w:t>
      </w:r>
      <w:r w:rsidR="002E3F97">
        <w:rPr>
          <w:rFonts w:ascii="Times New Roman" w:hAnsi="Times New Roman"/>
        </w:rPr>
        <w:t xml:space="preserve">picnic spot. </w:t>
      </w:r>
      <w:r w:rsidR="0043589A" w:rsidRPr="00520B0D">
        <w:rPr>
          <w:rFonts w:ascii="Times New Roman" w:hAnsi="Times New Roman"/>
        </w:rPr>
        <w:t>Rising above the</w:t>
      </w:r>
      <w:r w:rsidR="00513C9E">
        <w:rPr>
          <w:rFonts w:ascii="Times New Roman" w:hAnsi="Times New Roman"/>
        </w:rPr>
        <w:t xml:space="preserve"> </w:t>
      </w:r>
      <w:r w:rsidR="006F2B6F" w:rsidRPr="00520B0D">
        <w:rPr>
          <w:rFonts w:ascii="Times New Roman" w:hAnsi="Times New Roman"/>
        </w:rPr>
        <w:t>American Bottom</w:t>
      </w:r>
      <w:r w:rsidR="00FD1314">
        <w:rPr>
          <w:rFonts w:ascii="Times New Roman" w:hAnsi="Times New Roman"/>
        </w:rPr>
        <w:t xml:space="preserve">, some </w:t>
      </w:r>
      <w:r w:rsidR="00947976" w:rsidRPr="00520B0D">
        <w:rPr>
          <w:rFonts w:ascii="Times New Roman" w:hAnsi="Times New Roman"/>
        </w:rPr>
        <w:t>offer vistas</w:t>
      </w:r>
      <w:r w:rsidR="00450F2E" w:rsidRPr="00520B0D">
        <w:rPr>
          <w:rFonts w:ascii="Times New Roman" w:hAnsi="Times New Roman"/>
        </w:rPr>
        <w:t xml:space="preserve"> of downtown St. Louis</w:t>
      </w:r>
      <w:r w:rsidR="008D7638">
        <w:rPr>
          <w:rFonts w:ascii="Times New Roman" w:hAnsi="Times New Roman"/>
        </w:rPr>
        <w:t xml:space="preserve"> </w:t>
      </w:r>
      <w:r w:rsidR="00450F2E" w:rsidRPr="00520B0D">
        <w:rPr>
          <w:rFonts w:ascii="Times New Roman" w:hAnsi="Times New Roman"/>
        </w:rPr>
        <w:t>and</w:t>
      </w:r>
      <w:r w:rsidR="0049281C" w:rsidRPr="00520B0D">
        <w:rPr>
          <w:rFonts w:ascii="Times New Roman" w:hAnsi="Times New Roman"/>
        </w:rPr>
        <w:t xml:space="preserve"> just</w:t>
      </w:r>
      <w:r w:rsidR="00450F2E" w:rsidRPr="00520B0D">
        <w:rPr>
          <w:rFonts w:ascii="Times New Roman" w:hAnsi="Times New Roman"/>
        </w:rPr>
        <w:t xml:space="preserve"> </w:t>
      </w:r>
      <w:r w:rsidR="00947976" w:rsidRPr="00520B0D">
        <w:rPr>
          <w:rFonts w:ascii="Times New Roman" w:hAnsi="Times New Roman"/>
        </w:rPr>
        <w:t xml:space="preserve">the </w:t>
      </w:r>
      <w:proofErr w:type="gramStart"/>
      <w:r w:rsidR="00947976" w:rsidRPr="00520B0D">
        <w:rPr>
          <w:rFonts w:ascii="Times New Roman" w:hAnsi="Times New Roman"/>
        </w:rPr>
        <w:t>right incline</w:t>
      </w:r>
      <w:proofErr w:type="gramEnd"/>
      <w:r w:rsidR="00947976" w:rsidRPr="00520B0D">
        <w:rPr>
          <w:rFonts w:ascii="Times New Roman" w:hAnsi="Times New Roman"/>
        </w:rPr>
        <w:t xml:space="preserve"> to tumble down the ra</w:t>
      </w:r>
      <w:r w:rsidR="003C3B33" w:rsidRPr="00520B0D">
        <w:rPr>
          <w:rFonts w:ascii="Times New Roman" w:hAnsi="Times New Roman"/>
        </w:rPr>
        <w:t>mparts as</w:t>
      </w:r>
      <w:r w:rsidR="00112B2E" w:rsidRPr="00520B0D">
        <w:rPr>
          <w:rFonts w:ascii="Times New Roman" w:hAnsi="Times New Roman"/>
        </w:rPr>
        <w:t xml:space="preserve"> </w:t>
      </w:r>
      <w:r w:rsidR="005011E0" w:rsidRPr="00520B0D">
        <w:rPr>
          <w:rFonts w:ascii="Times New Roman" w:hAnsi="Times New Roman"/>
        </w:rPr>
        <w:t>human cannon</w:t>
      </w:r>
      <w:r w:rsidR="00A86158" w:rsidRPr="00520B0D">
        <w:rPr>
          <w:rFonts w:ascii="Times New Roman" w:hAnsi="Times New Roman"/>
        </w:rPr>
        <w:t>ball</w:t>
      </w:r>
      <w:r w:rsidR="008D47FD">
        <w:rPr>
          <w:rFonts w:ascii="Times New Roman" w:hAnsi="Times New Roman"/>
        </w:rPr>
        <w:t>s</w:t>
      </w:r>
      <w:r w:rsidR="00112B2E" w:rsidRPr="00520B0D">
        <w:rPr>
          <w:rFonts w:ascii="Times New Roman" w:hAnsi="Times New Roman"/>
        </w:rPr>
        <w:t>.</w:t>
      </w:r>
      <w:r w:rsidR="000935B8" w:rsidRPr="00520B0D">
        <w:rPr>
          <w:rFonts w:ascii="Times New Roman" w:hAnsi="Times New Roman"/>
        </w:rPr>
        <w:t xml:space="preserve"> Frisbees sail over Mound 72</w:t>
      </w:r>
      <w:r w:rsidR="00D379A5" w:rsidRPr="00520B0D">
        <w:rPr>
          <w:rFonts w:ascii="Times New Roman" w:hAnsi="Times New Roman"/>
        </w:rPr>
        <w:t>, a gentle ripple on the lawn</w:t>
      </w:r>
      <w:r w:rsidR="003C3B33" w:rsidRPr="00520B0D">
        <w:rPr>
          <w:rFonts w:ascii="Times New Roman" w:hAnsi="Times New Roman"/>
        </w:rPr>
        <w:t>,</w:t>
      </w:r>
      <w:r w:rsidR="004117A9" w:rsidRPr="00520B0D">
        <w:rPr>
          <w:rFonts w:ascii="Times New Roman" w:hAnsi="Times New Roman"/>
        </w:rPr>
        <w:t xml:space="preserve"> </w:t>
      </w:r>
      <w:r w:rsidR="000935B8" w:rsidRPr="00520B0D">
        <w:rPr>
          <w:rFonts w:ascii="Times New Roman" w:hAnsi="Times New Roman"/>
        </w:rPr>
        <w:t>leveled by successive excavations.</w:t>
      </w:r>
      <w:r w:rsidR="00457CCC">
        <w:rPr>
          <w:rFonts w:ascii="Times New Roman" w:hAnsi="Times New Roman"/>
        </w:rPr>
        <w:t xml:space="preserve"> </w:t>
      </w:r>
      <w:r w:rsidR="00CA24F1">
        <w:rPr>
          <w:rFonts w:ascii="Times New Roman" w:hAnsi="Times New Roman"/>
        </w:rPr>
        <w:t xml:space="preserve">Mound 72 </w:t>
      </w:r>
      <w:r w:rsidR="002A1774">
        <w:rPr>
          <w:rFonts w:ascii="Times New Roman" w:hAnsi="Times New Roman"/>
        </w:rPr>
        <w:t>is a trace, the memory of a mound</w:t>
      </w:r>
      <w:r w:rsidR="00CA24F1">
        <w:rPr>
          <w:rFonts w:ascii="Times New Roman" w:hAnsi="Times New Roman"/>
        </w:rPr>
        <w:t>, but it</w:t>
      </w:r>
      <w:r w:rsidR="008A4F89" w:rsidRPr="00520B0D">
        <w:rPr>
          <w:rFonts w:ascii="Times New Roman" w:hAnsi="Times New Roman"/>
        </w:rPr>
        <w:t xml:space="preserve"> </w:t>
      </w:r>
      <w:r w:rsidR="005011E0" w:rsidRPr="00520B0D">
        <w:rPr>
          <w:rFonts w:ascii="Times New Roman" w:hAnsi="Times New Roman"/>
        </w:rPr>
        <w:t>towers over</w:t>
      </w:r>
      <w:r w:rsidR="003C3B33" w:rsidRPr="00520B0D">
        <w:rPr>
          <w:rFonts w:ascii="Times New Roman" w:hAnsi="Times New Roman"/>
        </w:rPr>
        <w:t xml:space="preserve"> the field of gender</w:t>
      </w:r>
      <w:r w:rsidR="00803615" w:rsidRPr="00520B0D">
        <w:rPr>
          <w:rFonts w:ascii="Times New Roman" w:hAnsi="Times New Roman"/>
        </w:rPr>
        <w:t xml:space="preserve"> </w:t>
      </w:r>
      <w:r w:rsidR="003C3B33" w:rsidRPr="00520B0D">
        <w:rPr>
          <w:rFonts w:ascii="Times New Roman" w:hAnsi="Times New Roman"/>
        </w:rPr>
        <w:t>archeology</w:t>
      </w:r>
      <w:r w:rsidR="007A52DF" w:rsidRPr="00520B0D">
        <w:rPr>
          <w:rFonts w:ascii="Times New Roman" w:hAnsi="Times New Roman"/>
        </w:rPr>
        <w:t>.</w:t>
      </w:r>
      <w:r w:rsidR="00E74877">
        <w:rPr>
          <w:rFonts w:ascii="Times New Roman" w:hAnsi="Times New Roman"/>
        </w:rPr>
        <w:t xml:space="preserve"> </w:t>
      </w:r>
      <w:r w:rsidR="0043392D" w:rsidRPr="00520B0D">
        <w:rPr>
          <w:rFonts w:ascii="Times New Roman" w:hAnsi="Times New Roman"/>
        </w:rPr>
        <w:t>Inside</w:t>
      </w:r>
      <w:r w:rsidR="007437F3" w:rsidRPr="00520B0D">
        <w:rPr>
          <w:rFonts w:ascii="Times New Roman" w:hAnsi="Times New Roman"/>
        </w:rPr>
        <w:t>,</w:t>
      </w:r>
      <w:r w:rsidR="00891E5D">
        <w:rPr>
          <w:rFonts w:ascii="Times New Roman" w:hAnsi="Times New Roman"/>
        </w:rPr>
        <w:t xml:space="preserve"> </w:t>
      </w:r>
      <w:r w:rsidR="00684D65">
        <w:rPr>
          <w:rFonts w:ascii="Times New Roman" w:hAnsi="Times New Roman"/>
        </w:rPr>
        <w:t xml:space="preserve">53 </w:t>
      </w:r>
      <w:r w:rsidR="00DB2109" w:rsidRPr="00520B0D">
        <w:rPr>
          <w:rFonts w:ascii="Times New Roman" w:hAnsi="Times New Roman"/>
        </w:rPr>
        <w:t>women</w:t>
      </w:r>
      <w:r w:rsidR="007437F3" w:rsidRPr="00520B0D">
        <w:rPr>
          <w:rFonts w:ascii="Times New Roman" w:hAnsi="Times New Roman"/>
        </w:rPr>
        <w:t xml:space="preserve"> </w:t>
      </w:r>
      <w:r w:rsidR="00803615" w:rsidRPr="00520B0D">
        <w:rPr>
          <w:rFonts w:ascii="Times New Roman" w:hAnsi="Times New Roman"/>
        </w:rPr>
        <w:t>were</w:t>
      </w:r>
      <w:r w:rsidR="00750AAA" w:rsidRPr="00520B0D">
        <w:rPr>
          <w:rFonts w:ascii="Times New Roman" w:hAnsi="Times New Roman"/>
        </w:rPr>
        <w:t xml:space="preserve"> </w:t>
      </w:r>
      <w:r w:rsidR="004F7416">
        <w:rPr>
          <w:rFonts w:ascii="Times New Roman" w:hAnsi="Times New Roman"/>
        </w:rPr>
        <w:t>found</w:t>
      </w:r>
      <w:r w:rsidR="002917BF">
        <w:rPr>
          <w:rFonts w:ascii="Times New Roman" w:hAnsi="Times New Roman"/>
        </w:rPr>
        <w:t>,</w:t>
      </w:r>
      <w:r w:rsidR="00CF6676" w:rsidRPr="00520B0D">
        <w:rPr>
          <w:rFonts w:ascii="Times New Roman" w:hAnsi="Times New Roman"/>
        </w:rPr>
        <w:t xml:space="preserve"> </w:t>
      </w:r>
      <w:r w:rsidR="007437F3" w:rsidRPr="00520B0D">
        <w:rPr>
          <w:rFonts w:ascii="Times New Roman" w:hAnsi="Times New Roman"/>
        </w:rPr>
        <w:t xml:space="preserve">stacked </w:t>
      </w:r>
      <w:r w:rsidR="00526905" w:rsidRPr="00520B0D">
        <w:rPr>
          <w:rFonts w:ascii="Times New Roman" w:hAnsi="Times New Roman"/>
        </w:rPr>
        <w:t>like matchsticks</w:t>
      </w:r>
      <w:r w:rsidR="00092393" w:rsidRPr="00520B0D">
        <w:rPr>
          <w:rFonts w:ascii="Times New Roman" w:hAnsi="Times New Roman"/>
        </w:rPr>
        <w:t xml:space="preserve">. </w:t>
      </w:r>
      <w:r w:rsidR="00130BAB" w:rsidRPr="00520B0D">
        <w:rPr>
          <w:rFonts w:ascii="Times New Roman" w:hAnsi="Times New Roman"/>
        </w:rPr>
        <w:t xml:space="preserve">All </w:t>
      </w:r>
      <w:r w:rsidR="00C3357C">
        <w:rPr>
          <w:rFonts w:ascii="Times New Roman" w:hAnsi="Times New Roman"/>
        </w:rPr>
        <w:t>were young, probably</w:t>
      </w:r>
      <w:r w:rsidR="00806195">
        <w:rPr>
          <w:rFonts w:ascii="Times New Roman" w:hAnsi="Times New Roman"/>
        </w:rPr>
        <w:t xml:space="preserve"> teenagers</w:t>
      </w:r>
      <w:r w:rsidR="00AC55D5">
        <w:rPr>
          <w:rFonts w:ascii="Times New Roman" w:hAnsi="Times New Roman"/>
        </w:rPr>
        <w:t>.</w:t>
      </w:r>
      <w:r w:rsidR="00DC690D">
        <w:rPr>
          <w:rFonts w:ascii="Times New Roman" w:hAnsi="Times New Roman"/>
        </w:rPr>
        <w:t xml:space="preserve"> </w:t>
      </w:r>
      <w:r w:rsidR="00FA69FE">
        <w:rPr>
          <w:rFonts w:ascii="Times New Roman" w:hAnsi="Times New Roman"/>
        </w:rPr>
        <w:t>I</w:t>
      </w:r>
      <w:r w:rsidR="00DC690D">
        <w:rPr>
          <w:rFonts w:ascii="Times New Roman" w:hAnsi="Times New Roman"/>
        </w:rPr>
        <w:t xml:space="preserve">sotopes in their tooth </w:t>
      </w:r>
      <w:r w:rsidR="00DB5A9A">
        <w:rPr>
          <w:rFonts w:ascii="Times New Roman" w:hAnsi="Times New Roman"/>
        </w:rPr>
        <w:t xml:space="preserve">enamel don't match those of the </w:t>
      </w:r>
      <w:proofErr w:type="spellStart"/>
      <w:r w:rsidR="00DC690D">
        <w:rPr>
          <w:rFonts w:ascii="Times New Roman" w:hAnsi="Times New Roman"/>
        </w:rPr>
        <w:t>Cahokians</w:t>
      </w:r>
      <w:proofErr w:type="spellEnd"/>
      <w:r w:rsidR="00C3357C">
        <w:rPr>
          <w:rFonts w:ascii="Times New Roman" w:hAnsi="Times New Roman"/>
        </w:rPr>
        <w:t>, so they may</w:t>
      </w:r>
      <w:r w:rsidR="00684D65">
        <w:rPr>
          <w:rFonts w:ascii="Times New Roman" w:hAnsi="Times New Roman"/>
        </w:rPr>
        <w:t xml:space="preserve"> have been</w:t>
      </w:r>
      <w:r w:rsidR="00DB5A9A">
        <w:rPr>
          <w:rFonts w:ascii="Times New Roman" w:hAnsi="Times New Roman"/>
        </w:rPr>
        <w:t xml:space="preserve"> captives</w:t>
      </w:r>
      <w:r w:rsidR="00DC690D">
        <w:rPr>
          <w:rFonts w:ascii="Times New Roman" w:hAnsi="Times New Roman"/>
        </w:rPr>
        <w:t xml:space="preserve"> (Thompson 2013).</w:t>
      </w:r>
      <w:r w:rsidR="006D1B5A">
        <w:rPr>
          <w:rFonts w:ascii="Times New Roman" w:hAnsi="Times New Roman"/>
        </w:rPr>
        <w:t xml:space="preserve"> Each </w:t>
      </w:r>
      <w:r w:rsidR="00FB47C8">
        <w:rPr>
          <w:rFonts w:ascii="Times New Roman" w:hAnsi="Times New Roman"/>
        </w:rPr>
        <w:t>a</w:t>
      </w:r>
      <w:r w:rsidR="00684D65">
        <w:rPr>
          <w:rFonts w:ascii="Times New Roman" w:hAnsi="Times New Roman"/>
        </w:rPr>
        <w:t xml:space="preserve">ppears to have been </w:t>
      </w:r>
      <w:r w:rsidR="00925A36">
        <w:rPr>
          <w:rFonts w:ascii="Times New Roman" w:hAnsi="Times New Roman"/>
        </w:rPr>
        <w:t>s</w:t>
      </w:r>
      <w:r w:rsidR="001B7A9A">
        <w:rPr>
          <w:rFonts w:ascii="Times New Roman" w:hAnsi="Times New Roman"/>
        </w:rPr>
        <w:t xml:space="preserve">trangled, </w:t>
      </w:r>
      <w:r w:rsidR="002429C5">
        <w:rPr>
          <w:rFonts w:ascii="Times New Roman" w:hAnsi="Times New Roman"/>
        </w:rPr>
        <w:t xml:space="preserve">though </w:t>
      </w:r>
      <w:r w:rsidR="004B2A37">
        <w:rPr>
          <w:rFonts w:ascii="Times New Roman" w:hAnsi="Times New Roman"/>
        </w:rPr>
        <w:t>not by hand</w:t>
      </w:r>
      <w:r w:rsidR="001D7C7E">
        <w:rPr>
          <w:rFonts w:ascii="Times New Roman" w:hAnsi="Times New Roman"/>
        </w:rPr>
        <w:t xml:space="preserve">. Manual </w:t>
      </w:r>
      <w:r w:rsidR="001D7C7E" w:rsidRPr="007C0766">
        <w:rPr>
          <w:rFonts w:ascii="Times New Roman" w:hAnsi="Times New Roman"/>
        </w:rPr>
        <w:t xml:space="preserve">strangulation fractures a </w:t>
      </w:r>
      <w:r w:rsidR="00D9410F" w:rsidRPr="007C0766">
        <w:rPr>
          <w:rFonts w:ascii="Times New Roman" w:hAnsi="Times New Roman"/>
        </w:rPr>
        <w:t xml:space="preserve">U-shaped bone </w:t>
      </w:r>
      <w:r w:rsidR="001D7C7E" w:rsidRPr="007C0766">
        <w:rPr>
          <w:rFonts w:ascii="Times New Roman" w:hAnsi="Times New Roman"/>
        </w:rPr>
        <w:t xml:space="preserve">called hyoid, which </w:t>
      </w:r>
      <w:r w:rsidR="00D9410F" w:rsidRPr="007C0766">
        <w:rPr>
          <w:rFonts w:ascii="Times New Roman" w:hAnsi="Times New Roman"/>
        </w:rPr>
        <w:t xml:space="preserve">anchors the tongue </w:t>
      </w:r>
      <w:r w:rsidR="00C107FA" w:rsidRPr="007C0766">
        <w:rPr>
          <w:rFonts w:ascii="Times New Roman" w:hAnsi="Times New Roman"/>
        </w:rPr>
        <w:t>in place</w:t>
      </w:r>
      <w:r w:rsidR="00FB47C8">
        <w:rPr>
          <w:rFonts w:ascii="Times New Roman" w:hAnsi="Times New Roman"/>
        </w:rPr>
        <w:t>, and t</w:t>
      </w:r>
      <w:r w:rsidR="0043184F" w:rsidRPr="007C0766">
        <w:rPr>
          <w:rFonts w:ascii="Times New Roman" w:hAnsi="Times New Roman"/>
        </w:rPr>
        <w:t>he</w:t>
      </w:r>
      <w:r w:rsidR="002429C5">
        <w:rPr>
          <w:rFonts w:ascii="Times New Roman" w:hAnsi="Times New Roman"/>
        </w:rPr>
        <w:t xml:space="preserve">irs appear intact. The </w:t>
      </w:r>
      <w:r w:rsidR="00CC2226" w:rsidRPr="007C0766">
        <w:rPr>
          <w:rFonts w:ascii="Times New Roman" w:hAnsi="Times New Roman"/>
        </w:rPr>
        <w:t xml:space="preserve">skeletons </w:t>
      </w:r>
      <w:r w:rsidR="00576A23" w:rsidRPr="007C0766">
        <w:rPr>
          <w:rFonts w:ascii="Times New Roman" w:hAnsi="Times New Roman"/>
        </w:rPr>
        <w:t xml:space="preserve">present few </w:t>
      </w:r>
      <w:proofErr w:type="spellStart"/>
      <w:r w:rsidR="00D9410F" w:rsidRPr="007C0766">
        <w:rPr>
          <w:rFonts w:ascii="Times New Roman" w:hAnsi="Times New Roman"/>
        </w:rPr>
        <w:t>osteological</w:t>
      </w:r>
      <w:proofErr w:type="spellEnd"/>
      <w:r w:rsidR="00D9410F" w:rsidRPr="007C0766">
        <w:rPr>
          <w:rFonts w:ascii="Times New Roman" w:hAnsi="Times New Roman"/>
        </w:rPr>
        <w:t xml:space="preserve"> fractures</w:t>
      </w:r>
      <w:r w:rsidR="009C7313" w:rsidRPr="007C0766">
        <w:rPr>
          <w:rFonts w:ascii="Times New Roman" w:hAnsi="Times New Roman"/>
        </w:rPr>
        <w:t>, no bashed</w:t>
      </w:r>
      <w:r w:rsidR="00725BFA" w:rsidRPr="007C0766">
        <w:rPr>
          <w:rFonts w:ascii="Times New Roman" w:hAnsi="Times New Roman"/>
        </w:rPr>
        <w:t xml:space="preserve"> skulls</w:t>
      </w:r>
      <w:r w:rsidR="000C6465" w:rsidRPr="007C0766">
        <w:rPr>
          <w:rFonts w:ascii="Times New Roman" w:hAnsi="Times New Roman"/>
        </w:rPr>
        <w:t>. Someone</w:t>
      </w:r>
      <w:r w:rsidR="001D7C7E" w:rsidRPr="007C0766">
        <w:rPr>
          <w:rFonts w:ascii="Times New Roman" w:hAnsi="Times New Roman"/>
        </w:rPr>
        <w:t xml:space="preserve"> </w:t>
      </w:r>
      <w:r w:rsidR="0043184F" w:rsidRPr="007C0766">
        <w:rPr>
          <w:rFonts w:ascii="Times New Roman" w:hAnsi="Times New Roman"/>
        </w:rPr>
        <w:t xml:space="preserve">evidently </w:t>
      </w:r>
      <w:r w:rsidR="00D9410F" w:rsidRPr="007C0766">
        <w:rPr>
          <w:rFonts w:ascii="Times New Roman" w:hAnsi="Times New Roman"/>
        </w:rPr>
        <w:t>strangled</w:t>
      </w:r>
      <w:r w:rsidR="007D2945" w:rsidRPr="007C0766">
        <w:rPr>
          <w:rFonts w:ascii="Times New Roman" w:hAnsi="Times New Roman"/>
        </w:rPr>
        <w:t xml:space="preserve"> the girls</w:t>
      </w:r>
      <w:r w:rsidR="00FD75E3" w:rsidRPr="007C0766">
        <w:rPr>
          <w:rFonts w:ascii="Times New Roman" w:hAnsi="Times New Roman"/>
        </w:rPr>
        <w:t xml:space="preserve"> with a rope or </w:t>
      </w:r>
      <w:r w:rsidR="00D9410F" w:rsidRPr="007C0766">
        <w:rPr>
          <w:rFonts w:ascii="Times New Roman" w:hAnsi="Times New Roman"/>
        </w:rPr>
        <w:t>strip</w:t>
      </w:r>
      <w:r w:rsidR="00E329BD" w:rsidRPr="007C0766">
        <w:rPr>
          <w:rFonts w:ascii="Times New Roman" w:hAnsi="Times New Roman"/>
        </w:rPr>
        <w:t xml:space="preserve"> of</w:t>
      </w:r>
      <w:r w:rsidR="00E329BD">
        <w:rPr>
          <w:rFonts w:ascii="Times New Roman" w:hAnsi="Times New Roman"/>
        </w:rPr>
        <w:t xml:space="preserve"> cloth, leaving</w:t>
      </w:r>
      <w:r w:rsidR="00576A23">
        <w:rPr>
          <w:rFonts w:ascii="Times New Roman" w:hAnsi="Times New Roman"/>
        </w:rPr>
        <w:t xml:space="preserve"> no trace</w:t>
      </w:r>
      <w:r w:rsidR="00D9410F">
        <w:rPr>
          <w:rFonts w:ascii="Times New Roman" w:hAnsi="Times New Roman"/>
        </w:rPr>
        <w:t xml:space="preserve"> in bone </w:t>
      </w:r>
      <w:r w:rsidR="00CC2226">
        <w:rPr>
          <w:rFonts w:ascii="Times New Roman" w:hAnsi="Times New Roman"/>
        </w:rPr>
        <w:t>(</w:t>
      </w:r>
      <w:proofErr w:type="spellStart"/>
      <w:r w:rsidR="001B096E">
        <w:rPr>
          <w:rFonts w:ascii="Times New Roman" w:hAnsi="Times New Roman"/>
        </w:rPr>
        <w:t>Ube</w:t>
      </w:r>
      <w:r w:rsidR="00740B2A">
        <w:rPr>
          <w:rFonts w:ascii="Times New Roman" w:hAnsi="Times New Roman"/>
        </w:rPr>
        <w:t>laker</w:t>
      </w:r>
      <w:proofErr w:type="spellEnd"/>
      <w:r w:rsidR="00740B2A">
        <w:rPr>
          <w:rFonts w:ascii="Times New Roman" w:hAnsi="Times New Roman"/>
        </w:rPr>
        <w:t>, cited in Benson and Cook</w:t>
      </w:r>
      <w:r w:rsidR="00576A23">
        <w:rPr>
          <w:rFonts w:ascii="Times New Roman" w:hAnsi="Times New Roman"/>
        </w:rPr>
        <w:t xml:space="preserve"> </w:t>
      </w:r>
      <w:r w:rsidR="001B096E">
        <w:rPr>
          <w:rFonts w:ascii="Times New Roman" w:hAnsi="Times New Roman"/>
        </w:rPr>
        <w:t>2001, 168</w:t>
      </w:r>
      <w:r w:rsidR="00D9410F">
        <w:rPr>
          <w:rFonts w:ascii="Times New Roman" w:hAnsi="Times New Roman"/>
        </w:rPr>
        <w:t xml:space="preserve">). </w:t>
      </w:r>
    </w:p>
    <w:p w:rsidR="005F516D" w:rsidRDefault="008D5A51" w:rsidP="00477A8B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314C3">
        <w:rPr>
          <w:rFonts w:ascii="Times New Roman" w:hAnsi="Times New Roman"/>
        </w:rPr>
        <w:t xml:space="preserve">Their </w:t>
      </w:r>
      <w:r w:rsidR="004207CE">
        <w:rPr>
          <w:rFonts w:ascii="Times New Roman" w:hAnsi="Times New Roman"/>
        </w:rPr>
        <w:t>burial is periph</w:t>
      </w:r>
      <w:r w:rsidR="00AF5264">
        <w:rPr>
          <w:rFonts w:ascii="Times New Roman" w:hAnsi="Times New Roman"/>
        </w:rPr>
        <w:t>er</w:t>
      </w:r>
      <w:r w:rsidR="004207CE">
        <w:rPr>
          <w:rFonts w:ascii="Times New Roman" w:hAnsi="Times New Roman"/>
        </w:rPr>
        <w:t>al to a</w:t>
      </w:r>
      <w:r w:rsidR="0092201C">
        <w:rPr>
          <w:rFonts w:ascii="Times New Roman" w:hAnsi="Times New Roman"/>
        </w:rPr>
        <w:t xml:space="preserve"> </w:t>
      </w:r>
      <w:r w:rsidR="004305E7">
        <w:rPr>
          <w:rFonts w:ascii="Times New Roman" w:hAnsi="Times New Roman"/>
        </w:rPr>
        <w:t>central</w:t>
      </w:r>
      <w:r w:rsidR="0071550F">
        <w:rPr>
          <w:rFonts w:ascii="Times New Roman" w:hAnsi="Times New Roman"/>
        </w:rPr>
        <w:t xml:space="preserve"> </w:t>
      </w:r>
      <w:r w:rsidR="00CB7CB7">
        <w:rPr>
          <w:rFonts w:ascii="Times New Roman" w:hAnsi="Times New Roman"/>
        </w:rPr>
        <w:t>grave</w:t>
      </w:r>
      <w:r w:rsidR="00F606FD">
        <w:rPr>
          <w:rFonts w:ascii="Times New Roman" w:hAnsi="Times New Roman"/>
        </w:rPr>
        <w:t xml:space="preserve"> </w:t>
      </w:r>
      <w:r w:rsidR="00FE0005">
        <w:rPr>
          <w:rFonts w:ascii="Times New Roman" w:hAnsi="Times New Roman"/>
        </w:rPr>
        <w:t xml:space="preserve">belonging to </w:t>
      </w:r>
      <w:r w:rsidR="00690B4F">
        <w:rPr>
          <w:rFonts w:ascii="Times New Roman" w:hAnsi="Times New Roman"/>
        </w:rPr>
        <w:t>an elite man</w:t>
      </w:r>
      <w:r w:rsidR="00FE0005">
        <w:rPr>
          <w:rFonts w:ascii="Times New Roman" w:hAnsi="Times New Roman"/>
        </w:rPr>
        <w:t xml:space="preserve"> </w:t>
      </w:r>
      <w:r w:rsidR="00F606FD">
        <w:rPr>
          <w:rFonts w:ascii="Times New Roman" w:hAnsi="Times New Roman"/>
        </w:rPr>
        <w:t>in his 40s.</w:t>
      </w:r>
      <w:r w:rsidR="00E74877">
        <w:rPr>
          <w:rFonts w:ascii="Times New Roman" w:hAnsi="Times New Roman"/>
        </w:rPr>
        <w:t xml:space="preserve"> </w:t>
      </w:r>
      <w:r w:rsidR="00725BFA">
        <w:rPr>
          <w:rFonts w:ascii="Times New Roman" w:hAnsi="Times New Roman"/>
        </w:rPr>
        <w:t>Known as 'Birdman'</w:t>
      </w:r>
      <w:r w:rsidR="002E7BD2">
        <w:rPr>
          <w:rFonts w:ascii="Times New Roman" w:hAnsi="Times New Roman"/>
        </w:rPr>
        <w:t>,</w:t>
      </w:r>
      <w:r w:rsidR="00F36466">
        <w:rPr>
          <w:rFonts w:ascii="Times New Roman" w:hAnsi="Times New Roman"/>
        </w:rPr>
        <w:t xml:space="preserve"> he </w:t>
      </w:r>
      <w:r w:rsidR="00CB7CB7">
        <w:rPr>
          <w:rFonts w:ascii="Times New Roman" w:hAnsi="Times New Roman"/>
        </w:rPr>
        <w:t>rests on a falcon-shaped blanket</w:t>
      </w:r>
      <w:r w:rsidR="00FE0005">
        <w:rPr>
          <w:rFonts w:ascii="Times New Roman" w:hAnsi="Times New Roman"/>
        </w:rPr>
        <w:t xml:space="preserve"> </w:t>
      </w:r>
      <w:r w:rsidR="00853F70" w:rsidRPr="00520B0D">
        <w:rPr>
          <w:rFonts w:ascii="Times New Roman" w:hAnsi="Times New Roman"/>
        </w:rPr>
        <w:t>of 20,000 shell beads</w:t>
      </w:r>
      <w:r w:rsidR="00C005E2">
        <w:rPr>
          <w:rFonts w:ascii="Times New Roman" w:hAnsi="Times New Roman"/>
        </w:rPr>
        <w:t xml:space="preserve">. </w:t>
      </w:r>
      <w:r w:rsidR="00E400F3">
        <w:rPr>
          <w:rFonts w:ascii="Times New Roman" w:hAnsi="Times New Roman"/>
        </w:rPr>
        <w:t>Five</w:t>
      </w:r>
      <w:r w:rsidR="00F5683D" w:rsidRPr="00D46C73">
        <w:rPr>
          <w:rFonts w:ascii="Times New Roman" w:hAnsi="Times New Roman"/>
        </w:rPr>
        <w:t xml:space="preserve"> </w:t>
      </w:r>
      <w:r w:rsidR="00F5683D">
        <w:rPr>
          <w:rFonts w:ascii="Times New Roman" w:hAnsi="Times New Roman"/>
        </w:rPr>
        <w:t>sacrificial retainers</w:t>
      </w:r>
      <w:r w:rsidR="00D00940">
        <w:rPr>
          <w:rFonts w:ascii="Times New Roman" w:hAnsi="Times New Roman"/>
        </w:rPr>
        <w:t xml:space="preserve"> crouch </w:t>
      </w:r>
      <w:r w:rsidR="001506EF">
        <w:rPr>
          <w:rFonts w:ascii="Times New Roman" w:hAnsi="Times New Roman"/>
        </w:rPr>
        <w:t>beside</w:t>
      </w:r>
      <w:r w:rsidR="00BD353D">
        <w:rPr>
          <w:rFonts w:ascii="Times New Roman" w:hAnsi="Times New Roman"/>
        </w:rPr>
        <w:t xml:space="preserve"> him</w:t>
      </w:r>
      <w:r w:rsidR="00E400F3">
        <w:rPr>
          <w:rFonts w:ascii="Times New Roman" w:hAnsi="Times New Roman"/>
        </w:rPr>
        <w:t xml:space="preserve"> and a woman lies beneath him</w:t>
      </w:r>
      <w:r w:rsidR="00FB47C8">
        <w:rPr>
          <w:rFonts w:ascii="Times New Roman" w:hAnsi="Times New Roman"/>
        </w:rPr>
        <w:t xml:space="preserve">. </w:t>
      </w:r>
      <w:r w:rsidR="004305E7">
        <w:rPr>
          <w:rFonts w:ascii="Times New Roman" w:hAnsi="Times New Roman"/>
        </w:rPr>
        <w:t xml:space="preserve">The </w:t>
      </w:r>
      <w:r w:rsidR="00FB47C8">
        <w:rPr>
          <w:rFonts w:ascii="Times New Roman" w:hAnsi="Times New Roman"/>
        </w:rPr>
        <w:t xml:space="preserve">53 </w:t>
      </w:r>
      <w:r w:rsidR="00AF5264">
        <w:rPr>
          <w:rFonts w:ascii="Times New Roman" w:hAnsi="Times New Roman"/>
        </w:rPr>
        <w:t>matchs</w:t>
      </w:r>
      <w:r w:rsidR="005F516D">
        <w:rPr>
          <w:rFonts w:ascii="Times New Roman" w:hAnsi="Times New Roman"/>
        </w:rPr>
        <w:t xml:space="preserve">tick girls share his </w:t>
      </w:r>
      <w:r w:rsidR="00E400F3" w:rsidRPr="007C0766">
        <w:rPr>
          <w:rFonts w:ascii="Times New Roman" w:hAnsi="Times New Roman"/>
        </w:rPr>
        <w:t>wider</w:t>
      </w:r>
      <w:r w:rsidR="00370C4E" w:rsidRPr="007C0766">
        <w:rPr>
          <w:rFonts w:ascii="Times New Roman" w:hAnsi="Times New Roman"/>
        </w:rPr>
        <w:t xml:space="preserve"> </w:t>
      </w:r>
      <w:r w:rsidR="00FD75E3" w:rsidRPr="007C0766">
        <w:rPr>
          <w:rFonts w:ascii="Times New Roman" w:hAnsi="Times New Roman"/>
        </w:rPr>
        <w:t>mound</w:t>
      </w:r>
      <w:r w:rsidR="00594E3E" w:rsidRPr="007C0766">
        <w:rPr>
          <w:rFonts w:ascii="Times New Roman" w:hAnsi="Times New Roman"/>
        </w:rPr>
        <w:t xml:space="preserve"> but little el</w:t>
      </w:r>
      <w:r w:rsidR="00B74FF6" w:rsidRPr="007C0766">
        <w:rPr>
          <w:rFonts w:ascii="Times New Roman" w:hAnsi="Times New Roman"/>
        </w:rPr>
        <w:t>se</w:t>
      </w:r>
      <w:r w:rsidR="00B74FF6">
        <w:rPr>
          <w:rFonts w:ascii="Times New Roman" w:hAnsi="Times New Roman"/>
        </w:rPr>
        <w:t xml:space="preserve">. </w:t>
      </w:r>
      <w:proofErr w:type="gramStart"/>
      <w:r w:rsidR="005C33A0">
        <w:rPr>
          <w:rFonts w:ascii="Times New Roman" w:hAnsi="Times New Roman"/>
        </w:rPr>
        <w:t>Their</w:t>
      </w:r>
      <w:proofErr w:type="gramEnd"/>
      <w:r w:rsidR="005C33A0">
        <w:rPr>
          <w:rFonts w:ascii="Times New Roman" w:hAnsi="Times New Roman"/>
        </w:rPr>
        <w:t xml:space="preserve"> remains </w:t>
      </w:r>
      <w:r w:rsidR="00B74FF6">
        <w:rPr>
          <w:rFonts w:ascii="Times New Roman" w:hAnsi="Times New Roman"/>
        </w:rPr>
        <w:t>reca</w:t>
      </w:r>
      <w:r w:rsidR="004E4E9C">
        <w:rPr>
          <w:rFonts w:ascii="Times New Roman" w:hAnsi="Times New Roman"/>
        </w:rPr>
        <w:t>ll a time</w:t>
      </w:r>
      <w:r w:rsidR="00725BFA">
        <w:rPr>
          <w:rFonts w:ascii="Times New Roman" w:hAnsi="Times New Roman"/>
        </w:rPr>
        <w:t>,</w:t>
      </w:r>
      <w:r w:rsidR="0041717F">
        <w:rPr>
          <w:rFonts w:ascii="Times New Roman" w:hAnsi="Times New Roman"/>
        </w:rPr>
        <w:t xml:space="preserve"> </w:t>
      </w:r>
      <w:r w:rsidR="00D00940">
        <w:rPr>
          <w:rFonts w:ascii="Times New Roman" w:hAnsi="Times New Roman"/>
        </w:rPr>
        <w:t>not</w:t>
      </w:r>
      <w:r w:rsidR="004E4E9C">
        <w:rPr>
          <w:rFonts w:ascii="Times New Roman" w:hAnsi="Times New Roman"/>
        </w:rPr>
        <w:t xml:space="preserve"> far removed,</w:t>
      </w:r>
      <w:r w:rsidR="00594E3E">
        <w:rPr>
          <w:rFonts w:ascii="Times New Roman" w:hAnsi="Times New Roman"/>
        </w:rPr>
        <w:t xml:space="preserve"> when life was cheap and w</w:t>
      </w:r>
      <w:r w:rsidR="00CF704A">
        <w:rPr>
          <w:rFonts w:ascii="Times New Roman" w:hAnsi="Times New Roman"/>
        </w:rPr>
        <w:t>o</w:t>
      </w:r>
      <w:r w:rsidR="00B74FF6">
        <w:rPr>
          <w:rFonts w:ascii="Times New Roman" w:hAnsi="Times New Roman"/>
        </w:rPr>
        <w:t>men's lives were cheapest</w:t>
      </w:r>
      <w:r w:rsidR="0019300F">
        <w:rPr>
          <w:rFonts w:ascii="Times New Roman" w:hAnsi="Times New Roman"/>
        </w:rPr>
        <w:t xml:space="preserve">. </w:t>
      </w:r>
      <w:r w:rsidR="005C33A0">
        <w:rPr>
          <w:rFonts w:ascii="Times New Roman" w:hAnsi="Times New Roman"/>
        </w:rPr>
        <w:t>B</w:t>
      </w:r>
      <w:r w:rsidR="00FB47C8">
        <w:rPr>
          <w:rFonts w:ascii="Times New Roman" w:hAnsi="Times New Roman"/>
        </w:rPr>
        <w:t>irdman</w:t>
      </w:r>
      <w:r w:rsidR="000D1834">
        <w:rPr>
          <w:rFonts w:ascii="Times New Roman" w:hAnsi="Times New Roman"/>
        </w:rPr>
        <w:t xml:space="preserve"> </w:t>
      </w:r>
      <w:r w:rsidR="00355EC0">
        <w:rPr>
          <w:rFonts w:ascii="Times New Roman" w:hAnsi="Times New Roman"/>
        </w:rPr>
        <w:t>died of natural causes</w:t>
      </w:r>
      <w:r w:rsidR="00FB47C8">
        <w:rPr>
          <w:rFonts w:ascii="Times New Roman" w:hAnsi="Times New Roman"/>
        </w:rPr>
        <w:t>; t</w:t>
      </w:r>
      <w:r w:rsidR="00B0132C">
        <w:rPr>
          <w:rFonts w:ascii="Times New Roman" w:hAnsi="Times New Roman"/>
        </w:rPr>
        <w:t>hey</w:t>
      </w:r>
      <w:r w:rsidR="001B7A9A">
        <w:rPr>
          <w:rFonts w:ascii="Times New Roman" w:hAnsi="Times New Roman"/>
        </w:rPr>
        <w:t xml:space="preserve"> did not</w:t>
      </w:r>
      <w:r w:rsidR="00355EC0">
        <w:rPr>
          <w:rFonts w:ascii="Times New Roman" w:hAnsi="Times New Roman"/>
        </w:rPr>
        <w:t xml:space="preserve">. </w:t>
      </w:r>
      <w:r w:rsidR="001B7A9A">
        <w:rPr>
          <w:rFonts w:ascii="Times New Roman" w:hAnsi="Times New Roman"/>
        </w:rPr>
        <w:t>His</w:t>
      </w:r>
      <w:r>
        <w:rPr>
          <w:rFonts w:ascii="Times New Roman" w:hAnsi="Times New Roman"/>
        </w:rPr>
        <w:t xml:space="preserve"> life radiat</w:t>
      </w:r>
      <w:r w:rsidRPr="00341293">
        <w:rPr>
          <w:rFonts w:ascii="Times New Roman" w:hAnsi="Times New Roman"/>
        </w:rPr>
        <w:t>es invincibility</w:t>
      </w:r>
      <w:r w:rsidR="00BF2873">
        <w:rPr>
          <w:rFonts w:ascii="Times New Roman" w:hAnsi="Times New Roman"/>
        </w:rPr>
        <w:t>, proclaiming</w:t>
      </w:r>
      <w:r w:rsidR="00C63E1F" w:rsidRPr="00341293">
        <w:rPr>
          <w:rFonts w:ascii="Times New Roman" w:hAnsi="Times New Roman"/>
        </w:rPr>
        <w:t xml:space="preserve"> itself </w:t>
      </w:r>
      <w:r w:rsidRPr="00341293">
        <w:rPr>
          <w:rFonts w:ascii="Times New Roman" w:hAnsi="Times New Roman"/>
        </w:rPr>
        <w:t xml:space="preserve">in ways </w:t>
      </w:r>
      <w:r w:rsidR="00477A8B">
        <w:rPr>
          <w:rFonts w:ascii="Times New Roman" w:hAnsi="Times New Roman"/>
        </w:rPr>
        <w:t>theirs cannot</w:t>
      </w:r>
      <w:r w:rsidR="00B0132C" w:rsidRPr="00341293">
        <w:rPr>
          <w:rFonts w:ascii="Times New Roman" w:hAnsi="Times New Roman"/>
        </w:rPr>
        <w:t xml:space="preserve">. </w:t>
      </w:r>
      <w:r w:rsidR="007C0766">
        <w:rPr>
          <w:rFonts w:ascii="Times New Roman" w:hAnsi="Times New Roman"/>
        </w:rPr>
        <w:t xml:space="preserve">Beneath Mound </w:t>
      </w:r>
      <w:r w:rsidR="001B7A9A" w:rsidRPr="00341293">
        <w:rPr>
          <w:rFonts w:ascii="Times New Roman" w:hAnsi="Times New Roman"/>
        </w:rPr>
        <w:t>7</w:t>
      </w:r>
      <w:r w:rsidR="007C0766">
        <w:rPr>
          <w:rFonts w:ascii="Times New Roman" w:hAnsi="Times New Roman"/>
        </w:rPr>
        <w:t>2</w:t>
      </w:r>
      <w:r w:rsidR="001B7A9A" w:rsidRPr="00341293">
        <w:rPr>
          <w:rFonts w:ascii="Times New Roman" w:hAnsi="Times New Roman"/>
        </w:rPr>
        <w:t>, Birdman</w:t>
      </w:r>
      <w:r w:rsidRPr="00341293">
        <w:rPr>
          <w:rFonts w:ascii="Times New Roman" w:hAnsi="Times New Roman"/>
        </w:rPr>
        <w:t xml:space="preserve"> is</w:t>
      </w:r>
      <w:r w:rsidR="00210880">
        <w:rPr>
          <w:rFonts w:ascii="Times New Roman" w:hAnsi="Times New Roman"/>
        </w:rPr>
        <w:t xml:space="preserve"> un</w:t>
      </w:r>
      <w:r w:rsidR="001B7A9A" w:rsidRPr="00341293">
        <w:rPr>
          <w:rFonts w:ascii="Times New Roman" w:hAnsi="Times New Roman"/>
        </w:rPr>
        <w:t>diminished</w:t>
      </w:r>
      <w:r w:rsidR="001B7A9A">
        <w:rPr>
          <w:rFonts w:ascii="Times New Roman" w:hAnsi="Times New Roman"/>
        </w:rPr>
        <w:t>. In command of</w:t>
      </w:r>
      <w:r w:rsidR="001B7A9A" w:rsidRPr="00B0337C">
        <w:rPr>
          <w:rFonts w:ascii="Times New Roman" w:hAnsi="Times New Roman"/>
        </w:rPr>
        <w:t xml:space="preserve"> </w:t>
      </w:r>
      <w:r w:rsidR="001B7A9A">
        <w:rPr>
          <w:rFonts w:ascii="Times New Roman" w:hAnsi="Times New Roman"/>
        </w:rPr>
        <w:t xml:space="preserve">a lost world, he asserts ownership over the </w:t>
      </w:r>
      <w:r w:rsidR="00341293">
        <w:rPr>
          <w:rFonts w:ascii="Times New Roman" w:hAnsi="Times New Roman"/>
        </w:rPr>
        <w:t>semi-</w:t>
      </w:r>
      <w:r w:rsidR="001B7A9A">
        <w:rPr>
          <w:rFonts w:ascii="Times New Roman" w:hAnsi="Times New Roman"/>
        </w:rPr>
        <w:t>precio</w:t>
      </w:r>
      <w:r w:rsidR="00CA4D2D">
        <w:rPr>
          <w:rFonts w:ascii="Times New Roman" w:hAnsi="Times New Roman"/>
        </w:rPr>
        <w:t>us objects around him:</w:t>
      </w:r>
      <w:r w:rsidR="001B7A9A">
        <w:rPr>
          <w:rFonts w:ascii="Times New Roman" w:hAnsi="Times New Roman"/>
        </w:rPr>
        <w:t xml:space="preserve"> mica, sheet copper, pottery ve</w:t>
      </w:r>
      <w:r>
        <w:rPr>
          <w:rFonts w:ascii="Times New Roman" w:hAnsi="Times New Roman"/>
        </w:rPr>
        <w:t>ssels, projectile arrowheads,</w:t>
      </w:r>
      <w:r w:rsidR="001B7A9A">
        <w:rPr>
          <w:rFonts w:ascii="Times New Roman" w:hAnsi="Times New Roman"/>
        </w:rPr>
        <w:t xml:space="preserve"> conch shell </w:t>
      </w:r>
      <w:r w:rsidR="001B7A9A" w:rsidRPr="00341293">
        <w:rPr>
          <w:rFonts w:ascii="Times New Roman" w:hAnsi="Times New Roman"/>
        </w:rPr>
        <w:t>beads</w:t>
      </w:r>
      <w:r w:rsidR="00FB47C8">
        <w:rPr>
          <w:rFonts w:ascii="Times New Roman" w:hAnsi="Times New Roman"/>
        </w:rPr>
        <w:t xml:space="preserve">, and people </w:t>
      </w:r>
      <w:r w:rsidR="001B7A9A" w:rsidRPr="00341293">
        <w:rPr>
          <w:rFonts w:ascii="Times New Roman" w:hAnsi="Times New Roman"/>
        </w:rPr>
        <w:t>(Fowler</w:t>
      </w:r>
      <w:r w:rsidR="001B7A9A">
        <w:rPr>
          <w:rFonts w:ascii="Times New Roman" w:hAnsi="Times New Roman"/>
        </w:rPr>
        <w:t xml:space="preserve">, Rose, Vander </w:t>
      </w:r>
      <w:proofErr w:type="spellStart"/>
      <w:r w:rsidR="001B7A9A">
        <w:rPr>
          <w:rFonts w:ascii="Times New Roman" w:hAnsi="Times New Roman"/>
        </w:rPr>
        <w:t>Leest</w:t>
      </w:r>
      <w:proofErr w:type="spellEnd"/>
      <w:r w:rsidR="001B7A9A">
        <w:rPr>
          <w:rFonts w:ascii="Times New Roman" w:hAnsi="Times New Roman"/>
        </w:rPr>
        <w:t xml:space="preserve"> and </w:t>
      </w:r>
      <w:proofErr w:type="spellStart"/>
      <w:r w:rsidR="001B7A9A">
        <w:rPr>
          <w:rFonts w:ascii="Times New Roman" w:hAnsi="Times New Roman"/>
        </w:rPr>
        <w:t>Ahler</w:t>
      </w:r>
      <w:proofErr w:type="spellEnd"/>
      <w:r w:rsidR="001B7A9A">
        <w:rPr>
          <w:rFonts w:ascii="Times New Roman" w:hAnsi="Times New Roman"/>
        </w:rPr>
        <w:t xml:space="preserve"> 1999, 3-8).</w:t>
      </w:r>
      <w:r w:rsidR="001B7A9A">
        <w:rPr>
          <w:rFonts w:ascii="Times New Roman" w:hAnsi="Times New Roman"/>
          <w:color w:val="FF0000"/>
        </w:rPr>
        <w:t xml:space="preserve"> </w:t>
      </w:r>
      <w:r w:rsidR="001B7A9A">
        <w:rPr>
          <w:rFonts w:ascii="Times New Roman" w:hAnsi="Times New Roman"/>
        </w:rPr>
        <w:t>Birdman's clutter is a social declaration, aimed at securi</w:t>
      </w:r>
      <w:r w:rsidR="00D468A6">
        <w:rPr>
          <w:rFonts w:ascii="Times New Roman" w:hAnsi="Times New Roman"/>
        </w:rPr>
        <w:t>ng his</w:t>
      </w:r>
      <w:r w:rsidR="001B7A9A">
        <w:rPr>
          <w:rFonts w:ascii="Times New Roman" w:hAnsi="Times New Roman"/>
        </w:rPr>
        <w:t xml:space="preserve"> identit</w:t>
      </w:r>
      <w:r w:rsidR="00B0132C">
        <w:rPr>
          <w:rFonts w:ascii="Times New Roman" w:hAnsi="Times New Roman"/>
        </w:rPr>
        <w:t>y through time</w:t>
      </w:r>
      <w:r w:rsidR="001B7A9A">
        <w:rPr>
          <w:rFonts w:ascii="Times New Roman" w:hAnsi="Times New Roman"/>
        </w:rPr>
        <w:t xml:space="preserve">. </w:t>
      </w:r>
    </w:p>
    <w:p w:rsidR="00C3357C" w:rsidRDefault="005F516D" w:rsidP="005F516D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77A8B">
        <w:rPr>
          <w:rFonts w:ascii="Times New Roman" w:hAnsi="Times New Roman"/>
        </w:rPr>
        <w:t>In this, he triumphs.</w:t>
      </w:r>
      <w:r w:rsidR="001B7A9A">
        <w:rPr>
          <w:rFonts w:ascii="Times New Roman" w:hAnsi="Times New Roman"/>
        </w:rPr>
        <w:t xml:space="preserve"> </w:t>
      </w:r>
      <w:r w:rsidR="005163F0">
        <w:rPr>
          <w:rFonts w:ascii="Times New Roman" w:hAnsi="Times New Roman"/>
        </w:rPr>
        <w:t>H</w:t>
      </w:r>
      <w:r w:rsidR="005A68E6">
        <w:rPr>
          <w:rFonts w:ascii="Times New Roman" w:hAnsi="Times New Roman"/>
        </w:rPr>
        <w:t>is</w:t>
      </w:r>
      <w:r w:rsidR="00D00940">
        <w:rPr>
          <w:rFonts w:ascii="Times New Roman" w:hAnsi="Times New Roman"/>
        </w:rPr>
        <w:t xml:space="preserve"> </w:t>
      </w:r>
      <w:r w:rsidR="004305E7">
        <w:rPr>
          <w:rFonts w:ascii="Times New Roman" w:hAnsi="Times New Roman"/>
        </w:rPr>
        <w:t>honored life an</w:t>
      </w:r>
      <w:r w:rsidR="005A68E6">
        <w:rPr>
          <w:rFonts w:ascii="Times New Roman" w:hAnsi="Times New Roman"/>
        </w:rPr>
        <w:t xml:space="preserve">d well-provisioned afterlife </w:t>
      </w:r>
      <w:r w:rsidR="004305E7">
        <w:rPr>
          <w:rFonts w:ascii="Times New Roman" w:hAnsi="Times New Roman"/>
        </w:rPr>
        <w:t>practically</w:t>
      </w:r>
      <w:r w:rsidR="00E7416A">
        <w:rPr>
          <w:rFonts w:ascii="Times New Roman" w:hAnsi="Times New Roman"/>
        </w:rPr>
        <w:t xml:space="preserve"> caw</w:t>
      </w:r>
      <w:r w:rsidR="00594E3E">
        <w:rPr>
          <w:rFonts w:ascii="Times New Roman" w:hAnsi="Times New Roman"/>
        </w:rPr>
        <w:t xml:space="preserve"> hegemonic exploitation. </w:t>
      </w:r>
      <w:r w:rsidR="0041717F" w:rsidRPr="000746A8">
        <w:rPr>
          <w:rFonts w:ascii="Times New Roman" w:hAnsi="Times New Roman"/>
        </w:rPr>
        <w:t>In Birdman's presence, the pull toward</w:t>
      </w:r>
      <w:r w:rsidR="001662EE">
        <w:rPr>
          <w:rFonts w:ascii="Times New Roman" w:hAnsi="Times New Roman"/>
        </w:rPr>
        <w:t>s</w:t>
      </w:r>
      <w:r w:rsidR="0041717F" w:rsidRPr="000746A8">
        <w:rPr>
          <w:rFonts w:ascii="Times New Roman" w:hAnsi="Times New Roman"/>
        </w:rPr>
        <w:t xml:space="preserve"> naturalistic fallacy is almost disarticulating. </w:t>
      </w:r>
      <w:r w:rsidR="0078314E">
        <w:rPr>
          <w:rFonts w:ascii="Times New Roman" w:hAnsi="Times New Roman"/>
        </w:rPr>
        <w:t>We are told</w:t>
      </w:r>
      <w:r w:rsidR="000746A8">
        <w:rPr>
          <w:rFonts w:ascii="Times New Roman" w:hAnsi="Times New Roman"/>
        </w:rPr>
        <w:t xml:space="preserve"> </w:t>
      </w:r>
      <w:r w:rsidR="007C65F1">
        <w:rPr>
          <w:rFonts w:ascii="Times New Roman" w:hAnsi="Times New Roman"/>
        </w:rPr>
        <w:t>'</w:t>
      </w:r>
      <w:r w:rsidR="000746A8">
        <w:rPr>
          <w:rFonts w:ascii="Times New Roman" w:hAnsi="Times New Roman"/>
        </w:rPr>
        <w:t>[</w:t>
      </w:r>
      <w:proofErr w:type="gramStart"/>
      <w:r w:rsidR="000746A8">
        <w:rPr>
          <w:rFonts w:ascii="Times New Roman" w:hAnsi="Times New Roman"/>
        </w:rPr>
        <w:t>t]</w:t>
      </w:r>
      <w:r w:rsidR="000746A8" w:rsidRPr="000746A8">
        <w:rPr>
          <w:rFonts w:ascii="Times New Roman" w:hAnsi="Times New Roman"/>
        </w:rPr>
        <w:t>he</w:t>
      </w:r>
      <w:proofErr w:type="gramEnd"/>
      <w:r w:rsidR="000746A8" w:rsidRPr="000746A8">
        <w:rPr>
          <w:rFonts w:ascii="Times New Roman" w:hAnsi="Times New Roman"/>
        </w:rPr>
        <w:t xml:space="preserve"> practice of universalizing, a priori, of merely asserting/assuming the widespread validity/relevance of some positio</w:t>
      </w:r>
      <w:r w:rsidR="000746A8">
        <w:rPr>
          <w:rFonts w:ascii="Times New Roman" w:hAnsi="Times New Roman"/>
        </w:rPr>
        <w:t>n is now widely recognized as</w:t>
      </w:r>
      <w:r w:rsidR="000746A8" w:rsidRPr="000746A8">
        <w:rPr>
          <w:rFonts w:ascii="Times New Roman" w:hAnsi="Times New Roman"/>
        </w:rPr>
        <w:t>, at best, a methodological mistake</w:t>
      </w:r>
      <w:r w:rsidR="007C65F1">
        <w:rPr>
          <w:rFonts w:ascii="Times New Roman" w:hAnsi="Times New Roman"/>
        </w:rPr>
        <w:t>'</w:t>
      </w:r>
      <w:r w:rsidR="00740B2A">
        <w:rPr>
          <w:rFonts w:ascii="Times New Roman" w:hAnsi="Times New Roman"/>
        </w:rPr>
        <w:t xml:space="preserve"> (Lawson 1999, </w:t>
      </w:r>
      <w:r w:rsidR="00355EC0">
        <w:rPr>
          <w:rFonts w:ascii="Times New Roman" w:hAnsi="Times New Roman"/>
        </w:rPr>
        <w:t>25), y</w:t>
      </w:r>
      <w:r w:rsidR="00EC37FF">
        <w:rPr>
          <w:rFonts w:ascii="Times New Roman" w:hAnsi="Times New Roman"/>
        </w:rPr>
        <w:t>et t</w:t>
      </w:r>
      <w:r w:rsidR="0078314E">
        <w:rPr>
          <w:rFonts w:ascii="Times New Roman" w:hAnsi="Times New Roman"/>
        </w:rPr>
        <w:t>his</w:t>
      </w:r>
      <w:r w:rsidR="00ED249C">
        <w:rPr>
          <w:rFonts w:ascii="Times New Roman" w:hAnsi="Times New Roman"/>
        </w:rPr>
        <w:t xml:space="preserve"> </w:t>
      </w:r>
      <w:r w:rsidR="007D2945">
        <w:rPr>
          <w:rFonts w:ascii="Times New Roman" w:hAnsi="Times New Roman"/>
        </w:rPr>
        <w:t xml:space="preserve">is a </w:t>
      </w:r>
      <w:r w:rsidR="00ED249C">
        <w:rPr>
          <w:rFonts w:ascii="Times New Roman" w:hAnsi="Times New Roman"/>
        </w:rPr>
        <w:t>mistake</w:t>
      </w:r>
      <w:r w:rsidR="0078314E">
        <w:rPr>
          <w:rFonts w:ascii="Times New Roman" w:hAnsi="Times New Roman"/>
        </w:rPr>
        <w:t xml:space="preserve"> </w:t>
      </w:r>
      <w:r w:rsidR="00ED249C">
        <w:rPr>
          <w:rFonts w:ascii="Times New Roman" w:hAnsi="Times New Roman"/>
        </w:rPr>
        <w:t>we</w:t>
      </w:r>
      <w:r w:rsidR="00EC37FF">
        <w:rPr>
          <w:rFonts w:ascii="Times New Roman" w:hAnsi="Times New Roman"/>
        </w:rPr>
        <w:t xml:space="preserve"> desperately</w:t>
      </w:r>
      <w:r w:rsidR="00F7419E">
        <w:rPr>
          <w:rFonts w:ascii="Times New Roman" w:hAnsi="Times New Roman"/>
        </w:rPr>
        <w:t xml:space="preserve"> wish</w:t>
      </w:r>
      <w:r w:rsidR="006E00FD">
        <w:rPr>
          <w:rFonts w:ascii="Times New Roman" w:hAnsi="Times New Roman"/>
        </w:rPr>
        <w:t xml:space="preserve"> </w:t>
      </w:r>
      <w:r w:rsidR="00ED249C" w:rsidRPr="00ED249C">
        <w:rPr>
          <w:rFonts w:ascii="Times New Roman" w:hAnsi="Times New Roman"/>
        </w:rPr>
        <w:t>to</w:t>
      </w:r>
      <w:r w:rsidR="00EC37FF">
        <w:rPr>
          <w:rFonts w:ascii="Times New Roman" w:hAnsi="Times New Roman"/>
        </w:rPr>
        <w:t xml:space="preserve"> make. </w:t>
      </w:r>
      <w:r w:rsidR="00725BFA">
        <w:rPr>
          <w:rFonts w:ascii="Times New Roman" w:hAnsi="Times New Roman"/>
        </w:rPr>
        <w:t>Distilling right from wrong</w:t>
      </w:r>
      <w:r w:rsidR="007D2945">
        <w:rPr>
          <w:rFonts w:ascii="Times New Roman" w:hAnsi="Times New Roman"/>
        </w:rPr>
        <w:t xml:space="preserve">, </w:t>
      </w:r>
      <w:r w:rsidR="00391FBE">
        <w:rPr>
          <w:rFonts w:ascii="Times New Roman" w:hAnsi="Times New Roman"/>
        </w:rPr>
        <w:t xml:space="preserve">life from </w:t>
      </w:r>
      <w:r w:rsidR="00391FBE" w:rsidRPr="00624A19">
        <w:rPr>
          <w:rFonts w:ascii="Times New Roman" w:hAnsi="Times New Roman"/>
        </w:rPr>
        <w:t>death</w:t>
      </w:r>
      <w:r w:rsidR="008D5A51" w:rsidRPr="00624A19">
        <w:rPr>
          <w:rFonts w:ascii="Times New Roman" w:hAnsi="Times New Roman"/>
        </w:rPr>
        <w:t xml:space="preserve">, </w:t>
      </w:r>
      <w:r w:rsidR="007B39AC" w:rsidRPr="00624A19">
        <w:rPr>
          <w:rFonts w:ascii="Times New Roman" w:hAnsi="Times New Roman"/>
        </w:rPr>
        <w:t>power from protest</w:t>
      </w:r>
      <w:r w:rsidR="00391FBE" w:rsidRPr="00624A19">
        <w:rPr>
          <w:rFonts w:ascii="Times New Roman" w:hAnsi="Times New Roman"/>
        </w:rPr>
        <w:t xml:space="preserve"> feels</w:t>
      </w:r>
      <w:r w:rsidR="00ED249C" w:rsidRPr="00624A19">
        <w:rPr>
          <w:rFonts w:ascii="Times New Roman" w:hAnsi="Times New Roman"/>
        </w:rPr>
        <w:t xml:space="preserve"> </w:t>
      </w:r>
      <w:r w:rsidR="00355EC0" w:rsidRPr="00624A19">
        <w:rPr>
          <w:rFonts w:ascii="Times New Roman" w:hAnsi="Times New Roman"/>
        </w:rPr>
        <w:t>reassuring</w:t>
      </w:r>
      <w:r w:rsidR="00FA128C" w:rsidRPr="00624A19">
        <w:rPr>
          <w:rFonts w:ascii="Times New Roman" w:hAnsi="Times New Roman"/>
        </w:rPr>
        <w:t xml:space="preserve">. </w:t>
      </w:r>
      <w:r w:rsidR="005A68E6" w:rsidRPr="00624A19">
        <w:rPr>
          <w:rFonts w:ascii="Times New Roman" w:hAnsi="Times New Roman"/>
        </w:rPr>
        <w:t>Still,</w:t>
      </w:r>
      <w:r w:rsidR="008E46F9" w:rsidRPr="00624A19">
        <w:rPr>
          <w:rFonts w:ascii="Times New Roman" w:hAnsi="Times New Roman"/>
        </w:rPr>
        <w:t xml:space="preserve"> </w:t>
      </w:r>
      <w:r w:rsidR="004238DC" w:rsidRPr="00624A19">
        <w:rPr>
          <w:rFonts w:ascii="Times New Roman" w:hAnsi="Times New Roman"/>
        </w:rPr>
        <w:t>we are told, w</w:t>
      </w:r>
      <w:r w:rsidR="005D72AE" w:rsidRPr="00624A19">
        <w:rPr>
          <w:rFonts w:ascii="Times New Roman" w:hAnsi="Times New Roman"/>
        </w:rPr>
        <w:t xml:space="preserve">hen radical </w:t>
      </w:r>
      <w:r w:rsidR="00F907AB" w:rsidRPr="00624A19">
        <w:rPr>
          <w:rFonts w:ascii="Times New Roman" w:hAnsi="Times New Roman"/>
        </w:rPr>
        <w:t>feminist val</w:t>
      </w:r>
      <w:r w:rsidR="00F907AB">
        <w:rPr>
          <w:rFonts w:ascii="Times New Roman" w:hAnsi="Times New Roman"/>
        </w:rPr>
        <w:t>ues are inferre</w:t>
      </w:r>
      <w:r w:rsidR="00951716">
        <w:rPr>
          <w:rFonts w:ascii="Times New Roman" w:hAnsi="Times New Roman"/>
        </w:rPr>
        <w:t>d from</w:t>
      </w:r>
      <w:r w:rsidR="00C53752">
        <w:rPr>
          <w:rFonts w:ascii="Times New Roman" w:hAnsi="Times New Roman"/>
        </w:rPr>
        <w:t xml:space="preserve"> trace evidence</w:t>
      </w:r>
      <w:r w:rsidR="00F521F8">
        <w:rPr>
          <w:rFonts w:ascii="Times New Roman" w:hAnsi="Times New Roman"/>
        </w:rPr>
        <w:t xml:space="preserve"> and </w:t>
      </w:r>
      <w:r w:rsidR="006E00FD">
        <w:rPr>
          <w:rFonts w:ascii="Times New Roman" w:hAnsi="Times New Roman"/>
        </w:rPr>
        <w:t xml:space="preserve">left </w:t>
      </w:r>
      <w:r w:rsidR="00F521F8">
        <w:rPr>
          <w:rFonts w:ascii="Times New Roman" w:hAnsi="Times New Roman"/>
        </w:rPr>
        <w:t>unexamined</w:t>
      </w:r>
      <w:r w:rsidR="00015C2E">
        <w:rPr>
          <w:rFonts w:ascii="Times New Roman" w:hAnsi="Times New Roman"/>
        </w:rPr>
        <w:t>, methodology breaks</w:t>
      </w:r>
      <w:r w:rsidR="00F907AB">
        <w:rPr>
          <w:rFonts w:ascii="Times New Roman" w:hAnsi="Times New Roman"/>
        </w:rPr>
        <w:t xml:space="preserve"> down. </w:t>
      </w:r>
      <w:r w:rsidR="00EF50A2">
        <w:rPr>
          <w:rFonts w:ascii="Times New Roman" w:hAnsi="Times New Roman"/>
        </w:rPr>
        <w:t>O</w:t>
      </w:r>
      <w:r w:rsidR="00BB0E93">
        <w:rPr>
          <w:rFonts w:ascii="Times New Roman" w:hAnsi="Times New Roman"/>
        </w:rPr>
        <w:t>ur</w:t>
      </w:r>
      <w:r w:rsidR="005A58C3">
        <w:rPr>
          <w:rFonts w:ascii="Times New Roman" w:hAnsi="Times New Roman"/>
        </w:rPr>
        <w:t xml:space="preserve"> project</w:t>
      </w:r>
      <w:r w:rsidR="00A54A52">
        <w:rPr>
          <w:rFonts w:ascii="Times New Roman" w:hAnsi="Times New Roman"/>
        </w:rPr>
        <w:t xml:space="preserve"> </w:t>
      </w:r>
      <w:r w:rsidR="00FC53B3" w:rsidRPr="00B0337C">
        <w:rPr>
          <w:rFonts w:ascii="Times New Roman" w:hAnsi="Times New Roman"/>
        </w:rPr>
        <w:t>is to understand</w:t>
      </w:r>
      <w:r w:rsidR="00056F86">
        <w:rPr>
          <w:rFonts w:ascii="Times New Roman" w:hAnsi="Times New Roman"/>
        </w:rPr>
        <w:t xml:space="preserve"> as the subjects </w:t>
      </w:r>
      <w:r w:rsidR="00EB7EDF" w:rsidRPr="00B0337C">
        <w:rPr>
          <w:rFonts w:ascii="Times New Roman" w:hAnsi="Times New Roman"/>
        </w:rPr>
        <w:t>would have understood</w:t>
      </w:r>
      <w:r w:rsidR="00EE49EA">
        <w:rPr>
          <w:rFonts w:ascii="Times New Roman" w:hAnsi="Times New Roman"/>
        </w:rPr>
        <w:t xml:space="preserve"> </w:t>
      </w:r>
      <w:r w:rsidR="00273DC9">
        <w:rPr>
          <w:rFonts w:ascii="Times New Roman" w:hAnsi="Times New Roman"/>
        </w:rPr>
        <w:t>without the distractio</w:t>
      </w:r>
      <w:r w:rsidR="00C53752">
        <w:rPr>
          <w:rFonts w:ascii="Times New Roman" w:hAnsi="Times New Roman"/>
        </w:rPr>
        <w:t>n</w:t>
      </w:r>
      <w:r w:rsidR="005F16C1">
        <w:rPr>
          <w:rFonts w:ascii="Times New Roman" w:hAnsi="Times New Roman"/>
        </w:rPr>
        <w:t xml:space="preserve"> </w:t>
      </w:r>
      <w:r w:rsidR="00C42602">
        <w:rPr>
          <w:rFonts w:ascii="Times New Roman" w:hAnsi="Times New Roman"/>
        </w:rPr>
        <w:t>of moral crisis</w:t>
      </w:r>
      <w:r w:rsidR="00944A09">
        <w:rPr>
          <w:rFonts w:ascii="Times New Roman" w:hAnsi="Times New Roman"/>
        </w:rPr>
        <w:t xml:space="preserve">. </w:t>
      </w:r>
      <w:r w:rsidR="000239A2">
        <w:rPr>
          <w:rFonts w:ascii="Times New Roman" w:hAnsi="Times New Roman"/>
        </w:rPr>
        <w:t xml:space="preserve">As </w:t>
      </w:r>
      <w:r w:rsidR="005A6E36">
        <w:rPr>
          <w:rFonts w:ascii="Times New Roman" w:hAnsi="Times New Roman"/>
        </w:rPr>
        <w:t>Max Weber</w:t>
      </w:r>
      <w:r w:rsidR="000239A2">
        <w:rPr>
          <w:rFonts w:ascii="Times New Roman" w:hAnsi="Times New Roman"/>
        </w:rPr>
        <w:t xml:space="preserve"> </w:t>
      </w:r>
      <w:r w:rsidR="005A6E36">
        <w:rPr>
          <w:rFonts w:ascii="Times New Roman" w:hAnsi="Times New Roman"/>
        </w:rPr>
        <w:t>cautions</w:t>
      </w:r>
      <w:r w:rsidR="005A58C3">
        <w:rPr>
          <w:rFonts w:ascii="Times New Roman" w:hAnsi="Times New Roman"/>
        </w:rPr>
        <w:t>, the</w:t>
      </w:r>
      <w:r w:rsidR="00B57625">
        <w:rPr>
          <w:rFonts w:ascii="Times New Roman" w:hAnsi="Times New Roman"/>
        </w:rPr>
        <w:t xml:space="preserve"> </w:t>
      </w:r>
      <w:r w:rsidR="00690387" w:rsidRPr="00B0337C">
        <w:rPr>
          <w:rFonts w:ascii="Times New Roman" w:hAnsi="Times New Roman"/>
        </w:rPr>
        <w:t>descent into v</w:t>
      </w:r>
      <w:r w:rsidR="00405D56">
        <w:rPr>
          <w:rFonts w:ascii="Times New Roman" w:hAnsi="Times New Roman"/>
        </w:rPr>
        <w:t>alue-laden science</w:t>
      </w:r>
      <w:r w:rsidR="00CE047C">
        <w:rPr>
          <w:rFonts w:ascii="Times New Roman" w:hAnsi="Times New Roman"/>
        </w:rPr>
        <w:t xml:space="preserve"> comes at a cost</w:t>
      </w:r>
      <w:r w:rsidR="00405D56">
        <w:rPr>
          <w:rFonts w:ascii="Times New Roman" w:hAnsi="Times New Roman"/>
        </w:rPr>
        <w:t>:</w:t>
      </w:r>
      <w:r w:rsidR="00690387" w:rsidRPr="00B0337C">
        <w:rPr>
          <w:rFonts w:ascii="Times New Roman" w:hAnsi="Times New Roman"/>
        </w:rPr>
        <w:t xml:space="preserve"> </w:t>
      </w:r>
      <w:r w:rsidR="007C65F1">
        <w:rPr>
          <w:rFonts w:ascii="Times New Roman" w:hAnsi="Times New Roman"/>
        </w:rPr>
        <w:t>'</w:t>
      </w:r>
      <w:r w:rsidR="00690387" w:rsidRPr="00B0337C">
        <w:rPr>
          <w:rFonts w:ascii="Times New Roman" w:hAnsi="Times New Roman"/>
        </w:rPr>
        <w:t>Whenever the person of science introduces his personal value judgment, a full un</w:t>
      </w:r>
      <w:r w:rsidR="004A29FA">
        <w:rPr>
          <w:rFonts w:ascii="Times New Roman" w:hAnsi="Times New Roman"/>
        </w:rPr>
        <w:t>derstanding of the facts ceases</w:t>
      </w:r>
      <w:r w:rsidR="007C65F1">
        <w:rPr>
          <w:rFonts w:ascii="Times New Roman" w:hAnsi="Times New Roman"/>
        </w:rPr>
        <w:t>'</w:t>
      </w:r>
      <w:r w:rsidR="004A29FA">
        <w:rPr>
          <w:rFonts w:ascii="Times New Roman" w:hAnsi="Times New Roman"/>
        </w:rPr>
        <w:t xml:space="preserve"> (</w:t>
      </w:r>
      <w:r w:rsidR="00431A10">
        <w:rPr>
          <w:rFonts w:ascii="Times New Roman" w:hAnsi="Times New Roman"/>
        </w:rPr>
        <w:t>1946</w:t>
      </w:r>
      <w:r w:rsidR="00F90CF5">
        <w:rPr>
          <w:rFonts w:ascii="Times New Roman" w:hAnsi="Times New Roman"/>
        </w:rPr>
        <w:t>,</w:t>
      </w:r>
      <w:r w:rsidR="00740B2A">
        <w:rPr>
          <w:rFonts w:ascii="Times New Roman" w:hAnsi="Times New Roman"/>
        </w:rPr>
        <w:t xml:space="preserve"> </w:t>
      </w:r>
      <w:r w:rsidR="004A29FA">
        <w:rPr>
          <w:rFonts w:ascii="Times New Roman" w:hAnsi="Times New Roman"/>
        </w:rPr>
        <w:t>146</w:t>
      </w:r>
      <w:r w:rsidR="00431A10">
        <w:rPr>
          <w:rFonts w:ascii="Times New Roman" w:hAnsi="Times New Roman"/>
        </w:rPr>
        <w:t>)</w:t>
      </w:r>
      <w:r w:rsidR="004A29FA">
        <w:rPr>
          <w:rFonts w:ascii="Times New Roman" w:hAnsi="Times New Roman"/>
        </w:rPr>
        <w:t>.</w:t>
      </w:r>
      <w:r w:rsidR="00E817FB" w:rsidRPr="00B0337C">
        <w:rPr>
          <w:rFonts w:ascii="Times New Roman" w:hAnsi="Times New Roman"/>
        </w:rPr>
        <w:t xml:space="preserve"> </w:t>
      </w:r>
      <w:r w:rsidR="00944A09">
        <w:rPr>
          <w:rFonts w:ascii="Times New Roman" w:hAnsi="Times New Roman"/>
        </w:rPr>
        <w:t>G</w:t>
      </w:r>
      <w:r w:rsidR="00E6695F" w:rsidRPr="00B0337C">
        <w:rPr>
          <w:rFonts w:ascii="Times New Roman" w:hAnsi="Times New Roman"/>
        </w:rPr>
        <w:t xml:space="preserve">ender </w:t>
      </w:r>
      <w:r w:rsidR="006C0DAE" w:rsidRPr="00B0337C">
        <w:rPr>
          <w:rFonts w:ascii="Times New Roman" w:hAnsi="Times New Roman"/>
        </w:rPr>
        <w:t>ar</w:t>
      </w:r>
      <w:r w:rsidR="008D4844" w:rsidRPr="00B0337C">
        <w:rPr>
          <w:rFonts w:ascii="Times New Roman" w:hAnsi="Times New Roman"/>
        </w:rPr>
        <w:t xml:space="preserve">cheology </w:t>
      </w:r>
      <w:r w:rsidR="009B17CC">
        <w:rPr>
          <w:rFonts w:ascii="Times New Roman" w:hAnsi="Times New Roman"/>
        </w:rPr>
        <w:t>might</w:t>
      </w:r>
      <w:r w:rsidR="005A58C3">
        <w:rPr>
          <w:rFonts w:ascii="Times New Roman" w:hAnsi="Times New Roman"/>
        </w:rPr>
        <w:t xml:space="preserve"> </w:t>
      </w:r>
      <w:r w:rsidR="00944A09">
        <w:rPr>
          <w:rFonts w:ascii="Times New Roman" w:hAnsi="Times New Roman"/>
        </w:rPr>
        <w:t>thus</w:t>
      </w:r>
      <w:r w:rsidR="00D23FA4">
        <w:rPr>
          <w:rFonts w:ascii="Times New Roman" w:hAnsi="Times New Roman"/>
        </w:rPr>
        <w:t xml:space="preserve"> </w:t>
      </w:r>
      <w:r w:rsidR="00951716">
        <w:rPr>
          <w:rFonts w:ascii="Times New Roman" w:hAnsi="Times New Roman"/>
        </w:rPr>
        <w:t xml:space="preserve">be </w:t>
      </w:r>
      <w:r w:rsidR="00E817FB" w:rsidRPr="00B0337C">
        <w:rPr>
          <w:rFonts w:ascii="Times New Roman" w:hAnsi="Times New Roman"/>
        </w:rPr>
        <w:t xml:space="preserve">reduced to </w:t>
      </w:r>
      <w:r w:rsidR="006C0DAE" w:rsidRPr="00B0337C">
        <w:rPr>
          <w:rFonts w:ascii="Times New Roman" w:hAnsi="Times New Roman"/>
        </w:rPr>
        <w:t>live</w:t>
      </w:r>
      <w:r w:rsidR="009B2635" w:rsidRPr="00B0337C">
        <w:rPr>
          <w:rFonts w:ascii="Times New Roman" w:hAnsi="Times New Roman"/>
        </w:rPr>
        <w:t xml:space="preserve"> women </w:t>
      </w:r>
      <w:r w:rsidR="008D4844" w:rsidRPr="00B0337C">
        <w:rPr>
          <w:rFonts w:ascii="Times New Roman" w:hAnsi="Times New Roman"/>
        </w:rPr>
        <w:t xml:space="preserve">saving </w:t>
      </w:r>
      <w:r w:rsidR="00C53752">
        <w:rPr>
          <w:rFonts w:ascii="Times New Roman" w:hAnsi="Times New Roman"/>
        </w:rPr>
        <w:t>dead women from dead men.</w:t>
      </w:r>
      <w:r w:rsidR="00FA128C">
        <w:rPr>
          <w:rStyle w:val="EndnoteReference"/>
          <w:rFonts w:ascii="Times New Roman" w:hAnsi="Times New Roman"/>
        </w:rPr>
        <w:endnoteReference w:id="2"/>
      </w:r>
      <w:r w:rsidR="00FA128C">
        <w:rPr>
          <w:rFonts w:ascii="Times New Roman" w:hAnsi="Times New Roman"/>
        </w:rPr>
        <w:t xml:space="preserve"> </w:t>
      </w:r>
      <w:r w:rsidR="007D2945">
        <w:rPr>
          <w:rFonts w:ascii="Times New Roman" w:hAnsi="Times New Roman"/>
        </w:rPr>
        <w:t xml:space="preserve"> </w:t>
      </w:r>
      <w:r w:rsidR="002D4712">
        <w:rPr>
          <w:rFonts w:ascii="Times New Roman" w:hAnsi="Times New Roman"/>
        </w:rPr>
        <w:t>Besides, i</w:t>
      </w:r>
      <w:r w:rsidR="005A4E1F">
        <w:rPr>
          <w:rFonts w:ascii="Times New Roman" w:hAnsi="Times New Roman"/>
        </w:rPr>
        <w:t>t's t</w:t>
      </w:r>
      <w:r w:rsidR="00474454">
        <w:rPr>
          <w:rFonts w:ascii="Times New Roman" w:hAnsi="Times New Roman"/>
        </w:rPr>
        <w:t>oo late for them.</w:t>
      </w:r>
      <w:r w:rsidR="00804D06">
        <w:rPr>
          <w:rFonts w:ascii="Times New Roman" w:hAnsi="Times New Roman"/>
        </w:rPr>
        <w:t xml:space="preserve"> Inside</w:t>
      </w:r>
      <w:r w:rsidR="005A4E1F">
        <w:rPr>
          <w:rFonts w:ascii="Times New Roman" w:hAnsi="Times New Roman"/>
        </w:rPr>
        <w:t xml:space="preserve"> </w:t>
      </w:r>
      <w:r w:rsidR="00965B2F">
        <w:rPr>
          <w:rFonts w:ascii="Times New Roman" w:hAnsi="Times New Roman"/>
        </w:rPr>
        <w:t xml:space="preserve">Mound 72, </w:t>
      </w:r>
      <w:r w:rsidR="00EF797C">
        <w:rPr>
          <w:rFonts w:ascii="Times New Roman" w:hAnsi="Times New Roman"/>
        </w:rPr>
        <w:t>l</w:t>
      </w:r>
      <w:r w:rsidR="00E817FB" w:rsidRPr="00B0337C">
        <w:rPr>
          <w:rFonts w:ascii="Times New Roman" w:hAnsi="Times New Roman"/>
        </w:rPr>
        <w:t>ived experience</w:t>
      </w:r>
      <w:r w:rsidR="00EF50A2">
        <w:rPr>
          <w:rFonts w:ascii="Times New Roman" w:hAnsi="Times New Roman"/>
        </w:rPr>
        <w:t xml:space="preserve"> is</w:t>
      </w:r>
      <w:r w:rsidR="001539FC" w:rsidRPr="00B0337C">
        <w:rPr>
          <w:rFonts w:ascii="Times New Roman" w:hAnsi="Times New Roman"/>
        </w:rPr>
        <w:t xml:space="preserve"> </w:t>
      </w:r>
      <w:r w:rsidR="00EF50A2">
        <w:rPr>
          <w:rFonts w:ascii="Times New Roman" w:hAnsi="Times New Roman"/>
        </w:rPr>
        <w:t>dead and gone</w:t>
      </w:r>
      <w:r w:rsidR="00951716">
        <w:rPr>
          <w:rFonts w:ascii="Times New Roman" w:hAnsi="Times New Roman"/>
        </w:rPr>
        <w:t>.</w:t>
      </w:r>
      <w:r w:rsidR="00EF797C">
        <w:rPr>
          <w:rFonts w:ascii="Times New Roman" w:hAnsi="Times New Roman"/>
        </w:rPr>
        <w:t xml:space="preserve"> </w:t>
      </w:r>
      <w:r w:rsidR="00804D06">
        <w:rPr>
          <w:rFonts w:ascii="Times New Roman" w:hAnsi="Times New Roman"/>
        </w:rPr>
        <w:t>Who can</w:t>
      </w:r>
      <w:r w:rsidR="00C21707">
        <w:rPr>
          <w:rFonts w:ascii="Times New Roman" w:hAnsi="Times New Roman"/>
        </w:rPr>
        <w:t xml:space="preserve"> be saved</w:t>
      </w:r>
      <w:r w:rsidR="00DF0451">
        <w:rPr>
          <w:rFonts w:ascii="Times New Roman" w:hAnsi="Times New Roman"/>
        </w:rPr>
        <w:t xml:space="preserve"> now</w:t>
      </w:r>
      <w:r w:rsidR="00951716">
        <w:rPr>
          <w:rFonts w:ascii="Times New Roman" w:hAnsi="Times New Roman"/>
        </w:rPr>
        <w:t xml:space="preserve">? </w:t>
      </w:r>
      <w:proofErr w:type="gramStart"/>
      <w:r w:rsidR="00951716">
        <w:rPr>
          <w:rFonts w:ascii="Times New Roman" w:hAnsi="Times New Roman"/>
        </w:rPr>
        <w:t xml:space="preserve">If </w:t>
      </w:r>
      <w:r w:rsidR="00A378C9">
        <w:rPr>
          <w:rFonts w:ascii="Times New Roman" w:hAnsi="Times New Roman"/>
        </w:rPr>
        <w:t>not them,</w:t>
      </w:r>
      <w:r w:rsidR="00951716">
        <w:rPr>
          <w:rFonts w:ascii="Times New Roman" w:hAnsi="Times New Roman"/>
        </w:rPr>
        <w:t xml:space="preserve"> then us.</w:t>
      </w:r>
      <w:proofErr w:type="gramEnd"/>
      <w:r w:rsidR="009B17CC">
        <w:rPr>
          <w:rFonts w:ascii="Times New Roman" w:hAnsi="Times New Roman"/>
        </w:rPr>
        <w:t xml:space="preserve"> </w:t>
      </w:r>
    </w:p>
    <w:p w:rsidR="001B7A9A" w:rsidRDefault="00C3357C" w:rsidP="005F516D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9B17CC" w:rsidRPr="00B0337C">
        <w:rPr>
          <w:rFonts w:ascii="Times New Roman" w:hAnsi="Times New Roman"/>
        </w:rPr>
        <w:t xml:space="preserve">Sites like </w:t>
      </w:r>
      <w:r w:rsidR="009B17CC">
        <w:rPr>
          <w:rFonts w:ascii="Times New Roman" w:hAnsi="Times New Roman"/>
        </w:rPr>
        <w:t xml:space="preserve">Mound 72 </w:t>
      </w:r>
      <w:r w:rsidR="00A21F1F">
        <w:rPr>
          <w:rFonts w:ascii="Times New Roman" w:hAnsi="Times New Roman"/>
        </w:rPr>
        <w:t xml:space="preserve">are </w:t>
      </w:r>
      <w:r w:rsidR="004864A3">
        <w:rPr>
          <w:rFonts w:ascii="Times New Roman" w:hAnsi="Times New Roman"/>
        </w:rPr>
        <w:t>politically charged forums</w:t>
      </w:r>
      <w:r w:rsidR="009B17CC" w:rsidRPr="00B0337C">
        <w:rPr>
          <w:rFonts w:ascii="Times New Roman" w:hAnsi="Times New Roman"/>
        </w:rPr>
        <w:t xml:space="preserve"> in part because they echo present-day concerns about gender violenc</w:t>
      </w:r>
      <w:r w:rsidR="00B54731">
        <w:rPr>
          <w:rFonts w:ascii="Times New Roman" w:hAnsi="Times New Roman"/>
        </w:rPr>
        <w:t>e. Indeed, there is widespread</w:t>
      </w:r>
      <w:r w:rsidR="009B17CC" w:rsidRPr="00B0337C">
        <w:rPr>
          <w:rFonts w:ascii="Times New Roman" w:hAnsi="Times New Roman"/>
        </w:rPr>
        <w:t xml:space="preserve"> interest in ancient atrocity, suggesting gender violence </w:t>
      </w:r>
      <w:r w:rsidR="00EF50A2">
        <w:rPr>
          <w:rFonts w:ascii="Times New Roman" w:hAnsi="Times New Roman"/>
        </w:rPr>
        <w:t>is safer to confront when it is long passed and</w:t>
      </w:r>
      <w:r w:rsidR="009B17CC" w:rsidRPr="00B0337C">
        <w:rPr>
          <w:rFonts w:ascii="Times New Roman" w:hAnsi="Times New Roman"/>
        </w:rPr>
        <w:t xml:space="preserve"> demands nothing by way of intervention. In such cases, we are free to empathize without the burden of action or the guilt of inaction. These archeological discoveries have a licens</w:t>
      </w:r>
      <w:r w:rsidR="00E7416A">
        <w:rPr>
          <w:rFonts w:ascii="Times New Roman" w:hAnsi="Times New Roman"/>
        </w:rPr>
        <w:t>e to thrill,</w:t>
      </w:r>
      <w:r w:rsidR="00E53B8D">
        <w:rPr>
          <w:rFonts w:ascii="Times New Roman" w:hAnsi="Times New Roman"/>
        </w:rPr>
        <w:t xml:space="preserve"> </w:t>
      </w:r>
      <w:r w:rsidR="007D2945">
        <w:rPr>
          <w:rFonts w:ascii="Times New Roman" w:hAnsi="Times New Roman"/>
        </w:rPr>
        <w:t>titillate</w:t>
      </w:r>
      <w:r w:rsidR="001B7A9A">
        <w:rPr>
          <w:rFonts w:ascii="Times New Roman" w:hAnsi="Times New Roman"/>
        </w:rPr>
        <w:t xml:space="preserve"> and make</w:t>
      </w:r>
      <w:r w:rsidR="009F5CBB">
        <w:rPr>
          <w:rFonts w:ascii="Times New Roman" w:hAnsi="Times New Roman"/>
        </w:rPr>
        <w:t xml:space="preserve"> headlines</w:t>
      </w:r>
      <w:r w:rsidR="009B17CC" w:rsidRPr="00B0337C">
        <w:rPr>
          <w:rFonts w:ascii="Times New Roman" w:hAnsi="Times New Roman"/>
        </w:rPr>
        <w:t xml:space="preserve">: </w:t>
      </w:r>
      <w:r w:rsidR="00E06839">
        <w:rPr>
          <w:rFonts w:ascii="Times New Roman" w:hAnsi="Times New Roman" w:cs="Arial"/>
          <w:szCs w:val="20"/>
        </w:rPr>
        <w:t>'</w:t>
      </w:r>
      <w:r w:rsidR="009B17CC" w:rsidRPr="00B0337C">
        <w:rPr>
          <w:rFonts w:ascii="Times New Roman" w:hAnsi="Times New Roman" w:cs="Arial"/>
          <w:szCs w:val="20"/>
        </w:rPr>
        <w:t>[</w:t>
      </w:r>
      <w:proofErr w:type="gramStart"/>
      <w:r w:rsidR="009B17CC" w:rsidRPr="00B0337C">
        <w:rPr>
          <w:rFonts w:ascii="Times New Roman" w:hAnsi="Times New Roman" w:cs="Arial"/>
          <w:szCs w:val="20"/>
        </w:rPr>
        <w:t>S]</w:t>
      </w:r>
      <w:proofErr w:type="spellStart"/>
      <w:r w:rsidR="009B17CC" w:rsidRPr="00B0337C">
        <w:rPr>
          <w:rFonts w:ascii="Times New Roman" w:hAnsi="Times New Roman" w:cs="Arial"/>
          <w:szCs w:val="20"/>
        </w:rPr>
        <w:t>kulls</w:t>
      </w:r>
      <w:proofErr w:type="spellEnd"/>
      <w:proofErr w:type="gramEnd"/>
      <w:r w:rsidR="009B17CC" w:rsidRPr="00B0337C">
        <w:rPr>
          <w:rFonts w:ascii="Times New Roman" w:hAnsi="Times New Roman" w:cs="Arial"/>
          <w:szCs w:val="20"/>
        </w:rPr>
        <w:t xml:space="preserve"> of 80 women who were used as human sacrifices..</w:t>
      </w:r>
      <w:r w:rsidR="00E06839">
        <w:rPr>
          <w:rFonts w:ascii="Times New Roman" w:hAnsi="Times New Roman" w:cs="Arial"/>
          <w:szCs w:val="20"/>
        </w:rPr>
        <w:t>. used to build the city walls',</w:t>
      </w:r>
      <w:r w:rsidR="009B17CC" w:rsidRPr="00B0337C">
        <w:rPr>
          <w:rFonts w:ascii="Times New Roman" w:hAnsi="Times New Roman" w:cs="Arial"/>
          <w:szCs w:val="20"/>
        </w:rPr>
        <w:t xml:space="preserve"> blasts the International Business Times</w:t>
      </w:r>
      <w:r w:rsidR="00AB4D50">
        <w:rPr>
          <w:rFonts w:ascii="Times New Roman" w:hAnsi="Times New Roman" w:cs="Arial"/>
          <w:szCs w:val="20"/>
        </w:rPr>
        <w:t xml:space="preserve"> (Osborne 2003)</w:t>
      </w:r>
      <w:r w:rsidR="009B17CC" w:rsidRPr="00B0337C">
        <w:rPr>
          <w:rFonts w:ascii="Times New Roman" w:hAnsi="Times New Roman" w:cs="Arial"/>
          <w:szCs w:val="20"/>
        </w:rPr>
        <w:t>. Four thousand years on, their deaths a</w:t>
      </w:r>
      <w:r w:rsidR="00E06839">
        <w:rPr>
          <w:rFonts w:ascii="Times New Roman" w:hAnsi="Times New Roman" w:cs="Arial"/>
          <w:szCs w:val="20"/>
        </w:rPr>
        <w:t>re our business. '</w:t>
      </w:r>
      <w:r w:rsidR="005D72AE">
        <w:rPr>
          <w:rFonts w:ascii="Times New Roman" w:hAnsi="Times New Roman" w:cs="Arial"/>
          <w:szCs w:val="20"/>
        </w:rPr>
        <w:t>Drugged with Beer and Cocaine and L</w:t>
      </w:r>
      <w:r w:rsidR="009B17CC" w:rsidRPr="00B0337C">
        <w:rPr>
          <w:rFonts w:ascii="Times New Roman" w:hAnsi="Times New Roman" w:cs="Arial"/>
          <w:szCs w:val="20"/>
        </w:rPr>
        <w:t>eft t</w:t>
      </w:r>
      <w:r w:rsidR="005D72AE">
        <w:rPr>
          <w:rFonts w:ascii="Times New Roman" w:hAnsi="Times New Roman" w:cs="Arial"/>
          <w:szCs w:val="20"/>
        </w:rPr>
        <w:t>o Freeze to D</w:t>
      </w:r>
      <w:r w:rsidR="00E06839">
        <w:rPr>
          <w:rFonts w:ascii="Times New Roman" w:hAnsi="Times New Roman" w:cs="Arial"/>
          <w:szCs w:val="20"/>
        </w:rPr>
        <w:t>eath'</w:t>
      </w:r>
      <w:r w:rsidR="009B17CC" w:rsidRPr="00B0337C">
        <w:rPr>
          <w:rFonts w:ascii="Times New Roman" w:hAnsi="Times New Roman" w:cs="Arial"/>
          <w:szCs w:val="20"/>
        </w:rPr>
        <w:t xml:space="preserve"> runs a Daily </w:t>
      </w:r>
      <w:r w:rsidR="009B17CC" w:rsidRPr="00C83F6A">
        <w:rPr>
          <w:rFonts w:ascii="Times New Roman" w:hAnsi="Times New Roman" w:cs="Arial"/>
          <w:szCs w:val="20"/>
        </w:rPr>
        <w:t xml:space="preserve">Mail </w:t>
      </w:r>
      <w:r w:rsidR="009B17CC" w:rsidRPr="00C83F6A">
        <w:rPr>
          <w:rFonts w:ascii="Times New Roman" w:hAnsi="Times New Roman" w:cs="Arial"/>
          <w:bCs/>
          <w:szCs w:val="46"/>
        </w:rPr>
        <w:t>exposé</w:t>
      </w:r>
      <w:r w:rsidR="00FE4921">
        <w:rPr>
          <w:rFonts w:ascii="Times New Roman" w:hAnsi="Times New Roman" w:cs="Arial"/>
          <w:szCs w:val="20"/>
        </w:rPr>
        <w:t xml:space="preserve"> of a</w:t>
      </w:r>
      <w:r w:rsidR="006A1BDF">
        <w:rPr>
          <w:rFonts w:ascii="Times New Roman" w:hAnsi="Times New Roman" w:cs="Arial"/>
          <w:szCs w:val="20"/>
        </w:rPr>
        <w:t xml:space="preserve"> 13 to </w:t>
      </w:r>
      <w:r w:rsidR="00FE4921">
        <w:rPr>
          <w:rFonts w:ascii="Times New Roman" w:hAnsi="Times New Roman" w:cs="Arial"/>
          <w:szCs w:val="20"/>
        </w:rPr>
        <w:t>15</w:t>
      </w:r>
      <w:r w:rsidR="009B17CC" w:rsidRPr="00B0337C">
        <w:rPr>
          <w:rFonts w:ascii="Times New Roman" w:hAnsi="Times New Roman" w:cs="Arial"/>
          <w:szCs w:val="20"/>
        </w:rPr>
        <w:t>-year-old Incan girl</w:t>
      </w:r>
      <w:r w:rsidR="00FE4921">
        <w:rPr>
          <w:rFonts w:ascii="Times New Roman" w:hAnsi="Times New Roman" w:cs="Arial"/>
          <w:szCs w:val="20"/>
        </w:rPr>
        <w:t xml:space="preserve"> </w:t>
      </w:r>
      <w:r w:rsidR="006C0FFC">
        <w:rPr>
          <w:rFonts w:ascii="Times New Roman" w:hAnsi="Times New Roman" w:cs="Arial"/>
          <w:szCs w:val="20"/>
        </w:rPr>
        <w:t xml:space="preserve">whom </w:t>
      </w:r>
      <w:r w:rsidR="006C0FFC" w:rsidRPr="007C0766">
        <w:rPr>
          <w:rFonts w:ascii="Times New Roman" w:hAnsi="Times New Roman" w:cs="Arial"/>
          <w:szCs w:val="20"/>
        </w:rPr>
        <w:t>archeologists christened</w:t>
      </w:r>
      <w:r w:rsidR="006166E2" w:rsidRPr="007C0766">
        <w:rPr>
          <w:rFonts w:ascii="Times New Roman" w:hAnsi="Times New Roman" w:cs="Arial"/>
          <w:szCs w:val="20"/>
        </w:rPr>
        <w:t xml:space="preserve"> </w:t>
      </w:r>
      <w:r w:rsidR="007C0766">
        <w:rPr>
          <w:rFonts w:ascii="Times New Roman" w:hAnsi="Times New Roman" w:cs="Arial"/>
          <w:szCs w:val="20"/>
        </w:rPr>
        <w:t>"</w:t>
      </w:r>
      <w:r w:rsidR="00AB4D50" w:rsidRPr="007C0766">
        <w:rPr>
          <w:rFonts w:ascii="Times New Roman" w:hAnsi="Times New Roman" w:cs="Arial"/>
          <w:szCs w:val="20"/>
        </w:rPr>
        <w:t xml:space="preserve">La </w:t>
      </w:r>
      <w:proofErr w:type="spellStart"/>
      <w:r w:rsidR="00AB4D50">
        <w:rPr>
          <w:rFonts w:ascii="Times New Roman" w:hAnsi="Times New Roman" w:cs="Arial"/>
          <w:szCs w:val="20"/>
        </w:rPr>
        <w:t>Doncella</w:t>
      </w:r>
      <w:proofErr w:type="spellEnd"/>
      <w:r w:rsidR="007C0766">
        <w:rPr>
          <w:rFonts w:ascii="Times New Roman" w:hAnsi="Times New Roman" w:cs="Arial"/>
          <w:szCs w:val="20"/>
        </w:rPr>
        <w:t>"</w:t>
      </w:r>
      <w:r w:rsidR="00AB4D50">
        <w:rPr>
          <w:rFonts w:ascii="Times New Roman" w:hAnsi="Times New Roman" w:cs="Arial"/>
          <w:szCs w:val="20"/>
        </w:rPr>
        <w:t xml:space="preserve"> (</w:t>
      </w:r>
      <w:proofErr w:type="spellStart"/>
      <w:r w:rsidR="00AB4D50">
        <w:rPr>
          <w:rFonts w:ascii="Times New Roman" w:hAnsi="Times New Roman" w:cs="Arial"/>
          <w:szCs w:val="20"/>
        </w:rPr>
        <w:t>Macrae</w:t>
      </w:r>
      <w:proofErr w:type="spellEnd"/>
      <w:r w:rsidR="00AB4D50">
        <w:rPr>
          <w:rFonts w:ascii="Times New Roman" w:hAnsi="Times New Roman" w:cs="Arial"/>
          <w:szCs w:val="20"/>
        </w:rPr>
        <w:t xml:space="preserve"> 2013)</w:t>
      </w:r>
      <w:r w:rsidR="00F90B90">
        <w:rPr>
          <w:rFonts w:ascii="Times New Roman" w:hAnsi="Times New Roman" w:cs="Arial"/>
          <w:szCs w:val="20"/>
        </w:rPr>
        <w:t>.</w:t>
      </w:r>
      <w:r w:rsidR="009B17CC" w:rsidRPr="00B0337C">
        <w:rPr>
          <w:rFonts w:ascii="Times New Roman" w:hAnsi="Times New Roman" w:cs="Arial"/>
          <w:szCs w:val="20"/>
        </w:rPr>
        <w:t xml:space="preserve"> Sac</w:t>
      </w:r>
      <w:r w:rsidR="007D2945">
        <w:rPr>
          <w:rFonts w:ascii="Times New Roman" w:hAnsi="Times New Roman" w:cs="Arial"/>
          <w:szCs w:val="20"/>
        </w:rPr>
        <w:t xml:space="preserve">rificed some 500 years ago on </w:t>
      </w:r>
      <w:r w:rsidR="003D53F1">
        <w:rPr>
          <w:rFonts w:ascii="Times New Roman" w:hAnsi="Times New Roman" w:cs="Arial"/>
          <w:szCs w:val="20"/>
        </w:rPr>
        <w:t>an</w:t>
      </w:r>
      <w:r w:rsidR="00A21F1F">
        <w:rPr>
          <w:rFonts w:ascii="Times New Roman" w:hAnsi="Times New Roman" w:cs="Arial"/>
          <w:szCs w:val="20"/>
        </w:rPr>
        <w:t xml:space="preserve"> icy volcano, she is</w:t>
      </w:r>
      <w:r w:rsidR="009B17CC" w:rsidRPr="00B0337C">
        <w:rPr>
          <w:rFonts w:ascii="Times New Roman" w:hAnsi="Times New Roman" w:cs="Arial"/>
          <w:szCs w:val="20"/>
        </w:rPr>
        <w:t xml:space="preserve"> now the star of National Geographic's Child Mummy Sacrifice DVD Exclusi</w:t>
      </w:r>
      <w:r w:rsidR="003D53F1">
        <w:rPr>
          <w:rFonts w:ascii="Times New Roman" w:hAnsi="Times New Roman" w:cs="Arial"/>
          <w:szCs w:val="20"/>
        </w:rPr>
        <w:t>v</w:t>
      </w:r>
      <w:r w:rsidR="004864A3">
        <w:rPr>
          <w:rFonts w:ascii="Times New Roman" w:hAnsi="Times New Roman" w:cs="Arial"/>
          <w:szCs w:val="20"/>
        </w:rPr>
        <w:t>e</w:t>
      </w:r>
      <w:r w:rsidR="00211AF0">
        <w:rPr>
          <w:rFonts w:ascii="Times New Roman" w:hAnsi="Times New Roman" w:cs="Arial"/>
          <w:szCs w:val="20"/>
        </w:rPr>
        <w:t xml:space="preserve">, </w:t>
      </w:r>
      <w:r w:rsidR="00E454C3">
        <w:rPr>
          <w:rFonts w:ascii="Times New Roman" w:hAnsi="Times New Roman" w:cs="Arial"/>
          <w:szCs w:val="20"/>
        </w:rPr>
        <w:t xml:space="preserve">which is </w:t>
      </w:r>
      <w:r w:rsidR="009C520D">
        <w:rPr>
          <w:rFonts w:ascii="Times New Roman" w:hAnsi="Times New Roman" w:cs="Arial"/>
          <w:szCs w:val="20"/>
        </w:rPr>
        <w:t>often</w:t>
      </w:r>
      <w:r w:rsidR="00E454C3">
        <w:rPr>
          <w:rFonts w:ascii="Times New Roman" w:hAnsi="Times New Roman" w:cs="Arial"/>
          <w:szCs w:val="20"/>
        </w:rPr>
        <w:t xml:space="preserve"> </w:t>
      </w:r>
      <w:r w:rsidR="00E248AB">
        <w:rPr>
          <w:rFonts w:ascii="Times New Roman" w:hAnsi="Times New Roman" w:cs="Arial"/>
          <w:szCs w:val="20"/>
        </w:rPr>
        <w:t>sold out.</w:t>
      </w:r>
      <w:r w:rsidR="00C83F6A" w:rsidRPr="00624A19">
        <w:rPr>
          <w:rFonts w:ascii="Times New Roman" w:hAnsi="Times New Roman" w:cs="Arial"/>
          <w:szCs w:val="20"/>
        </w:rPr>
        <w:t xml:space="preserve"> Th</w:t>
      </w:r>
      <w:r w:rsidR="00E454C3">
        <w:rPr>
          <w:rFonts w:ascii="Times New Roman" w:hAnsi="Times New Roman" w:cs="Arial"/>
          <w:szCs w:val="20"/>
        </w:rPr>
        <w:t xml:space="preserve">is </w:t>
      </w:r>
      <w:r w:rsidR="0072122C" w:rsidRPr="00624A19">
        <w:rPr>
          <w:rFonts w:ascii="Times New Roman" w:hAnsi="Times New Roman" w:cs="Arial"/>
          <w:szCs w:val="20"/>
        </w:rPr>
        <w:t>forensic</w:t>
      </w:r>
      <w:r w:rsidR="0072122C">
        <w:rPr>
          <w:rFonts w:ascii="Times New Roman" w:hAnsi="Times New Roman" w:cs="Arial"/>
          <w:szCs w:val="20"/>
        </w:rPr>
        <w:t xml:space="preserve"> drama spans the last</w:t>
      </w:r>
      <w:r w:rsidR="00C83F6A">
        <w:rPr>
          <w:rFonts w:ascii="Times New Roman" w:hAnsi="Times New Roman" w:cs="Arial"/>
          <w:szCs w:val="20"/>
        </w:rPr>
        <w:t xml:space="preserve"> </w:t>
      </w:r>
      <w:r w:rsidR="00A378C9">
        <w:rPr>
          <w:rFonts w:ascii="Times New Roman" w:hAnsi="Times New Roman" w:cs="Arial"/>
          <w:szCs w:val="20"/>
        </w:rPr>
        <w:t xml:space="preserve">year </w:t>
      </w:r>
      <w:r w:rsidR="00A378C9" w:rsidRPr="007C0766">
        <w:rPr>
          <w:rFonts w:ascii="Times New Roman" w:hAnsi="Times New Roman" w:cs="Arial"/>
          <w:szCs w:val="20"/>
        </w:rPr>
        <w:t>of her life</w:t>
      </w:r>
      <w:r w:rsidR="009B17CC" w:rsidRPr="007C0766">
        <w:rPr>
          <w:rFonts w:ascii="Times New Roman" w:hAnsi="Times New Roman" w:cs="Arial"/>
          <w:szCs w:val="20"/>
        </w:rPr>
        <w:t xml:space="preserve"> </w:t>
      </w:r>
      <w:r w:rsidR="007D2945" w:rsidRPr="007C0766">
        <w:rPr>
          <w:rFonts w:ascii="Times New Roman" w:hAnsi="Times New Roman" w:cs="Arial"/>
          <w:szCs w:val="20"/>
        </w:rPr>
        <w:t>as</w:t>
      </w:r>
      <w:r w:rsidR="007D2945">
        <w:rPr>
          <w:rFonts w:ascii="Times New Roman" w:hAnsi="Times New Roman" w:cs="Arial"/>
          <w:szCs w:val="20"/>
        </w:rPr>
        <w:t xml:space="preserve"> hair proteins reveal a</w:t>
      </w:r>
      <w:r w:rsidR="009B17CC" w:rsidRPr="00B0337C">
        <w:rPr>
          <w:rFonts w:ascii="Times New Roman" w:hAnsi="Times New Roman" w:cs="Arial"/>
          <w:szCs w:val="20"/>
        </w:rPr>
        <w:t xml:space="preserve"> </w:t>
      </w:r>
      <w:r w:rsidR="00C83F6A">
        <w:rPr>
          <w:rFonts w:ascii="Times New Roman" w:hAnsi="Times New Roman" w:cs="Arial"/>
          <w:szCs w:val="20"/>
        </w:rPr>
        <w:t>switch</w:t>
      </w:r>
      <w:r w:rsidR="00FE4921">
        <w:rPr>
          <w:rFonts w:ascii="Times New Roman" w:hAnsi="Times New Roman" w:cs="Arial"/>
          <w:szCs w:val="20"/>
        </w:rPr>
        <w:t xml:space="preserve"> from maize to meat and</w:t>
      </w:r>
      <w:r w:rsidR="0072122C">
        <w:rPr>
          <w:rFonts w:ascii="Times New Roman" w:hAnsi="Times New Roman" w:cs="Arial"/>
          <w:szCs w:val="20"/>
        </w:rPr>
        <w:t xml:space="preserve"> </w:t>
      </w:r>
      <w:r w:rsidR="00C174BC">
        <w:rPr>
          <w:rFonts w:ascii="Times New Roman" w:hAnsi="Times New Roman" w:cs="Arial"/>
          <w:szCs w:val="20"/>
        </w:rPr>
        <w:t>she is plumped for the kill</w:t>
      </w:r>
      <w:r w:rsidR="009B17CC" w:rsidRPr="00B0337C">
        <w:rPr>
          <w:rFonts w:ascii="Times New Roman" w:hAnsi="Times New Roman" w:cs="Arial"/>
          <w:szCs w:val="20"/>
        </w:rPr>
        <w:t>.</w:t>
      </w:r>
      <w:r w:rsidR="00E03291">
        <w:rPr>
          <w:rFonts w:ascii="Times New Roman" w:hAnsi="Times New Roman"/>
        </w:rPr>
        <w:t xml:space="preserve"> </w:t>
      </w:r>
    </w:p>
    <w:p w:rsidR="005847F2" w:rsidRPr="00E03291" w:rsidRDefault="001B7A9A" w:rsidP="0016301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cs="Arial"/>
          <w:szCs w:val="20"/>
        </w:rPr>
        <w:t xml:space="preserve">La </w:t>
      </w:r>
      <w:proofErr w:type="spellStart"/>
      <w:r>
        <w:rPr>
          <w:rFonts w:ascii="Times New Roman" w:hAnsi="Times New Roman" w:cs="Arial"/>
          <w:szCs w:val="20"/>
        </w:rPr>
        <w:t>Doncella's</w:t>
      </w:r>
      <w:proofErr w:type="spellEnd"/>
      <w:r w:rsidR="009F5CBB">
        <w:rPr>
          <w:rFonts w:ascii="Times New Roman" w:hAnsi="Times New Roman" w:cs="Arial"/>
          <w:szCs w:val="20"/>
        </w:rPr>
        <w:t xml:space="preserve"> ordeal is infamous. Another</w:t>
      </w:r>
      <w:r w:rsidR="009B17CC" w:rsidRPr="00B0337C">
        <w:rPr>
          <w:rFonts w:ascii="Times New Roman" w:hAnsi="Times New Roman" w:cs="Arial"/>
          <w:szCs w:val="20"/>
        </w:rPr>
        <w:t xml:space="preserve"> is more ob</w:t>
      </w:r>
      <w:r w:rsidR="00E7416A">
        <w:rPr>
          <w:rFonts w:ascii="Times New Roman" w:hAnsi="Times New Roman" w:cs="Arial"/>
          <w:szCs w:val="20"/>
        </w:rPr>
        <w:t>scure.</w:t>
      </w:r>
      <w:r w:rsidR="009B17CC" w:rsidRPr="00B0337C">
        <w:rPr>
          <w:rFonts w:ascii="Times New Roman" w:hAnsi="Times New Roman" w:cs="Arial"/>
          <w:szCs w:val="20"/>
        </w:rPr>
        <w:t xml:space="preserve"> In 2012, </w:t>
      </w:r>
      <w:proofErr w:type="spellStart"/>
      <w:proofErr w:type="gramStart"/>
      <w:r w:rsidR="009B17CC" w:rsidRPr="00B0337C">
        <w:rPr>
          <w:rFonts w:ascii="Times New Roman" w:hAnsi="Times New Roman" w:cs="Arial"/>
          <w:szCs w:val="20"/>
        </w:rPr>
        <w:t>Lalita</w:t>
      </w:r>
      <w:proofErr w:type="spellEnd"/>
      <w:r w:rsidR="009B17CC" w:rsidRPr="00B0337C">
        <w:rPr>
          <w:rFonts w:ascii="Times New Roman" w:hAnsi="Times New Roman" w:cs="Arial"/>
          <w:szCs w:val="20"/>
        </w:rPr>
        <w:t xml:space="preserve"> </w:t>
      </w:r>
      <w:proofErr w:type="spellStart"/>
      <w:r w:rsidR="009B17CC" w:rsidRPr="00B0337C">
        <w:rPr>
          <w:rFonts w:ascii="Times New Roman" w:hAnsi="Times New Roman" w:cs="Arial"/>
          <w:szCs w:val="20"/>
        </w:rPr>
        <w:t>Tati</w:t>
      </w:r>
      <w:proofErr w:type="spellEnd"/>
      <w:r w:rsidR="009B17CC" w:rsidRPr="00B0337C">
        <w:rPr>
          <w:rFonts w:ascii="Times New Roman" w:hAnsi="Times New Roman" w:cs="Arial"/>
          <w:szCs w:val="20"/>
        </w:rPr>
        <w:t xml:space="preserve">, a 7-year-old girl from </w:t>
      </w:r>
      <w:proofErr w:type="spellStart"/>
      <w:r w:rsidR="009B17CC" w:rsidRPr="00B0337C">
        <w:rPr>
          <w:rFonts w:ascii="Times New Roman" w:hAnsi="Times New Roman" w:cs="Arial"/>
          <w:szCs w:val="20"/>
        </w:rPr>
        <w:t>Jailwara</w:t>
      </w:r>
      <w:proofErr w:type="spellEnd"/>
      <w:r w:rsidR="009B17CC" w:rsidRPr="00B0337C">
        <w:rPr>
          <w:rFonts w:ascii="Times New Roman" w:hAnsi="Times New Roman" w:cs="Arial"/>
          <w:szCs w:val="20"/>
        </w:rPr>
        <w:t xml:space="preserve">, India, was abducted </w:t>
      </w:r>
      <w:r w:rsidR="00A21F1F">
        <w:rPr>
          <w:rFonts w:ascii="Times New Roman" w:hAnsi="Times New Roman" w:cs="Arial"/>
          <w:szCs w:val="20"/>
        </w:rPr>
        <w:t>by two farmers</w:t>
      </w:r>
      <w:proofErr w:type="gramEnd"/>
      <w:r w:rsidR="00A21F1F">
        <w:rPr>
          <w:rFonts w:ascii="Times New Roman" w:hAnsi="Times New Roman" w:cs="Arial"/>
          <w:szCs w:val="20"/>
        </w:rPr>
        <w:t>. The men slit her</w:t>
      </w:r>
      <w:r w:rsidR="009B17CC" w:rsidRPr="00B0337C">
        <w:rPr>
          <w:rFonts w:ascii="Times New Roman" w:hAnsi="Times New Roman" w:cs="Arial"/>
          <w:szCs w:val="20"/>
        </w:rPr>
        <w:t xml:space="preserve"> throat,</w:t>
      </w:r>
      <w:r w:rsidR="006A1BDF">
        <w:rPr>
          <w:rFonts w:ascii="Times New Roman" w:hAnsi="Times New Roman" w:cs="Arial"/>
          <w:szCs w:val="20"/>
        </w:rPr>
        <w:t xml:space="preserve"> removed her heart and liver,</w:t>
      </w:r>
      <w:r w:rsidR="009B17CC" w:rsidRPr="00B0337C">
        <w:rPr>
          <w:rFonts w:ascii="Times New Roman" w:hAnsi="Times New Roman" w:cs="Arial"/>
          <w:szCs w:val="20"/>
        </w:rPr>
        <w:t xml:space="preserve"> </w:t>
      </w:r>
      <w:r w:rsidR="00D6478A">
        <w:rPr>
          <w:rFonts w:ascii="Times New Roman" w:hAnsi="Times New Roman" w:cs="Arial"/>
          <w:szCs w:val="20"/>
        </w:rPr>
        <w:t>and</w:t>
      </w:r>
      <w:r w:rsidR="006A1BDF">
        <w:rPr>
          <w:rFonts w:ascii="Times New Roman" w:hAnsi="Times New Roman" w:cs="Arial"/>
          <w:szCs w:val="20"/>
        </w:rPr>
        <w:t xml:space="preserve"> </w:t>
      </w:r>
      <w:r w:rsidR="009B17CC" w:rsidRPr="00B0337C">
        <w:rPr>
          <w:rFonts w:ascii="Times New Roman" w:hAnsi="Times New Roman" w:cs="Arial"/>
          <w:szCs w:val="20"/>
        </w:rPr>
        <w:t xml:space="preserve">offered them to the Hindu goddess </w:t>
      </w:r>
      <w:proofErr w:type="spellStart"/>
      <w:r w:rsidR="009B17CC" w:rsidRPr="00B0337C">
        <w:rPr>
          <w:rFonts w:ascii="Times New Roman" w:hAnsi="Times New Roman" w:cs="Arial"/>
          <w:szCs w:val="20"/>
        </w:rPr>
        <w:t>Durga</w:t>
      </w:r>
      <w:proofErr w:type="spellEnd"/>
      <w:r w:rsidR="00527B22">
        <w:rPr>
          <w:rFonts w:ascii="Times New Roman" w:hAnsi="Times New Roman" w:cs="Arial"/>
          <w:szCs w:val="20"/>
        </w:rPr>
        <w:t xml:space="preserve"> (Richards 2012)</w:t>
      </w:r>
      <w:r w:rsidR="009B17CC" w:rsidRPr="00B0337C">
        <w:rPr>
          <w:rFonts w:ascii="Times New Roman" w:hAnsi="Times New Roman" w:cs="Arial"/>
          <w:szCs w:val="20"/>
        </w:rPr>
        <w:t>. Rainfall had been scarce, a</w:t>
      </w:r>
      <w:r w:rsidR="007D2945">
        <w:rPr>
          <w:rFonts w:ascii="Times New Roman" w:hAnsi="Times New Roman" w:cs="Arial"/>
          <w:szCs w:val="20"/>
        </w:rPr>
        <w:t xml:space="preserve">nd </w:t>
      </w:r>
      <w:proofErr w:type="spellStart"/>
      <w:r w:rsidR="007D2945">
        <w:rPr>
          <w:rFonts w:ascii="Times New Roman" w:hAnsi="Times New Roman" w:cs="Arial"/>
          <w:szCs w:val="20"/>
        </w:rPr>
        <w:t>Lalita's</w:t>
      </w:r>
      <w:proofErr w:type="spellEnd"/>
      <w:r w:rsidR="007D2945">
        <w:rPr>
          <w:rFonts w:ascii="Times New Roman" w:hAnsi="Times New Roman" w:cs="Arial"/>
          <w:szCs w:val="20"/>
        </w:rPr>
        <w:t xml:space="preserve"> organs, the killers</w:t>
      </w:r>
      <w:r w:rsidR="00812CC5">
        <w:rPr>
          <w:rFonts w:ascii="Times New Roman" w:hAnsi="Times New Roman" w:cs="Arial"/>
          <w:szCs w:val="20"/>
        </w:rPr>
        <w:t xml:space="preserve"> </w:t>
      </w:r>
      <w:r w:rsidR="00A21F1F">
        <w:rPr>
          <w:rFonts w:ascii="Times New Roman" w:hAnsi="Times New Roman" w:cs="Arial"/>
          <w:szCs w:val="20"/>
        </w:rPr>
        <w:t>later confess</w:t>
      </w:r>
      <w:r w:rsidR="00812CC5">
        <w:rPr>
          <w:rFonts w:ascii="Times New Roman" w:hAnsi="Times New Roman" w:cs="Arial"/>
          <w:szCs w:val="20"/>
        </w:rPr>
        <w:t>ed</w:t>
      </w:r>
      <w:r w:rsidR="009B17CC" w:rsidRPr="00B0337C">
        <w:rPr>
          <w:rFonts w:ascii="Times New Roman" w:hAnsi="Times New Roman" w:cs="Arial"/>
          <w:szCs w:val="20"/>
        </w:rPr>
        <w:t xml:space="preserve">, were needed to bless </w:t>
      </w:r>
      <w:r w:rsidR="00A21F1F">
        <w:rPr>
          <w:rFonts w:ascii="Times New Roman" w:hAnsi="Times New Roman" w:cs="Arial"/>
          <w:szCs w:val="20"/>
        </w:rPr>
        <w:t>the harvest. Strategically, the men</w:t>
      </w:r>
      <w:r w:rsidR="00817D8D">
        <w:rPr>
          <w:rFonts w:ascii="Times New Roman" w:hAnsi="Times New Roman" w:cs="Arial"/>
          <w:szCs w:val="20"/>
        </w:rPr>
        <w:t xml:space="preserve"> reframed </w:t>
      </w:r>
      <w:r w:rsidR="005D2CDD">
        <w:rPr>
          <w:rFonts w:ascii="Times New Roman" w:hAnsi="Times New Roman" w:cs="Arial"/>
          <w:szCs w:val="20"/>
        </w:rPr>
        <w:t xml:space="preserve">their </w:t>
      </w:r>
      <w:r w:rsidR="00E65B72">
        <w:rPr>
          <w:rFonts w:ascii="Times New Roman" w:hAnsi="Times New Roman" w:cs="Arial"/>
          <w:szCs w:val="20"/>
        </w:rPr>
        <w:t xml:space="preserve">butchery </w:t>
      </w:r>
      <w:r w:rsidR="009B17CC" w:rsidRPr="00B0337C">
        <w:rPr>
          <w:rFonts w:ascii="Times New Roman" w:hAnsi="Times New Roman" w:cs="Arial"/>
          <w:szCs w:val="20"/>
        </w:rPr>
        <w:t>as a sacrifice for the benefit of the commu</w:t>
      </w:r>
      <w:r w:rsidR="006A1BDF">
        <w:rPr>
          <w:rFonts w:ascii="Times New Roman" w:hAnsi="Times New Roman" w:cs="Arial"/>
          <w:szCs w:val="20"/>
        </w:rPr>
        <w:t xml:space="preserve">nity. Murder, thus </w:t>
      </w:r>
      <w:proofErr w:type="spellStart"/>
      <w:r w:rsidR="006A1BDF">
        <w:rPr>
          <w:rFonts w:ascii="Times New Roman" w:hAnsi="Times New Roman" w:cs="Arial"/>
          <w:szCs w:val="20"/>
        </w:rPr>
        <w:t>reimagined</w:t>
      </w:r>
      <w:proofErr w:type="spellEnd"/>
      <w:r w:rsidR="009B17CC" w:rsidRPr="00B0337C">
        <w:rPr>
          <w:rFonts w:ascii="Times New Roman" w:hAnsi="Times New Roman" w:cs="Arial"/>
          <w:szCs w:val="20"/>
        </w:rPr>
        <w:t>, became an act</w:t>
      </w:r>
      <w:r w:rsidR="00D36D20">
        <w:rPr>
          <w:rFonts w:ascii="Times New Roman" w:hAnsi="Times New Roman" w:cs="Arial"/>
          <w:szCs w:val="20"/>
        </w:rPr>
        <w:t xml:space="preserve"> of</w:t>
      </w:r>
      <w:r w:rsidR="00180FB4">
        <w:rPr>
          <w:rFonts w:ascii="Times New Roman" w:hAnsi="Times New Roman" w:cs="Arial"/>
          <w:szCs w:val="20"/>
        </w:rPr>
        <w:t xml:space="preserve"> regeneration</w:t>
      </w:r>
      <w:r w:rsidR="009F5CBB">
        <w:rPr>
          <w:rFonts w:ascii="Times New Roman" w:hAnsi="Times New Roman" w:cs="Arial"/>
          <w:szCs w:val="20"/>
        </w:rPr>
        <w:t>.</w:t>
      </w:r>
      <w:r w:rsidR="00E7416A">
        <w:rPr>
          <w:rFonts w:ascii="Times New Roman" w:hAnsi="Times New Roman" w:cs="Arial"/>
          <w:szCs w:val="20"/>
        </w:rPr>
        <w:t xml:space="preserve"> </w:t>
      </w:r>
      <w:r w:rsidR="00C2532B">
        <w:rPr>
          <w:rFonts w:ascii="Times New Roman" w:hAnsi="Times New Roman" w:cs="Arial"/>
          <w:szCs w:val="20"/>
        </w:rPr>
        <w:t>But</w:t>
      </w:r>
      <w:r w:rsidR="00C064FB">
        <w:rPr>
          <w:rFonts w:ascii="Times New Roman" w:hAnsi="Times New Roman" w:cs="Arial"/>
          <w:szCs w:val="20"/>
        </w:rPr>
        <w:t xml:space="preserve"> their</w:t>
      </w:r>
      <w:r w:rsidR="006C3C44">
        <w:rPr>
          <w:rFonts w:ascii="Times New Roman" w:hAnsi="Times New Roman" w:cs="Arial"/>
          <w:szCs w:val="20"/>
        </w:rPr>
        <w:t xml:space="preserve"> </w:t>
      </w:r>
      <w:r w:rsidR="005F16C1">
        <w:rPr>
          <w:rFonts w:ascii="Times New Roman" w:hAnsi="Times New Roman" w:cs="Arial"/>
          <w:szCs w:val="20"/>
        </w:rPr>
        <w:t>sa</w:t>
      </w:r>
      <w:r w:rsidR="009076A8">
        <w:rPr>
          <w:rFonts w:ascii="Times New Roman" w:hAnsi="Times New Roman" w:cs="Arial"/>
          <w:szCs w:val="20"/>
        </w:rPr>
        <w:t>crificial intent was</w:t>
      </w:r>
      <w:r w:rsidR="009B17CC" w:rsidRPr="00B0337C">
        <w:rPr>
          <w:rFonts w:ascii="Times New Roman" w:hAnsi="Times New Roman" w:cs="Arial"/>
          <w:szCs w:val="20"/>
        </w:rPr>
        <w:t xml:space="preserve"> suspect. Neith</w:t>
      </w:r>
      <w:r w:rsidR="002C17F3">
        <w:rPr>
          <w:rFonts w:ascii="Times New Roman" w:hAnsi="Times New Roman" w:cs="Arial"/>
          <w:szCs w:val="20"/>
        </w:rPr>
        <w:t xml:space="preserve">er man's livelihood </w:t>
      </w:r>
      <w:r w:rsidR="00EF50A2">
        <w:rPr>
          <w:rFonts w:ascii="Times New Roman" w:hAnsi="Times New Roman" w:cs="Arial"/>
          <w:szCs w:val="20"/>
        </w:rPr>
        <w:t xml:space="preserve">depended </w:t>
      </w:r>
      <w:r w:rsidR="009C520D">
        <w:rPr>
          <w:rFonts w:ascii="Times New Roman" w:hAnsi="Times New Roman" w:cs="Arial"/>
          <w:szCs w:val="20"/>
        </w:rPr>
        <w:t>on</w:t>
      </w:r>
      <w:r w:rsidR="00180FB4" w:rsidRPr="007C0766">
        <w:rPr>
          <w:rFonts w:ascii="Times New Roman" w:hAnsi="Times New Roman" w:cs="Arial"/>
          <w:szCs w:val="20"/>
        </w:rPr>
        <w:t xml:space="preserve"> </w:t>
      </w:r>
      <w:r w:rsidR="00C174BC" w:rsidRPr="007C0766">
        <w:rPr>
          <w:rFonts w:ascii="Times New Roman" w:hAnsi="Times New Roman" w:cs="Arial"/>
          <w:szCs w:val="20"/>
        </w:rPr>
        <w:t xml:space="preserve">the </w:t>
      </w:r>
      <w:r w:rsidR="00F716B4" w:rsidRPr="007C0766">
        <w:rPr>
          <w:rFonts w:ascii="Times New Roman" w:hAnsi="Times New Roman" w:cs="Arial"/>
          <w:szCs w:val="20"/>
        </w:rPr>
        <w:t>land's productivity</w:t>
      </w:r>
      <w:r w:rsidR="009F5CBB" w:rsidRPr="007C0766">
        <w:rPr>
          <w:rFonts w:ascii="Times New Roman" w:hAnsi="Times New Roman" w:cs="Arial"/>
          <w:szCs w:val="20"/>
        </w:rPr>
        <w:t>. In</w:t>
      </w:r>
      <w:r w:rsidR="009F5CBB" w:rsidRPr="00A378C9">
        <w:rPr>
          <w:rFonts w:ascii="Times New Roman" w:hAnsi="Times New Roman" w:cs="Arial"/>
          <w:szCs w:val="20"/>
        </w:rPr>
        <w:t xml:space="preserve"> fact</w:t>
      </w:r>
      <w:r w:rsidR="009F5CBB">
        <w:rPr>
          <w:rFonts w:ascii="Times New Roman" w:hAnsi="Times New Roman" w:cs="Arial"/>
          <w:szCs w:val="20"/>
        </w:rPr>
        <w:t>, b</w:t>
      </w:r>
      <w:r w:rsidR="00EF50A2">
        <w:rPr>
          <w:rFonts w:ascii="Times New Roman" w:hAnsi="Times New Roman" w:cs="Arial"/>
          <w:szCs w:val="20"/>
        </w:rPr>
        <w:t>efore the murder</w:t>
      </w:r>
      <w:r w:rsidR="00220FE1">
        <w:rPr>
          <w:rFonts w:ascii="Times New Roman" w:hAnsi="Times New Roman" w:cs="Arial"/>
          <w:szCs w:val="20"/>
        </w:rPr>
        <w:t xml:space="preserve"> they were feuding with</w:t>
      </w:r>
      <w:r w:rsidR="00846372">
        <w:rPr>
          <w:rFonts w:ascii="Times New Roman" w:hAnsi="Times New Roman" w:cs="Arial"/>
          <w:szCs w:val="20"/>
        </w:rPr>
        <w:t xml:space="preserve"> </w:t>
      </w:r>
      <w:proofErr w:type="spellStart"/>
      <w:r w:rsidR="00D36D20">
        <w:rPr>
          <w:rFonts w:ascii="Times New Roman" w:hAnsi="Times New Roman" w:cs="Arial"/>
          <w:szCs w:val="20"/>
        </w:rPr>
        <w:t>Lalita's</w:t>
      </w:r>
      <w:proofErr w:type="spellEnd"/>
      <w:r w:rsidR="00D36D20">
        <w:rPr>
          <w:rFonts w:ascii="Times New Roman" w:hAnsi="Times New Roman" w:cs="Arial"/>
          <w:szCs w:val="20"/>
        </w:rPr>
        <w:t xml:space="preserve"> father</w:t>
      </w:r>
      <w:r w:rsidR="00EF4730">
        <w:rPr>
          <w:rFonts w:ascii="Times New Roman" w:hAnsi="Times New Roman" w:cs="Arial"/>
          <w:szCs w:val="20"/>
        </w:rPr>
        <w:t xml:space="preserve">. </w:t>
      </w:r>
      <w:r w:rsidR="009B17CC" w:rsidRPr="00B0337C">
        <w:rPr>
          <w:rFonts w:ascii="Times New Roman" w:hAnsi="Times New Roman" w:cs="Arial"/>
          <w:szCs w:val="20"/>
        </w:rPr>
        <w:t>What is extr</w:t>
      </w:r>
      <w:r w:rsidR="005C5A3A">
        <w:rPr>
          <w:rFonts w:ascii="Times New Roman" w:hAnsi="Times New Roman" w:cs="Arial"/>
          <w:szCs w:val="20"/>
        </w:rPr>
        <w:t>aordinary about this</w:t>
      </w:r>
      <w:r w:rsidR="00A21F1F">
        <w:rPr>
          <w:rFonts w:ascii="Times New Roman" w:hAnsi="Times New Roman" w:cs="Arial"/>
          <w:szCs w:val="20"/>
        </w:rPr>
        <w:t xml:space="preserve"> </w:t>
      </w:r>
      <w:r w:rsidR="006A1BDF">
        <w:rPr>
          <w:rFonts w:ascii="Times New Roman" w:hAnsi="Times New Roman" w:cs="Arial"/>
          <w:szCs w:val="20"/>
        </w:rPr>
        <w:t>killing</w:t>
      </w:r>
      <w:r w:rsidR="00BA291D">
        <w:rPr>
          <w:rFonts w:ascii="Times New Roman" w:hAnsi="Times New Roman" w:cs="Arial"/>
          <w:szCs w:val="20"/>
        </w:rPr>
        <w:t xml:space="preserve"> </w:t>
      </w:r>
      <w:r w:rsidR="00365EFD">
        <w:rPr>
          <w:rFonts w:ascii="Times New Roman" w:hAnsi="Times New Roman" w:cs="Arial"/>
          <w:szCs w:val="20"/>
        </w:rPr>
        <w:t>is</w:t>
      </w:r>
      <w:r w:rsidR="00653B20">
        <w:rPr>
          <w:rFonts w:ascii="Times New Roman" w:hAnsi="Times New Roman" w:cs="Arial"/>
          <w:szCs w:val="20"/>
        </w:rPr>
        <w:t xml:space="preserve"> neither</w:t>
      </w:r>
      <w:r w:rsidR="00BF42C3">
        <w:rPr>
          <w:rFonts w:ascii="Times New Roman" w:hAnsi="Times New Roman" w:cs="Arial"/>
          <w:szCs w:val="20"/>
        </w:rPr>
        <w:t xml:space="preserve"> its cruelty nor its perversity</w:t>
      </w:r>
      <w:r w:rsidR="009B17CC" w:rsidRPr="00B0337C">
        <w:rPr>
          <w:rFonts w:ascii="Times New Roman" w:hAnsi="Times New Roman" w:cs="Arial"/>
          <w:szCs w:val="20"/>
        </w:rPr>
        <w:t>, but how</w:t>
      </w:r>
      <w:r w:rsidR="00DA7FE2">
        <w:rPr>
          <w:rFonts w:ascii="Times New Roman" w:hAnsi="Times New Roman" w:cs="Arial"/>
          <w:szCs w:val="20"/>
        </w:rPr>
        <w:t xml:space="preserve"> human sacrifice</w:t>
      </w:r>
      <w:r w:rsidR="006B75EC">
        <w:rPr>
          <w:rFonts w:ascii="Times New Roman" w:hAnsi="Times New Roman" w:cs="Arial"/>
          <w:szCs w:val="20"/>
        </w:rPr>
        <w:t xml:space="preserve"> is</w:t>
      </w:r>
      <w:r w:rsidR="009C520D">
        <w:rPr>
          <w:rFonts w:ascii="Times New Roman" w:hAnsi="Times New Roman" w:cs="Arial"/>
          <w:szCs w:val="20"/>
        </w:rPr>
        <w:t xml:space="preserve"> still</w:t>
      </w:r>
      <w:r w:rsidR="006B75EC">
        <w:rPr>
          <w:rFonts w:ascii="Times New Roman" w:hAnsi="Times New Roman" w:cs="Arial"/>
          <w:szCs w:val="20"/>
        </w:rPr>
        <w:t xml:space="preserve"> </w:t>
      </w:r>
      <w:r w:rsidR="00A21F1F">
        <w:rPr>
          <w:rFonts w:ascii="Times New Roman" w:hAnsi="Times New Roman" w:cs="Arial"/>
          <w:szCs w:val="20"/>
        </w:rPr>
        <w:t>used reflex</w:t>
      </w:r>
      <w:r w:rsidR="001B2837">
        <w:rPr>
          <w:rFonts w:ascii="Times New Roman" w:hAnsi="Times New Roman" w:cs="Arial"/>
          <w:szCs w:val="20"/>
        </w:rPr>
        <w:t>ively to conceal</w:t>
      </w:r>
      <w:r w:rsidR="00180FB4">
        <w:rPr>
          <w:rFonts w:ascii="Times New Roman" w:hAnsi="Times New Roman" w:cs="Arial"/>
          <w:szCs w:val="20"/>
        </w:rPr>
        <w:t xml:space="preserve"> </w:t>
      </w:r>
      <w:r w:rsidR="009B17CC" w:rsidRPr="00B0337C">
        <w:rPr>
          <w:rFonts w:ascii="Times New Roman" w:hAnsi="Times New Roman" w:cs="Arial"/>
          <w:szCs w:val="20"/>
        </w:rPr>
        <w:t>motive. It is a defense strategy with ancient roots and contemp</w:t>
      </w:r>
      <w:r w:rsidR="002C17F3">
        <w:rPr>
          <w:rFonts w:ascii="Times New Roman" w:hAnsi="Times New Roman" w:cs="Arial"/>
          <w:szCs w:val="20"/>
        </w:rPr>
        <w:t>orary relevance. In power grabs</w:t>
      </w:r>
      <w:r w:rsidR="009B17CC" w:rsidRPr="00B0337C">
        <w:rPr>
          <w:rFonts w:ascii="Times New Roman" w:hAnsi="Times New Roman" w:cs="Arial"/>
          <w:szCs w:val="20"/>
        </w:rPr>
        <w:t xml:space="preserve"> large and small, the female body is </w:t>
      </w:r>
      <w:r w:rsidR="00A71AFE">
        <w:rPr>
          <w:rFonts w:ascii="Times New Roman" w:hAnsi="Times New Roman" w:cs="Arial"/>
          <w:szCs w:val="20"/>
        </w:rPr>
        <w:t>exposed, marked</w:t>
      </w:r>
      <w:r w:rsidR="00116624">
        <w:rPr>
          <w:rFonts w:ascii="Times New Roman" w:hAnsi="Times New Roman" w:cs="Arial"/>
          <w:szCs w:val="20"/>
        </w:rPr>
        <w:t xml:space="preserve"> an</w:t>
      </w:r>
      <w:r w:rsidR="00942AE5">
        <w:rPr>
          <w:rFonts w:ascii="Times New Roman" w:hAnsi="Times New Roman" w:cs="Arial"/>
          <w:szCs w:val="20"/>
        </w:rPr>
        <w:t xml:space="preserve">d, in </w:t>
      </w:r>
      <w:proofErr w:type="spellStart"/>
      <w:r w:rsidR="00942AE5">
        <w:rPr>
          <w:rFonts w:ascii="Times New Roman" w:hAnsi="Times New Roman" w:cs="Arial"/>
          <w:szCs w:val="20"/>
        </w:rPr>
        <w:t>Lalita's</w:t>
      </w:r>
      <w:proofErr w:type="spellEnd"/>
      <w:r w:rsidR="00942AE5">
        <w:rPr>
          <w:rFonts w:ascii="Times New Roman" w:hAnsi="Times New Roman" w:cs="Arial"/>
          <w:szCs w:val="20"/>
        </w:rPr>
        <w:t xml:space="preserve"> case</w:t>
      </w:r>
      <w:r w:rsidR="00180FB4">
        <w:rPr>
          <w:rFonts w:ascii="Times New Roman" w:hAnsi="Times New Roman" w:cs="Arial"/>
          <w:szCs w:val="20"/>
        </w:rPr>
        <w:t>, gutted</w:t>
      </w:r>
      <w:r w:rsidR="009B17CC" w:rsidRPr="00B0337C">
        <w:rPr>
          <w:rFonts w:ascii="Times New Roman" w:hAnsi="Times New Roman" w:cs="Arial"/>
          <w:szCs w:val="20"/>
        </w:rPr>
        <w:t>. So long as g</w:t>
      </w:r>
      <w:r w:rsidR="00AF556F">
        <w:rPr>
          <w:rFonts w:ascii="Times New Roman" w:hAnsi="Times New Roman" w:cs="Arial"/>
          <w:szCs w:val="20"/>
        </w:rPr>
        <w:t xml:space="preserve">irls like </w:t>
      </w:r>
      <w:proofErr w:type="spellStart"/>
      <w:r w:rsidR="00AF556F">
        <w:rPr>
          <w:rFonts w:ascii="Times New Roman" w:hAnsi="Times New Roman" w:cs="Arial"/>
          <w:szCs w:val="20"/>
        </w:rPr>
        <w:t>Lalita</w:t>
      </w:r>
      <w:proofErr w:type="spellEnd"/>
      <w:r w:rsidR="00AF556F">
        <w:rPr>
          <w:rFonts w:ascii="Times New Roman" w:hAnsi="Times New Roman" w:cs="Arial"/>
          <w:szCs w:val="20"/>
        </w:rPr>
        <w:t xml:space="preserve"> </w:t>
      </w:r>
      <w:proofErr w:type="spellStart"/>
      <w:r w:rsidR="00AF556F">
        <w:rPr>
          <w:rFonts w:ascii="Times New Roman" w:hAnsi="Times New Roman" w:cs="Arial"/>
          <w:szCs w:val="20"/>
        </w:rPr>
        <w:t>Tati</w:t>
      </w:r>
      <w:proofErr w:type="spellEnd"/>
      <w:r w:rsidR="00AF556F">
        <w:rPr>
          <w:rFonts w:ascii="Times New Roman" w:hAnsi="Times New Roman" w:cs="Arial"/>
          <w:szCs w:val="20"/>
        </w:rPr>
        <w:t xml:space="preserve"> are </w:t>
      </w:r>
      <w:r w:rsidR="009B17CC" w:rsidRPr="00B0337C">
        <w:rPr>
          <w:rFonts w:ascii="Times New Roman" w:hAnsi="Times New Roman" w:cs="Arial"/>
          <w:szCs w:val="20"/>
        </w:rPr>
        <w:t xml:space="preserve">being murdered as a form of masculine assertion, Mound 72 can never be </w:t>
      </w:r>
      <w:r w:rsidR="00C174BC">
        <w:rPr>
          <w:rFonts w:ascii="Times New Roman" w:hAnsi="Times New Roman" w:cs="Arial"/>
          <w:szCs w:val="20"/>
        </w:rPr>
        <w:t>ancient history</w:t>
      </w:r>
      <w:r w:rsidR="0078314E">
        <w:rPr>
          <w:rFonts w:ascii="Times New Roman" w:hAnsi="Times New Roman" w:cs="Arial"/>
          <w:szCs w:val="20"/>
        </w:rPr>
        <w:t>.</w:t>
      </w:r>
      <w:r w:rsidR="009B17CC" w:rsidRPr="00B0337C">
        <w:rPr>
          <w:rFonts w:ascii="Times New Roman" w:hAnsi="Times New Roman" w:cs="Arial"/>
          <w:szCs w:val="20"/>
        </w:rPr>
        <w:t xml:space="preserve"> </w:t>
      </w:r>
    </w:p>
    <w:p w:rsidR="008026E3" w:rsidRPr="00A52A35" w:rsidRDefault="005847F2" w:rsidP="0016301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 w:cs="Arial"/>
          <w:szCs w:val="20"/>
        </w:rPr>
        <w:tab/>
      </w:r>
      <w:r w:rsidR="001314C3">
        <w:rPr>
          <w:rFonts w:ascii="Times New Roman" w:hAnsi="Times New Roman"/>
        </w:rPr>
        <w:t xml:space="preserve">Gender violence is uniquely demonstrative. Even as the concept of </w:t>
      </w:r>
      <w:r w:rsidR="001314C3" w:rsidRPr="00B0337C">
        <w:rPr>
          <w:rFonts w:ascii="Times New Roman" w:hAnsi="Times New Roman"/>
        </w:rPr>
        <w:t xml:space="preserve">gender resists </w:t>
      </w:r>
      <w:proofErr w:type="spellStart"/>
      <w:r w:rsidR="001314C3" w:rsidRPr="00B0337C">
        <w:rPr>
          <w:rFonts w:ascii="Times New Roman" w:hAnsi="Times New Roman"/>
        </w:rPr>
        <w:t>essentializing</w:t>
      </w:r>
      <w:proofErr w:type="spellEnd"/>
      <w:r w:rsidR="001314C3">
        <w:rPr>
          <w:rFonts w:ascii="Times New Roman" w:hAnsi="Times New Roman"/>
        </w:rPr>
        <w:t xml:space="preserve"> ov</w:t>
      </w:r>
      <w:r w:rsidR="00163410">
        <w:rPr>
          <w:rFonts w:ascii="Times New Roman" w:hAnsi="Times New Roman"/>
        </w:rPr>
        <w:t>er time, violence offers</w:t>
      </w:r>
      <w:r w:rsidR="00A378C9">
        <w:rPr>
          <w:rFonts w:ascii="Times New Roman" w:hAnsi="Times New Roman"/>
        </w:rPr>
        <w:t xml:space="preserve"> no such</w:t>
      </w:r>
      <w:r w:rsidR="001314C3">
        <w:rPr>
          <w:rFonts w:ascii="Times New Roman" w:hAnsi="Times New Roman"/>
        </w:rPr>
        <w:t xml:space="preserve"> resistance. Even as our diverse c</w:t>
      </w:r>
      <w:r w:rsidR="00CF2B53">
        <w:rPr>
          <w:rFonts w:ascii="Times New Roman" w:hAnsi="Times New Roman"/>
        </w:rPr>
        <w:t>horeographies of violence evolve</w:t>
      </w:r>
      <w:r w:rsidR="001314C3">
        <w:rPr>
          <w:rFonts w:ascii="Times New Roman" w:hAnsi="Times New Roman"/>
        </w:rPr>
        <w:t xml:space="preserve">, killing proceeds as it always has. Could the intersection between the constancy of violence and fluidity of gender elucidate both categories? </w:t>
      </w:r>
      <w:r>
        <w:rPr>
          <w:rFonts w:ascii="Times New Roman" w:hAnsi="Times New Roman" w:cs="Arial"/>
          <w:szCs w:val="20"/>
        </w:rPr>
        <w:t xml:space="preserve">In Mound 72, </w:t>
      </w:r>
      <w:r>
        <w:rPr>
          <w:rFonts w:ascii="Times New Roman" w:hAnsi="Times New Roman"/>
        </w:rPr>
        <w:t>p</w:t>
      </w:r>
      <w:r w:rsidR="009B17CC" w:rsidRPr="00B0337C">
        <w:rPr>
          <w:rFonts w:ascii="Times New Roman" w:hAnsi="Times New Roman"/>
        </w:rPr>
        <w:t>ower relations are marked in fractured vertebrae. Social control is deduced from the absence of breaks in the radii and ulnae, bo</w:t>
      </w:r>
      <w:r w:rsidR="00483F32">
        <w:rPr>
          <w:rFonts w:ascii="Times New Roman" w:hAnsi="Times New Roman"/>
        </w:rPr>
        <w:t>nes of the lower arm that</w:t>
      </w:r>
      <w:r w:rsidR="00D36D20">
        <w:rPr>
          <w:rFonts w:ascii="Times New Roman" w:hAnsi="Times New Roman"/>
        </w:rPr>
        <w:t xml:space="preserve"> </w:t>
      </w:r>
      <w:r w:rsidR="00024468">
        <w:rPr>
          <w:rFonts w:ascii="Times New Roman" w:hAnsi="Times New Roman"/>
        </w:rPr>
        <w:t xml:space="preserve">deflect </w:t>
      </w:r>
      <w:r w:rsidR="00F1456E">
        <w:rPr>
          <w:rFonts w:ascii="Times New Roman" w:hAnsi="Times New Roman"/>
        </w:rPr>
        <w:t>blows. An</w:t>
      </w:r>
      <w:r w:rsidR="00024468" w:rsidRPr="00624A19">
        <w:rPr>
          <w:rFonts w:ascii="Times New Roman" w:hAnsi="Times New Roman"/>
        </w:rPr>
        <w:t xml:space="preserve"> absence of</w:t>
      </w:r>
      <w:r w:rsidR="00483F32" w:rsidRPr="00624A19">
        <w:rPr>
          <w:rFonts w:ascii="Times New Roman" w:hAnsi="Times New Roman"/>
        </w:rPr>
        <w:t xml:space="preserve"> </w:t>
      </w:r>
      <w:r w:rsidR="009B17CC" w:rsidRPr="00624A19">
        <w:rPr>
          <w:rFonts w:ascii="Times New Roman" w:hAnsi="Times New Roman"/>
        </w:rPr>
        <w:t>defensive injuries indi</w:t>
      </w:r>
      <w:r w:rsidR="00483F32" w:rsidRPr="00624A19">
        <w:rPr>
          <w:rFonts w:ascii="Times New Roman" w:hAnsi="Times New Roman"/>
        </w:rPr>
        <w:t>cate</w:t>
      </w:r>
      <w:r w:rsidR="00024468" w:rsidRPr="00624A19">
        <w:rPr>
          <w:rFonts w:ascii="Times New Roman" w:hAnsi="Times New Roman"/>
        </w:rPr>
        <w:t>s</w:t>
      </w:r>
      <w:r w:rsidR="005428C5" w:rsidRPr="00624A19">
        <w:rPr>
          <w:rFonts w:ascii="Times New Roman" w:hAnsi="Times New Roman"/>
        </w:rPr>
        <w:t xml:space="preserve"> bodies</w:t>
      </w:r>
      <w:r w:rsidR="005428C5">
        <w:rPr>
          <w:rFonts w:ascii="Times New Roman" w:hAnsi="Times New Roman"/>
        </w:rPr>
        <w:t xml:space="preserve"> well under control</w:t>
      </w:r>
      <w:r w:rsidR="00182905">
        <w:rPr>
          <w:rFonts w:ascii="Times New Roman" w:hAnsi="Times New Roman"/>
        </w:rPr>
        <w:t xml:space="preserve"> at time of death</w:t>
      </w:r>
      <w:r w:rsidR="00F377DD">
        <w:rPr>
          <w:rFonts w:ascii="Times New Roman" w:hAnsi="Times New Roman"/>
        </w:rPr>
        <w:t xml:space="preserve">. </w:t>
      </w:r>
      <w:r w:rsidR="00182905">
        <w:rPr>
          <w:rFonts w:ascii="Times New Roman" w:hAnsi="Times New Roman"/>
        </w:rPr>
        <w:t>The</w:t>
      </w:r>
      <w:r w:rsidR="00C174BC">
        <w:rPr>
          <w:rFonts w:ascii="Times New Roman" w:hAnsi="Times New Roman"/>
        </w:rPr>
        <w:t>se</w:t>
      </w:r>
      <w:r w:rsidR="001B283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girls </w:t>
      </w:r>
      <w:r w:rsidR="00182905">
        <w:rPr>
          <w:rFonts w:ascii="Times New Roman" w:hAnsi="Times New Roman"/>
        </w:rPr>
        <w:t>did</w:t>
      </w:r>
      <w:r>
        <w:rPr>
          <w:rFonts w:ascii="Times New Roman" w:hAnsi="Times New Roman"/>
        </w:rPr>
        <w:t>n</w:t>
      </w:r>
      <w:r w:rsidR="009B17CC" w:rsidRPr="00B0337C">
        <w:rPr>
          <w:rFonts w:ascii="Times New Roman" w:hAnsi="Times New Roman"/>
        </w:rPr>
        <w:t>'t fight back.</w:t>
      </w:r>
      <w:r w:rsidR="009B17CC" w:rsidRPr="00B0337C">
        <w:rPr>
          <w:rFonts w:ascii="Times New Roman" w:hAnsi="Times New Roman" w:cs="Arial"/>
          <w:szCs w:val="20"/>
        </w:rPr>
        <w:t xml:space="preserve"> </w:t>
      </w:r>
      <w:r w:rsidR="00A138EE">
        <w:rPr>
          <w:rFonts w:ascii="Times New Roman" w:hAnsi="Times New Roman" w:cs="Arial"/>
          <w:szCs w:val="20"/>
        </w:rPr>
        <w:t>The temptation is to</w:t>
      </w:r>
      <w:r w:rsidR="00604CD2">
        <w:rPr>
          <w:rFonts w:ascii="Times New Roman" w:hAnsi="Times New Roman" w:cs="Arial"/>
          <w:szCs w:val="20"/>
        </w:rPr>
        <w:t xml:space="preserve"> do it f</w:t>
      </w:r>
      <w:r w:rsidR="001B5CE2">
        <w:rPr>
          <w:rFonts w:ascii="Times New Roman" w:hAnsi="Times New Roman" w:cs="Arial"/>
          <w:szCs w:val="20"/>
        </w:rPr>
        <w:t xml:space="preserve">or them. Indeed, a </w:t>
      </w:r>
      <w:r w:rsidR="007348EE">
        <w:rPr>
          <w:rFonts w:ascii="Times New Roman" w:hAnsi="Times New Roman" w:cs="Arial"/>
          <w:szCs w:val="20"/>
        </w:rPr>
        <w:t xml:space="preserve">gendered </w:t>
      </w:r>
      <w:r w:rsidR="007348EE" w:rsidRPr="007C0766">
        <w:rPr>
          <w:rFonts w:ascii="Times New Roman" w:hAnsi="Times New Roman" w:cs="Arial"/>
          <w:szCs w:val="20"/>
        </w:rPr>
        <w:t>methodology must</w:t>
      </w:r>
      <w:r w:rsidR="004238DC" w:rsidRPr="007C0766">
        <w:rPr>
          <w:rFonts w:ascii="Times New Roman" w:hAnsi="Times New Roman" w:cs="Arial"/>
          <w:szCs w:val="20"/>
        </w:rPr>
        <w:t xml:space="preserve"> fight back in certain ways</w:t>
      </w:r>
      <w:r w:rsidR="009E1C9C" w:rsidRPr="007C0766">
        <w:rPr>
          <w:rFonts w:ascii="Times New Roman" w:hAnsi="Times New Roman" w:cs="Arial"/>
          <w:szCs w:val="20"/>
        </w:rPr>
        <w:t xml:space="preserve">. </w:t>
      </w:r>
      <w:r w:rsidR="004B1A2A" w:rsidRPr="007C0766">
        <w:rPr>
          <w:rFonts w:ascii="Times New Roman" w:hAnsi="Times New Roman"/>
        </w:rPr>
        <w:t>Archeology cut its teeth in cultural theft and once produced arb</w:t>
      </w:r>
      <w:r w:rsidR="00FB130C" w:rsidRPr="007C0766">
        <w:rPr>
          <w:rFonts w:ascii="Times New Roman" w:hAnsi="Times New Roman"/>
        </w:rPr>
        <w:t xml:space="preserve">itrary analysis, reflecting the </w:t>
      </w:r>
      <w:r w:rsidR="004B1A2A" w:rsidRPr="007C0766">
        <w:rPr>
          <w:rFonts w:ascii="Times New Roman" w:hAnsi="Times New Roman"/>
        </w:rPr>
        <w:t xml:space="preserve">motley agendas of </w:t>
      </w:r>
      <w:r w:rsidRPr="007C0766">
        <w:rPr>
          <w:rFonts w:ascii="Times New Roman" w:hAnsi="Times New Roman"/>
        </w:rPr>
        <w:t xml:space="preserve">its </w:t>
      </w:r>
      <w:r w:rsidR="004B1A2A" w:rsidRPr="007C0766">
        <w:rPr>
          <w:rFonts w:ascii="Times New Roman" w:hAnsi="Times New Roman"/>
        </w:rPr>
        <w:t>investigators</w:t>
      </w:r>
      <w:r w:rsidR="00436DD7" w:rsidRPr="007C0766">
        <w:rPr>
          <w:rFonts w:ascii="Times New Roman" w:hAnsi="Times New Roman"/>
        </w:rPr>
        <w:t xml:space="preserve">. </w:t>
      </w:r>
      <w:r w:rsidRPr="007C0766">
        <w:rPr>
          <w:rFonts w:ascii="Times New Roman" w:hAnsi="Times New Roman"/>
        </w:rPr>
        <w:t xml:space="preserve">When </w:t>
      </w:r>
      <w:r w:rsidR="00425801" w:rsidRPr="007C0766">
        <w:rPr>
          <w:rFonts w:ascii="Times New Roman" w:hAnsi="Times New Roman"/>
        </w:rPr>
        <w:t xml:space="preserve">Heinrich </w:t>
      </w:r>
      <w:r w:rsidR="00ED0F9B" w:rsidRPr="007C0766">
        <w:rPr>
          <w:rFonts w:ascii="Times New Roman" w:hAnsi="Times New Roman"/>
        </w:rPr>
        <w:t>Schliemann</w:t>
      </w:r>
      <w:r w:rsidR="004A4E6C" w:rsidRPr="007C0766">
        <w:rPr>
          <w:rFonts w:ascii="Times New Roman" w:hAnsi="Times New Roman"/>
        </w:rPr>
        <w:t xml:space="preserve"> u</w:t>
      </w:r>
      <w:r w:rsidR="00425801" w:rsidRPr="007C0766">
        <w:rPr>
          <w:rFonts w:ascii="Times New Roman" w:hAnsi="Times New Roman"/>
        </w:rPr>
        <w:t>nea</w:t>
      </w:r>
      <w:r w:rsidR="00D36F8E" w:rsidRPr="007C0766">
        <w:rPr>
          <w:rFonts w:ascii="Times New Roman" w:hAnsi="Times New Roman"/>
        </w:rPr>
        <w:t>rthed</w:t>
      </w:r>
      <w:r w:rsidR="00EB728F" w:rsidRPr="007C0766">
        <w:rPr>
          <w:rFonts w:ascii="Times New Roman" w:hAnsi="Times New Roman"/>
        </w:rPr>
        <w:t xml:space="preserve"> </w:t>
      </w:r>
      <w:r w:rsidR="002854C4" w:rsidRPr="007C0766">
        <w:rPr>
          <w:rFonts w:ascii="Times New Roman" w:hAnsi="Times New Roman"/>
        </w:rPr>
        <w:t xml:space="preserve">golden </w:t>
      </w:r>
      <w:r w:rsidR="00425801" w:rsidRPr="007C0766">
        <w:rPr>
          <w:rFonts w:ascii="Times New Roman" w:hAnsi="Times New Roman"/>
        </w:rPr>
        <w:t>diadems</w:t>
      </w:r>
      <w:r w:rsidR="00D718A3" w:rsidRPr="007C0766">
        <w:rPr>
          <w:rFonts w:ascii="Times New Roman" w:hAnsi="Times New Roman"/>
        </w:rPr>
        <w:t xml:space="preserve"> at </w:t>
      </w:r>
      <w:proofErr w:type="spellStart"/>
      <w:r w:rsidR="00D718A3" w:rsidRPr="007C0766">
        <w:rPr>
          <w:rFonts w:ascii="Times New Roman" w:hAnsi="Times New Roman"/>
        </w:rPr>
        <w:t>Hissarlik</w:t>
      </w:r>
      <w:proofErr w:type="spellEnd"/>
      <w:r w:rsidR="00EB728F" w:rsidRPr="007C0766">
        <w:rPr>
          <w:rFonts w:ascii="Times New Roman" w:hAnsi="Times New Roman"/>
        </w:rPr>
        <w:t xml:space="preserve">, </w:t>
      </w:r>
      <w:r w:rsidR="00D718A3" w:rsidRPr="007C0766">
        <w:rPr>
          <w:rFonts w:ascii="Times New Roman" w:hAnsi="Times New Roman"/>
        </w:rPr>
        <w:t>the putative site of</w:t>
      </w:r>
      <w:r w:rsidR="00087D86" w:rsidRPr="007C0766">
        <w:rPr>
          <w:rFonts w:ascii="Times New Roman" w:hAnsi="Times New Roman"/>
        </w:rPr>
        <w:t xml:space="preserve"> </w:t>
      </w:r>
      <w:r w:rsidR="006C2B24" w:rsidRPr="007C0766">
        <w:rPr>
          <w:rFonts w:ascii="Times New Roman" w:hAnsi="Times New Roman"/>
        </w:rPr>
        <w:t xml:space="preserve">Troy, </w:t>
      </w:r>
      <w:r w:rsidR="00EB7EDF" w:rsidRPr="007C0766">
        <w:rPr>
          <w:rFonts w:ascii="Times New Roman" w:hAnsi="Times New Roman"/>
        </w:rPr>
        <w:t>he</w:t>
      </w:r>
      <w:r w:rsidR="002857F5" w:rsidRPr="007C0766">
        <w:rPr>
          <w:rFonts w:ascii="Times New Roman" w:hAnsi="Times New Roman"/>
        </w:rPr>
        <w:t xml:space="preserve"> considered the</w:t>
      </w:r>
      <w:r w:rsidR="00D718A3" w:rsidRPr="007C0766">
        <w:rPr>
          <w:rFonts w:ascii="Times New Roman" w:hAnsi="Times New Roman"/>
        </w:rPr>
        <w:t xml:space="preserve"> find</w:t>
      </w:r>
      <w:r w:rsidR="001D7BC6" w:rsidRPr="007C0766">
        <w:rPr>
          <w:rFonts w:ascii="Times New Roman" w:hAnsi="Times New Roman"/>
        </w:rPr>
        <w:t xml:space="preserve"> dazzling</w:t>
      </w:r>
      <w:r w:rsidR="0078314E" w:rsidRPr="007C0766">
        <w:rPr>
          <w:rFonts w:ascii="Times New Roman" w:hAnsi="Times New Roman"/>
        </w:rPr>
        <w:t xml:space="preserve"> e</w:t>
      </w:r>
      <w:r w:rsidR="001B7A9A" w:rsidRPr="007C0766">
        <w:rPr>
          <w:rFonts w:ascii="Times New Roman" w:hAnsi="Times New Roman"/>
        </w:rPr>
        <w:t xml:space="preserve">nough to grace </w:t>
      </w:r>
      <w:r w:rsidR="00FE6668" w:rsidRPr="007C0766">
        <w:rPr>
          <w:rFonts w:ascii="Times New Roman" w:hAnsi="Times New Roman"/>
        </w:rPr>
        <w:t>'</w:t>
      </w:r>
      <w:r w:rsidR="005953D0" w:rsidRPr="007C0766">
        <w:rPr>
          <w:rFonts w:ascii="Times New Roman" w:hAnsi="Times New Roman"/>
        </w:rPr>
        <w:t>the face that launched a</w:t>
      </w:r>
      <w:r w:rsidR="001B7A9A" w:rsidRPr="007C0766">
        <w:rPr>
          <w:rFonts w:ascii="Times New Roman" w:hAnsi="Times New Roman"/>
        </w:rPr>
        <w:t xml:space="preserve"> thousand ships</w:t>
      </w:r>
      <w:r w:rsidR="002C17F3" w:rsidRPr="007C0766">
        <w:rPr>
          <w:rFonts w:ascii="Times New Roman" w:hAnsi="Times New Roman"/>
        </w:rPr>
        <w:t>.</w:t>
      </w:r>
      <w:r w:rsidR="00A52A35">
        <w:rPr>
          <w:rFonts w:ascii="Times New Roman" w:hAnsi="Times New Roman"/>
        </w:rPr>
        <w:t>'</w:t>
      </w:r>
      <w:r w:rsidR="009877FC" w:rsidRPr="007C0766">
        <w:rPr>
          <w:rFonts w:ascii="Times New Roman" w:hAnsi="Times New Roman"/>
        </w:rPr>
        <w:t xml:space="preserve"> </w:t>
      </w:r>
      <w:r w:rsidR="00C174BC" w:rsidRPr="007C0766">
        <w:rPr>
          <w:rFonts w:ascii="Times New Roman" w:hAnsi="Times New Roman"/>
        </w:rPr>
        <w:t>No matter</w:t>
      </w:r>
      <w:r w:rsidR="00C174BC" w:rsidRPr="00A378C9">
        <w:rPr>
          <w:rFonts w:ascii="Times New Roman" w:hAnsi="Times New Roman"/>
        </w:rPr>
        <w:t xml:space="preserve"> the</w:t>
      </w:r>
      <w:r w:rsidR="002857F5" w:rsidRPr="00A378C9">
        <w:rPr>
          <w:rFonts w:ascii="Times New Roman" w:hAnsi="Times New Roman"/>
        </w:rPr>
        <w:t xml:space="preserve"> surrounding</w:t>
      </w:r>
      <w:r w:rsidR="00C174BC">
        <w:rPr>
          <w:rFonts w:ascii="Times New Roman" w:hAnsi="Times New Roman"/>
        </w:rPr>
        <w:t xml:space="preserve"> sediment </w:t>
      </w:r>
      <w:r w:rsidR="00D718A3">
        <w:rPr>
          <w:rFonts w:ascii="Times New Roman" w:hAnsi="Times New Roman"/>
        </w:rPr>
        <w:t xml:space="preserve">was </w:t>
      </w:r>
      <w:r w:rsidR="002C17F3">
        <w:rPr>
          <w:rFonts w:ascii="Times New Roman" w:hAnsi="Times New Roman"/>
        </w:rPr>
        <w:t>deposited a millennium</w:t>
      </w:r>
      <w:r w:rsidR="00BB41B1" w:rsidRPr="00B0337C">
        <w:rPr>
          <w:rFonts w:ascii="Times New Roman" w:hAnsi="Times New Roman"/>
        </w:rPr>
        <w:t xml:space="preserve"> </w:t>
      </w:r>
      <w:r w:rsidR="006B15D6" w:rsidRPr="00B0337C">
        <w:rPr>
          <w:rFonts w:ascii="Times New Roman" w:hAnsi="Times New Roman"/>
        </w:rPr>
        <w:t xml:space="preserve">before the Trojan </w:t>
      </w:r>
      <w:r w:rsidR="00ED0F9B" w:rsidRPr="00B0337C">
        <w:rPr>
          <w:rFonts w:ascii="Times New Roman" w:hAnsi="Times New Roman"/>
        </w:rPr>
        <w:t>War</w:t>
      </w:r>
      <w:r w:rsidR="005D7329">
        <w:rPr>
          <w:rFonts w:ascii="Times New Roman" w:hAnsi="Times New Roman"/>
        </w:rPr>
        <w:t xml:space="preserve">. </w:t>
      </w:r>
      <w:r w:rsidR="00ED0F9B" w:rsidRPr="00B0337C">
        <w:rPr>
          <w:rFonts w:ascii="Times New Roman" w:hAnsi="Times New Roman"/>
        </w:rPr>
        <w:t>Schliemann</w:t>
      </w:r>
      <w:r w:rsidR="00507060" w:rsidRPr="00B0337C">
        <w:rPr>
          <w:rFonts w:ascii="Times New Roman" w:hAnsi="Times New Roman"/>
        </w:rPr>
        <w:t xml:space="preserve"> </w:t>
      </w:r>
      <w:r w:rsidR="002854C4" w:rsidRPr="00B0337C">
        <w:rPr>
          <w:rFonts w:ascii="Times New Roman" w:hAnsi="Times New Roman"/>
        </w:rPr>
        <w:t>wanted the diadems</w:t>
      </w:r>
      <w:r w:rsidR="009877FC" w:rsidRPr="00B0337C">
        <w:rPr>
          <w:rFonts w:ascii="Times New Roman" w:hAnsi="Times New Roman"/>
        </w:rPr>
        <w:t xml:space="preserve"> </w:t>
      </w:r>
      <w:r w:rsidR="002854C4" w:rsidRPr="00B0337C">
        <w:rPr>
          <w:rFonts w:ascii="Times New Roman" w:hAnsi="Times New Roman"/>
        </w:rPr>
        <w:t>to be</w:t>
      </w:r>
      <w:r w:rsidR="00235006">
        <w:rPr>
          <w:rFonts w:ascii="Times New Roman" w:hAnsi="Times New Roman"/>
        </w:rPr>
        <w:t xml:space="preserve"> t</w:t>
      </w:r>
      <w:r w:rsidR="00CE21B8">
        <w:rPr>
          <w:rFonts w:ascii="Times New Roman" w:hAnsi="Times New Roman"/>
        </w:rPr>
        <w:t>he</w:t>
      </w:r>
      <w:r w:rsidR="00FC323F">
        <w:rPr>
          <w:rFonts w:ascii="Times New Roman" w:hAnsi="Times New Roman"/>
        </w:rPr>
        <w:t xml:space="preserve"> </w:t>
      </w:r>
      <w:r w:rsidR="003E48D2">
        <w:rPr>
          <w:rFonts w:ascii="Times New Roman" w:hAnsi="Times New Roman"/>
        </w:rPr>
        <w:t>Jewels of Helen. S</w:t>
      </w:r>
      <w:r w:rsidR="0079394D" w:rsidRPr="00B0337C">
        <w:rPr>
          <w:rFonts w:ascii="Times New Roman" w:hAnsi="Times New Roman"/>
        </w:rPr>
        <w:t xml:space="preserve">o </w:t>
      </w:r>
      <w:r w:rsidR="001D7BC6" w:rsidRPr="00B0337C">
        <w:rPr>
          <w:rFonts w:ascii="Times New Roman" w:hAnsi="Times New Roman"/>
        </w:rPr>
        <w:t>they</w:t>
      </w:r>
      <w:r w:rsidR="00B9187F">
        <w:rPr>
          <w:rFonts w:ascii="Times New Roman" w:hAnsi="Times New Roman"/>
        </w:rPr>
        <w:t xml:space="preserve"> were,</w:t>
      </w:r>
      <w:r w:rsidR="00B67774" w:rsidRPr="00B0337C">
        <w:rPr>
          <w:rFonts w:ascii="Times New Roman" w:hAnsi="Times New Roman"/>
        </w:rPr>
        <w:t xml:space="preserve"> </w:t>
      </w:r>
      <w:r w:rsidR="0079394D" w:rsidRPr="00B0337C">
        <w:rPr>
          <w:rFonts w:ascii="Times New Roman" w:hAnsi="Times New Roman"/>
        </w:rPr>
        <w:t>even if they w</w:t>
      </w:r>
      <w:r w:rsidR="00D72DBB">
        <w:rPr>
          <w:rFonts w:ascii="Times New Roman" w:hAnsi="Times New Roman"/>
        </w:rPr>
        <w:t>eren't</w:t>
      </w:r>
      <w:r w:rsidR="0036258E">
        <w:rPr>
          <w:rFonts w:ascii="Times New Roman" w:hAnsi="Times New Roman"/>
        </w:rPr>
        <w:t xml:space="preserve">. </w:t>
      </w:r>
      <w:r w:rsidR="00273DC9">
        <w:rPr>
          <w:rFonts w:ascii="Times New Roman" w:hAnsi="Times New Roman"/>
        </w:rPr>
        <w:t>When</w:t>
      </w:r>
      <w:r w:rsidR="00FC323F">
        <w:rPr>
          <w:rFonts w:ascii="Times New Roman" w:hAnsi="Times New Roman"/>
        </w:rPr>
        <w:t xml:space="preserve"> </w:t>
      </w:r>
      <w:r w:rsidR="00F36EEE">
        <w:rPr>
          <w:rFonts w:ascii="Times New Roman" w:hAnsi="Times New Roman"/>
        </w:rPr>
        <w:t>he</w:t>
      </w:r>
      <w:r w:rsidR="00FC323F">
        <w:rPr>
          <w:rFonts w:ascii="Times New Roman" w:hAnsi="Times New Roman"/>
        </w:rPr>
        <w:t xml:space="preserve"> draped the </w:t>
      </w:r>
      <w:r w:rsidR="004B5367" w:rsidRPr="00B0337C">
        <w:rPr>
          <w:rFonts w:ascii="Times New Roman" w:hAnsi="Times New Roman"/>
        </w:rPr>
        <w:t>glittering chains</w:t>
      </w:r>
      <w:r w:rsidR="00552213" w:rsidRPr="00B0337C">
        <w:rPr>
          <w:rFonts w:ascii="Times New Roman" w:hAnsi="Times New Roman"/>
        </w:rPr>
        <w:t xml:space="preserve"> and tassels</w:t>
      </w:r>
      <w:r w:rsidR="00507060" w:rsidRPr="00B0337C">
        <w:rPr>
          <w:rFonts w:ascii="Times New Roman" w:hAnsi="Times New Roman"/>
        </w:rPr>
        <w:t xml:space="preserve"> over</w:t>
      </w:r>
      <w:r w:rsidR="00B820B4" w:rsidRPr="00B0337C">
        <w:rPr>
          <w:rFonts w:ascii="Times New Roman" w:hAnsi="Times New Roman"/>
        </w:rPr>
        <w:t xml:space="preserve"> </w:t>
      </w:r>
      <w:r w:rsidR="001F74ED" w:rsidRPr="00B0337C">
        <w:rPr>
          <w:rFonts w:ascii="Times New Roman" w:hAnsi="Times New Roman"/>
        </w:rPr>
        <w:t xml:space="preserve">his </w:t>
      </w:r>
      <w:r w:rsidR="00D718A3">
        <w:rPr>
          <w:rFonts w:ascii="Times New Roman" w:hAnsi="Times New Roman"/>
        </w:rPr>
        <w:t>21</w:t>
      </w:r>
      <w:r w:rsidR="00B820B4" w:rsidRPr="00B0337C">
        <w:rPr>
          <w:rFonts w:ascii="Times New Roman" w:hAnsi="Times New Roman"/>
        </w:rPr>
        <w:t>-year-o</w:t>
      </w:r>
      <w:r w:rsidR="00944C96" w:rsidRPr="00B0337C">
        <w:rPr>
          <w:rFonts w:ascii="Times New Roman" w:hAnsi="Times New Roman"/>
        </w:rPr>
        <w:t>ld wife</w:t>
      </w:r>
      <w:r w:rsidR="00B820B4" w:rsidRPr="00B0337C">
        <w:rPr>
          <w:rFonts w:ascii="Times New Roman" w:hAnsi="Times New Roman"/>
        </w:rPr>
        <w:t>,</w:t>
      </w:r>
      <w:r w:rsidR="00EB00C5">
        <w:rPr>
          <w:rFonts w:ascii="Times New Roman" w:hAnsi="Times New Roman"/>
        </w:rPr>
        <w:t xml:space="preserve"> </w:t>
      </w:r>
      <w:r w:rsidR="00EB00C5" w:rsidRPr="007C0766">
        <w:rPr>
          <w:rFonts w:ascii="Times New Roman" w:hAnsi="Times New Roman"/>
        </w:rPr>
        <w:t>Sophia,</w:t>
      </w:r>
      <w:r w:rsidR="00FC323F" w:rsidRPr="007C0766">
        <w:rPr>
          <w:rFonts w:ascii="Times New Roman" w:hAnsi="Times New Roman"/>
        </w:rPr>
        <w:t xml:space="preserve"> </w:t>
      </w:r>
      <w:r w:rsidR="0079308A" w:rsidRPr="007C0766">
        <w:rPr>
          <w:rFonts w:ascii="Times New Roman" w:hAnsi="Times New Roman"/>
        </w:rPr>
        <w:t>a</w:t>
      </w:r>
      <w:r w:rsidR="0069035E" w:rsidRPr="007C0766">
        <w:rPr>
          <w:rFonts w:ascii="Times New Roman" w:hAnsi="Times New Roman"/>
        </w:rPr>
        <w:t xml:space="preserve"> version of</w:t>
      </w:r>
      <w:r w:rsidR="00F36EEE" w:rsidRPr="007C0766">
        <w:rPr>
          <w:rFonts w:ascii="Times New Roman" w:hAnsi="Times New Roman"/>
        </w:rPr>
        <w:t xml:space="preserve"> </w:t>
      </w:r>
      <w:r w:rsidR="008005C9" w:rsidRPr="007C0766">
        <w:rPr>
          <w:rFonts w:ascii="Times New Roman" w:hAnsi="Times New Roman"/>
        </w:rPr>
        <w:t>Helen</w:t>
      </w:r>
      <w:r w:rsidR="00D36D20" w:rsidRPr="007C0766">
        <w:rPr>
          <w:rFonts w:ascii="Times New Roman" w:hAnsi="Times New Roman"/>
        </w:rPr>
        <w:t xml:space="preserve"> </w:t>
      </w:r>
      <w:r w:rsidR="00FC323F" w:rsidRPr="007C0766">
        <w:rPr>
          <w:rFonts w:ascii="Times New Roman" w:hAnsi="Times New Roman"/>
        </w:rPr>
        <w:t>revived</w:t>
      </w:r>
      <w:r w:rsidR="00B105BE" w:rsidRPr="007C0766">
        <w:rPr>
          <w:rFonts w:ascii="Times New Roman" w:hAnsi="Times New Roman"/>
        </w:rPr>
        <w:t>.</w:t>
      </w:r>
      <w:r w:rsidR="005A5873" w:rsidRPr="007C0766">
        <w:rPr>
          <w:rFonts w:ascii="Times New Roman" w:hAnsi="Times New Roman"/>
        </w:rPr>
        <w:t xml:space="preserve"> </w:t>
      </w:r>
      <w:r w:rsidR="009C520D">
        <w:rPr>
          <w:rFonts w:ascii="Times New Roman" w:hAnsi="Times New Roman"/>
        </w:rPr>
        <w:t>His</w:t>
      </w:r>
      <w:r w:rsidR="00F36EEE" w:rsidRPr="007C0766">
        <w:rPr>
          <w:rFonts w:ascii="Times New Roman" w:hAnsi="Times New Roman"/>
        </w:rPr>
        <w:t xml:space="preserve"> </w:t>
      </w:r>
      <w:r w:rsidR="00D718A3" w:rsidRPr="007C0766">
        <w:rPr>
          <w:rFonts w:ascii="Times New Roman" w:hAnsi="Times New Roman"/>
        </w:rPr>
        <w:t>error</w:t>
      </w:r>
      <w:r w:rsidR="00FC323F" w:rsidRPr="007C0766">
        <w:rPr>
          <w:rFonts w:ascii="Times New Roman" w:hAnsi="Times New Roman"/>
        </w:rPr>
        <w:t xml:space="preserve"> was </w:t>
      </w:r>
      <w:r w:rsidR="00F36EEE" w:rsidRPr="007C0766">
        <w:rPr>
          <w:rFonts w:ascii="Times New Roman" w:hAnsi="Times New Roman"/>
        </w:rPr>
        <w:t xml:space="preserve">spectacularly photogenic. To illustrate the </w:t>
      </w:r>
      <w:r w:rsidR="00520D38" w:rsidRPr="007C0766">
        <w:rPr>
          <w:rFonts w:ascii="Times New Roman" w:hAnsi="Times New Roman"/>
        </w:rPr>
        <w:t xml:space="preserve">fallacy of </w:t>
      </w:r>
      <w:r w:rsidR="00E76CDC" w:rsidRPr="007C0766">
        <w:rPr>
          <w:rFonts w:ascii="Times New Roman" w:hAnsi="Times New Roman"/>
        </w:rPr>
        <w:t>wis</w:t>
      </w:r>
      <w:r w:rsidR="00F36EEE" w:rsidRPr="007C0766">
        <w:rPr>
          <w:rFonts w:ascii="Times New Roman" w:hAnsi="Times New Roman"/>
        </w:rPr>
        <w:t>hful thin</w:t>
      </w:r>
      <w:r w:rsidR="00D36F8E" w:rsidRPr="007C0766">
        <w:rPr>
          <w:rFonts w:ascii="Times New Roman" w:hAnsi="Times New Roman"/>
        </w:rPr>
        <w:t xml:space="preserve">king, one </w:t>
      </w:r>
      <w:r w:rsidR="00F36EEE" w:rsidRPr="007C0766">
        <w:rPr>
          <w:rFonts w:ascii="Times New Roman" w:hAnsi="Times New Roman"/>
        </w:rPr>
        <w:t xml:space="preserve">need </w:t>
      </w:r>
      <w:r w:rsidR="003D5ECA" w:rsidRPr="007C0766">
        <w:rPr>
          <w:rFonts w:ascii="Times New Roman" w:hAnsi="Times New Roman"/>
        </w:rPr>
        <w:t>only turn to the</w:t>
      </w:r>
      <w:r w:rsidR="009B0F48" w:rsidRPr="007C0766">
        <w:rPr>
          <w:rFonts w:ascii="Times New Roman" w:hAnsi="Times New Roman"/>
        </w:rPr>
        <w:t xml:space="preserve"> </w:t>
      </w:r>
      <w:r w:rsidR="000E3367" w:rsidRPr="007C0766">
        <w:rPr>
          <w:rFonts w:ascii="Times New Roman" w:hAnsi="Times New Roman"/>
        </w:rPr>
        <w:t xml:space="preserve">epic snapshot. </w:t>
      </w:r>
      <w:r w:rsidR="00B820B4" w:rsidRPr="007C0766">
        <w:rPr>
          <w:rFonts w:ascii="Times New Roman" w:hAnsi="Times New Roman"/>
        </w:rPr>
        <w:t xml:space="preserve">Sophia </w:t>
      </w:r>
      <w:r w:rsidR="00ED0F9B" w:rsidRPr="007C0766">
        <w:rPr>
          <w:rFonts w:ascii="Times New Roman" w:hAnsi="Times New Roman"/>
        </w:rPr>
        <w:t>Schliemann’s</w:t>
      </w:r>
      <w:r w:rsidR="00B820B4" w:rsidRPr="007C0766">
        <w:rPr>
          <w:rFonts w:ascii="Times New Roman" w:hAnsi="Times New Roman"/>
        </w:rPr>
        <w:t xml:space="preserve"> face</w:t>
      </w:r>
      <w:r w:rsidR="005A5E28">
        <w:rPr>
          <w:rFonts w:ascii="Times New Roman" w:hAnsi="Times New Roman"/>
        </w:rPr>
        <w:t>,</w:t>
      </w:r>
      <w:r w:rsidR="00F36EEE" w:rsidRPr="007C0766">
        <w:rPr>
          <w:rFonts w:ascii="Times New Roman" w:hAnsi="Times New Roman"/>
        </w:rPr>
        <w:t xml:space="preserve"> captured</w:t>
      </w:r>
      <w:r w:rsidR="00294ED8" w:rsidRPr="007C0766">
        <w:rPr>
          <w:rFonts w:ascii="Times New Roman" w:hAnsi="Times New Roman"/>
        </w:rPr>
        <w:t xml:space="preserve"> in tin</w:t>
      </w:r>
      <w:r w:rsidR="00B31360" w:rsidRPr="007C0766">
        <w:rPr>
          <w:rFonts w:ascii="Times New Roman" w:hAnsi="Times New Roman"/>
        </w:rPr>
        <w:t>type</w:t>
      </w:r>
      <w:r w:rsidR="000500E4" w:rsidRPr="007C0766">
        <w:rPr>
          <w:rFonts w:ascii="Times New Roman" w:hAnsi="Times New Roman"/>
        </w:rPr>
        <w:t>,</w:t>
      </w:r>
      <w:r w:rsidR="00B820B4" w:rsidRPr="007C0766">
        <w:rPr>
          <w:rFonts w:ascii="Times New Roman" w:hAnsi="Times New Roman"/>
        </w:rPr>
        <w:t xml:space="preserve"> lau</w:t>
      </w:r>
      <w:r w:rsidR="00B820B4" w:rsidRPr="00B0337C">
        <w:rPr>
          <w:rFonts w:ascii="Times New Roman" w:hAnsi="Times New Roman"/>
        </w:rPr>
        <w:t>nches</w:t>
      </w:r>
      <w:r w:rsidR="009877FC" w:rsidRPr="00B0337C">
        <w:rPr>
          <w:rFonts w:ascii="Times New Roman" w:hAnsi="Times New Roman"/>
        </w:rPr>
        <w:t xml:space="preserve"> a thousand quest</w:t>
      </w:r>
      <w:r w:rsidR="001F74ED" w:rsidRPr="00B0337C">
        <w:rPr>
          <w:rFonts w:ascii="Times New Roman" w:hAnsi="Times New Roman"/>
        </w:rPr>
        <w:t>io</w:t>
      </w:r>
      <w:r w:rsidR="0070079F" w:rsidRPr="00B0337C">
        <w:rPr>
          <w:rFonts w:ascii="Times New Roman" w:hAnsi="Times New Roman"/>
        </w:rPr>
        <w:t xml:space="preserve">ns. </w:t>
      </w:r>
      <w:r w:rsidR="001F7850" w:rsidRPr="00B0337C">
        <w:rPr>
          <w:rFonts w:ascii="Times New Roman" w:hAnsi="Times New Roman"/>
        </w:rPr>
        <w:t xml:space="preserve">Beneath the gold fringe, her </w:t>
      </w:r>
      <w:r w:rsidR="00425801" w:rsidRPr="00B0337C">
        <w:rPr>
          <w:rFonts w:ascii="Times New Roman" w:hAnsi="Times New Roman"/>
        </w:rPr>
        <w:t>gaze is</w:t>
      </w:r>
      <w:r w:rsidR="001F0D2D" w:rsidRPr="00B0337C">
        <w:rPr>
          <w:rFonts w:ascii="Times New Roman" w:hAnsi="Times New Roman"/>
        </w:rPr>
        <w:t xml:space="preserve"> </w:t>
      </w:r>
      <w:r w:rsidR="00F36EEE">
        <w:rPr>
          <w:rFonts w:ascii="Times New Roman" w:hAnsi="Times New Roman"/>
        </w:rPr>
        <w:t>fixed</w:t>
      </w:r>
      <w:r w:rsidR="001F74ED" w:rsidRPr="00B0337C">
        <w:rPr>
          <w:rFonts w:ascii="Times New Roman" w:hAnsi="Times New Roman"/>
        </w:rPr>
        <w:t xml:space="preserve"> </w:t>
      </w:r>
      <w:r w:rsidR="009877FC" w:rsidRPr="00B0337C">
        <w:rPr>
          <w:rFonts w:ascii="Times New Roman" w:hAnsi="Times New Roman"/>
        </w:rPr>
        <w:t xml:space="preserve">as though </w:t>
      </w:r>
      <w:r w:rsidR="001F74ED" w:rsidRPr="00B0337C">
        <w:rPr>
          <w:rFonts w:ascii="Times New Roman" w:hAnsi="Times New Roman"/>
        </w:rPr>
        <w:t xml:space="preserve">she </w:t>
      </w:r>
      <w:r w:rsidR="00F36EEE">
        <w:rPr>
          <w:rFonts w:ascii="Times New Roman" w:hAnsi="Times New Roman"/>
        </w:rPr>
        <w:t xml:space="preserve">too </w:t>
      </w:r>
      <w:r w:rsidR="001F22A4" w:rsidRPr="00B0337C">
        <w:rPr>
          <w:rFonts w:ascii="Times New Roman" w:hAnsi="Times New Roman"/>
        </w:rPr>
        <w:t>sees</w:t>
      </w:r>
      <w:r w:rsidR="006B15D6" w:rsidRPr="00B0337C">
        <w:rPr>
          <w:rFonts w:ascii="Times New Roman" w:hAnsi="Times New Roman"/>
        </w:rPr>
        <w:t xml:space="preserve"> her husband's c</w:t>
      </w:r>
      <w:r w:rsidR="00902DCF">
        <w:rPr>
          <w:rFonts w:ascii="Times New Roman" w:hAnsi="Times New Roman"/>
        </w:rPr>
        <w:t xml:space="preserve">laims are </w:t>
      </w:r>
      <w:r w:rsidR="001F74ED" w:rsidRPr="00B0337C">
        <w:rPr>
          <w:rFonts w:ascii="Times New Roman" w:hAnsi="Times New Roman"/>
        </w:rPr>
        <w:t>absurd,</w:t>
      </w:r>
      <w:r w:rsidR="009877FC" w:rsidRPr="00B0337C">
        <w:rPr>
          <w:rFonts w:ascii="Times New Roman" w:hAnsi="Times New Roman"/>
        </w:rPr>
        <w:t xml:space="preserve"> </w:t>
      </w:r>
      <w:r w:rsidR="002213DE" w:rsidRPr="00B0337C">
        <w:rPr>
          <w:rFonts w:ascii="Times New Roman" w:hAnsi="Times New Roman"/>
        </w:rPr>
        <w:t xml:space="preserve">a </w:t>
      </w:r>
      <w:r w:rsidR="009877FC" w:rsidRPr="00B0337C">
        <w:rPr>
          <w:rFonts w:ascii="Times New Roman" w:hAnsi="Times New Roman"/>
        </w:rPr>
        <w:t>gendered methodology gone wrong.</w:t>
      </w:r>
      <w:r w:rsidR="001C0E9A" w:rsidRPr="00B0337C">
        <w:rPr>
          <w:rFonts w:ascii="Times New Roman" w:hAnsi="Times New Roman"/>
        </w:rPr>
        <w:t xml:space="preserve"> </w:t>
      </w:r>
    </w:p>
    <w:p w:rsidR="00CA463F" w:rsidRDefault="000E3367" w:rsidP="00D0323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55DBB" w:rsidRPr="00B0337C">
        <w:rPr>
          <w:rFonts w:ascii="Times New Roman" w:hAnsi="Times New Roman"/>
        </w:rPr>
        <w:t>How</w:t>
      </w:r>
      <w:r w:rsidR="00273DC9">
        <w:rPr>
          <w:rFonts w:ascii="Times New Roman" w:hAnsi="Times New Roman"/>
        </w:rPr>
        <w:t>, then,</w:t>
      </w:r>
      <w:r w:rsidR="00944A09">
        <w:rPr>
          <w:rFonts w:ascii="Times New Roman" w:hAnsi="Times New Roman"/>
        </w:rPr>
        <w:t xml:space="preserve"> </w:t>
      </w:r>
      <w:r w:rsidR="00380A0F">
        <w:rPr>
          <w:rFonts w:ascii="Times New Roman" w:hAnsi="Times New Roman"/>
        </w:rPr>
        <w:t>to avoid Schliemann's mistake</w:t>
      </w:r>
      <w:r w:rsidR="009607F4">
        <w:rPr>
          <w:rFonts w:ascii="Times New Roman" w:hAnsi="Times New Roman"/>
        </w:rPr>
        <w:t xml:space="preserve"> of misre</w:t>
      </w:r>
      <w:r w:rsidR="00444936">
        <w:rPr>
          <w:rFonts w:ascii="Times New Roman" w:hAnsi="Times New Roman"/>
        </w:rPr>
        <w:t>presenting the gendered subject</w:t>
      </w:r>
      <w:r w:rsidR="00380A0F">
        <w:rPr>
          <w:rFonts w:ascii="Times New Roman" w:hAnsi="Times New Roman"/>
        </w:rPr>
        <w:t xml:space="preserve">? </w:t>
      </w:r>
      <w:r w:rsidR="00D040D0">
        <w:rPr>
          <w:rFonts w:ascii="Times New Roman" w:hAnsi="Times New Roman"/>
        </w:rPr>
        <w:t>Gender, rife</w:t>
      </w:r>
      <w:r w:rsidR="00BA6CF8" w:rsidRPr="00B0337C">
        <w:rPr>
          <w:rFonts w:ascii="Times New Roman" w:hAnsi="Times New Roman"/>
        </w:rPr>
        <w:t xml:space="preserve"> with co</w:t>
      </w:r>
      <w:r w:rsidR="00AF108F" w:rsidRPr="00B0337C">
        <w:rPr>
          <w:rFonts w:ascii="Times New Roman" w:hAnsi="Times New Roman"/>
        </w:rPr>
        <w:t xml:space="preserve">des and </w:t>
      </w:r>
      <w:r w:rsidR="00AF108F" w:rsidRPr="00624A19">
        <w:rPr>
          <w:rFonts w:ascii="Times New Roman" w:hAnsi="Times New Roman"/>
        </w:rPr>
        <w:t xml:space="preserve">inconsistencies, </w:t>
      </w:r>
      <w:r w:rsidR="00A03ABC" w:rsidRPr="00624A19">
        <w:rPr>
          <w:rFonts w:ascii="Times New Roman" w:hAnsi="Times New Roman"/>
        </w:rPr>
        <w:t xml:space="preserve">is </w:t>
      </w:r>
      <w:r w:rsidR="00020DE1" w:rsidRPr="00624A19">
        <w:rPr>
          <w:rFonts w:ascii="Times New Roman" w:hAnsi="Times New Roman"/>
        </w:rPr>
        <w:t xml:space="preserve">elusive </w:t>
      </w:r>
      <w:r w:rsidR="00A03ABC" w:rsidRPr="00624A19">
        <w:rPr>
          <w:rFonts w:ascii="Times New Roman" w:hAnsi="Times New Roman"/>
        </w:rPr>
        <w:t>enough</w:t>
      </w:r>
      <w:r w:rsidR="009877CE" w:rsidRPr="00624A19">
        <w:rPr>
          <w:rFonts w:ascii="Times New Roman" w:hAnsi="Times New Roman"/>
        </w:rPr>
        <w:t xml:space="preserve"> </w:t>
      </w:r>
      <w:r w:rsidR="00D747B4" w:rsidRPr="00624A19">
        <w:rPr>
          <w:rFonts w:ascii="Times New Roman" w:hAnsi="Times New Roman"/>
        </w:rPr>
        <w:t>in</w:t>
      </w:r>
      <w:r w:rsidR="001914EA" w:rsidRPr="00624A19">
        <w:rPr>
          <w:rFonts w:ascii="Times New Roman" w:hAnsi="Times New Roman"/>
        </w:rPr>
        <w:t xml:space="preserve"> </w:t>
      </w:r>
      <w:r w:rsidR="001B01E4">
        <w:rPr>
          <w:rFonts w:ascii="Times New Roman" w:hAnsi="Times New Roman"/>
        </w:rPr>
        <w:t>the present</w:t>
      </w:r>
      <w:r w:rsidR="005A5E28">
        <w:rPr>
          <w:rFonts w:ascii="Times New Roman" w:hAnsi="Times New Roman"/>
        </w:rPr>
        <w:t>,</w:t>
      </w:r>
      <w:r w:rsidR="00483F32" w:rsidRPr="00624A19">
        <w:rPr>
          <w:rFonts w:ascii="Times New Roman" w:hAnsi="Times New Roman"/>
        </w:rPr>
        <w:t xml:space="preserve"> let alone the </w:t>
      </w:r>
      <w:r w:rsidR="00A150CE" w:rsidRPr="00624A19">
        <w:rPr>
          <w:rFonts w:ascii="Times New Roman" w:hAnsi="Times New Roman"/>
        </w:rPr>
        <w:t xml:space="preserve">past. At least </w:t>
      </w:r>
      <w:r w:rsidR="00F23DA2" w:rsidRPr="00624A19">
        <w:rPr>
          <w:rFonts w:ascii="Times New Roman" w:hAnsi="Times New Roman"/>
        </w:rPr>
        <w:t>Schliemann</w:t>
      </w:r>
      <w:r w:rsidR="00A150CE" w:rsidRPr="00624A19">
        <w:rPr>
          <w:rFonts w:ascii="Times New Roman" w:hAnsi="Times New Roman"/>
        </w:rPr>
        <w:t xml:space="preserve"> had Homer</w:t>
      </w:r>
      <w:r w:rsidR="00CA463F" w:rsidRPr="00624A19">
        <w:rPr>
          <w:rFonts w:ascii="Times New Roman" w:hAnsi="Times New Roman"/>
        </w:rPr>
        <w:t xml:space="preserve"> to c</w:t>
      </w:r>
      <w:r w:rsidR="00CA463F">
        <w:rPr>
          <w:rFonts w:ascii="Times New Roman" w:hAnsi="Times New Roman"/>
        </w:rPr>
        <w:t>onfuse him</w:t>
      </w:r>
      <w:r w:rsidR="0063131E">
        <w:rPr>
          <w:rFonts w:ascii="Times New Roman" w:hAnsi="Times New Roman"/>
        </w:rPr>
        <w:t>. P</w:t>
      </w:r>
      <w:r w:rsidR="0095678D" w:rsidRPr="00B0337C">
        <w:rPr>
          <w:rFonts w:ascii="Times New Roman" w:hAnsi="Times New Roman"/>
        </w:rPr>
        <w:t>rehistory</w:t>
      </w:r>
      <w:r w:rsidR="001B5080">
        <w:rPr>
          <w:rFonts w:ascii="Times New Roman" w:hAnsi="Times New Roman"/>
        </w:rPr>
        <w:t xml:space="preserve"> </w:t>
      </w:r>
      <w:r w:rsidR="00387DC2">
        <w:rPr>
          <w:rFonts w:ascii="Times New Roman" w:hAnsi="Times New Roman"/>
        </w:rPr>
        <w:t>leaves no</w:t>
      </w:r>
      <w:r w:rsidR="0095678D" w:rsidRPr="00B0337C">
        <w:rPr>
          <w:rFonts w:ascii="Times New Roman" w:hAnsi="Times New Roman"/>
        </w:rPr>
        <w:t xml:space="preserve"> surviving texts</w:t>
      </w:r>
      <w:r w:rsidR="002C17F3">
        <w:rPr>
          <w:rFonts w:ascii="Times New Roman" w:hAnsi="Times New Roman"/>
        </w:rPr>
        <w:t xml:space="preserve"> and only whispers</w:t>
      </w:r>
      <w:r w:rsidR="001C3E3F">
        <w:rPr>
          <w:rFonts w:ascii="Times New Roman" w:hAnsi="Times New Roman"/>
        </w:rPr>
        <w:t xml:space="preserve"> of</w:t>
      </w:r>
      <w:r w:rsidR="00387B5C">
        <w:rPr>
          <w:rFonts w:ascii="Times New Roman" w:hAnsi="Times New Roman"/>
        </w:rPr>
        <w:t xml:space="preserve"> </w:t>
      </w:r>
      <w:r w:rsidR="005F16C1">
        <w:rPr>
          <w:rFonts w:ascii="Times New Roman" w:hAnsi="Times New Roman"/>
        </w:rPr>
        <w:t xml:space="preserve">an </w:t>
      </w:r>
      <w:r w:rsidR="00BA514C">
        <w:rPr>
          <w:rFonts w:ascii="Times New Roman" w:hAnsi="Times New Roman"/>
        </w:rPr>
        <w:t>oral tradition</w:t>
      </w:r>
      <w:r w:rsidR="009A61EC">
        <w:rPr>
          <w:rFonts w:ascii="Times New Roman" w:hAnsi="Times New Roman"/>
        </w:rPr>
        <w:t xml:space="preserve">. </w:t>
      </w:r>
      <w:r w:rsidR="00E8072A">
        <w:rPr>
          <w:rFonts w:ascii="Times New Roman" w:hAnsi="Times New Roman"/>
        </w:rPr>
        <w:t xml:space="preserve">Instead, </w:t>
      </w:r>
      <w:r w:rsidR="00380A0F">
        <w:rPr>
          <w:rFonts w:ascii="Times New Roman" w:hAnsi="Times New Roman"/>
        </w:rPr>
        <w:t>the c</w:t>
      </w:r>
      <w:r w:rsidR="0095678D" w:rsidRPr="00B0337C">
        <w:rPr>
          <w:rFonts w:ascii="Times New Roman" w:hAnsi="Times New Roman"/>
        </w:rPr>
        <w:t xml:space="preserve">ontours of </w:t>
      </w:r>
      <w:r w:rsidR="005B6534">
        <w:rPr>
          <w:rFonts w:ascii="Times New Roman" w:hAnsi="Times New Roman"/>
        </w:rPr>
        <w:t xml:space="preserve">gender </w:t>
      </w:r>
      <w:r w:rsidR="00E058B4">
        <w:rPr>
          <w:rFonts w:ascii="Times New Roman" w:hAnsi="Times New Roman"/>
        </w:rPr>
        <w:t>must be</w:t>
      </w:r>
      <w:r w:rsidR="007D088F">
        <w:rPr>
          <w:rFonts w:ascii="Times New Roman" w:hAnsi="Times New Roman"/>
        </w:rPr>
        <w:t xml:space="preserve"> </w:t>
      </w:r>
      <w:r w:rsidR="00E058B4">
        <w:rPr>
          <w:rFonts w:ascii="Times New Roman" w:hAnsi="Times New Roman"/>
        </w:rPr>
        <w:t>traced</w:t>
      </w:r>
      <w:r w:rsidR="007D088F">
        <w:rPr>
          <w:rFonts w:ascii="Times New Roman" w:hAnsi="Times New Roman"/>
        </w:rPr>
        <w:t xml:space="preserve"> in</w:t>
      </w:r>
      <w:r w:rsidR="00007CDA">
        <w:rPr>
          <w:rFonts w:ascii="Times New Roman" w:hAnsi="Times New Roman"/>
        </w:rPr>
        <w:t xml:space="preserve"> </w:t>
      </w:r>
      <w:r w:rsidR="00E058B4">
        <w:rPr>
          <w:rFonts w:ascii="Times New Roman" w:hAnsi="Times New Roman"/>
        </w:rPr>
        <w:t xml:space="preserve">the </w:t>
      </w:r>
      <w:r w:rsidR="00E8072A" w:rsidRPr="007C0766">
        <w:rPr>
          <w:rFonts w:ascii="Times New Roman" w:hAnsi="Times New Roman"/>
        </w:rPr>
        <w:t xml:space="preserve">visual and </w:t>
      </w:r>
      <w:r w:rsidR="00084EEC" w:rsidRPr="007C0766">
        <w:rPr>
          <w:rFonts w:ascii="Times New Roman" w:hAnsi="Times New Roman"/>
        </w:rPr>
        <w:t xml:space="preserve">material </w:t>
      </w:r>
      <w:r w:rsidR="006C7113" w:rsidRPr="007C0766">
        <w:rPr>
          <w:rFonts w:ascii="Times New Roman" w:hAnsi="Times New Roman"/>
        </w:rPr>
        <w:t xml:space="preserve">culture. </w:t>
      </w:r>
      <w:r w:rsidR="003C4495" w:rsidRPr="007C0766">
        <w:rPr>
          <w:rFonts w:ascii="Times New Roman" w:hAnsi="Times New Roman"/>
        </w:rPr>
        <w:t xml:space="preserve">How </w:t>
      </w:r>
      <w:r w:rsidR="008A5C9D" w:rsidRPr="007C0766">
        <w:rPr>
          <w:rFonts w:ascii="Times New Roman" w:hAnsi="Times New Roman"/>
        </w:rPr>
        <w:t>a body is adorned</w:t>
      </w:r>
      <w:r w:rsidR="0022618C" w:rsidRPr="007C0766">
        <w:rPr>
          <w:rFonts w:ascii="Times New Roman" w:hAnsi="Times New Roman"/>
        </w:rPr>
        <w:t xml:space="preserve">, </w:t>
      </w:r>
      <w:r w:rsidR="005A5E28">
        <w:rPr>
          <w:rFonts w:ascii="Times New Roman" w:hAnsi="Times New Roman"/>
        </w:rPr>
        <w:t xml:space="preserve">positioned, </w:t>
      </w:r>
      <w:r w:rsidR="0057751A" w:rsidRPr="007C0766">
        <w:rPr>
          <w:rFonts w:ascii="Times New Roman" w:hAnsi="Times New Roman"/>
        </w:rPr>
        <w:t>bound</w:t>
      </w:r>
      <w:r w:rsidR="005A5E28">
        <w:rPr>
          <w:rFonts w:ascii="Times New Roman" w:hAnsi="Times New Roman"/>
        </w:rPr>
        <w:t xml:space="preserve"> and broken</w:t>
      </w:r>
      <w:r w:rsidR="0022618C" w:rsidRPr="007C0766">
        <w:rPr>
          <w:rFonts w:ascii="Times New Roman" w:hAnsi="Times New Roman"/>
        </w:rPr>
        <w:t xml:space="preserve"> </w:t>
      </w:r>
      <w:r w:rsidR="006C7113" w:rsidRPr="007C0766">
        <w:rPr>
          <w:rFonts w:ascii="Times New Roman" w:hAnsi="Times New Roman"/>
        </w:rPr>
        <w:t>animate</w:t>
      </w:r>
      <w:r w:rsidR="005A0938" w:rsidRPr="007C0766">
        <w:rPr>
          <w:rFonts w:ascii="Times New Roman" w:hAnsi="Times New Roman"/>
        </w:rPr>
        <w:t>s</w:t>
      </w:r>
      <w:r w:rsidR="00380845">
        <w:rPr>
          <w:rFonts w:ascii="Times New Roman" w:hAnsi="Times New Roman"/>
        </w:rPr>
        <w:t xml:space="preserve"> the gendered subject. In practice, </w:t>
      </w:r>
      <w:r w:rsidR="006C7113">
        <w:rPr>
          <w:rFonts w:ascii="Times New Roman" w:hAnsi="Times New Roman"/>
        </w:rPr>
        <w:t xml:space="preserve">however, </w:t>
      </w:r>
      <w:r w:rsidR="001A5EB5" w:rsidRPr="00B0337C">
        <w:rPr>
          <w:rFonts w:ascii="Times New Roman" w:hAnsi="Times New Roman"/>
        </w:rPr>
        <w:t xml:space="preserve">a gendered methodology </w:t>
      </w:r>
      <w:r w:rsidR="00B2403B">
        <w:rPr>
          <w:rFonts w:ascii="Times New Roman" w:hAnsi="Times New Roman"/>
        </w:rPr>
        <w:t xml:space="preserve">often </w:t>
      </w:r>
      <w:r w:rsidR="001A5EB5" w:rsidRPr="00B0337C">
        <w:rPr>
          <w:rFonts w:ascii="Times New Roman" w:hAnsi="Times New Roman"/>
        </w:rPr>
        <w:t>mak</w:t>
      </w:r>
      <w:r w:rsidR="00182905">
        <w:rPr>
          <w:rFonts w:ascii="Times New Roman" w:hAnsi="Times New Roman"/>
        </w:rPr>
        <w:t>es assumptions</w:t>
      </w:r>
      <w:r w:rsidR="00444936">
        <w:rPr>
          <w:rFonts w:ascii="Times New Roman" w:hAnsi="Times New Roman"/>
        </w:rPr>
        <w:t xml:space="preserve"> about the female body</w:t>
      </w:r>
      <w:r w:rsidR="00182905">
        <w:rPr>
          <w:rFonts w:ascii="Times New Roman" w:hAnsi="Times New Roman"/>
        </w:rPr>
        <w:t xml:space="preserve"> that </w:t>
      </w:r>
      <w:r w:rsidR="0029709F">
        <w:rPr>
          <w:rFonts w:ascii="Times New Roman" w:hAnsi="Times New Roman"/>
        </w:rPr>
        <w:t>undermine</w:t>
      </w:r>
      <w:r w:rsidR="00101D66">
        <w:rPr>
          <w:rFonts w:ascii="Times New Roman" w:hAnsi="Times New Roman"/>
        </w:rPr>
        <w:t xml:space="preserve"> Weber's</w:t>
      </w:r>
      <w:r w:rsidR="00182905">
        <w:rPr>
          <w:rFonts w:ascii="Times New Roman" w:hAnsi="Times New Roman"/>
        </w:rPr>
        <w:t xml:space="preserve"> </w:t>
      </w:r>
      <w:r w:rsidR="003115F3">
        <w:rPr>
          <w:rFonts w:ascii="Times New Roman" w:hAnsi="Times New Roman"/>
        </w:rPr>
        <w:t>mission</w:t>
      </w:r>
      <w:r w:rsidR="00F84E5B">
        <w:rPr>
          <w:rFonts w:ascii="Times New Roman" w:hAnsi="Times New Roman"/>
        </w:rPr>
        <w:t xml:space="preserve"> for a</w:t>
      </w:r>
      <w:r w:rsidR="00B2403B">
        <w:rPr>
          <w:rFonts w:ascii="Times New Roman" w:hAnsi="Times New Roman"/>
        </w:rPr>
        <w:t xml:space="preserve"> </w:t>
      </w:r>
      <w:r w:rsidR="007F10F9">
        <w:rPr>
          <w:rFonts w:ascii="Times New Roman" w:hAnsi="Times New Roman"/>
        </w:rPr>
        <w:t>'</w:t>
      </w:r>
      <w:r w:rsidR="00A21F1F">
        <w:rPr>
          <w:rFonts w:ascii="Times New Roman" w:hAnsi="Times New Roman"/>
        </w:rPr>
        <w:t>full understanding of the facts</w:t>
      </w:r>
      <w:r w:rsidR="00A52A35">
        <w:rPr>
          <w:rFonts w:ascii="Times New Roman" w:hAnsi="Times New Roman"/>
        </w:rPr>
        <w:t>.'</w:t>
      </w:r>
      <w:r w:rsidR="002C17F3">
        <w:rPr>
          <w:rFonts w:ascii="Times New Roman" w:hAnsi="Times New Roman"/>
        </w:rPr>
        <w:t xml:space="preserve"> </w:t>
      </w:r>
      <w:r w:rsidR="000F5C39" w:rsidRPr="00B0337C">
        <w:rPr>
          <w:rFonts w:ascii="Times New Roman" w:hAnsi="Times New Roman"/>
        </w:rPr>
        <w:t>By way of illu</w:t>
      </w:r>
      <w:r w:rsidR="009A718F">
        <w:rPr>
          <w:rFonts w:ascii="Times New Roman" w:hAnsi="Times New Roman"/>
        </w:rPr>
        <w:t>stration,</w:t>
      </w:r>
      <w:r w:rsidR="0091700A">
        <w:rPr>
          <w:rFonts w:ascii="Times New Roman" w:hAnsi="Times New Roman"/>
        </w:rPr>
        <w:t xml:space="preserve"> </w:t>
      </w:r>
      <w:r w:rsidR="00CA463F">
        <w:rPr>
          <w:rFonts w:ascii="Times New Roman" w:hAnsi="Times New Roman"/>
        </w:rPr>
        <w:t>'</w:t>
      </w:r>
      <w:r w:rsidR="0091700A">
        <w:rPr>
          <w:rFonts w:ascii="Times New Roman" w:hAnsi="Times New Roman"/>
        </w:rPr>
        <w:t>gender violence</w:t>
      </w:r>
      <w:r w:rsidR="00CA463F">
        <w:rPr>
          <w:rFonts w:ascii="Times New Roman" w:hAnsi="Times New Roman"/>
        </w:rPr>
        <w:t>'</w:t>
      </w:r>
      <w:r w:rsidR="00C05E7D" w:rsidRPr="00B0337C">
        <w:rPr>
          <w:rFonts w:ascii="Times New Roman" w:hAnsi="Times New Roman"/>
        </w:rPr>
        <w:t xml:space="preserve"> </w:t>
      </w:r>
      <w:r w:rsidR="009A718F">
        <w:rPr>
          <w:rFonts w:ascii="Times New Roman" w:hAnsi="Times New Roman"/>
        </w:rPr>
        <w:t xml:space="preserve">is </w:t>
      </w:r>
      <w:r w:rsidR="008A5C9D">
        <w:rPr>
          <w:rFonts w:ascii="Times New Roman" w:hAnsi="Times New Roman"/>
        </w:rPr>
        <w:t>the</w:t>
      </w:r>
      <w:r w:rsidR="0029709F">
        <w:rPr>
          <w:rFonts w:ascii="Times New Roman" w:hAnsi="Times New Roman"/>
        </w:rPr>
        <w:t xml:space="preserve"> term most archeologists use</w:t>
      </w:r>
      <w:r w:rsidR="008A5C9D">
        <w:rPr>
          <w:rFonts w:ascii="Times New Roman" w:hAnsi="Times New Roman"/>
        </w:rPr>
        <w:t xml:space="preserve"> in place </w:t>
      </w:r>
      <w:r w:rsidR="008B72E8">
        <w:rPr>
          <w:rFonts w:ascii="Times New Roman" w:hAnsi="Times New Roman"/>
        </w:rPr>
        <w:t xml:space="preserve">of </w:t>
      </w:r>
      <w:r w:rsidR="007F10F9">
        <w:rPr>
          <w:rFonts w:ascii="Times New Roman" w:hAnsi="Times New Roman"/>
        </w:rPr>
        <w:t xml:space="preserve"> '</w:t>
      </w:r>
      <w:r w:rsidR="00C05E7D" w:rsidRPr="00B0337C">
        <w:rPr>
          <w:rFonts w:ascii="Times New Roman" w:hAnsi="Times New Roman"/>
        </w:rPr>
        <w:t>viol</w:t>
      </w:r>
      <w:r w:rsidR="00807370" w:rsidRPr="00B0337C">
        <w:rPr>
          <w:rFonts w:ascii="Times New Roman" w:hAnsi="Times New Roman"/>
        </w:rPr>
        <w:t>e</w:t>
      </w:r>
      <w:r w:rsidR="002C17F3">
        <w:rPr>
          <w:rFonts w:ascii="Times New Roman" w:hAnsi="Times New Roman"/>
        </w:rPr>
        <w:t>nce ag</w:t>
      </w:r>
      <w:r w:rsidR="007F10F9">
        <w:rPr>
          <w:rFonts w:ascii="Times New Roman" w:hAnsi="Times New Roman"/>
        </w:rPr>
        <w:t>ainst women'</w:t>
      </w:r>
      <w:r w:rsidR="000F5C39" w:rsidRPr="00B0337C">
        <w:rPr>
          <w:rFonts w:ascii="Times New Roman" w:hAnsi="Times New Roman"/>
        </w:rPr>
        <w:t xml:space="preserve"> because many</w:t>
      </w:r>
      <w:r w:rsidR="002213DE" w:rsidRPr="00B0337C">
        <w:rPr>
          <w:rFonts w:ascii="Times New Roman" w:hAnsi="Times New Roman"/>
        </w:rPr>
        <w:t xml:space="preserve"> </w:t>
      </w:r>
      <w:r w:rsidR="001D1830" w:rsidRPr="00B0337C">
        <w:rPr>
          <w:rFonts w:ascii="Times New Roman" w:hAnsi="Times New Roman"/>
        </w:rPr>
        <w:t>skeletons</w:t>
      </w:r>
      <w:r w:rsidR="00741630" w:rsidRPr="00B0337C">
        <w:rPr>
          <w:rFonts w:ascii="Times New Roman" w:hAnsi="Times New Roman"/>
        </w:rPr>
        <w:t xml:space="preserve"> </w:t>
      </w:r>
      <w:r w:rsidR="00C05E7D" w:rsidRPr="00B0337C">
        <w:rPr>
          <w:rFonts w:ascii="Times New Roman" w:hAnsi="Times New Roman"/>
        </w:rPr>
        <w:t>cannot be sexed with certainty. In the skeletal an</w:t>
      </w:r>
      <w:r w:rsidR="00823FF4" w:rsidRPr="00B0337C">
        <w:rPr>
          <w:rFonts w:ascii="Times New Roman" w:hAnsi="Times New Roman"/>
        </w:rPr>
        <w:t>al</w:t>
      </w:r>
      <w:r w:rsidR="00741630" w:rsidRPr="00B0337C">
        <w:rPr>
          <w:rFonts w:ascii="Times New Roman" w:hAnsi="Times New Roman"/>
        </w:rPr>
        <w:t>ysis of Mound 72</w:t>
      </w:r>
      <w:r w:rsidR="00807370" w:rsidRPr="00B0337C">
        <w:rPr>
          <w:rFonts w:ascii="Times New Roman" w:hAnsi="Times New Roman"/>
        </w:rPr>
        <w:t>,</w:t>
      </w:r>
      <w:r w:rsidR="0029709F">
        <w:rPr>
          <w:rFonts w:ascii="Times New Roman" w:hAnsi="Times New Roman"/>
        </w:rPr>
        <w:t xml:space="preserve"> for example</w:t>
      </w:r>
      <w:r w:rsidR="00741630" w:rsidRPr="00B0337C">
        <w:rPr>
          <w:rFonts w:ascii="Times New Roman" w:hAnsi="Times New Roman"/>
        </w:rPr>
        <w:t>,</w:t>
      </w:r>
      <w:r w:rsidR="00807370" w:rsidRPr="00B0337C">
        <w:rPr>
          <w:rFonts w:ascii="Times New Roman" w:hAnsi="Times New Roman"/>
        </w:rPr>
        <w:t xml:space="preserve"> </w:t>
      </w:r>
      <w:r w:rsidR="007F10F9">
        <w:rPr>
          <w:rFonts w:ascii="Times New Roman" w:hAnsi="Times New Roman"/>
        </w:rPr>
        <w:t>'</w:t>
      </w:r>
      <w:r w:rsidR="00C05E7D" w:rsidRPr="00B0337C">
        <w:rPr>
          <w:rFonts w:ascii="Times New Roman" w:hAnsi="Times New Roman"/>
        </w:rPr>
        <w:t xml:space="preserve">sex classes are: -2 </w:t>
      </w:r>
      <w:proofErr w:type="spellStart"/>
      <w:r w:rsidR="00C05E7D" w:rsidRPr="00B0337C">
        <w:rPr>
          <w:rFonts w:ascii="Times New Roman" w:hAnsi="Times New Roman"/>
        </w:rPr>
        <w:t>hyperfeminine</w:t>
      </w:r>
      <w:proofErr w:type="spellEnd"/>
      <w:r w:rsidR="00C05E7D" w:rsidRPr="00B0337C">
        <w:rPr>
          <w:rFonts w:ascii="Times New Roman" w:hAnsi="Times New Roman"/>
        </w:rPr>
        <w:t xml:space="preserve">, -1 feminine, 0 indifferent, </w:t>
      </w:r>
      <w:r w:rsidR="006F6D6D">
        <w:rPr>
          <w:rFonts w:ascii="Times New Roman" w:hAnsi="Times New Roman"/>
        </w:rPr>
        <w:t xml:space="preserve">+1 masculine, </w:t>
      </w:r>
      <w:proofErr w:type="gramStart"/>
      <w:r w:rsidR="006F6D6D">
        <w:rPr>
          <w:rFonts w:ascii="Times New Roman" w:hAnsi="Times New Roman"/>
        </w:rPr>
        <w:t>+</w:t>
      </w:r>
      <w:proofErr w:type="gramEnd"/>
      <w:r w:rsidR="006F6D6D">
        <w:rPr>
          <w:rFonts w:ascii="Times New Roman" w:hAnsi="Times New Roman"/>
        </w:rPr>
        <w:t xml:space="preserve">2 </w:t>
      </w:r>
      <w:proofErr w:type="spellStart"/>
      <w:r w:rsidR="006F6D6D">
        <w:rPr>
          <w:rFonts w:ascii="Times New Roman" w:hAnsi="Times New Roman"/>
        </w:rPr>
        <w:t>hypermasculine</w:t>
      </w:r>
      <w:proofErr w:type="spellEnd"/>
      <w:r w:rsidR="00444936">
        <w:rPr>
          <w:rFonts w:ascii="Times New Roman" w:hAnsi="Times New Roman"/>
        </w:rPr>
        <w:t xml:space="preserve">' </w:t>
      </w:r>
      <w:r w:rsidR="00C05E7D" w:rsidRPr="00B0337C">
        <w:rPr>
          <w:rFonts w:ascii="Times New Roman" w:hAnsi="Times New Roman"/>
        </w:rPr>
        <w:t>(</w:t>
      </w:r>
      <w:r w:rsidR="00527B22" w:rsidRPr="004F588A">
        <w:rPr>
          <w:rFonts w:ascii="Times New Roman" w:hAnsi="Times New Roman"/>
        </w:rPr>
        <w:t>Fowler et al.</w:t>
      </w:r>
      <w:r w:rsidR="00F90CF5" w:rsidRPr="004F588A">
        <w:rPr>
          <w:rFonts w:ascii="Times New Roman" w:hAnsi="Times New Roman"/>
        </w:rPr>
        <w:t xml:space="preserve"> 1999, </w:t>
      </w:r>
      <w:r w:rsidR="00527B22" w:rsidRPr="004F588A">
        <w:rPr>
          <w:rFonts w:ascii="Times New Roman" w:hAnsi="Times New Roman"/>
        </w:rPr>
        <w:t>63).</w:t>
      </w:r>
      <w:r w:rsidR="00527B22">
        <w:rPr>
          <w:rFonts w:ascii="Times New Roman" w:hAnsi="Times New Roman"/>
        </w:rPr>
        <w:t xml:space="preserve"> </w:t>
      </w:r>
      <w:r w:rsidR="007529E1" w:rsidRPr="00B0337C">
        <w:rPr>
          <w:rFonts w:ascii="Times New Roman" w:hAnsi="Times New Roman"/>
        </w:rPr>
        <w:t>To populate</w:t>
      </w:r>
      <w:r w:rsidR="00C05E7D" w:rsidRPr="00B0337C">
        <w:rPr>
          <w:rFonts w:ascii="Times New Roman" w:hAnsi="Times New Roman"/>
        </w:rPr>
        <w:t xml:space="preserve"> the</w:t>
      </w:r>
      <w:r w:rsidR="001F3197" w:rsidRPr="00B0337C">
        <w:rPr>
          <w:rFonts w:ascii="Times New Roman" w:hAnsi="Times New Roman"/>
        </w:rPr>
        <w:t xml:space="preserve"> negative range</w:t>
      </w:r>
      <w:r w:rsidR="00C05E7D" w:rsidRPr="00B0337C">
        <w:rPr>
          <w:rFonts w:ascii="Times New Roman" w:hAnsi="Times New Roman"/>
        </w:rPr>
        <w:t>, archeologist</w:t>
      </w:r>
      <w:r w:rsidR="00806195" w:rsidRPr="00B0337C">
        <w:rPr>
          <w:rFonts w:ascii="Times New Roman" w:hAnsi="Times New Roman"/>
        </w:rPr>
        <w:t>s</w:t>
      </w:r>
      <w:r w:rsidR="00C05E7D" w:rsidRPr="00B0337C">
        <w:rPr>
          <w:rFonts w:ascii="Times New Roman" w:hAnsi="Times New Roman"/>
        </w:rPr>
        <w:t xml:space="preserve"> seek </w:t>
      </w:r>
      <w:r w:rsidR="00F969D0">
        <w:rPr>
          <w:rFonts w:ascii="Times New Roman" w:hAnsi="Times New Roman"/>
        </w:rPr>
        <w:t>'</w:t>
      </w:r>
      <w:r w:rsidR="00C05E7D" w:rsidRPr="00B0337C">
        <w:rPr>
          <w:rFonts w:ascii="Times New Roman" w:hAnsi="Times New Roman"/>
        </w:rPr>
        <w:t xml:space="preserve">the </w:t>
      </w:r>
      <w:proofErr w:type="spellStart"/>
      <w:r w:rsidR="00C05E7D" w:rsidRPr="00B0337C">
        <w:rPr>
          <w:rFonts w:ascii="Times New Roman" w:hAnsi="Times New Roman"/>
        </w:rPr>
        <w:t>gracile</w:t>
      </w:r>
      <w:proofErr w:type="spellEnd"/>
      <w:r w:rsidR="00C05E7D" w:rsidRPr="00B0337C">
        <w:rPr>
          <w:rFonts w:ascii="Times New Roman" w:hAnsi="Times New Roman"/>
        </w:rPr>
        <w:t xml:space="preserve"> features characteristic of f</w:t>
      </w:r>
      <w:r w:rsidR="001D1830" w:rsidRPr="00B0337C">
        <w:rPr>
          <w:rFonts w:ascii="Times New Roman" w:hAnsi="Times New Roman"/>
        </w:rPr>
        <w:t>emales</w:t>
      </w:r>
      <w:r w:rsidR="007F10F9">
        <w:rPr>
          <w:rFonts w:ascii="Times New Roman" w:hAnsi="Times New Roman"/>
        </w:rPr>
        <w:t>'</w:t>
      </w:r>
      <w:r w:rsidR="002C17F3">
        <w:rPr>
          <w:rFonts w:ascii="Times New Roman" w:hAnsi="Times New Roman"/>
        </w:rPr>
        <w:t xml:space="preserve"> </w:t>
      </w:r>
      <w:r w:rsidR="001D1830" w:rsidRPr="00B0337C">
        <w:rPr>
          <w:rFonts w:ascii="Times New Roman" w:hAnsi="Times New Roman"/>
        </w:rPr>
        <w:t>(</w:t>
      </w:r>
      <w:r w:rsidR="00527B22" w:rsidRPr="0055506B">
        <w:rPr>
          <w:rFonts w:ascii="Times New Roman" w:hAnsi="Times New Roman"/>
        </w:rPr>
        <w:t>Fowler et al. 1999,</w:t>
      </w:r>
      <w:r w:rsidR="00527B22">
        <w:rPr>
          <w:rFonts w:ascii="Times New Roman" w:hAnsi="Times New Roman"/>
        </w:rPr>
        <w:t xml:space="preserve"> 54</w:t>
      </w:r>
      <w:r w:rsidR="001D1830" w:rsidRPr="00B0337C">
        <w:rPr>
          <w:rFonts w:ascii="Times New Roman" w:hAnsi="Times New Roman"/>
        </w:rPr>
        <w:t xml:space="preserve">). </w:t>
      </w:r>
      <w:r w:rsidR="00EA2D11" w:rsidRPr="00B0337C">
        <w:rPr>
          <w:rFonts w:ascii="Times New Roman" w:hAnsi="Times New Roman"/>
        </w:rPr>
        <w:t>A</w:t>
      </w:r>
      <w:r w:rsidR="008D6F99" w:rsidRPr="00B0337C">
        <w:rPr>
          <w:rFonts w:ascii="Times New Roman" w:hAnsi="Times New Roman"/>
        </w:rPr>
        <w:t>lthough s</w:t>
      </w:r>
      <w:r w:rsidR="0026405F">
        <w:rPr>
          <w:rFonts w:ascii="Times New Roman" w:hAnsi="Times New Roman"/>
        </w:rPr>
        <w:t xml:space="preserve">ex is </w:t>
      </w:r>
      <w:r w:rsidR="008D6F99" w:rsidRPr="00B0337C">
        <w:rPr>
          <w:rFonts w:ascii="Times New Roman" w:hAnsi="Times New Roman"/>
        </w:rPr>
        <w:t>uncertain</w:t>
      </w:r>
      <w:r w:rsidR="00A55BFD" w:rsidRPr="00B0337C">
        <w:rPr>
          <w:rFonts w:ascii="Times New Roman" w:hAnsi="Times New Roman"/>
        </w:rPr>
        <w:t>, the perceived gender</w:t>
      </w:r>
      <w:r w:rsidR="008D6F99" w:rsidRPr="00B0337C">
        <w:rPr>
          <w:rFonts w:ascii="Times New Roman" w:hAnsi="Times New Roman"/>
        </w:rPr>
        <w:t xml:space="preserve"> for these </w:t>
      </w:r>
      <w:r w:rsidR="00F5683D" w:rsidRPr="00B0337C">
        <w:rPr>
          <w:rFonts w:ascii="Times New Roman" w:hAnsi="Times New Roman"/>
        </w:rPr>
        <w:t>fifty-three</w:t>
      </w:r>
      <w:r w:rsidR="008D6F99" w:rsidRPr="00B0337C">
        <w:rPr>
          <w:rFonts w:ascii="Times New Roman" w:hAnsi="Times New Roman"/>
        </w:rPr>
        <w:t xml:space="preserve"> skeletons</w:t>
      </w:r>
      <w:r w:rsidR="000C343C">
        <w:rPr>
          <w:rFonts w:ascii="Times New Roman" w:hAnsi="Times New Roman"/>
        </w:rPr>
        <w:t xml:space="preserve"> becomes</w:t>
      </w:r>
      <w:r w:rsidR="0084039F" w:rsidRPr="00B0337C">
        <w:rPr>
          <w:rFonts w:ascii="Times New Roman" w:hAnsi="Times New Roman"/>
        </w:rPr>
        <w:t xml:space="preserve"> inexorably</w:t>
      </w:r>
      <w:r w:rsidR="00EA2D11" w:rsidRPr="00B0337C">
        <w:rPr>
          <w:rFonts w:ascii="Times New Roman" w:hAnsi="Times New Roman"/>
        </w:rPr>
        <w:t xml:space="preserve"> </w:t>
      </w:r>
      <w:r w:rsidR="00C05E7D" w:rsidRPr="00B0337C">
        <w:rPr>
          <w:rFonts w:ascii="Times New Roman" w:hAnsi="Times New Roman"/>
        </w:rPr>
        <w:t>feminine</w:t>
      </w:r>
      <w:r w:rsidR="001D1830" w:rsidRPr="00B0337C">
        <w:rPr>
          <w:rFonts w:ascii="Times New Roman" w:hAnsi="Times New Roman"/>
        </w:rPr>
        <w:t xml:space="preserve"> or </w:t>
      </w:r>
      <w:proofErr w:type="spellStart"/>
      <w:r w:rsidR="001D1830" w:rsidRPr="00B0337C">
        <w:rPr>
          <w:rFonts w:ascii="Times New Roman" w:hAnsi="Times New Roman"/>
        </w:rPr>
        <w:t>hyperfeminine</w:t>
      </w:r>
      <w:proofErr w:type="spellEnd"/>
      <w:r w:rsidR="001F3197" w:rsidRPr="00B0337C">
        <w:rPr>
          <w:rFonts w:ascii="Times New Roman" w:hAnsi="Times New Roman"/>
        </w:rPr>
        <w:t xml:space="preserve">. </w:t>
      </w:r>
    </w:p>
    <w:p w:rsidR="00073ABF" w:rsidRDefault="00CA463F" w:rsidP="00D0323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F3197" w:rsidRPr="00B0337C">
        <w:rPr>
          <w:rFonts w:ascii="Times New Roman" w:hAnsi="Times New Roman"/>
        </w:rPr>
        <w:t>An</w:t>
      </w:r>
      <w:r w:rsidR="00A55BFD" w:rsidRPr="00B0337C">
        <w:rPr>
          <w:rFonts w:ascii="Times New Roman" w:hAnsi="Times New Roman"/>
        </w:rPr>
        <w:t xml:space="preserve"> all-female</w:t>
      </w:r>
      <w:r w:rsidR="00C05E7D" w:rsidRPr="00B0337C">
        <w:rPr>
          <w:rFonts w:ascii="Times New Roman" w:hAnsi="Times New Roman"/>
        </w:rPr>
        <w:t xml:space="preserve"> hypothesis </w:t>
      </w:r>
      <w:r w:rsidR="00806195" w:rsidRPr="00B0337C">
        <w:rPr>
          <w:rFonts w:ascii="Times New Roman" w:hAnsi="Times New Roman"/>
        </w:rPr>
        <w:t xml:space="preserve">for the </w:t>
      </w:r>
      <w:r w:rsidR="00CD517D">
        <w:rPr>
          <w:rFonts w:ascii="Times New Roman" w:hAnsi="Times New Roman"/>
        </w:rPr>
        <w:t>53</w:t>
      </w:r>
      <w:r w:rsidR="00806195" w:rsidRPr="00B0337C">
        <w:rPr>
          <w:rFonts w:ascii="Times New Roman" w:hAnsi="Times New Roman"/>
        </w:rPr>
        <w:t xml:space="preserve"> skeletons </w:t>
      </w:r>
      <w:r w:rsidR="0026405F">
        <w:rPr>
          <w:rFonts w:ascii="Times New Roman" w:hAnsi="Times New Roman"/>
        </w:rPr>
        <w:t>prevailed</w:t>
      </w:r>
      <w:r w:rsidR="001D1830" w:rsidRPr="00B0337C">
        <w:rPr>
          <w:rFonts w:ascii="Times New Roman" w:hAnsi="Times New Roman"/>
        </w:rPr>
        <w:t xml:space="preserve"> </w:t>
      </w:r>
      <w:r w:rsidR="007E1BA6">
        <w:rPr>
          <w:rFonts w:ascii="Times New Roman" w:hAnsi="Times New Roman"/>
        </w:rPr>
        <w:t xml:space="preserve">for decades </w:t>
      </w:r>
      <w:r w:rsidR="00EA2D11" w:rsidRPr="00B0337C">
        <w:rPr>
          <w:rFonts w:ascii="Times New Roman" w:hAnsi="Times New Roman"/>
        </w:rPr>
        <w:t>and not</w:t>
      </w:r>
      <w:r w:rsidR="00C05E7D" w:rsidRPr="00B0337C">
        <w:rPr>
          <w:rFonts w:ascii="Times New Roman" w:hAnsi="Times New Roman"/>
        </w:rPr>
        <w:t xml:space="preserve"> for</w:t>
      </w:r>
      <w:r w:rsidR="001F3197" w:rsidRPr="00B0337C">
        <w:rPr>
          <w:rFonts w:ascii="Times New Roman" w:hAnsi="Times New Roman"/>
        </w:rPr>
        <w:t xml:space="preserve"> strictly</w:t>
      </w:r>
      <w:r w:rsidR="00C05E7D" w:rsidRPr="00B0337C">
        <w:rPr>
          <w:rFonts w:ascii="Times New Roman" w:hAnsi="Times New Roman"/>
        </w:rPr>
        <w:t xml:space="preserve"> scientific reasons.</w:t>
      </w:r>
      <w:r>
        <w:rPr>
          <w:rFonts w:ascii="Times New Roman" w:hAnsi="Times New Roman"/>
        </w:rPr>
        <w:t xml:space="preserve"> </w:t>
      </w:r>
      <w:r w:rsidRPr="00624A19">
        <w:rPr>
          <w:rFonts w:ascii="Times New Roman" w:hAnsi="Times New Roman"/>
        </w:rPr>
        <w:t>T</w:t>
      </w:r>
      <w:r w:rsidR="0025379F" w:rsidRPr="00624A19">
        <w:rPr>
          <w:rFonts w:ascii="Times New Roman" w:hAnsi="Times New Roman"/>
        </w:rPr>
        <w:t>h</w:t>
      </w:r>
      <w:r w:rsidRPr="00624A19">
        <w:rPr>
          <w:rFonts w:ascii="Times New Roman" w:hAnsi="Times New Roman"/>
        </w:rPr>
        <w:t>is</w:t>
      </w:r>
      <w:r w:rsidR="00005BB6" w:rsidRPr="00624A19">
        <w:rPr>
          <w:rFonts w:ascii="Times New Roman" w:hAnsi="Times New Roman"/>
        </w:rPr>
        <w:t xml:space="preserve"> </w:t>
      </w:r>
      <w:r w:rsidR="00783D16" w:rsidRPr="00624A19">
        <w:rPr>
          <w:rFonts w:ascii="Times New Roman" w:hAnsi="Times New Roman"/>
        </w:rPr>
        <w:t xml:space="preserve">perception </w:t>
      </w:r>
      <w:r w:rsidR="00005BB6" w:rsidRPr="00624A19">
        <w:rPr>
          <w:rFonts w:ascii="Times New Roman" w:hAnsi="Times New Roman"/>
        </w:rPr>
        <w:t>is changing</w:t>
      </w:r>
      <w:r w:rsidR="00C37ED0" w:rsidRPr="00624A19">
        <w:rPr>
          <w:rFonts w:ascii="Times New Roman" w:hAnsi="Times New Roman"/>
        </w:rPr>
        <w:t>.  I</w:t>
      </w:r>
      <w:r w:rsidR="0069035E" w:rsidRPr="00624A19">
        <w:rPr>
          <w:rFonts w:ascii="Times New Roman" w:hAnsi="Times New Roman"/>
        </w:rPr>
        <w:t>n</w:t>
      </w:r>
      <w:r w:rsidR="00444936" w:rsidRPr="00624A19">
        <w:rPr>
          <w:rFonts w:ascii="Times New Roman" w:hAnsi="Times New Roman"/>
        </w:rPr>
        <w:t xml:space="preserve"> 2015</w:t>
      </w:r>
      <w:r w:rsidR="00F84E5B" w:rsidRPr="00624A19">
        <w:rPr>
          <w:rFonts w:ascii="Times New Roman" w:hAnsi="Times New Roman"/>
        </w:rPr>
        <w:t>,</w:t>
      </w:r>
      <w:r w:rsidR="00444936" w:rsidRPr="00624A19">
        <w:rPr>
          <w:rFonts w:ascii="Times New Roman" w:hAnsi="Times New Roman"/>
        </w:rPr>
        <w:t xml:space="preserve"> </w:t>
      </w:r>
      <w:r w:rsidR="004E1FCB" w:rsidRPr="00624A19">
        <w:rPr>
          <w:rFonts w:ascii="Times New Roman" w:hAnsi="Times New Roman"/>
        </w:rPr>
        <w:t xml:space="preserve">a new study </w:t>
      </w:r>
      <w:r w:rsidR="00116954" w:rsidRPr="00624A19">
        <w:rPr>
          <w:rFonts w:ascii="Times New Roman" w:hAnsi="Times New Roman"/>
        </w:rPr>
        <w:t xml:space="preserve">reanalyzed the skeletal material from Mound 72 and </w:t>
      </w:r>
      <w:r w:rsidR="00382723" w:rsidRPr="00624A19">
        <w:rPr>
          <w:rFonts w:ascii="Times New Roman" w:hAnsi="Times New Roman"/>
        </w:rPr>
        <w:t>challenged</w:t>
      </w:r>
      <w:r w:rsidR="005A0938" w:rsidRPr="00624A19">
        <w:rPr>
          <w:rFonts w:ascii="Times New Roman" w:hAnsi="Times New Roman"/>
        </w:rPr>
        <w:t xml:space="preserve"> </w:t>
      </w:r>
      <w:r w:rsidR="002B35CD" w:rsidRPr="00624A19">
        <w:rPr>
          <w:rFonts w:ascii="Times New Roman" w:hAnsi="Times New Roman"/>
        </w:rPr>
        <w:t>long-held assumption</w:t>
      </w:r>
      <w:r w:rsidR="000C343C" w:rsidRPr="00624A19">
        <w:rPr>
          <w:rFonts w:ascii="Times New Roman" w:hAnsi="Times New Roman"/>
        </w:rPr>
        <w:t>s</w:t>
      </w:r>
      <w:r w:rsidR="002B35CD" w:rsidRPr="00624A19">
        <w:rPr>
          <w:rFonts w:ascii="Times New Roman" w:hAnsi="Times New Roman"/>
        </w:rPr>
        <w:t xml:space="preserve"> </w:t>
      </w:r>
      <w:r w:rsidR="004B1C9B" w:rsidRPr="00624A19">
        <w:rPr>
          <w:rFonts w:ascii="Times New Roman" w:hAnsi="Times New Roman"/>
        </w:rPr>
        <w:t xml:space="preserve">about </w:t>
      </w:r>
      <w:r w:rsidR="00CD517D">
        <w:rPr>
          <w:rFonts w:ascii="Times New Roman" w:hAnsi="Times New Roman"/>
        </w:rPr>
        <w:t xml:space="preserve">these </w:t>
      </w:r>
      <w:r w:rsidR="004B1C9B" w:rsidRPr="00624A19">
        <w:rPr>
          <w:rFonts w:ascii="Times New Roman" w:hAnsi="Times New Roman"/>
        </w:rPr>
        <w:t xml:space="preserve">women </w:t>
      </w:r>
      <w:r w:rsidR="00DA3FB6" w:rsidRPr="00624A19">
        <w:rPr>
          <w:rFonts w:ascii="Times New Roman" w:hAnsi="Times New Roman"/>
        </w:rPr>
        <w:t>(</w:t>
      </w:r>
      <w:r w:rsidR="00740B2A" w:rsidRPr="00624A19">
        <w:rPr>
          <w:rFonts w:ascii="Times New Roman" w:hAnsi="Times New Roman"/>
        </w:rPr>
        <w:t xml:space="preserve">Slater, </w:t>
      </w:r>
      <w:proofErr w:type="spellStart"/>
      <w:r w:rsidR="00740B2A" w:rsidRPr="00624A19">
        <w:rPr>
          <w:rFonts w:ascii="Times New Roman" w:hAnsi="Times New Roman"/>
        </w:rPr>
        <w:t>Hedman</w:t>
      </w:r>
      <w:proofErr w:type="spellEnd"/>
      <w:r w:rsidR="00740B2A" w:rsidRPr="00624A19">
        <w:rPr>
          <w:rFonts w:ascii="Times New Roman" w:hAnsi="Times New Roman"/>
        </w:rPr>
        <w:t xml:space="preserve"> and Emerson</w:t>
      </w:r>
      <w:r w:rsidR="00385B8D" w:rsidRPr="00624A19">
        <w:rPr>
          <w:rFonts w:ascii="Times New Roman" w:hAnsi="Times New Roman"/>
        </w:rPr>
        <w:t xml:space="preserve"> 2015</w:t>
      </w:r>
      <w:r w:rsidR="00DA3FB6" w:rsidRPr="00624A19">
        <w:rPr>
          <w:rFonts w:ascii="Times New Roman" w:hAnsi="Times New Roman"/>
        </w:rPr>
        <w:t>)</w:t>
      </w:r>
      <w:r w:rsidR="0026405F" w:rsidRPr="00624A19">
        <w:rPr>
          <w:rFonts w:ascii="Times New Roman" w:hAnsi="Times New Roman"/>
        </w:rPr>
        <w:t xml:space="preserve">. </w:t>
      </w:r>
      <w:r w:rsidR="001F41D6" w:rsidRPr="00624A19">
        <w:rPr>
          <w:rFonts w:ascii="Times New Roman" w:hAnsi="Times New Roman"/>
        </w:rPr>
        <w:t xml:space="preserve">For one thing, </w:t>
      </w:r>
      <w:r w:rsidR="00A65FC9" w:rsidRPr="00624A19">
        <w:rPr>
          <w:rFonts w:ascii="Times New Roman" w:hAnsi="Times New Roman"/>
        </w:rPr>
        <w:t xml:space="preserve">some </w:t>
      </w:r>
      <w:r w:rsidR="00A65FC9" w:rsidRPr="007C0766">
        <w:rPr>
          <w:rFonts w:ascii="Times New Roman" w:hAnsi="Times New Roman"/>
        </w:rPr>
        <w:t>may not be</w:t>
      </w:r>
      <w:r w:rsidR="00FF6052" w:rsidRPr="007C0766">
        <w:rPr>
          <w:rFonts w:ascii="Times New Roman" w:hAnsi="Times New Roman"/>
        </w:rPr>
        <w:t xml:space="preserve"> </w:t>
      </w:r>
      <w:r w:rsidR="004B1C9B" w:rsidRPr="007C0766">
        <w:rPr>
          <w:rFonts w:ascii="Times New Roman" w:hAnsi="Times New Roman"/>
        </w:rPr>
        <w:t>women</w:t>
      </w:r>
      <w:r w:rsidR="00FF6052" w:rsidRPr="007C0766">
        <w:rPr>
          <w:rFonts w:ascii="Times New Roman" w:hAnsi="Times New Roman"/>
        </w:rPr>
        <w:t xml:space="preserve"> at all</w:t>
      </w:r>
      <w:r w:rsidR="001F41D6" w:rsidRPr="007C0766">
        <w:rPr>
          <w:rFonts w:ascii="Times New Roman" w:hAnsi="Times New Roman"/>
        </w:rPr>
        <w:t>. Based on dental metrics, a few</w:t>
      </w:r>
      <w:r w:rsidR="00C63108" w:rsidRPr="007C0766">
        <w:rPr>
          <w:rFonts w:ascii="Times New Roman" w:hAnsi="Times New Roman"/>
        </w:rPr>
        <w:t xml:space="preserve"> deceptively</w:t>
      </w:r>
      <w:r w:rsidR="001F41D6" w:rsidRPr="007C0766">
        <w:rPr>
          <w:rFonts w:ascii="Times New Roman" w:hAnsi="Times New Roman"/>
        </w:rPr>
        <w:t xml:space="preserve"> </w:t>
      </w:r>
      <w:proofErr w:type="spellStart"/>
      <w:r w:rsidRPr="007C0766">
        <w:rPr>
          <w:rFonts w:ascii="Times New Roman" w:hAnsi="Times New Roman"/>
        </w:rPr>
        <w:t>gracile</w:t>
      </w:r>
      <w:proofErr w:type="spellEnd"/>
      <w:r w:rsidR="007C2AA1" w:rsidRPr="007C0766">
        <w:rPr>
          <w:rFonts w:ascii="Times New Roman" w:hAnsi="Times New Roman"/>
        </w:rPr>
        <w:t xml:space="preserve"> </w:t>
      </w:r>
      <w:r w:rsidR="006F1A5A" w:rsidRPr="007C0766">
        <w:rPr>
          <w:rFonts w:ascii="Times New Roman" w:hAnsi="Times New Roman"/>
        </w:rPr>
        <w:t>men</w:t>
      </w:r>
      <w:r w:rsidR="00FF6052" w:rsidRPr="007C0766">
        <w:rPr>
          <w:rFonts w:ascii="Times New Roman" w:hAnsi="Times New Roman"/>
        </w:rPr>
        <w:t xml:space="preserve"> </w:t>
      </w:r>
      <w:r w:rsidR="00DA3FB6" w:rsidRPr="007C0766">
        <w:rPr>
          <w:rFonts w:ascii="Times New Roman" w:hAnsi="Times New Roman"/>
        </w:rPr>
        <w:t>slipped</w:t>
      </w:r>
      <w:r w:rsidR="00C63108" w:rsidRPr="007C0766">
        <w:rPr>
          <w:rFonts w:ascii="Times New Roman" w:hAnsi="Times New Roman"/>
        </w:rPr>
        <w:t xml:space="preserve"> </w:t>
      </w:r>
      <w:r w:rsidR="009D668A" w:rsidRPr="007C0766">
        <w:rPr>
          <w:rFonts w:ascii="Times New Roman" w:hAnsi="Times New Roman"/>
        </w:rPr>
        <w:t>in</w:t>
      </w:r>
      <w:r w:rsidR="00CD517D">
        <w:rPr>
          <w:rFonts w:ascii="Times New Roman" w:hAnsi="Times New Roman"/>
        </w:rPr>
        <w:t>to</w:t>
      </w:r>
      <w:r w:rsidR="009D668A" w:rsidRPr="007C0766">
        <w:rPr>
          <w:rFonts w:ascii="Times New Roman" w:hAnsi="Times New Roman"/>
        </w:rPr>
        <w:t xml:space="preserve"> the</w:t>
      </w:r>
      <w:r w:rsidR="009D668A">
        <w:rPr>
          <w:rFonts w:ascii="Times New Roman" w:hAnsi="Times New Roman"/>
        </w:rPr>
        <w:t xml:space="preserve"> mix</w:t>
      </w:r>
      <w:r w:rsidR="00740B2A">
        <w:rPr>
          <w:rFonts w:ascii="Times New Roman" w:hAnsi="Times New Roman"/>
        </w:rPr>
        <w:t xml:space="preserve"> (Thompson</w:t>
      </w:r>
      <w:r w:rsidR="00E01FA4">
        <w:rPr>
          <w:rFonts w:ascii="Times New Roman" w:hAnsi="Times New Roman"/>
        </w:rPr>
        <w:t xml:space="preserve"> 2013). </w:t>
      </w:r>
      <w:r w:rsidR="0012091D">
        <w:rPr>
          <w:rFonts w:ascii="Times New Roman" w:hAnsi="Times New Roman"/>
        </w:rPr>
        <w:t>A methodology</w:t>
      </w:r>
      <w:r w:rsidR="00FC3216">
        <w:rPr>
          <w:rFonts w:ascii="Times New Roman" w:hAnsi="Times New Roman"/>
        </w:rPr>
        <w:t xml:space="preserve"> sensitive </w:t>
      </w:r>
      <w:r w:rsidR="0012091D">
        <w:rPr>
          <w:rFonts w:ascii="Times New Roman" w:hAnsi="Times New Roman"/>
        </w:rPr>
        <w:t>to the nuances of gender</w:t>
      </w:r>
      <w:r w:rsidR="00AF556F">
        <w:rPr>
          <w:rFonts w:ascii="Times New Roman" w:hAnsi="Times New Roman"/>
        </w:rPr>
        <w:t xml:space="preserve"> might</w:t>
      </w:r>
      <w:r w:rsidR="00D95C68">
        <w:rPr>
          <w:rFonts w:ascii="Times New Roman" w:hAnsi="Times New Roman"/>
        </w:rPr>
        <w:t xml:space="preserve"> </w:t>
      </w:r>
      <w:r w:rsidR="00F84E5B">
        <w:rPr>
          <w:rFonts w:ascii="Times New Roman" w:hAnsi="Times New Roman"/>
        </w:rPr>
        <w:t>have detected</w:t>
      </w:r>
      <w:r w:rsidR="006166E2">
        <w:rPr>
          <w:rFonts w:ascii="Times New Roman" w:hAnsi="Times New Roman"/>
        </w:rPr>
        <w:t xml:space="preserve"> this</w:t>
      </w:r>
      <w:r w:rsidR="0069035E">
        <w:rPr>
          <w:rFonts w:ascii="Times New Roman" w:hAnsi="Times New Roman"/>
        </w:rPr>
        <w:t xml:space="preserve"> </w:t>
      </w:r>
      <w:r w:rsidR="0025379F">
        <w:rPr>
          <w:rFonts w:ascii="Times New Roman" w:hAnsi="Times New Roman"/>
        </w:rPr>
        <w:t>sooner</w:t>
      </w:r>
      <w:r w:rsidR="00444936">
        <w:rPr>
          <w:rFonts w:ascii="Times New Roman" w:hAnsi="Times New Roman"/>
        </w:rPr>
        <w:t xml:space="preserve">. </w:t>
      </w:r>
      <w:r w:rsidR="00FC3216">
        <w:rPr>
          <w:rFonts w:ascii="Times New Roman" w:hAnsi="Times New Roman"/>
        </w:rPr>
        <w:t xml:space="preserve">To avoid </w:t>
      </w:r>
      <w:r w:rsidR="00483F32">
        <w:rPr>
          <w:rFonts w:ascii="Times New Roman" w:hAnsi="Times New Roman"/>
        </w:rPr>
        <w:t xml:space="preserve">the </w:t>
      </w:r>
      <w:r w:rsidR="00FC3216">
        <w:rPr>
          <w:rFonts w:ascii="Times New Roman" w:hAnsi="Times New Roman"/>
        </w:rPr>
        <w:t>normative pitfalls</w:t>
      </w:r>
      <w:r w:rsidR="00483F32">
        <w:rPr>
          <w:rFonts w:ascii="Times New Roman" w:hAnsi="Times New Roman"/>
        </w:rPr>
        <w:t xml:space="preserve"> of</w:t>
      </w:r>
      <w:r w:rsidR="006F1A5A">
        <w:rPr>
          <w:rFonts w:ascii="Times New Roman" w:hAnsi="Times New Roman"/>
        </w:rPr>
        <w:t xml:space="preserve"> sex and gender differentiation</w:t>
      </w:r>
      <w:r w:rsidR="00FC3216">
        <w:rPr>
          <w:rFonts w:ascii="Times New Roman" w:hAnsi="Times New Roman"/>
        </w:rPr>
        <w:t>,</w:t>
      </w:r>
      <w:r w:rsidR="00684FCB">
        <w:rPr>
          <w:rFonts w:ascii="Times New Roman" w:hAnsi="Times New Roman"/>
        </w:rPr>
        <w:t xml:space="preserve"> </w:t>
      </w:r>
      <w:r w:rsidR="007F10F9">
        <w:rPr>
          <w:rFonts w:ascii="Times New Roman" w:hAnsi="Times New Roman"/>
        </w:rPr>
        <w:t>'</w:t>
      </w:r>
      <w:r w:rsidR="00D43670">
        <w:rPr>
          <w:rFonts w:ascii="Times New Roman" w:hAnsi="Times New Roman"/>
        </w:rPr>
        <w:t>it is more productive to consider sexual/gender categories as gradational</w:t>
      </w:r>
      <w:r w:rsidR="007F10F9">
        <w:rPr>
          <w:rFonts w:ascii="Times New Roman" w:hAnsi="Times New Roman"/>
        </w:rPr>
        <w:t>'</w:t>
      </w:r>
      <w:r w:rsidR="00684FCB">
        <w:rPr>
          <w:rFonts w:ascii="Times New Roman" w:hAnsi="Times New Roman"/>
        </w:rPr>
        <w:t xml:space="preserve"> (</w:t>
      </w:r>
      <w:proofErr w:type="spellStart"/>
      <w:r w:rsidR="00740B2A">
        <w:rPr>
          <w:rFonts w:ascii="Times New Roman" w:hAnsi="Times New Roman"/>
        </w:rPr>
        <w:t>Rautman</w:t>
      </w:r>
      <w:proofErr w:type="spellEnd"/>
      <w:r w:rsidR="00F01A54">
        <w:rPr>
          <w:rFonts w:ascii="Times New Roman" w:hAnsi="Times New Roman"/>
        </w:rPr>
        <w:t xml:space="preserve"> </w:t>
      </w:r>
      <w:r w:rsidR="00740B2A">
        <w:rPr>
          <w:rFonts w:ascii="Times New Roman" w:hAnsi="Times New Roman"/>
        </w:rPr>
        <w:t xml:space="preserve">2000, </w:t>
      </w:r>
      <w:r w:rsidR="00684FCB">
        <w:rPr>
          <w:rFonts w:ascii="Times New Roman" w:hAnsi="Times New Roman"/>
        </w:rPr>
        <w:t>3)</w:t>
      </w:r>
      <w:r w:rsidR="00191F2B">
        <w:rPr>
          <w:rFonts w:ascii="Times New Roman" w:hAnsi="Times New Roman"/>
        </w:rPr>
        <w:t>.</w:t>
      </w:r>
      <w:r w:rsidR="00141B7A">
        <w:rPr>
          <w:rFonts w:ascii="Times New Roman" w:hAnsi="Times New Roman"/>
        </w:rPr>
        <w:t xml:space="preserve"> A pr</w:t>
      </w:r>
      <w:r w:rsidR="00483F32">
        <w:rPr>
          <w:rFonts w:ascii="Times New Roman" w:hAnsi="Times New Roman"/>
        </w:rPr>
        <w:t>esumption of gender ambiguity and</w:t>
      </w:r>
      <w:r w:rsidR="00141B7A">
        <w:rPr>
          <w:rFonts w:ascii="Times New Roman" w:hAnsi="Times New Roman"/>
        </w:rPr>
        <w:t xml:space="preserve"> fluid</w:t>
      </w:r>
      <w:r w:rsidR="00483F32">
        <w:rPr>
          <w:rFonts w:ascii="Times New Roman" w:hAnsi="Times New Roman"/>
        </w:rPr>
        <w:t>i</w:t>
      </w:r>
      <w:r w:rsidR="00653B20">
        <w:rPr>
          <w:rFonts w:ascii="Times New Roman" w:hAnsi="Times New Roman"/>
        </w:rPr>
        <w:t>ty is the better methodology in</w:t>
      </w:r>
      <w:r w:rsidR="00141B7A" w:rsidRPr="00EE5FB6">
        <w:rPr>
          <w:rFonts w:ascii="Times New Roman" w:hAnsi="Times New Roman"/>
          <w:color w:val="FF0000"/>
        </w:rPr>
        <w:t xml:space="preserve"> </w:t>
      </w:r>
      <w:r w:rsidR="00141B7A">
        <w:rPr>
          <w:rFonts w:ascii="Times New Roman" w:hAnsi="Times New Roman"/>
        </w:rPr>
        <w:t>a mortuary context.</w:t>
      </w:r>
      <w:r w:rsidR="00073ABF">
        <w:rPr>
          <w:rFonts w:ascii="Times New Roman" w:hAnsi="Times New Roman"/>
        </w:rPr>
        <w:t xml:space="preserve"> </w:t>
      </w:r>
    </w:p>
    <w:p w:rsidR="001B7A9A" w:rsidRDefault="00073ABF" w:rsidP="00D0323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91F2B" w:rsidRPr="007C0766">
        <w:rPr>
          <w:rFonts w:ascii="Times New Roman" w:hAnsi="Times New Roman"/>
        </w:rPr>
        <w:t>O</w:t>
      </w:r>
      <w:r w:rsidR="00544952" w:rsidRPr="007C0766">
        <w:rPr>
          <w:rFonts w:ascii="Times New Roman" w:hAnsi="Times New Roman"/>
        </w:rPr>
        <w:t>rganization</w:t>
      </w:r>
      <w:r w:rsidR="00CA463F" w:rsidRPr="007C0766">
        <w:rPr>
          <w:rFonts w:ascii="Times New Roman" w:hAnsi="Times New Roman"/>
        </w:rPr>
        <w:t>, too,</w:t>
      </w:r>
      <w:r w:rsidR="001B7A9A" w:rsidRPr="007C0766">
        <w:rPr>
          <w:rFonts w:ascii="Times New Roman" w:hAnsi="Times New Roman"/>
        </w:rPr>
        <w:t xml:space="preserve"> </w:t>
      </w:r>
      <w:r w:rsidR="006F7A33" w:rsidRPr="007C0766">
        <w:rPr>
          <w:rFonts w:ascii="Times New Roman" w:hAnsi="Times New Roman"/>
        </w:rPr>
        <w:t>can be</w:t>
      </w:r>
      <w:r w:rsidR="003C5FC6" w:rsidRPr="007C0766">
        <w:rPr>
          <w:rFonts w:ascii="Times New Roman" w:hAnsi="Times New Roman"/>
        </w:rPr>
        <w:t xml:space="preserve"> decept</w:t>
      </w:r>
      <w:r w:rsidR="00191F2B" w:rsidRPr="007C0766">
        <w:rPr>
          <w:rFonts w:ascii="Times New Roman" w:hAnsi="Times New Roman"/>
        </w:rPr>
        <w:t>ive</w:t>
      </w:r>
      <w:r w:rsidR="00544952" w:rsidRPr="007C0766">
        <w:rPr>
          <w:rFonts w:ascii="Times New Roman" w:hAnsi="Times New Roman"/>
        </w:rPr>
        <w:t xml:space="preserve">. Inside Mound 72, </w:t>
      </w:r>
      <w:r w:rsidR="00653B20">
        <w:rPr>
          <w:rFonts w:ascii="Times New Roman" w:hAnsi="Times New Roman"/>
        </w:rPr>
        <w:t xml:space="preserve">the </w:t>
      </w:r>
      <w:r w:rsidR="00C071A8" w:rsidRPr="007C0766">
        <w:rPr>
          <w:rFonts w:ascii="Times New Roman" w:hAnsi="Times New Roman"/>
        </w:rPr>
        <w:t>placemen</w:t>
      </w:r>
      <w:r w:rsidR="00583338" w:rsidRPr="007C0766">
        <w:rPr>
          <w:rFonts w:ascii="Times New Roman" w:hAnsi="Times New Roman"/>
        </w:rPr>
        <w:t>t</w:t>
      </w:r>
      <w:r w:rsidR="00CB591B" w:rsidRPr="007C0766">
        <w:rPr>
          <w:rFonts w:ascii="Times New Roman" w:hAnsi="Times New Roman"/>
        </w:rPr>
        <w:t xml:space="preserve"> </w:t>
      </w:r>
      <w:r w:rsidR="00544952" w:rsidRPr="007C0766">
        <w:rPr>
          <w:rFonts w:ascii="Times New Roman" w:hAnsi="Times New Roman"/>
        </w:rPr>
        <w:t>i</w:t>
      </w:r>
      <w:r w:rsidR="00141B7A" w:rsidRPr="007C0766">
        <w:rPr>
          <w:rFonts w:ascii="Times New Roman" w:hAnsi="Times New Roman"/>
        </w:rPr>
        <w:t>s</w:t>
      </w:r>
      <w:r w:rsidR="00E558D7" w:rsidRPr="007C0766">
        <w:rPr>
          <w:rFonts w:ascii="Times New Roman" w:hAnsi="Times New Roman"/>
        </w:rPr>
        <w:t xml:space="preserve"> meticulous, recalling</w:t>
      </w:r>
      <w:r w:rsidR="00583338" w:rsidRPr="007C0766">
        <w:rPr>
          <w:rFonts w:ascii="Times New Roman" w:hAnsi="Times New Roman"/>
        </w:rPr>
        <w:t xml:space="preserve"> </w:t>
      </w:r>
      <w:r w:rsidR="00F90CF5" w:rsidRPr="007C0766">
        <w:rPr>
          <w:rFonts w:ascii="Times New Roman" w:hAnsi="Times New Roman"/>
        </w:rPr>
        <w:t>Julia</w:t>
      </w:r>
      <w:r w:rsidR="00DC28A6" w:rsidRPr="007C0766">
        <w:rPr>
          <w:rFonts w:ascii="Times New Roman" w:hAnsi="Times New Roman"/>
        </w:rPr>
        <w:t xml:space="preserve"> </w:t>
      </w:r>
      <w:proofErr w:type="spellStart"/>
      <w:r w:rsidR="00583338" w:rsidRPr="007C0766">
        <w:rPr>
          <w:rFonts w:ascii="Times New Roman" w:hAnsi="Times New Roman"/>
        </w:rPr>
        <w:t>Kristeva's</w:t>
      </w:r>
      <w:proofErr w:type="spellEnd"/>
      <w:r w:rsidR="00583338" w:rsidRPr="007C0766">
        <w:rPr>
          <w:rFonts w:ascii="Times New Roman" w:hAnsi="Times New Roman"/>
        </w:rPr>
        <w:t xml:space="preserve"> observation</w:t>
      </w:r>
      <w:r w:rsidR="00C071A8" w:rsidRPr="007C0766">
        <w:rPr>
          <w:rFonts w:ascii="Times New Roman" w:hAnsi="Times New Roman"/>
        </w:rPr>
        <w:t xml:space="preserve"> that </w:t>
      </w:r>
      <w:r w:rsidR="007F10F9" w:rsidRPr="007C0766">
        <w:rPr>
          <w:rFonts w:ascii="Times New Roman" w:hAnsi="Times New Roman"/>
        </w:rPr>
        <w:t>'</w:t>
      </w:r>
      <w:r w:rsidR="00C071A8" w:rsidRPr="007C0766">
        <w:rPr>
          <w:rFonts w:ascii="Times New Roman" w:hAnsi="Times New Roman"/>
        </w:rPr>
        <w:t xml:space="preserve">the body must bear </w:t>
      </w:r>
      <w:r w:rsidR="00374EDB" w:rsidRPr="007C0766">
        <w:rPr>
          <w:rFonts w:ascii="Times New Roman" w:hAnsi="Times New Roman"/>
        </w:rPr>
        <w:t>no trace</w:t>
      </w:r>
      <w:r w:rsidR="00374EDB" w:rsidRPr="00B0337C">
        <w:rPr>
          <w:rFonts w:ascii="Times New Roman" w:hAnsi="Times New Roman"/>
        </w:rPr>
        <w:t xml:space="preserve"> of its debt to nature:</w:t>
      </w:r>
      <w:r w:rsidR="00583338" w:rsidRPr="00B0337C">
        <w:rPr>
          <w:rFonts w:ascii="Times New Roman" w:hAnsi="Times New Roman"/>
        </w:rPr>
        <w:t xml:space="preserve"> it must be clean and proper to be fully symbolic</w:t>
      </w:r>
      <w:r w:rsidR="007F10F9">
        <w:rPr>
          <w:rFonts w:ascii="Times New Roman" w:hAnsi="Times New Roman"/>
        </w:rPr>
        <w:t>'</w:t>
      </w:r>
      <w:r w:rsidR="002B08B9">
        <w:rPr>
          <w:rFonts w:ascii="Times New Roman" w:hAnsi="Times New Roman"/>
        </w:rPr>
        <w:t xml:space="preserve"> </w:t>
      </w:r>
      <w:r w:rsidR="00583338" w:rsidRPr="00B0337C">
        <w:rPr>
          <w:rFonts w:ascii="Times New Roman" w:hAnsi="Times New Roman"/>
        </w:rPr>
        <w:t>(</w:t>
      </w:r>
      <w:r w:rsidR="00740B2A">
        <w:rPr>
          <w:rFonts w:ascii="Times New Roman" w:hAnsi="Times New Roman"/>
        </w:rPr>
        <w:t>1982,</w:t>
      </w:r>
      <w:r w:rsidR="00F90CF5">
        <w:rPr>
          <w:rFonts w:ascii="Times New Roman" w:hAnsi="Times New Roman"/>
        </w:rPr>
        <w:t xml:space="preserve"> </w:t>
      </w:r>
      <w:r w:rsidR="0063529B" w:rsidRPr="00B0337C">
        <w:rPr>
          <w:rFonts w:ascii="Times New Roman" w:hAnsi="Times New Roman"/>
        </w:rPr>
        <w:t>102)</w:t>
      </w:r>
      <w:r w:rsidR="00C7601F">
        <w:rPr>
          <w:rFonts w:ascii="Times New Roman" w:hAnsi="Times New Roman"/>
        </w:rPr>
        <w:t>.</w:t>
      </w:r>
      <w:r w:rsidR="0063529B" w:rsidRPr="00B0337C">
        <w:rPr>
          <w:rFonts w:ascii="Times New Roman" w:hAnsi="Times New Roman"/>
        </w:rPr>
        <w:t xml:space="preserve"> </w:t>
      </w:r>
      <w:r w:rsidR="009B767D" w:rsidRPr="00B0337C">
        <w:rPr>
          <w:rFonts w:ascii="Times New Roman" w:hAnsi="Times New Roman"/>
        </w:rPr>
        <w:t xml:space="preserve"> Perha</w:t>
      </w:r>
      <w:r w:rsidR="009E689B" w:rsidRPr="00B0337C">
        <w:rPr>
          <w:rFonts w:ascii="Times New Roman" w:hAnsi="Times New Roman"/>
        </w:rPr>
        <w:t xml:space="preserve">ps this is why </w:t>
      </w:r>
      <w:proofErr w:type="spellStart"/>
      <w:r w:rsidR="009E689B" w:rsidRPr="00B0337C">
        <w:rPr>
          <w:rFonts w:ascii="Times New Roman" w:hAnsi="Times New Roman"/>
        </w:rPr>
        <w:t>Lalita</w:t>
      </w:r>
      <w:proofErr w:type="spellEnd"/>
      <w:r w:rsidR="009E689B" w:rsidRPr="00B0337C">
        <w:rPr>
          <w:rFonts w:ascii="Times New Roman" w:hAnsi="Times New Roman"/>
        </w:rPr>
        <w:t xml:space="preserve"> </w:t>
      </w:r>
      <w:proofErr w:type="spellStart"/>
      <w:r w:rsidR="009E689B" w:rsidRPr="00B0337C">
        <w:rPr>
          <w:rFonts w:ascii="Times New Roman" w:hAnsi="Times New Roman"/>
        </w:rPr>
        <w:t>Tati</w:t>
      </w:r>
      <w:proofErr w:type="spellEnd"/>
      <w:r w:rsidR="009E689B" w:rsidRPr="00B0337C">
        <w:rPr>
          <w:rFonts w:ascii="Times New Roman" w:hAnsi="Times New Roman"/>
        </w:rPr>
        <w:t xml:space="preserve"> failed</w:t>
      </w:r>
      <w:r w:rsidR="009B767D" w:rsidRPr="00B0337C">
        <w:rPr>
          <w:rFonts w:ascii="Times New Roman" w:hAnsi="Times New Roman"/>
        </w:rPr>
        <w:t xml:space="preserve"> to capture the popula</w:t>
      </w:r>
      <w:r w:rsidR="00CE7B96" w:rsidRPr="00B0337C">
        <w:rPr>
          <w:rFonts w:ascii="Times New Roman" w:hAnsi="Times New Roman"/>
        </w:rPr>
        <w:t xml:space="preserve">r imagination. </w:t>
      </w:r>
      <w:r w:rsidR="00A52A35">
        <w:rPr>
          <w:rFonts w:ascii="Times New Roman" w:hAnsi="Times New Roman"/>
        </w:rPr>
        <w:t>O</w:t>
      </w:r>
      <w:r w:rsidR="00DA3079">
        <w:rPr>
          <w:rFonts w:ascii="Times New Roman" w:hAnsi="Times New Roman"/>
        </w:rPr>
        <w:t xml:space="preserve">rgans displaced, </w:t>
      </w:r>
      <w:proofErr w:type="spellStart"/>
      <w:r w:rsidR="002C17F3">
        <w:rPr>
          <w:rFonts w:ascii="Times New Roman" w:hAnsi="Times New Roman"/>
        </w:rPr>
        <w:t>Lalita</w:t>
      </w:r>
      <w:proofErr w:type="spellEnd"/>
      <w:r w:rsidR="002C17F3">
        <w:rPr>
          <w:rFonts w:ascii="Times New Roman" w:hAnsi="Times New Roman"/>
        </w:rPr>
        <w:t xml:space="preserve"> </w:t>
      </w:r>
      <w:r w:rsidR="00EC0728">
        <w:rPr>
          <w:rFonts w:ascii="Times New Roman" w:hAnsi="Times New Roman"/>
        </w:rPr>
        <w:t>embodies</w:t>
      </w:r>
      <w:r w:rsidR="00CE7B96" w:rsidRPr="00B0337C">
        <w:rPr>
          <w:rFonts w:ascii="Times New Roman" w:hAnsi="Times New Roman"/>
        </w:rPr>
        <w:t xml:space="preserve"> d</w:t>
      </w:r>
      <w:r w:rsidR="0001715F" w:rsidRPr="00B0337C">
        <w:rPr>
          <w:rFonts w:ascii="Times New Roman" w:hAnsi="Times New Roman"/>
        </w:rPr>
        <w:t xml:space="preserve">isorganization. </w:t>
      </w:r>
      <w:r w:rsidR="00DC28A6" w:rsidRPr="00B0337C">
        <w:rPr>
          <w:rFonts w:ascii="Times New Roman" w:hAnsi="Times New Roman"/>
        </w:rPr>
        <w:t>She is messy in a way bare bones can never be.</w:t>
      </w:r>
      <w:r w:rsidR="00E93C15">
        <w:rPr>
          <w:rFonts w:ascii="Times New Roman" w:hAnsi="Times New Roman"/>
        </w:rPr>
        <w:t xml:space="preserve"> In contrast</w:t>
      </w:r>
      <w:r w:rsidR="00374180" w:rsidRPr="00B0337C">
        <w:rPr>
          <w:rFonts w:ascii="Times New Roman" w:hAnsi="Times New Roman"/>
        </w:rPr>
        <w:t xml:space="preserve">, time and </w:t>
      </w:r>
      <w:r w:rsidR="00D81809" w:rsidRPr="00B0337C">
        <w:rPr>
          <w:rFonts w:ascii="Times New Roman" w:hAnsi="Times New Roman"/>
        </w:rPr>
        <w:t>decom</w:t>
      </w:r>
      <w:r w:rsidR="002022AA">
        <w:rPr>
          <w:rFonts w:ascii="Times New Roman" w:hAnsi="Times New Roman"/>
        </w:rPr>
        <w:t>position</w:t>
      </w:r>
      <w:r w:rsidR="00EC7C17" w:rsidRPr="00B0337C">
        <w:rPr>
          <w:rFonts w:ascii="Times New Roman" w:hAnsi="Times New Roman"/>
        </w:rPr>
        <w:t xml:space="preserve"> </w:t>
      </w:r>
      <w:r w:rsidR="00BA16A5">
        <w:rPr>
          <w:rFonts w:ascii="Times New Roman" w:hAnsi="Times New Roman"/>
        </w:rPr>
        <w:t>tra</w:t>
      </w:r>
      <w:r w:rsidR="00CE7B96" w:rsidRPr="00B0337C">
        <w:rPr>
          <w:rFonts w:ascii="Times New Roman" w:hAnsi="Times New Roman"/>
        </w:rPr>
        <w:t xml:space="preserve">nsfigure </w:t>
      </w:r>
      <w:r w:rsidR="00625FED">
        <w:rPr>
          <w:rFonts w:ascii="Times New Roman" w:hAnsi="Times New Roman"/>
        </w:rPr>
        <w:t>the girls</w:t>
      </w:r>
      <w:r w:rsidR="008C1B5F" w:rsidRPr="00B0337C">
        <w:rPr>
          <w:rFonts w:ascii="Times New Roman" w:hAnsi="Times New Roman"/>
        </w:rPr>
        <w:t xml:space="preserve"> of Mou</w:t>
      </w:r>
      <w:r w:rsidR="00D81809" w:rsidRPr="00B0337C">
        <w:rPr>
          <w:rFonts w:ascii="Times New Roman" w:hAnsi="Times New Roman"/>
        </w:rPr>
        <w:t>nd 72, elevating their</w:t>
      </w:r>
      <w:r w:rsidR="00C7427A" w:rsidRPr="00B0337C">
        <w:rPr>
          <w:rFonts w:ascii="Times New Roman" w:hAnsi="Times New Roman"/>
        </w:rPr>
        <w:t xml:space="preserve"> </w:t>
      </w:r>
      <w:r w:rsidR="00C7427A" w:rsidRPr="00624A19">
        <w:rPr>
          <w:rFonts w:ascii="Times New Roman" w:hAnsi="Times New Roman"/>
        </w:rPr>
        <w:t>remains</w:t>
      </w:r>
      <w:r w:rsidR="00733485" w:rsidRPr="00624A19">
        <w:rPr>
          <w:rFonts w:ascii="Times New Roman" w:hAnsi="Times New Roman"/>
        </w:rPr>
        <w:t xml:space="preserve"> to</w:t>
      </w:r>
      <w:r w:rsidR="006F7A33" w:rsidRPr="00624A19">
        <w:rPr>
          <w:rFonts w:ascii="Times New Roman" w:hAnsi="Times New Roman"/>
        </w:rPr>
        <w:t xml:space="preserve"> a concept</w:t>
      </w:r>
      <w:r w:rsidR="00D81809" w:rsidRPr="00624A19">
        <w:rPr>
          <w:rFonts w:ascii="Times New Roman" w:hAnsi="Times New Roman"/>
        </w:rPr>
        <w:t xml:space="preserve">. </w:t>
      </w:r>
      <w:proofErr w:type="gramStart"/>
      <w:r w:rsidR="00D81809" w:rsidRPr="00624A19">
        <w:rPr>
          <w:rFonts w:ascii="Times New Roman" w:hAnsi="Times New Roman"/>
        </w:rPr>
        <w:t>Whatever the</w:t>
      </w:r>
      <w:r w:rsidR="000D5B5D" w:rsidRPr="00624A19">
        <w:rPr>
          <w:rFonts w:ascii="Times New Roman" w:hAnsi="Times New Roman"/>
        </w:rPr>
        <w:t>ir</w:t>
      </w:r>
      <w:r w:rsidR="00931E19" w:rsidRPr="00624A19">
        <w:rPr>
          <w:rFonts w:ascii="Times New Roman" w:hAnsi="Times New Roman"/>
        </w:rPr>
        <w:t xml:space="preserve"> </w:t>
      </w:r>
      <w:r w:rsidR="00EC7C17" w:rsidRPr="00624A19">
        <w:rPr>
          <w:rFonts w:ascii="Times New Roman" w:hAnsi="Times New Roman"/>
        </w:rPr>
        <w:t>experience with</w:t>
      </w:r>
      <w:r w:rsidR="00931E19" w:rsidRPr="00624A19">
        <w:rPr>
          <w:rFonts w:ascii="Times New Roman" w:hAnsi="Times New Roman"/>
        </w:rPr>
        <w:t xml:space="preserve"> violent death</w:t>
      </w:r>
      <w:r w:rsidR="00931E19" w:rsidRPr="00713E96">
        <w:rPr>
          <w:rFonts w:ascii="Times New Roman" w:hAnsi="Times New Roman"/>
        </w:rPr>
        <w:t>,</w:t>
      </w:r>
      <w:r w:rsidR="002C17F3" w:rsidRPr="00713E96">
        <w:rPr>
          <w:rFonts w:ascii="Times New Roman" w:hAnsi="Times New Roman"/>
        </w:rPr>
        <w:t xml:space="preserve"> </w:t>
      </w:r>
      <w:r w:rsidR="008E475D">
        <w:rPr>
          <w:rFonts w:ascii="Times New Roman" w:hAnsi="Times New Roman"/>
        </w:rPr>
        <w:t xml:space="preserve">now they're </w:t>
      </w:r>
      <w:r w:rsidR="002C17F3" w:rsidRPr="00624A19">
        <w:rPr>
          <w:rFonts w:ascii="Times New Roman" w:hAnsi="Times New Roman"/>
        </w:rPr>
        <w:t>too clean for comparison</w:t>
      </w:r>
      <w:r w:rsidR="0023523A">
        <w:rPr>
          <w:rFonts w:ascii="Times New Roman" w:hAnsi="Times New Roman"/>
        </w:rPr>
        <w:t>.</w:t>
      </w:r>
      <w:proofErr w:type="gramEnd"/>
      <w:r w:rsidR="0023523A">
        <w:rPr>
          <w:rFonts w:ascii="Times New Roman" w:hAnsi="Times New Roman"/>
        </w:rPr>
        <w:t xml:space="preserve"> </w:t>
      </w:r>
      <w:r w:rsidR="00A52A35">
        <w:rPr>
          <w:rFonts w:ascii="Times New Roman" w:hAnsi="Times New Roman"/>
        </w:rPr>
        <w:t xml:space="preserve">No </w:t>
      </w:r>
      <w:r w:rsidR="00CD517D">
        <w:rPr>
          <w:rFonts w:ascii="Times New Roman" w:hAnsi="Times New Roman"/>
        </w:rPr>
        <w:t>trace</w:t>
      </w:r>
      <w:r w:rsidR="00A52A35">
        <w:rPr>
          <w:rFonts w:ascii="Times New Roman" w:hAnsi="Times New Roman"/>
        </w:rPr>
        <w:t xml:space="preserve"> remains</w:t>
      </w:r>
      <w:r w:rsidR="00CD517D">
        <w:rPr>
          <w:rFonts w:ascii="Times New Roman" w:hAnsi="Times New Roman"/>
        </w:rPr>
        <w:t xml:space="preserve"> of the</w:t>
      </w:r>
      <w:r w:rsidR="00653B20">
        <w:rPr>
          <w:rFonts w:ascii="Times New Roman" w:hAnsi="Times New Roman"/>
        </w:rPr>
        <w:t xml:space="preserve"> </w:t>
      </w:r>
      <w:r w:rsidR="007C1481" w:rsidRPr="00624A19">
        <w:rPr>
          <w:rFonts w:ascii="Times New Roman" w:hAnsi="Times New Roman"/>
        </w:rPr>
        <w:t>struggle</w:t>
      </w:r>
      <w:r w:rsidR="00CD517D">
        <w:rPr>
          <w:rFonts w:ascii="Times New Roman" w:hAnsi="Times New Roman"/>
        </w:rPr>
        <w:t xml:space="preserve"> </w:t>
      </w:r>
      <w:r w:rsidR="008E475D">
        <w:rPr>
          <w:rFonts w:ascii="Times New Roman" w:hAnsi="Times New Roman"/>
        </w:rPr>
        <w:t>to survive. They</w:t>
      </w:r>
      <w:r w:rsidR="00CD517D">
        <w:rPr>
          <w:rFonts w:ascii="Times New Roman" w:hAnsi="Times New Roman"/>
        </w:rPr>
        <w:t xml:space="preserve"> rest</w:t>
      </w:r>
      <w:r w:rsidR="008E475D">
        <w:rPr>
          <w:rFonts w:ascii="Times New Roman" w:hAnsi="Times New Roman"/>
        </w:rPr>
        <w:t xml:space="preserve"> </w:t>
      </w:r>
      <w:r w:rsidR="00EC7C17" w:rsidRPr="00624A19">
        <w:rPr>
          <w:rFonts w:ascii="Times New Roman" w:hAnsi="Times New Roman"/>
        </w:rPr>
        <w:t xml:space="preserve">in </w:t>
      </w:r>
      <w:r w:rsidR="00244780" w:rsidRPr="00624A19">
        <w:rPr>
          <w:rFonts w:ascii="Times New Roman" w:hAnsi="Times New Roman"/>
        </w:rPr>
        <w:t>quiet</w:t>
      </w:r>
      <w:r w:rsidR="00E558D7" w:rsidRPr="00624A19">
        <w:rPr>
          <w:rFonts w:ascii="Times New Roman" w:hAnsi="Times New Roman"/>
        </w:rPr>
        <w:t xml:space="preserve"> symmetry,</w:t>
      </w:r>
      <w:r w:rsidR="000809A8" w:rsidRPr="00624A19">
        <w:rPr>
          <w:rFonts w:ascii="Times New Roman" w:hAnsi="Times New Roman"/>
        </w:rPr>
        <w:t xml:space="preserve"> </w:t>
      </w:r>
      <w:r w:rsidR="00DA3079" w:rsidRPr="00624A19">
        <w:rPr>
          <w:rFonts w:ascii="Times New Roman" w:hAnsi="Times New Roman"/>
        </w:rPr>
        <w:t>shelves of</w:t>
      </w:r>
      <w:r w:rsidR="00675B04" w:rsidRPr="00624A19">
        <w:rPr>
          <w:rFonts w:ascii="Times New Roman" w:hAnsi="Times New Roman"/>
        </w:rPr>
        <w:t xml:space="preserve"> </w:t>
      </w:r>
      <w:r w:rsidR="00DA3079" w:rsidRPr="00624A19">
        <w:rPr>
          <w:rFonts w:ascii="Times New Roman" w:hAnsi="Times New Roman"/>
        </w:rPr>
        <w:t xml:space="preserve">compliant </w:t>
      </w:r>
      <w:r w:rsidR="001D6847" w:rsidRPr="00624A19">
        <w:rPr>
          <w:rFonts w:ascii="Times New Roman" w:hAnsi="Times New Roman"/>
        </w:rPr>
        <w:t>girls</w:t>
      </w:r>
      <w:r w:rsidR="008E475D">
        <w:rPr>
          <w:rFonts w:ascii="Times New Roman" w:hAnsi="Times New Roman"/>
        </w:rPr>
        <w:t>,</w:t>
      </w:r>
      <w:r w:rsidR="00225410" w:rsidRPr="00624A19">
        <w:rPr>
          <w:rFonts w:ascii="Times New Roman" w:hAnsi="Times New Roman"/>
        </w:rPr>
        <w:t xml:space="preserve"> banded by</w:t>
      </w:r>
      <w:r w:rsidR="00186584" w:rsidRPr="00624A19">
        <w:rPr>
          <w:rFonts w:ascii="Times New Roman" w:hAnsi="Times New Roman"/>
        </w:rPr>
        <w:t xml:space="preserve"> woven reeds</w:t>
      </w:r>
      <w:r w:rsidR="00EA7B32" w:rsidRPr="00624A19">
        <w:rPr>
          <w:rFonts w:ascii="Times New Roman" w:hAnsi="Times New Roman"/>
        </w:rPr>
        <w:t>.</w:t>
      </w:r>
      <w:r w:rsidR="00A4666B" w:rsidRPr="00624A19">
        <w:rPr>
          <w:rFonts w:ascii="Times New Roman" w:hAnsi="Times New Roman"/>
        </w:rPr>
        <w:t xml:space="preserve"> </w:t>
      </w:r>
      <w:r w:rsidR="00835D74" w:rsidRPr="00624A19">
        <w:rPr>
          <w:rFonts w:ascii="Times New Roman" w:hAnsi="Times New Roman"/>
        </w:rPr>
        <w:t xml:space="preserve">An </w:t>
      </w:r>
      <w:r w:rsidR="009C2AA0" w:rsidRPr="00624A19">
        <w:rPr>
          <w:rFonts w:ascii="Times New Roman" w:hAnsi="Times New Roman"/>
        </w:rPr>
        <w:t>explanation should be as neat as they are</w:t>
      </w:r>
      <w:r w:rsidR="004238DC" w:rsidRPr="00624A19">
        <w:rPr>
          <w:rFonts w:ascii="Times New Roman" w:hAnsi="Times New Roman"/>
        </w:rPr>
        <w:t>.</w:t>
      </w:r>
      <w:r w:rsidR="00E12100" w:rsidRPr="00624A19">
        <w:rPr>
          <w:rFonts w:ascii="Times New Roman" w:hAnsi="Times New Roman"/>
        </w:rPr>
        <w:t xml:space="preserve"> But i</w:t>
      </w:r>
      <w:r w:rsidR="009F1EA0" w:rsidRPr="00624A19">
        <w:rPr>
          <w:rFonts w:ascii="Times New Roman" w:hAnsi="Times New Roman"/>
        </w:rPr>
        <w:t>t</w:t>
      </w:r>
      <w:r w:rsidR="00434041" w:rsidRPr="00624A19">
        <w:rPr>
          <w:rFonts w:ascii="Times New Roman" w:hAnsi="Times New Roman"/>
        </w:rPr>
        <w:t xml:space="preserve"> i</w:t>
      </w:r>
      <w:r w:rsidR="002022AA" w:rsidRPr="00624A19">
        <w:rPr>
          <w:rFonts w:ascii="Times New Roman" w:hAnsi="Times New Roman"/>
        </w:rPr>
        <w:t>s</w:t>
      </w:r>
      <w:r w:rsidR="00111608" w:rsidRPr="00624A19">
        <w:rPr>
          <w:rFonts w:ascii="Times New Roman" w:hAnsi="Times New Roman"/>
        </w:rPr>
        <w:t>n't</w:t>
      </w:r>
      <w:r w:rsidR="00E12100" w:rsidRPr="00624A19">
        <w:rPr>
          <w:rFonts w:ascii="Times New Roman" w:hAnsi="Times New Roman"/>
        </w:rPr>
        <w:t>, b</w:t>
      </w:r>
      <w:r w:rsidR="00A61454" w:rsidRPr="00624A19">
        <w:rPr>
          <w:rFonts w:ascii="Times New Roman" w:hAnsi="Times New Roman"/>
        </w:rPr>
        <w:t>ecause they are human</w:t>
      </w:r>
      <w:r w:rsidR="00653B20">
        <w:rPr>
          <w:rFonts w:ascii="Times New Roman" w:hAnsi="Times New Roman"/>
        </w:rPr>
        <w:t>,</w:t>
      </w:r>
      <w:r w:rsidR="00A61454" w:rsidRPr="00624A19">
        <w:rPr>
          <w:rFonts w:ascii="Times New Roman" w:hAnsi="Times New Roman"/>
        </w:rPr>
        <w:t xml:space="preserve"> and so are we. We know t</w:t>
      </w:r>
      <w:r w:rsidR="003E4742" w:rsidRPr="00624A19">
        <w:rPr>
          <w:rFonts w:ascii="Times New Roman" w:hAnsi="Times New Roman"/>
        </w:rPr>
        <w:t xml:space="preserve">heir </w:t>
      </w:r>
      <w:r w:rsidR="00D72DBB" w:rsidRPr="00624A19">
        <w:rPr>
          <w:rFonts w:ascii="Times New Roman" w:hAnsi="Times New Roman"/>
        </w:rPr>
        <w:t>hearts</w:t>
      </w:r>
      <w:r w:rsidR="00FA327F" w:rsidRPr="00624A19">
        <w:rPr>
          <w:rFonts w:ascii="Times New Roman" w:hAnsi="Times New Roman"/>
        </w:rPr>
        <w:t xml:space="preserve"> once</w:t>
      </w:r>
      <w:r w:rsidR="00E12100" w:rsidRPr="00624A19">
        <w:rPr>
          <w:rFonts w:ascii="Times New Roman" w:hAnsi="Times New Roman"/>
        </w:rPr>
        <w:t xml:space="preserve"> beat</w:t>
      </w:r>
      <w:r w:rsidR="00D72DBB" w:rsidRPr="00624A19">
        <w:rPr>
          <w:rFonts w:ascii="Times New Roman" w:hAnsi="Times New Roman"/>
        </w:rPr>
        <w:t>,</w:t>
      </w:r>
      <w:r w:rsidR="000946D4" w:rsidRPr="00624A19">
        <w:rPr>
          <w:rFonts w:ascii="Times New Roman" w:hAnsi="Times New Roman"/>
        </w:rPr>
        <w:t xml:space="preserve"> their minds circled</w:t>
      </w:r>
      <w:r w:rsidR="00D72DBB" w:rsidRPr="00624A19">
        <w:rPr>
          <w:rFonts w:ascii="Times New Roman" w:hAnsi="Times New Roman"/>
        </w:rPr>
        <w:t>,</w:t>
      </w:r>
      <w:r w:rsidR="003E4742" w:rsidRPr="00624A19">
        <w:rPr>
          <w:rFonts w:ascii="Times New Roman" w:hAnsi="Times New Roman"/>
        </w:rPr>
        <w:t xml:space="preserve"> t</w:t>
      </w:r>
      <w:r w:rsidR="00870E0B" w:rsidRPr="00624A19">
        <w:rPr>
          <w:rFonts w:ascii="Times New Roman" w:hAnsi="Times New Roman"/>
        </w:rPr>
        <w:t>heir breath ceased as the</w:t>
      </w:r>
      <w:r w:rsidR="00755920" w:rsidRPr="00624A19">
        <w:rPr>
          <w:rFonts w:ascii="Times New Roman" w:hAnsi="Times New Roman"/>
        </w:rPr>
        <w:t xml:space="preserve"> </w:t>
      </w:r>
      <w:r w:rsidR="00F23DA2" w:rsidRPr="00624A19">
        <w:rPr>
          <w:rFonts w:ascii="Times New Roman" w:hAnsi="Times New Roman"/>
        </w:rPr>
        <w:t>garrote</w:t>
      </w:r>
      <w:r w:rsidR="00AC48A1" w:rsidRPr="00624A19">
        <w:rPr>
          <w:rFonts w:ascii="Times New Roman" w:hAnsi="Times New Roman"/>
        </w:rPr>
        <w:t xml:space="preserve"> winched</w:t>
      </w:r>
      <w:r w:rsidR="00DD227C" w:rsidRPr="00624A19">
        <w:rPr>
          <w:rFonts w:ascii="Times New Roman" w:hAnsi="Times New Roman"/>
        </w:rPr>
        <w:t xml:space="preserve">. </w:t>
      </w:r>
      <w:r w:rsidR="009F1EA0" w:rsidRPr="00624A19">
        <w:rPr>
          <w:rFonts w:ascii="Times New Roman" w:hAnsi="Times New Roman"/>
        </w:rPr>
        <w:t>E</w:t>
      </w:r>
      <w:r w:rsidR="001B7A9A" w:rsidRPr="00624A19">
        <w:rPr>
          <w:rFonts w:ascii="Times New Roman" w:hAnsi="Times New Roman"/>
        </w:rPr>
        <w:t>ven as we are</w:t>
      </w:r>
      <w:r w:rsidR="00A61454" w:rsidRPr="00624A19">
        <w:rPr>
          <w:rFonts w:ascii="Times New Roman" w:hAnsi="Times New Roman"/>
        </w:rPr>
        <w:t xml:space="preserve"> told,</w:t>
      </w:r>
      <w:r w:rsidR="00A61454">
        <w:rPr>
          <w:rFonts w:ascii="Times New Roman" w:hAnsi="Times New Roman"/>
        </w:rPr>
        <w:t xml:space="preserve"> </w:t>
      </w:r>
      <w:proofErr w:type="gramStart"/>
      <w:r w:rsidR="007D6FF0">
        <w:rPr>
          <w:rFonts w:ascii="Times New Roman" w:hAnsi="Times New Roman"/>
        </w:rPr>
        <w:t>'</w:t>
      </w:r>
      <w:r w:rsidR="00A96410" w:rsidRPr="00A96410">
        <w:rPr>
          <w:rFonts w:ascii="Times New Roman" w:hAnsi="Times New Roman"/>
        </w:rPr>
        <w:t xml:space="preserve">Research outcomes, at best, represent </w:t>
      </w:r>
      <w:r w:rsidR="001B7A9A">
        <w:rPr>
          <w:rFonts w:ascii="Times New Roman" w:hAnsi="Times New Roman"/>
        </w:rPr>
        <w:t>only a version of the truth [and]</w:t>
      </w:r>
      <w:r w:rsidR="00A96410" w:rsidRPr="00A96410">
        <w:rPr>
          <w:rFonts w:ascii="Times New Roman" w:hAnsi="Times New Roman"/>
        </w:rPr>
        <w:t xml:space="preserve"> cannot be said to describe </w:t>
      </w:r>
      <w:r w:rsidR="00C7601F">
        <w:rPr>
          <w:rFonts w:ascii="Times New Roman" w:hAnsi="Times New Roman"/>
        </w:rPr>
        <w:t>the lived experience of another</w:t>
      </w:r>
      <w:r w:rsidR="007D6FF0">
        <w:rPr>
          <w:rFonts w:ascii="Times New Roman" w:hAnsi="Times New Roman"/>
        </w:rPr>
        <w:t>'</w:t>
      </w:r>
      <w:proofErr w:type="gramEnd"/>
      <w:r w:rsidR="00B307DF">
        <w:rPr>
          <w:rFonts w:ascii="Times New Roman" w:hAnsi="Times New Roman"/>
        </w:rPr>
        <w:t xml:space="preserve"> (</w:t>
      </w:r>
      <w:r w:rsidR="00740B2A">
        <w:rPr>
          <w:rFonts w:ascii="Times New Roman" w:hAnsi="Times New Roman"/>
        </w:rPr>
        <w:t>Hewitt</w:t>
      </w:r>
      <w:r w:rsidR="00847EAD">
        <w:rPr>
          <w:rFonts w:ascii="Times New Roman" w:hAnsi="Times New Roman"/>
        </w:rPr>
        <w:t xml:space="preserve"> </w:t>
      </w:r>
      <w:r w:rsidR="00740B2A">
        <w:rPr>
          <w:rFonts w:ascii="Times New Roman" w:hAnsi="Times New Roman"/>
        </w:rPr>
        <w:t xml:space="preserve">2007, </w:t>
      </w:r>
      <w:r w:rsidR="00E12100">
        <w:rPr>
          <w:rFonts w:ascii="Times New Roman" w:hAnsi="Times New Roman"/>
        </w:rPr>
        <w:t xml:space="preserve">1153), </w:t>
      </w:r>
      <w:proofErr w:type="gramStart"/>
      <w:r w:rsidR="00E12100">
        <w:rPr>
          <w:rFonts w:ascii="Times New Roman" w:hAnsi="Times New Roman"/>
        </w:rPr>
        <w:t>we struggle alongside</w:t>
      </w:r>
      <w:r w:rsidR="009F1EA0">
        <w:rPr>
          <w:rFonts w:ascii="Times New Roman" w:hAnsi="Times New Roman"/>
        </w:rPr>
        <w:t xml:space="preserve"> them</w:t>
      </w:r>
      <w:proofErr w:type="gramEnd"/>
      <w:r w:rsidR="009F1EA0">
        <w:rPr>
          <w:rFonts w:ascii="Times New Roman" w:hAnsi="Times New Roman"/>
        </w:rPr>
        <w:t>.</w:t>
      </w:r>
      <w:r w:rsidR="001B7A9A">
        <w:rPr>
          <w:rFonts w:ascii="Times New Roman" w:hAnsi="Times New Roman"/>
        </w:rPr>
        <w:t xml:space="preserve"> We struggle with a method that denies us the visceral response</w:t>
      </w:r>
      <w:r w:rsidR="00111608">
        <w:rPr>
          <w:rFonts w:ascii="Times New Roman" w:hAnsi="Times New Roman"/>
        </w:rPr>
        <w:t xml:space="preserve">. </w:t>
      </w:r>
    </w:p>
    <w:p w:rsidR="001B7A9A" w:rsidRDefault="001B7A9A" w:rsidP="00D03231">
      <w:pPr>
        <w:spacing w:line="480" w:lineRule="auto"/>
        <w:rPr>
          <w:rFonts w:ascii="Times New Roman" w:hAnsi="Times New Roman"/>
        </w:rPr>
      </w:pPr>
    </w:p>
    <w:p w:rsidR="00B829AF" w:rsidRDefault="00B829AF" w:rsidP="00BB6A84"/>
    <w:p w:rsidR="00B829AF" w:rsidRDefault="00B829AF" w:rsidP="00BB6A84"/>
    <w:p w:rsidR="00D11320" w:rsidRPr="003D6060" w:rsidRDefault="00B829AF" w:rsidP="00BB6A84">
      <w:pPr>
        <w:rPr>
          <w:sz w:val="20"/>
        </w:rPr>
      </w:pPr>
      <w:r>
        <w:tab/>
      </w:r>
      <w:r>
        <w:tab/>
      </w:r>
      <w:r>
        <w:tab/>
      </w:r>
      <w:r>
        <w:tab/>
      </w:r>
      <w:r w:rsidR="007D619F">
        <w:t xml:space="preserve">  </w:t>
      </w:r>
      <w:r w:rsidR="00D11320" w:rsidRPr="0097068B">
        <w:rPr>
          <w:rFonts w:ascii="Times New Roman" w:hAnsi="Times New Roman"/>
          <w:b/>
        </w:rPr>
        <w:t>Bibliography:</w:t>
      </w:r>
    </w:p>
    <w:p w:rsidR="00AD1979" w:rsidRDefault="00AD1979" w:rsidP="00D11320">
      <w:pPr>
        <w:pStyle w:val="EndnoteText"/>
        <w:rPr>
          <w:rFonts w:ascii="Times New Roman" w:hAnsi="Times New Roman" w:cs="Helvetica"/>
          <w:szCs w:val="26"/>
        </w:rPr>
      </w:pPr>
    </w:p>
    <w:p w:rsidR="00D11320" w:rsidRPr="00497892" w:rsidRDefault="00CC1926" w:rsidP="00D11320">
      <w:pPr>
        <w:pStyle w:val="EndnoteText"/>
        <w:rPr>
          <w:rFonts w:ascii="Times New Roman" w:hAnsi="Times New Roman" w:cs="Helvetica"/>
          <w:szCs w:val="26"/>
        </w:rPr>
      </w:pPr>
      <w:proofErr w:type="spellStart"/>
      <w:r>
        <w:rPr>
          <w:rFonts w:ascii="Times New Roman" w:hAnsi="Times New Roman" w:cs="Helvetica"/>
          <w:szCs w:val="26"/>
        </w:rPr>
        <w:t>Bahn</w:t>
      </w:r>
      <w:proofErr w:type="spellEnd"/>
      <w:r>
        <w:rPr>
          <w:rFonts w:ascii="Times New Roman" w:hAnsi="Times New Roman" w:cs="Helvetica"/>
          <w:szCs w:val="26"/>
        </w:rPr>
        <w:t>, P.</w:t>
      </w:r>
      <w:r w:rsidR="00D11320" w:rsidRPr="00497892">
        <w:rPr>
          <w:rFonts w:ascii="Times New Roman" w:hAnsi="Times New Roman" w:cs="Helvetica"/>
          <w:szCs w:val="26"/>
        </w:rPr>
        <w:t xml:space="preserve"> 1992. </w:t>
      </w:r>
      <w:r w:rsidR="00693E5C">
        <w:rPr>
          <w:rFonts w:ascii="Times New Roman" w:hAnsi="Times New Roman" w:cs="Helvetica"/>
          <w:szCs w:val="26"/>
        </w:rPr>
        <w:t>‘</w:t>
      </w:r>
      <w:r w:rsidR="00D11320" w:rsidRPr="00497892">
        <w:rPr>
          <w:rFonts w:ascii="Times New Roman" w:hAnsi="Times New Roman" w:cs="Helvetica"/>
          <w:szCs w:val="26"/>
        </w:rPr>
        <w:t xml:space="preserve">Bores, Bluffers and </w:t>
      </w:r>
      <w:proofErr w:type="spellStart"/>
      <w:r w:rsidR="00D11320" w:rsidRPr="00497892">
        <w:rPr>
          <w:rFonts w:ascii="Times New Roman" w:hAnsi="Times New Roman" w:cs="Helvetica"/>
          <w:szCs w:val="26"/>
        </w:rPr>
        <w:t>Wankas</w:t>
      </w:r>
      <w:proofErr w:type="spellEnd"/>
      <w:r w:rsidR="00D11320" w:rsidRPr="00497892">
        <w:rPr>
          <w:rFonts w:ascii="Times New Roman" w:hAnsi="Times New Roman" w:cs="Helvetica"/>
          <w:szCs w:val="26"/>
        </w:rPr>
        <w:t>: Some Thoughts on Archaeology and Humor.</w:t>
      </w:r>
      <w:r w:rsidR="00693E5C">
        <w:rPr>
          <w:rFonts w:ascii="Times New Roman" w:hAnsi="Times New Roman" w:cs="Helvetica"/>
          <w:szCs w:val="26"/>
        </w:rPr>
        <w:t>’</w:t>
      </w:r>
      <w:r w:rsidR="00D11320" w:rsidRPr="00497892">
        <w:rPr>
          <w:rFonts w:ascii="Times New Roman" w:hAnsi="Times New Roman" w:cs="Helvetica"/>
          <w:szCs w:val="26"/>
        </w:rPr>
        <w:t xml:space="preserve"> </w:t>
      </w:r>
      <w:proofErr w:type="gramStart"/>
      <w:r w:rsidR="00D11320" w:rsidRPr="00497892">
        <w:rPr>
          <w:rFonts w:ascii="Times New Roman" w:hAnsi="Times New Roman" w:cs="Helvetica"/>
          <w:i/>
          <w:iCs/>
          <w:szCs w:val="26"/>
        </w:rPr>
        <w:t>Archaeological Review from Cambridge</w:t>
      </w:r>
      <w:r w:rsidR="00D11320" w:rsidRPr="00497892">
        <w:rPr>
          <w:rFonts w:ascii="Times New Roman" w:hAnsi="Times New Roman" w:cs="Helvetica"/>
          <w:iCs/>
          <w:szCs w:val="26"/>
        </w:rPr>
        <w:t xml:space="preserve"> </w:t>
      </w:r>
      <w:r w:rsidR="00C636D0">
        <w:rPr>
          <w:rFonts w:ascii="Times New Roman" w:hAnsi="Times New Roman" w:cs="Helvetica"/>
          <w:szCs w:val="26"/>
        </w:rPr>
        <w:t xml:space="preserve">11(2), </w:t>
      </w:r>
      <w:r w:rsidR="00D11320" w:rsidRPr="00497892">
        <w:rPr>
          <w:rFonts w:ascii="Times New Roman" w:hAnsi="Times New Roman" w:cs="Helvetica"/>
          <w:szCs w:val="26"/>
        </w:rPr>
        <w:t>321.</w:t>
      </w:r>
      <w:proofErr w:type="gramEnd"/>
    </w:p>
    <w:p w:rsidR="00D11320" w:rsidRPr="0097068B" w:rsidRDefault="00D11320" w:rsidP="00D11320">
      <w:pPr>
        <w:rPr>
          <w:rFonts w:ascii="Times New Roman" w:hAnsi="Times New Roman" w:cs="Arial"/>
          <w:szCs w:val="26"/>
        </w:rPr>
      </w:pPr>
    </w:p>
    <w:p w:rsidR="00D11320" w:rsidRDefault="00D11320" w:rsidP="00D11320">
      <w:pPr>
        <w:rPr>
          <w:rFonts w:ascii="Times New Roman" w:hAnsi="Times New Roman" w:cs="Arial"/>
          <w:szCs w:val="26"/>
        </w:rPr>
      </w:pPr>
      <w:r w:rsidRPr="0097068B">
        <w:rPr>
          <w:rFonts w:ascii="Times New Roman" w:hAnsi="Times New Roman" w:cs="Arial"/>
          <w:szCs w:val="26"/>
        </w:rPr>
        <w:t xml:space="preserve">Benson, </w:t>
      </w:r>
      <w:r>
        <w:rPr>
          <w:rFonts w:ascii="Times New Roman" w:hAnsi="Times New Roman" w:cs="Arial"/>
          <w:szCs w:val="26"/>
        </w:rPr>
        <w:t>E</w:t>
      </w:r>
      <w:r w:rsidRPr="0097068B">
        <w:rPr>
          <w:rFonts w:ascii="Times New Roman" w:hAnsi="Times New Roman" w:cs="Arial"/>
          <w:szCs w:val="26"/>
        </w:rPr>
        <w:t xml:space="preserve">. </w:t>
      </w:r>
      <w:r>
        <w:rPr>
          <w:rFonts w:ascii="Times New Roman" w:hAnsi="Times New Roman" w:cs="Arial"/>
          <w:szCs w:val="26"/>
        </w:rPr>
        <w:t xml:space="preserve">and </w:t>
      </w:r>
      <w:r w:rsidRPr="0097068B">
        <w:rPr>
          <w:rFonts w:ascii="Times New Roman" w:hAnsi="Times New Roman" w:cs="Arial"/>
          <w:szCs w:val="26"/>
        </w:rPr>
        <w:t>Cook</w:t>
      </w:r>
      <w:r>
        <w:rPr>
          <w:rFonts w:ascii="Times New Roman" w:hAnsi="Times New Roman" w:cs="Arial"/>
          <w:szCs w:val="26"/>
        </w:rPr>
        <w:t xml:space="preserve"> A.</w:t>
      </w:r>
      <w:r w:rsidRPr="0097068B">
        <w:rPr>
          <w:rFonts w:ascii="Times New Roman" w:hAnsi="Times New Roman" w:cs="Arial"/>
          <w:szCs w:val="26"/>
        </w:rPr>
        <w:t xml:space="preserve"> 2001. </w:t>
      </w:r>
      <w:proofErr w:type="gramStart"/>
      <w:r w:rsidRPr="00BF08E2">
        <w:rPr>
          <w:rFonts w:ascii="Times New Roman" w:hAnsi="Times New Roman" w:cs="Arial"/>
          <w:i/>
          <w:szCs w:val="26"/>
        </w:rPr>
        <w:t>Ritual Sacrifice in Ancient Peru</w:t>
      </w:r>
      <w:r w:rsidR="00BE49E0">
        <w:rPr>
          <w:rFonts w:ascii="Times New Roman" w:hAnsi="Times New Roman" w:cs="Arial"/>
          <w:szCs w:val="26"/>
        </w:rPr>
        <w:t>.</w:t>
      </w:r>
      <w:proofErr w:type="gramEnd"/>
      <w:r w:rsidRPr="0097068B">
        <w:rPr>
          <w:rFonts w:ascii="Times New Roman" w:hAnsi="Times New Roman" w:cs="Arial"/>
          <w:szCs w:val="26"/>
        </w:rPr>
        <w:t xml:space="preserve"> Austin: University of Texas Press, </w:t>
      </w:r>
      <w:r w:rsidRPr="009C37A1">
        <w:rPr>
          <w:rFonts w:ascii="Times New Roman" w:hAnsi="Times New Roman" w:cs="Arial"/>
          <w:szCs w:val="26"/>
        </w:rPr>
        <w:t>15, 168.</w:t>
      </w:r>
    </w:p>
    <w:p w:rsidR="00AD1979" w:rsidRDefault="00AD1979" w:rsidP="00D11320">
      <w:pPr>
        <w:rPr>
          <w:rFonts w:ascii="Times New Roman" w:hAnsi="Times New Roman"/>
          <w:color w:val="FF0000"/>
        </w:rPr>
      </w:pPr>
    </w:p>
    <w:p w:rsidR="00AD1979" w:rsidRDefault="00AD1979" w:rsidP="00AD1979">
      <w:pPr>
        <w:pStyle w:val="EndnoteText"/>
        <w:rPr>
          <w:rFonts w:ascii="Times New Roman" w:hAnsi="Times New Roman" w:cs="Helvetica"/>
          <w:szCs w:val="26"/>
        </w:rPr>
      </w:pPr>
      <w:proofErr w:type="gramStart"/>
      <w:r>
        <w:rPr>
          <w:rFonts w:ascii="Times New Roman" w:hAnsi="Times New Roman" w:cs="Helvetica"/>
          <w:szCs w:val="26"/>
        </w:rPr>
        <w:t>Emerson, T. et al. 2016.</w:t>
      </w:r>
      <w:proofErr w:type="gramEnd"/>
      <w:r>
        <w:rPr>
          <w:rFonts w:ascii="Times New Roman" w:hAnsi="Times New Roman" w:cs="Helvetica"/>
          <w:szCs w:val="26"/>
        </w:rPr>
        <w:t xml:space="preserve"> </w:t>
      </w:r>
      <w:r>
        <w:rPr>
          <w:rFonts w:ascii="Times New Roman" w:hAnsi="Times New Roman"/>
        </w:rPr>
        <w:t>‘</w:t>
      </w:r>
      <w:r>
        <w:rPr>
          <w:rFonts w:ascii="Times New Roman" w:hAnsi="Times New Roman" w:cs="Helvetica"/>
          <w:szCs w:val="26"/>
        </w:rPr>
        <w:t>Paradigms Lost: Reconfiguring Cahokia's Mound 72 Beaded Burial.</w:t>
      </w:r>
      <w:r>
        <w:rPr>
          <w:rFonts w:ascii="Times New Roman" w:hAnsi="Times New Roman"/>
        </w:rPr>
        <w:t>’</w:t>
      </w:r>
      <w:r>
        <w:rPr>
          <w:rFonts w:ascii="Times New Roman" w:hAnsi="Times New Roman" w:cs="Helvetica"/>
          <w:szCs w:val="26"/>
        </w:rPr>
        <w:t xml:space="preserve"> </w:t>
      </w:r>
      <w:proofErr w:type="gramStart"/>
      <w:r w:rsidRPr="00AD1979">
        <w:rPr>
          <w:rFonts w:ascii="Times New Roman" w:hAnsi="Times New Roman" w:cs="Helvetica"/>
          <w:i/>
          <w:szCs w:val="26"/>
        </w:rPr>
        <w:t>American Antiquity</w:t>
      </w:r>
      <w:r w:rsidR="009439F7">
        <w:rPr>
          <w:rFonts w:ascii="Times New Roman" w:hAnsi="Times New Roman" w:cs="Helvetica"/>
          <w:szCs w:val="26"/>
        </w:rPr>
        <w:t xml:space="preserve"> 81(3), 405-</w:t>
      </w:r>
      <w:r>
        <w:rPr>
          <w:rFonts w:ascii="Times New Roman" w:hAnsi="Times New Roman" w:cs="Helvetica"/>
          <w:szCs w:val="26"/>
        </w:rPr>
        <w:t>25.</w:t>
      </w:r>
      <w:proofErr w:type="gramEnd"/>
    </w:p>
    <w:p w:rsidR="00D11320" w:rsidRPr="009B516D" w:rsidRDefault="00D11320" w:rsidP="00D11320">
      <w:pPr>
        <w:rPr>
          <w:rFonts w:ascii="Times New Roman" w:hAnsi="Times New Roman"/>
          <w:color w:val="FF0000"/>
        </w:rPr>
      </w:pPr>
    </w:p>
    <w:p w:rsidR="00D11320" w:rsidRPr="0097068B" w:rsidRDefault="00D11320" w:rsidP="00D1132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Fowler, M</w:t>
      </w:r>
      <w:r w:rsidRPr="0097068B">
        <w:rPr>
          <w:rFonts w:ascii="Times New Roman" w:hAnsi="Times New Roman"/>
        </w:rPr>
        <w:t>. 1</w:t>
      </w:r>
      <w:r w:rsidR="0079226E">
        <w:rPr>
          <w:rFonts w:ascii="Times New Roman" w:hAnsi="Times New Roman"/>
        </w:rPr>
        <w:t>977.</w:t>
      </w:r>
      <w:proofErr w:type="gramEnd"/>
      <w:r w:rsidR="0079226E">
        <w:rPr>
          <w:rFonts w:ascii="Times New Roman" w:hAnsi="Times New Roman"/>
        </w:rPr>
        <w:t xml:space="preserve"> </w:t>
      </w:r>
      <w:r w:rsidR="00693E5C">
        <w:rPr>
          <w:rFonts w:ascii="Times New Roman" w:hAnsi="Times New Roman"/>
        </w:rPr>
        <w:t>‘</w:t>
      </w:r>
      <w:r w:rsidR="0079226E">
        <w:rPr>
          <w:rFonts w:ascii="Times New Roman" w:hAnsi="Times New Roman"/>
        </w:rPr>
        <w:t xml:space="preserve">Explorations into Cahokia </w:t>
      </w:r>
      <w:r w:rsidRPr="0097068B">
        <w:rPr>
          <w:rFonts w:ascii="Times New Roman" w:hAnsi="Times New Roman"/>
        </w:rPr>
        <w:t>Archaeology.</w:t>
      </w:r>
      <w:r w:rsidR="00693E5C">
        <w:rPr>
          <w:rFonts w:ascii="Times New Roman" w:hAnsi="Times New Roman"/>
        </w:rPr>
        <w:t>’</w:t>
      </w:r>
      <w:r w:rsidRPr="0097068B">
        <w:rPr>
          <w:rFonts w:ascii="Times New Roman" w:hAnsi="Times New Roman"/>
        </w:rPr>
        <w:t xml:space="preserve"> </w:t>
      </w:r>
      <w:proofErr w:type="gramStart"/>
      <w:r w:rsidRPr="0070619D">
        <w:rPr>
          <w:rFonts w:ascii="Times New Roman" w:hAnsi="Times New Roman"/>
          <w:i/>
        </w:rPr>
        <w:t>Illinois Archeological Survey</w:t>
      </w:r>
      <w:r w:rsidR="00C636D0">
        <w:rPr>
          <w:rFonts w:ascii="Times New Roman" w:hAnsi="Times New Roman"/>
        </w:rPr>
        <w:t xml:space="preserve"> 7, </w:t>
      </w:r>
      <w:r w:rsidRPr="0097068B">
        <w:rPr>
          <w:rFonts w:ascii="Times New Roman" w:hAnsi="Times New Roman"/>
        </w:rPr>
        <w:t>18-26.</w:t>
      </w:r>
      <w:proofErr w:type="gramEnd"/>
    </w:p>
    <w:p w:rsidR="00D11320" w:rsidRPr="0097068B" w:rsidRDefault="00D11320" w:rsidP="00D11320">
      <w:pPr>
        <w:rPr>
          <w:rFonts w:ascii="Times New Roman" w:hAnsi="Times New Roman"/>
        </w:rPr>
      </w:pPr>
    </w:p>
    <w:p w:rsidR="00D11320" w:rsidRPr="0097068B" w:rsidRDefault="00D11320" w:rsidP="00D11320">
      <w:pPr>
        <w:rPr>
          <w:rFonts w:ascii="Times New Roman" w:hAnsi="Times New Roman"/>
        </w:rPr>
      </w:pPr>
      <w:r w:rsidRPr="0097068B">
        <w:rPr>
          <w:rFonts w:ascii="Times New Roman" w:hAnsi="Times New Roman"/>
        </w:rPr>
        <w:t>Fowler, M</w:t>
      </w:r>
      <w:r>
        <w:rPr>
          <w:rFonts w:ascii="Times New Roman" w:hAnsi="Times New Roman"/>
        </w:rPr>
        <w:t>.</w:t>
      </w:r>
      <w:r w:rsidRPr="0097068B"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Rose</w:t>
      </w:r>
      <w:proofErr w:type="gramEnd"/>
      <w:r>
        <w:rPr>
          <w:rFonts w:ascii="Times New Roman" w:hAnsi="Times New Roman"/>
        </w:rPr>
        <w:t xml:space="preserve"> J., </w:t>
      </w:r>
      <w:r w:rsidRPr="0097068B">
        <w:rPr>
          <w:rFonts w:ascii="Times New Roman" w:hAnsi="Times New Roman"/>
        </w:rPr>
        <w:t xml:space="preserve">Vander </w:t>
      </w:r>
      <w:proofErr w:type="spellStart"/>
      <w:r w:rsidRPr="0097068B">
        <w:rPr>
          <w:rFonts w:ascii="Times New Roman" w:hAnsi="Times New Roman"/>
        </w:rPr>
        <w:t>Leest</w:t>
      </w:r>
      <w:proofErr w:type="spellEnd"/>
      <w:r w:rsidRPr="009706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B. and </w:t>
      </w:r>
      <w:proofErr w:type="spellStart"/>
      <w:r>
        <w:rPr>
          <w:rFonts w:ascii="Times New Roman" w:hAnsi="Times New Roman"/>
        </w:rPr>
        <w:t>Ahler</w:t>
      </w:r>
      <w:proofErr w:type="spellEnd"/>
      <w:r>
        <w:rPr>
          <w:rFonts w:ascii="Times New Roman" w:hAnsi="Times New Roman"/>
        </w:rPr>
        <w:t xml:space="preserve"> S.R.</w:t>
      </w:r>
      <w:r w:rsidR="00BE49E0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97068B">
        <w:rPr>
          <w:rFonts w:ascii="Times New Roman" w:hAnsi="Times New Roman"/>
        </w:rPr>
        <w:t>eds.</w:t>
      </w:r>
      <w:r w:rsidR="0079226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1999.</w:t>
      </w:r>
      <w:r w:rsidRPr="0097068B">
        <w:rPr>
          <w:rFonts w:ascii="Times New Roman" w:hAnsi="Times New Roman"/>
        </w:rPr>
        <w:t xml:space="preserve"> </w:t>
      </w:r>
      <w:r w:rsidRPr="00645701">
        <w:rPr>
          <w:rFonts w:ascii="Times New Roman" w:hAnsi="Times New Roman"/>
          <w:i/>
        </w:rPr>
        <w:t>The Mound 72 Area: Dedicated a</w:t>
      </w:r>
      <w:r>
        <w:rPr>
          <w:rFonts w:ascii="Times New Roman" w:hAnsi="Times New Roman"/>
          <w:i/>
        </w:rPr>
        <w:t>n</w:t>
      </w:r>
      <w:r w:rsidRPr="00645701">
        <w:rPr>
          <w:rFonts w:ascii="Times New Roman" w:hAnsi="Times New Roman"/>
          <w:i/>
        </w:rPr>
        <w:t>d Sacred Space in Early Cahokia</w:t>
      </w:r>
      <w:r w:rsidRPr="0097068B">
        <w:rPr>
          <w:rFonts w:ascii="Times New Roman" w:hAnsi="Times New Roman"/>
        </w:rPr>
        <w:t xml:space="preserve">. Springfield: Illinois State Museum Reports of Investigations 54, </w:t>
      </w:r>
      <w:r>
        <w:rPr>
          <w:rFonts w:ascii="Times New Roman" w:hAnsi="Times New Roman"/>
        </w:rPr>
        <w:t xml:space="preserve">54, </w:t>
      </w:r>
      <w:r w:rsidRPr="0097068B">
        <w:rPr>
          <w:rFonts w:ascii="Times New Roman" w:hAnsi="Times New Roman"/>
        </w:rPr>
        <w:t xml:space="preserve">63. </w:t>
      </w:r>
    </w:p>
    <w:p w:rsidR="00D11320" w:rsidRPr="0097068B" w:rsidRDefault="00D11320" w:rsidP="00D11320">
      <w:pPr>
        <w:pStyle w:val="EndnoteText"/>
        <w:rPr>
          <w:rFonts w:ascii="Times New Roman" w:hAnsi="Times New Roman"/>
        </w:rPr>
      </w:pPr>
    </w:p>
    <w:p w:rsidR="00D11320" w:rsidRPr="0097068B" w:rsidRDefault="0079226E" w:rsidP="00D11320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Hewitt, J.</w:t>
      </w:r>
      <w:r w:rsidR="00D11320" w:rsidRPr="0097068B">
        <w:rPr>
          <w:rFonts w:ascii="Times New Roman" w:hAnsi="Times New Roman"/>
        </w:rPr>
        <w:t xml:space="preserve"> 2007. </w:t>
      </w:r>
      <w:r w:rsidR="00693E5C">
        <w:rPr>
          <w:rFonts w:ascii="Times New Roman" w:hAnsi="Times New Roman"/>
        </w:rPr>
        <w:t>‘</w:t>
      </w:r>
      <w:r w:rsidR="00D11320" w:rsidRPr="0097068B">
        <w:rPr>
          <w:rFonts w:ascii="Times New Roman" w:hAnsi="Times New Roman"/>
        </w:rPr>
        <w:t>Ethical Components of Researcher-Researched Relationships in Qualitative Interviewing.</w:t>
      </w:r>
      <w:r w:rsidR="00693E5C">
        <w:rPr>
          <w:rFonts w:ascii="Times New Roman" w:hAnsi="Times New Roman"/>
        </w:rPr>
        <w:t>’</w:t>
      </w:r>
      <w:r w:rsidR="00D11320" w:rsidRPr="0097068B">
        <w:rPr>
          <w:rFonts w:ascii="Times New Roman" w:hAnsi="Times New Roman"/>
        </w:rPr>
        <w:t xml:space="preserve"> </w:t>
      </w:r>
      <w:proofErr w:type="gramStart"/>
      <w:r w:rsidR="00D11320" w:rsidRPr="00227299">
        <w:rPr>
          <w:rFonts w:ascii="Times New Roman" w:hAnsi="Times New Roman"/>
          <w:i/>
        </w:rPr>
        <w:t>Qualitative Health Research</w:t>
      </w:r>
      <w:r w:rsidR="00D11320" w:rsidRPr="0097068B">
        <w:rPr>
          <w:rFonts w:ascii="Times New Roman" w:hAnsi="Times New Roman"/>
        </w:rPr>
        <w:t xml:space="preserve"> 17(8), 1153.</w:t>
      </w:r>
      <w:proofErr w:type="gramEnd"/>
    </w:p>
    <w:p w:rsidR="00D11320" w:rsidRPr="0097068B" w:rsidRDefault="00D11320" w:rsidP="00D11320">
      <w:pPr>
        <w:rPr>
          <w:rFonts w:ascii="Times New Roman" w:hAnsi="Times New Roman"/>
          <w:color w:val="FF0000"/>
        </w:rPr>
      </w:pPr>
    </w:p>
    <w:p w:rsidR="00D11320" w:rsidRPr="004C2175" w:rsidRDefault="0079226E" w:rsidP="00D11320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Kristeva</w:t>
      </w:r>
      <w:proofErr w:type="spellEnd"/>
      <w:r>
        <w:rPr>
          <w:rFonts w:ascii="Times New Roman" w:hAnsi="Times New Roman"/>
        </w:rPr>
        <w:t>, J.</w:t>
      </w:r>
      <w:r w:rsidR="00D11320">
        <w:rPr>
          <w:rFonts w:ascii="Times New Roman" w:hAnsi="Times New Roman"/>
        </w:rPr>
        <w:t xml:space="preserve"> 1982. </w:t>
      </w:r>
      <w:r w:rsidR="00D11320" w:rsidRPr="004C2175">
        <w:rPr>
          <w:rFonts w:ascii="Times New Roman" w:hAnsi="Times New Roman"/>
          <w:i/>
        </w:rPr>
        <w:t>Powers of Horror: An Essay on Abjection.</w:t>
      </w:r>
      <w:r w:rsidR="00D11320">
        <w:rPr>
          <w:rFonts w:ascii="Times New Roman" w:hAnsi="Times New Roman"/>
        </w:rPr>
        <w:t xml:space="preserve"> Translated by Leon S. </w:t>
      </w:r>
      <w:proofErr w:type="spellStart"/>
      <w:r w:rsidR="00D11320">
        <w:rPr>
          <w:rFonts w:ascii="Times New Roman" w:hAnsi="Times New Roman"/>
        </w:rPr>
        <w:t>Roudiez</w:t>
      </w:r>
      <w:proofErr w:type="spellEnd"/>
      <w:r w:rsidR="00D11320">
        <w:rPr>
          <w:rFonts w:ascii="Times New Roman" w:hAnsi="Times New Roman"/>
        </w:rPr>
        <w:t>. New Yo</w:t>
      </w:r>
      <w:r w:rsidR="00C636D0">
        <w:rPr>
          <w:rFonts w:ascii="Times New Roman" w:hAnsi="Times New Roman"/>
        </w:rPr>
        <w:t xml:space="preserve">rk: Columbia University Press, </w:t>
      </w:r>
      <w:r w:rsidR="00D11320" w:rsidRPr="004C2175">
        <w:rPr>
          <w:rFonts w:ascii="Times New Roman" w:hAnsi="Times New Roman"/>
        </w:rPr>
        <w:t>102</w:t>
      </w:r>
      <w:r w:rsidR="00D11320">
        <w:rPr>
          <w:rFonts w:ascii="Times New Roman" w:hAnsi="Times New Roman"/>
        </w:rPr>
        <w:t>.</w:t>
      </w:r>
    </w:p>
    <w:p w:rsidR="00D11320" w:rsidRDefault="00D11320" w:rsidP="00D11320">
      <w:pPr>
        <w:widowControl w:val="0"/>
        <w:autoSpaceDE w:val="0"/>
        <w:autoSpaceDN w:val="0"/>
        <w:adjustRightInd w:val="0"/>
        <w:rPr>
          <w:rFonts w:ascii="Times" w:hAnsi="Times" w:cs="Times"/>
          <w:szCs w:val="32"/>
        </w:rPr>
      </w:pPr>
    </w:p>
    <w:p w:rsidR="00D11320" w:rsidRDefault="0079226E" w:rsidP="00D11320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Lawson, T.</w:t>
      </w:r>
      <w:r w:rsidR="00D11320">
        <w:rPr>
          <w:rFonts w:ascii="Times New Roman" w:hAnsi="Times New Roman"/>
        </w:rPr>
        <w:t xml:space="preserve"> 1999.</w:t>
      </w:r>
      <w:proofErr w:type="gramEnd"/>
      <w:r w:rsidR="00D11320">
        <w:rPr>
          <w:rFonts w:ascii="Times New Roman" w:hAnsi="Times New Roman"/>
        </w:rPr>
        <w:t xml:space="preserve"> </w:t>
      </w:r>
      <w:r w:rsidR="00693E5C">
        <w:rPr>
          <w:rFonts w:ascii="Times New Roman" w:hAnsi="Times New Roman"/>
        </w:rPr>
        <w:t>‘</w:t>
      </w:r>
      <w:r w:rsidR="00D11320" w:rsidRPr="000746A8">
        <w:rPr>
          <w:rFonts w:ascii="Times New Roman" w:hAnsi="Times New Roman"/>
        </w:rPr>
        <w:t>Femi</w:t>
      </w:r>
      <w:r w:rsidR="00D11320">
        <w:rPr>
          <w:rFonts w:ascii="Times New Roman" w:hAnsi="Times New Roman"/>
        </w:rPr>
        <w:t>nism, Realism and Universalism.</w:t>
      </w:r>
      <w:r w:rsidR="00693E5C">
        <w:rPr>
          <w:rFonts w:ascii="Times New Roman" w:hAnsi="Times New Roman"/>
        </w:rPr>
        <w:t>’</w:t>
      </w:r>
      <w:r w:rsidR="00D11320">
        <w:rPr>
          <w:rFonts w:ascii="Times New Roman" w:hAnsi="Times New Roman"/>
        </w:rPr>
        <w:t xml:space="preserve"> </w:t>
      </w:r>
      <w:proofErr w:type="gramStart"/>
      <w:r w:rsidR="00D11320" w:rsidRPr="000E0AA6">
        <w:rPr>
          <w:rFonts w:ascii="Times New Roman" w:hAnsi="Times New Roman"/>
          <w:i/>
        </w:rPr>
        <w:t>Feminist Economics</w:t>
      </w:r>
      <w:r w:rsidR="00C636D0">
        <w:rPr>
          <w:rFonts w:ascii="Times New Roman" w:hAnsi="Times New Roman"/>
        </w:rPr>
        <w:t xml:space="preserve"> 5(2), </w:t>
      </w:r>
      <w:r w:rsidR="00D11320">
        <w:rPr>
          <w:rFonts w:ascii="Times New Roman" w:hAnsi="Times New Roman"/>
        </w:rPr>
        <w:t>25-59.</w:t>
      </w:r>
      <w:proofErr w:type="gramEnd"/>
      <w:r w:rsidR="00D11320">
        <w:rPr>
          <w:rFonts w:ascii="Times New Roman" w:hAnsi="Times New Roman"/>
        </w:rPr>
        <w:t xml:space="preserve"> </w:t>
      </w:r>
    </w:p>
    <w:p w:rsidR="00D11320" w:rsidRDefault="00D11320" w:rsidP="00D11320">
      <w:pPr>
        <w:rPr>
          <w:rFonts w:ascii="Times New Roman" w:hAnsi="Times New Roman"/>
        </w:rPr>
      </w:pPr>
    </w:p>
    <w:p w:rsidR="00D11320" w:rsidRPr="008E3E32" w:rsidRDefault="0079226E" w:rsidP="00D11320">
      <w:pPr>
        <w:widowControl w:val="0"/>
        <w:autoSpaceDE w:val="0"/>
        <w:autoSpaceDN w:val="0"/>
        <w:adjustRightInd w:val="0"/>
        <w:rPr>
          <w:rFonts w:ascii="Times New Roman" w:hAnsi="Times New Roman" w:cs="Times"/>
          <w:bCs/>
          <w:color w:val="0C0C0C"/>
          <w:szCs w:val="68"/>
        </w:rPr>
      </w:pPr>
      <w:proofErr w:type="spellStart"/>
      <w:proofErr w:type="gramStart"/>
      <w:r>
        <w:rPr>
          <w:rFonts w:ascii="Times New Roman" w:hAnsi="Times New Roman" w:cs="Times"/>
          <w:bCs/>
          <w:color w:val="0C0C0C"/>
          <w:szCs w:val="68"/>
        </w:rPr>
        <w:t>Macrae</w:t>
      </w:r>
      <w:proofErr w:type="spellEnd"/>
      <w:r>
        <w:rPr>
          <w:rFonts w:ascii="Times New Roman" w:hAnsi="Times New Roman" w:cs="Times"/>
          <w:bCs/>
          <w:color w:val="0C0C0C"/>
          <w:szCs w:val="68"/>
        </w:rPr>
        <w:t>, F.</w:t>
      </w:r>
      <w:r w:rsidR="00D11320">
        <w:rPr>
          <w:rFonts w:ascii="Times New Roman" w:hAnsi="Times New Roman" w:cs="Times"/>
          <w:bCs/>
          <w:color w:val="0C0C0C"/>
          <w:szCs w:val="68"/>
        </w:rPr>
        <w:t xml:space="preserve"> 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>2013.</w:t>
      </w:r>
      <w:proofErr w:type="gramEnd"/>
      <w:r w:rsidR="00D11320" w:rsidRPr="008E3E32">
        <w:rPr>
          <w:rFonts w:ascii="Times New Roman" w:hAnsi="Times New Roman" w:cs="Times"/>
          <w:bCs/>
          <w:color w:val="0C0C0C"/>
          <w:szCs w:val="68"/>
        </w:rPr>
        <w:t xml:space="preserve"> </w:t>
      </w:r>
      <w:r w:rsidR="00693E5C">
        <w:rPr>
          <w:rFonts w:ascii="Times New Roman" w:hAnsi="Times New Roman" w:cs="Times"/>
          <w:bCs/>
          <w:color w:val="0C0C0C"/>
          <w:szCs w:val="68"/>
        </w:rPr>
        <w:t>‘</w:t>
      </w:r>
      <w:r w:rsidR="00D11320">
        <w:rPr>
          <w:rFonts w:ascii="Times New Roman" w:hAnsi="Times New Roman" w:cs="Arial"/>
          <w:szCs w:val="20"/>
        </w:rPr>
        <w:t>Drugged with Beer and Cocaine and Left to Freeze to Death, 500-year-old Mummies of Sacrificed Inca Children Reveal their S</w:t>
      </w:r>
      <w:r w:rsidR="00D11320" w:rsidRPr="008E3E32">
        <w:rPr>
          <w:rFonts w:ascii="Times New Roman" w:hAnsi="Times New Roman" w:cs="Arial"/>
          <w:szCs w:val="20"/>
        </w:rPr>
        <w:t>ecrets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>.</w:t>
      </w:r>
      <w:r w:rsidR="00693E5C">
        <w:rPr>
          <w:rFonts w:ascii="Times New Roman" w:hAnsi="Times New Roman" w:cs="Times"/>
          <w:bCs/>
          <w:color w:val="0C0C0C"/>
          <w:szCs w:val="68"/>
        </w:rPr>
        <w:t>’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 xml:space="preserve"> </w:t>
      </w:r>
      <w:r w:rsidR="00D11320" w:rsidRPr="008E3E32">
        <w:rPr>
          <w:rFonts w:ascii="Times New Roman" w:hAnsi="Times New Roman" w:cs="Times"/>
          <w:bCs/>
          <w:i/>
          <w:color w:val="0C0C0C"/>
          <w:szCs w:val="68"/>
        </w:rPr>
        <w:t>Daily Mail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 xml:space="preserve">, [online] (Last updated </w:t>
      </w:r>
      <w:r w:rsidR="00D11320">
        <w:rPr>
          <w:rFonts w:ascii="Times New Roman" w:hAnsi="Times New Roman" w:cs="Times"/>
          <w:bCs/>
          <w:color w:val="0C0C0C"/>
          <w:szCs w:val="68"/>
        </w:rPr>
        <w:t xml:space="preserve">08:35 on 30 July 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>2013</w:t>
      </w:r>
      <w:r w:rsidR="00D11320">
        <w:rPr>
          <w:rFonts w:ascii="Times New Roman" w:hAnsi="Times New Roman" w:cs="Times"/>
          <w:bCs/>
          <w:color w:val="0C0C0C"/>
          <w:szCs w:val="68"/>
        </w:rPr>
        <w:t xml:space="preserve">). Available at: 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>&lt;http://www.dailymail.co.uk/sciencetech/</w:t>
      </w:r>
      <w:r w:rsidR="00D11320">
        <w:rPr>
          <w:rFonts w:ascii="Times New Roman" w:hAnsi="Times New Roman" w:cs="Times"/>
          <w:bCs/>
          <w:color w:val="0C0C0C"/>
          <w:szCs w:val="68"/>
        </w:rPr>
        <w:t xml:space="preserve"> 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>article-2380813/Incan-children-mummies-Drugged-beer-cocaine-left-freeze-death.html</w:t>
      </w:r>
      <w:r w:rsidR="00D11320" w:rsidRPr="008E3E32">
        <w:rPr>
          <w:rFonts w:ascii="Times New Roman" w:hAnsi="Times New Roman"/>
        </w:rPr>
        <w:t>&gt; [Accessed on 30</w:t>
      </w:r>
      <w:r w:rsidR="00D11320">
        <w:rPr>
          <w:rFonts w:ascii="Times New Roman" w:hAnsi="Times New Roman"/>
        </w:rPr>
        <w:t xml:space="preserve"> January 2016].</w:t>
      </w:r>
    </w:p>
    <w:p w:rsidR="00D11320" w:rsidRDefault="00D11320" w:rsidP="00D11320">
      <w:pPr>
        <w:widowControl w:val="0"/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</w:p>
    <w:p w:rsidR="00D11320" w:rsidRPr="00F76DD6" w:rsidRDefault="0079226E" w:rsidP="00D11320">
      <w:pPr>
        <w:rPr>
          <w:rFonts w:ascii="Times New Roman" w:hAnsi="Times New Roman" w:cs="Times"/>
          <w:bCs/>
          <w:color w:val="0C0C0C"/>
          <w:szCs w:val="68"/>
        </w:rPr>
      </w:pPr>
      <w:r>
        <w:rPr>
          <w:rFonts w:ascii="Times New Roman" w:hAnsi="Times New Roman" w:cs="Times"/>
          <w:bCs/>
          <w:color w:val="0C0C0C"/>
          <w:szCs w:val="68"/>
        </w:rPr>
        <w:t>Osborne, H.</w:t>
      </w:r>
      <w:r w:rsidR="00D11320">
        <w:rPr>
          <w:rFonts w:ascii="Times New Roman" w:hAnsi="Times New Roman" w:cs="Times"/>
          <w:bCs/>
          <w:color w:val="0C0C0C"/>
          <w:szCs w:val="68"/>
        </w:rPr>
        <w:t xml:space="preserve"> 2013. </w:t>
      </w:r>
      <w:r w:rsidR="00693E5C">
        <w:rPr>
          <w:rFonts w:ascii="Times New Roman" w:hAnsi="Times New Roman" w:cs="Times"/>
          <w:bCs/>
          <w:color w:val="0C0C0C"/>
          <w:szCs w:val="68"/>
        </w:rPr>
        <w:t>‘</w:t>
      </w:r>
      <w:r w:rsidR="00D11320" w:rsidRPr="007A0648">
        <w:rPr>
          <w:rFonts w:ascii="Times New Roman" w:hAnsi="Times New Roman" w:cs="Times"/>
          <w:bCs/>
          <w:color w:val="0C0C0C"/>
          <w:szCs w:val="68"/>
        </w:rPr>
        <w:t>China: 80 Female Skulls Found in Neolithic City Were Human Sacrifices</w:t>
      </w:r>
      <w:r w:rsidR="00D11320">
        <w:rPr>
          <w:rFonts w:ascii="Times New Roman" w:hAnsi="Times New Roman" w:cs="Times"/>
          <w:bCs/>
          <w:color w:val="0C0C0C"/>
          <w:szCs w:val="68"/>
        </w:rPr>
        <w:t>.</w:t>
      </w:r>
      <w:r w:rsidR="00693E5C">
        <w:rPr>
          <w:rFonts w:ascii="Times New Roman" w:hAnsi="Times New Roman" w:cs="Times"/>
          <w:bCs/>
          <w:color w:val="0C0C0C"/>
          <w:szCs w:val="68"/>
        </w:rPr>
        <w:t>’</w:t>
      </w:r>
      <w:r w:rsidR="00D11320">
        <w:rPr>
          <w:rFonts w:ascii="Times New Roman" w:hAnsi="Times New Roman" w:cs="Times"/>
          <w:bCs/>
          <w:color w:val="0C0C0C"/>
          <w:szCs w:val="68"/>
        </w:rPr>
        <w:t xml:space="preserve"> </w:t>
      </w:r>
      <w:r w:rsidR="00D11320" w:rsidRPr="007A0648">
        <w:rPr>
          <w:rFonts w:ascii="Times New Roman" w:hAnsi="Times New Roman" w:cs="Times"/>
          <w:bCs/>
          <w:i/>
          <w:color w:val="0C0C0C"/>
          <w:szCs w:val="68"/>
        </w:rPr>
        <w:t>International Business Times</w:t>
      </w:r>
      <w:r w:rsidR="00D11320">
        <w:rPr>
          <w:rFonts w:ascii="Times New Roman" w:hAnsi="Times New Roman" w:cs="Times"/>
          <w:bCs/>
          <w:color w:val="0C0C0C"/>
          <w:szCs w:val="68"/>
        </w:rPr>
        <w:t>, [online] (Last updated 10:21 GMT on 2 December 2013). Available at: &lt;</w:t>
      </w:r>
      <w:r w:rsidR="00D11320" w:rsidRPr="007A0648">
        <w:rPr>
          <w:rFonts w:ascii="Times New Roman" w:hAnsi="Times New Roman"/>
        </w:rPr>
        <w:t>http://</w:t>
      </w:r>
      <w:r w:rsidR="00D11320" w:rsidRPr="00F76DD6">
        <w:rPr>
          <w:rFonts w:ascii="Times New Roman" w:hAnsi="Times New Roman"/>
        </w:rPr>
        <w:t>www.ibtimes.co.uk/female-skulls-discovered-neolithic-city-china-human-526746&gt; [Accessed on 30 January 2016].</w:t>
      </w:r>
    </w:p>
    <w:p w:rsidR="00D11320" w:rsidRPr="00F76DD6" w:rsidRDefault="00D11320" w:rsidP="00D11320">
      <w:pPr>
        <w:pStyle w:val="EndnoteText"/>
        <w:rPr>
          <w:rFonts w:ascii="Times New Roman" w:hAnsi="Times New Roman" w:cs="Times"/>
          <w:szCs w:val="32"/>
        </w:rPr>
      </w:pPr>
      <w:r w:rsidRPr="00F76DD6">
        <w:rPr>
          <w:rFonts w:ascii="Times New Roman" w:hAnsi="Times New Roman" w:cs="Times"/>
          <w:szCs w:val="32"/>
        </w:rPr>
        <w:tab/>
      </w:r>
    </w:p>
    <w:p w:rsidR="00800F06" w:rsidRPr="006C7FF5" w:rsidRDefault="00800F06" w:rsidP="00800F06">
      <w:pPr>
        <w:rPr>
          <w:rFonts w:ascii="Times New Roman" w:hAnsi="Times New Roman"/>
        </w:rPr>
      </w:pPr>
      <w:proofErr w:type="spellStart"/>
      <w:proofErr w:type="gramStart"/>
      <w:r w:rsidRPr="0097068B">
        <w:rPr>
          <w:rFonts w:ascii="Times New Roman" w:hAnsi="Times New Roman"/>
        </w:rPr>
        <w:t>Pauketat</w:t>
      </w:r>
      <w:proofErr w:type="spellEnd"/>
      <w:r w:rsidRPr="0097068B">
        <w:rPr>
          <w:rFonts w:ascii="Times New Roman" w:hAnsi="Times New Roman"/>
        </w:rPr>
        <w:t>, T.</w:t>
      </w:r>
      <w:r w:rsidR="00BE49E0">
        <w:rPr>
          <w:rFonts w:ascii="Times New Roman" w:hAnsi="Times New Roman"/>
        </w:rPr>
        <w:t xml:space="preserve"> and Emerson, T.</w:t>
      </w:r>
      <w:r w:rsidRPr="0097068B">
        <w:rPr>
          <w:rFonts w:ascii="Times New Roman" w:hAnsi="Times New Roman"/>
        </w:rPr>
        <w:t xml:space="preserve"> 1997.</w:t>
      </w:r>
      <w:proofErr w:type="gramEnd"/>
      <w:r w:rsidRPr="0097068B">
        <w:rPr>
          <w:rFonts w:ascii="Times New Roman" w:hAnsi="Times New Roman"/>
        </w:rPr>
        <w:t xml:space="preserve"> </w:t>
      </w:r>
      <w:r w:rsidRPr="000004A5">
        <w:rPr>
          <w:rFonts w:ascii="Times New Roman" w:hAnsi="Times New Roman"/>
          <w:i/>
        </w:rPr>
        <w:t>Cahokia: Domination and Ideology in the Mississippian World</w:t>
      </w:r>
      <w:r w:rsidRPr="000004A5">
        <w:rPr>
          <w:rFonts w:ascii="Times New Roman" w:hAnsi="Times New Roman"/>
        </w:rPr>
        <w:t xml:space="preserve">. Lincoln: University of Nebraska </w:t>
      </w:r>
      <w:r>
        <w:rPr>
          <w:rFonts w:ascii="Times New Roman" w:hAnsi="Times New Roman"/>
        </w:rPr>
        <w:t xml:space="preserve">Press, </w:t>
      </w:r>
      <w:r w:rsidRPr="006C7FF5">
        <w:rPr>
          <w:rFonts w:ascii="Times New Roman" w:hAnsi="Times New Roman"/>
        </w:rPr>
        <w:t>2, 101, 187, 237, 252-3, 255, 265.</w:t>
      </w:r>
    </w:p>
    <w:p w:rsidR="00800F06" w:rsidRDefault="00800F06" w:rsidP="00D11320">
      <w:pPr>
        <w:widowControl w:val="0"/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</w:p>
    <w:p w:rsidR="00D11320" w:rsidRDefault="0079226E" w:rsidP="00D11320">
      <w:pPr>
        <w:widowControl w:val="0"/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  <w:proofErr w:type="spellStart"/>
      <w:r>
        <w:rPr>
          <w:rFonts w:ascii="Times New Roman" w:hAnsi="Times New Roman" w:cs="Times"/>
          <w:szCs w:val="32"/>
        </w:rPr>
        <w:t>Rautman</w:t>
      </w:r>
      <w:proofErr w:type="spellEnd"/>
      <w:r>
        <w:rPr>
          <w:rFonts w:ascii="Times New Roman" w:hAnsi="Times New Roman" w:cs="Times"/>
          <w:szCs w:val="32"/>
        </w:rPr>
        <w:t>, A.</w:t>
      </w:r>
      <w:r w:rsidR="00BE49E0">
        <w:rPr>
          <w:rFonts w:ascii="Times New Roman" w:hAnsi="Times New Roman" w:cs="Times"/>
          <w:szCs w:val="32"/>
        </w:rPr>
        <w:t>,</w:t>
      </w:r>
      <w:r>
        <w:rPr>
          <w:rFonts w:ascii="Times New Roman" w:hAnsi="Times New Roman" w:cs="Times"/>
          <w:szCs w:val="32"/>
        </w:rPr>
        <w:t xml:space="preserve"> ed.</w:t>
      </w:r>
      <w:r w:rsidR="00D11320" w:rsidRPr="00F76DD6">
        <w:rPr>
          <w:rFonts w:ascii="Times New Roman" w:hAnsi="Times New Roman" w:cs="Times"/>
          <w:szCs w:val="32"/>
        </w:rPr>
        <w:t xml:space="preserve"> 2000. </w:t>
      </w:r>
      <w:r w:rsidR="00D11320" w:rsidRPr="00AF4DED">
        <w:rPr>
          <w:rFonts w:ascii="Times New Roman" w:hAnsi="Times New Roman" w:cs="Times"/>
          <w:i/>
          <w:szCs w:val="32"/>
        </w:rPr>
        <w:t>Reading the Body: Representations and Remains in the Archeological Record</w:t>
      </w:r>
      <w:r w:rsidR="00BE49E0">
        <w:rPr>
          <w:rFonts w:ascii="Times New Roman" w:hAnsi="Times New Roman" w:cs="Times"/>
          <w:szCs w:val="32"/>
        </w:rPr>
        <w:t>. Philadelphia</w:t>
      </w:r>
      <w:r w:rsidR="00D11320" w:rsidRPr="00F76DD6">
        <w:rPr>
          <w:rFonts w:ascii="Times New Roman" w:hAnsi="Times New Roman" w:cs="Times"/>
          <w:szCs w:val="32"/>
        </w:rPr>
        <w:t xml:space="preserve">: University </w:t>
      </w:r>
      <w:r w:rsidR="005E4F0E">
        <w:rPr>
          <w:rFonts w:ascii="Times New Roman" w:hAnsi="Times New Roman" w:cs="Times"/>
          <w:szCs w:val="32"/>
        </w:rPr>
        <w:t xml:space="preserve">of Philadelphia Press, </w:t>
      </w:r>
      <w:r w:rsidR="00D11320">
        <w:rPr>
          <w:rFonts w:ascii="Times New Roman" w:hAnsi="Times New Roman" w:cs="Times"/>
          <w:szCs w:val="32"/>
        </w:rPr>
        <w:t>3.</w:t>
      </w:r>
    </w:p>
    <w:p w:rsidR="00D11320" w:rsidRDefault="00D11320" w:rsidP="00D11320">
      <w:pPr>
        <w:widowControl w:val="0"/>
        <w:autoSpaceDE w:val="0"/>
        <w:autoSpaceDN w:val="0"/>
        <w:adjustRightInd w:val="0"/>
        <w:rPr>
          <w:rFonts w:ascii="Times New Roman" w:hAnsi="Times New Roman" w:cs="Times"/>
          <w:szCs w:val="32"/>
        </w:rPr>
      </w:pPr>
    </w:p>
    <w:p w:rsidR="00D11320" w:rsidRPr="00615BC8" w:rsidRDefault="0079226E" w:rsidP="00D1132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Times New Roman" w:hAnsi="Times New Roman" w:cs="Times"/>
          <w:bCs/>
          <w:color w:val="0C0C0C"/>
          <w:szCs w:val="68"/>
        </w:rPr>
        <w:t>Richards, D.</w:t>
      </w:r>
      <w:r w:rsidR="00D11320">
        <w:rPr>
          <w:rFonts w:ascii="Times New Roman" w:hAnsi="Times New Roman" w:cs="Times"/>
          <w:bCs/>
          <w:color w:val="0C0C0C"/>
          <w:szCs w:val="68"/>
        </w:rPr>
        <w:t xml:space="preserve"> 2012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>.</w:t>
      </w:r>
      <w:proofErr w:type="gramEnd"/>
      <w:r w:rsidR="00D11320" w:rsidRPr="008E3E32">
        <w:rPr>
          <w:rFonts w:ascii="Times New Roman" w:hAnsi="Times New Roman" w:cs="Times"/>
          <w:bCs/>
          <w:color w:val="0C0C0C"/>
          <w:szCs w:val="68"/>
        </w:rPr>
        <w:t xml:space="preserve"> </w:t>
      </w:r>
      <w:r w:rsidR="00693E5C">
        <w:rPr>
          <w:rFonts w:ascii="Times New Roman" w:hAnsi="Times New Roman" w:cs="Times"/>
          <w:bCs/>
          <w:color w:val="0C0C0C"/>
          <w:szCs w:val="68"/>
        </w:rPr>
        <w:t>‘</w:t>
      </w:r>
      <w:r w:rsidR="00D11320">
        <w:rPr>
          <w:rFonts w:ascii="Times New Roman" w:hAnsi="Times New Roman" w:cs="Arial"/>
          <w:bCs/>
          <w:szCs w:val="20"/>
        </w:rPr>
        <w:t xml:space="preserve">Girl, 7, is </w:t>
      </w:r>
      <w:proofErr w:type="gramStart"/>
      <w:r w:rsidR="00D11320">
        <w:rPr>
          <w:rFonts w:ascii="Times New Roman" w:hAnsi="Times New Roman" w:cs="Arial"/>
          <w:bCs/>
          <w:szCs w:val="20"/>
        </w:rPr>
        <w:t>M</w:t>
      </w:r>
      <w:r w:rsidR="00D11320" w:rsidRPr="00615BC8">
        <w:rPr>
          <w:rFonts w:ascii="Times New Roman" w:hAnsi="Times New Roman" w:cs="Arial"/>
          <w:bCs/>
          <w:szCs w:val="20"/>
        </w:rPr>
        <w:t>urdered</w:t>
      </w:r>
      <w:proofErr w:type="gramEnd"/>
      <w:r w:rsidR="00D11320" w:rsidRPr="00615BC8">
        <w:rPr>
          <w:rFonts w:ascii="Times New Roman" w:hAnsi="Times New Roman" w:cs="Arial"/>
          <w:bCs/>
          <w:szCs w:val="20"/>
        </w:rPr>
        <w:t xml:space="preserve"> </w:t>
      </w:r>
      <w:r w:rsidR="00D11320">
        <w:rPr>
          <w:rFonts w:ascii="Times New Roman" w:hAnsi="Times New Roman" w:cs="Arial"/>
          <w:bCs/>
          <w:szCs w:val="20"/>
        </w:rPr>
        <w:t>in India and has Liver Cut Out in Sacrifice to the Gods for a Better H</w:t>
      </w:r>
      <w:r w:rsidR="00D11320" w:rsidRPr="00615BC8">
        <w:rPr>
          <w:rFonts w:ascii="Times New Roman" w:hAnsi="Times New Roman" w:cs="Arial"/>
          <w:bCs/>
          <w:szCs w:val="20"/>
        </w:rPr>
        <w:t>arvest</w:t>
      </w:r>
      <w:r w:rsidR="00D11320" w:rsidRPr="00615BC8">
        <w:rPr>
          <w:rFonts w:ascii="Times New Roman" w:hAnsi="Times New Roman" w:cs="Times"/>
          <w:bCs/>
          <w:color w:val="0C0C0C"/>
          <w:szCs w:val="68"/>
        </w:rPr>
        <w:t>.</w:t>
      </w:r>
      <w:r w:rsidR="00693E5C">
        <w:rPr>
          <w:rFonts w:ascii="Times New Roman" w:hAnsi="Times New Roman" w:cs="Times"/>
          <w:bCs/>
          <w:color w:val="0C0C0C"/>
          <w:szCs w:val="68"/>
        </w:rPr>
        <w:t>’</w:t>
      </w:r>
      <w:r w:rsidR="00D11320" w:rsidRPr="00615BC8">
        <w:rPr>
          <w:rFonts w:ascii="Times New Roman" w:hAnsi="Times New Roman" w:cs="Times"/>
          <w:bCs/>
          <w:color w:val="0C0C0C"/>
          <w:szCs w:val="68"/>
        </w:rPr>
        <w:t xml:space="preserve"> </w:t>
      </w:r>
      <w:r w:rsidR="00D11320" w:rsidRPr="00615BC8">
        <w:rPr>
          <w:rFonts w:ascii="Times New Roman" w:hAnsi="Times New Roman" w:cs="Times"/>
          <w:bCs/>
          <w:i/>
          <w:color w:val="0C0C0C"/>
          <w:szCs w:val="68"/>
        </w:rPr>
        <w:t>Daily M</w:t>
      </w:r>
      <w:r w:rsidR="00D11320" w:rsidRPr="008E3E32">
        <w:rPr>
          <w:rFonts w:ascii="Times New Roman" w:hAnsi="Times New Roman" w:cs="Times"/>
          <w:bCs/>
          <w:i/>
          <w:color w:val="0C0C0C"/>
          <w:szCs w:val="68"/>
        </w:rPr>
        <w:t>ail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 xml:space="preserve">, [online] (Last updated </w:t>
      </w:r>
      <w:r w:rsidR="00D11320">
        <w:rPr>
          <w:rFonts w:ascii="Times New Roman" w:hAnsi="Times New Roman" w:cs="Times"/>
          <w:bCs/>
          <w:color w:val="0C0C0C"/>
          <w:szCs w:val="68"/>
        </w:rPr>
        <w:t xml:space="preserve">13:57 on 2 January 2012). Available at: </w:t>
      </w:r>
      <w:r w:rsidR="00D11320" w:rsidRPr="008E3E32">
        <w:rPr>
          <w:rFonts w:ascii="Times New Roman" w:hAnsi="Times New Roman" w:cs="Times"/>
          <w:bCs/>
          <w:color w:val="0C0C0C"/>
          <w:szCs w:val="68"/>
        </w:rPr>
        <w:t>&lt;</w:t>
      </w:r>
      <w:r w:rsidR="00D11320" w:rsidRPr="00615BC8">
        <w:rPr>
          <w:rFonts w:ascii="Times New Roman" w:hAnsi="Times New Roman" w:cs="Times"/>
          <w:bCs/>
          <w:color w:val="0C0C0C"/>
          <w:szCs w:val="68"/>
        </w:rPr>
        <w:t>http://www.dailymail.co.uk/news/article-2081244/Indian-girl-7-murdered-liver-cut-sacrifice-gods-better-harvest.html</w:t>
      </w:r>
      <w:r w:rsidR="00D11320" w:rsidRPr="008E3E32">
        <w:rPr>
          <w:rFonts w:ascii="Times New Roman" w:hAnsi="Times New Roman"/>
        </w:rPr>
        <w:t>&gt; [Accessed on 30</w:t>
      </w:r>
      <w:r w:rsidR="00D11320">
        <w:rPr>
          <w:rFonts w:ascii="Times New Roman" w:hAnsi="Times New Roman"/>
        </w:rPr>
        <w:t xml:space="preserve"> January 2016].</w:t>
      </w:r>
    </w:p>
    <w:p w:rsidR="00D11320" w:rsidRPr="00A935D1" w:rsidRDefault="00D11320" w:rsidP="00D11320">
      <w:pPr>
        <w:pStyle w:val="EndnoteText"/>
        <w:rPr>
          <w:rFonts w:ascii="Times New Roman" w:hAnsi="Times New Roman"/>
        </w:rPr>
      </w:pPr>
    </w:p>
    <w:p w:rsidR="00D11320" w:rsidRDefault="00D11320" w:rsidP="00D11320">
      <w:pPr>
        <w:pStyle w:val="EndnoteText"/>
        <w:rPr>
          <w:rFonts w:ascii="Times New Roman" w:hAnsi="Times New Roman" w:cs="Arial"/>
          <w:szCs w:val="28"/>
        </w:rPr>
      </w:pPr>
      <w:proofErr w:type="gramStart"/>
      <w:r>
        <w:rPr>
          <w:rFonts w:ascii="Times New Roman" w:hAnsi="Times New Roman" w:cs="Arial"/>
          <w:szCs w:val="28"/>
        </w:rPr>
        <w:t xml:space="preserve">Slater, </w:t>
      </w:r>
      <w:r w:rsidR="0079226E">
        <w:rPr>
          <w:rFonts w:ascii="Times New Roman" w:hAnsi="Times New Roman" w:cs="Arial"/>
          <w:szCs w:val="28"/>
        </w:rPr>
        <w:t xml:space="preserve">P., </w:t>
      </w:r>
      <w:proofErr w:type="spellStart"/>
      <w:r w:rsidR="0079226E">
        <w:rPr>
          <w:rFonts w:ascii="Times New Roman" w:hAnsi="Times New Roman" w:cs="Arial"/>
          <w:szCs w:val="28"/>
        </w:rPr>
        <w:t>Hedman</w:t>
      </w:r>
      <w:proofErr w:type="spellEnd"/>
      <w:r w:rsidR="0079226E">
        <w:rPr>
          <w:rFonts w:ascii="Times New Roman" w:hAnsi="Times New Roman" w:cs="Arial"/>
          <w:szCs w:val="28"/>
        </w:rPr>
        <w:t>, K., and Emerson, T.</w:t>
      </w:r>
      <w:r>
        <w:rPr>
          <w:rFonts w:ascii="Times New Roman" w:hAnsi="Times New Roman" w:cs="Arial"/>
          <w:szCs w:val="28"/>
        </w:rPr>
        <w:t xml:space="preserve"> 2014.</w:t>
      </w:r>
      <w:proofErr w:type="gramEnd"/>
      <w:r w:rsidRPr="00842053">
        <w:rPr>
          <w:rFonts w:ascii="Times New Roman" w:hAnsi="Times New Roman" w:cs="Arial"/>
          <w:szCs w:val="28"/>
        </w:rPr>
        <w:t xml:space="preserve"> </w:t>
      </w:r>
      <w:r w:rsidR="00693E5C">
        <w:rPr>
          <w:rFonts w:ascii="Times New Roman" w:hAnsi="Times New Roman" w:cs="Arial"/>
          <w:szCs w:val="28"/>
        </w:rPr>
        <w:t>‘</w:t>
      </w:r>
      <w:r w:rsidRPr="00C7498A">
        <w:rPr>
          <w:rFonts w:ascii="Times New Roman" w:hAnsi="Times New Roman" w:cs="Arial"/>
          <w:szCs w:val="28"/>
        </w:rPr>
        <w:t>Immigrants at the Mississippian Polity of Cahokia: Strontium Isotope Evidence for Population Movement.</w:t>
      </w:r>
      <w:r w:rsidR="00693E5C">
        <w:rPr>
          <w:rFonts w:ascii="Times New Roman" w:hAnsi="Times New Roman" w:cs="Arial"/>
          <w:szCs w:val="28"/>
        </w:rPr>
        <w:t>’</w:t>
      </w:r>
      <w:r w:rsidRPr="00C7498A">
        <w:rPr>
          <w:rFonts w:ascii="Times New Roman" w:hAnsi="Times New Roman" w:cs="Arial"/>
          <w:szCs w:val="28"/>
        </w:rPr>
        <w:t xml:space="preserve"> </w:t>
      </w:r>
      <w:proofErr w:type="gramStart"/>
      <w:r w:rsidRPr="00C7498A">
        <w:rPr>
          <w:rFonts w:ascii="Times New Roman" w:hAnsi="Times New Roman" w:cs="Arial"/>
          <w:i/>
          <w:iCs/>
          <w:szCs w:val="28"/>
        </w:rPr>
        <w:t>Journal of Archaeological Science</w:t>
      </w:r>
      <w:r w:rsidRPr="00631E42">
        <w:rPr>
          <w:rFonts w:ascii="Times New Roman" w:hAnsi="Times New Roman" w:cs="Arial"/>
          <w:iCs/>
          <w:szCs w:val="28"/>
        </w:rPr>
        <w:t xml:space="preserve"> 44</w:t>
      </w:r>
      <w:r w:rsidRPr="00035813">
        <w:rPr>
          <w:rFonts w:ascii="Times New Roman" w:hAnsi="Times New Roman" w:cs="Arial"/>
          <w:szCs w:val="28"/>
        </w:rPr>
        <w:t xml:space="preserve">, </w:t>
      </w:r>
      <w:r>
        <w:rPr>
          <w:rFonts w:ascii="Times New Roman" w:hAnsi="Times New Roman" w:cs="Arial"/>
          <w:szCs w:val="28"/>
        </w:rPr>
        <w:t>117-</w:t>
      </w:r>
      <w:r w:rsidRPr="00035813">
        <w:rPr>
          <w:rFonts w:ascii="Times New Roman" w:hAnsi="Times New Roman" w:cs="Arial"/>
          <w:szCs w:val="28"/>
        </w:rPr>
        <w:t>27</w:t>
      </w:r>
      <w:r>
        <w:rPr>
          <w:rFonts w:ascii="Times New Roman" w:hAnsi="Times New Roman" w:cs="Arial"/>
          <w:szCs w:val="28"/>
        </w:rPr>
        <w:t>.</w:t>
      </w:r>
      <w:proofErr w:type="gramEnd"/>
    </w:p>
    <w:p w:rsidR="00D11320" w:rsidRPr="00743B62" w:rsidRDefault="00D11320" w:rsidP="00D11320">
      <w:pPr>
        <w:pStyle w:val="EndnoteText"/>
        <w:rPr>
          <w:rFonts w:ascii="Times New Roman" w:hAnsi="Times New Roman"/>
        </w:rPr>
      </w:pPr>
    </w:p>
    <w:p w:rsidR="00D11320" w:rsidRPr="00743B62" w:rsidRDefault="0079226E" w:rsidP="00D11320">
      <w:pPr>
        <w:pStyle w:val="EndnoteTex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Spivak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Gayatri</w:t>
      </w:r>
      <w:proofErr w:type="spellEnd"/>
      <w:r>
        <w:rPr>
          <w:rFonts w:ascii="Times New Roman" w:hAnsi="Times New Roman"/>
        </w:rPr>
        <w:t xml:space="preserve"> C.</w:t>
      </w:r>
      <w:r w:rsidR="00D11320" w:rsidRPr="00743B62">
        <w:rPr>
          <w:rFonts w:ascii="Times New Roman" w:hAnsi="Times New Roman"/>
        </w:rPr>
        <w:t xml:space="preserve"> 1983. </w:t>
      </w:r>
      <w:r w:rsidR="00693E5C">
        <w:rPr>
          <w:rFonts w:ascii="Times New Roman" w:hAnsi="Times New Roman"/>
        </w:rPr>
        <w:t>‘</w:t>
      </w:r>
      <w:r w:rsidR="00D11320" w:rsidRPr="00743B62">
        <w:rPr>
          <w:rFonts w:ascii="Times New Roman" w:hAnsi="Times New Roman"/>
        </w:rPr>
        <w:t>Can the Subaltern Speak?</w:t>
      </w:r>
      <w:r w:rsidR="00693E5C">
        <w:rPr>
          <w:rFonts w:ascii="Times New Roman" w:hAnsi="Times New Roman"/>
        </w:rPr>
        <w:t>’</w:t>
      </w:r>
      <w:r w:rsidR="00D11320" w:rsidRPr="00743B62">
        <w:rPr>
          <w:rFonts w:ascii="Times New Roman" w:hAnsi="Times New Roman"/>
        </w:rPr>
        <w:t xml:space="preserve"> In</w:t>
      </w:r>
      <w:r w:rsidR="00D11320">
        <w:rPr>
          <w:rFonts w:ascii="Times New Roman" w:hAnsi="Times New Roman"/>
        </w:rPr>
        <w:t>:</w:t>
      </w:r>
      <w:r w:rsidR="00D11320" w:rsidRPr="00743B62">
        <w:rPr>
          <w:rFonts w:ascii="Times New Roman" w:hAnsi="Times New Roman"/>
        </w:rPr>
        <w:t xml:space="preserve"> R. Morris, ed. 2010. </w:t>
      </w:r>
      <w:r w:rsidR="00D11320" w:rsidRPr="00743B62">
        <w:rPr>
          <w:rFonts w:ascii="Times New Roman" w:hAnsi="Times New Roman"/>
          <w:i/>
        </w:rPr>
        <w:t>Can the Subaltern Speak? : Reflections on the History of an Idea</w:t>
      </w:r>
      <w:r w:rsidR="00D11320" w:rsidRPr="00743B62">
        <w:rPr>
          <w:rFonts w:ascii="Times New Roman" w:hAnsi="Times New Roman"/>
        </w:rPr>
        <w:t>. New York: Columbia University Press, 48.</w:t>
      </w:r>
    </w:p>
    <w:p w:rsidR="00D11320" w:rsidRDefault="00D11320" w:rsidP="00D11320">
      <w:pPr>
        <w:rPr>
          <w:rFonts w:ascii="Times New Roman" w:hAnsi="Times New Roman"/>
        </w:rPr>
      </w:pPr>
    </w:p>
    <w:p w:rsidR="00D11320" w:rsidRPr="00340F94" w:rsidRDefault="0079226E" w:rsidP="00D11320">
      <w:pPr>
        <w:pStyle w:val="EndnoteTex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Thompson, A.</w:t>
      </w:r>
      <w:r w:rsidR="00D11320" w:rsidRPr="00340F94">
        <w:rPr>
          <w:rFonts w:ascii="Times New Roman" w:hAnsi="Times New Roman"/>
        </w:rPr>
        <w:t xml:space="preserve"> 2013.</w:t>
      </w:r>
      <w:proofErr w:type="gramEnd"/>
      <w:r w:rsidR="00D11320" w:rsidRPr="00340F94">
        <w:rPr>
          <w:rFonts w:ascii="Times New Roman" w:hAnsi="Times New Roman"/>
        </w:rPr>
        <w:t xml:space="preserve"> </w:t>
      </w:r>
      <w:r w:rsidR="00693E5C">
        <w:rPr>
          <w:rFonts w:ascii="Times New Roman" w:hAnsi="Times New Roman"/>
        </w:rPr>
        <w:t>‘</w:t>
      </w:r>
      <w:proofErr w:type="spellStart"/>
      <w:r w:rsidR="00D11320" w:rsidRPr="00340F94">
        <w:rPr>
          <w:rFonts w:ascii="Times New Roman" w:hAnsi="Times New Roman"/>
        </w:rPr>
        <w:t>Odontometric</w:t>
      </w:r>
      <w:proofErr w:type="spellEnd"/>
      <w:r w:rsidR="00D11320" w:rsidRPr="00340F94">
        <w:rPr>
          <w:rFonts w:ascii="Times New Roman" w:hAnsi="Times New Roman"/>
        </w:rPr>
        <w:t xml:space="preserve"> Determination of Sex at Mound 72, Cahokia.</w:t>
      </w:r>
      <w:r w:rsidR="00693E5C">
        <w:rPr>
          <w:rFonts w:ascii="Times New Roman" w:hAnsi="Times New Roman"/>
        </w:rPr>
        <w:t>’</w:t>
      </w:r>
      <w:r w:rsidR="00D11320" w:rsidRPr="00340F94">
        <w:rPr>
          <w:rFonts w:ascii="Times New Roman" w:hAnsi="Times New Roman"/>
        </w:rPr>
        <w:t xml:space="preserve"> </w:t>
      </w:r>
      <w:proofErr w:type="gramStart"/>
      <w:r w:rsidR="00D11320" w:rsidRPr="00340F94">
        <w:rPr>
          <w:rFonts w:ascii="Times New Roman" w:hAnsi="Times New Roman"/>
          <w:i/>
        </w:rPr>
        <w:t>American Journal of Physical Anthropology</w:t>
      </w:r>
      <w:r w:rsidR="005E4F0E">
        <w:rPr>
          <w:rFonts w:ascii="Times New Roman" w:hAnsi="Times New Roman"/>
        </w:rPr>
        <w:t xml:space="preserve"> 151(3), </w:t>
      </w:r>
      <w:r w:rsidR="00D11320" w:rsidRPr="00340F94">
        <w:rPr>
          <w:rFonts w:ascii="Times New Roman" w:hAnsi="Times New Roman"/>
        </w:rPr>
        <w:t>408-19.</w:t>
      </w:r>
      <w:proofErr w:type="gramEnd"/>
    </w:p>
    <w:p w:rsidR="00D11320" w:rsidRDefault="00D11320" w:rsidP="00D11320">
      <w:pPr>
        <w:pStyle w:val="EndnoteText"/>
        <w:rPr>
          <w:rFonts w:ascii="Times New Roman" w:hAnsi="Times New Roman"/>
        </w:rPr>
      </w:pPr>
    </w:p>
    <w:p w:rsidR="00D11320" w:rsidRPr="00340F94" w:rsidRDefault="0079226E" w:rsidP="00D11320">
      <w:pPr>
        <w:pStyle w:val="EndnoteText"/>
        <w:rPr>
          <w:rFonts w:ascii="Times New Roman" w:hAnsi="Times New Roman"/>
        </w:rPr>
      </w:pPr>
      <w:r>
        <w:rPr>
          <w:rFonts w:ascii="Times New Roman" w:hAnsi="Times New Roman"/>
        </w:rPr>
        <w:t>Thompson, A.</w:t>
      </w:r>
      <w:r w:rsidR="00D11320" w:rsidRPr="00340F94">
        <w:rPr>
          <w:rFonts w:ascii="Times New Roman" w:hAnsi="Times New Roman"/>
        </w:rPr>
        <w:t xml:space="preserve"> </w:t>
      </w:r>
      <w:proofErr w:type="spellStart"/>
      <w:r w:rsidR="00D11320" w:rsidRPr="00340F94">
        <w:rPr>
          <w:rFonts w:ascii="Times New Roman" w:hAnsi="Times New Roman"/>
        </w:rPr>
        <w:t>Hedman</w:t>
      </w:r>
      <w:proofErr w:type="spellEnd"/>
      <w:r w:rsidR="00BE49E0">
        <w:rPr>
          <w:rFonts w:ascii="Times New Roman" w:hAnsi="Times New Roman"/>
        </w:rPr>
        <w:t>, K. and Slater, P.</w:t>
      </w:r>
      <w:r w:rsidR="00D11320" w:rsidRPr="00340F94">
        <w:rPr>
          <w:rFonts w:ascii="Times New Roman" w:hAnsi="Times New Roman"/>
        </w:rPr>
        <w:t xml:space="preserve"> 2015. </w:t>
      </w:r>
      <w:r w:rsidR="00693E5C">
        <w:rPr>
          <w:rFonts w:ascii="Times New Roman" w:hAnsi="Times New Roman"/>
        </w:rPr>
        <w:t>‘</w:t>
      </w:r>
      <w:r w:rsidR="00D11320" w:rsidRPr="00340F94">
        <w:rPr>
          <w:rFonts w:ascii="Times New Roman" w:hAnsi="Times New Roman" w:cs="Times New Roman"/>
          <w:szCs w:val="36"/>
        </w:rPr>
        <w:t>New Dental and Isotope Evidence of Biological Distance and Place of Origin for Mass Burial Groups at Cahokia’s Mound 72.</w:t>
      </w:r>
      <w:r w:rsidR="00693E5C">
        <w:rPr>
          <w:rFonts w:ascii="Times New Roman" w:hAnsi="Times New Roman" w:cs="Times New Roman"/>
          <w:szCs w:val="36"/>
        </w:rPr>
        <w:t>’</w:t>
      </w:r>
      <w:r w:rsidR="00D11320" w:rsidRPr="00340F94">
        <w:rPr>
          <w:rFonts w:ascii="Times New Roman" w:hAnsi="Times New Roman" w:cs="Times New Roman"/>
          <w:szCs w:val="36"/>
        </w:rPr>
        <w:t xml:space="preserve"> </w:t>
      </w:r>
      <w:proofErr w:type="gramStart"/>
      <w:r w:rsidR="00D11320" w:rsidRPr="00340F94">
        <w:rPr>
          <w:rFonts w:ascii="Times New Roman" w:hAnsi="Times New Roman"/>
          <w:i/>
        </w:rPr>
        <w:t>American Journal of Physical Anthropology</w:t>
      </w:r>
      <w:r w:rsidR="005E4F0E">
        <w:rPr>
          <w:rFonts w:ascii="Times New Roman" w:hAnsi="Times New Roman"/>
        </w:rPr>
        <w:t xml:space="preserve"> 158, </w:t>
      </w:r>
      <w:r w:rsidR="00D11320" w:rsidRPr="00340F94">
        <w:rPr>
          <w:rFonts w:ascii="Times New Roman" w:hAnsi="Times New Roman"/>
        </w:rPr>
        <w:t>341-57.</w:t>
      </w:r>
      <w:proofErr w:type="gramEnd"/>
    </w:p>
    <w:p w:rsidR="00D11320" w:rsidRPr="0097068B" w:rsidRDefault="00D11320" w:rsidP="00D11320">
      <w:pPr>
        <w:rPr>
          <w:rFonts w:ascii="Times New Roman" w:hAnsi="Times New Roman"/>
          <w:color w:val="FF0000"/>
        </w:rPr>
      </w:pPr>
    </w:p>
    <w:p w:rsidR="00D11320" w:rsidRPr="0097068B" w:rsidRDefault="00D11320" w:rsidP="00D11320">
      <w:pPr>
        <w:rPr>
          <w:rFonts w:ascii="Times New Roman" w:hAnsi="Times New Roman"/>
        </w:rPr>
      </w:pPr>
      <w:proofErr w:type="gramStart"/>
      <w:r w:rsidRPr="0097068B">
        <w:rPr>
          <w:rFonts w:ascii="Times New Roman" w:hAnsi="Times New Roman"/>
        </w:rPr>
        <w:t>Weber, M. 1946.</w:t>
      </w:r>
      <w:proofErr w:type="gramEnd"/>
      <w:r w:rsidRPr="0097068B">
        <w:rPr>
          <w:rFonts w:ascii="Times New Roman" w:hAnsi="Times New Roman"/>
        </w:rPr>
        <w:t xml:space="preserve"> </w:t>
      </w:r>
      <w:r w:rsidR="00693E5C">
        <w:rPr>
          <w:rFonts w:ascii="Times New Roman" w:hAnsi="Times New Roman"/>
        </w:rPr>
        <w:t>‘</w:t>
      </w:r>
      <w:r>
        <w:rPr>
          <w:rFonts w:ascii="Times New Roman" w:hAnsi="Times New Roman"/>
        </w:rPr>
        <w:t>Science as V</w:t>
      </w:r>
      <w:r w:rsidRPr="0097068B">
        <w:rPr>
          <w:rFonts w:ascii="Times New Roman" w:hAnsi="Times New Roman"/>
        </w:rPr>
        <w:t>ocation.</w:t>
      </w:r>
      <w:r w:rsidR="00693E5C">
        <w:rPr>
          <w:rFonts w:ascii="Times New Roman" w:hAnsi="Times New Roman"/>
        </w:rPr>
        <w:t>’</w:t>
      </w:r>
      <w:r w:rsidRPr="0097068B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>:</w:t>
      </w:r>
      <w:r w:rsidRPr="009706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H.H. </w:t>
      </w:r>
      <w:proofErr w:type="spellStart"/>
      <w:r>
        <w:rPr>
          <w:rFonts w:ascii="Times New Roman" w:hAnsi="Times New Roman"/>
        </w:rPr>
        <w:t>Gerth</w:t>
      </w:r>
      <w:proofErr w:type="spellEnd"/>
      <w:r w:rsidRPr="0097068B">
        <w:rPr>
          <w:rFonts w:ascii="Times New Roman" w:hAnsi="Times New Roman"/>
        </w:rPr>
        <w:t xml:space="preserve"> and C. Wright Mills, </w:t>
      </w:r>
      <w:proofErr w:type="gramStart"/>
      <w:r w:rsidRPr="0097068B">
        <w:rPr>
          <w:rFonts w:ascii="Times New Roman" w:hAnsi="Times New Roman"/>
        </w:rPr>
        <w:t>eds</w:t>
      </w:r>
      <w:proofErr w:type="gramEnd"/>
      <w:r w:rsidRPr="0097068B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i/>
        </w:rPr>
        <w:t>From Max Weber: Essays in S</w:t>
      </w:r>
      <w:r w:rsidRPr="00B44FDE">
        <w:rPr>
          <w:rFonts w:ascii="Times New Roman" w:hAnsi="Times New Roman"/>
          <w:i/>
        </w:rPr>
        <w:t>ociology</w:t>
      </w:r>
      <w:r>
        <w:rPr>
          <w:rFonts w:ascii="Times New Roman" w:hAnsi="Times New Roman"/>
        </w:rPr>
        <w:t>.</w:t>
      </w:r>
      <w:r w:rsidRPr="0097068B">
        <w:rPr>
          <w:rFonts w:ascii="Times New Roman" w:hAnsi="Times New Roman"/>
        </w:rPr>
        <w:t xml:space="preserve"> New York: Oxford University Press,</w:t>
      </w:r>
      <w:r w:rsidR="005E4F0E">
        <w:rPr>
          <w:rFonts w:ascii="Times New Roman" w:hAnsi="Times New Roman"/>
        </w:rPr>
        <w:t xml:space="preserve"> </w:t>
      </w:r>
      <w:r w:rsidRPr="0097068B">
        <w:rPr>
          <w:rFonts w:ascii="Times New Roman" w:hAnsi="Times New Roman"/>
        </w:rPr>
        <w:t xml:space="preserve">146. </w:t>
      </w:r>
    </w:p>
    <w:p w:rsidR="009439F7" w:rsidRDefault="005A5873" w:rsidP="00D45B18">
      <w:pPr>
        <w:rPr>
          <w:b/>
        </w:rPr>
      </w:pPr>
      <w:r>
        <w:rPr>
          <w:b/>
        </w:rPr>
        <w:t xml:space="preserve">      </w:t>
      </w:r>
    </w:p>
    <w:p w:rsidR="009439F7" w:rsidRDefault="009439F7" w:rsidP="00D45B18">
      <w:pPr>
        <w:rPr>
          <w:b/>
        </w:rPr>
      </w:pPr>
    </w:p>
    <w:p w:rsidR="009439F7" w:rsidRDefault="009439F7" w:rsidP="00D45B18">
      <w:pPr>
        <w:rPr>
          <w:b/>
        </w:rPr>
      </w:pPr>
    </w:p>
    <w:p w:rsidR="0050423B" w:rsidRPr="00E938DC" w:rsidRDefault="009439F7" w:rsidP="00D45B18">
      <w:pPr>
        <w:rPr>
          <w:rFonts w:ascii="Times New Roman" w:hAnsi="Times New Roman" w:cs="Times"/>
          <w:sz w:val="2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A5873">
        <w:rPr>
          <w:b/>
        </w:rPr>
        <w:t xml:space="preserve">    References</w:t>
      </w:r>
    </w:p>
    <w:sectPr w:rsidR="0050423B" w:rsidRPr="00E938DC" w:rsidSect="0050423B">
      <w:footerReference w:type="even" r:id="rId7"/>
      <w:footerReference w:type="default" r:id="rId8"/>
      <w:pgSz w:w="12240" w:h="15840"/>
      <w:pgMar w:top="1440" w:right="1800" w:bottom="1440" w:left="1800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BE49E0" w:rsidRDefault="00BE49E0" w:rsidP="002A1EEF">
      <w:r>
        <w:separator/>
      </w:r>
    </w:p>
  </w:endnote>
  <w:endnote w:type="continuationSeparator" w:id="1">
    <w:p w:rsidR="00BE49E0" w:rsidRDefault="00BE49E0" w:rsidP="002A1EEF">
      <w:r>
        <w:continuationSeparator/>
      </w:r>
    </w:p>
  </w:endnote>
  <w:endnote w:id="2">
    <w:p w:rsidR="00BE49E0" w:rsidRPr="0067741A" w:rsidRDefault="00BE49E0" w:rsidP="00617829">
      <w:pPr>
        <w:pStyle w:val="FootnoteText"/>
        <w:spacing w:line="360" w:lineRule="auto"/>
        <w:rPr>
          <w:rFonts w:ascii="Times New Roman" w:hAnsi="Times New Roman"/>
          <w:sz w:val="22"/>
        </w:rPr>
      </w:pPr>
      <w:r w:rsidRPr="0067741A">
        <w:rPr>
          <w:rStyle w:val="EndnoteReference"/>
          <w:rFonts w:ascii="Times New Roman" w:hAnsi="Times New Roman"/>
          <w:sz w:val="22"/>
        </w:rPr>
        <w:endnoteRef/>
      </w:r>
      <w:r w:rsidRPr="0067741A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Recalling</w:t>
      </w:r>
      <w:r w:rsidRPr="0067741A">
        <w:rPr>
          <w:rFonts w:ascii="Times New Roman" w:hAnsi="Times New Roman"/>
          <w:sz w:val="22"/>
        </w:rPr>
        <w:t xml:space="preserve"> </w:t>
      </w:r>
      <w:proofErr w:type="spellStart"/>
      <w:r w:rsidRPr="0067741A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>pivak's</w:t>
      </w:r>
      <w:proofErr w:type="spellEnd"/>
      <w:r>
        <w:rPr>
          <w:rFonts w:ascii="Times New Roman" w:hAnsi="Times New Roman"/>
          <w:sz w:val="22"/>
        </w:rPr>
        <w:t xml:space="preserve"> evocative phrase about </w:t>
      </w:r>
      <w:r w:rsidRPr="0067741A">
        <w:rPr>
          <w:rFonts w:ascii="Times New Roman" w:hAnsi="Times New Roman"/>
          <w:sz w:val="22"/>
        </w:rPr>
        <w:t>the dysfunct</w:t>
      </w:r>
      <w:r>
        <w:rPr>
          <w:rFonts w:ascii="Times New Roman" w:hAnsi="Times New Roman"/>
          <w:sz w:val="22"/>
        </w:rPr>
        <w:t xml:space="preserve">ions of </w:t>
      </w:r>
      <w:proofErr w:type="spellStart"/>
      <w:r>
        <w:rPr>
          <w:rFonts w:ascii="Times New Roman" w:hAnsi="Times New Roman"/>
          <w:sz w:val="22"/>
        </w:rPr>
        <w:t>salvationist</w:t>
      </w:r>
      <w:proofErr w:type="spellEnd"/>
      <w:r>
        <w:rPr>
          <w:rFonts w:ascii="Times New Roman" w:hAnsi="Times New Roman"/>
          <w:sz w:val="22"/>
        </w:rPr>
        <w:t xml:space="preserve"> feminism: '</w:t>
      </w:r>
      <w:r w:rsidRPr="0067741A">
        <w:rPr>
          <w:rFonts w:ascii="Times New Roman" w:hAnsi="Times New Roman"/>
          <w:sz w:val="22"/>
        </w:rPr>
        <w:t>White men are sa</w:t>
      </w:r>
      <w:r>
        <w:rPr>
          <w:rFonts w:ascii="Times New Roman" w:hAnsi="Times New Roman"/>
          <w:sz w:val="22"/>
        </w:rPr>
        <w:t>ving brown women from brown men'</w:t>
      </w:r>
      <w:r w:rsidRPr="0067741A">
        <w:rPr>
          <w:rFonts w:ascii="Times New Roman" w:hAnsi="Times New Roman"/>
          <w:sz w:val="22"/>
        </w:rPr>
        <w:t xml:space="preserve"> (</w:t>
      </w:r>
      <w:proofErr w:type="spellStart"/>
      <w:r w:rsidRPr="0067741A">
        <w:rPr>
          <w:rFonts w:ascii="Times New Roman" w:hAnsi="Times New Roman"/>
          <w:sz w:val="22"/>
        </w:rPr>
        <w:t>Spivak</w:t>
      </w:r>
      <w:proofErr w:type="spellEnd"/>
      <w:r w:rsidRPr="0067741A">
        <w:rPr>
          <w:rFonts w:ascii="Times New Roman" w:hAnsi="Times New Roman"/>
          <w:sz w:val="22"/>
        </w:rPr>
        <w:t>, 1983).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E49E0" w:rsidRDefault="00BE49E0" w:rsidP="00BC43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49E0" w:rsidRDefault="00BE49E0" w:rsidP="00BC43CD">
    <w:pPr>
      <w:pStyle w:val="Footer"/>
      <w:ind w:right="360"/>
    </w:pPr>
  </w:p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E49E0" w:rsidRDefault="00BE49E0" w:rsidP="00BC43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76B3">
      <w:rPr>
        <w:rStyle w:val="PageNumber"/>
        <w:noProof/>
      </w:rPr>
      <w:t>8</w:t>
    </w:r>
    <w:r>
      <w:rPr>
        <w:rStyle w:val="PageNumber"/>
      </w:rPr>
      <w:fldChar w:fldCharType="end"/>
    </w:r>
  </w:p>
  <w:p w:rsidR="00BE49E0" w:rsidRDefault="00BE49E0" w:rsidP="00BC43CD">
    <w:pPr>
      <w:pStyle w:val="Footer"/>
      <w:ind w:right="360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BE49E0" w:rsidRDefault="00BE49E0" w:rsidP="00E74877">
      <w:r>
        <w: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9CC60A8"/>
    <w:multiLevelType w:val="multilevel"/>
    <w:tmpl w:val="9488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revisionView w:insDel="0" w:formatting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0"/>
  </w:footnotePr>
  <w:endnotePr>
    <w:endnote w:id="0"/>
    <w:endnote w:id="1"/>
  </w:endnotePr>
  <w:compat>
    <w:doNotAutofitConstrainedTables/>
    <w:doNotVertAlignCellWithSp/>
    <w:doNotBreakConstrainedForcedTable/>
    <w:useAnsiKerningPairs/>
    <w:cachedColBalance/>
    <w:splitPgBreakAndParaMark/>
  </w:compat>
  <w:rsids>
    <w:rsidRoot w:val="00642C5F"/>
    <w:rsid w:val="000043E4"/>
    <w:rsid w:val="0000488E"/>
    <w:rsid w:val="00005BB6"/>
    <w:rsid w:val="000077D6"/>
    <w:rsid w:val="00007CDA"/>
    <w:rsid w:val="000100A6"/>
    <w:rsid w:val="00010A20"/>
    <w:rsid w:val="000111D3"/>
    <w:rsid w:val="00011531"/>
    <w:rsid w:val="00011A17"/>
    <w:rsid w:val="00011EA0"/>
    <w:rsid w:val="00012477"/>
    <w:rsid w:val="00012BAF"/>
    <w:rsid w:val="000134C4"/>
    <w:rsid w:val="00014636"/>
    <w:rsid w:val="00015C2E"/>
    <w:rsid w:val="000167F0"/>
    <w:rsid w:val="0001715F"/>
    <w:rsid w:val="00017A2E"/>
    <w:rsid w:val="00020615"/>
    <w:rsid w:val="00020DE1"/>
    <w:rsid w:val="000219AF"/>
    <w:rsid w:val="00022020"/>
    <w:rsid w:val="0002231D"/>
    <w:rsid w:val="00023175"/>
    <w:rsid w:val="000239A2"/>
    <w:rsid w:val="00024012"/>
    <w:rsid w:val="00024468"/>
    <w:rsid w:val="00024EA3"/>
    <w:rsid w:val="00025361"/>
    <w:rsid w:val="00031EF1"/>
    <w:rsid w:val="00034E8E"/>
    <w:rsid w:val="00035283"/>
    <w:rsid w:val="000352DE"/>
    <w:rsid w:val="0003630D"/>
    <w:rsid w:val="00037A37"/>
    <w:rsid w:val="00037C3B"/>
    <w:rsid w:val="0004055B"/>
    <w:rsid w:val="00040707"/>
    <w:rsid w:val="00040AC6"/>
    <w:rsid w:val="00042793"/>
    <w:rsid w:val="00042CF0"/>
    <w:rsid w:val="0004356D"/>
    <w:rsid w:val="0004415A"/>
    <w:rsid w:val="0004431F"/>
    <w:rsid w:val="00044869"/>
    <w:rsid w:val="00046303"/>
    <w:rsid w:val="00046AC3"/>
    <w:rsid w:val="0004724B"/>
    <w:rsid w:val="00047A3C"/>
    <w:rsid w:val="000500E4"/>
    <w:rsid w:val="000505FD"/>
    <w:rsid w:val="00050BFB"/>
    <w:rsid w:val="000511FC"/>
    <w:rsid w:val="00052230"/>
    <w:rsid w:val="000524A4"/>
    <w:rsid w:val="000527AF"/>
    <w:rsid w:val="00052FBB"/>
    <w:rsid w:val="000537C0"/>
    <w:rsid w:val="0005399C"/>
    <w:rsid w:val="0005481B"/>
    <w:rsid w:val="000548F7"/>
    <w:rsid w:val="0005498A"/>
    <w:rsid w:val="0005632E"/>
    <w:rsid w:val="00056F86"/>
    <w:rsid w:val="00057409"/>
    <w:rsid w:val="000605A9"/>
    <w:rsid w:val="00060F9F"/>
    <w:rsid w:val="00061C9C"/>
    <w:rsid w:val="00062559"/>
    <w:rsid w:val="00062A63"/>
    <w:rsid w:val="00064066"/>
    <w:rsid w:val="0006419D"/>
    <w:rsid w:val="0006484A"/>
    <w:rsid w:val="00064A86"/>
    <w:rsid w:val="00065BC8"/>
    <w:rsid w:val="0006732D"/>
    <w:rsid w:val="000675D9"/>
    <w:rsid w:val="00067ADC"/>
    <w:rsid w:val="00072A1C"/>
    <w:rsid w:val="00072EA3"/>
    <w:rsid w:val="00073513"/>
    <w:rsid w:val="00073ABF"/>
    <w:rsid w:val="000746A8"/>
    <w:rsid w:val="00074C03"/>
    <w:rsid w:val="000754C3"/>
    <w:rsid w:val="00076F93"/>
    <w:rsid w:val="00080836"/>
    <w:rsid w:val="000809A8"/>
    <w:rsid w:val="00080D70"/>
    <w:rsid w:val="0008183D"/>
    <w:rsid w:val="000824D4"/>
    <w:rsid w:val="0008262A"/>
    <w:rsid w:val="000830F2"/>
    <w:rsid w:val="000835AA"/>
    <w:rsid w:val="00084EEC"/>
    <w:rsid w:val="0008502D"/>
    <w:rsid w:val="0008597E"/>
    <w:rsid w:val="000865A5"/>
    <w:rsid w:val="00086809"/>
    <w:rsid w:val="00087D86"/>
    <w:rsid w:val="000904DF"/>
    <w:rsid w:val="0009160C"/>
    <w:rsid w:val="00092393"/>
    <w:rsid w:val="000923AD"/>
    <w:rsid w:val="00092DEF"/>
    <w:rsid w:val="000935B8"/>
    <w:rsid w:val="000937F4"/>
    <w:rsid w:val="000946D0"/>
    <w:rsid w:val="000946D4"/>
    <w:rsid w:val="0009525F"/>
    <w:rsid w:val="000952E7"/>
    <w:rsid w:val="000A03A3"/>
    <w:rsid w:val="000A0F73"/>
    <w:rsid w:val="000A1D2B"/>
    <w:rsid w:val="000A2009"/>
    <w:rsid w:val="000A26F2"/>
    <w:rsid w:val="000A2CD3"/>
    <w:rsid w:val="000A41CA"/>
    <w:rsid w:val="000A54D4"/>
    <w:rsid w:val="000A5A81"/>
    <w:rsid w:val="000A7061"/>
    <w:rsid w:val="000B009A"/>
    <w:rsid w:val="000B04C9"/>
    <w:rsid w:val="000B0AE8"/>
    <w:rsid w:val="000B1824"/>
    <w:rsid w:val="000B1840"/>
    <w:rsid w:val="000B2E4D"/>
    <w:rsid w:val="000B3490"/>
    <w:rsid w:val="000B4181"/>
    <w:rsid w:val="000B4486"/>
    <w:rsid w:val="000B484B"/>
    <w:rsid w:val="000B48EE"/>
    <w:rsid w:val="000B571A"/>
    <w:rsid w:val="000B7C87"/>
    <w:rsid w:val="000C09C1"/>
    <w:rsid w:val="000C0A13"/>
    <w:rsid w:val="000C0C00"/>
    <w:rsid w:val="000C0D7D"/>
    <w:rsid w:val="000C1697"/>
    <w:rsid w:val="000C1DBB"/>
    <w:rsid w:val="000C343C"/>
    <w:rsid w:val="000C3FF9"/>
    <w:rsid w:val="000C434C"/>
    <w:rsid w:val="000C6465"/>
    <w:rsid w:val="000C6470"/>
    <w:rsid w:val="000C6526"/>
    <w:rsid w:val="000C6BE2"/>
    <w:rsid w:val="000C7047"/>
    <w:rsid w:val="000C7482"/>
    <w:rsid w:val="000C7485"/>
    <w:rsid w:val="000D01B0"/>
    <w:rsid w:val="000D0F35"/>
    <w:rsid w:val="000D1223"/>
    <w:rsid w:val="000D1834"/>
    <w:rsid w:val="000D191B"/>
    <w:rsid w:val="000D1D0A"/>
    <w:rsid w:val="000D2696"/>
    <w:rsid w:val="000D2A24"/>
    <w:rsid w:val="000D32D1"/>
    <w:rsid w:val="000D3846"/>
    <w:rsid w:val="000D4855"/>
    <w:rsid w:val="000D4F87"/>
    <w:rsid w:val="000D523E"/>
    <w:rsid w:val="000D57A6"/>
    <w:rsid w:val="000D5B5D"/>
    <w:rsid w:val="000D5B67"/>
    <w:rsid w:val="000D6AC1"/>
    <w:rsid w:val="000D7674"/>
    <w:rsid w:val="000D7A80"/>
    <w:rsid w:val="000E102C"/>
    <w:rsid w:val="000E18FD"/>
    <w:rsid w:val="000E2DB3"/>
    <w:rsid w:val="000E2F6A"/>
    <w:rsid w:val="000E3367"/>
    <w:rsid w:val="000E3662"/>
    <w:rsid w:val="000E3CDD"/>
    <w:rsid w:val="000F200A"/>
    <w:rsid w:val="000F3DEA"/>
    <w:rsid w:val="000F415D"/>
    <w:rsid w:val="000F5C39"/>
    <w:rsid w:val="00101D4E"/>
    <w:rsid w:val="00101D66"/>
    <w:rsid w:val="00102C13"/>
    <w:rsid w:val="00102D90"/>
    <w:rsid w:val="00103341"/>
    <w:rsid w:val="00103DEA"/>
    <w:rsid w:val="00105752"/>
    <w:rsid w:val="0010587F"/>
    <w:rsid w:val="001061B1"/>
    <w:rsid w:val="0010631D"/>
    <w:rsid w:val="00106B65"/>
    <w:rsid w:val="001072B5"/>
    <w:rsid w:val="00107D7F"/>
    <w:rsid w:val="00111608"/>
    <w:rsid w:val="001128D8"/>
    <w:rsid w:val="00112B2E"/>
    <w:rsid w:val="00112B8E"/>
    <w:rsid w:val="00112DDB"/>
    <w:rsid w:val="0011329F"/>
    <w:rsid w:val="001134C8"/>
    <w:rsid w:val="00113549"/>
    <w:rsid w:val="00113A4B"/>
    <w:rsid w:val="00114604"/>
    <w:rsid w:val="00114726"/>
    <w:rsid w:val="00114910"/>
    <w:rsid w:val="00114EED"/>
    <w:rsid w:val="00115164"/>
    <w:rsid w:val="001157D9"/>
    <w:rsid w:val="001158BE"/>
    <w:rsid w:val="001158E3"/>
    <w:rsid w:val="00116447"/>
    <w:rsid w:val="00116624"/>
    <w:rsid w:val="00116954"/>
    <w:rsid w:val="00117FEF"/>
    <w:rsid w:val="001208C7"/>
    <w:rsid w:val="0012091D"/>
    <w:rsid w:val="00120964"/>
    <w:rsid w:val="00120BE5"/>
    <w:rsid w:val="00121E69"/>
    <w:rsid w:val="00122F12"/>
    <w:rsid w:val="00123AA6"/>
    <w:rsid w:val="001242CA"/>
    <w:rsid w:val="0012654A"/>
    <w:rsid w:val="00127964"/>
    <w:rsid w:val="00127E5C"/>
    <w:rsid w:val="00130BAB"/>
    <w:rsid w:val="001314C3"/>
    <w:rsid w:val="00133DB4"/>
    <w:rsid w:val="00134EE8"/>
    <w:rsid w:val="00135919"/>
    <w:rsid w:val="00135F5D"/>
    <w:rsid w:val="001366FF"/>
    <w:rsid w:val="00136CCA"/>
    <w:rsid w:val="00137A34"/>
    <w:rsid w:val="00140E60"/>
    <w:rsid w:val="00141B7A"/>
    <w:rsid w:val="00142CD0"/>
    <w:rsid w:val="001434F4"/>
    <w:rsid w:val="00144096"/>
    <w:rsid w:val="00144945"/>
    <w:rsid w:val="00144DBC"/>
    <w:rsid w:val="001450BC"/>
    <w:rsid w:val="00145497"/>
    <w:rsid w:val="00145FCD"/>
    <w:rsid w:val="00147D91"/>
    <w:rsid w:val="001506EF"/>
    <w:rsid w:val="0015078E"/>
    <w:rsid w:val="00150B13"/>
    <w:rsid w:val="00150EBB"/>
    <w:rsid w:val="00152565"/>
    <w:rsid w:val="00152AE6"/>
    <w:rsid w:val="00153825"/>
    <w:rsid w:val="001539FC"/>
    <w:rsid w:val="00154A8A"/>
    <w:rsid w:val="00154C1A"/>
    <w:rsid w:val="001557AD"/>
    <w:rsid w:val="0015630A"/>
    <w:rsid w:val="00156E03"/>
    <w:rsid w:val="00157EF2"/>
    <w:rsid w:val="00160385"/>
    <w:rsid w:val="00160CED"/>
    <w:rsid w:val="00162936"/>
    <w:rsid w:val="00163011"/>
    <w:rsid w:val="00163410"/>
    <w:rsid w:val="00163EA2"/>
    <w:rsid w:val="00164747"/>
    <w:rsid w:val="00164F17"/>
    <w:rsid w:val="00164F30"/>
    <w:rsid w:val="00165A10"/>
    <w:rsid w:val="00165F49"/>
    <w:rsid w:val="001662EE"/>
    <w:rsid w:val="00166CCD"/>
    <w:rsid w:val="0017016D"/>
    <w:rsid w:val="0017052C"/>
    <w:rsid w:val="00170D9F"/>
    <w:rsid w:val="00170F48"/>
    <w:rsid w:val="00170F4E"/>
    <w:rsid w:val="00171D81"/>
    <w:rsid w:val="00173AF4"/>
    <w:rsid w:val="001746E6"/>
    <w:rsid w:val="00174F23"/>
    <w:rsid w:val="001759F6"/>
    <w:rsid w:val="0017649A"/>
    <w:rsid w:val="00180D56"/>
    <w:rsid w:val="00180FB4"/>
    <w:rsid w:val="0018205E"/>
    <w:rsid w:val="001826A0"/>
    <w:rsid w:val="00182905"/>
    <w:rsid w:val="00182A87"/>
    <w:rsid w:val="001836D4"/>
    <w:rsid w:val="00183B09"/>
    <w:rsid w:val="00183F9F"/>
    <w:rsid w:val="001840D7"/>
    <w:rsid w:val="00184A72"/>
    <w:rsid w:val="00186584"/>
    <w:rsid w:val="00186B89"/>
    <w:rsid w:val="00186C95"/>
    <w:rsid w:val="00186DCF"/>
    <w:rsid w:val="00187C8F"/>
    <w:rsid w:val="00187EA7"/>
    <w:rsid w:val="0019118F"/>
    <w:rsid w:val="001914EA"/>
    <w:rsid w:val="0019173E"/>
    <w:rsid w:val="001919B1"/>
    <w:rsid w:val="00191BDA"/>
    <w:rsid w:val="00191F2B"/>
    <w:rsid w:val="00192F09"/>
    <w:rsid w:val="00192F80"/>
    <w:rsid w:val="0019300F"/>
    <w:rsid w:val="001931EE"/>
    <w:rsid w:val="00194494"/>
    <w:rsid w:val="001948DA"/>
    <w:rsid w:val="00194E75"/>
    <w:rsid w:val="001962CC"/>
    <w:rsid w:val="00196765"/>
    <w:rsid w:val="00197E65"/>
    <w:rsid w:val="001A097C"/>
    <w:rsid w:val="001A0B53"/>
    <w:rsid w:val="001A1002"/>
    <w:rsid w:val="001A10BE"/>
    <w:rsid w:val="001A137E"/>
    <w:rsid w:val="001A1439"/>
    <w:rsid w:val="001A16E8"/>
    <w:rsid w:val="001A1CBC"/>
    <w:rsid w:val="001A1FC3"/>
    <w:rsid w:val="001A298D"/>
    <w:rsid w:val="001A5143"/>
    <w:rsid w:val="001A5198"/>
    <w:rsid w:val="001A5575"/>
    <w:rsid w:val="001A559C"/>
    <w:rsid w:val="001A5EB5"/>
    <w:rsid w:val="001A708C"/>
    <w:rsid w:val="001A7A25"/>
    <w:rsid w:val="001B01E4"/>
    <w:rsid w:val="001B096E"/>
    <w:rsid w:val="001B0B4A"/>
    <w:rsid w:val="001B102B"/>
    <w:rsid w:val="001B15AC"/>
    <w:rsid w:val="001B193F"/>
    <w:rsid w:val="001B211E"/>
    <w:rsid w:val="001B2320"/>
    <w:rsid w:val="001B2765"/>
    <w:rsid w:val="001B2837"/>
    <w:rsid w:val="001B2995"/>
    <w:rsid w:val="001B2F2E"/>
    <w:rsid w:val="001B329A"/>
    <w:rsid w:val="001B401C"/>
    <w:rsid w:val="001B5080"/>
    <w:rsid w:val="001B5CE2"/>
    <w:rsid w:val="001B63E0"/>
    <w:rsid w:val="001B7239"/>
    <w:rsid w:val="001B763D"/>
    <w:rsid w:val="001B7A9A"/>
    <w:rsid w:val="001C002D"/>
    <w:rsid w:val="001C0E9A"/>
    <w:rsid w:val="001C0F9C"/>
    <w:rsid w:val="001C139A"/>
    <w:rsid w:val="001C15FB"/>
    <w:rsid w:val="001C1B9C"/>
    <w:rsid w:val="001C1CFD"/>
    <w:rsid w:val="001C1DD0"/>
    <w:rsid w:val="001C202C"/>
    <w:rsid w:val="001C2B05"/>
    <w:rsid w:val="001C2B42"/>
    <w:rsid w:val="001C3E3F"/>
    <w:rsid w:val="001C43AB"/>
    <w:rsid w:val="001C4C9B"/>
    <w:rsid w:val="001C5126"/>
    <w:rsid w:val="001C5332"/>
    <w:rsid w:val="001C63CD"/>
    <w:rsid w:val="001C6CCE"/>
    <w:rsid w:val="001D14D2"/>
    <w:rsid w:val="001D1830"/>
    <w:rsid w:val="001D1F8B"/>
    <w:rsid w:val="001D29CD"/>
    <w:rsid w:val="001D29EA"/>
    <w:rsid w:val="001D3065"/>
    <w:rsid w:val="001D355D"/>
    <w:rsid w:val="001D40E8"/>
    <w:rsid w:val="001D448B"/>
    <w:rsid w:val="001D4827"/>
    <w:rsid w:val="001D52DA"/>
    <w:rsid w:val="001D6198"/>
    <w:rsid w:val="001D6847"/>
    <w:rsid w:val="001D78C9"/>
    <w:rsid w:val="001D7BC6"/>
    <w:rsid w:val="001D7C7E"/>
    <w:rsid w:val="001E15C4"/>
    <w:rsid w:val="001E15DD"/>
    <w:rsid w:val="001E3FD9"/>
    <w:rsid w:val="001E54EA"/>
    <w:rsid w:val="001E57F6"/>
    <w:rsid w:val="001E5B5D"/>
    <w:rsid w:val="001E6B85"/>
    <w:rsid w:val="001E79B3"/>
    <w:rsid w:val="001E7F82"/>
    <w:rsid w:val="001F03B1"/>
    <w:rsid w:val="001F0854"/>
    <w:rsid w:val="001F0D2D"/>
    <w:rsid w:val="001F1C9A"/>
    <w:rsid w:val="001F22A4"/>
    <w:rsid w:val="001F2534"/>
    <w:rsid w:val="001F28D6"/>
    <w:rsid w:val="001F2B46"/>
    <w:rsid w:val="001F3197"/>
    <w:rsid w:val="001F41D6"/>
    <w:rsid w:val="001F4498"/>
    <w:rsid w:val="001F5128"/>
    <w:rsid w:val="001F5C24"/>
    <w:rsid w:val="001F5F99"/>
    <w:rsid w:val="001F608A"/>
    <w:rsid w:val="001F644B"/>
    <w:rsid w:val="001F650A"/>
    <w:rsid w:val="001F6741"/>
    <w:rsid w:val="001F6946"/>
    <w:rsid w:val="001F6CCF"/>
    <w:rsid w:val="001F74ED"/>
    <w:rsid w:val="001F7850"/>
    <w:rsid w:val="00201F6C"/>
    <w:rsid w:val="00202014"/>
    <w:rsid w:val="002022AA"/>
    <w:rsid w:val="00202EE0"/>
    <w:rsid w:val="002034B8"/>
    <w:rsid w:val="0020391C"/>
    <w:rsid w:val="00203C69"/>
    <w:rsid w:val="00203E0E"/>
    <w:rsid w:val="00203EB8"/>
    <w:rsid w:val="00210750"/>
    <w:rsid w:val="002107DC"/>
    <w:rsid w:val="00210880"/>
    <w:rsid w:val="00210C9F"/>
    <w:rsid w:val="002112CD"/>
    <w:rsid w:val="00211715"/>
    <w:rsid w:val="00211AF0"/>
    <w:rsid w:val="00212A61"/>
    <w:rsid w:val="00212DED"/>
    <w:rsid w:val="002138F7"/>
    <w:rsid w:val="0021438B"/>
    <w:rsid w:val="00214AC2"/>
    <w:rsid w:val="00215EF8"/>
    <w:rsid w:val="00216056"/>
    <w:rsid w:val="00217782"/>
    <w:rsid w:val="00220FE1"/>
    <w:rsid w:val="002213DE"/>
    <w:rsid w:val="002215BD"/>
    <w:rsid w:val="00221BBB"/>
    <w:rsid w:val="002222DA"/>
    <w:rsid w:val="002222E7"/>
    <w:rsid w:val="00222C2F"/>
    <w:rsid w:val="002230E5"/>
    <w:rsid w:val="00225410"/>
    <w:rsid w:val="002256BA"/>
    <w:rsid w:val="00225A59"/>
    <w:rsid w:val="00225D3C"/>
    <w:rsid w:val="0022618C"/>
    <w:rsid w:val="00227089"/>
    <w:rsid w:val="00227B26"/>
    <w:rsid w:val="00230C5F"/>
    <w:rsid w:val="00231409"/>
    <w:rsid w:val="0023212C"/>
    <w:rsid w:val="0023256A"/>
    <w:rsid w:val="00232B53"/>
    <w:rsid w:val="00232DB6"/>
    <w:rsid w:val="00235006"/>
    <w:rsid w:val="0023523A"/>
    <w:rsid w:val="0023559C"/>
    <w:rsid w:val="00236416"/>
    <w:rsid w:val="00236DDF"/>
    <w:rsid w:val="002370F2"/>
    <w:rsid w:val="00237145"/>
    <w:rsid w:val="00237443"/>
    <w:rsid w:val="0024044B"/>
    <w:rsid w:val="0024072B"/>
    <w:rsid w:val="00240A3D"/>
    <w:rsid w:val="0024188C"/>
    <w:rsid w:val="002429C5"/>
    <w:rsid w:val="00243138"/>
    <w:rsid w:val="00243C4D"/>
    <w:rsid w:val="00244780"/>
    <w:rsid w:val="00244F5A"/>
    <w:rsid w:val="00245ABF"/>
    <w:rsid w:val="00246CBC"/>
    <w:rsid w:val="00250D4B"/>
    <w:rsid w:val="00251060"/>
    <w:rsid w:val="00251AAC"/>
    <w:rsid w:val="002521FD"/>
    <w:rsid w:val="002524D1"/>
    <w:rsid w:val="00252C8E"/>
    <w:rsid w:val="0025379F"/>
    <w:rsid w:val="00253C70"/>
    <w:rsid w:val="00253CD5"/>
    <w:rsid w:val="00253FD2"/>
    <w:rsid w:val="002547C2"/>
    <w:rsid w:val="00254929"/>
    <w:rsid w:val="00254B9B"/>
    <w:rsid w:val="00254C5F"/>
    <w:rsid w:val="002551B6"/>
    <w:rsid w:val="00255B5F"/>
    <w:rsid w:val="002600A1"/>
    <w:rsid w:val="002605F7"/>
    <w:rsid w:val="0026076B"/>
    <w:rsid w:val="0026206F"/>
    <w:rsid w:val="0026405F"/>
    <w:rsid w:val="00264210"/>
    <w:rsid w:val="0026571B"/>
    <w:rsid w:val="00266AA0"/>
    <w:rsid w:val="00266DEC"/>
    <w:rsid w:val="00266F7F"/>
    <w:rsid w:val="0027007B"/>
    <w:rsid w:val="00270FD1"/>
    <w:rsid w:val="00272223"/>
    <w:rsid w:val="00273C1A"/>
    <w:rsid w:val="00273DC9"/>
    <w:rsid w:val="00274437"/>
    <w:rsid w:val="00274F79"/>
    <w:rsid w:val="002754EC"/>
    <w:rsid w:val="00277592"/>
    <w:rsid w:val="00277725"/>
    <w:rsid w:val="0027785A"/>
    <w:rsid w:val="00280330"/>
    <w:rsid w:val="00280A1A"/>
    <w:rsid w:val="0028110E"/>
    <w:rsid w:val="00281D76"/>
    <w:rsid w:val="00281FA0"/>
    <w:rsid w:val="0028206D"/>
    <w:rsid w:val="0028242B"/>
    <w:rsid w:val="00282623"/>
    <w:rsid w:val="0028266A"/>
    <w:rsid w:val="002854C4"/>
    <w:rsid w:val="002857F5"/>
    <w:rsid w:val="002917BF"/>
    <w:rsid w:val="00291B3A"/>
    <w:rsid w:val="00292353"/>
    <w:rsid w:val="00292C34"/>
    <w:rsid w:val="00293AB9"/>
    <w:rsid w:val="00293EEF"/>
    <w:rsid w:val="00294577"/>
    <w:rsid w:val="00294ED8"/>
    <w:rsid w:val="00294EDF"/>
    <w:rsid w:val="00295A75"/>
    <w:rsid w:val="0029709F"/>
    <w:rsid w:val="00297C4B"/>
    <w:rsid w:val="002A00BE"/>
    <w:rsid w:val="002A013C"/>
    <w:rsid w:val="002A0AD2"/>
    <w:rsid w:val="002A0BA4"/>
    <w:rsid w:val="002A15F1"/>
    <w:rsid w:val="002A1774"/>
    <w:rsid w:val="002A1EEF"/>
    <w:rsid w:val="002A253F"/>
    <w:rsid w:val="002A4697"/>
    <w:rsid w:val="002A4ECE"/>
    <w:rsid w:val="002B08B9"/>
    <w:rsid w:val="002B13FE"/>
    <w:rsid w:val="002B2E8F"/>
    <w:rsid w:val="002B3390"/>
    <w:rsid w:val="002B35CD"/>
    <w:rsid w:val="002B3AE7"/>
    <w:rsid w:val="002B3E17"/>
    <w:rsid w:val="002B5E9F"/>
    <w:rsid w:val="002B6376"/>
    <w:rsid w:val="002B70F8"/>
    <w:rsid w:val="002B746E"/>
    <w:rsid w:val="002B7C9E"/>
    <w:rsid w:val="002C1243"/>
    <w:rsid w:val="002C13FC"/>
    <w:rsid w:val="002C17F3"/>
    <w:rsid w:val="002C1F15"/>
    <w:rsid w:val="002C2916"/>
    <w:rsid w:val="002C3950"/>
    <w:rsid w:val="002C5A60"/>
    <w:rsid w:val="002C5EC1"/>
    <w:rsid w:val="002D0807"/>
    <w:rsid w:val="002D17B1"/>
    <w:rsid w:val="002D2540"/>
    <w:rsid w:val="002D425F"/>
    <w:rsid w:val="002D4712"/>
    <w:rsid w:val="002D4DE1"/>
    <w:rsid w:val="002D525A"/>
    <w:rsid w:val="002D6745"/>
    <w:rsid w:val="002E0F89"/>
    <w:rsid w:val="002E1460"/>
    <w:rsid w:val="002E1727"/>
    <w:rsid w:val="002E1E54"/>
    <w:rsid w:val="002E2BF4"/>
    <w:rsid w:val="002E2CEC"/>
    <w:rsid w:val="002E2FCF"/>
    <w:rsid w:val="002E2FD9"/>
    <w:rsid w:val="002E33E4"/>
    <w:rsid w:val="002E3F97"/>
    <w:rsid w:val="002E3FFA"/>
    <w:rsid w:val="002E441D"/>
    <w:rsid w:val="002E4EDB"/>
    <w:rsid w:val="002E5FDC"/>
    <w:rsid w:val="002E7BD2"/>
    <w:rsid w:val="002F1565"/>
    <w:rsid w:val="002F1591"/>
    <w:rsid w:val="002F4369"/>
    <w:rsid w:val="002F5D78"/>
    <w:rsid w:val="002F67B8"/>
    <w:rsid w:val="002F6F44"/>
    <w:rsid w:val="002F7481"/>
    <w:rsid w:val="002F770C"/>
    <w:rsid w:val="002F785B"/>
    <w:rsid w:val="002F7F28"/>
    <w:rsid w:val="00300382"/>
    <w:rsid w:val="0030300B"/>
    <w:rsid w:val="003031DA"/>
    <w:rsid w:val="00304BC3"/>
    <w:rsid w:val="003050E8"/>
    <w:rsid w:val="00306629"/>
    <w:rsid w:val="00306FED"/>
    <w:rsid w:val="0030783E"/>
    <w:rsid w:val="00307CF8"/>
    <w:rsid w:val="00310005"/>
    <w:rsid w:val="00310774"/>
    <w:rsid w:val="003115F3"/>
    <w:rsid w:val="00312465"/>
    <w:rsid w:val="003143BC"/>
    <w:rsid w:val="00314486"/>
    <w:rsid w:val="00314A73"/>
    <w:rsid w:val="00314CEE"/>
    <w:rsid w:val="00315DAD"/>
    <w:rsid w:val="00316E2C"/>
    <w:rsid w:val="00316E96"/>
    <w:rsid w:val="00317107"/>
    <w:rsid w:val="00321152"/>
    <w:rsid w:val="003234BA"/>
    <w:rsid w:val="003237A0"/>
    <w:rsid w:val="00323CB1"/>
    <w:rsid w:val="00323E37"/>
    <w:rsid w:val="00330370"/>
    <w:rsid w:val="00331567"/>
    <w:rsid w:val="00332775"/>
    <w:rsid w:val="0033464C"/>
    <w:rsid w:val="003361A7"/>
    <w:rsid w:val="00336DD6"/>
    <w:rsid w:val="00337AD4"/>
    <w:rsid w:val="0034016C"/>
    <w:rsid w:val="00340A8C"/>
    <w:rsid w:val="00341293"/>
    <w:rsid w:val="00341E82"/>
    <w:rsid w:val="00342851"/>
    <w:rsid w:val="00342DC8"/>
    <w:rsid w:val="003454D3"/>
    <w:rsid w:val="003456FC"/>
    <w:rsid w:val="00345AB9"/>
    <w:rsid w:val="00345FA1"/>
    <w:rsid w:val="00346218"/>
    <w:rsid w:val="003462F4"/>
    <w:rsid w:val="00347933"/>
    <w:rsid w:val="00350A22"/>
    <w:rsid w:val="003513B8"/>
    <w:rsid w:val="003517BA"/>
    <w:rsid w:val="003522F0"/>
    <w:rsid w:val="00352791"/>
    <w:rsid w:val="003549D8"/>
    <w:rsid w:val="00355B44"/>
    <w:rsid w:val="00355C18"/>
    <w:rsid w:val="00355EC0"/>
    <w:rsid w:val="003566DD"/>
    <w:rsid w:val="003568C9"/>
    <w:rsid w:val="00356B24"/>
    <w:rsid w:val="00357BD1"/>
    <w:rsid w:val="003606F8"/>
    <w:rsid w:val="00360B05"/>
    <w:rsid w:val="00360BEB"/>
    <w:rsid w:val="0036161A"/>
    <w:rsid w:val="00361B2B"/>
    <w:rsid w:val="00362182"/>
    <w:rsid w:val="0036258E"/>
    <w:rsid w:val="00363A6F"/>
    <w:rsid w:val="00365EFD"/>
    <w:rsid w:val="00365FEB"/>
    <w:rsid w:val="00367A2D"/>
    <w:rsid w:val="00370C4E"/>
    <w:rsid w:val="00372498"/>
    <w:rsid w:val="00374180"/>
    <w:rsid w:val="003747B9"/>
    <w:rsid w:val="00374EDB"/>
    <w:rsid w:val="0037553B"/>
    <w:rsid w:val="003800E1"/>
    <w:rsid w:val="003806E4"/>
    <w:rsid w:val="00380845"/>
    <w:rsid w:val="00380958"/>
    <w:rsid w:val="00380A0F"/>
    <w:rsid w:val="00380C22"/>
    <w:rsid w:val="00380C5D"/>
    <w:rsid w:val="00380F0F"/>
    <w:rsid w:val="003825D7"/>
    <w:rsid w:val="00382723"/>
    <w:rsid w:val="00382C0C"/>
    <w:rsid w:val="00383351"/>
    <w:rsid w:val="003836A8"/>
    <w:rsid w:val="00383F40"/>
    <w:rsid w:val="00385B8D"/>
    <w:rsid w:val="003867DB"/>
    <w:rsid w:val="00387179"/>
    <w:rsid w:val="00387B5C"/>
    <w:rsid w:val="00387DC2"/>
    <w:rsid w:val="0039085F"/>
    <w:rsid w:val="00391DC0"/>
    <w:rsid w:val="00391FBE"/>
    <w:rsid w:val="003921F8"/>
    <w:rsid w:val="00394EE7"/>
    <w:rsid w:val="003960EF"/>
    <w:rsid w:val="00396683"/>
    <w:rsid w:val="00396BC8"/>
    <w:rsid w:val="003A093D"/>
    <w:rsid w:val="003A1046"/>
    <w:rsid w:val="003A1FDD"/>
    <w:rsid w:val="003A31F0"/>
    <w:rsid w:val="003A4E5C"/>
    <w:rsid w:val="003A53EF"/>
    <w:rsid w:val="003A711D"/>
    <w:rsid w:val="003A76CE"/>
    <w:rsid w:val="003A7748"/>
    <w:rsid w:val="003A7A6F"/>
    <w:rsid w:val="003A7D24"/>
    <w:rsid w:val="003A7D5A"/>
    <w:rsid w:val="003A7E38"/>
    <w:rsid w:val="003B075B"/>
    <w:rsid w:val="003B1ADF"/>
    <w:rsid w:val="003B205B"/>
    <w:rsid w:val="003B3581"/>
    <w:rsid w:val="003B4919"/>
    <w:rsid w:val="003B4F12"/>
    <w:rsid w:val="003B5CEC"/>
    <w:rsid w:val="003B692A"/>
    <w:rsid w:val="003B6BD1"/>
    <w:rsid w:val="003B752E"/>
    <w:rsid w:val="003C006D"/>
    <w:rsid w:val="003C03C5"/>
    <w:rsid w:val="003C0C7A"/>
    <w:rsid w:val="003C0DB7"/>
    <w:rsid w:val="003C0F35"/>
    <w:rsid w:val="003C19E6"/>
    <w:rsid w:val="003C2D61"/>
    <w:rsid w:val="003C2D66"/>
    <w:rsid w:val="003C345B"/>
    <w:rsid w:val="003C3B33"/>
    <w:rsid w:val="003C3C15"/>
    <w:rsid w:val="003C443F"/>
    <w:rsid w:val="003C4495"/>
    <w:rsid w:val="003C4A02"/>
    <w:rsid w:val="003C4E97"/>
    <w:rsid w:val="003C5FC6"/>
    <w:rsid w:val="003C67A3"/>
    <w:rsid w:val="003C6D40"/>
    <w:rsid w:val="003C7049"/>
    <w:rsid w:val="003C7A98"/>
    <w:rsid w:val="003D0D43"/>
    <w:rsid w:val="003D208A"/>
    <w:rsid w:val="003D2404"/>
    <w:rsid w:val="003D3695"/>
    <w:rsid w:val="003D4BFA"/>
    <w:rsid w:val="003D53F1"/>
    <w:rsid w:val="003D595B"/>
    <w:rsid w:val="003D5ECA"/>
    <w:rsid w:val="003D6060"/>
    <w:rsid w:val="003D61B6"/>
    <w:rsid w:val="003D6486"/>
    <w:rsid w:val="003E229C"/>
    <w:rsid w:val="003E22D0"/>
    <w:rsid w:val="003E2DF7"/>
    <w:rsid w:val="003E450F"/>
    <w:rsid w:val="003E4742"/>
    <w:rsid w:val="003E487B"/>
    <w:rsid w:val="003E48D2"/>
    <w:rsid w:val="003E5BD0"/>
    <w:rsid w:val="003E684C"/>
    <w:rsid w:val="003E75F8"/>
    <w:rsid w:val="003F0D8A"/>
    <w:rsid w:val="003F0F40"/>
    <w:rsid w:val="003F187C"/>
    <w:rsid w:val="003F51D0"/>
    <w:rsid w:val="003F565A"/>
    <w:rsid w:val="003F5677"/>
    <w:rsid w:val="003F60C8"/>
    <w:rsid w:val="004003F5"/>
    <w:rsid w:val="004012E8"/>
    <w:rsid w:val="00402606"/>
    <w:rsid w:val="004028AA"/>
    <w:rsid w:val="00402D9A"/>
    <w:rsid w:val="0040383F"/>
    <w:rsid w:val="004046A0"/>
    <w:rsid w:val="00404776"/>
    <w:rsid w:val="004049D4"/>
    <w:rsid w:val="004051A4"/>
    <w:rsid w:val="00405552"/>
    <w:rsid w:val="00405D56"/>
    <w:rsid w:val="00406619"/>
    <w:rsid w:val="00406934"/>
    <w:rsid w:val="00410326"/>
    <w:rsid w:val="00410548"/>
    <w:rsid w:val="00410C41"/>
    <w:rsid w:val="004117A9"/>
    <w:rsid w:val="00411B94"/>
    <w:rsid w:val="00412767"/>
    <w:rsid w:val="0041294B"/>
    <w:rsid w:val="004130BF"/>
    <w:rsid w:val="0041378F"/>
    <w:rsid w:val="00413EDD"/>
    <w:rsid w:val="00413FC7"/>
    <w:rsid w:val="00414281"/>
    <w:rsid w:val="004147FA"/>
    <w:rsid w:val="00415E50"/>
    <w:rsid w:val="004164CB"/>
    <w:rsid w:val="0041717F"/>
    <w:rsid w:val="00417A11"/>
    <w:rsid w:val="004204A7"/>
    <w:rsid w:val="00420524"/>
    <w:rsid w:val="004207CE"/>
    <w:rsid w:val="00421025"/>
    <w:rsid w:val="0042192A"/>
    <w:rsid w:val="0042240D"/>
    <w:rsid w:val="004228F9"/>
    <w:rsid w:val="00423543"/>
    <w:rsid w:val="004238DC"/>
    <w:rsid w:val="00423B2D"/>
    <w:rsid w:val="00424672"/>
    <w:rsid w:val="00425801"/>
    <w:rsid w:val="004260E4"/>
    <w:rsid w:val="004262A0"/>
    <w:rsid w:val="004266C6"/>
    <w:rsid w:val="00426E50"/>
    <w:rsid w:val="00427C48"/>
    <w:rsid w:val="00430134"/>
    <w:rsid w:val="004305E7"/>
    <w:rsid w:val="00431066"/>
    <w:rsid w:val="0043184F"/>
    <w:rsid w:val="00431A10"/>
    <w:rsid w:val="0043392D"/>
    <w:rsid w:val="00434041"/>
    <w:rsid w:val="0043509D"/>
    <w:rsid w:val="004356BA"/>
    <w:rsid w:val="0043589A"/>
    <w:rsid w:val="00436DD7"/>
    <w:rsid w:val="00437362"/>
    <w:rsid w:val="00437700"/>
    <w:rsid w:val="0044097D"/>
    <w:rsid w:val="0044155A"/>
    <w:rsid w:val="00442D5B"/>
    <w:rsid w:val="004433C2"/>
    <w:rsid w:val="0044352D"/>
    <w:rsid w:val="00443574"/>
    <w:rsid w:val="00444936"/>
    <w:rsid w:val="00445203"/>
    <w:rsid w:val="00445B81"/>
    <w:rsid w:val="00445EC0"/>
    <w:rsid w:val="00446B28"/>
    <w:rsid w:val="00450940"/>
    <w:rsid w:val="00450F2E"/>
    <w:rsid w:val="00451AE1"/>
    <w:rsid w:val="00451C51"/>
    <w:rsid w:val="0045217B"/>
    <w:rsid w:val="00452CB0"/>
    <w:rsid w:val="004534CE"/>
    <w:rsid w:val="0045393A"/>
    <w:rsid w:val="00455DBB"/>
    <w:rsid w:val="0045652C"/>
    <w:rsid w:val="00456A6D"/>
    <w:rsid w:val="00457CCC"/>
    <w:rsid w:val="00462D40"/>
    <w:rsid w:val="00463303"/>
    <w:rsid w:val="004633BE"/>
    <w:rsid w:val="004635FB"/>
    <w:rsid w:val="00463E35"/>
    <w:rsid w:val="0046531D"/>
    <w:rsid w:val="004656A4"/>
    <w:rsid w:val="0046573D"/>
    <w:rsid w:val="004668E8"/>
    <w:rsid w:val="0046708E"/>
    <w:rsid w:val="00470DEF"/>
    <w:rsid w:val="0047106A"/>
    <w:rsid w:val="0047156D"/>
    <w:rsid w:val="00471BCF"/>
    <w:rsid w:val="004720FF"/>
    <w:rsid w:val="00472FA6"/>
    <w:rsid w:val="00473E6F"/>
    <w:rsid w:val="00474061"/>
    <w:rsid w:val="00474454"/>
    <w:rsid w:val="00474558"/>
    <w:rsid w:val="0047487E"/>
    <w:rsid w:val="0047524B"/>
    <w:rsid w:val="0047555E"/>
    <w:rsid w:val="004768F9"/>
    <w:rsid w:val="00476F8A"/>
    <w:rsid w:val="00477A8B"/>
    <w:rsid w:val="00482609"/>
    <w:rsid w:val="00483C3E"/>
    <w:rsid w:val="00483F32"/>
    <w:rsid w:val="00484ECE"/>
    <w:rsid w:val="004853FE"/>
    <w:rsid w:val="004864A3"/>
    <w:rsid w:val="00486F78"/>
    <w:rsid w:val="00487207"/>
    <w:rsid w:val="00487D29"/>
    <w:rsid w:val="004919A5"/>
    <w:rsid w:val="0049281C"/>
    <w:rsid w:val="00493E95"/>
    <w:rsid w:val="00494647"/>
    <w:rsid w:val="00495108"/>
    <w:rsid w:val="0049565C"/>
    <w:rsid w:val="004964EC"/>
    <w:rsid w:val="00496C8F"/>
    <w:rsid w:val="00496EF9"/>
    <w:rsid w:val="00497185"/>
    <w:rsid w:val="004A13D3"/>
    <w:rsid w:val="004A29CE"/>
    <w:rsid w:val="004A29FA"/>
    <w:rsid w:val="004A40BF"/>
    <w:rsid w:val="004A4E6C"/>
    <w:rsid w:val="004A6609"/>
    <w:rsid w:val="004A6E54"/>
    <w:rsid w:val="004A7873"/>
    <w:rsid w:val="004A78BD"/>
    <w:rsid w:val="004A7F25"/>
    <w:rsid w:val="004B1A2A"/>
    <w:rsid w:val="004B1C9B"/>
    <w:rsid w:val="004B1E61"/>
    <w:rsid w:val="004B2458"/>
    <w:rsid w:val="004B250E"/>
    <w:rsid w:val="004B2A37"/>
    <w:rsid w:val="004B2FD6"/>
    <w:rsid w:val="004B3070"/>
    <w:rsid w:val="004B3592"/>
    <w:rsid w:val="004B5367"/>
    <w:rsid w:val="004B64CF"/>
    <w:rsid w:val="004B682F"/>
    <w:rsid w:val="004B71E8"/>
    <w:rsid w:val="004B777B"/>
    <w:rsid w:val="004C1B9A"/>
    <w:rsid w:val="004C2524"/>
    <w:rsid w:val="004C2AB8"/>
    <w:rsid w:val="004C3E95"/>
    <w:rsid w:val="004C3F7B"/>
    <w:rsid w:val="004C51F1"/>
    <w:rsid w:val="004C55A3"/>
    <w:rsid w:val="004C5837"/>
    <w:rsid w:val="004C595C"/>
    <w:rsid w:val="004C7DAF"/>
    <w:rsid w:val="004C7EBB"/>
    <w:rsid w:val="004D2B35"/>
    <w:rsid w:val="004D2C63"/>
    <w:rsid w:val="004D2DFE"/>
    <w:rsid w:val="004D2E2B"/>
    <w:rsid w:val="004D3257"/>
    <w:rsid w:val="004D5545"/>
    <w:rsid w:val="004E0659"/>
    <w:rsid w:val="004E08F0"/>
    <w:rsid w:val="004E1592"/>
    <w:rsid w:val="004E185F"/>
    <w:rsid w:val="004E1FCB"/>
    <w:rsid w:val="004E219A"/>
    <w:rsid w:val="004E2871"/>
    <w:rsid w:val="004E356B"/>
    <w:rsid w:val="004E39F2"/>
    <w:rsid w:val="004E45EC"/>
    <w:rsid w:val="004E4E9C"/>
    <w:rsid w:val="004E50F6"/>
    <w:rsid w:val="004E7E9A"/>
    <w:rsid w:val="004F06E5"/>
    <w:rsid w:val="004F1554"/>
    <w:rsid w:val="004F28DB"/>
    <w:rsid w:val="004F34AF"/>
    <w:rsid w:val="004F588A"/>
    <w:rsid w:val="004F6BC2"/>
    <w:rsid w:val="004F731A"/>
    <w:rsid w:val="004F7416"/>
    <w:rsid w:val="00500FF4"/>
    <w:rsid w:val="005011E0"/>
    <w:rsid w:val="00501777"/>
    <w:rsid w:val="005018DA"/>
    <w:rsid w:val="0050406F"/>
    <w:rsid w:val="0050423B"/>
    <w:rsid w:val="005045B0"/>
    <w:rsid w:val="00505A41"/>
    <w:rsid w:val="00507060"/>
    <w:rsid w:val="00510A02"/>
    <w:rsid w:val="00511113"/>
    <w:rsid w:val="005123B1"/>
    <w:rsid w:val="00513745"/>
    <w:rsid w:val="00513C9E"/>
    <w:rsid w:val="00513D39"/>
    <w:rsid w:val="00514C74"/>
    <w:rsid w:val="005154A7"/>
    <w:rsid w:val="005163F0"/>
    <w:rsid w:val="00517842"/>
    <w:rsid w:val="00517C78"/>
    <w:rsid w:val="00520029"/>
    <w:rsid w:val="00520B0D"/>
    <w:rsid w:val="00520D38"/>
    <w:rsid w:val="005219B9"/>
    <w:rsid w:val="00521F10"/>
    <w:rsid w:val="0052205D"/>
    <w:rsid w:val="005223C7"/>
    <w:rsid w:val="00524122"/>
    <w:rsid w:val="00525820"/>
    <w:rsid w:val="005265FB"/>
    <w:rsid w:val="00526905"/>
    <w:rsid w:val="00526A2E"/>
    <w:rsid w:val="005274DC"/>
    <w:rsid w:val="005275CE"/>
    <w:rsid w:val="00527B22"/>
    <w:rsid w:val="005306C5"/>
    <w:rsid w:val="00530B3E"/>
    <w:rsid w:val="0053254C"/>
    <w:rsid w:val="005326CD"/>
    <w:rsid w:val="00532AF1"/>
    <w:rsid w:val="00533731"/>
    <w:rsid w:val="005339A6"/>
    <w:rsid w:val="00533C04"/>
    <w:rsid w:val="005353F5"/>
    <w:rsid w:val="0053564B"/>
    <w:rsid w:val="00535A9B"/>
    <w:rsid w:val="00536ECE"/>
    <w:rsid w:val="0053720F"/>
    <w:rsid w:val="00537722"/>
    <w:rsid w:val="00540F3C"/>
    <w:rsid w:val="0054154B"/>
    <w:rsid w:val="00541762"/>
    <w:rsid w:val="005417F0"/>
    <w:rsid w:val="00541E4C"/>
    <w:rsid w:val="005420D4"/>
    <w:rsid w:val="005428C5"/>
    <w:rsid w:val="00542FFD"/>
    <w:rsid w:val="00543083"/>
    <w:rsid w:val="005437B8"/>
    <w:rsid w:val="00544952"/>
    <w:rsid w:val="005455BF"/>
    <w:rsid w:val="00551987"/>
    <w:rsid w:val="00552213"/>
    <w:rsid w:val="00552CCD"/>
    <w:rsid w:val="0055347A"/>
    <w:rsid w:val="005534DE"/>
    <w:rsid w:val="00553E76"/>
    <w:rsid w:val="0055424E"/>
    <w:rsid w:val="005547F4"/>
    <w:rsid w:val="00554A71"/>
    <w:rsid w:val="00554B95"/>
    <w:rsid w:val="00554DD2"/>
    <w:rsid w:val="0055506B"/>
    <w:rsid w:val="0055506F"/>
    <w:rsid w:val="0055585C"/>
    <w:rsid w:val="00560ED9"/>
    <w:rsid w:val="00563CE2"/>
    <w:rsid w:val="00564E45"/>
    <w:rsid w:val="00564FAF"/>
    <w:rsid w:val="00566DE1"/>
    <w:rsid w:val="00567045"/>
    <w:rsid w:val="00567378"/>
    <w:rsid w:val="0057041E"/>
    <w:rsid w:val="005706E8"/>
    <w:rsid w:val="00571696"/>
    <w:rsid w:val="0057196E"/>
    <w:rsid w:val="00571DAA"/>
    <w:rsid w:val="005722AC"/>
    <w:rsid w:val="00573732"/>
    <w:rsid w:val="005743E9"/>
    <w:rsid w:val="00575083"/>
    <w:rsid w:val="00576A23"/>
    <w:rsid w:val="0057751A"/>
    <w:rsid w:val="005825B0"/>
    <w:rsid w:val="00582A92"/>
    <w:rsid w:val="00583338"/>
    <w:rsid w:val="00584016"/>
    <w:rsid w:val="005847F2"/>
    <w:rsid w:val="00585340"/>
    <w:rsid w:val="00586B98"/>
    <w:rsid w:val="00587808"/>
    <w:rsid w:val="00590659"/>
    <w:rsid w:val="005912A8"/>
    <w:rsid w:val="00594E3E"/>
    <w:rsid w:val="005953D0"/>
    <w:rsid w:val="00595724"/>
    <w:rsid w:val="005960B7"/>
    <w:rsid w:val="005965FB"/>
    <w:rsid w:val="0059764B"/>
    <w:rsid w:val="005A048A"/>
    <w:rsid w:val="005A0938"/>
    <w:rsid w:val="005A1771"/>
    <w:rsid w:val="005A2327"/>
    <w:rsid w:val="005A24BE"/>
    <w:rsid w:val="005A2599"/>
    <w:rsid w:val="005A313D"/>
    <w:rsid w:val="005A4E1F"/>
    <w:rsid w:val="005A508A"/>
    <w:rsid w:val="005A5506"/>
    <w:rsid w:val="005A5873"/>
    <w:rsid w:val="005A58C3"/>
    <w:rsid w:val="005A59D5"/>
    <w:rsid w:val="005A5E28"/>
    <w:rsid w:val="005A68E6"/>
    <w:rsid w:val="005A6A45"/>
    <w:rsid w:val="005A6E36"/>
    <w:rsid w:val="005A74E8"/>
    <w:rsid w:val="005A77CC"/>
    <w:rsid w:val="005A7895"/>
    <w:rsid w:val="005B0093"/>
    <w:rsid w:val="005B0BD5"/>
    <w:rsid w:val="005B144D"/>
    <w:rsid w:val="005B28C9"/>
    <w:rsid w:val="005B2D35"/>
    <w:rsid w:val="005B41C9"/>
    <w:rsid w:val="005B4280"/>
    <w:rsid w:val="005B4E24"/>
    <w:rsid w:val="005B6534"/>
    <w:rsid w:val="005C1376"/>
    <w:rsid w:val="005C1599"/>
    <w:rsid w:val="005C1BE6"/>
    <w:rsid w:val="005C1C18"/>
    <w:rsid w:val="005C1D87"/>
    <w:rsid w:val="005C2F2E"/>
    <w:rsid w:val="005C3046"/>
    <w:rsid w:val="005C33A0"/>
    <w:rsid w:val="005C3E27"/>
    <w:rsid w:val="005C497C"/>
    <w:rsid w:val="005C49B3"/>
    <w:rsid w:val="005C4B2D"/>
    <w:rsid w:val="005C5676"/>
    <w:rsid w:val="005C58DD"/>
    <w:rsid w:val="005C5A3A"/>
    <w:rsid w:val="005C6253"/>
    <w:rsid w:val="005C6B12"/>
    <w:rsid w:val="005D2CDD"/>
    <w:rsid w:val="005D2FA1"/>
    <w:rsid w:val="005D3A99"/>
    <w:rsid w:val="005D3EA5"/>
    <w:rsid w:val="005D40A4"/>
    <w:rsid w:val="005D4970"/>
    <w:rsid w:val="005D5462"/>
    <w:rsid w:val="005D5D05"/>
    <w:rsid w:val="005D65B4"/>
    <w:rsid w:val="005D72AE"/>
    <w:rsid w:val="005D7329"/>
    <w:rsid w:val="005D760E"/>
    <w:rsid w:val="005D7DBF"/>
    <w:rsid w:val="005D7DEA"/>
    <w:rsid w:val="005D7FCD"/>
    <w:rsid w:val="005E1054"/>
    <w:rsid w:val="005E13D9"/>
    <w:rsid w:val="005E1D80"/>
    <w:rsid w:val="005E2037"/>
    <w:rsid w:val="005E3138"/>
    <w:rsid w:val="005E3C97"/>
    <w:rsid w:val="005E4F0E"/>
    <w:rsid w:val="005E5DB8"/>
    <w:rsid w:val="005E78CA"/>
    <w:rsid w:val="005F07E2"/>
    <w:rsid w:val="005F0B3A"/>
    <w:rsid w:val="005F0E4F"/>
    <w:rsid w:val="005F16C1"/>
    <w:rsid w:val="005F1935"/>
    <w:rsid w:val="005F1CC3"/>
    <w:rsid w:val="005F2DC3"/>
    <w:rsid w:val="005F3025"/>
    <w:rsid w:val="005F3941"/>
    <w:rsid w:val="005F418B"/>
    <w:rsid w:val="005F50B8"/>
    <w:rsid w:val="005F516D"/>
    <w:rsid w:val="005F5CD2"/>
    <w:rsid w:val="00600E80"/>
    <w:rsid w:val="00602236"/>
    <w:rsid w:val="00603198"/>
    <w:rsid w:val="00603A91"/>
    <w:rsid w:val="00603D16"/>
    <w:rsid w:val="00604CD2"/>
    <w:rsid w:val="00604E60"/>
    <w:rsid w:val="006059A7"/>
    <w:rsid w:val="00605DE5"/>
    <w:rsid w:val="00606640"/>
    <w:rsid w:val="006069CE"/>
    <w:rsid w:val="00606F95"/>
    <w:rsid w:val="00607A75"/>
    <w:rsid w:val="00607CBD"/>
    <w:rsid w:val="00610306"/>
    <w:rsid w:val="00610487"/>
    <w:rsid w:val="00610F8C"/>
    <w:rsid w:val="0061180D"/>
    <w:rsid w:val="00612F2B"/>
    <w:rsid w:val="00612FA9"/>
    <w:rsid w:val="00613429"/>
    <w:rsid w:val="00613459"/>
    <w:rsid w:val="006141A1"/>
    <w:rsid w:val="00615BC8"/>
    <w:rsid w:val="00616610"/>
    <w:rsid w:val="006166E2"/>
    <w:rsid w:val="00616ED9"/>
    <w:rsid w:val="00617829"/>
    <w:rsid w:val="00620587"/>
    <w:rsid w:val="00620D2D"/>
    <w:rsid w:val="00621F81"/>
    <w:rsid w:val="006222B8"/>
    <w:rsid w:val="006224B0"/>
    <w:rsid w:val="00623CA4"/>
    <w:rsid w:val="0062431E"/>
    <w:rsid w:val="00624388"/>
    <w:rsid w:val="006247A6"/>
    <w:rsid w:val="00624A19"/>
    <w:rsid w:val="00624B1C"/>
    <w:rsid w:val="00625FED"/>
    <w:rsid w:val="0062643D"/>
    <w:rsid w:val="006265FC"/>
    <w:rsid w:val="00627315"/>
    <w:rsid w:val="00630A70"/>
    <w:rsid w:val="0063131E"/>
    <w:rsid w:val="00631A19"/>
    <w:rsid w:val="0063217B"/>
    <w:rsid w:val="006325C3"/>
    <w:rsid w:val="00633654"/>
    <w:rsid w:val="0063503C"/>
    <w:rsid w:val="0063529B"/>
    <w:rsid w:val="00636FAC"/>
    <w:rsid w:val="006370F1"/>
    <w:rsid w:val="006371CA"/>
    <w:rsid w:val="006421F8"/>
    <w:rsid w:val="00642C5F"/>
    <w:rsid w:val="00643831"/>
    <w:rsid w:val="0064457B"/>
    <w:rsid w:val="00644AFC"/>
    <w:rsid w:val="0064556B"/>
    <w:rsid w:val="00645C87"/>
    <w:rsid w:val="00645CFF"/>
    <w:rsid w:val="00646EE2"/>
    <w:rsid w:val="00651063"/>
    <w:rsid w:val="00652F4C"/>
    <w:rsid w:val="006531FC"/>
    <w:rsid w:val="00653B20"/>
    <w:rsid w:val="00654623"/>
    <w:rsid w:val="00654775"/>
    <w:rsid w:val="0065531B"/>
    <w:rsid w:val="0065648C"/>
    <w:rsid w:val="00656D35"/>
    <w:rsid w:val="006578CE"/>
    <w:rsid w:val="006579AC"/>
    <w:rsid w:val="0066024D"/>
    <w:rsid w:val="006603D5"/>
    <w:rsid w:val="00660D33"/>
    <w:rsid w:val="0066123A"/>
    <w:rsid w:val="00661B74"/>
    <w:rsid w:val="00661E0E"/>
    <w:rsid w:val="00663998"/>
    <w:rsid w:val="00663F48"/>
    <w:rsid w:val="00664278"/>
    <w:rsid w:val="006643D0"/>
    <w:rsid w:val="0066579D"/>
    <w:rsid w:val="00667BB1"/>
    <w:rsid w:val="00667CB8"/>
    <w:rsid w:val="00671384"/>
    <w:rsid w:val="0067168E"/>
    <w:rsid w:val="006728B3"/>
    <w:rsid w:val="00673C6C"/>
    <w:rsid w:val="00674252"/>
    <w:rsid w:val="00674C22"/>
    <w:rsid w:val="00675426"/>
    <w:rsid w:val="00675B04"/>
    <w:rsid w:val="00676AE9"/>
    <w:rsid w:val="006772A7"/>
    <w:rsid w:val="0067741A"/>
    <w:rsid w:val="006818C5"/>
    <w:rsid w:val="006819A9"/>
    <w:rsid w:val="00682825"/>
    <w:rsid w:val="0068474D"/>
    <w:rsid w:val="00684CFB"/>
    <w:rsid w:val="00684D65"/>
    <w:rsid w:val="00684E2D"/>
    <w:rsid w:val="00684FCB"/>
    <w:rsid w:val="00686A3C"/>
    <w:rsid w:val="0069035E"/>
    <w:rsid w:val="00690387"/>
    <w:rsid w:val="00690B4F"/>
    <w:rsid w:val="00691059"/>
    <w:rsid w:val="00692027"/>
    <w:rsid w:val="00693E5C"/>
    <w:rsid w:val="00695143"/>
    <w:rsid w:val="00695E27"/>
    <w:rsid w:val="006A0785"/>
    <w:rsid w:val="006A1BDF"/>
    <w:rsid w:val="006A2C79"/>
    <w:rsid w:val="006A3C93"/>
    <w:rsid w:val="006A46B4"/>
    <w:rsid w:val="006A63CF"/>
    <w:rsid w:val="006A798D"/>
    <w:rsid w:val="006B014A"/>
    <w:rsid w:val="006B07EA"/>
    <w:rsid w:val="006B0D59"/>
    <w:rsid w:val="006B15D6"/>
    <w:rsid w:val="006B24E9"/>
    <w:rsid w:val="006B299A"/>
    <w:rsid w:val="006B75EC"/>
    <w:rsid w:val="006C0DAE"/>
    <w:rsid w:val="006C0FFC"/>
    <w:rsid w:val="006C154C"/>
    <w:rsid w:val="006C1EBB"/>
    <w:rsid w:val="006C2B24"/>
    <w:rsid w:val="006C3C44"/>
    <w:rsid w:val="006C4240"/>
    <w:rsid w:val="006C4271"/>
    <w:rsid w:val="006C4E68"/>
    <w:rsid w:val="006C5193"/>
    <w:rsid w:val="006C58DB"/>
    <w:rsid w:val="006C706E"/>
    <w:rsid w:val="006C7113"/>
    <w:rsid w:val="006C7CDB"/>
    <w:rsid w:val="006C7EA1"/>
    <w:rsid w:val="006D0153"/>
    <w:rsid w:val="006D028C"/>
    <w:rsid w:val="006D069A"/>
    <w:rsid w:val="006D1B5A"/>
    <w:rsid w:val="006D273A"/>
    <w:rsid w:val="006D3F59"/>
    <w:rsid w:val="006D512F"/>
    <w:rsid w:val="006D5D30"/>
    <w:rsid w:val="006D6956"/>
    <w:rsid w:val="006D7284"/>
    <w:rsid w:val="006D75C7"/>
    <w:rsid w:val="006E00FD"/>
    <w:rsid w:val="006E0E78"/>
    <w:rsid w:val="006E0F66"/>
    <w:rsid w:val="006E28CB"/>
    <w:rsid w:val="006E2958"/>
    <w:rsid w:val="006E2A74"/>
    <w:rsid w:val="006E2C39"/>
    <w:rsid w:val="006E30E2"/>
    <w:rsid w:val="006E3EE6"/>
    <w:rsid w:val="006E432C"/>
    <w:rsid w:val="006E67ED"/>
    <w:rsid w:val="006E7108"/>
    <w:rsid w:val="006E73A7"/>
    <w:rsid w:val="006E75D2"/>
    <w:rsid w:val="006F0066"/>
    <w:rsid w:val="006F1A5A"/>
    <w:rsid w:val="006F2069"/>
    <w:rsid w:val="006F2962"/>
    <w:rsid w:val="006F2B6F"/>
    <w:rsid w:val="006F33D4"/>
    <w:rsid w:val="006F44D2"/>
    <w:rsid w:val="006F5C0F"/>
    <w:rsid w:val="006F6D6D"/>
    <w:rsid w:val="006F6ECD"/>
    <w:rsid w:val="006F6EF7"/>
    <w:rsid w:val="006F7A33"/>
    <w:rsid w:val="006F7B15"/>
    <w:rsid w:val="006F7EC8"/>
    <w:rsid w:val="0070079F"/>
    <w:rsid w:val="00700FF7"/>
    <w:rsid w:val="00701416"/>
    <w:rsid w:val="00701E40"/>
    <w:rsid w:val="007021DF"/>
    <w:rsid w:val="00702231"/>
    <w:rsid w:val="00702657"/>
    <w:rsid w:val="007032D6"/>
    <w:rsid w:val="00703735"/>
    <w:rsid w:val="0070413A"/>
    <w:rsid w:val="0070439C"/>
    <w:rsid w:val="007056CE"/>
    <w:rsid w:val="007059AB"/>
    <w:rsid w:val="007061E1"/>
    <w:rsid w:val="00706286"/>
    <w:rsid w:val="00706F9F"/>
    <w:rsid w:val="00711D3E"/>
    <w:rsid w:val="00712B2C"/>
    <w:rsid w:val="0071314F"/>
    <w:rsid w:val="00713E96"/>
    <w:rsid w:val="0071421E"/>
    <w:rsid w:val="00714822"/>
    <w:rsid w:val="00714B63"/>
    <w:rsid w:val="0071550F"/>
    <w:rsid w:val="00715895"/>
    <w:rsid w:val="00715E28"/>
    <w:rsid w:val="007160B8"/>
    <w:rsid w:val="00717C1F"/>
    <w:rsid w:val="007203E5"/>
    <w:rsid w:val="00720569"/>
    <w:rsid w:val="007206B3"/>
    <w:rsid w:val="0072122C"/>
    <w:rsid w:val="00723A52"/>
    <w:rsid w:val="00723DD4"/>
    <w:rsid w:val="00725A90"/>
    <w:rsid w:val="00725BFA"/>
    <w:rsid w:val="00727FF5"/>
    <w:rsid w:val="007306D7"/>
    <w:rsid w:val="007310AE"/>
    <w:rsid w:val="007317C8"/>
    <w:rsid w:val="00731C75"/>
    <w:rsid w:val="00731E8F"/>
    <w:rsid w:val="00732C2B"/>
    <w:rsid w:val="00733485"/>
    <w:rsid w:val="00733F13"/>
    <w:rsid w:val="00734170"/>
    <w:rsid w:val="007348EE"/>
    <w:rsid w:val="0073601D"/>
    <w:rsid w:val="007367F1"/>
    <w:rsid w:val="00736893"/>
    <w:rsid w:val="00737A1F"/>
    <w:rsid w:val="00740964"/>
    <w:rsid w:val="00740B2A"/>
    <w:rsid w:val="00740F0F"/>
    <w:rsid w:val="00741630"/>
    <w:rsid w:val="0074211A"/>
    <w:rsid w:val="00742C6B"/>
    <w:rsid w:val="007437F3"/>
    <w:rsid w:val="00744F24"/>
    <w:rsid w:val="007458F0"/>
    <w:rsid w:val="0074730A"/>
    <w:rsid w:val="00750790"/>
    <w:rsid w:val="00750825"/>
    <w:rsid w:val="00750AAA"/>
    <w:rsid w:val="00751D47"/>
    <w:rsid w:val="007529E1"/>
    <w:rsid w:val="007533DD"/>
    <w:rsid w:val="00753CD6"/>
    <w:rsid w:val="00754CBA"/>
    <w:rsid w:val="00755920"/>
    <w:rsid w:val="00755A65"/>
    <w:rsid w:val="00756699"/>
    <w:rsid w:val="007568A0"/>
    <w:rsid w:val="00757135"/>
    <w:rsid w:val="007600C9"/>
    <w:rsid w:val="007616AA"/>
    <w:rsid w:val="00761769"/>
    <w:rsid w:val="00763CA6"/>
    <w:rsid w:val="00763CD2"/>
    <w:rsid w:val="00764596"/>
    <w:rsid w:val="0076587B"/>
    <w:rsid w:val="00765C51"/>
    <w:rsid w:val="007669FA"/>
    <w:rsid w:val="0076740F"/>
    <w:rsid w:val="00767494"/>
    <w:rsid w:val="00767AC9"/>
    <w:rsid w:val="00770E89"/>
    <w:rsid w:val="00774412"/>
    <w:rsid w:val="00775826"/>
    <w:rsid w:val="007762D3"/>
    <w:rsid w:val="00776F46"/>
    <w:rsid w:val="00781052"/>
    <w:rsid w:val="00781A57"/>
    <w:rsid w:val="007826F7"/>
    <w:rsid w:val="00782708"/>
    <w:rsid w:val="0078314E"/>
    <w:rsid w:val="00783D16"/>
    <w:rsid w:val="00784FA3"/>
    <w:rsid w:val="007878D3"/>
    <w:rsid w:val="00787ADA"/>
    <w:rsid w:val="00791399"/>
    <w:rsid w:val="00791C8A"/>
    <w:rsid w:val="0079226E"/>
    <w:rsid w:val="007928E5"/>
    <w:rsid w:val="00792A9B"/>
    <w:rsid w:val="0079308A"/>
    <w:rsid w:val="0079394D"/>
    <w:rsid w:val="0079475E"/>
    <w:rsid w:val="0079520D"/>
    <w:rsid w:val="00795FF0"/>
    <w:rsid w:val="007969C8"/>
    <w:rsid w:val="00797047"/>
    <w:rsid w:val="007A018A"/>
    <w:rsid w:val="007A0648"/>
    <w:rsid w:val="007A0724"/>
    <w:rsid w:val="007A0A90"/>
    <w:rsid w:val="007A0F8C"/>
    <w:rsid w:val="007A1A3F"/>
    <w:rsid w:val="007A1E3A"/>
    <w:rsid w:val="007A52DF"/>
    <w:rsid w:val="007A5F8C"/>
    <w:rsid w:val="007A66FB"/>
    <w:rsid w:val="007A7AFD"/>
    <w:rsid w:val="007B01ED"/>
    <w:rsid w:val="007B20C4"/>
    <w:rsid w:val="007B2A25"/>
    <w:rsid w:val="007B36BE"/>
    <w:rsid w:val="007B39AC"/>
    <w:rsid w:val="007B72AA"/>
    <w:rsid w:val="007C0028"/>
    <w:rsid w:val="007C0766"/>
    <w:rsid w:val="007C0B63"/>
    <w:rsid w:val="007C0D01"/>
    <w:rsid w:val="007C1481"/>
    <w:rsid w:val="007C1E06"/>
    <w:rsid w:val="007C2055"/>
    <w:rsid w:val="007C2AA1"/>
    <w:rsid w:val="007C3AFC"/>
    <w:rsid w:val="007C4239"/>
    <w:rsid w:val="007C4AD5"/>
    <w:rsid w:val="007C5EF2"/>
    <w:rsid w:val="007C6539"/>
    <w:rsid w:val="007C65F1"/>
    <w:rsid w:val="007C6A4F"/>
    <w:rsid w:val="007C6D4E"/>
    <w:rsid w:val="007C77E9"/>
    <w:rsid w:val="007D088F"/>
    <w:rsid w:val="007D1AAC"/>
    <w:rsid w:val="007D1BB7"/>
    <w:rsid w:val="007D2945"/>
    <w:rsid w:val="007D2E11"/>
    <w:rsid w:val="007D319D"/>
    <w:rsid w:val="007D3CB5"/>
    <w:rsid w:val="007D4E78"/>
    <w:rsid w:val="007D619F"/>
    <w:rsid w:val="007D6679"/>
    <w:rsid w:val="007D6696"/>
    <w:rsid w:val="007D6FF0"/>
    <w:rsid w:val="007E0B7F"/>
    <w:rsid w:val="007E1BA6"/>
    <w:rsid w:val="007E1D8B"/>
    <w:rsid w:val="007E2737"/>
    <w:rsid w:val="007E2FAC"/>
    <w:rsid w:val="007E30F5"/>
    <w:rsid w:val="007E371D"/>
    <w:rsid w:val="007E372E"/>
    <w:rsid w:val="007E3C07"/>
    <w:rsid w:val="007E4459"/>
    <w:rsid w:val="007E460B"/>
    <w:rsid w:val="007E4A5B"/>
    <w:rsid w:val="007E4C1B"/>
    <w:rsid w:val="007E5367"/>
    <w:rsid w:val="007E5764"/>
    <w:rsid w:val="007E5893"/>
    <w:rsid w:val="007E58AC"/>
    <w:rsid w:val="007E5D32"/>
    <w:rsid w:val="007E625D"/>
    <w:rsid w:val="007E67FE"/>
    <w:rsid w:val="007E7154"/>
    <w:rsid w:val="007F00D9"/>
    <w:rsid w:val="007F08AB"/>
    <w:rsid w:val="007F10F9"/>
    <w:rsid w:val="007F243E"/>
    <w:rsid w:val="007F2C58"/>
    <w:rsid w:val="007F421F"/>
    <w:rsid w:val="007F5A32"/>
    <w:rsid w:val="007F5BB0"/>
    <w:rsid w:val="007F61A5"/>
    <w:rsid w:val="007F6659"/>
    <w:rsid w:val="00800131"/>
    <w:rsid w:val="008005C9"/>
    <w:rsid w:val="00800D16"/>
    <w:rsid w:val="00800F06"/>
    <w:rsid w:val="00801277"/>
    <w:rsid w:val="008017AA"/>
    <w:rsid w:val="00801910"/>
    <w:rsid w:val="00801C74"/>
    <w:rsid w:val="00801FD8"/>
    <w:rsid w:val="00802432"/>
    <w:rsid w:val="008026E3"/>
    <w:rsid w:val="00802ABC"/>
    <w:rsid w:val="00802C96"/>
    <w:rsid w:val="00803615"/>
    <w:rsid w:val="008036A3"/>
    <w:rsid w:val="00804D06"/>
    <w:rsid w:val="0080507C"/>
    <w:rsid w:val="00806195"/>
    <w:rsid w:val="00807370"/>
    <w:rsid w:val="008108DF"/>
    <w:rsid w:val="00810F7D"/>
    <w:rsid w:val="00811290"/>
    <w:rsid w:val="00812CC5"/>
    <w:rsid w:val="0081418E"/>
    <w:rsid w:val="00814505"/>
    <w:rsid w:val="008146F6"/>
    <w:rsid w:val="00814B03"/>
    <w:rsid w:val="008151BB"/>
    <w:rsid w:val="00816AD3"/>
    <w:rsid w:val="00816B1E"/>
    <w:rsid w:val="00817304"/>
    <w:rsid w:val="00817D8D"/>
    <w:rsid w:val="00820CF2"/>
    <w:rsid w:val="008219A5"/>
    <w:rsid w:val="00821A53"/>
    <w:rsid w:val="00823327"/>
    <w:rsid w:val="00823FF4"/>
    <w:rsid w:val="00825116"/>
    <w:rsid w:val="0082681F"/>
    <w:rsid w:val="00826893"/>
    <w:rsid w:val="00826A64"/>
    <w:rsid w:val="008302A1"/>
    <w:rsid w:val="00830432"/>
    <w:rsid w:val="00831A6E"/>
    <w:rsid w:val="00832706"/>
    <w:rsid w:val="008327A2"/>
    <w:rsid w:val="00832EF8"/>
    <w:rsid w:val="00833CA7"/>
    <w:rsid w:val="00833E90"/>
    <w:rsid w:val="00834561"/>
    <w:rsid w:val="00835D74"/>
    <w:rsid w:val="008363C6"/>
    <w:rsid w:val="00837B12"/>
    <w:rsid w:val="00837B74"/>
    <w:rsid w:val="0084031B"/>
    <w:rsid w:val="0084039F"/>
    <w:rsid w:val="0084074B"/>
    <w:rsid w:val="00841EDD"/>
    <w:rsid w:val="00842E1F"/>
    <w:rsid w:val="0084365A"/>
    <w:rsid w:val="00845026"/>
    <w:rsid w:val="00845A0B"/>
    <w:rsid w:val="008462D6"/>
    <w:rsid w:val="00846372"/>
    <w:rsid w:val="00846397"/>
    <w:rsid w:val="00846E8D"/>
    <w:rsid w:val="008476F7"/>
    <w:rsid w:val="00847A8A"/>
    <w:rsid w:val="00847EAD"/>
    <w:rsid w:val="00850A07"/>
    <w:rsid w:val="00851C96"/>
    <w:rsid w:val="00851DFF"/>
    <w:rsid w:val="008521A7"/>
    <w:rsid w:val="00852472"/>
    <w:rsid w:val="00852DFD"/>
    <w:rsid w:val="00853BA7"/>
    <w:rsid w:val="00853D59"/>
    <w:rsid w:val="00853E4C"/>
    <w:rsid w:val="00853F70"/>
    <w:rsid w:val="008545E2"/>
    <w:rsid w:val="00854843"/>
    <w:rsid w:val="00854C99"/>
    <w:rsid w:val="00854E3F"/>
    <w:rsid w:val="008557F0"/>
    <w:rsid w:val="00856369"/>
    <w:rsid w:val="008564BD"/>
    <w:rsid w:val="00856638"/>
    <w:rsid w:val="008569A6"/>
    <w:rsid w:val="00856A6F"/>
    <w:rsid w:val="0085743B"/>
    <w:rsid w:val="00857971"/>
    <w:rsid w:val="00857F8C"/>
    <w:rsid w:val="00857FD5"/>
    <w:rsid w:val="00860830"/>
    <w:rsid w:val="0086096F"/>
    <w:rsid w:val="0086130D"/>
    <w:rsid w:val="0086215B"/>
    <w:rsid w:val="008627FA"/>
    <w:rsid w:val="00863574"/>
    <w:rsid w:val="008641D2"/>
    <w:rsid w:val="00864B7F"/>
    <w:rsid w:val="0086587F"/>
    <w:rsid w:val="008659D2"/>
    <w:rsid w:val="00867770"/>
    <w:rsid w:val="00867D7E"/>
    <w:rsid w:val="00870716"/>
    <w:rsid w:val="00870E0B"/>
    <w:rsid w:val="00872EA6"/>
    <w:rsid w:val="00872EC5"/>
    <w:rsid w:val="00872ECA"/>
    <w:rsid w:val="00872F5B"/>
    <w:rsid w:val="00873948"/>
    <w:rsid w:val="00873CF7"/>
    <w:rsid w:val="0087461B"/>
    <w:rsid w:val="00875865"/>
    <w:rsid w:val="00875E53"/>
    <w:rsid w:val="00875F8D"/>
    <w:rsid w:val="0087632A"/>
    <w:rsid w:val="0087689B"/>
    <w:rsid w:val="0088048A"/>
    <w:rsid w:val="008808E3"/>
    <w:rsid w:val="008826F8"/>
    <w:rsid w:val="00882C04"/>
    <w:rsid w:val="00883D36"/>
    <w:rsid w:val="008855B3"/>
    <w:rsid w:val="00885EBF"/>
    <w:rsid w:val="00885FDE"/>
    <w:rsid w:val="0088705D"/>
    <w:rsid w:val="00890853"/>
    <w:rsid w:val="00891E5D"/>
    <w:rsid w:val="00894E46"/>
    <w:rsid w:val="0089520F"/>
    <w:rsid w:val="0089587D"/>
    <w:rsid w:val="00896BE3"/>
    <w:rsid w:val="008979F9"/>
    <w:rsid w:val="00897A71"/>
    <w:rsid w:val="008A194B"/>
    <w:rsid w:val="008A2EFB"/>
    <w:rsid w:val="008A36BE"/>
    <w:rsid w:val="008A3800"/>
    <w:rsid w:val="008A4011"/>
    <w:rsid w:val="008A4F6C"/>
    <w:rsid w:val="008A4F89"/>
    <w:rsid w:val="008A52A0"/>
    <w:rsid w:val="008A5C9D"/>
    <w:rsid w:val="008A6041"/>
    <w:rsid w:val="008A628A"/>
    <w:rsid w:val="008A631E"/>
    <w:rsid w:val="008A64EA"/>
    <w:rsid w:val="008A751F"/>
    <w:rsid w:val="008A7706"/>
    <w:rsid w:val="008A7D95"/>
    <w:rsid w:val="008B0885"/>
    <w:rsid w:val="008B1BFF"/>
    <w:rsid w:val="008B37D8"/>
    <w:rsid w:val="008B4C96"/>
    <w:rsid w:val="008B5D8C"/>
    <w:rsid w:val="008B5F06"/>
    <w:rsid w:val="008B72E8"/>
    <w:rsid w:val="008B73FC"/>
    <w:rsid w:val="008B767E"/>
    <w:rsid w:val="008C1B5F"/>
    <w:rsid w:val="008C20A5"/>
    <w:rsid w:val="008C25A8"/>
    <w:rsid w:val="008C283F"/>
    <w:rsid w:val="008C3A3A"/>
    <w:rsid w:val="008C4B22"/>
    <w:rsid w:val="008C5A09"/>
    <w:rsid w:val="008C5B08"/>
    <w:rsid w:val="008C5FE0"/>
    <w:rsid w:val="008C6957"/>
    <w:rsid w:val="008C69C7"/>
    <w:rsid w:val="008C7D2E"/>
    <w:rsid w:val="008D0638"/>
    <w:rsid w:val="008D10F4"/>
    <w:rsid w:val="008D11B6"/>
    <w:rsid w:val="008D2D83"/>
    <w:rsid w:val="008D2DB5"/>
    <w:rsid w:val="008D3606"/>
    <w:rsid w:val="008D3788"/>
    <w:rsid w:val="008D3AF6"/>
    <w:rsid w:val="008D4291"/>
    <w:rsid w:val="008D47FD"/>
    <w:rsid w:val="008D4844"/>
    <w:rsid w:val="008D4E01"/>
    <w:rsid w:val="008D5A51"/>
    <w:rsid w:val="008D5B62"/>
    <w:rsid w:val="008D6083"/>
    <w:rsid w:val="008D6F99"/>
    <w:rsid w:val="008D7638"/>
    <w:rsid w:val="008E0486"/>
    <w:rsid w:val="008E3E32"/>
    <w:rsid w:val="008E46F9"/>
    <w:rsid w:val="008E4711"/>
    <w:rsid w:val="008E475D"/>
    <w:rsid w:val="008E4863"/>
    <w:rsid w:val="008E75F0"/>
    <w:rsid w:val="008F0B31"/>
    <w:rsid w:val="008F0F91"/>
    <w:rsid w:val="008F2B8E"/>
    <w:rsid w:val="008F2BB9"/>
    <w:rsid w:val="008F31BC"/>
    <w:rsid w:val="008F5722"/>
    <w:rsid w:val="008F574B"/>
    <w:rsid w:val="008F582F"/>
    <w:rsid w:val="008F590C"/>
    <w:rsid w:val="008F67FB"/>
    <w:rsid w:val="008F6D32"/>
    <w:rsid w:val="008F7492"/>
    <w:rsid w:val="008F7D66"/>
    <w:rsid w:val="009015E8"/>
    <w:rsid w:val="00901EDF"/>
    <w:rsid w:val="009027FE"/>
    <w:rsid w:val="00902DCF"/>
    <w:rsid w:val="0090340F"/>
    <w:rsid w:val="00903A02"/>
    <w:rsid w:val="0090412D"/>
    <w:rsid w:val="0090420E"/>
    <w:rsid w:val="00904307"/>
    <w:rsid w:val="00904857"/>
    <w:rsid w:val="00905821"/>
    <w:rsid w:val="00906D73"/>
    <w:rsid w:val="009076A8"/>
    <w:rsid w:val="00907CF4"/>
    <w:rsid w:val="009100A5"/>
    <w:rsid w:val="00910798"/>
    <w:rsid w:val="009115C6"/>
    <w:rsid w:val="009140BF"/>
    <w:rsid w:val="0091434A"/>
    <w:rsid w:val="00915A95"/>
    <w:rsid w:val="00916910"/>
    <w:rsid w:val="0091700A"/>
    <w:rsid w:val="0092201C"/>
    <w:rsid w:val="009223FC"/>
    <w:rsid w:val="0092323F"/>
    <w:rsid w:val="009247EF"/>
    <w:rsid w:val="00925A36"/>
    <w:rsid w:val="00926110"/>
    <w:rsid w:val="00926648"/>
    <w:rsid w:val="00926B80"/>
    <w:rsid w:val="00927710"/>
    <w:rsid w:val="00927F49"/>
    <w:rsid w:val="00931DB1"/>
    <w:rsid w:val="00931E19"/>
    <w:rsid w:val="00932899"/>
    <w:rsid w:val="00932A3C"/>
    <w:rsid w:val="00932B7D"/>
    <w:rsid w:val="00932F4A"/>
    <w:rsid w:val="00933356"/>
    <w:rsid w:val="00933D0C"/>
    <w:rsid w:val="00935E27"/>
    <w:rsid w:val="009372E6"/>
    <w:rsid w:val="009400C3"/>
    <w:rsid w:val="00940E62"/>
    <w:rsid w:val="009426F7"/>
    <w:rsid w:val="00942AE5"/>
    <w:rsid w:val="009439F7"/>
    <w:rsid w:val="00944316"/>
    <w:rsid w:val="00944A09"/>
    <w:rsid w:val="00944C96"/>
    <w:rsid w:val="00946C0F"/>
    <w:rsid w:val="00947976"/>
    <w:rsid w:val="00947E3E"/>
    <w:rsid w:val="009510EA"/>
    <w:rsid w:val="00951716"/>
    <w:rsid w:val="00951AC8"/>
    <w:rsid w:val="00951CC4"/>
    <w:rsid w:val="00951D1A"/>
    <w:rsid w:val="00951E31"/>
    <w:rsid w:val="009520D4"/>
    <w:rsid w:val="00952BEB"/>
    <w:rsid w:val="00953BA7"/>
    <w:rsid w:val="00953FD2"/>
    <w:rsid w:val="00955006"/>
    <w:rsid w:val="00955877"/>
    <w:rsid w:val="009563B7"/>
    <w:rsid w:val="0095678D"/>
    <w:rsid w:val="00956C03"/>
    <w:rsid w:val="0095713D"/>
    <w:rsid w:val="00957AFE"/>
    <w:rsid w:val="009607F4"/>
    <w:rsid w:val="009610CE"/>
    <w:rsid w:val="009617D9"/>
    <w:rsid w:val="009621CD"/>
    <w:rsid w:val="0096225C"/>
    <w:rsid w:val="009631E8"/>
    <w:rsid w:val="00963C3C"/>
    <w:rsid w:val="00964DAD"/>
    <w:rsid w:val="00964DFD"/>
    <w:rsid w:val="0096530C"/>
    <w:rsid w:val="00965574"/>
    <w:rsid w:val="00965B2F"/>
    <w:rsid w:val="00965BB5"/>
    <w:rsid w:val="00966287"/>
    <w:rsid w:val="00966B3E"/>
    <w:rsid w:val="0097161F"/>
    <w:rsid w:val="00972246"/>
    <w:rsid w:val="00973948"/>
    <w:rsid w:val="00973A6E"/>
    <w:rsid w:val="00973B82"/>
    <w:rsid w:val="0097401E"/>
    <w:rsid w:val="00974A39"/>
    <w:rsid w:val="0097522D"/>
    <w:rsid w:val="009769C3"/>
    <w:rsid w:val="0097778E"/>
    <w:rsid w:val="009779B1"/>
    <w:rsid w:val="00977EB4"/>
    <w:rsid w:val="009806E9"/>
    <w:rsid w:val="00981441"/>
    <w:rsid w:val="00982076"/>
    <w:rsid w:val="0098227D"/>
    <w:rsid w:val="009822ED"/>
    <w:rsid w:val="0098279C"/>
    <w:rsid w:val="009842DD"/>
    <w:rsid w:val="009868A7"/>
    <w:rsid w:val="009877CE"/>
    <w:rsid w:val="009877FC"/>
    <w:rsid w:val="009904DB"/>
    <w:rsid w:val="009907D4"/>
    <w:rsid w:val="00991D0C"/>
    <w:rsid w:val="00993531"/>
    <w:rsid w:val="00993807"/>
    <w:rsid w:val="00993AF5"/>
    <w:rsid w:val="00993B89"/>
    <w:rsid w:val="0099430F"/>
    <w:rsid w:val="00994DA6"/>
    <w:rsid w:val="00997177"/>
    <w:rsid w:val="009A2235"/>
    <w:rsid w:val="009A2464"/>
    <w:rsid w:val="009A2935"/>
    <w:rsid w:val="009A29DA"/>
    <w:rsid w:val="009A4F6E"/>
    <w:rsid w:val="009A61EC"/>
    <w:rsid w:val="009A6498"/>
    <w:rsid w:val="009A6CE6"/>
    <w:rsid w:val="009A718F"/>
    <w:rsid w:val="009A737F"/>
    <w:rsid w:val="009A7EC0"/>
    <w:rsid w:val="009B0F48"/>
    <w:rsid w:val="009B1192"/>
    <w:rsid w:val="009B17CC"/>
    <w:rsid w:val="009B2635"/>
    <w:rsid w:val="009B2A8B"/>
    <w:rsid w:val="009B32B5"/>
    <w:rsid w:val="009B3BC1"/>
    <w:rsid w:val="009B47E1"/>
    <w:rsid w:val="009B4CEC"/>
    <w:rsid w:val="009B5020"/>
    <w:rsid w:val="009B614C"/>
    <w:rsid w:val="009B767D"/>
    <w:rsid w:val="009C1832"/>
    <w:rsid w:val="009C1BF1"/>
    <w:rsid w:val="009C21CD"/>
    <w:rsid w:val="009C22B6"/>
    <w:rsid w:val="009C2AA0"/>
    <w:rsid w:val="009C2E76"/>
    <w:rsid w:val="009C3180"/>
    <w:rsid w:val="009C36D9"/>
    <w:rsid w:val="009C4918"/>
    <w:rsid w:val="009C520D"/>
    <w:rsid w:val="009C57CE"/>
    <w:rsid w:val="009C6278"/>
    <w:rsid w:val="009C7313"/>
    <w:rsid w:val="009D087F"/>
    <w:rsid w:val="009D0938"/>
    <w:rsid w:val="009D26E9"/>
    <w:rsid w:val="009D2763"/>
    <w:rsid w:val="009D2F27"/>
    <w:rsid w:val="009D301E"/>
    <w:rsid w:val="009D3533"/>
    <w:rsid w:val="009D5348"/>
    <w:rsid w:val="009D57C9"/>
    <w:rsid w:val="009D668A"/>
    <w:rsid w:val="009D6A3F"/>
    <w:rsid w:val="009D791F"/>
    <w:rsid w:val="009D7A78"/>
    <w:rsid w:val="009E04AA"/>
    <w:rsid w:val="009E1C9C"/>
    <w:rsid w:val="009E1F5B"/>
    <w:rsid w:val="009E2699"/>
    <w:rsid w:val="009E2FA8"/>
    <w:rsid w:val="009E41EC"/>
    <w:rsid w:val="009E422D"/>
    <w:rsid w:val="009E45E2"/>
    <w:rsid w:val="009E53C7"/>
    <w:rsid w:val="009E5873"/>
    <w:rsid w:val="009E689B"/>
    <w:rsid w:val="009E7AB3"/>
    <w:rsid w:val="009F0368"/>
    <w:rsid w:val="009F0EF4"/>
    <w:rsid w:val="009F0F68"/>
    <w:rsid w:val="009F1DFE"/>
    <w:rsid w:val="009F1EA0"/>
    <w:rsid w:val="009F22A9"/>
    <w:rsid w:val="009F4434"/>
    <w:rsid w:val="009F4CD7"/>
    <w:rsid w:val="009F4FD1"/>
    <w:rsid w:val="009F5A25"/>
    <w:rsid w:val="009F5CA0"/>
    <w:rsid w:val="009F5CBB"/>
    <w:rsid w:val="009F5F70"/>
    <w:rsid w:val="009F7667"/>
    <w:rsid w:val="009F7BE9"/>
    <w:rsid w:val="00A00F48"/>
    <w:rsid w:val="00A00F87"/>
    <w:rsid w:val="00A0308E"/>
    <w:rsid w:val="00A03ABC"/>
    <w:rsid w:val="00A04815"/>
    <w:rsid w:val="00A05CB1"/>
    <w:rsid w:val="00A05D24"/>
    <w:rsid w:val="00A0657B"/>
    <w:rsid w:val="00A06B8B"/>
    <w:rsid w:val="00A075B0"/>
    <w:rsid w:val="00A10307"/>
    <w:rsid w:val="00A11576"/>
    <w:rsid w:val="00A11A14"/>
    <w:rsid w:val="00A11B57"/>
    <w:rsid w:val="00A11D8A"/>
    <w:rsid w:val="00A12DF4"/>
    <w:rsid w:val="00A138EE"/>
    <w:rsid w:val="00A14A77"/>
    <w:rsid w:val="00A150CE"/>
    <w:rsid w:val="00A15F5B"/>
    <w:rsid w:val="00A17515"/>
    <w:rsid w:val="00A21D9C"/>
    <w:rsid w:val="00A21F1F"/>
    <w:rsid w:val="00A22B2B"/>
    <w:rsid w:val="00A236E6"/>
    <w:rsid w:val="00A244D2"/>
    <w:rsid w:val="00A24B3F"/>
    <w:rsid w:val="00A24D57"/>
    <w:rsid w:val="00A263A0"/>
    <w:rsid w:val="00A30499"/>
    <w:rsid w:val="00A30866"/>
    <w:rsid w:val="00A30CBD"/>
    <w:rsid w:val="00A3161D"/>
    <w:rsid w:val="00A31CCC"/>
    <w:rsid w:val="00A3313D"/>
    <w:rsid w:val="00A34987"/>
    <w:rsid w:val="00A35394"/>
    <w:rsid w:val="00A3592D"/>
    <w:rsid w:val="00A363BE"/>
    <w:rsid w:val="00A36457"/>
    <w:rsid w:val="00A366CF"/>
    <w:rsid w:val="00A378C9"/>
    <w:rsid w:val="00A41833"/>
    <w:rsid w:val="00A42359"/>
    <w:rsid w:val="00A427A3"/>
    <w:rsid w:val="00A42BD9"/>
    <w:rsid w:val="00A42FAF"/>
    <w:rsid w:val="00A4312A"/>
    <w:rsid w:val="00A4317E"/>
    <w:rsid w:val="00A4376F"/>
    <w:rsid w:val="00A44750"/>
    <w:rsid w:val="00A44F06"/>
    <w:rsid w:val="00A453F5"/>
    <w:rsid w:val="00A46191"/>
    <w:rsid w:val="00A4666B"/>
    <w:rsid w:val="00A46D31"/>
    <w:rsid w:val="00A47334"/>
    <w:rsid w:val="00A50065"/>
    <w:rsid w:val="00A503C8"/>
    <w:rsid w:val="00A51256"/>
    <w:rsid w:val="00A51C79"/>
    <w:rsid w:val="00A51F0D"/>
    <w:rsid w:val="00A51F7F"/>
    <w:rsid w:val="00A523CC"/>
    <w:rsid w:val="00A526A1"/>
    <w:rsid w:val="00A52A35"/>
    <w:rsid w:val="00A54A52"/>
    <w:rsid w:val="00A55867"/>
    <w:rsid w:val="00A55A62"/>
    <w:rsid w:val="00A55BFD"/>
    <w:rsid w:val="00A575AF"/>
    <w:rsid w:val="00A57C73"/>
    <w:rsid w:val="00A61293"/>
    <w:rsid w:val="00A61454"/>
    <w:rsid w:val="00A61C8A"/>
    <w:rsid w:val="00A62152"/>
    <w:rsid w:val="00A633C9"/>
    <w:rsid w:val="00A63741"/>
    <w:rsid w:val="00A646C9"/>
    <w:rsid w:val="00A65FC9"/>
    <w:rsid w:val="00A66819"/>
    <w:rsid w:val="00A66CEA"/>
    <w:rsid w:val="00A66DD0"/>
    <w:rsid w:val="00A673FB"/>
    <w:rsid w:val="00A70463"/>
    <w:rsid w:val="00A70707"/>
    <w:rsid w:val="00A71AFE"/>
    <w:rsid w:val="00A71CA7"/>
    <w:rsid w:val="00A71CF9"/>
    <w:rsid w:val="00A73C4D"/>
    <w:rsid w:val="00A765C5"/>
    <w:rsid w:val="00A76EBD"/>
    <w:rsid w:val="00A80D60"/>
    <w:rsid w:val="00A815A0"/>
    <w:rsid w:val="00A81F55"/>
    <w:rsid w:val="00A81FC6"/>
    <w:rsid w:val="00A821CF"/>
    <w:rsid w:val="00A8349C"/>
    <w:rsid w:val="00A8575E"/>
    <w:rsid w:val="00A85A9E"/>
    <w:rsid w:val="00A85E2D"/>
    <w:rsid w:val="00A86158"/>
    <w:rsid w:val="00A863F5"/>
    <w:rsid w:val="00A86FE0"/>
    <w:rsid w:val="00A87155"/>
    <w:rsid w:val="00A87BF7"/>
    <w:rsid w:val="00A87DE8"/>
    <w:rsid w:val="00A903DF"/>
    <w:rsid w:val="00A91765"/>
    <w:rsid w:val="00A9226D"/>
    <w:rsid w:val="00A92452"/>
    <w:rsid w:val="00A924E5"/>
    <w:rsid w:val="00A946A8"/>
    <w:rsid w:val="00A95532"/>
    <w:rsid w:val="00A95CA9"/>
    <w:rsid w:val="00A96410"/>
    <w:rsid w:val="00A964AA"/>
    <w:rsid w:val="00A96858"/>
    <w:rsid w:val="00A9762A"/>
    <w:rsid w:val="00A976E6"/>
    <w:rsid w:val="00AA1723"/>
    <w:rsid w:val="00AA260B"/>
    <w:rsid w:val="00AA28D5"/>
    <w:rsid w:val="00AA295E"/>
    <w:rsid w:val="00AA3459"/>
    <w:rsid w:val="00AA3D06"/>
    <w:rsid w:val="00AA4AD9"/>
    <w:rsid w:val="00AA4DA9"/>
    <w:rsid w:val="00AA5798"/>
    <w:rsid w:val="00AA5F49"/>
    <w:rsid w:val="00AA6B72"/>
    <w:rsid w:val="00AA6F0A"/>
    <w:rsid w:val="00AA7A0E"/>
    <w:rsid w:val="00AB0BA7"/>
    <w:rsid w:val="00AB1CEA"/>
    <w:rsid w:val="00AB2FF9"/>
    <w:rsid w:val="00AB3288"/>
    <w:rsid w:val="00AB35CC"/>
    <w:rsid w:val="00AB4106"/>
    <w:rsid w:val="00AB4CF6"/>
    <w:rsid w:val="00AB4D4B"/>
    <w:rsid w:val="00AB4D50"/>
    <w:rsid w:val="00AB52B2"/>
    <w:rsid w:val="00AB5D54"/>
    <w:rsid w:val="00AB60A2"/>
    <w:rsid w:val="00AB6413"/>
    <w:rsid w:val="00AB6838"/>
    <w:rsid w:val="00AB75F6"/>
    <w:rsid w:val="00AB778A"/>
    <w:rsid w:val="00AB77DF"/>
    <w:rsid w:val="00AB7D59"/>
    <w:rsid w:val="00AB7F00"/>
    <w:rsid w:val="00AC0544"/>
    <w:rsid w:val="00AC2FA7"/>
    <w:rsid w:val="00AC3B8B"/>
    <w:rsid w:val="00AC47C2"/>
    <w:rsid w:val="00AC48A1"/>
    <w:rsid w:val="00AC4C8C"/>
    <w:rsid w:val="00AC533A"/>
    <w:rsid w:val="00AC55D5"/>
    <w:rsid w:val="00AC5A22"/>
    <w:rsid w:val="00AC5EA2"/>
    <w:rsid w:val="00AC6576"/>
    <w:rsid w:val="00AC7D00"/>
    <w:rsid w:val="00AD003B"/>
    <w:rsid w:val="00AD0226"/>
    <w:rsid w:val="00AD0349"/>
    <w:rsid w:val="00AD11EB"/>
    <w:rsid w:val="00AD1979"/>
    <w:rsid w:val="00AD206A"/>
    <w:rsid w:val="00AD2080"/>
    <w:rsid w:val="00AD2696"/>
    <w:rsid w:val="00AD28C1"/>
    <w:rsid w:val="00AD336A"/>
    <w:rsid w:val="00AD3AE2"/>
    <w:rsid w:val="00AD54C7"/>
    <w:rsid w:val="00AD6660"/>
    <w:rsid w:val="00AD728F"/>
    <w:rsid w:val="00AD7599"/>
    <w:rsid w:val="00AE0685"/>
    <w:rsid w:val="00AE1360"/>
    <w:rsid w:val="00AE1783"/>
    <w:rsid w:val="00AE1990"/>
    <w:rsid w:val="00AE260D"/>
    <w:rsid w:val="00AE2AA4"/>
    <w:rsid w:val="00AE3CA8"/>
    <w:rsid w:val="00AE4622"/>
    <w:rsid w:val="00AE5297"/>
    <w:rsid w:val="00AE54C8"/>
    <w:rsid w:val="00AE5CE7"/>
    <w:rsid w:val="00AE600B"/>
    <w:rsid w:val="00AE60FA"/>
    <w:rsid w:val="00AE66CB"/>
    <w:rsid w:val="00AF0668"/>
    <w:rsid w:val="00AF0DE9"/>
    <w:rsid w:val="00AF108F"/>
    <w:rsid w:val="00AF133D"/>
    <w:rsid w:val="00AF2103"/>
    <w:rsid w:val="00AF319B"/>
    <w:rsid w:val="00AF3B3B"/>
    <w:rsid w:val="00AF41A1"/>
    <w:rsid w:val="00AF4BDE"/>
    <w:rsid w:val="00AF4DED"/>
    <w:rsid w:val="00AF5264"/>
    <w:rsid w:val="00AF556F"/>
    <w:rsid w:val="00AF5A0B"/>
    <w:rsid w:val="00AF6703"/>
    <w:rsid w:val="00AF6AC3"/>
    <w:rsid w:val="00AF6D20"/>
    <w:rsid w:val="00B00174"/>
    <w:rsid w:val="00B00220"/>
    <w:rsid w:val="00B00981"/>
    <w:rsid w:val="00B00E3B"/>
    <w:rsid w:val="00B0128B"/>
    <w:rsid w:val="00B0132C"/>
    <w:rsid w:val="00B02DCD"/>
    <w:rsid w:val="00B02F9C"/>
    <w:rsid w:val="00B03147"/>
    <w:rsid w:val="00B0337C"/>
    <w:rsid w:val="00B044EE"/>
    <w:rsid w:val="00B05AD4"/>
    <w:rsid w:val="00B05BB4"/>
    <w:rsid w:val="00B05C47"/>
    <w:rsid w:val="00B06C23"/>
    <w:rsid w:val="00B105BE"/>
    <w:rsid w:val="00B11D85"/>
    <w:rsid w:val="00B124F3"/>
    <w:rsid w:val="00B144C9"/>
    <w:rsid w:val="00B16E1E"/>
    <w:rsid w:val="00B216EF"/>
    <w:rsid w:val="00B21B67"/>
    <w:rsid w:val="00B23173"/>
    <w:rsid w:val="00B2403B"/>
    <w:rsid w:val="00B24B80"/>
    <w:rsid w:val="00B25D64"/>
    <w:rsid w:val="00B26A5F"/>
    <w:rsid w:val="00B275F8"/>
    <w:rsid w:val="00B27867"/>
    <w:rsid w:val="00B307DF"/>
    <w:rsid w:val="00B30F05"/>
    <w:rsid w:val="00B31360"/>
    <w:rsid w:val="00B31B6C"/>
    <w:rsid w:val="00B3250D"/>
    <w:rsid w:val="00B325D1"/>
    <w:rsid w:val="00B32870"/>
    <w:rsid w:val="00B33704"/>
    <w:rsid w:val="00B3419C"/>
    <w:rsid w:val="00B35356"/>
    <w:rsid w:val="00B36B98"/>
    <w:rsid w:val="00B36D46"/>
    <w:rsid w:val="00B40388"/>
    <w:rsid w:val="00B41D5C"/>
    <w:rsid w:val="00B426C1"/>
    <w:rsid w:val="00B428DB"/>
    <w:rsid w:val="00B429A3"/>
    <w:rsid w:val="00B42DA3"/>
    <w:rsid w:val="00B434BE"/>
    <w:rsid w:val="00B44827"/>
    <w:rsid w:val="00B4504F"/>
    <w:rsid w:val="00B4737B"/>
    <w:rsid w:val="00B50CFC"/>
    <w:rsid w:val="00B51043"/>
    <w:rsid w:val="00B53AAD"/>
    <w:rsid w:val="00B54731"/>
    <w:rsid w:val="00B55136"/>
    <w:rsid w:val="00B55D23"/>
    <w:rsid w:val="00B56423"/>
    <w:rsid w:val="00B56A4A"/>
    <w:rsid w:val="00B573AC"/>
    <w:rsid w:val="00B57625"/>
    <w:rsid w:val="00B60453"/>
    <w:rsid w:val="00B6078B"/>
    <w:rsid w:val="00B61A2B"/>
    <w:rsid w:val="00B62382"/>
    <w:rsid w:val="00B627EA"/>
    <w:rsid w:val="00B64F38"/>
    <w:rsid w:val="00B6561D"/>
    <w:rsid w:val="00B65FE3"/>
    <w:rsid w:val="00B666D7"/>
    <w:rsid w:val="00B66D25"/>
    <w:rsid w:val="00B66D88"/>
    <w:rsid w:val="00B67497"/>
    <w:rsid w:val="00B67774"/>
    <w:rsid w:val="00B67F1A"/>
    <w:rsid w:val="00B70008"/>
    <w:rsid w:val="00B7199A"/>
    <w:rsid w:val="00B720AE"/>
    <w:rsid w:val="00B7240D"/>
    <w:rsid w:val="00B7293A"/>
    <w:rsid w:val="00B73256"/>
    <w:rsid w:val="00B734F2"/>
    <w:rsid w:val="00B749CC"/>
    <w:rsid w:val="00B74FF6"/>
    <w:rsid w:val="00B75407"/>
    <w:rsid w:val="00B77577"/>
    <w:rsid w:val="00B80344"/>
    <w:rsid w:val="00B8051E"/>
    <w:rsid w:val="00B813C6"/>
    <w:rsid w:val="00B81855"/>
    <w:rsid w:val="00B8208E"/>
    <w:rsid w:val="00B820B4"/>
    <w:rsid w:val="00B829AF"/>
    <w:rsid w:val="00B832CF"/>
    <w:rsid w:val="00B8613E"/>
    <w:rsid w:val="00B86859"/>
    <w:rsid w:val="00B86C2E"/>
    <w:rsid w:val="00B87CA9"/>
    <w:rsid w:val="00B901EA"/>
    <w:rsid w:val="00B902ED"/>
    <w:rsid w:val="00B908E8"/>
    <w:rsid w:val="00B9187F"/>
    <w:rsid w:val="00B91DCE"/>
    <w:rsid w:val="00B920D6"/>
    <w:rsid w:val="00B93CA7"/>
    <w:rsid w:val="00B95925"/>
    <w:rsid w:val="00B95B59"/>
    <w:rsid w:val="00B96257"/>
    <w:rsid w:val="00B97889"/>
    <w:rsid w:val="00BA0512"/>
    <w:rsid w:val="00BA0954"/>
    <w:rsid w:val="00BA0F00"/>
    <w:rsid w:val="00BA15A7"/>
    <w:rsid w:val="00BA16A5"/>
    <w:rsid w:val="00BA1C76"/>
    <w:rsid w:val="00BA215D"/>
    <w:rsid w:val="00BA291D"/>
    <w:rsid w:val="00BA3846"/>
    <w:rsid w:val="00BA4ED3"/>
    <w:rsid w:val="00BA50F1"/>
    <w:rsid w:val="00BA514C"/>
    <w:rsid w:val="00BA5B46"/>
    <w:rsid w:val="00BA6CF8"/>
    <w:rsid w:val="00BA6ED6"/>
    <w:rsid w:val="00BA745A"/>
    <w:rsid w:val="00BB0E93"/>
    <w:rsid w:val="00BB2990"/>
    <w:rsid w:val="00BB3E05"/>
    <w:rsid w:val="00BB41B1"/>
    <w:rsid w:val="00BB5A09"/>
    <w:rsid w:val="00BB6A84"/>
    <w:rsid w:val="00BB6BE9"/>
    <w:rsid w:val="00BB7491"/>
    <w:rsid w:val="00BC0D3C"/>
    <w:rsid w:val="00BC0D8B"/>
    <w:rsid w:val="00BC20BC"/>
    <w:rsid w:val="00BC329C"/>
    <w:rsid w:val="00BC39AE"/>
    <w:rsid w:val="00BC43CD"/>
    <w:rsid w:val="00BC7027"/>
    <w:rsid w:val="00BD0E86"/>
    <w:rsid w:val="00BD14BF"/>
    <w:rsid w:val="00BD15A4"/>
    <w:rsid w:val="00BD15F3"/>
    <w:rsid w:val="00BD1E9E"/>
    <w:rsid w:val="00BD3008"/>
    <w:rsid w:val="00BD353D"/>
    <w:rsid w:val="00BD4E00"/>
    <w:rsid w:val="00BD4F7F"/>
    <w:rsid w:val="00BD643A"/>
    <w:rsid w:val="00BD71A6"/>
    <w:rsid w:val="00BE00BD"/>
    <w:rsid w:val="00BE05CC"/>
    <w:rsid w:val="00BE189D"/>
    <w:rsid w:val="00BE294E"/>
    <w:rsid w:val="00BE2C1F"/>
    <w:rsid w:val="00BE3241"/>
    <w:rsid w:val="00BE331F"/>
    <w:rsid w:val="00BE49E0"/>
    <w:rsid w:val="00BE7A95"/>
    <w:rsid w:val="00BE7B0C"/>
    <w:rsid w:val="00BF0252"/>
    <w:rsid w:val="00BF276F"/>
    <w:rsid w:val="00BF2873"/>
    <w:rsid w:val="00BF2AC7"/>
    <w:rsid w:val="00BF3B15"/>
    <w:rsid w:val="00BF42C3"/>
    <w:rsid w:val="00BF563D"/>
    <w:rsid w:val="00BF5EF6"/>
    <w:rsid w:val="00C00048"/>
    <w:rsid w:val="00C005E2"/>
    <w:rsid w:val="00C010E8"/>
    <w:rsid w:val="00C012E6"/>
    <w:rsid w:val="00C0138C"/>
    <w:rsid w:val="00C01994"/>
    <w:rsid w:val="00C01AD8"/>
    <w:rsid w:val="00C02AAA"/>
    <w:rsid w:val="00C03C7F"/>
    <w:rsid w:val="00C03D62"/>
    <w:rsid w:val="00C03D69"/>
    <w:rsid w:val="00C04535"/>
    <w:rsid w:val="00C0462E"/>
    <w:rsid w:val="00C04D6D"/>
    <w:rsid w:val="00C051B2"/>
    <w:rsid w:val="00C05E7D"/>
    <w:rsid w:val="00C06367"/>
    <w:rsid w:val="00C064FB"/>
    <w:rsid w:val="00C071A8"/>
    <w:rsid w:val="00C07C53"/>
    <w:rsid w:val="00C07DA4"/>
    <w:rsid w:val="00C107FA"/>
    <w:rsid w:val="00C1158E"/>
    <w:rsid w:val="00C11F18"/>
    <w:rsid w:val="00C12613"/>
    <w:rsid w:val="00C127AF"/>
    <w:rsid w:val="00C13E9E"/>
    <w:rsid w:val="00C13FAA"/>
    <w:rsid w:val="00C13FCE"/>
    <w:rsid w:val="00C14A69"/>
    <w:rsid w:val="00C15509"/>
    <w:rsid w:val="00C16AF4"/>
    <w:rsid w:val="00C1720B"/>
    <w:rsid w:val="00C174BC"/>
    <w:rsid w:val="00C2084A"/>
    <w:rsid w:val="00C21707"/>
    <w:rsid w:val="00C2230D"/>
    <w:rsid w:val="00C23128"/>
    <w:rsid w:val="00C23355"/>
    <w:rsid w:val="00C23779"/>
    <w:rsid w:val="00C23822"/>
    <w:rsid w:val="00C23D1A"/>
    <w:rsid w:val="00C24B26"/>
    <w:rsid w:val="00C251B9"/>
    <w:rsid w:val="00C2526C"/>
    <w:rsid w:val="00C2532B"/>
    <w:rsid w:val="00C257C0"/>
    <w:rsid w:val="00C274DB"/>
    <w:rsid w:val="00C27889"/>
    <w:rsid w:val="00C27C89"/>
    <w:rsid w:val="00C3190B"/>
    <w:rsid w:val="00C31ADD"/>
    <w:rsid w:val="00C32542"/>
    <w:rsid w:val="00C3357C"/>
    <w:rsid w:val="00C33CEA"/>
    <w:rsid w:val="00C3458C"/>
    <w:rsid w:val="00C345D0"/>
    <w:rsid w:val="00C348EB"/>
    <w:rsid w:val="00C349D8"/>
    <w:rsid w:val="00C34AEC"/>
    <w:rsid w:val="00C354F5"/>
    <w:rsid w:val="00C37115"/>
    <w:rsid w:val="00C37723"/>
    <w:rsid w:val="00C378BD"/>
    <w:rsid w:val="00C37AD2"/>
    <w:rsid w:val="00C37ED0"/>
    <w:rsid w:val="00C40A7B"/>
    <w:rsid w:val="00C42602"/>
    <w:rsid w:val="00C46089"/>
    <w:rsid w:val="00C4676A"/>
    <w:rsid w:val="00C50828"/>
    <w:rsid w:val="00C5167E"/>
    <w:rsid w:val="00C51CD7"/>
    <w:rsid w:val="00C527F7"/>
    <w:rsid w:val="00C52DB3"/>
    <w:rsid w:val="00C533A3"/>
    <w:rsid w:val="00C53752"/>
    <w:rsid w:val="00C55351"/>
    <w:rsid w:val="00C554E0"/>
    <w:rsid w:val="00C55C3C"/>
    <w:rsid w:val="00C57052"/>
    <w:rsid w:val="00C57AA0"/>
    <w:rsid w:val="00C57ADD"/>
    <w:rsid w:val="00C57C46"/>
    <w:rsid w:val="00C57D60"/>
    <w:rsid w:val="00C601BF"/>
    <w:rsid w:val="00C615DE"/>
    <w:rsid w:val="00C616D7"/>
    <w:rsid w:val="00C62254"/>
    <w:rsid w:val="00C62824"/>
    <w:rsid w:val="00C62EA5"/>
    <w:rsid w:val="00C63108"/>
    <w:rsid w:val="00C636D0"/>
    <w:rsid w:val="00C63E1F"/>
    <w:rsid w:val="00C647A8"/>
    <w:rsid w:val="00C65563"/>
    <w:rsid w:val="00C65766"/>
    <w:rsid w:val="00C6684C"/>
    <w:rsid w:val="00C67D7E"/>
    <w:rsid w:val="00C7087B"/>
    <w:rsid w:val="00C70B44"/>
    <w:rsid w:val="00C72047"/>
    <w:rsid w:val="00C7427A"/>
    <w:rsid w:val="00C747B4"/>
    <w:rsid w:val="00C7601F"/>
    <w:rsid w:val="00C76E71"/>
    <w:rsid w:val="00C804E0"/>
    <w:rsid w:val="00C80F07"/>
    <w:rsid w:val="00C8112C"/>
    <w:rsid w:val="00C813FC"/>
    <w:rsid w:val="00C817D6"/>
    <w:rsid w:val="00C83F6A"/>
    <w:rsid w:val="00C8513E"/>
    <w:rsid w:val="00C85E90"/>
    <w:rsid w:val="00C86550"/>
    <w:rsid w:val="00C91911"/>
    <w:rsid w:val="00C92D41"/>
    <w:rsid w:val="00C93A6D"/>
    <w:rsid w:val="00C94997"/>
    <w:rsid w:val="00C95102"/>
    <w:rsid w:val="00C952BB"/>
    <w:rsid w:val="00C95486"/>
    <w:rsid w:val="00C97128"/>
    <w:rsid w:val="00CA0076"/>
    <w:rsid w:val="00CA0B45"/>
    <w:rsid w:val="00CA0C9F"/>
    <w:rsid w:val="00CA1787"/>
    <w:rsid w:val="00CA24F1"/>
    <w:rsid w:val="00CA2AC5"/>
    <w:rsid w:val="00CA3819"/>
    <w:rsid w:val="00CA463F"/>
    <w:rsid w:val="00CA4D2D"/>
    <w:rsid w:val="00CA6788"/>
    <w:rsid w:val="00CA6D01"/>
    <w:rsid w:val="00CB053B"/>
    <w:rsid w:val="00CB0686"/>
    <w:rsid w:val="00CB2558"/>
    <w:rsid w:val="00CB30AF"/>
    <w:rsid w:val="00CB506A"/>
    <w:rsid w:val="00CB51C1"/>
    <w:rsid w:val="00CB531A"/>
    <w:rsid w:val="00CB5637"/>
    <w:rsid w:val="00CB591B"/>
    <w:rsid w:val="00CB5E0E"/>
    <w:rsid w:val="00CB5E15"/>
    <w:rsid w:val="00CB74E1"/>
    <w:rsid w:val="00CB7AD5"/>
    <w:rsid w:val="00CB7CB7"/>
    <w:rsid w:val="00CC1926"/>
    <w:rsid w:val="00CC2139"/>
    <w:rsid w:val="00CC2226"/>
    <w:rsid w:val="00CC2643"/>
    <w:rsid w:val="00CC2B3A"/>
    <w:rsid w:val="00CC40D7"/>
    <w:rsid w:val="00CC480D"/>
    <w:rsid w:val="00CC702D"/>
    <w:rsid w:val="00CC74C2"/>
    <w:rsid w:val="00CC79E1"/>
    <w:rsid w:val="00CC7F44"/>
    <w:rsid w:val="00CD0F78"/>
    <w:rsid w:val="00CD1840"/>
    <w:rsid w:val="00CD233E"/>
    <w:rsid w:val="00CD31E5"/>
    <w:rsid w:val="00CD34BB"/>
    <w:rsid w:val="00CD3E5B"/>
    <w:rsid w:val="00CD45E8"/>
    <w:rsid w:val="00CD517D"/>
    <w:rsid w:val="00CD62C4"/>
    <w:rsid w:val="00CD722A"/>
    <w:rsid w:val="00CD7DDD"/>
    <w:rsid w:val="00CE047C"/>
    <w:rsid w:val="00CE1A5C"/>
    <w:rsid w:val="00CE21B8"/>
    <w:rsid w:val="00CE5004"/>
    <w:rsid w:val="00CE5D60"/>
    <w:rsid w:val="00CE7B96"/>
    <w:rsid w:val="00CF1F63"/>
    <w:rsid w:val="00CF1FC1"/>
    <w:rsid w:val="00CF2B53"/>
    <w:rsid w:val="00CF4820"/>
    <w:rsid w:val="00CF6485"/>
    <w:rsid w:val="00CF6676"/>
    <w:rsid w:val="00CF6BAF"/>
    <w:rsid w:val="00CF6E9E"/>
    <w:rsid w:val="00CF6F9B"/>
    <w:rsid w:val="00CF704A"/>
    <w:rsid w:val="00CF77B5"/>
    <w:rsid w:val="00CF7C22"/>
    <w:rsid w:val="00CF7F02"/>
    <w:rsid w:val="00CF7FC2"/>
    <w:rsid w:val="00D00940"/>
    <w:rsid w:val="00D00A06"/>
    <w:rsid w:val="00D00D91"/>
    <w:rsid w:val="00D00F18"/>
    <w:rsid w:val="00D01340"/>
    <w:rsid w:val="00D01865"/>
    <w:rsid w:val="00D02A36"/>
    <w:rsid w:val="00D03188"/>
    <w:rsid w:val="00D03231"/>
    <w:rsid w:val="00D040D0"/>
    <w:rsid w:val="00D06B17"/>
    <w:rsid w:val="00D06FE8"/>
    <w:rsid w:val="00D10DE8"/>
    <w:rsid w:val="00D11320"/>
    <w:rsid w:val="00D11AC9"/>
    <w:rsid w:val="00D12F3B"/>
    <w:rsid w:val="00D15203"/>
    <w:rsid w:val="00D155E7"/>
    <w:rsid w:val="00D17E37"/>
    <w:rsid w:val="00D20B08"/>
    <w:rsid w:val="00D20EE2"/>
    <w:rsid w:val="00D22EF9"/>
    <w:rsid w:val="00D23A70"/>
    <w:rsid w:val="00D23D04"/>
    <w:rsid w:val="00D23FA4"/>
    <w:rsid w:val="00D24591"/>
    <w:rsid w:val="00D247A1"/>
    <w:rsid w:val="00D2497F"/>
    <w:rsid w:val="00D25927"/>
    <w:rsid w:val="00D25B2C"/>
    <w:rsid w:val="00D26D9E"/>
    <w:rsid w:val="00D26F49"/>
    <w:rsid w:val="00D27A82"/>
    <w:rsid w:val="00D31F9B"/>
    <w:rsid w:val="00D322BF"/>
    <w:rsid w:val="00D32534"/>
    <w:rsid w:val="00D33D00"/>
    <w:rsid w:val="00D33D19"/>
    <w:rsid w:val="00D33D98"/>
    <w:rsid w:val="00D341A1"/>
    <w:rsid w:val="00D342F1"/>
    <w:rsid w:val="00D358A3"/>
    <w:rsid w:val="00D35F36"/>
    <w:rsid w:val="00D36D20"/>
    <w:rsid w:val="00D36E98"/>
    <w:rsid w:val="00D36F8E"/>
    <w:rsid w:val="00D3771E"/>
    <w:rsid w:val="00D379A5"/>
    <w:rsid w:val="00D406B5"/>
    <w:rsid w:val="00D40ACC"/>
    <w:rsid w:val="00D4283E"/>
    <w:rsid w:val="00D43670"/>
    <w:rsid w:val="00D43C66"/>
    <w:rsid w:val="00D45B18"/>
    <w:rsid w:val="00D45B73"/>
    <w:rsid w:val="00D468A6"/>
    <w:rsid w:val="00D46C73"/>
    <w:rsid w:val="00D47314"/>
    <w:rsid w:val="00D47E93"/>
    <w:rsid w:val="00D505BC"/>
    <w:rsid w:val="00D51093"/>
    <w:rsid w:val="00D522B9"/>
    <w:rsid w:val="00D52D78"/>
    <w:rsid w:val="00D53008"/>
    <w:rsid w:val="00D5455C"/>
    <w:rsid w:val="00D55849"/>
    <w:rsid w:val="00D56599"/>
    <w:rsid w:val="00D60376"/>
    <w:rsid w:val="00D60744"/>
    <w:rsid w:val="00D6188B"/>
    <w:rsid w:val="00D618EE"/>
    <w:rsid w:val="00D61BE4"/>
    <w:rsid w:val="00D62487"/>
    <w:rsid w:val="00D627F7"/>
    <w:rsid w:val="00D62854"/>
    <w:rsid w:val="00D62E0A"/>
    <w:rsid w:val="00D62EE1"/>
    <w:rsid w:val="00D63702"/>
    <w:rsid w:val="00D641C2"/>
    <w:rsid w:val="00D6478A"/>
    <w:rsid w:val="00D64C33"/>
    <w:rsid w:val="00D64DD2"/>
    <w:rsid w:val="00D655CE"/>
    <w:rsid w:val="00D65CDF"/>
    <w:rsid w:val="00D6622F"/>
    <w:rsid w:val="00D664BE"/>
    <w:rsid w:val="00D66686"/>
    <w:rsid w:val="00D66851"/>
    <w:rsid w:val="00D668CE"/>
    <w:rsid w:val="00D675F6"/>
    <w:rsid w:val="00D703E9"/>
    <w:rsid w:val="00D70729"/>
    <w:rsid w:val="00D718A3"/>
    <w:rsid w:val="00D719F4"/>
    <w:rsid w:val="00D723A0"/>
    <w:rsid w:val="00D72671"/>
    <w:rsid w:val="00D72DBB"/>
    <w:rsid w:val="00D73266"/>
    <w:rsid w:val="00D7412E"/>
    <w:rsid w:val="00D747B4"/>
    <w:rsid w:val="00D75B6A"/>
    <w:rsid w:val="00D76281"/>
    <w:rsid w:val="00D762DA"/>
    <w:rsid w:val="00D76380"/>
    <w:rsid w:val="00D772B9"/>
    <w:rsid w:val="00D801E7"/>
    <w:rsid w:val="00D8081A"/>
    <w:rsid w:val="00D81809"/>
    <w:rsid w:val="00D81914"/>
    <w:rsid w:val="00D835DE"/>
    <w:rsid w:val="00D83DAA"/>
    <w:rsid w:val="00D83EFB"/>
    <w:rsid w:val="00D84BD3"/>
    <w:rsid w:val="00D86169"/>
    <w:rsid w:val="00D8644C"/>
    <w:rsid w:val="00D86B71"/>
    <w:rsid w:val="00D9410F"/>
    <w:rsid w:val="00D95C68"/>
    <w:rsid w:val="00D95DC6"/>
    <w:rsid w:val="00D965DE"/>
    <w:rsid w:val="00D96D84"/>
    <w:rsid w:val="00DA03CC"/>
    <w:rsid w:val="00DA0CB6"/>
    <w:rsid w:val="00DA1669"/>
    <w:rsid w:val="00DA254E"/>
    <w:rsid w:val="00DA297D"/>
    <w:rsid w:val="00DA3079"/>
    <w:rsid w:val="00DA3697"/>
    <w:rsid w:val="00DA3FB6"/>
    <w:rsid w:val="00DA4B2B"/>
    <w:rsid w:val="00DA50FA"/>
    <w:rsid w:val="00DA55F3"/>
    <w:rsid w:val="00DA7FE2"/>
    <w:rsid w:val="00DB1583"/>
    <w:rsid w:val="00DB1EEC"/>
    <w:rsid w:val="00DB2109"/>
    <w:rsid w:val="00DB261B"/>
    <w:rsid w:val="00DB3117"/>
    <w:rsid w:val="00DB3528"/>
    <w:rsid w:val="00DB3B0A"/>
    <w:rsid w:val="00DB3B79"/>
    <w:rsid w:val="00DB515B"/>
    <w:rsid w:val="00DB53FE"/>
    <w:rsid w:val="00DB5A9A"/>
    <w:rsid w:val="00DB5F38"/>
    <w:rsid w:val="00DB7B47"/>
    <w:rsid w:val="00DC0C72"/>
    <w:rsid w:val="00DC1183"/>
    <w:rsid w:val="00DC17B7"/>
    <w:rsid w:val="00DC1B19"/>
    <w:rsid w:val="00DC1C9F"/>
    <w:rsid w:val="00DC28A6"/>
    <w:rsid w:val="00DC2B6A"/>
    <w:rsid w:val="00DC4BB9"/>
    <w:rsid w:val="00DC4E69"/>
    <w:rsid w:val="00DC5249"/>
    <w:rsid w:val="00DC537C"/>
    <w:rsid w:val="00DC690D"/>
    <w:rsid w:val="00DC6E7F"/>
    <w:rsid w:val="00DC7706"/>
    <w:rsid w:val="00DD0A50"/>
    <w:rsid w:val="00DD196E"/>
    <w:rsid w:val="00DD227C"/>
    <w:rsid w:val="00DD5061"/>
    <w:rsid w:val="00DD519B"/>
    <w:rsid w:val="00DD59B4"/>
    <w:rsid w:val="00DD6378"/>
    <w:rsid w:val="00DD77A5"/>
    <w:rsid w:val="00DE0500"/>
    <w:rsid w:val="00DE09EE"/>
    <w:rsid w:val="00DE1405"/>
    <w:rsid w:val="00DE6B79"/>
    <w:rsid w:val="00DF0451"/>
    <w:rsid w:val="00DF0CA9"/>
    <w:rsid w:val="00DF0EB9"/>
    <w:rsid w:val="00DF1635"/>
    <w:rsid w:val="00DF2BB3"/>
    <w:rsid w:val="00DF49DA"/>
    <w:rsid w:val="00DF5710"/>
    <w:rsid w:val="00DF5928"/>
    <w:rsid w:val="00DF6303"/>
    <w:rsid w:val="00DF650B"/>
    <w:rsid w:val="00DF6E7B"/>
    <w:rsid w:val="00DF701F"/>
    <w:rsid w:val="00DF7527"/>
    <w:rsid w:val="00DF7629"/>
    <w:rsid w:val="00E00BA2"/>
    <w:rsid w:val="00E0147A"/>
    <w:rsid w:val="00E01FA4"/>
    <w:rsid w:val="00E02610"/>
    <w:rsid w:val="00E02855"/>
    <w:rsid w:val="00E02FFD"/>
    <w:rsid w:val="00E03291"/>
    <w:rsid w:val="00E04AAE"/>
    <w:rsid w:val="00E05731"/>
    <w:rsid w:val="00E058B4"/>
    <w:rsid w:val="00E05DDB"/>
    <w:rsid w:val="00E06839"/>
    <w:rsid w:val="00E0694B"/>
    <w:rsid w:val="00E071AA"/>
    <w:rsid w:val="00E07D09"/>
    <w:rsid w:val="00E12100"/>
    <w:rsid w:val="00E12440"/>
    <w:rsid w:val="00E13FC0"/>
    <w:rsid w:val="00E200BF"/>
    <w:rsid w:val="00E201E3"/>
    <w:rsid w:val="00E2030D"/>
    <w:rsid w:val="00E2249D"/>
    <w:rsid w:val="00E22634"/>
    <w:rsid w:val="00E2486C"/>
    <w:rsid w:val="00E248AB"/>
    <w:rsid w:val="00E249E5"/>
    <w:rsid w:val="00E24AE9"/>
    <w:rsid w:val="00E24DBC"/>
    <w:rsid w:val="00E25C62"/>
    <w:rsid w:val="00E25E1E"/>
    <w:rsid w:val="00E27868"/>
    <w:rsid w:val="00E279CB"/>
    <w:rsid w:val="00E27CDA"/>
    <w:rsid w:val="00E30C6A"/>
    <w:rsid w:val="00E32110"/>
    <w:rsid w:val="00E32135"/>
    <w:rsid w:val="00E329BD"/>
    <w:rsid w:val="00E334BA"/>
    <w:rsid w:val="00E34C4E"/>
    <w:rsid w:val="00E3536F"/>
    <w:rsid w:val="00E35918"/>
    <w:rsid w:val="00E35FEE"/>
    <w:rsid w:val="00E400F3"/>
    <w:rsid w:val="00E40649"/>
    <w:rsid w:val="00E41B79"/>
    <w:rsid w:val="00E41BF4"/>
    <w:rsid w:val="00E41D2B"/>
    <w:rsid w:val="00E43901"/>
    <w:rsid w:val="00E43F10"/>
    <w:rsid w:val="00E454C3"/>
    <w:rsid w:val="00E4676C"/>
    <w:rsid w:val="00E46D31"/>
    <w:rsid w:val="00E46F59"/>
    <w:rsid w:val="00E474DC"/>
    <w:rsid w:val="00E47A0B"/>
    <w:rsid w:val="00E5101B"/>
    <w:rsid w:val="00E510DE"/>
    <w:rsid w:val="00E51A8D"/>
    <w:rsid w:val="00E5324D"/>
    <w:rsid w:val="00E53B8D"/>
    <w:rsid w:val="00E54280"/>
    <w:rsid w:val="00E549C8"/>
    <w:rsid w:val="00E549FF"/>
    <w:rsid w:val="00E558D7"/>
    <w:rsid w:val="00E562A5"/>
    <w:rsid w:val="00E57CEB"/>
    <w:rsid w:val="00E60524"/>
    <w:rsid w:val="00E606B5"/>
    <w:rsid w:val="00E61E8C"/>
    <w:rsid w:val="00E6325B"/>
    <w:rsid w:val="00E635C6"/>
    <w:rsid w:val="00E63720"/>
    <w:rsid w:val="00E63AEE"/>
    <w:rsid w:val="00E63BFD"/>
    <w:rsid w:val="00E640D7"/>
    <w:rsid w:val="00E65ABC"/>
    <w:rsid w:val="00E65B72"/>
    <w:rsid w:val="00E666B4"/>
    <w:rsid w:val="00E667B9"/>
    <w:rsid w:val="00E668E4"/>
    <w:rsid w:val="00E6695F"/>
    <w:rsid w:val="00E70306"/>
    <w:rsid w:val="00E70D9B"/>
    <w:rsid w:val="00E724DB"/>
    <w:rsid w:val="00E72826"/>
    <w:rsid w:val="00E72853"/>
    <w:rsid w:val="00E73059"/>
    <w:rsid w:val="00E73BE4"/>
    <w:rsid w:val="00E73DBA"/>
    <w:rsid w:val="00E7416A"/>
    <w:rsid w:val="00E74644"/>
    <w:rsid w:val="00E74877"/>
    <w:rsid w:val="00E758C3"/>
    <w:rsid w:val="00E75C37"/>
    <w:rsid w:val="00E76C90"/>
    <w:rsid w:val="00E76CDC"/>
    <w:rsid w:val="00E76ED9"/>
    <w:rsid w:val="00E8072A"/>
    <w:rsid w:val="00E817FB"/>
    <w:rsid w:val="00E83821"/>
    <w:rsid w:val="00E8499B"/>
    <w:rsid w:val="00E84A03"/>
    <w:rsid w:val="00E85A99"/>
    <w:rsid w:val="00E85D41"/>
    <w:rsid w:val="00E86A36"/>
    <w:rsid w:val="00E87295"/>
    <w:rsid w:val="00E900C5"/>
    <w:rsid w:val="00E906ED"/>
    <w:rsid w:val="00E90B53"/>
    <w:rsid w:val="00E90D41"/>
    <w:rsid w:val="00E90D48"/>
    <w:rsid w:val="00E915DA"/>
    <w:rsid w:val="00E938DC"/>
    <w:rsid w:val="00E93B1B"/>
    <w:rsid w:val="00E93C15"/>
    <w:rsid w:val="00E96972"/>
    <w:rsid w:val="00E96AB9"/>
    <w:rsid w:val="00E96C1A"/>
    <w:rsid w:val="00E97A1D"/>
    <w:rsid w:val="00E97C47"/>
    <w:rsid w:val="00EA2D11"/>
    <w:rsid w:val="00EA3431"/>
    <w:rsid w:val="00EA38B9"/>
    <w:rsid w:val="00EA4073"/>
    <w:rsid w:val="00EA4530"/>
    <w:rsid w:val="00EA5597"/>
    <w:rsid w:val="00EA5882"/>
    <w:rsid w:val="00EA5A2E"/>
    <w:rsid w:val="00EA60CD"/>
    <w:rsid w:val="00EA6E44"/>
    <w:rsid w:val="00EA7B32"/>
    <w:rsid w:val="00EB00C5"/>
    <w:rsid w:val="00EB08F6"/>
    <w:rsid w:val="00EB0CA3"/>
    <w:rsid w:val="00EB2B72"/>
    <w:rsid w:val="00EB3AB9"/>
    <w:rsid w:val="00EB3B69"/>
    <w:rsid w:val="00EB429D"/>
    <w:rsid w:val="00EB48ED"/>
    <w:rsid w:val="00EB536E"/>
    <w:rsid w:val="00EB5A8C"/>
    <w:rsid w:val="00EB5FF5"/>
    <w:rsid w:val="00EB69A6"/>
    <w:rsid w:val="00EB728F"/>
    <w:rsid w:val="00EB7C59"/>
    <w:rsid w:val="00EB7EDF"/>
    <w:rsid w:val="00EC0728"/>
    <w:rsid w:val="00EC1AE2"/>
    <w:rsid w:val="00EC2E9F"/>
    <w:rsid w:val="00EC37FF"/>
    <w:rsid w:val="00EC3BDB"/>
    <w:rsid w:val="00EC4E06"/>
    <w:rsid w:val="00EC5150"/>
    <w:rsid w:val="00EC65A9"/>
    <w:rsid w:val="00EC7183"/>
    <w:rsid w:val="00EC7C17"/>
    <w:rsid w:val="00ED00AC"/>
    <w:rsid w:val="00ED034A"/>
    <w:rsid w:val="00ED0F9B"/>
    <w:rsid w:val="00ED1002"/>
    <w:rsid w:val="00ED176D"/>
    <w:rsid w:val="00ED249C"/>
    <w:rsid w:val="00ED2AC4"/>
    <w:rsid w:val="00ED3588"/>
    <w:rsid w:val="00ED4F6E"/>
    <w:rsid w:val="00ED6453"/>
    <w:rsid w:val="00ED66CE"/>
    <w:rsid w:val="00ED7B98"/>
    <w:rsid w:val="00EE12E3"/>
    <w:rsid w:val="00EE1A98"/>
    <w:rsid w:val="00EE200D"/>
    <w:rsid w:val="00EE24F7"/>
    <w:rsid w:val="00EE2CDA"/>
    <w:rsid w:val="00EE37FC"/>
    <w:rsid w:val="00EE3CE7"/>
    <w:rsid w:val="00EE436A"/>
    <w:rsid w:val="00EE4411"/>
    <w:rsid w:val="00EE49EA"/>
    <w:rsid w:val="00EE5173"/>
    <w:rsid w:val="00EE5793"/>
    <w:rsid w:val="00EE5821"/>
    <w:rsid w:val="00EE5FA3"/>
    <w:rsid w:val="00EE5FB6"/>
    <w:rsid w:val="00EE610C"/>
    <w:rsid w:val="00EE636D"/>
    <w:rsid w:val="00EF2E41"/>
    <w:rsid w:val="00EF3719"/>
    <w:rsid w:val="00EF3FA4"/>
    <w:rsid w:val="00EF433C"/>
    <w:rsid w:val="00EF46A5"/>
    <w:rsid w:val="00EF4730"/>
    <w:rsid w:val="00EF50A2"/>
    <w:rsid w:val="00EF5BAB"/>
    <w:rsid w:val="00EF62D0"/>
    <w:rsid w:val="00EF6E47"/>
    <w:rsid w:val="00EF784A"/>
    <w:rsid w:val="00EF795A"/>
    <w:rsid w:val="00EF797C"/>
    <w:rsid w:val="00F00013"/>
    <w:rsid w:val="00F00D19"/>
    <w:rsid w:val="00F00D29"/>
    <w:rsid w:val="00F0101F"/>
    <w:rsid w:val="00F015C6"/>
    <w:rsid w:val="00F015CF"/>
    <w:rsid w:val="00F01698"/>
    <w:rsid w:val="00F01A54"/>
    <w:rsid w:val="00F02407"/>
    <w:rsid w:val="00F02505"/>
    <w:rsid w:val="00F026BF"/>
    <w:rsid w:val="00F03279"/>
    <w:rsid w:val="00F03696"/>
    <w:rsid w:val="00F036CD"/>
    <w:rsid w:val="00F04121"/>
    <w:rsid w:val="00F0424E"/>
    <w:rsid w:val="00F051F8"/>
    <w:rsid w:val="00F063F0"/>
    <w:rsid w:val="00F0674A"/>
    <w:rsid w:val="00F07E70"/>
    <w:rsid w:val="00F10026"/>
    <w:rsid w:val="00F13FBF"/>
    <w:rsid w:val="00F1456E"/>
    <w:rsid w:val="00F14D31"/>
    <w:rsid w:val="00F15601"/>
    <w:rsid w:val="00F1563C"/>
    <w:rsid w:val="00F1603B"/>
    <w:rsid w:val="00F16924"/>
    <w:rsid w:val="00F172DE"/>
    <w:rsid w:val="00F17E27"/>
    <w:rsid w:val="00F20D72"/>
    <w:rsid w:val="00F220A2"/>
    <w:rsid w:val="00F227B9"/>
    <w:rsid w:val="00F2320F"/>
    <w:rsid w:val="00F2333A"/>
    <w:rsid w:val="00F23DA2"/>
    <w:rsid w:val="00F25629"/>
    <w:rsid w:val="00F2638E"/>
    <w:rsid w:val="00F30C39"/>
    <w:rsid w:val="00F33763"/>
    <w:rsid w:val="00F33996"/>
    <w:rsid w:val="00F3448E"/>
    <w:rsid w:val="00F3449E"/>
    <w:rsid w:val="00F3509B"/>
    <w:rsid w:val="00F35951"/>
    <w:rsid w:val="00F35CA6"/>
    <w:rsid w:val="00F36466"/>
    <w:rsid w:val="00F36EEE"/>
    <w:rsid w:val="00F377DD"/>
    <w:rsid w:val="00F40892"/>
    <w:rsid w:val="00F435ED"/>
    <w:rsid w:val="00F43F7D"/>
    <w:rsid w:val="00F443EF"/>
    <w:rsid w:val="00F4519A"/>
    <w:rsid w:val="00F46561"/>
    <w:rsid w:val="00F476B3"/>
    <w:rsid w:val="00F505C0"/>
    <w:rsid w:val="00F516D0"/>
    <w:rsid w:val="00F521F8"/>
    <w:rsid w:val="00F529D5"/>
    <w:rsid w:val="00F530A4"/>
    <w:rsid w:val="00F531A6"/>
    <w:rsid w:val="00F53E4F"/>
    <w:rsid w:val="00F5624B"/>
    <w:rsid w:val="00F5629D"/>
    <w:rsid w:val="00F5683D"/>
    <w:rsid w:val="00F573B5"/>
    <w:rsid w:val="00F57AC2"/>
    <w:rsid w:val="00F600AC"/>
    <w:rsid w:val="00F606FD"/>
    <w:rsid w:val="00F6249A"/>
    <w:rsid w:val="00F62556"/>
    <w:rsid w:val="00F62873"/>
    <w:rsid w:val="00F63E47"/>
    <w:rsid w:val="00F64EDB"/>
    <w:rsid w:val="00F65B18"/>
    <w:rsid w:val="00F65C42"/>
    <w:rsid w:val="00F66DF3"/>
    <w:rsid w:val="00F67876"/>
    <w:rsid w:val="00F70919"/>
    <w:rsid w:val="00F71555"/>
    <w:rsid w:val="00F716B4"/>
    <w:rsid w:val="00F71A58"/>
    <w:rsid w:val="00F7257D"/>
    <w:rsid w:val="00F72B02"/>
    <w:rsid w:val="00F72FDA"/>
    <w:rsid w:val="00F735F4"/>
    <w:rsid w:val="00F738D9"/>
    <w:rsid w:val="00F73976"/>
    <w:rsid w:val="00F7419E"/>
    <w:rsid w:val="00F745E9"/>
    <w:rsid w:val="00F74791"/>
    <w:rsid w:val="00F75C23"/>
    <w:rsid w:val="00F76108"/>
    <w:rsid w:val="00F76CCD"/>
    <w:rsid w:val="00F770F5"/>
    <w:rsid w:val="00F80512"/>
    <w:rsid w:val="00F80EEB"/>
    <w:rsid w:val="00F84247"/>
    <w:rsid w:val="00F84E5B"/>
    <w:rsid w:val="00F85266"/>
    <w:rsid w:val="00F85764"/>
    <w:rsid w:val="00F86310"/>
    <w:rsid w:val="00F86C62"/>
    <w:rsid w:val="00F9013D"/>
    <w:rsid w:val="00F903E7"/>
    <w:rsid w:val="00F907AB"/>
    <w:rsid w:val="00F90B90"/>
    <w:rsid w:val="00F90CF5"/>
    <w:rsid w:val="00F90E0C"/>
    <w:rsid w:val="00F9369B"/>
    <w:rsid w:val="00F944BA"/>
    <w:rsid w:val="00F9560A"/>
    <w:rsid w:val="00F95E65"/>
    <w:rsid w:val="00F96232"/>
    <w:rsid w:val="00F96784"/>
    <w:rsid w:val="00F969D0"/>
    <w:rsid w:val="00F96ED2"/>
    <w:rsid w:val="00F96F29"/>
    <w:rsid w:val="00F97272"/>
    <w:rsid w:val="00F9761E"/>
    <w:rsid w:val="00F97E60"/>
    <w:rsid w:val="00FA0937"/>
    <w:rsid w:val="00FA0D38"/>
    <w:rsid w:val="00FA128C"/>
    <w:rsid w:val="00FA2288"/>
    <w:rsid w:val="00FA3077"/>
    <w:rsid w:val="00FA327F"/>
    <w:rsid w:val="00FA4C72"/>
    <w:rsid w:val="00FA4E6C"/>
    <w:rsid w:val="00FA53DB"/>
    <w:rsid w:val="00FA59DE"/>
    <w:rsid w:val="00FA61D4"/>
    <w:rsid w:val="00FA69FE"/>
    <w:rsid w:val="00FA6F03"/>
    <w:rsid w:val="00FA7AB4"/>
    <w:rsid w:val="00FB0B78"/>
    <w:rsid w:val="00FB0D6D"/>
    <w:rsid w:val="00FB101E"/>
    <w:rsid w:val="00FB102E"/>
    <w:rsid w:val="00FB114F"/>
    <w:rsid w:val="00FB130C"/>
    <w:rsid w:val="00FB163D"/>
    <w:rsid w:val="00FB16CE"/>
    <w:rsid w:val="00FB1F66"/>
    <w:rsid w:val="00FB2CE4"/>
    <w:rsid w:val="00FB4109"/>
    <w:rsid w:val="00FB45D9"/>
    <w:rsid w:val="00FB47C8"/>
    <w:rsid w:val="00FB509B"/>
    <w:rsid w:val="00FB56E3"/>
    <w:rsid w:val="00FC0CE1"/>
    <w:rsid w:val="00FC1405"/>
    <w:rsid w:val="00FC16DE"/>
    <w:rsid w:val="00FC3216"/>
    <w:rsid w:val="00FC323F"/>
    <w:rsid w:val="00FC500E"/>
    <w:rsid w:val="00FC53B3"/>
    <w:rsid w:val="00FC5581"/>
    <w:rsid w:val="00FC5616"/>
    <w:rsid w:val="00FC6773"/>
    <w:rsid w:val="00FC7B6E"/>
    <w:rsid w:val="00FC7F48"/>
    <w:rsid w:val="00FD1314"/>
    <w:rsid w:val="00FD149C"/>
    <w:rsid w:val="00FD1568"/>
    <w:rsid w:val="00FD3C7C"/>
    <w:rsid w:val="00FD3D97"/>
    <w:rsid w:val="00FD3F34"/>
    <w:rsid w:val="00FD45C6"/>
    <w:rsid w:val="00FD4F1C"/>
    <w:rsid w:val="00FD50B8"/>
    <w:rsid w:val="00FD57E6"/>
    <w:rsid w:val="00FD6727"/>
    <w:rsid w:val="00FD6952"/>
    <w:rsid w:val="00FD704B"/>
    <w:rsid w:val="00FD7052"/>
    <w:rsid w:val="00FD75E3"/>
    <w:rsid w:val="00FD7718"/>
    <w:rsid w:val="00FE0005"/>
    <w:rsid w:val="00FE1707"/>
    <w:rsid w:val="00FE25DA"/>
    <w:rsid w:val="00FE2C20"/>
    <w:rsid w:val="00FE32D7"/>
    <w:rsid w:val="00FE3455"/>
    <w:rsid w:val="00FE3543"/>
    <w:rsid w:val="00FE4921"/>
    <w:rsid w:val="00FE5A21"/>
    <w:rsid w:val="00FE65FA"/>
    <w:rsid w:val="00FE6668"/>
    <w:rsid w:val="00FE7B02"/>
    <w:rsid w:val="00FE7C4F"/>
    <w:rsid w:val="00FE7D71"/>
    <w:rsid w:val="00FF1C4E"/>
    <w:rsid w:val="00FF1CE2"/>
    <w:rsid w:val="00FF2468"/>
    <w:rsid w:val="00FF4234"/>
    <w:rsid w:val="00FF6052"/>
    <w:rsid w:val="00FF7553"/>
    <w:rsid w:val="00FF7AA0"/>
  </w:rsids>
  <m:mathPr>
    <m:mathFont m:val="AR ADGothicJP Medium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  <w:lsdException w:name="Normal (Web)" w:uiPriority="99"/>
    <w:lsdException w:name="Balloon Text" w:uiPriority="99"/>
  </w:latentStyles>
  <w:style w:type="paragraph" w:default="1" w:styleId="Normal">
    <w:name w:val="Normal"/>
    <w:qFormat/>
    <w:rsid w:val="00D60E1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52D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FF3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link w:val="BalloonText"/>
    <w:uiPriority w:val="99"/>
    <w:semiHidden/>
    <w:rsid w:val="00417FF3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link w:val="BalloonText"/>
    <w:uiPriority w:val="99"/>
    <w:semiHidden/>
    <w:rsid w:val="00417FF3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link w:val="BalloonText"/>
    <w:uiPriority w:val="99"/>
    <w:semiHidden/>
    <w:rsid w:val="00417FF3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link w:val="BalloonText"/>
    <w:uiPriority w:val="99"/>
    <w:semiHidden/>
    <w:rsid w:val="00417FF3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link w:val="BalloonText"/>
    <w:uiPriority w:val="99"/>
    <w:semiHidden/>
    <w:rsid w:val="00977A92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link w:val="BalloonText"/>
    <w:uiPriority w:val="99"/>
    <w:semiHidden/>
    <w:rsid w:val="00977A92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52D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B329A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29A"/>
    <w:rPr>
      <w:rFonts w:ascii="Lucida Grande" w:hAnsi="Lucida Grande"/>
    </w:rPr>
  </w:style>
  <w:style w:type="paragraph" w:styleId="EndnoteText">
    <w:name w:val="endnote text"/>
    <w:basedOn w:val="Normal"/>
    <w:link w:val="EndnoteTextChar"/>
    <w:rsid w:val="00ED4F6E"/>
  </w:style>
  <w:style w:type="character" w:customStyle="1" w:styleId="EndnoteTextChar">
    <w:name w:val="Endnote Text Char"/>
    <w:basedOn w:val="DefaultParagraphFont"/>
    <w:link w:val="EndnoteText"/>
    <w:rsid w:val="00ED4F6E"/>
  </w:style>
  <w:style w:type="character" w:styleId="EndnoteReference">
    <w:name w:val="endnote reference"/>
    <w:basedOn w:val="DefaultParagraphFont"/>
    <w:rsid w:val="00ED4F6E"/>
    <w:rPr>
      <w:vertAlign w:val="superscript"/>
    </w:rPr>
  </w:style>
  <w:style w:type="paragraph" w:styleId="FootnoteText">
    <w:name w:val="footnote text"/>
    <w:basedOn w:val="Normal"/>
    <w:link w:val="FootnoteTextChar"/>
    <w:rsid w:val="00A66DD0"/>
  </w:style>
  <w:style w:type="character" w:customStyle="1" w:styleId="FootnoteTextChar">
    <w:name w:val="Footnote Text Char"/>
    <w:basedOn w:val="DefaultParagraphFont"/>
    <w:link w:val="FootnoteText"/>
    <w:rsid w:val="00A66DD0"/>
  </w:style>
  <w:style w:type="character" w:styleId="FootnoteReference">
    <w:name w:val="footnote reference"/>
    <w:basedOn w:val="DefaultParagraphFont"/>
    <w:rsid w:val="00A66DD0"/>
    <w:rPr>
      <w:vertAlign w:val="superscript"/>
    </w:rPr>
  </w:style>
  <w:style w:type="character" w:styleId="CommentReference">
    <w:name w:val="annotation reference"/>
    <w:basedOn w:val="DefaultParagraphFont"/>
    <w:rsid w:val="00A66DD0"/>
    <w:rPr>
      <w:sz w:val="18"/>
      <w:szCs w:val="18"/>
    </w:rPr>
  </w:style>
  <w:style w:type="paragraph" w:styleId="CommentText">
    <w:name w:val="annotation text"/>
    <w:basedOn w:val="Normal"/>
    <w:link w:val="CommentTextChar"/>
    <w:rsid w:val="00A66DD0"/>
  </w:style>
  <w:style w:type="character" w:customStyle="1" w:styleId="CommentTextChar">
    <w:name w:val="Comment Text Char"/>
    <w:basedOn w:val="DefaultParagraphFont"/>
    <w:link w:val="CommentText"/>
    <w:rsid w:val="00A66DD0"/>
  </w:style>
  <w:style w:type="paragraph" w:styleId="CommentSubject">
    <w:name w:val="annotation subject"/>
    <w:basedOn w:val="CommentText"/>
    <w:next w:val="CommentText"/>
    <w:link w:val="CommentSubjectChar"/>
    <w:rsid w:val="00A66D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66DD0"/>
    <w:rPr>
      <w:b/>
      <w:bCs/>
      <w:sz w:val="20"/>
      <w:szCs w:val="20"/>
    </w:rPr>
  </w:style>
  <w:style w:type="paragraph" w:styleId="Footer">
    <w:name w:val="footer"/>
    <w:basedOn w:val="Normal"/>
    <w:link w:val="FooterChar"/>
    <w:rsid w:val="00BC43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C43CD"/>
  </w:style>
  <w:style w:type="character" w:styleId="PageNumber">
    <w:name w:val="page number"/>
    <w:basedOn w:val="DefaultParagraphFont"/>
    <w:rsid w:val="00BC43CD"/>
  </w:style>
  <w:style w:type="paragraph" w:styleId="NormalWeb">
    <w:name w:val="Normal (Web)"/>
    <w:basedOn w:val="Normal"/>
    <w:uiPriority w:val="99"/>
    <w:rsid w:val="00927F4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rsid w:val="001128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128D8"/>
  </w:style>
  <w:style w:type="character" w:customStyle="1" w:styleId="licensedcontent">
    <w:name w:val="licensedcontent"/>
    <w:basedOn w:val="DefaultParagraphFont"/>
    <w:rsid w:val="00C65563"/>
  </w:style>
  <w:style w:type="character" w:styleId="Hyperlink">
    <w:name w:val="Hyperlink"/>
    <w:basedOn w:val="DefaultParagraphFont"/>
    <w:uiPriority w:val="99"/>
    <w:rsid w:val="00C6556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655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5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2491</Words>
  <Characters>12210</Characters>
  <Application>Microsoft Macintosh Word</Application>
  <DocSecurity>0</DocSecurity>
  <Lines>249</Lines>
  <Paragraphs>39</Paragraphs>
  <ScaleCrop>false</ScaleCrop>
  <LinksUpToDate>false</LinksUpToDate>
  <CharactersWithSpaces>17442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Padoan</dc:creator>
  <cp:keywords/>
  <cp:lastModifiedBy>Amanda Padoan</cp:lastModifiedBy>
  <cp:revision>2</cp:revision>
  <cp:lastPrinted>2017-02-21T11:28:00Z</cp:lastPrinted>
  <dcterms:created xsi:type="dcterms:W3CDTF">2017-05-03T16:49:00Z</dcterms:created>
  <dcterms:modified xsi:type="dcterms:W3CDTF">2017-05-03T16:49:00Z</dcterms:modified>
</cp:coreProperties>
</file>