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E7C6D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Договор возмездного оказания услуг</w:t>
      </w:r>
    </w:p>
    <w:p w14:paraId="64D82747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на получение решения банка</w:t>
      </w:r>
    </w:p>
    <w:p w14:paraId="5367CC26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b/>
          <w:i/>
          <w:sz w:val="20"/>
          <w:szCs w:val="20"/>
        </w:rPr>
      </w:pPr>
      <w:r>
        <w:rPr>
          <w:b/>
          <w:sz w:val="20"/>
          <w:szCs w:val="20"/>
        </w:rPr>
        <w:t>о предоставлении кредитных средств</w:t>
      </w:r>
    </w:p>
    <w:p w14:paraId="73FAA2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>
        <w:t>г. Екатеринбург                                                                                                                              20.11.2025 г.</w:t>
      </w:r>
    </w:p>
    <w:p w14:paraId="612E449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8C508E1">
      <w:pPr>
        <w:spacing w:after="0" w:line="240" w:lineRule="auto"/>
        <w:ind w:firstLine="426"/>
        <w:jc w:val="center"/>
        <w:rPr>
          <w:rFonts w:ascii="Times New Roman" w:hAnsi="Times New Roman" w:cs="Times New Roman"/>
          <w:sz w:val="20"/>
          <w:szCs w:val="20"/>
        </w:rPr>
      </w:pPr>
      <w:r>
        <w:t>Лобов Илья Олегович именуемый(ая) в дальнейшем «Клиент, Заказчик», с одной стороны и плательщик налога на профессиональный доход Лобов Илья Олегович именуемый(ая) в дальнейшем «Риелтор, Исполнитель», и ДомосКлаб в лице Индивидуального предпринимателя Лебедева Владимира Сергеевича ИНН 661403691325, именуемый далее «ДомосКлаб», а при совместном упоминании, именуемые «Стороны», заключили настоящий договор о нижеследующем:</w:t>
      </w:r>
    </w:p>
    <w:p w14:paraId="0CEEE2CB">
      <w:pPr>
        <w:spacing w:after="0" w:line="240" w:lineRule="auto"/>
        <w:ind w:left="-142"/>
        <w:jc w:val="both"/>
        <w:rPr>
          <w:rFonts w:ascii="Times New Roman" w:hAnsi="Times New Roman" w:cs="Times New Roman"/>
          <w:sz w:val="20"/>
          <w:szCs w:val="20"/>
        </w:rPr>
      </w:pPr>
    </w:p>
    <w:p w14:paraId="1A505924">
      <w:pPr>
        <w:pStyle w:val="17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ПРЕДМЕТ ДОГОВОРА И СРОКИ ОКАНАНИЯ УСЛУГ</w:t>
      </w:r>
    </w:p>
    <w:p w14:paraId="5A3D8FD3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 обязуется оказать Заказчику услуги по консультированию Заказчика и помощи в оформлении анкеты на получение кредитных средств в банке(ах) в независимости от суммы, согласованной банком, по следующим параметрам:</w:t>
      </w:r>
    </w:p>
    <w:p w14:paraId="1DB04D21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Тип приобретаемой квартиры:</w:t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t xml:space="preserve"> ______________________________________________________________________</w:t>
      </w:r>
    </w:p>
    <w:p w14:paraId="13C2DE25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Параметры по ипотечной заявке: ___________________________________</w:t>
      </w:r>
      <w:r>
        <w:rPr>
          <w:rFonts w:ascii="Times New Roman" w:hAnsi="Times New Roman" w:cs="Times New Roman"/>
          <w:snapToGrid w:val="0"/>
          <w:sz w:val="20"/>
          <w:szCs w:val="20"/>
        </w:rPr>
        <w:t>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napToGrid w:val="0"/>
          <w:sz w:val="20"/>
          <w:szCs w:val="20"/>
        </w:rPr>
        <w:t>_____________</w:t>
      </w:r>
      <w:r>
        <w:rPr>
          <w:rFonts w:ascii="Times New Roman" w:hAnsi="Times New Roman" w:cs="Times New Roman"/>
          <w:sz w:val="20"/>
          <w:szCs w:val="20"/>
        </w:rPr>
        <w:t>____</w:t>
      </w:r>
    </w:p>
    <w:p w14:paraId="35D0E9A3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Стоимость приобретаемой квартиры _________________(_______________________________________) рублей;</w:t>
      </w:r>
    </w:p>
    <w:p w14:paraId="2A9FF4E6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Первоначальный взнос _____________________________(_______________________________________) рублей;</w:t>
      </w:r>
    </w:p>
    <w:p w14:paraId="5582D77F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Запрашиваемая сумма по ипотеке ____________________(_______________________________________) рублей;</w:t>
      </w:r>
    </w:p>
    <w:p w14:paraId="179208F8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Срок по кредитованию ______ лет.</w:t>
      </w:r>
    </w:p>
    <w:p w14:paraId="586EBFCD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Банки: __________________________________________________________________________________________</w:t>
      </w:r>
    </w:p>
    <w:p w14:paraId="527D175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Заказчик обязуется оплатить услуги Исполнителю в размере и в сроки, предусмотренные настоящим договором.</w:t>
      </w:r>
    </w:p>
    <w:p w14:paraId="23F65421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 обязуется оказать следующие услуги:</w:t>
      </w:r>
    </w:p>
    <w:p w14:paraId="3C064DC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Провести устную консультацию по условиям кредитования. </w:t>
      </w:r>
    </w:p>
    <w:p w14:paraId="58E3AD2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Помочь в оформлении анкеты для получения кредита в выбранном Заказчиком банке, указанным в настоящем договоре.</w:t>
      </w:r>
    </w:p>
    <w:p w14:paraId="31779348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Помочь в копировании документов, заполнении анкеты, а также при необходимости осуществить доставку и передачу сформированного Заказчиком пакета документов в банк.</w:t>
      </w:r>
    </w:p>
    <w:p w14:paraId="5359F544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За дополнительную плату оказать помощь в оформлении документов по трудовой занятости и платежеспособности Заказчика. </w:t>
      </w:r>
    </w:p>
    <w:p w14:paraId="3D230FD0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Исполнитель оказывает услуги Заказчику с момента получения от Заказчика необходимой информации и документов (анкета по форме банка, перечень документов, необходимых для рассмотрения анкеты Заемщика и т.д.) согласно требованиям банка. </w:t>
      </w:r>
    </w:p>
    <w:p w14:paraId="05227DCD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 случае, если в течение месяца с момента заключения сторонами настоящего договора от Заказчика к Исполнителю не поступит необходимая информация и документы необходимые для исполнения последним своих обязательств по договору, то внесенная Заказчиком оплата по нему останется у Исполнителя.</w:t>
      </w:r>
    </w:p>
    <w:p w14:paraId="642F9C4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419E4640">
      <w:pPr>
        <w:pStyle w:val="17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</w:rPr>
        <w:t xml:space="preserve">ДомосКлаб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74348D5">
      <w:pPr>
        <w:pStyle w:val="17"/>
        <w:tabs>
          <w:tab w:val="left" w:pos="426"/>
        </w:tabs>
        <w:autoSpaceDE w:val="0"/>
        <w:spacing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6FF9EA2D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ПРАВА И ОБЯЗАННОСТИ РИЕЛТОРА, ИСПОЛНИТЕЛЯ</w:t>
      </w:r>
    </w:p>
    <w:p w14:paraId="0C9C83FB">
      <w:pPr>
        <w:pStyle w:val="17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 обязуется оказывать услуги в объемах и сроках, определенных настоящим договором.</w:t>
      </w:r>
    </w:p>
    <w:p w14:paraId="01AE3032">
      <w:pPr>
        <w:pStyle w:val="17"/>
        <w:numPr>
          <w:ilvl w:val="1"/>
          <w:numId w:val="2"/>
        </w:numPr>
        <w:tabs>
          <w:tab w:val="left" w:pos="426"/>
        </w:tabs>
        <w:spacing w:line="240" w:lineRule="auto"/>
        <w:ind w:left="0" w:firstLine="0"/>
        <w:jc w:val="both"/>
        <w:rPr>
          <w:rFonts w:ascii="Times New Roman" w:hAnsi="Times New Roman" w:cs="Times New Roman"/>
          <w:bCs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 имеет право требовать оплаты оказанных услуг или выполненных работ.</w:t>
      </w:r>
    </w:p>
    <w:p w14:paraId="7386A9D7">
      <w:pPr>
        <w:pStyle w:val="17"/>
        <w:tabs>
          <w:tab w:val="left" w:pos="426"/>
        </w:tabs>
        <w:ind w:left="-142" w:right="423"/>
        <w:jc w:val="both"/>
        <w:rPr>
          <w:rFonts w:ascii="Times New Roman" w:hAnsi="Times New Roman" w:cs="Times New Roman"/>
          <w:bCs/>
          <w:i/>
          <w:sz w:val="20"/>
          <w:szCs w:val="20"/>
        </w:rPr>
      </w:pPr>
    </w:p>
    <w:p w14:paraId="6D7BECFF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ПРАВА И ОБЯЗАННОСТИ КЛИЕНТА, ЗАКАЗЧИКА</w:t>
      </w:r>
    </w:p>
    <w:p w14:paraId="45732131">
      <w:pPr>
        <w:pStyle w:val="17"/>
        <w:numPr>
          <w:ilvl w:val="1"/>
          <w:numId w:val="2"/>
        </w:numPr>
        <w:tabs>
          <w:tab w:val="left" w:pos="567"/>
        </w:tabs>
        <w:spacing w:after="0" w:line="240" w:lineRule="auto"/>
        <w:ind w:left="0" w:right="708" w:firstLine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Заказчик обязуется:</w:t>
      </w:r>
    </w:p>
    <w:p w14:paraId="2BF80446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Передать Исполнителю информацию и документы (согласно требованиям, выбранного им банка) необходимые для исполнения настоящего договора Исполнителем.</w:t>
      </w:r>
    </w:p>
    <w:p w14:paraId="4060C9DD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Оплатить услуги Исполнителя в соответствии с условиями настоящего договора.</w:t>
      </w:r>
    </w:p>
    <w:p w14:paraId="7914DE96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 целях исполнения настоящего договора Заказчик даёт согласие на обработку и передачу персональных данных в банки.</w:t>
      </w:r>
    </w:p>
    <w:p w14:paraId="3D1913D4">
      <w:pPr>
        <w:spacing w:after="0" w:line="240" w:lineRule="auto"/>
        <w:ind w:right="708"/>
        <w:rPr>
          <w:rFonts w:ascii="Times New Roman" w:hAnsi="Times New Roman" w:cs="Times New Roman"/>
          <w:sz w:val="20"/>
          <w:szCs w:val="20"/>
        </w:rPr>
      </w:pPr>
    </w:p>
    <w:p w14:paraId="4C4EAFD3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ОБЯЗАТЕЛЬСТВА ДомосКлаб</w:t>
      </w:r>
    </w:p>
    <w:p w14:paraId="01BC0DE5">
      <w:pPr>
        <w:pStyle w:val="17"/>
        <w:spacing w:after="0" w:line="240" w:lineRule="auto"/>
        <w:ind w:left="-142" w:right="708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По запросу Сторон, ДомосКлаб:</w:t>
      </w:r>
    </w:p>
    <w:p w14:paraId="58C4D54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3C8471C5">
      <w:pPr>
        <w:pStyle w:val="17"/>
        <w:numPr>
          <w:ilvl w:val="0"/>
          <w:numId w:val="2"/>
        </w:numPr>
        <w:spacing w:after="0" w:line="240" w:lineRule="auto"/>
        <w:ind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ЦЕНА И ПОРЯДОК ОПЛАТЫ УСЛУГ ИСПОЛНИТЕЛЯ</w:t>
      </w:r>
    </w:p>
    <w:p w14:paraId="17275527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Цена услуг Исполнителя по настоящему договору составляет </w:t>
      </w:r>
      <w:r>
        <w:rPr>
          <w:rFonts w:hint="default" w:ascii="Cambria" w:hAnsi="Cambria" w:eastAsia="Times New Roman" w:cs="Times New Roman"/>
          <w:sz w:val="20"/>
          <w:szCs w:val="20"/>
          <w:lang w:val="en-US" w:eastAsia="ru-RU"/>
        </w:rPr>
        <w:t>{{reward_amount}}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(____________________________________________)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 </w:t>
      </w:r>
    </w:p>
    <w:p w14:paraId="1528CBE9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При подписании настоящего договора Заказчик оплачивает Исполнителю </w:t>
      </w:r>
      <w:r>
        <w:rPr>
          <w:rFonts w:hint="default" w:ascii="Cambria" w:hAnsi="Cambria" w:eastAsia="Times New Roman" w:cs="Times New Roman"/>
          <w:sz w:val="20"/>
          <w:szCs w:val="20"/>
          <w:lang w:val="en-US" w:eastAsia="ru-RU"/>
        </w:rPr>
        <w:t>{{compentasion_amount}}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(____________________________________________) рублей в качестве предоплаты за оказанные Исполнителем услуги, остальную сумму по настоящему договору оплачивает в течение 5 (Пяти) рабочих дней с момента получения положительного решения из банка о выдаче кредита.</w:t>
      </w:r>
    </w:p>
    <w:p w14:paraId="1A36D0AB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При расторжении договора по инициативе Заказчика в период его исполнения сумма, внесенная Заказчиком, возврату не подлежит.</w:t>
      </w:r>
    </w:p>
    <w:p w14:paraId="17FBBD3C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Расторжением по инициативе Заказчика считается не предоставление Исполнителю или банку каких-либо документов или информации необходимой для получения кредита, а также не исполнение Заказчиком условий настоящего договора.</w:t>
      </w:r>
    </w:p>
    <w:p w14:paraId="61C88EED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При отказе всех банков, указанных в п.1.1 настоящего договора, в выдаче кредита Заемщику, т.е. в отказе выдать какую-либо сумму кредита в независимости от её размера, настоящий договор считается расторгнутым и денежная сумма, внесенная Заказчиком, возврату не подлежит.  </w:t>
      </w:r>
    </w:p>
    <w:p w14:paraId="66F3E914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641863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ОТВЕТСТВЕННОСТЬ СТОРОН</w:t>
      </w:r>
    </w:p>
    <w:p w14:paraId="0AC61584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10"/>
        <w:tabs>
          <w:tab w:val="left" w:pos="426"/>
        </w:tabs>
        <w:ind w:left="-142" w:right="708"/>
        <w:jc w:val="both"/>
        <w:rPr>
          <w:rFonts w:ascii="Times New Roman" w:hAnsi="Times New Roman"/>
          <w:b/>
        </w:rPr>
      </w:pPr>
    </w:p>
    <w:p w14:paraId="39ABAC85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ПРОЧИЕ УСЛОВИЯ</w:t>
      </w:r>
    </w:p>
    <w:p w14:paraId="3845040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Настоящий договор составлен в 2-х экземплярах (один Клиенту, второй Риелтору и ДомосКлаб)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t>Я, Лобов И.О., подписывая настоящий Договор, выражаю своё согласие на осуществление Лобов И.О. и «ДомосКлаб»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При немотивированном отказе Клиента от подписания акта п</w:t>
      </w:r>
      <w:r>
        <w:rPr>
          <w:rStyle w:val="8"/>
          <w:rFonts w:ascii="Times New Roman" w:hAnsi="Times New Roman"/>
          <w:b w:val="0"/>
          <w:shd w:val="clear" w:color="auto" w:fill="FFFFFF"/>
        </w:rPr>
        <w:t>риема - передачи выполненных услуг</w:t>
      </w:r>
      <w:r>
        <w:rPr>
          <w:rFonts w:ascii="Times New Roman" w:hAnsi="Times New Roman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="Times New Roman" w:hAnsi="Times New Roman"/>
          <w:b w:val="0"/>
          <w:shd w:val="clear" w:color="auto" w:fill="FFFFFF"/>
        </w:rPr>
        <w:t>- передачи выполненных услуг</w:t>
      </w:r>
      <w:r>
        <w:rPr>
          <w:rFonts w:ascii="Times New Roman" w:hAnsi="Times New Roman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2F175A20">
      <w:pPr>
        <w:pStyle w:val="10"/>
        <w:numPr>
          <w:ilvl w:val="1"/>
          <w:numId w:val="2"/>
        </w:numPr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54C8B4D1">
      <w:pPr>
        <w:pStyle w:val="10"/>
        <w:tabs>
          <w:tab w:val="left" w:pos="426"/>
        </w:tabs>
        <w:ind w:right="709"/>
        <w:jc w:val="both"/>
        <w:rPr>
          <w:rFonts w:ascii="Times New Roman" w:hAnsi="Times New Roman"/>
        </w:rPr>
      </w:pPr>
    </w:p>
    <w:p w14:paraId="3344D36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142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РЕКВИЗИТЫ И ПОДПИСИ СТОРОН</w:t>
      </w:r>
    </w:p>
    <w:p w14:paraId="33EA5A09">
      <w:pPr>
        <w:tabs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44"/>
        <w:gridCol w:w="3484"/>
      </w:tblGrid>
      <w:tr w14:paraId="34CD3A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Лобов Илья Олегович</w:t>
              <w:br/>
              <w:t>Дата рождения: None</w:t>
              <w:br/>
              <w:t>Паспорт:6512 673400</w:t>
              <w:br/>
              <w:t xml:space="preserve">Выдан: 24.01.2003 г. </w:t>
              <w:br/>
              <w:t>кем: None</w:t>
              <w:br/>
              <w:t>Адрес регистрации:</w:t>
              <w:br/>
              <w:t>ОБЛ СВЕРДЛОВСКАЯ, Г ЕКАТЕРИНБУРГ, УЛ ЗАВОДСКАЯ, Д. 43, К. 3, КВ. 48</w:t>
              <w:br/>
              <w:br/>
              <w:t>КЛИЕНТ:</w:t>
              <w:br/>
              <w:br/>
              <w:t>______ /Лобов И.О.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Лобов И.О.</w:t>
              <w:br/>
              <w:t xml:space="preserve">ИНН </w:t>
              <w:br/>
              <w:t>Паспорт 6512 673400</w:t>
              <w:br/>
              <w:t>Выдан 24.01.2003 г.</w:t>
              <w:br/>
              <w:t>Кем None</w:t>
              <w:br/>
              <w:t>Адрес регистрации ОБЛ СВЕРДЛОВСКАЯ, Г ЕКАТЕРИНБУРГ, УЛ ЗАВОДСКАЯ, Д. 43, К. 3, КВ. 48</w:t>
              <w:br/>
              <w:t xml:space="preserve">р/с </w:t>
              <w:br/>
              <w:t xml:space="preserve">к/c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/Лобов И.О.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2B13FA33">
            <w:pPr>
              <w:spacing w:after="0" w:line="240" w:lineRule="auto"/>
              <w:ind w:left="30" w:right="15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ru-RU"/>
              </w:rPr>
              <w:t>ДомосКлаб</w:t>
            </w:r>
          </w:p>
          <w:p w14:paraId="38724DAB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141A7C7B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661403691325</w:t>
            </w:r>
          </w:p>
          <w:p w14:paraId="5726289D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6DF0F622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30101810500000000674</w:t>
            </w:r>
          </w:p>
          <w:p w14:paraId="501F74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61B7FB7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A371BBC">
            <w:pPr>
              <w:spacing w:after="0" w:line="240" w:lineRule="auto"/>
              <w:ind w:left="30" w:right="15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Телефон: +7(343)200-97-70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ascii="Times New Roman" w:hAnsi="Times New Roman" w:cs="Times New Roman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ascii="Times New Roman" w:hAnsi="Times New Roman" w:cs="Times New Roman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F2FDFC6">
            <w:pPr>
              <w:spacing w:after="0" w:line="240" w:lineRule="auto"/>
              <w:ind w:left="30" w:right="158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A89F06">
            <w:pPr>
              <w:spacing w:after="0" w:line="240" w:lineRule="auto"/>
              <w:ind w:left="30" w:right="15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_______________/ИП Лебедев В.С.</w:t>
            </w:r>
          </w:p>
          <w:p w14:paraId="41E978D4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55532402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13FDDA1">
      <w:pPr>
        <w:tabs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ascii="Times New Roman" w:hAnsi="Times New Roman" w:cs="Times New Roman"/>
          <w:sz w:val="20"/>
          <w:szCs w:val="20"/>
        </w:rPr>
      </w:pPr>
    </w:p>
    <w:p w14:paraId="1FD2541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0F1CFC23">
      <w:pPr>
        <w:spacing w:after="0" w:line="240" w:lineRule="auto"/>
        <w:ind w:left="-142" w:right="709"/>
        <w:jc w:val="both"/>
        <w:rPr>
          <w:rFonts w:ascii="Times New Roman" w:hAnsi="Times New Roman" w:cs="Times New Roman"/>
          <w:sz w:val="20"/>
          <w:szCs w:val="20"/>
        </w:rPr>
      </w:pPr>
    </w:p>
    <w:p w14:paraId="1ED54E11">
      <w:pPr>
        <w:spacing w:after="0" w:line="240" w:lineRule="auto"/>
        <w:ind w:right="-1"/>
        <w:rPr>
          <w:rFonts w:ascii="Cambria" w:hAnsi="Cambria" w:cs="Times New Roman"/>
          <w:sz w:val="20"/>
          <w:szCs w:val="20"/>
        </w:rPr>
      </w:pPr>
      <w:r>
        <w:t>Клиент: __________ /Лобов И.О.  /Исполнитель ___________ /Лобов И.О. /ДомосКлаб: _________ /ИП Лебедев В.С.</w:t>
      </w:r>
    </w:p>
    <w:p w14:paraId="7820B0EC">
      <w:pPr>
        <w:spacing w:after="0" w:line="240" w:lineRule="auto"/>
        <w:ind w:right="-1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            подпись                       ФИО                                                       подпись               ФИО</w:t>
      </w:r>
    </w:p>
    <w:p w14:paraId="19304A45">
      <w:pPr>
        <w:spacing w:after="0" w:line="240" w:lineRule="auto"/>
        <w:ind w:right="-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</w:p>
    <w:p w14:paraId="34A69C63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4C927B1C">
      <w:pPr>
        <w:rPr>
          <w:rFonts w:ascii="Times New Roman" w:hAnsi="Times New Roman" w:eastAsia="Liberation Serif" w:cs="Times New Roman"/>
          <w:color w:val="000000"/>
          <w:kern w:val="3"/>
          <w:sz w:val="20"/>
          <w:szCs w:val="20"/>
          <w:lang w:eastAsia="zh-CN" w:bidi="hi-IN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64C145C1">
      <w:pPr>
        <w:pStyle w:val="29"/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РАСПИСКА</w:t>
      </w:r>
    </w:p>
    <w:p w14:paraId="659DE0D7">
      <w:pPr>
        <w:pStyle w:val="29"/>
        <w:spacing w:line="36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>
        <w:t>г. Екатеринбург                                                                                                                            20.11.2025 г.</w:t>
      </w:r>
    </w:p>
    <w:p w14:paraId="2B300E70">
      <w:pPr>
        <w:pStyle w:val="29"/>
        <w:spacing w:line="360" w:lineRule="auto"/>
        <w:jc w:val="both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t>Я, Лобов Илья Олегович дата рождения:    None г., паспорт 6512 № 673400, выдан None 24.01.2003 г., зарегистрированный (ая) по адресу: ОБЛ СВЕРДЛОВСКАЯ, Г ЕКАТЕРИНБУРГ, УЛ ЗАВОДСКАЯ, Д. 43, К. 3, КВ. 48,</w:t>
      </w:r>
    </w:p>
    <w:p w14:paraId="43BA3899">
      <w:pPr>
        <w:pStyle w:val="2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t>получил(а) от гр. Лобов Илья Олегович, None года рождения, паспорт 6512 № 673400, выдан None   24.01.2003 г., зарегистрированный (ая) по адресу: ОБЛ СВЕРДЛОВСКАЯ, Г ЕКАТЕРИНБУРГ, УЛ ЗАВОДСКАЯ, Д. 43, К. 3, КВ. 48 сумму в размере __________________ (__________________________________________________________________ )</w:t>
      </w:r>
    </w:p>
    <w:p w14:paraId="5A1A0C8A">
      <w:pPr>
        <w:pStyle w:val="2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рублей Российской Федерации по договору возмездного оказания услуг на получение решения банка о предоставлении кредитных средств от «_____» ______________ 20____г. в качестве ____________________________________________________________________________________________________</w:t>
      </w:r>
    </w:p>
    <w:p w14:paraId="345FE47F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5DCDB839">
      <w:pPr>
        <w:pStyle w:val="29"/>
        <w:jc w:val="both"/>
        <w:rPr>
          <w:rFonts w:ascii="Times New Roman" w:hAnsi="Times New Roman" w:cs="Times New Roman"/>
          <w:sz w:val="20"/>
          <w:szCs w:val="20"/>
        </w:rPr>
      </w:pPr>
      <w:r>
        <w:t>Лобов И.О./____________________________________________________</w:t>
      </w:r>
    </w:p>
    <w:p w14:paraId="3821459D">
      <w:pPr>
        <w:pStyle w:val="29"/>
        <w:ind w:right="282" w:firstLine="400" w:firstLineChars="20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ФИО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>подпись</w:t>
      </w:r>
    </w:p>
    <w:p w14:paraId="6F7868E1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52A0C611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08E1C4B6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2B0E1A3D">
      <w:pPr>
        <w:pStyle w:val="29"/>
        <w:spacing w:line="360" w:lineRule="auto"/>
        <w:ind w:right="282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ПОРУЧИТЕЛЬСТВО                                </w:t>
      </w:r>
    </w:p>
    <w:p w14:paraId="6C96B304">
      <w:pPr>
        <w:pStyle w:val="29"/>
        <w:spacing w:line="360" w:lineRule="auto"/>
        <w:jc w:val="right"/>
        <w:rPr>
          <w:rFonts w:ascii="Times New Roman" w:hAnsi="Times New Roman" w:cs="Times New Roman"/>
          <w:sz w:val="20"/>
          <w:szCs w:val="20"/>
        </w:rPr>
      </w:pPr>
      <w:r>
        <w:t xml:space="preserve">   20.11.2025 г.</w:t>
      </w:r>
    </w:p>
    <w:p w14:paraId="6C5E9C75">
      <w:pPr>
        <w:pStyle w:val="2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Лобов Илья Олегович за надлежащее исполнение гр. Лобов Илья Олегович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04A52606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4EB06ED9">
      <w:pPr>
        <w:pStyle w:val="2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t>20.11.2025 г.                                                                              ____________________/Лебедев В.С. /</w:t>
      </w:r>
    </w:p>
    <w:p w14:paraId="61995D49">
      <w:pPr>
        <w:pStyle w:val="29"/>
        <w:spacing w:line="360" w:lineRule="auto"/>
        <w:ind w:left="3544" w:right="28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МП</w:t>
      </w:r>
    </w:p>
    <w:p w14:paraId="715AA4D2">
      <w:pPr>
        <w:spacing w:after="0" w:line="240" w:lineRule="auto"/>
        <w:ind w:right="284"/>
        <w:jc w:val="both"/>
        <w:rPr>
          <w:rFonts w:ascii="Times New Roman" w:hAnsi="Times New Roman" w:cs="Times New Roman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2020603050405020304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5"/>
      <w:rPr>
        <w:rFonts w:ascii="Cambria" w:hAnsi="Cambria" w:cs="Times New Roman"/>
        <w:sz w:val="20"/>
        <w:szCs w:val="20"/>
      </w:rPr>
    </w:pPr>
  </w:p>
  <w:p w14:paraId="558F46BC">
    <w:pPr>
      <w:pStyle w:val="15"/>
      <w:rPr>
        <w:rFonts w:ascii="Cambria" w:hAnsi="Cambria" w:cs="Times New Roman"/>
        <w:sz w:val="20"/>
        <w:szCs w:val="20"/>
      </w:rPr>
    </w:pPr>
  </w:p>
  <w:p w14:paraId="7D7C283B">
    <w:pPr>
      <w:pStyle w:val="15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7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0E5A40"/>
    <w:multiLevelType w:val="multilevel"/>
    <w:tmpl w:val="720E5A4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decimal"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 w:tentative="0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5657E"/>
    <w:rsid w:val="00066BD8"/>
    <w:rsid w:val="00090220"/>
    <w:rsid w:val="000924BA"/>
    <w:rsid w:val="00094C9C"/>
    <w:rsid w:val="000966E3"/>
    <w:rsid w:val="000A7055"/>
    <w:rsid w:val="000B2B19"/>
    <w:rsid w:val="000C19CA"/>
    <w:rsid w:val="000C2F90"/>
    <w:rsid w:val="000D1E80"/>
    <w:rsid w:val="000D39A2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3F12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C20C9"/>
    <w:rsid w:val="002D414B"/>
    <w:rsid w:val="002E5AF4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B470C"/>
    <w:rsid w:val="003D3D24"/>
    <w:rsid w:val="003E6D29"/>
    <w:rsid w:val="003E7E5E"/>
    <w:rsid w:val="003F4CCC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B668D"/>
    <w:rsid w:val="004E5B3E"/>
    <w:rsid w:val="004F4B84"/>
    <w:rsid w:val="005018D9"/>
    <w:rsid w:val="005026C8"/>
    <w:rsid w:val="00517C46"/>
    <w:rsid w:val="005217CA"/>
    <w:rsid w:val="00523F05"/>
    <w:rsid w:val="00524D56"/>
    <w:rsid w:val="0053419C"/>
    <w:rsid w:val="00550FA4"/>
    <w:rsid w:val="00565BED"/>
    <w:rsid w:val="005878C1"/>
    <w:rsid w:val="005959D0"/>
    <w:rsid w:val="005A1E95"/>
    <w:rsid w:val="005E5BE8"/>
    <w:rsid w:val="00600811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6E5CDC"/>
    <w:rsid w:val="00700CD9"/>
    <w:rsid w:val="0071066C"/>
    <w:rsid w:val="00716108"/>
    <w:rsid w:val="00716806"/>
    <w:rsid w:val="00720242"/>
    <w:rsid w:val="0073255D"/>
    <w:rsid w:val="00734DC0"/>
    <w:rsid w:val="007352B2"/>
    <w:rsid w:val="00751710"/>
    <w:rsid w:val="00775440"/>
    <w:rsid w:val="00783CC6"/>
    <w:rsid w:val="0079690F"/>
    <w:rsid w:val="007A5CC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6384C"/>
    <w:rsid w:val="00866D56"/>
    <w:rsid w:val="00892C94"/>
    <w:rsid w:val="00894A20"/>
    <w:rsid w:val="00895CF4"/>
    <w:rsid w:val="008A5FF2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B389E"/>
    <w:rsid w:val="009E7577"/>
    <w:rsid w:val="009F3AD3"/>
    <w:rsid w:val="00A00191"/>
    <w:rsid w:val="00A02EAD"/>
    <w:rsid w:val="00A11173"/>
    <w:rsid w:val="00A14ECB"/>
    <w:rsid w:val="00A175A0"/>
    <w:rsid w:val="00A24C3E"/>
    <w:rsid w:val="00A44251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03F67"/>
    <w:rsid w:val="00B1018B"/>
    <w:rsid w:val="00B10F8F"/>
    <w:rsid w:val="00B32731"/>
    <w:rsid w:val="00B43CB0"/>
    <w:rsid w:val="00B55E53"/>
    <w:rsid w:val="00B67EE6"/>
    <w:rsid w:val="00B70989"/>
    <w:rsid w:val="00B95AA7"/>
    <w:rsid w:val="00BB0467"/>
    <w:rsid w:val="00BC3FD4"/>
    <w:rsid w:val="00BC78C7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4573E"/>
    <w:rsid w:val="00C71CB5"/>
    <w:rsid w:val="00CA5E46"/>
    <w:rsid w:val="00CB174A"/>
    <w:rsid w:val="00CB1766"/>
    <w:rsid w:val="00CC29AC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4FB4"/>
    <w:rsid w:val="00DC072D"/>
    <w:rsid w:val="00DC143C"/>
    <w:rsid w:val="00DD29A5"/>
    <w:rsid w:val="00DD7648"/>
    <w:rsid w:val="00DF4E70"/>
    <w:rsid w:val="00E05DBA"/>
    <w:rsid w:val="00E10B70"/>
    <w:rsid w:val="00E131F2"/>
    <w:rsid w:val="00E33513"/>
    <w:rsid w:val="00E33D11"/>
    <w:rsid w:val="00E34E67"/>
    <w:rsid w:val="00E365BF"/>
    <w:rsid w:val="00E52DC8"/>
    <w:rsid w:val="00E52F4F"/>
    <w:rsid w:val="00E6159A"/>
    <w:rsid w:val="00E82504"/>
    <w:rsid w:val="00E91EAC"/>
    <w:rsid w:val="00E94195"/>
    <w:rsid w:val="00EA18B6"/>
    <w:rsid w:val="00EA69F8"/>
    <w:rsid w:val="00ED554A"/>
    <w:rsid w:val="00EE77B8"/>
    <w:rsid w:val="00EF21DF"/>
    <w:rsid w:val="00F05756"/>
    <w:rsid w:val="00F05EBC"/>
    <w:rsid w:val="00F10127"/>
    <w:rsid w:val="00F16046"/>
    <w:rsid w:val="00F2552B"/>
    <w:rsid w:val="00F34A6F"/>
    <w:rsid w:val="00F35F30"/>
    <w:rsid w:val="00F37860"/>
    <w:rsid w:val="00F816F7"/>
    <w:rsid w:val="00F9259B"/>
    <w:rsid w:val="00F96E54"/>
    <w:rsid w:val="00FA383D"/>
    <w:rsid w:val="00FA5B11"/>
    <w:rsid w:val="00FA684A"/>
    <w:rsid w:val="00FA6FA3"/>
    <w:rsid w:val="00FB0E15"/>
    <w:rsid w:val="00FC04B5"/>
    <w:rsid w:val="00FC4ACF"/>
    <w:rsid w:val="00FD53C0"/>
    <w:rsid w:val="00FD6BCB"/>
    <w:rsid w:val="16C4133E"/>
    <w:rsid w:val="52FA02E7"/>
    <w:rsid w:val="5556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19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6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6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3"/>
    <w:qFormat/>
    <w:uiPriority w:val="99"/>
  </w:style>
  <w:style w:type="character" w:customStyle="1" w:styleId="24">
    <w:name w:val="Нижний колонтитул Знак"/>
    <w:basedOn w:val="3"/>
    <w:link w:val="15"/>
    <w:qFormat/>
    <w:uiPriority w:val="99"/>
  </w:style>
  <w:style w:type="character" w:customStyle="1" w:styleId="25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2"/>
    <w:semiHidden/>
    <w:qFormat/>
    <w:uiPriority w:val="99"/>
    <w:rPr>
      <w:b/>
      <w:bCs/>
      <w:sz w:val="20"/>
      <w:szCs w:val="20"/>
    </w:rPr>
  </w:style>
  <w:style w:type="paragraph" w:customStyle="1" w:styleId="27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8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29">
    <w:name w:val="Standard"/>
    <w:qFormat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4</Pages>
  <Words>2324</Words>
  <Characters>13250</Characters>
  <Lines>110</Lines>
  <Paragraphs>31</Paragraphs>
  <TotalTime>0</TotalTime>
  <ScaleCrop>false</ScaleCrop>
  <LinksUpToDate>false</LinksUpToDate>
  <CharactersWithSpaces>15543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2025-09-05T07:34:02Z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7D5DBC87E6C743A7A490E8131BB15A32_12</vt:lpwstr>
  </property>
</Properties>
</file>