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691E43D0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1810C8">
        <w:rPr>
          <w:lang w:val="en-US"/>
        </w:rPr>
        <w:t>34059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</w:t>
      </w:r>
      <w:proofErr w:type="spellStart"/>
      <w:r w:rsidR="001810C8">
        <w:rPr>
          <w:lang w:val="en-US"/>
        </w:rPr>
        <w:t>Cullan’s</w:t>
      </w:r>
      <w:proofErr w:type="spellEnd"/>
      <w:r w:rsidR="001810C8">
        <w:rPr>
          <w:lang w:val="en-US"/>
        </w:rPr>
        <w:t xml:space="preserve"> SDSS FP/PV sample.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425900D8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702E7C07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000000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431BCF1D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Doing this with the method Matthew came up with. </w:t>
      </w:r>
      <w:r w:rsidR="001810C8">
        <w:rPr>
          <w:lang w:val="en-US"/>
        </w:rPr>
        <w:t xml:space="preserve">There are two approaches to calculate the error </w:t>
      </w:r>
      <w:proofErr w:type="spellStart"/>
      <w:r w:rsidR="001810C8">
        <w:rPr>
          <w:lang w:val="en-US"/>
        </w:rPr>
        <w:t>scalings</w:t>
      </w:r>
      <w:proofErr w:type="spellEnd"/>
      <w:r w:rsidR="001810C8">
        <w:rPr>
          <w:lang w:val="en-US"/>
        </w:rPr>
        <w:t>. First is only inflating LAMOST errors (i.e. assuming k</w:t>
      </w:r>
      <w:r w:rsidR="001810C8">
        <w:rPr>
          <w:vertAlign w:val="subscript"/>
          <w:lang w:val="en-US"/>
        </w:rPr>
        <w:t>6df</w:t>
      </w:r>
      <w:r w:rsidR="001810C8">
        <w:rPr>
          <w:lang w:val="en-US"/>
        </w:rPr>
        <w:t xml:space="preserve"> and </w:t>
      </w:r>
      <w:proofErr w:type="spellStart"/>
      <w:r w:rsidR="001810C8">
        <w:rPr>
          <w:lang w:val="en-US"/>
        </w:rPr>
        <w:t>k</w:t>
      </w:r>
      <w:r w:rsidR="001810C8">
        <w:rPr>
          <w:vertAlign w:val="subscript"/>
          <w:lang w:val="en-US"/>
        </w:rPr>
        <w:t>sdss</w:t>
      </w:r>
      <w:proofErr w:type="spellEnd"/>
      <w:r w:rsidR="001810C8">
        <w:rPr>
          <w:lang w:val="en-US"/>
        </w:rPr>
        <w:t xml:space="preserve"> to be 1), second is inflating two surveys (assuming only one k to be 1).</w:t>
      </w:r>
      <w:r w:rsidR="00DA74CC">
        <w:rPr>
          <w:lang w:val="en-US"/>
        </w:rPr>
        <w:t xml:space="preserve"> </w:t>
      </w:r>
      <w:r w:rsidR="001810C8">
        <w:rPr>
          <w:lang w:val="en-US"/>
        </w:rPr>
        <w:t xml:space="preserve">I did the first approach, but only comparing the LAMOST errors with SDSS (because the scaling obtained from 6dFGS is so large, and the number of </w:t>
      </w:r>
      <w:proofErr w:type="gramStart"/>
      <w:r w:rsidR="001810C8">
        <w:rPr>
          <w:lang w:val="en-US"/>
        </w:rPr>
        <w:t>comparison</w:t>
      </w:r>
      <w:proofErr w:type="gramEnd"/>
      <w:r w:rsidR="001810C8">
        <w:rPr>
          <w:lang w:val="en-US"/>
        </w:rPr>
        <w:t xml:space="preserve"> is very small anyway). </w:t>
      </w:r>
      <w:r w:rsidR="00760707">
        <w:rPr>
          <w:lang w:val="en-US"/>
        </w:rPr>
        <w:t>My implementation (</w:t>
      </w:r>
      <w:proofErr w:type="spellStart"/>
      <w:r w:rsidR="001810C8">
        <w:rPr>
          <w:rFonts w:ascii="Courier New" w:hAnsi="Courier New" w:cs="Courier New"/>
          <w:sz w:val="21"/>
          <w:szCs w:val="21"/>
          <w:lang w:val="en-US"/>
        </w:rPr>
        <w:t>get_error_scaling_lamost_only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</w:t>
      </w:r>
      <w:r w:rsidR="00425FEF">
        <w:rPr>
          <w:lang w:val="en-US"/>
        </w:rPr>
        <w:t xml:space="preserve"> for this approach</w:t>
      </w:r>
      <w:r w:rsidR="00760707">
        <w:rPr>
          <w:lang w:val="en-US"/>
        </w:rPr>
        <w:t>:</w:t>
      </w:r>
    </w:p>
    <w:p w14:paraId="0DB92C96" w14:textId="3CDF751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r w:rsidR="00425FEF">
        <w:rPr>
          <w:lang w:val="en-US"/>
        </w:rPr>
        <w:t xml:space="preserve">LAMOST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4A68288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At the beginning of the iteration, the SDSS and LAMOST errors are scaled</w:t>
      </w:r>
      <w:r w:rsidR="00425FEF">
        <w:rPr>
          <w:lang w:val="en-US"/>
        </w:rPr>
        <w:t xml:space="preserve"> (I scaled the log </w:t>
      </w:r>
      <w:proofErr w:type="spellStart"/>
      <w:r w:rsidR="00425FEF">
        <w:rPr>
          <w:lang w:val="en-US"/>
        </w:rPr>
        <w:t>veldisp</w:t>
      </w:r>
      <w:proofErr w:type="spellEnd"/>
      <w:r w:rsidR="00425FEF">
        <w:rPr>
          <w:lang w:val="en-US"/>
        </w:rPr>
        <w:t xml:space="preserve"> errors)</w:t>
      </w:r>
    </w:p>
    <w:p w14:paraId="61BB3C27" w14:textId="41F9E748" w:rsidR="00D35BCF" w:rsidRP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4FAE99C6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 I calculated the pairwise statistics for the </w:t>
      </w:r>
      <w:r w:rsidR="00425FEF">
        <w:rPr>
          <w:lang w:val="en-US"/>
        </w:rPr>
        <w:t>LAMOST-SDSS or LAMOST-6dFGS</w:t>
      </w:r>
      <w:r>
        <w:rPr>
          <w:lang w:val="en-US"/>
        </w:rPr>
        <w:t xml:space="preserve"> common galaxies</w:t>
      </w:r>
    </w:p>
    <w:p w14:paraId="69D6BB72" w14:textId="34E49934" w:rsidR="00D35BCF" w:rsidRPr="00425FEF" w:rsidRDefault="00000000" w:rsidP="00D35BC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7CBF06E" w14:textId="68859B48" w:rsidR="00425FEF" w:rsidRDefault="00425FEF" w:rsidP="00D35BCF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 xml:space="preserve">Where ‘fiducial’ refers to either 6dFGS or </w:t>
      </w:r>
      <w:proofErr w:type="gramStart"/>
      <w:r>
        <w:rPr>
          <w:lang w:val="en-US"/>
        </w:rPr>
        <w:t>SDSS</w:t>
      </w:r>
      <w:proofErr w:type="gramEnd"/>
    </w:p>
    <w:p w14:paraId="0A6A0CB8" w14:textId="2197214C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≤3.5</m:t>
        </m:r>
      </m:oMath>
    </w:p>
    <w:p w14:paraId="792A88BD" w14:textId="139CB06C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LAMOST</w:t>
      </w:r>
      <w:r w:rsidR="00425FEF">
        <w:rPr>
          <w:rFonts w:eastAsiaTheme="minorEastAsia"/>
          <w:lang w:val="en-US"/>
        </w:rPr>
        <w:t xml:space="preserve"> and the fiducial survey</w:t>
      </w:r>
      <w:r w:rsidR="00981AB5">
        <w:rPr>
          <w:rFonts w:eastAsiaTheme="minorEastAsia"/>
          <w:lang w:val="en-US"/>
        </w:rPr>
        <w:t>:</w:t>
      </w:r>
    </w:p>
    <w:p w14:paraId="5359DC23" w14:textId="1A55E6DB" w:rsidR="00981AB5" w:rsidRPr="00981AB5" w:rsidRDefault="00000000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23AF8299" w:rsidR="00981AB5" w:rsidRDefault="00000000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F61DAE2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LAMOST</w:t>
      </w:r>
      <w:r w:rsidR="003821CA">
        <w:rPr>
          <w:lang w:val="en-US"/>
        </w:rPr>
        <w:t xml:space="preserve"> using the other two surveys as the fiducials</w:t>
      </w:r>
      <w:r w:rsidR="00C50CE0">
        <w:rPr>
          <w:lang w:val="en-US"/>
        </w:rPr>
        <w:t>:</w:t>
      </w:r>
    </w:p>
    <w:p w14:paraId="07C546B3" w14:textId="63263AF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lamost,sdss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486DE98" w14:textId="730AD7C7" w:rsidR="00B86BE8" w:rsidRPr="00C50CE0" w:rsidRDefault="00000000" w:rsidP="00B86BE8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lamost,6df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130EE35D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4E60467B" w14:textId="0634A760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7A21C029" w:rsidR="00981AB5" w:rsidRPr="00B86BE8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lamost,sdss_fiducial</m:t>
            </m:r>
          </m:sub>
        </m:sSub>
        <m:r>
          <w:rPr>
            <w:rFonts w:ascii="Cambria Math" w:hAnsi="Cambria Math"/>
            <w:lang w:val="en-US"/>
          </w:rPr>
          <m:t>=2.</m:t>
        </m:r>
        <m:r>
          <w:rPr>
            <w:rFonts w:ascii="Cambria Math" w:hAnsi="Cambria Math"/>
            <w:lang w:val="en-US"/>
          </w:rPr>
          <m:t>638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lamost,6df_fiducial</m:t>
            </m:r>
          </m:sub>
        </m:sSub>
        <m:r>
          <w:rPr>
            <w:rFonts w:ascii="Cambria Math" w:eastAsiaTheme="minorEastAsia" w:hAnsi="Cambria Math"/>
            <w:lang w:val="en-US"/>
          </w:rPr>
          <m:t>=4.205</m:t>
        </m:r>
      </m:oMath>
    </w:p>
    <w:p w14:paraId="004BBF1B" w14:textId="3A6B2AFA" w:rsidR="00B86BE8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 scaling with 6dFGS fiducial is too big, most likely because the common galaxies are few (69 galaxies).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use the scaling with SDSS fiducial as LAMOST error.</w:t>
      </w:r>
    </w:p>
    <w:p w14:paraId="79741979" w14:textId="1E35E302" w:rsidR="00981AB5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scaling is applied as follows:</w:t>
      </w:r>
    </w:p>
    <w:p w14:paraId="228029F7" w14:textId="145290E8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05451073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=-0.019</m:t>
          </m:r>
          <m:r>
            <w:rPr>
              <w:rFonts w:ascii="Cambria Math" w:hAnsi="Cambria Math"/>
              <w:lang w:val="en-US"/>
            </w:rPr>
            <m:t>4</m:t>
          </m:r>
        </m:oMath>
      </m:oMathPara>
    </w:p>
    <w:p w14:paraId="7D03D366" w14:textId="4EE52BBD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=-0.00</m:t>
          </m:r>
          <m:r>
            <w:rPr>
              <w:rFonts w:ascii="Cambria Math" w:hAnsi="Cambria Math"/>
              <w:lang w:val="en-US"/>
            </w:rPr>
            <m:t>59</m:t>
          </m:r>
        </m:oMath>
      </m:oMathPara>
    </w:p>
    <w:p w14:paraId="758C425F" w14:textId="77777777" w:rsidR="00D03941" w:rsidRDefault="00D03941" w:rsidP="00D03941">
      <w:pPr>
        <w:rPr>
          <w:lang w:val="en-US"/>
        </w:rPr>
      </w:pPr>
    </w:p>
    <w:p w14:paraId="6F576795" w14:textId="7F14FAB2" w:rsidR="002A4455" w:rsidRDefault="002A4455" w:rsidP="002A445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Results:</w:t>
      </w:r>
    </w:p>
    <w:p w14:paraId="6B18F464" w14:textId="7D8F34B1" w:rsidR="00955363" w:rsidRDefault="002A4455" w:rsidP="009553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DF5CF" wp14:editId="56057BD7">
            <wp:extent cx="5943600" cy="2476500"/>
            <wp:effectExtent l="0" t="0" r="0" b="0"/>
            <wp:docPr id="818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4856" name="Picture 818964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FBC" w14:textId="48CBE2BA" w:rsidR="00955363" w:rsidRPr="00955363" w:rsidRDefault="00955363" w:rsidP="00955363">
      <w:pPr>
        <w:pStyle w:val="ListParagraph"/>
        <w:rPr>
          <w:lang w:val="en-US"/>
        </w:rPr>
      </w:pP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64542F59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7875B4CB" w14:textId="36800CEB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  <w:r w:rsidR="002A4455">
        <w:rPr>
          <w:rFonts w:eastAsiaTheme="minorEastAsia"/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56A5D1E5" w14:textId="34627955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4D9EFE47" w14:textId="57C90659" w:rsidR="002A4455" w:rsidRDefault="002A4455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is weird about the error scaling formula: in the first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then the error rms for LAMOST is the denominator for the error rms ratio in the right-hand side. However, in the second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 error rms for LAMOST appears in the numerator in the right-hand side </w:t>
      </w:r>
      <w:r w:rsidRPr="002A4455">
        <w:rPr>
          <w:lang w:val="en-US"/>
        </w:rPr>
        <w:sym w:font="Wingdings" w:char="F0E0"/>
      </w:r>
      <w:r>
        <w:rPr>
          <w:lang w:val="en-US"/>
        </w:rPr>
        <w:t xml:space="preserve"> the second approach gives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diverges</w:t>
      </w:r>
      <w:proofErr w:type="gramEnd"/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69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3829B2B9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1603D8C1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Christina’s slightly modified FP sample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29860894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6F5F3F73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I bypassed the selection for 6dFGS.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 16120 selection actually removes 5 galaxies (max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here is 16133) because of different way to obtain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zcmb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35CA1361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29677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CCD90E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proofErr w:type="spellStart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Cullan’s</w:t>
            </w:r>
            <w:proofErr w:type="spellEnd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full FP sample with 2MASS photometry (actually should be 31631 galaxies, the missing 2000 need to ask John to measure with GALFIT)</w:t>
            </w:r>
          </w:p>
        </w:tc>
      </w:tr>
      <w:tr w:rsidR="00AF0461" w:rsidRPr="00EA1721" w14:paraId="217CB78D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8FF5E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97C82" w14:textId="3B2D3299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6C61" w14:textId="164AB0F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29306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CA752" w14:textId="623C75B7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371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C5B7" w14:textId="2A5F6D3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5EC9C6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7783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65BA3498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21523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AF0461" w:rsidRPr="00EA1721" w14:paraId="2BD138B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88D71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0650" w14:textId="6231DBC6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9F1DF" w14:textId="7F5BEFF1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0C470" w14:textId="7691E69D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105" w14:textId="1B21F02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1A50051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4484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1A89CBD0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3278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3E5997FD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5E2A485F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68573813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50F281C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2FE6E23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2D2BE54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62927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276DFCDA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LAMOST DR7 with 2MASS photometry</w:t>
            </w:r>
          </w:p>
        </w:tc>
      </w:tr>
      <w:tr w:rsidR="00BB6475" w:rsidRPr="00EA1721" w14:paraId="7BEA65A4" w14:textId="77777777" w:rsidTr="00B10866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AFBA" w14:textId="77777777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F3FD3" w14:textId="3C547191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fit_ok_j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== OK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03F8A" w14:textId="091F7240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61922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292B0" w14:textId="5F518A49" w:rsidR="00BB6475" w:rsidRPr="00EA1721" w:rsidRDefault="00BB6475" w:rsidP="00B10866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1005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2B0E" w14:textId="3625FB24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 fit is labelled ‘OK’ from John’s GALFIT</w:t>
            </w:r>
          </w:p>
        </w:tc>
      </w:tr>
      <w:tr w:rsidR="00BB6475" w:rsidRPr="00EA1721" w14:paraId="51537ED2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51499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FE02" w14:textId="1D81B9D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4770D" w14:textId="2D0B63EE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8363E" w14:textId="243C1638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5C06A" w14:textId="394B6DA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BB6475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6196352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2634776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2D28AC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12001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491E6F49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55672D9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BB6475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24C1D1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3F1262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5ACC4C0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11956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246C2390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27A3405D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BB6475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50C76BF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5085A12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258417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4281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06629B6A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7675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21314BF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BB6475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4BC4E2D9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2F77D3F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2C2F993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3399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3EA0392D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39BB68C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BB6475" w:rsidRPr="00EA1721" w14:paraId="28A6A571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101C0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0FC5" w14:textId="689ED3E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Visual inspection is ETG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2DD6C" w14:textId="033EDFD5" w:rsidR="00BB6475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53E71" w14:textId="38E33C7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95676" w14:textId="463241E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John’s visual inspection</w:t>
            </w:r>
          </w:p>
        </w:tc>
      </w:tr>
      <w:tr w:rsidR="00BB6475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15280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257077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27A7863B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482DC5C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5D47D93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Final number of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galaxies</w:t>
            </w:r>
          </w:p>
        </w:tc>
      </w:tr>
    </w:tbl>
    <w:p w14:paraId="2B8A37C4" w14:textId="77777777" w:rsidR="00A97D8B" w:rsidRPr="008C7AFB" w:rsidRDefault="00A97D8B" w:rsidP="008C7AFB">
      <w:pPr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2A18E341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10EDAB16" w14:textId="4B424423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271AE8D4" w14:textId="28A71BB5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  <w:r w:rsidR="00BB6475">
        <w:rPr>
          <w:lang w:val="en-US"/>
        </w:rPr>
        <w:t xml:space="preserve"> </w:t>
      </w:r>
      <w:r w:rsidR="00BB6475" w:rsidRPr="00BB6475">
        <w:rPr>
          <w:lang w:val="en-US"/>
        </w:rPr>
        <w:sym w:font="Wingdings" w:char="F0E0"/>
      </w:r>
      <w:r w:rsidR="00BB6475">
        <w:rPr>
          <w:lang w:val="en-US"/>
        </w:rPr>
        <w:t xml:space="preserve"> just use log</w:t>
      </w:r>
      <w:r w:rsidR="00BB6475">
        <w:rPr>
          <w:vertAlign w:val="subscript"/>
          <w:lang w:val="en-US"/>
        </w:rPr>
        <w:t>10</w:t>
      </w:r>
      <w:r w:rsidR="00BB6475">
        <w:rPr>
          <w:lang w:val="en-US"/>
        </w:rPr>
        <w:t xml:space="preserve">(112) as the </w:t>
      </w:r>
      <w:proofErr w:type="spellStart"/>
      <w:r w:rsidR="00BB6475">
        <w:rPr>
          <w:lang w:val="en-US"/>
        </w:rPr>
        <w:t>veldisp</w:t>
      </w:r>
      <w:proofErr w:type="spellEnd"/>
      <w:r w:rsidR="00BB6475">
        <w:rPr>
          <w:lang w:val="en-US"/>
        </w:rPr>
        <w:t xml:space="preserve"> cut </w:t>
      </w:r>
      <w:r w:rsidR="00BB6475">
        <w:rPr>
          <w:rFonts w:ascii="Apple Color Emoji" w:hAnsi="Apple Color Emoji"/>
          <w:lang w:val="en-US"/>
        </w:rPr>
        <w:t>✅</w:t>
      </w:r>
    </w:p>
    <w:p w14:paraId="46BB46B9" w14:textId="116B0E14" w:rsidR="00024487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</w:t>
      </w:r>
      <w:proofErr w:type="gramStart"/>
      <w:r w:rsidR="004D575B">
        <w:rPr>
          <w:lang w:val="en-US"/>
        </w:rPr>
        <w:t xml:space="preserve">clearly 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  <w:proofErr w:type="gramEnd"/>
    </w:p>
    <w:p w14:paraId="5E9DBFCF" w14:textId="2A9EB139" w:rsidR="00BB6475" w:rsidRDefault="00BB6475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May need to ask John to run GALFIT on the missing 2k galaxies…</w:t>
      </w:r>
    </w:p>
    <w:p w14:paraId="2AF1A637" w14:textId="560659D2" w:rsidR="00BE6501" w:rsidRDefault="00BE6501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Last time I suggested to combine SDSS and LAMOST to a single FP, but can we even do that?</w:t>
      </w:r>
    </w:p>
    <w:p w14:paraId="67032054" w14:textId="77777777" w:rsidR="008C7AFB" w:rsidRDefault="008C7AFB" w:rsidP="008C7AFB">
      <w:pPr>
        <w:rPr>
          <w:lang w:val="en-US"/>
        </w:rPr>
      </w:pPr>
    </w:p>
    <w:p w14:paraId="4F5F7290" w14:textId="79BFACAF" w:rsidR="004A296C" w:rsidRDefault="008C7AFB" w:rsidP="004A296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C7AFB">
        <w:rPr>
          <w:b/>
          <w:bCs/>
          <w:lang w:val="en-US"/>
        </w:rPr>
        <w:lastRenderedPageBreak/>
        <w:t>Deriving photometric errors and selecting the final FP columns</w:t>
      </w:r>
    </w:p>
    <w:p w14:paraId="310A1204" w14:textId="5C79149C" w:rsidR="004A296C" w:rsidRPr="004A296C" w:rsidRDefault="004A296C" w:rsidP="004A296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lang w:val="en-US"/>
        </w:rPr>
        <w:t xml:space="preserve">This step is carried out in </w:t>
      </w:r>
      <w:r w:rsidRPr="004A296C">
        <w:rPr>
          <w:rFonts w:ascii="Courier New" w:hAnsi="Courier New" w:cs="Courier New"/>
          <w:sz w:val="20"/>
          <w:szCs w:val="20"/>
          <w:lang w:val="en-US"/>
        </w:rPr>
        <w:t>6_calculate_phot_errors.py</w:t>
      </w:r>
      <w:r w:rsidRPr="004A296C">
        <w:rPr>
          <w:rFonts w:ascii="Calibri" w:hAnsi="Calibri" w:cs="Calibri"/>
          <w:sz w:val="20"/>
          <w:szCs w:val="20"/>
          <w:lang w:val="en-US"/>
        </w:rPr>
        <w:t>.</w:t>
      </w:r>
    </w:p>
    <w:p w14:paraId="6375F7E4" w14:textId="1D7733C1" w:rsidR="004A296C" w:rsidRPr="004A296C" w:rsidRDefault="004A296C" w:rsidP="004A296C">
      <w:pPr>
        <w:pStyle w:val="ListParagraph"/>
        <w:numPr>
          <w:ilvl w:val="0"/>
          <w:numId w:val="20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I followed the steps in </w:t>
      </w:r>
      <w:proofErr w:type="spellStart"/>
      <w:r>
        <w:rPr>
          <w:rFonts w:cstheme="minorHAnsi"/>
          <w:lang w:val="en-US"/>
        </w:rPr>
        <w:t>Magoulas</w:t>
      </w:r>
      <w:proofErr w:type="spellEnd"/>
      <w:r>
        <w:rPr>
          <w:rFonts w:cstheme="minorHAnsi"/>
          <w:lang w:val="en-US"/>
        </w:rPr>
        <w:t xml:space="preserve"> et al. 2012:</w:t>
      </w:r>
    </w:p>
    <w:p w14:paraId="567947C5" w14:textId="7BC589C8" w:rsidR="004A296C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combine all FP samples and drop duplicated galaxies (since they have </w:t>
      </w:r>
      <w:proofErr w:type="gramStart"/>
      <w:r>
        <w:rPr>
          <w:rFonts w:cstheme="minorHAnsi"/>
          <w:lang w:val="en-US"/>
        </w:rPr>
        <w:t>exactly the same</w:t>
      </w:r>
      <w:proofErr w:type="gramEnd"/>
      <w:r>
        <w:rPr>
          <w:rFonts w:cstheme="minorHAnsi"/>
          <w:lang w:val="en-US"/>
        </w:rPr>
        <w:t xml:space="preserve"> photometry)</w:t>
      </w:r>
    </w:p>
    <w:p w14:paraId="1724FA99" w14:textId="79BB5776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every galaxy, I calculate the extinction-corrected magnitude and colors: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J</m:t>
            </m:r>
          </m:sub>
        </m:sSub>
        <m:r>
          <w:rPr>
            <w:rFonts w:ascii="Cambria Math" w:hAnsi="Cambria Math" w:cstheme="minorHAnsi"/>
            <w:lang w:val="en-US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H</m:t>
            </m:r>
          </m:sub>
        </m:sSub>
      </m:oMath>
      <w:r>
        <w:rPr>
          <w:rFonts w:eastAsiaTheme="minorEastAsia" w:cstheme="minorHAnsi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>.</w:t>
      </w:r>
    </w:p>
    <w:p w14:paraId="500E3FE0" w14:textId="4681A163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I group the galaxies into magnitude bins of width 0.2 mag.</w:t>
      </w:r>
    </w:p>
    <w:p w14:paraId="3CDEC345" w14:textId="607FDC3D" w:rsidR="00B4675E" w:rsidRPr="00D3656D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For each bin, I calculate the variance of each color:</w:t>
      </w:r>
    </w:p>
    <w:p w14:paraId="17357E67" w14:textId="77777777" w:rsidR="00D3656D" w:rsidRPr="00D3656D" w:rsidRDefault="00D3656D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JH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A3EE9CA" w14:textId="77777777" w:rsidR="00D3656D" w:rsidRPr="00D3656D" w:rsidRDefault="00D3656D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BC99776" w14:textId="3B143A05" w:rsidR="00D3656D" w:rsidRPr="00D3656D" w:rsidRDefault="00D3656D" w:rsidP="00D3656D">
      <w:pPr>
        <w:pStyle w:val="ListParagraph"/>
        <w:rPr>
          <w:rFonts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HK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605A761" w14:textId="3C69EED0" w:rsidR="00D3656D" w:rsidRPr="00D3656D" w:rsidRDefault="00D3656D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Then I calculate the error in J-band alone:</w:t>
      </w:r>
    </w:p>
    <w:p w14:paraId="1161C587" w14:textId="07060D17" w:rsidR="00D3656D" w:rsidRPr="00D3656D" w:rsidRDefault="00D3656D" w:rsidP="00D3656D">
      <w:pPr>
        <w:pStyle w:val="ListParagraph"/>
        <w:rPr>
          <w:rFonts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lang w:val="en-US"/>
                </w:rPr>
                <m:t>0.5×(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JH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HK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rad>
        </m:oMath>
      </m:oMathPara>
    </w:p>
    <w:p w14:paraId="233A8DD7" w14:textId="77777777" w:rsidR="00E14A4F" w:rsidRPr="00622E99" w:rsidRDefault="00E14A4F" w:rsidP="00E14A4F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Then I plot </w:t>
      </w:r>
      <m:oMath>
        <m:r>
          <w:rPr>
            <w:rFonts w:ascii="Cambria Math" w:eastAsiaTheme="minorEastAsia" w:hAnsi="Cambria Math" w:cstheme="minorHAnsi"/>
            <w:lang w:val="en-US"/>
          </w:rPr>
          <m:t>e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</m:oMath>
      <w:r>
        <w:rPr>
          <w:rFonts w:eastAsiaTheme="minorEastAsia" w:cstheme="minorHAnsi"/>
          <w:lang w:val="en-US"/>
        </w:rPr>
        <w:t xml:space="preserve"> vs mean magnitude in each bin and fit it with a pairwise linear function, i.e. a function that approaches a constant at low threshold magnitude and increases linearly at larger magnitude. The result is as follows:</w:t>
      </w:r>
    </w:p>
    <w:p w14:paraId="1860470D" w14:textId="77777777" w:rsidR="00E14A4F" w:rsidRPr="00D3656D" w:rsidRDefault="00E14A4F" w:rsidP="00E14A4F">
      <w:pPr>
        <w:pStyle w:val="ListParagraph"/>
        <w:ind w:left="1080"/>
        <w:rPr>
          <w:rFonts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i,J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 xml:space="preserve">0.0331, 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≤10.7874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0.0194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 xml:space="preserve">-0.1762,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&gt;10.7874</m:t>
                  </m:r>
                </m:e>
              </m:eqArr>
            </m:e>
          </m:d>
        </m:oMath>
      </m:oMathPara>
    </w:p>
    <w:p w14:paraId="40927E50" w14:textId="77777777" w:rsidR="00E14A4F" w:rsidRDefault="00E14A4F" w:rsidP="00E14A4F">
      <w:pPr>
        <w:pStyle w:val="ListParagraph"/>
        <w:ind w:left="1080"/>
        <w:jc w:val="center"/>
        <w:rPr>
          <w:rFonts w:cstheme="minorHAnsi"/>
          <w:lang w:val="en-US"/>
        </w:rPr>
      </w:pPr>
      <w:r w:rsidRPr="00D3656D">
        <w:rPr>
          <w:rFonts w:cstheme="minorHAnsi"/>
          <w:lang w:val="en-US"/>
        </w:rPr>
        <w:drawing>
          <wp:inline distT="0" distB="0" distL="0" distR="0" wp14:anchorId="4F048C91" wp14:editId="7C9177C8">
            <wp:extent cx="3290169" cy="2034209"/>
            <wp:effectExtent l="0" t="0" r="0" b="0"/>
            <wp:docPr id="62168678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6782" name="Picture 1" descr="A graph with blu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134" cy="20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724B" w14:textId="60A77650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apply this formula for every galaxy, and then calculate the error in radii (assuming perfect anticorrelation) as: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lang w:val="en-US"/>
          </w:rPr>
          <m:t xml:space="preserve">=0.5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i</m:t>
            </m:r>
          </m:sub>
        </m:sSub>
      </m:oMath>
    </w:p>
    <w:p w14:paraId="4707289C" w14:textId="4A12FA4B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Finally, I pick the relevant columns for FP fitting and save them to data/foundation/</w:t>
      </w:r>
      <w:proofErr w:type="spellStart"/>
      <w:r>
        <w:rPr>
          <w:rFonts w:cstheme="minorHAnsi"/>
          <w:lang w:val="en-US"/>
        </w:rPr>
        <w:t>fp_sample</w:t>
      </w:r>
      <w:proofErr w:type="spellEnd"/>
      <w:r>
        <w:rPr>
          <w:rFonts w:cstheme="minorHAnsi"/>
          <w:lang w:val="en-US"/>
        </w:rPr>
        <w:t xml:space="preserve"> folder.</w:t>
      </w:r>
    </w:p>
    <w:p w14:paraId="34656FC9" w14:textId="77777777" w:rsidR="00E14A4F" w:rsidRPr="00D3656D" w:rsidRDefault="00E14A4F" w:rsidP="00D3656D">
      <w:pPr>
        <w:pStyle w:val="ListParagraph"/>
        <w:ind w:left="1080"/>
        <w:jc w:val="center"/>
        <w:rPr>
          <w:rFonts w:cstheme="minorHAnsi"/>
          <w:lang w:val="en-US"/>
        </w:rPr>
      </w:pPr>
    </w:p>
    <w:p w14:paraId="3F177BD4" w14:textId="77777777" w:rsidR="00D3656D" w:rsidRPr="004A296C" w:rsidRDefault="00D3656D" w:rsidP="00D3656D">
      <w:pPr>
        <w:pStyle w:val="ListParagraph"/>
        <w:ind w:left="1080"/>
        <w:rPr>
          <w:rFonts w:cstheme="minorHAnsi"/>
          <w:lang w:val="en-US"/>
        </w:rPr>
      </w:pPr>
    </w:p>
    <w:p w14:paraId="5EC3C549" w14:textId="77777777" w:rsidR="00D3656D" w:rsidRPr="004A296C" w:rsidRDefault="00D3656D" w:rsidP="00B4675E">
      <w:pPr>
        <w:pStyle w:val="ListParagraph"/>
        <w:ind w:left="1080"/>
        <w:rPr>
          <w:rFonts w:cstheme="minorHAnsi"/>
          <w:lang w:val="en-US"/>
        </w:rPr>
      </w:pPr>
    </w:p>
    <w:p w14:paraId="34D6AD72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 w:type="page"/>
      </w:r>
    </w:p>
    <w:p w14:paraId="592CF632" w14:textId="49509E53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Fitting the FP and deriving the </w:t>
      </w:r>
      <w:proofErr w:type="spellStart"/>
      <w:r>
        <w:rPr>
          <w:b/>
          <w:bCs/>
          <w:lang w:val="en-US"/>
        </w:rPr>
        <w:t>log</w:t>
      </w:r>
      <w:proofErr w:type="spellEnd"/>
      <w:r>
        <w:rPr>
          <w:b/>
          <w:bCs/>
          <w:lang w:val="en-US"/>
        </w:rPr>
        <w:t>-distance ratios</w:t>
      </w:r>
    </w:p>
    <w:p w14:paraId="717B3105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9A0361E" w14:textId="2AC8B958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Mock galaxies simulation</w:t>
      </w:r>
    </w:p>
    <w:p w14:paraId="11CC9486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5378801" w14:textId="1E1474AB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Consistency checks</w:t>
      </w:r>
    </w:p>
    <w:p w14:paraId="41FD12CD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1847481" w14:textId="706A8855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Smoothed velocity field map</w:t>
      </w:r>
    </w:p>
    <w:p w14:paraId="02881DEA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9DDE1DC" w14:textId="24C707EF" w:rsidR="008C7AFB" w:rsidRPr="008C7AFB" w:rsidRDefault="004A296C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Deriving cosmic bulk flow velocity</w:t>
      </w:r>
    </w:p>
    <w:sectPr w:rsidR="008C7AFB" w:rsidRPr="008C7A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ED593D"/>
    <w:multiLevelType w:val="hybridMultilevel"/>
    <w:tmpl w:val="CFF6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5EF65511"/>
    <w:multiLevelType w:val="hybridMultilevel"/>
    <w:tmpl w:val="660C5E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9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20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900B39"/>
    <w:multiLevelType w:val="hybridMultilevel"/>
    <w:tmpl w:val="2EFC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6"/>
  </w:num>
  <w:num w:numId="7" w16cid:durableId="1364936553">
    <w:abstractNumId w:val="13"/>
  </w:num>
  <w:num w:numId="8" w16cid:durableId="369304287">
    <w:abstractNumId w:val="2"/>
  </w:num>
  <w:num w:numId="9" w16cid:durableId="949314058">
    <w:abstractNumId w:val="14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8"/>
  </w:num>
  <w:num w:numId="13" w16cid:durableId="308289000">
    <w:abstractNumId w:val="19"/>
  </w:num>
  <w:num w:numId="14" w16cid:durableId="970131679">
    <w:abstractNumId w:val="20"/>
  </w:num>
  <w:num w:numId="15" w16cid:durableId="642462601">
    <w:abstractNumId w:val="11"/>
  </w:num>
  <w:num w:numId="16" w16cid:durableId="464658506">
    <w:abstractNumId w:val="17"/>
  </w:num>
  <w:num w:numId="17" w16cid:durableId="1481114892">
    <w:abstractNumId w:val="12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1"/>
  </w:num>
  <w:num w:numId="21" w16cid:durableId="1628774109">
    <w:abstractNumId w:val="6"/>
  </w:num>
  <w:num w:numId="22" w16cid:durableId="23980130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810C8"/>
    <w:rsid w:val="00192D4E"/>
    <w:rsid w:val="001974B4"/>
    <w:rsid w:val="001A37A8"/>
    <w:rsid w:val="001F382A"/>
    <w:rsid w:val="00206A81"/>
    <w:rsid w:val="0023651D"/>
    <w:rsid w:val="0026682A"/>
    <w:rsid w:val="002A1E01"/>
    <w:rsid w:val="002A4455"/>
    <w:rsid w:val="00301C48"/>
    <w:rsid w:val="003821CA"/>
    <w:rsid w:val="00383708"/>
    <w:rsid w:val="003D14D0"/>
    <w:rsid w:val="003D4F31"/>
    <w:rsid w:val="00406502"/>
    <w:rsid w:val="00425FEF"/>
    <w:rsid w:val="004A296C"/>
    <w:rsid w:val="004D575B"/>
    <w:rsid w:val="004E79DC"/>
    <w:rsid w:val="00501367"/>
    <w:rsid w:val="00545074"/>
    <w:rsid w:val="00590800"/>
    <w:rsid w:val="005C3127"/>
    <w:rsid w:val="005E7B2F"/>
    <w:rsid w:val="005F2AFE"/>
    <w:rsid w:val="00622E99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C7AFB"/>
    <w:rsid w:val="008F5D76"/>
    <w:rsid w:val="00955363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0461"/>
    <w:rsid w:val="00AF2081"/>
    <w:rsid w:val="00AF27C8"/>
    <w:rsid w:val="00B06059"/>
    <w:rsid w:val="00B348EB"/>
    <w:rsid w:val="00B4675E"/>
    <w:rsid w:val="00B5247C"/>
    <w:rsid w:val="00B86BE8"/>
    <w:rsid w:val="00BB6475"/>
    <w:rsid w:val="00BE6501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656D"/>
    <w:rsid w:val="00D37970"/>
    <w:rsid w:val="00D53F20"/>
    <w:rsid w:val="00D61D97"/>
    <w:rsid w:val="00D817CD"/>
    <w:rsid w:val="00DA74CC"/>
    <w:rsid w:val="00DB3D8C"/>
    <w:rsid w:val="00DB5B92"/>
    <w:rsid w:val="00DD52B5"/>
    <w:rsid w:val="00E14A4F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21</Pages>
  <Words>3069</Words>
  <Characters>17498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43</cp:revision>
  <dcterms:created xsi:type="dcterms:W3CDTF">2024-02-13T01:52:00Z</dcterms:created>
  <dcterms:modified xsi:type="dcterms:W3CDTF">2024-03-25T06:40:00Z</dcterms:modified>
</cp:coreProperties>
</file>