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06E1" w14:textId="05ADB391" w:rsidR="00D053FB" w:rsidRDefault="008C592A">
      <w:pPr>
        <w:rPr>
          <w:sz w:val="28"/>
          <w:szCs w:val="28"/>
        </w:rPr>
      </w:pPr>
      <w:r>
        <w:rPr>
          <w:sz w:val="28"/>
          <w:szCs w:val="28"/>
        </w:rPr>
        <w:t>Date accessed: 2020-01-29</w:t>
      </w:r>
    </w:p>
    <w:p w14:paraId="73CE7107" w14:textId="51D311F4" w:rsidR="008C592A" w:rsidRDefault="008C592A">
      <w:pPr>
        <w:rPr>
          <w:sz w:val="28"/>
          <w:szCs w:val="28"/>
        </w:rPr>
      </w:pPr>
    </w:p>
    <w:p w14:paraId="2869BB3A" w14:textId="77777777" w:rsidR="008C592A" w:rsidRPr="008C592A" w:rsidRDefault="008C592A" w:rsidP="008C592A">
      <w:pPr>
        <w:rPr>
          <w:rFonts w:ascii="Times New Roman" w:eastAsia="Times New Roman" w:hAnsi="Times New Roman" w:cs="Times New Roman"/>
        </w:rPr>
      </w:pPr>
      <w:hyperlink r:id="rId4" w:history="1">
        <w:r w:rsidRPr="008C592A">
          <w:rPr>
            <w:rFonts w:ascii="Times New Roman" w:eastAsia="Times New Roman" w:hAnsi="Times New Roman" w:cs="Times New Roman"/>
            <w:color w:val="0000FF"/>
            <w:u w:val="single"/>
          </w:rPr>
          <w:t>http://wsjkw.gd.gov.cn/zwyw_yqxx/content/post_2878949.html</w:t>
        </w:r>
      </w:hyperlink>
    </w:p>
    <w:p w14:paraId="29649396" w14:textId="7B406F7E" w:rsidR="008C592A" w:rsidRDefault="008C592A">
      <w:pPr>
        <w:rPr>
          <w:sz w:val="28"/>
          <w:szCs w:val="28"/>
        </w:rPr>
      </w:pPr>
    </w:p>
    <w:p w14:paraId="7202234A" w14:textId="5710CB16" w:rsidR="008C592A" w:rsidRDefault="008C592A">
      <w:pPr>
        <w:rPr>
          <w:sz w:val="28"/>
          <w:szCs w:val="28"/>
        </w:rPr>
      </w:pPr>
    </w:p>
    <w:p w14:paraId="37426F5C" w14:textId="31C59423" w:rsidR="00C50C1C" w:rsidRDefault="00C50C1C" w:rsidP="00C50C1C">
      <w:pPr>
        <w:jc w:val="center"/>
        <w:rPr>
          <w:b/>
          <w:bCs/>
          <w:sz w:val="28"/>
          <w:szCs w:val="28"/>
        </w:rPr>
      </w:pPr>
      <w:r w:rsidRPr="00C50C1C">
        <w:rPr>
          <w:b/>
          <w:bCs/>
          <w:sz w:val="28"/>
          <w:szCs w:val="28"/>
        </w:rPr>
        <w:t>Epidemic situation of new coronavirus infection in Guangdong Province on January 24, 2020</w:t>
      </w:r>
    </w:p>
    <w:p w14:paraId="03D0C495" w14:textId="7B122EA4" w:rsidR="00C50C1C" w:rsidRDefault="00C50C1C" w:rsidP="00C50C1C">
      <w:pPr>
        <w:jc w:val="center"/>
        <w:rPr>
          <w:b/>
          <w:bCs/>
          <w:sz w:val="28"/>
          <w:szCs w:val="28"/>
        </w:rPr>
      </w:pPr>
    </w:p>
    <w:p w14:paraId="0782AC7B" w14:textId="77777777" w:rsidR="00F40D0B" w:rsidRPr="00F40D0B" w:rsidRDefault="00F40D0B" w:rsidP="00F40D0B">
      <w:pPr>
        <w:jc w:val="both"/>
        <w:rPr>
          <w:sz w:val="28"/>
          <w:szCs w:val="28"/>
        </w:rPr>
      </w:pPr>
      <w:r w:rsidRPr="00F40D0B">
        <w:rPr>
          <w:sz w:val="28"/>
          <w:szCs w:val="28"/>
        </w:rPr>
        <w:t>At 04:00 on January 23, 2020, Guangdong Province reported 21 new confirmed cases of pneumonitis with new coronavirus infection, no new severe cases, critical cases and death cases, and 2 new discharged cases (all in Shenzhen)</w:t>
      </w:r>
      <w:proofErr w:type="gramStart"/>
      <w:r w:rsidRPr="00F40D0B">
        <w:rPr>
          <w:sz w:val="28"/>
          <w:szCs w:val="28"/>
        </w:rPr>
        <w:t>. .</w:t>
      </w:r>
      <w:proofErr w:type="gramEnd"/>
      <w:r w:rsidRPr="00F40D0B">
        <w:rPr>
          <w:sz w:val="28"/>
          <w:szCs w:val="28"/>
        </w:rPr>
        <w:t xml:space="preserve"> among them:</w:t>
      </w:r>
    </w:p>
    <w:p w14:paraId="3B1FAB92" w14:textId="77777777" w:rsidR="00F40D0B" w:rsidRPr="00F40D0B" w:rsidRDefault="00F40D0B" w:rsidP="00F40D0B">
      <w:pPr>
        <w:jc w:val="both"/>
        <w:rPr>
          <w:sz w:val="28"/>
          <w:szCs w:val="28"/>
        </w:rPr>
      </w:pPr>
    </w:p>
    <w:p w14:paraId="4905E56B" w14:textId="77777777" w:rsidR="00F40D0B" w:rsidRPr="00F40D0B" w:rsidRDefault="00F40D0B" w:rsidP="00F40D0B">
      <w:pPr>
        <w:jc w:val="both"/>
        <w:rPr>
          <w:sz w:val="28"/>
          <w:szCs w:val="28"/>
        </w:rPr>
      </w:pPr>
      <w:r w:rsidRPr="00F40D0B">
        <w:rPr>
          <w:sz w:val="28"/>
          <w:szCs w:val="28"/>
        </w:rPr>
        <w:t>Poyang Jiang (3 cases) and Qingyuan (1 case) were the first confirmed cases reported. Among the newly confirmed cases in the other 6 cities, 2 were in Guangzhou, 4 in Zhuhai, 5 in Foshan, 1 in Shaoguan, 4 in Huizhou, and 1 in Zhongshan.</w:t>
      </w:r>
    </w:p>
    <w:p w14:paraId="023F0A7F" w14:textId="77777777" w:rsidR="00F40D0B" w:rsidRPr="00F40D0B" w:rsidRDefault="00F40D0B" w:rsidP="00F40D0B">
      <w:pPr>
        <w:jc w:val="both"/>
        <w:rPr>
          <w:sz w:val="28"/>
          <w:szCs w:val="28"/>
        </w:rPr>
      </w:pPr>
    </w:p>
    <w:p w14:paraId="47826EB2" w14:textId="77777777" w:rsidR="00F40D0B" w:rsidRPr="00F40D0B" w:rsidRDefault="00F40D0B" w:rsidP="00F40D0B">
      <w:pPr>
        <w:jc w:val="both"/>
        <w:rPr>
          <w:sz w:val="28"/>
          <w:szCs w:val="28"/>
        </w:rPr>
      </w:pPr>
      <w:r w:rsidRPr="00F40D0B">
        <w:rPr>
          <w:sz w:val="28"/>
          <w:szCs w:val="28"/>
        </w:rPr>
        <w:t>As of 24:00 on January 23, Guangdong Province had reported 53 confirmed cases of pneumonitis with new coronavirus infection, including 12 severe cases, 3 critical cases, no deaths and 2 discharged patients. among them:</w:t>
      </w:r>
    </w:p>
    <w:p w14:paraId="71DD8438" w14:textId="77777777" w:rsidR="00F40D0B" w:rsidRPr="00F40D0B" w:rsidRDefault="00F40D0B" w:rsidP="00F40D0B">
      <w:pPr>
        <w:jc w:val="both"/>
        <w:rPr>
          <w:sz w:val="28"/>
          <w:szCs w:val="28"/>
        </w:rPr>
      </w:pPr>
    </w:p>
    <w:p w14:paraId="5A265C37" w14:textId="77777777" w:rsidR="00F40D0B" w:rsidRPr="00F40D0B" w:rsidRDefault="00F40D0B" w:rsidP="00F40D0B">
      <w:pPr>
        <w:jc w:val="both"/>
        <w:rPr>
          <w:sz w:val="28"/>
          <w:szCs w:val="28"/>
        </w:rPr>
      </w:pPr>
      <w:r w:rsidRPr="00F40D0B">
        <w:rPr>
          <w:sz w:val="28"/>
          <w:szCs w:val="28"/>
        </w:rPr>
        <w:t>Among the confirmed cases, there were 7 cases in Guangzhou, 15 in Shenzhen, 8 in Zhuhai, 6 in Foshan, 3 in Shaoguan, 5 in Huizhou, 2 in Zhongshan, 3 in Yangjiang, 2 in Zhanjiang, 1 in Zhaoqing, and 1 in Qingyuan; severe cases Among them, there were 8 cases in Shenzhen, 1 in Zhuhai, 1 in Foshan, 1 in Shaoguan, and 1 in Huizhou. Among the critical cases, 2 were in Shenzhen and 1 in Zhuhai.</w:t>
      </w:r>
    </w:p>
    <w:p w14:paraId="0CAC9E33" w14:textId="77777777" w:rsidR="00F40D0B" w:rsidRPr="00F40D0B" w:rsidRDefault="00F40D0B" w:rsidP="00F40D0B">
      <w:pPr>
        <w:jc w:val="both"/>
        <w:rPr>
          <w:sz w:val="28"/>
          <w:szCs w:val="28"/>
        </w:rPr>
      </w:pPr>
    </w:p>
    <w:p w14:paraId="553DB370" w14:textId="77777777" w:rsidR="00F40D0B" w:rsidRPr="00F40D0B" w:rsidRDefault="00F40D0B" w:rsidP="00F40D0B">
      <w:pPr>
        <w:jc w:val="both"/>
        <w:rPr>
          <w:sz w:val="28"/>
          <w:szCs w:val="28"/>
        </w:rPr>
      </w:pPr>
      <w:r w:rsidRPr="00F40D0B">
        <w:rPr>
          <w:sz w:val="28"/>
          <w:szCs w:val="28"/>
        </w:rPr>
        <w:t>258 At present, 258 close contacts have been traced, all of whom are under medical observation.</w:t>
      </w:r>
    </w:p>
    <w:p w14:paraId="3B19B045" w14:textId="77777777" w:rsidR="00F40D0B" w:rsidRPr="00F40D0B" w:rsidRDefault="00F40D0B" w:rsidP="00F40D0B">
      <w:pPr>
        <w:jc w:val="both"/>
        <w:rPr>
          <w:sz w:val="28"/>
          <w:szCs w:val="28"/>
        </w:rPr>
      </w:pPr>
    </w:p>
    <w:p w14:paraId="0394315C" w14:textId="638C2613" w:rsidR="00C50C1C" w:rsidRPr="00C50C1C" w:rsidRDefault="00F40D0B" w:rsidP="00F40D0B">
      <w:pPr>
        <w:jc w:val="both"/>
        <w:rPr>
          <w:sz w:val="28"/>
          <w:szCs w:val="28"/>
        </w:rPr>
      </w:pPr>
      <w:r w:rsidRPr="00F40D0B">
        <w:rPr>
          <w:sz w:val="28"/>
          <w:szCs w:val="28"/>
        </w:rPr>
        <w:t>Among the 53 cases diagnosed in our province, 28 were males and 25 were females, aged between 10-81 years old. Among them, 45 cases had a history of living or traveling in Hubei before the onset, and 8 cases had no Hubei before the onset of the disease. Resident history or travel history, 6 of which are imported family members of Hubei, 1 with meals with friends in Wuhan, 1 with a history of tourism in other provinces, is undergoing in-depth epidemiological investigations. A total of 10 cluster epidemics were found, all of which were family clusters, involving 27 cases. There were no cases of medical staff infection.</w:t>
      </w:r>
      <w:bookmarkStart w:id="0" w:name="_GoBack"/>
      <w:bookmarkEnd w:id="0"/>
    </w:p>
    <w:p w14:paraId="264B2A6C" w14:textId="77777777" w:rsidR="00C50C1C" w:rsidRDefault="00C50C1C" w:rsidP="00C50C1C">
      <w:pPr>
        <w:jc w:val="center"/>
        <w:rPr>
          <w:b/>
          <w:bCs/>
          <w:sz w:val="28"/>
          <w:szCs w:val="28"/>
        </w:rPr>
      </w:pPr>
    </w:p>
    <w:p w14:paraId="280F5A25" w14:textId="77777777" w:rsidR="00C50C1C" w:rsidRDefault="00C50C1C" w:rsidP="00C50C1C">
      <w:pPr>
        <w:jc w:val="center"/>
        <w:rPr>
          <w:b/>
          <w:bCs/>
          <w:sz w:val="28"/>
          <w:szCs w:val="28"/>
        </w:rPr>
      </w:pPr>
    </w:p>
    <w:p w14:paraId="3A4BF8EA" w14:textId="01DF60AC" w:rsidR="008C592A" w:rsidRDefault="00C50C1C" w:rsidP="00C50C1C">
      <w:pPr>
        <w:jc w:val="center"/>
        <w:rPr>
          <w:b/>
          <w:bCs/>
          <w:sz w:val="28"/>
          <w:szCs w:val="28"/>
        </w:rPr>
      </w:pPr>
      <w:r w:rsidRPr="00C50C1C">
        <w:rPr>
          <w:rFonts w:hint="eastAsia"/>
          <w:b/>
          <w:bCs/>
          <w:sz w:val="28"/>
          <w:szCs w:val="28"/>
        </w:rPr>
        <w:lastRenderedPageBreak/>
        <w:t>2020</w:t>
      </w:r>
      <w:r w:rsidRPr="00C50C1C">
        <w:rPr>
          <w:rFonts w:hint="eastAsia"/>
          <w:b/>
          <w:bCs/>
          <w:sz w:val="28"/>
          <w:szCs w:val="28"/>
        </w:rPr>
        <w:t>年</w:t>
      </w:r>
      <w:r w:rsidRPr="00C50C1C">
        <w:rPr>
          <w:rFonts w:hint="eastAsia"/>
          <w:b/>
          <w:bCs/>
          <w:sz w:val="28"/>
          <w:szCs w:val="28"/>
        </w:rPr>
        <w:t>1</w:t>
      </w:r>
      <w:r w:rsidRPr="00C50C1C">
        <w:rPr>
          <w:rFonts w:hint="eastAsia"/>
          <w:b/>
          <w:bCs/>
          <w:sz w:val="28"/>
          <w:szCs w:val="28"/>
        </w:rPr>
        <w:t>月</w:t>
      </w:r>
      <w:r w:rsidRPr="00C50C1C">
        <w:rPr>
          <w:rFonts w:hint="eastAsia"/>
          <w:b/>
          <w:bCs/>
          <w:sz w:val="28"/>
          <w:szCs w:val="28"/>
        </w:rPr>
        <w:t>24</w:t>
      </w:r>
      <w:r w:rsidRPr="00C50C1C">
        <w:rPr>
          <w:rFonts w:hint="eastAsia"/>
          <w:b/>
          <w:bCs/>
          <w:sz w:val="28"/>
          <w:szCs w:val="28"/>
        </w:rPr>
        <w:t>日广东省新型冠状病毒感染的肺炎疫情情况</w:t>
      </w:r>
    </w:p>
    <w:p w14:paraId="718C632C" w14:textId="77777777" w:rsidR="00C50C1C" w:rsidRDefault="00C50C1C" w:rsidP="00C50C1C">
      <w:pPr>
        <w:jc w:val="center"/>
        <w:rPr>
          <w:rFonts w:hint="eastAsia"/>
          <w:b/>
          <w:bCs/>
          <w:sz w:val="28"/>
          <w:szCs w:val="28"/>
        </w:rPr>
      </w:pPr>
    </w:p>
    <w:p w14:paraId="25A027E7" w14:textId="77777777" w:rsidR="00C50C1C" w:rsidRDefault="00C50C1C" w:rsidP="00C50C1C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2020年1月23日0-24时，广东省报告新型冠状病毒感染的肺炎新增确诊病例21例，无新增重症病例、危重病例和死亡病例，新增出院病例2例（均为深圳）。其中：</w:t>
      </w:r>
    </w:p>
    <w:p w14:paraId="0C279DF7" w14:textId="77777777" w:rsidR="00C50C1C" w:rsidRDefault="00C50C1C" w:rsidP="00C50C1C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阳江（3例）、清远（1例）均为首次报告确诊病例。其他6地市新增确诊病例中，广州2例、珠海4例、佛山5例、韶关1例、惠州4例、中山1例。</w:t>
      </w:r>
    </w:p>
    <w:p w14:paraId="66E3C66C" w14:textId="77777777" w:rsidR="00C50C1C" w:rsidRDefault="00C50C1C" w:rsidP="00C50C1C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截至1月23日24时，广东省累计报告新型冠状病毒感染的肺炎确诊病例53例，其中重症病例12例，危重病例3例，无死亡病例，出院病例2例。其中：</w:t>
      </w:r>
    </w:p>
    <w:p w14:paraId="4B401831" w14:textId="77777777" w:rsidR="00C50C1C" w:rsidRDefault="00C50C1C" w:rsidP="00C50C1C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确诊病例中，广州7例、深圳15例、珠海8例、佛山6例、韶关3例、惠州5例、中山2例、阳江3例、湛江2例、肇庆1例、清远1例；重症病例中，深圳8例、珠海1例、佛山1例、韶关1例、惠州1例；危重病例中，深圳2例、珠海1例。</w:t>
      </w:r>
    </w:p>
    <w:p w14:paraId="74ECEC69" w14:textId="77777777" w:rsidR="00C50C1C" w:rsidRDefault="00C50C1C" w:rsidP="00C50C1C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目前追踪到密切接触者258人，均在接受医学观察。</w:t>
      </w:r>
    </w:p>
    <w:p w14:paraId="40366577" w14:textId="77777777" w:rsidR="00C50C1C" w:rsidRDefault="00C50C1C" w:rsidP="00C50C1C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我省累计确诊的53例病例中，男性28例，女性25例，年龄介于10-81岁之间，其中，45例病例发病前有湖北居住史或旅行史，8例病例发病前无湖北居住史或旅行史，其中6例为湖北输入病例家属，1例与武汉友人聚餐，1例有外省旅游史，正在深入进行流行病学调查。累计发现聚集性疫情10起，均为家庭聚集，涉及27例病例。无医务人员感染病例。</w:t>
      </w:r>
    </w:p>
    <w:p w14:paraId="6A3575BC" w14:textId="77777777" w:rsidR="00C50C1C" w:rsidRPr="00C50C1C" w:rsidRDefault="00C50C1C" w:rsidP="00C50C1C">
      <w:pPr>
        <w:jc w:val="both"/>
        <w:rPr>
          <w:rFonts w:hint="eastAsia"/>
          <w:sz w:val="28"/>
          <w:szCs w:val="28"/>
        </w:rPr>
      </w:pPr>
    </w:p>
    <w:sectPr w:rsidR="00C50C1C" w:rsidRPr="00C50C1C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85"/>
    <w:rsid w:val="00024C69"/>
    <w:rsid w:val="00236238"/>
    <w:rsid w:val="0031034B"/>
    <w:rsid w:val="006E5F0A"/>
    <w:rsid w:val="008C592A"/>
    <w:rsid w:val="00992985"/>
    <w:rsid w:val="00C446BB"/>
    <w:rsid w:val="00C50C1C"/>
    <w:rsid w:val="00C5211C"/>
    <w:rsid w:val="00D45D75"/>
    <w:rsid w:val="00F4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B2431"/>
  <w15:chartTrackingRefBased/>
  <w15:docId w15:val="{A3311DE5-C88B-3944-B7FF-5C21348C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59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0C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gd.gov.cn/zwyw_yqxx/content/post_2878949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649B886-78B6-4582-9B3F-8D46834C6DFF}"/>
</file>

<file path=customXml/itemProps2.xml><?xml version="1.0" encoding="utf-8"?>
<ds:datastoreItem xmlns:ds="http://schemas.openxmlformats.org/officeDocument/2006/customXml" ds:itemID="{A25A8056-2D56-4957-8FC9-73E815286B86}"/>
</file>

<file path=customXml/itemProps3.xml><?xml version="1.0" encoding="utf-8"?>
<ds:datastoreItem xmlns:ds="http://schemas.openxmlformats.org/officeDocument/2006/customXml" ds:itemID="{D8CF6B20-3FBE-4792-A3DB-39BF8CCA14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4</cp:revision>
  <dcterms:created xsi:type="dcterms:W3CDTF">2020-01-29T11:37:00Z</dcterms:created>
  <dcterms:modified xsi:type="dcterms:W3CDTF">2020-01-29T11:38:00Z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