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87"/>
        <w:gridCol w:w="7587"/>
      </w:tblGrid>
      <w:tr w:rsidR="00751EB4" w:rsidRPr="00CD2E95" w:rsidTr="00514CDA">
        <w:trPr>
          <w:trHeight w:val="733"/>
        </w:trPr>
        <w:tc>
          <w:tcPr>
            <w:tcW w:w="2087" w:type="dxa"/>
            <w:vMerge w:val="restart"/>
            <w:hideMark/>
          </w:tcPr>
          <w:p w:rsidR="00751EB4" w:rsidRPr="00CD2E95" w:rsidRDefault="00751EB4" w:rsidP="00BB08D1">
            <w:pPr>
              <w:spacing w:before="60" w:after="60" w:line="276" w:lineRule="auto"/>
              <w:rPr>
                <w:b/>
                <w:bCs/>
                <w:sz w:val="4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4FF618C" wp14:editId="144E04F7">
                  <wp:extent cx="1050290" cy="941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  <w:hideMark/>
          </w:tcPr>
          <w:p w:rsidR="00751EB4" w:rsidRPr="00CD2E95" w:rsidRDefault="00751EB4" w:rsidP="00BB08D1">
            <w:pPr>
              <w:spacing w:before="60" w:after="60" w:line="276" w:lineRule="auto"/>
              <w:jc w:val="center"/>
              <w:rPr>
                <w:b/>
                <w:bCs/>
                <w:color w:val="3333FF"/>
                <w:spacing w:val="-14"/>
                <w:w w:val="130"/>
                <w:position w:val="6"/>
                <w:sz w:val="36"/>
                <w:szCs w:val="36"/>
                <w:lang w:val="fr-FR"/>
              </w:rPr>
            </w:pPr>
            <w:r w:rsidRPr="00CD2E95">
              <w:rPr>
                <w:b/>
                <w:bCs/>
                <w:color w:val="3333FF"/>
                <w:spacing w:val="-14"/>
                <w:w w:val="130"/>
                <w:position w:val="6"/>
                <w:sz w:val="30"/>
                <w:lang w:val="fr-FR"/>
              </w:rPr>
              <w:t>CÔNG TY CỔ PHẦN TỰ ĐỘNG HOÁ</w:t>
            </w:r>
          </w:p>
          <w:p w:rsidR="00751EB4" w:rsidRPr="00CD2E95" w:rsidRDefault="00751EB4" w:rsidP="00BB08D1">
            <w:pPr>
              <w:spacing w:before="60" w:after="60" w:line="276" w:lineRule="auto"/>
              <w:jc w:val="center"/>
              <w:rPr>
                <w:b/>
                <w:bCs/>
                <w:color w:val="FF0000"/>
                <w:spacing w:val="20"/>
                <w:position w:val="6"/>
                <w:sz w:val="36"/>
                <w:szCs w:val="36"/>
                <w:lang w:val="fr-FR"/>
              </w:rPr>
            </w:pPr>
            <w:r w:rsidRPr="00CD2E95">
              <w:rPr>
                <w:b/>
                <w:bCs/>
                <w:color w:val="FF0000"/>
                <w:spacing w:val="20"/>
                <w:w w:val="150"/>
                <w:position w:val="6"/>
                <w:sz w:val="36"/>
                <w:szCs w:val="36"/>
                <w:lang w:val="fr-FR"/>
              </w:rPr>
              <w:t>TÂN PHÁT</w:t>
            </w:r>
          </w:p>
        </w:tc>
      </w:tr>
      <w:tr w:rsidR="00751EB4" w:rsidRPr="00F737AC" w:rsidTr="00514CDA">
        <w:trPr>
          <w:trHeight w:val="359"/>
        </w:trPr>
        <w:tc>
          <w:tcPr>
            <w:tcW w:w="2087" w:type="dxa"/>
            <w:vMerge/>
            <w:vAlign w:val="center"/>
            <w:hideMark/>
          </w:tcPr>
          <w:p w:rsidR="00751EB4" w:rsidRPr="00CD2E95" w:rsidRDefault="00751EB4" w:rsidP="00BB08D1">
            <w:pPr>
              <w:spacing w:line="276" w:lineRule="auto"/>
              <w:rPr>
                <w:b/>
                <w:bCs/>
                <w:sz w:val="40"/>
                <w:lang w:val="fr-FR"/>
              </w:rPr>
            </w:pPr>
          </w:p>
        </w:tc>
        <w:tc>
          <w:tcPr>
            <w:tcW w:w="7587" w:type="dxa"/>
          </w:tcPr>
          <w:p w:rsidR="00751EB4" w:rsidRPr="00001EA3" w:rsidRDefault="00751EB4" w:rsidP="00BB08D1">
            <w:pPr>
              <w:spacing w:before="60" w:after="60" w:line="276" w:lineRule="auto"/>
              <w:jc w:val="center"/>
              <w:rPr>
                <w:sz w:val="22"/>
                <w:szCs w:val="26"/>
                <w:lang w:val="fr-FR"/>
              </w:rPr>
            </w:pPr>
            <w:proofErr w:type="spellStart"/>
            <w:r w:rsidRPr="00001EA3">
              <w:rPr>
                <w:sz w:val="22"/>
                <w:szCs w:val="26"/>
                <w:lang w:val="fr-FR"/>
              </w:rPr>
              <w:t>Địa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chỉ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: </w:t>
            </w:r>
            <w:proofErr w:type="spellStart"/>
            <w:r w:rsidR="00A33C1B">
              <w:rPr>
                <w:sz w:val="22"/>
                <w:szCs w:val="26"/>
                <w:lang w:val="fr-FR"/>
              </w:rPr>
              <w:t>Số</w:t>
            </w:r>
            <w:proofErr w:type="spellEnd"/>
            <w:r w:rsidR="00A33C1B">
              <w:rPr>
                <w:sz w:val="22"/>
                <w:szCs w:val="26"/>
                <w:lang w:val="fr-FR"/>
              </w:rPr>
              <w:t xml:space="preserve"> 168</w:t>
            </w:r>
            <w:r w:rsidRPr="00001EA3">
              <w:rPr>
                <w:sz w:val="22"/>
                <w:szCs w:val="26"/>
                <w:lang w:val="fr-FR"/>
              </w:rPr>
              <w:t xml:space="preserve"> – Phan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Trọng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Tuệ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– </w:t>
            </w:r>
            <w:proofErr w:type="spellStart"/>
            <w:r w:rsidR="00A33C1B">
              <w:rPr>
                <w:sz w:val="22"/>
                <w:szCs w:val="26"/>
                <w:lang w:val="fr-FR"/>
              </w:rPr>
              <w:t>Thanh</w:t>
            </w:r>
            <w:proofErr w:type="spellEnd"/>
            <w:r w:rsidR="00A33C1B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="00A33C1B">
              <w:rPr>
                <w:sz w:val="22"/>
                <w:szCs w:val="26"/>
                <w:lang w:val="fr-FR"/>
              </w:rPr>
              <w:t>Liệt</w:t>
            </w:r>
            <w:proofErr w:type="spellEnd"/>
            <w:r w:rsidR="00A33C1B">
              <w:rPr>
                <w:sz w:val="22"/>
                <w:szCs w:val="26"/>
                <w:lang w:val="fr-FR"/>
              </w:rPr>
              <w:t xml:space="preserve"> -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Thanh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Trì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–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Hà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Nội</w:t>
            </w:r>
            <w:proofErr w:type="spellEnd"/>
          </w:p>
        </w:tc>
      </w:tr>
      <w:tr w:rsidR="00751EB4" w:rsidRPr="00CD2E95" w:rsidTr="00514CDA">
        <w:trPr>
          <w:trHeight w:val="278"/>
        </w:trPr>
        <w:tc>
          <w:tcPr>
            <w:tcW w:w="2087" w:type="dxa"/>
            <w:vMerge/>
            <w:vAlign w:val="center"/>
            <w:hideMark/>
          </w:tcPr>
          <w:p w:rsidR="00751EB4" w:rsidRPr="00CD2E95" w:rsidRDefault="00751EB4" w:rsidP="00BB08D1">
            <w:pPr>
              <w:spacing w:line="276" w:lineRule="auto"/>
              <w:rPr>
                <w:b/>
                <w:bCs/>
                <w:sz w:val="40"/>
                <w:lang w:val="fr-FR"/>
              </w:rPr>
            </w:pPr>
          </w:p>
        </w:tc>
        <w:tc>
          <w:tcPr>
            <w:tcW w:w="7587" w:type="dxa"/>
          </w:tcPr>
          <w:p w:rsidR="00751EB4" w:rsidRPr="00001EA3" w:rsidRDefault="00751EB4" w:rsidP="00BB08D1">
            <w:pPr>
              <w:spacing w:line="276" w:lineRule="auto"/>
              <w:jc w:val="center"/>
              <w:rPr>
                <w:sz w:val="22"/>
                <w:szCs w:val="26"/>
              </w:rPr>
            </w:pPr>
            <w:proofErr w:type="spellStart"/>
            <w:r w:rsidRPr="00001EA3">
              <w:rPr>
                <w:sz w:val="22"/>
                <w:szCs w:val="26"/>
              </w:rPr>
              <w:t>Điện</w:t>
            </w:r>
            <w:proofErr w:type="spellEnd"/>
            <w:r w:rsidRPr="00001EA3">
              <w:rPr>
                <w:sz w:val="22"/>
                <w:szCs w:val="26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</w:rPr>
              <w:t>thoại</w:t>
            </w:r>
            <w:proofErr w:type="spellEnd"/>
            <w:r w:rsidRPr="00001EA3">
              <w:rPr>
                <w:sz w:val="22"/>
                <w:szCs w:val="26"/>
              </w:rPr>
              <w:t>: 04.3685.7776/ Fax: 04. 3685.7775</w:t>
            </w:r>
          </w:p>
        </w:tc>
      </w:tr>
      <w:tr w:rsidR="00751EB4" w:rsidRPr="00CD2E95" w:rsidTr="00514CDA">
        <w:trPr>
          <w:trHeight w:hRule="exact" w:val="316"/>
        </w:trPr>
        <w:tc>
          <w:tcPr>
            <w:tcW w:w="2087" w:type="dxa"/>
          </w:tcPr>
          <w:p w:rsidR="00751EB4" w:rsidRPr="00CD2E95" w:rsidRDefault="00751EB4" w:rsidP="00BB08D1">
            <w:pPr>
              <w:spacing w:before="60" w:after="60" w:line="276" w:lineRule="auto"/>
              <w:rPr>
                <w:b/>
                <w:bCs/>
                <w:sz w:val="40"/>
                <w:lang w:val="fr-FR"/>
              </w:rPr>
            </w:pPr>
          </w:p>
        </w:tc>
        <w:tc>
          <w:tcPr>
            <w:tcW w:w="7587" w:type="dxa"/>
          </w:tcPr>
          <w:p w:rsidR="00751EB4" w:rsidRPr="00001EA3" w:rsidRDefault="00751EB4" w:rsidP="00BB08D1">
            <w:pPr>
              <w:spacing w:line="276" w:lineRule="auto"/>
              <w:jc w:val="center"/>
              <w:rPr>
                <w:sz w:val="22"/>
                <w:szCs w:val="26"/>
              </w:rPr>
            </w:pPr>
            <w:r w:rsidRPr="00001EA3">
              <w:rPr>
                <w:sz w:val="22"/>
                <w:szCs w:val="26"/>
              </w:rPr>
              <w:t xml:space="preserve">Website: </w:t>
            </w:r>
            <w:hyperlink r:id="rId10" w:history="1">
              <w:r w:rsidRPr="00001EA3">
                <w:rPr>
                  <w:rStyle w:val="Hyperlink"/>
                  <w:color w:val="0000FF"/>
                  <w:sz w:val="22"/>
                  <w:szCs w:val="26"/>
                  <w:u w:val="single"/>
                </w:rPr>
                <w:t>www.tpa.com.vn</w:t>
              </w:r>
            </w:hyperlink>
            <w:r w:rsidRPr="00001EA3">
              <w:rPr>
                <w:sz w:val="22"/>
                <w:szCs w:val="26"/>
              </w:rPr>
              <w:t xml:space="preserve"> - Email: </w:t>
            </w:r>
            <w:hyperlink r:id="rId11" w:history="1">
              <w:r w:rsidRPr="00001EA3">
                <w:rPr>
                  <w:rStyle w:val="Hyperlink"/>
                  <w:color w:val="0000FF"/>
                  <w:sz w:val="22"/>
                  <w:szCs w:val="26"/>
                  <w:u w:val="single"/>
                </w:rPr>
                <w:t>tpa@tpa.com.vn</w:t>
              </w:r>
            </w:hyperlink>
          </w:p>
          <w:p w:rsidR="00751EB4" w:rsidRPr="00001EA3" w:rsidRDefault="00751EB4" w:rsidP="00BB08D1">
            <w:pPr>
              <w:spacing w:before="60" w:after="60" w:line="276" w:lineRule="auto"/>
              <w:jc w:val="center"/>
              <w:rPr>
                <w:b/>
                <w:sz w:val="22"/>
                <w:szCs w:val="26"/>
              </w:rPr>
            </w:pPr>
          </w:p>
          <w:p w:rsidR="00751EB4" w:rsidRPr="00001EA3" w:rsidRDefault="00751EB4" w:rsidP="00BB08D1">
            <w:pPr>
              <w:spacing w:before="60" w:after="60" w:line="276" w:lineRule="auto"/>
              <w:rPr>
                <w:spacing w:val="20"/>
                <w:position w:val="6"/>
                <w:sz w:val="22"/>
                <w:szCs w:val="26"/>
              </w:rPr>
            </w:pPr>
          </w:p>
        </w:tc>
      </w:tr>
    </w:tbl>
    <w:p w:rsidR="00751EB4" w:rsidRDefault="00751EB4" w:rsidP="00BB08D1">
      <w:pPr>
        <w:spacing w:before="60" w:after="60" w:line="276" w:lineRule="auto"/>
        <w:jc w:val="center"/>
        <w:rPr>
          <w:b/>
          <w:sz w:val="44"/>
          <w:szCs w:val="54"/>
        </w:rPr>
      </w:pPr>
    </w:p>
    <w:p w:rsidR="00055E22" w:rsidRDefault="00055E22" w:rsidP="00BB08D1">
      <w:pPr>
        <w:spacing w:before="60" w:after="60" w:line="276" w:lineRule="auto"/>
        <w:jc w:val="center"/>
        <w:rPr>
          <w:b/>
          <w:sz w:val="44"/>
          <w:szCs w:val="54"/>
        </w:rPr>
      </w:pPr>
    </w:p>
    <w:p w:rsidR="00055E22" w:rsidRDefault="00055E22" w:rsidP="00BB08D1">
      <w:pPr>
        <w:spacing w:before="60" w:after="60" w:line="276" w:lineRule="auto"/>
        <w:jc w:val="center"/>
        <w:rPr>
          <w:b/>
          <w:sz w:val="44"/>
          <w:szCs w:val="54"/>
        </w:rPr>
      </w:pPr>
    </w:p>
    <w:p w:rsidR="00055E22" w:rsidRPr="00CD2E95" w:rsidRDefault="00055E22" w:rsidP="00BB08D1">
      <w:pPr>
        <w:spacing w:before="60" w:after="60" w:line="276" w:lineRule="auto"/>
        <w:jc w:val="center"/>
        <w:rPr>
          <w:b/>
          <w:sz w:val="44"/>
          <w:szCs w:val="54"/>
        </w:rPr>
      </w:pPr>
    </w:p>
    <w:p w:rsidR="00055E22" w:rsidRPr="00055E22" w:rsidRDefault="00055E22" w:rsidP="00055E22">
      <w:pPr>
        <w:spacing w:before="60" w:after="60" w:line="276" w:lineRule="auto"/>
        <w:jc w:val="center"/>
        <w:rPr>
          <w:b/>
          <w:sz w:val="52"/>
          <w:szCs w:val="52"/>
          <w:lang w:val="vi-VN"/>
        </w:rPr>
      </w:pPr>
      <w:r w:rsidRPr="00055E22">
        <w:rPr>
          <w:b/>
          <w:sz w:val="52"/>
          <w:szCs w:val="52"/>
        </w:rPr>
        <w:t>HƯỚNG DẪN SỬ DỤNG</w:t>
      </w:r>
    </w:p>
    <w:p w:rsidR="003B04C1" w:rsidRPr="00055E22" w:rsidRDefault="00561A34" w:rsidP="00BB08D1">
      <w:pPr>
        <w:spacing w:before="60" w:after="60" w:line="276" w:lineRule="auto"/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t>&lt;</w:t>
      </w:r>
      <w:proofErr w:type="gramStart"/>
      <w:r>
        <w:rPr>
          <w:b/>
          <w:sz w:val="36"/>
          <w:szCs w:val="48"/>
        </w:rPr>
        <w:t>nam</w:t>
      </w:r>
      <w:r w:rsidRPr="00561A34">
        <w:rPr>
          <w:b/>
          <w:sz w:val="36"/>
          <w:szCs w:val="48"/>
        </w:rPr>
        <w:t>e</w:t>
      </w:r>
      <w:proofErr w:type="gramEnd"/>
      <w:r>
        <w:rPr>
          <w:b/>
          <w:sz w:val="36"/>
          <w:szCs w:val="48"/>
        </w:rPr>
        <w:t>&gt;</w:t>
      </w:r>
    </w:p>
    <w:p w:rsidR="000B60D9" w:rsidRDefault="00751EB4" w:rsidP="00BB08D1">
      <w:pPr>
        <w:spacing w:before="60" w:after="60" w:line="276" w:lineRule="auto"/>
        <w:jc w:val="center"/>
        <w:rPr>
          <w:i/>
          <w:noProof/>
        </w:rPr>
      </w:pPr>
      <w:proofErr w:type="spellStart"/>
      <w:r w:rsidRPr="0018231A">
        <w:rPr>
          <w:b/>
          <w:i/>
          <w:sz w:val="32"/>
          <w:szCs w:val="32"/>
        </w:rPr>
        <w:t>Mã</w:t>
      </w:r>
      <w:proofErr w:type="spellEnd"/>
      <w:r w:rsidRPr="0018231A">
        <w:rPr>
          <w:b/>
          <w:i/>
          <w:sz w:val="32"/>
          <w:szCs w:val="32"/>
        </w:rPr>
        <w:t>:</w:t>
      </w:r>
      <w:r w:rsidR="000B60D9" w:rsidRPr="000B60D9">
        <w:rPr>
          <w:i/>
          <w:noProof/>
        </w:rPr>
        <w:t xml:space="preserve"> </w:t>
      </w:r>
      <w:r w:rsidR="00561A34">
        <w:rPr>
          <w:i/>
          <w:noProof/>
        </w:rPr>
        <w:t>&lt;co</w:t>
      </w:r>
      <w:r w:rsidR="00561A34" w:rsidRPr="00561A34">
        <w:rPr>
          <w:i/>
          <w:noProof/>
        </w:rPr>
        <w:t>d</w:t>
      </w:r>
      <w:r w:rsidR="00561A34">
        <w:rPr>
          <w:i/>
          <w:noProof/>
        </w:rPr>
        <w:t>e&gt;</w:t>
      </w:r>
    </w:p>
    <w:p w:rsidR="00CE32FB" w:rsidRPr="003B04C1" w:rsidRDefault="00CE32FB" w:rsidP="00BB08D1">
      <w:pPr>
        <w:spacing w:before="60" w:after="60" w:line="276" w:lineRule="auto"/>
        <w:jc w:val="center"/>
        <w:rPr>
          <w:i/>
          <w:noProof/>
        </w:rPr>
      </w:pPr>
    </w:p>
    <w:p w:rsidR="00B02247" w:rsidRPr="00CE32FB" w:rsidRDefault="00CE32FB" w:rsidP="00CE32FB">
      <w:pPr>
        <w:spacing w:before="60" w:after="60" w:line="276" w:lineRule="auto"/>
        <w:jc w:val="center"/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372F0299" wp14:editId="21838086">
            <wp:extent cx="2733152" cy="37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401" cy="37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BB08D1">
      <w:pPr>
        <w:pStyle w:val="Heading1"/>
        <w:spacing w:line="276" w:lineRule="auto"/>
      </w:pPr>
      <w:proofErr w:type="spellStart"/>
      <w:r w:rsidRPr="00613E3B">
        <w:lastRenderedPageBreak/>
        <w:t>Tổng</w:t>
      </w:r>
      <w:proofErr w:type="spellEnd"/>
      <w:r w:rsidRPr="00613E3B">
        <w:t xml:space="preserve"> </w:t>
      </w:r>
      <w:proofErr w:type="spellStart"/>
      <w:r w:rsidRPr="00613E3B">
        <w:t>quan</w:t>
      </w:r>
      <w:proofErr w:type="spellEnd"/>
      <w:r w:rsidRPr="00613E3B">
        <w:t xml:space="preserve"> </w:t>
      </w:r>
      <w:proofErr w:type="spellStart"/>
      <w:r w:rsidRPr="00613E3B">
        <w:t>về</w:t>
      </w:r>
      <w:proofErr w:type="spellEnd"/>
      <w:r w:rsidRPr="00613E3B">
        <w:t xml:space="preserve"> module</w:t>
      </w:r>
    </w:p>
    <w:p w:rsidR="00CE32FB" w:rsidRDefault="00CE32FB" w:rsidP="00CE32FB">
      <w:pPr>
        <w:jc w:val="center"/>
      </w:pPr>
    </w:p>
    <w:p w:rsidR="00CE32FB" w:rsidRPr="00CE32FB" w:rsidRDefault="00CE32FB" w:rsidP="00CE32FB">
      <w:pPr>
        <w:jc w:val="center"/>
        <w:rPr>
          <w:i/>
        </w:rPr>
      </w:pPr>
      <w:proofErr w:type="spellStart"/>
      <w:r w:rsidRPr="00CE32FB">
        <w:rPr>
          <w:i/>
        </w:rPr>
        <w:t>Hình</w:t>
      </w:r>
      <w:proofErr w:type="spellEnd"/>
      <w:r w:rsidRPr="00CE32FB">
        <w:rPr>
          <w:i/>
        </w:rPr>
        <w:t xml:space="preserve"> 1: </w:t>
      </w:r>
      <w:proofErr w:type="spellStart"/>
      <w:r w:rsidRPr="00CE32FB">
        <w:rPr>
          <w:i/>
        </w:rPr>
        <w:t>Giao</w:t>
      </w:r>
      <w:proofErr w:type="spellEnd"/>
      <w:r w:rsidRPr="00CE32FB">
        <w:rPr>
          <w:i/>
        </w:rPr>
        <w:t xml:space="preserve"> </w:t>
      </w:r>
      <w:proofErr w:type="spellStart"/>
      <w:r w:rsidRPr="00CE32FB">
        <w:rPr>
          <w:i/>
        </w:rPr>
        <w:t>diện</w:t>
      </w:r>
      <w:proofErr w:type="spellEnd"/>
      <w:r w:rsidRPr="00CE32FB">
        <w:rPr>
          <w:i/>
        </w:rPr>
        <w:t xml:space="preserve"> </w:t>
      </w:r>
      <w:proofErr w:type="spellStart"/>
      <w:r w:rsidRPr="00CE32FB">
        <w:rPr>
          <w:i/>
        </w:rPr>
        <w:t>mặt</w:t>
      </w:r>
      <w:proofErr w:type="spellEnd"/>
      <w:r w:rsidRPr="00CE32FB">
        <w:rPr>
          <w:i/>
        </w:rPr>
        <w:t xml:space="preserve"> module</w:t>
      </w:r>
    </w:p>
    <w:p w:rsidR="00CE32FB" w:rsidRPr="00CE32FB" w:rsidRDefault="00CE32FB" w:rsidP="00CE32FB"/>
    <w:p w:rsidR="00D370EB" w:rsidRDefault="00D370EB" w:rsidP="00D370EB">
      <w:pPr>
        <w:pStyle w:val="Heading1"/>
        <w:spacing w:line="276" w:lineRule="auto"/>
      </w:pPr>
      <w:proofErr w:type="spellStart"/>
      <w:r w:rsidRPr="00F67485">
        <w:t>Thông</w:t>
      </w:r>
      <w:proofErr w:type="spellEnd"/>
      <w:r w:rsidRPr="00F67485">
        <w:t xml:space="preserve"> </w:t>
      </w:r>
      <w:proofErr w:type="spellStart"/>
      <w:r w:rsidRPr="00F67485">
        <w:t>số</w:t>
      </w:r>
      <w:proofErr w:type="spellEnd"/>
      <w:r w:rsidRPr="00F67485">
        <w:t xml:space="preserve"> </w:t>
      </w:r>
      <w:proofErr w:type="spellStart"/>
      <w:r w:rsidRPr="00F67485">
        <w:t>kỹ</w:t>
      </w:r>
      <w:proofErr w:type="spellEnd"/>
      <w:r w:rsidRPr="00F67485">
        <w:t xml:space="preserve"> </w:t>
      </w:r>
      <w:proofErr w:type="spellStart"/>
      <w:r w:rsidRPr="00F67485">
        <w:t>thuậ</w:t>
      </w:r>
      <w:r>
        <w:t>t</w:t>
      </w:r>
      <w:proofErr w:type="spellEnd"/>
    </w:p>
    <w:p w:rsidR="00CE32FB" w:rsidRDefault="00703980" w:rsidP="00703980">
      <w:pPr>
        <w:pStyle w:val="ListParagraph"/>
        <w:spacing w:line="276" w:lineRule="auto"/>
      </w:pPr>
      <w:r>
        <w:t>&lt;</w:t>
      </w:r>
      <w:proofErr w:type="spellStart"/>
      <w:proofErr w:type="gramStart"/>
      <w:r>
        <w:t>th</w:t>
      </w:r>
      <w:r w:rsidRPr="00703980">
        <w:t>ongs</w:t>
      </w:r>
      <w:r>
        <w:t>o</w:t>
      </w:r>
      <w:proofErr w:type="spellEnd"/>
      <w:proofErr w:type="gramEnd"/>
      <w:r>
        <w:t>&gt;</w:t>
      </w:r>
    </w:p>
    <w:p w:rsidR="00B46B8E" w:rsidRDefault="00055E22" w:rsidP="00BB08D1">
      <w:pPr>
        <w:pStyle w:val="Heading1"/>
        <w:spacing w:line="276" w:lineRule="auto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B46B8E">
        <w:t xml:space="preserve"> </w:t>
      </w:r>
      <w:proofErr w:type="spellStart"/>
      <w:r w:rsidR="00B46B8E">
        <w:t>tr</w:t>
      </w:r>
      <w:r w:rsidR="00B46B8E" w:rsidRPr="00A41EB9">
        <w:t>ê</w:t>
      </w:r>
      <w:r w:rsidR="00B46B8E">
        <w:t>n</w:t>
      </w:r>
      <w:proofErr w:type="spellEnd"/>
      <w:r w:rsidR="00B46B8E">
        <w:t xml:space="preserve"> module</w:t>
      </w:r>
    </w:p>
    <w:p w:rsidR="00CE32FB" w:rsidRDefault="00CE32FB" w:rsidP="006F233E">
      <w:pPr>
        <w:jc w:val="center"/>
      </w:pPr>
    </w:p>
    <w:p w:rsidR="006F233E" w:rsidRDefault="006F233E" w:rsidP="006F233E">
      <w:pPr>
        <w:jc w:val="center"/>
        <w:rPr>
          <w:i/>
        </w:rPr>
      </w:pPr>
      <w:proofErr w:type="spellStart"/>
      <w:r w:rsidRPr="006F233E">
        <w:rPr>
          <w:i/>
        </w:rPr>
        <w:t>Hình</w:t>
      </w:r>
      <w:proofErr w:type="spellEnd"/>
      <w:r w:rsidRPr="006F233E">
        <w:rPr>
          <w:i/>
        </w:rPr>
        <w:t xml:space="preserve"> 2: </w:t>
      </w:r>
      <w:proofErr w:type="spellStart"/>
      <w:r w:rsidRPr="006F233E">
        <w:rPr>
          <w:i/>
        </w:rPr>
        <w:t>Các</w:t>
      </w:r>
      <w:proofErr w:type="spellEnd"/>
      <w:r w:rsidRPr="006F233E">
        <w:rPr>
          <w:i/>
        </w:rPr>
        <w:t xml:space="preserve"> </w:t>
      </w:r>
      <w:proofErr w:type="spellStart"/>
      <w:r w:rsidRPr="006F233E">
        <w:rPr>
          <w:i/>
        </w:rPr>
        <w:t>khối</w:t>
      </w:r>
      <w:proofErr w:type="spellEnd"/>
      <w:r w:rsidRPr="006F233E">
        <w:rPr>
          <w:i/>
        </w:rPr>
        <w:t xml:space="preserve"> </w:t>
      </w:r>
      <w:proofErr w:type="spellStart"/>
      <w:r w:rsidRPr="006F233E">
        <w:rPr>
          <w:i/>
        </w:rPr>
        <w:t>thực</w:t>
      </w:r>
      <w:proofErr w:type="spellEnd"/>
      <w:r w:rsidRPr="006F233E">
        <w:rPr>
          <w:i/>
        </w:rPr>
        <w:t xml:space="preserve"> </w:t>
      </w:r>
      <w:proofErr w:type="spellStart"/>
      <w:r w:rsidRPr="006F233E">
        <w:rPr>
          <w:i/>
        </w:rPr>
        <w:t>hành</w:t>
      </w:r>
      <w:proofErr w:type="spellEnd"/>
      <w:r w:rsidRPr="006F233E">
        <w:rPr>
          <w:i/>
        </w:rPr>
        <w:t xml:space="preserve"> </w:t>
      </w:r>
      <w:proofErr w:type="spellStart"/>
      <w:r w:rsidRPr="006F233E">
        <w:rPr>
          <w:i/>
        </w:rPr>
        <w:t>trên</w:t>
      </w:r>
      <w:proofErr w:type="spellEnd"/>
      <w:r w:rsidRPr="006F233E">
        <w:rPr>
          <w:i/>
        </w:rPr>
        <w:t xml:space="preserve"> module</w:t>
      </w:r>
    </w:p>
    <w:p w:rsidR="006F233E" w:rsidRDefault="006F233E" w:rsidP="006F233E">
      <w:pPr>
        <w:jc w:val="center"/>
        <w:rPr>
          <w:i/>
        </w:rPr>
      </w:pPr>
    </w:p>
    <w:p w:rsidR="00406A40" w:rsidRDefault="00406A40" w:rsidP="00406A40">
      <w:pPr>
        <w:pStyle w:val="Heading1"/>
        <w:spacing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 w:rsidRPr="00F67485">
        <w:t>hứ</w:t>
      </w:r>
      <w:bookmarkStart w:id="0" w:name="_GoBack"/>
      <w:bookmarkEnd w:id="0"/>
      <w:r w:rsidRPr="00F67485">
        <w:t>c</w:t>
      </w:r>
      <w:proofErr w:type="spellEnd"/>
      <w:r w:rsidRPr="00F67485">
        <w:t xml:space="preserve"> </w:t>
      </w:r>
      <w:proofErr w:type="spellStart"/>
      <w:r w:rsidRPr="00F67485">
        <w:t>nă</w:t>
      </w:r>
      <w:r>
        <w:t>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</w:t>
      </w:r>
    </w:p>
    <w:p w:rsidR="00B46B8E" w:rsidRDefault="00B46B8E" w:rsidP="00BB08D1">
      <w:pPr>
        <w:pStyle w:val="Heading1"/>
        <w:spacing w:line="276" w:lineRule="auto"/>
      </w:pPr>
      <w:proofErr w:type="spellStart"/>
      <w:r w:rsidRPr="00F67485">
        <w:t>Cách</w:t>
      </w:r>
      <w:proofErr w:type="spellEnd"/>
      <w:r w:rsidRPr="00F67485">
        <w:t xml:space="preserve"> </w:t>
      </w:r>
      <w:proofErr w:type="spellStart"/>
      <w:r w:rsidRPr="00F67485">
        <w:t>sử</w:t>
      </w:r>
      <w:proofErr w:type="spellEnd"/>
      <w:r w:rsidRPr="00F67485">
        <w:t xml:space="preserve"> </w:t>
      </w:r>
      <w:proofErr w:type="spellStart"/>
      <w:r w:rsidRPr="00F67485">
        <w:t>dụ</w:t>
      </w:r>
      <w:r w:rsidR="00502D1B">
        <w:t>ng</w:t>
      </w:r>
      <w:proofErr w:type="spellEnd"/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15214A" w:rsidRDefault="0015214A" w:rsidP="00AA463A">
      <w:pPr>
        <w:pStyle w:val="ListParagraph"/>
        <w:spacing w:line="312" w:lineRule="auto"/>
        <w:ind w:firstLine="720"/>
        <w:jc w:val="both"/>
      </w:pPr>
    </w:p>
    <w:p w:rsidR="00C1107A" w:rsidRDefault="00C1107A" w:rsidP="00AA463A">
      <w:pPr>
        <w:pStyle w:val="ListParagraph"/>
        <w:spacing w:line="312" w:lineRule="auto"/>
        <w:ind w:firstLine="720"/>
        <w:jc w:val="both"/>
      </w:pPr>
      <w:proofErr w:type="spellStart"/>
      <w:proofErr w:type="gram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491341">
        <w:t>quý</w:t>
      </w:r>
      <w:proofErr w:type="spellEnd"/>
      <w:r w:rsidR="00491341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 w:rsidR="00491341">
        <w:t>rất</w:t>
      </w:r>
      <w:proofErr w:type="spellEnd"/>
      <w:r w:rsidR="00491341">
        <w:t xml:space="preserve"> </w:t>
      </w:r>
      <w:proofErr w:type="spellStart"/>
      <w:r w:rsidR="00491341">
        <w:t>mong</w:t>
      </w:r>
      <w:proofErr w:type="spellEnd"/>
      <w:r w:rsidR="00491341">
        <w:t xml:space="preserve"> </w:t>
      </w:r>
      <w:proofErr w:type="spellStart"/>
      <w:r w:rsidR="00491341">
        <w:t>nhận</w:t>
      </w:r>
      <w:proofErr w:type="spellEnd"/>
      <w:r w:rsidR="00491341">
        <w:t xml:space="preserve"> </w:t>
      </w:r>
      <w:proofErr w:type="spellStart"/>
      <w:r w:rsidR="00491341">
        <w:t>được</w:t>
      </w:r>
      <w:proofErr w:type="spellEnd"/>
      <w:r w:rsidR="00491341">
        <w:t xml:space="preserve"> </w:t>
      </w:r>
      <w:proofErr w:type="spellStart"/>
      <w:r w:rsidR="00491341">
        <w:t>góp</w:t>
      </w:r>
      <w:proofErr w:type="spellEnd"/>
      <w:r w:rsidR="00491341"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491341">
        <w:t>về</w:t>
      </w:r>
      <w:proofErr w:type="spellEnd"/>
      <w:r w:rsidR="00491341">
        <w:t xml:space="preserve"> </w:t>
      </w:r>
      <w:proofErr w:type="spellStart"/>
      <w:r w:rsidR="00491341">
        <w:t>tài</w:t>
      </w:r>
      <w:proofErr w:type="spellEnd"/>
      <w:r w:rsidR="00491341">
        <w:t xml:space="preserve"> </w:t>
      </w:r>
      <w:proofErr w:type="spellStart"/>
      <w:r w:rsidR="00491341">
        <w:t>liệu</w:t>
      </w:r>
      <w:proofErr w:type="spellEnd"/>
      <w:r w:rsidR="004969D9">
        <w:t xml:space="preserve">, </w:t>
      </w:r>
      <w:proofErr w:type="spellStart"/>
      <w:r w:rsidR="004969D9">
        <w:t>sản</w:t>
      </w:r>
      <w:proofErr w:type="spellEnd"/>
      <w:r w:rsidR="004969D9">
        <w:t xml:space="preserve"> </w:t>
      </w:r>
      <w:proofErr w:type="spellStart"/>
      <w:r w:rsidR="004969D9">
        <w:t>phẩm</w:t>
      </w:r>
      <w:proofErr w:type="spellEnd"/>
      <w:r w:rsidR="00491341">
        <w:t xml:space="preserve"> </w:t>
      </w:r>
      <w:proofErr w:type="spellStart"/>
      <w:r w:rsidR="00E846BE">
        <w:t>để</w:t>
      </w:r>
      <w:proofErr w:type="spellEnd"/>
      <w:r w:rsidR="00E846BE">
        <w:t xml:space="preserve"> </w:t>
      </w:r>
      <w:proofErr w:type="spellStart"/>
      <w:r w:rsidR="00E846BE">
        <w:t>chúng</w:t>
      </w:r>
      <w:proofErr w:type="spellEnd"/>
      <w:r w:rsidR="00E846BE">
        <w:t xml:space="preserve"> </w:t>
      </w:r>
      <w:proofErr w:type="spellStart"/>
      <w:r w:rsidR="00E846BE">
        <w:t>tôi</w:t>
      </w:r>
      <w:proofErr w:type="spellEnd"/>
      <w:r w:rsidR="00E846BE">
        <w:t xml:space="preserve"> </w:t>
      </w:r>
      <w:proofErr w:type="spellStart"/>
      <w:r w:rsidR="00E846BE">
        <w:t>nâ</w:t>
      </w:r>
      <w:r w:rsidR="00AA463A">
        <w:t>ng</w:t>
      </w:r>
      <w:proofErr w:type="spellEnd"/>
      <w:r w:rsidR="00AA463A">
        <w:t xml:space="preserve"> </w:t>
      </w:r>
      <w:proofErr w:type="spellStart"/>
      <w:r w:rsidR="00AA463A">
        <w:t>cao</w:t>
      </w:r>
      <w:proofErr w:type="spellEnd"/>
      <w:r w:rsidR="00AA463A">
        <w:t xml:space="preserve"> </w:t>
      </w:r>
      <w:proofErr w:type="spellStart"/>
      <w:r w:rsidR="00AA463A">
        <w:t>hiệu</w:t>
      </w:r>
      <w:proofErr w:type="spellEnd"/>
      <w:r w:rsidR="00AA463A">
        <w:t xml:space="preserve"> </w:t>
      </w:r>
      <w:proofErr w:type="spellStart"/>
      <w:r w:rsidR="00AA463A">
        <w:t>quả</w:t>
      </w:r>
      <w:proofErr w:type="spellEnd"/>
      <w:r w:rsidR="002333B8">
        <w:t xml:space="preserve"> </w:t>
      </w:r>
      <w:proofErr w:type="spellStart"/>
      <w:r w:rsidR="004969D9">
        <w:t>khai</w:t>
      </w:r>
      <w:proofErr w:type="spellEnd"/>
      <w:r w:rsidR="004969D9">
        <w:t xml:space="preserve"> </w:t>
      </w:r>
      <w:proofErr w:type="spellStart"/>
      <w:r w:rsidR="004969D9">
        <w:t>thác</w:t>
      </w:r>
      <w:proofErr w:type="spellEnd"/>
      <w:r w:rsidR="002333B8">
        <w:t xml:space="preserve">, </w:t>
      </w:r>
      <w:proofErr w:type="spellStart"/>
      <w:r w:rsidR="002333B8">
        <w:t>sử</w:t>
      </w:r>
      <w:proofErr w:type="spellEnd"/>
      <w:r w:rsidR="002333B8">
        <w:t xml:space="preserve"> </w:t>
      </w:r>
      <w:proofErr w:type="spellStart"/>
      <w:r w:rsidR="002333B8">
        <w:t>dụng</w:t>
      </w:r>
      <w:proofErr w:type="spellEnd"/>
      <w:r w:rsidR="00AA463A">
        <w:t xml:space="preserve"> </w:t>
      </w:r>
      <w:proofErr w:type="spellStart"/>
      <w:r w:rsidR="00AA463A">
        <w:t>thiết</w:t>
      </w:r>
      <w:proofErr w:type="spellEnd"/>
      <w:r w:rsidR="00AA463A">
        <w:t xml:space="preserve"> </w:t>
      </w:r>
      <w:proofErr w:type="spellStart"/>
      <w:r w:rsidR="00AA463A">
        <w:t>bị</w:t>
      </w:r>
      <w:proofErr w:type="spellEnd"/>
      <w:r w:rsidR="00AA463A">
        <w:t>.</w:t>
      </w:r>
      <w:proofErr w:type="gramEnd"/>
    </w:p>
    <w:p w:rsidR="00C1107A" w:rsidRDefault="00C1107A" w:rsidP="00E0761D">
      <w:pPr>
        <w:pStyle w:val="ListParagraph"/>
        <w:spacing w:line="312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r>
        <w:tab/>
      </w:r>
    </w:p>
    <w:p w:rsidR="00C1107A" w:rsidRDefault="00C1107A" w:rsidP="00E0761D">
      <w:pPr>
        <w:pStyle w:val="ListParagraph"/>
        <w:spacing w:line="312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email: </w:t>
      </w:r>
      <w:r w:rsidR="002D45CE">
        <w:t>doc.info@tpa.com.vn</w:t>
      </w:r>
    </w:p>
    <w:p w:rsidR="00C1107A" w:rsidRPr="00C1107A" w:rsidRDefault="00C1107A" w:rsidP="00E0761D">
      <w:pPr>
        <w:pStyle w:val="ListParagraph"/>
        <w:spacing w:line="312" w:lineRule="auto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proofErr w:type="gramStart"/>
      <w:r>
        <w:t>:</w:t>
      </w:r>
      <w:r w:rsidR="00A530AE">
        <w:t xml:space="preserve"> </w:t>
      </w:r>
      <w:r w:rsidR="00A530AE" w:rsidRPr="00001EA3">
        <w:rPr>
          <w:sz w:val="22"/>
          <w:szCs w:val="26"/>
        </w:rPr>
        <w:t>:</w:t>
      </w:r>
      <w:proofErr w:type="gramEnd"/>
      <w:r w:rsidR="00A530AE" w:rsidRPr="00001EA3">
        <w:rPr>
          <w:sz w:val="22"/>
          <w:szCs w:val="26"/>
        </w:rPr>
        <w:t xml:space="preserve"> 04.3685.7776</w:t>
      </w:r>
      <w:r w:rsidR="00A530AE">
        <w:rPr>
          <w:sz w:val="22"/>
          <w:szCs w:val="26"/>
        </w:rPr>
        <w:t>.</w:t>
      </w:r>
    </w:p>
    <w:sectPr w:rsidR="00C1107A" w:rsidRPr="00C1107A" w:rsidSect="001A1D69">
      <w:headerReference w:type="default" r:id="rId13"/>
      <w:footerReference w:type="default" r:id="rId14"/>
      <w:footerReference w:type="first" r:id="rId15"/>
      <w:pgSz w:w="12240" w:h="15840" w:code="1"/>
      <w:pgMar w:top="1134" w:right="851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E4" w:rsidRDefault="009778E4" w:rsidP="00751EB4">
      <w:r>
        <w:separator/>
      </w:r>
    </w:p>
  </w:endnote>
  <w:endnote w:type="continuationSeparator" w:id="0">
    <w:p w:rsidR="009778E4" w:rsidRDefault="009778E4" w:rsidP="0075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6807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019A" w:rsidRDefault="001501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1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019A" w:rsidRPr="0045465E" w:rsidRDefault="00AD02EF" w:rsidP="00597BE6">
    <w:pPr>
      <w:pStyle w:val="Footer"/>
      <w:ind w:right="255"/>
      <w:jc w:val="right"/>
      <w:rPr>
        <w:i/>
        <w:sz w:val="20"/>
        <w:szCs w:val="20"/>
      </w:rPr>
    </w:pPr>
    <w:r>
      <w:rPr>
        <w:i/>
        <w:sz w:val="20"/>
        <w:szCs w:val="20"/>
      </w:rPr>
      <w:t>&lt;</w:t>
    </w:r>
    <w:proofErr w:type="gramStart"/>
    <w:r>
      <w:rPr>
        <w:i/>
        <w:sz w:val="20"/>
        <w:szCs w:val="20"/>
      </w:rPr>
      <w:t>co</w:t>
    </w:r>
    <w:r w:rsidRPr="00AD02EF">
      <w:rPr>
        <w:i/>
        <w:sz w:val="20"/>
        <w:szCs w:val="20"/>
      </w:rPr>
      <w:t>d</w:t>
    </w:r>
    <w:r>
      <w:rPr>
        <w:i/>
        <w:sz w:val="20"/>
        <w:szCs w:val="20"/>
      </w:rPr>
      <w:t>e</w:t>
    </w:r>
    <w:proofErr w:type="gramEnd"/>
    <w:r>
      <w:rPr>
        <w:i/>
        <w:sz w:val="20"/>
        <w:szCs w:val="20"/>
      </w:rPr>
      <w:t>&gt;</w:t>
    </w:r>
    <w:r w:rsidR="00D370EB" w:rsidRPr="0045465E">
      <w:rPr>
        <w:i/>
        <w:sz w:val="20"/>
        <w:szCs w:val="20"/>
      </w:rPr>
      <w:t xml:space="preserve">                      </w:t>
    </w:r>
    <w:r w:rsidR="00597BE6">
      <w:rPr>
        <w:i/>
        <w:sz w:val="20"/>
        <w:szCs w:val="20"/>
      </w:rPr>
      <w:t xml:space="preserve">                     </w:t>
    </w:r>
    <w:r w:rsidR="00D370EB" w:rsidRPr="0045465E">
      <w:rPr>
        <w:i/>
        <w:sz w:val="20"/>
        <w:szCs w:val="20"/>
      </w:rPr>
      <w:t xml:space="preserve"> </w:t>
    </w:r>
    <w:r w:rsidR="00597BE6">
      <w:rPr>
        <w:i/>
        <w:sz w:val="20"/>
        <w:szCs w:val="20"/>
      </w:rPr>
      <w:t xml:space="preserve">                                   </w:t>
    </w:r>
    <w:r w:rsidR="00D370EB" w:rsidRPr="0045465E">
      <w:rPr>
        <w:i/>
        <w:sz w:val="20"/>
        <w:szCs w:val="20"/>
      </w:rPr>
      <w:t xml:space="preserve"> </w:t>
    </w:r>
    <w:r>
      <w:rPr>
        <w:i/>
        <w:sz w:val="20"/>
        <w:szCs w:val="20"/>
      </w:rPr>
      <w:t>&lt;nam</w:t>
    </w:r>
    <w:r w:rsidRPr="00AD02EF">
      <w:rPr>
        <w:i/>
        <w:sz w:val="20"/>
        <w:szCs w:val="20"/>
      </w:rPr>
      <w:t>e</w:t>
    </w:r>
    <w:r>
      <w:rPr>
        <w:i/>
        <w:sz w:val="20"/>
        <w:szCs w:val="20"/>
      </w:rPr>
      <w:t>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AA" w:rsidRPr="00E62FAA" w:rsidRDefault="00E62FAA">
    <w:pPr>
      <w:pStyle w:val="Footer"/>
      <w:rPr>
        <w:sz w:val="20"/>
        <w:szCs w:val="20"/>
      </w:rPr>
    </w:pPr>
    <w:r>
      <w:tab/>
    </w:r>
    <w:r>
      <w:tab/>
    </w:r>
    <w:r w:rsidRPr="00E62FAA">
      <w:rPr>
        <w:sz w:val="20"/>
        <w:szCs w:val="20"/>
      </w:rPr>
      <w:t>TP-TT31-BM0</w:t>
    </w:r>
    <w:r w:rsidR="00135A1F">
      <w:rPr>
        <w:sz w:val="20"/>
        <w:szCs w:val="20"/>
      </w:rPr>
      <w:t>5</w:t>
    </w:r>
    <w:r w:rsidRPr="00E62FAA">
      <w:rPr>
        <w:sz w:val="20"/>
        <w:szCs w:val="20"/>
      </w:rPr>
      <w:t>/Lsđ</w:t>
    </w:r>
    <w:proofErr w:type="gramStart"/>
    <w:r w:rsidRPr="00E62FAA">
      <w:rPr>
        <w:sz w:val="20"/>
        <w:szCs w:val="20"/>
      </w:rPr>
      <w:t>:00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E4" w:rsidRDefault="009778E4" w:rsidP="00751EB4">
      <w:r>
        <w:separator/>
      </w:r>
    </w:p>
  </w:footnote>
  <w:footnote w:type="continuationSeparator" w:id="0">
    <w:p w:rsidR="009778E4" w:rsidRDefault="009778E4" w:rsidP="00751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4" w:type="dxa"/>
      <w:jc w:val="center"/>
      <w:tblLook w:val="04A0" w:firstRow="1" w:lastRow="0" w:firstColumn="1" w:lastColumn="0" w:noHBand="0" w:noVBand="1"/>
    </w:tblPr>
    <w:tblGrid>
      <w:gridCol w:w="2847"/>
      <w:gridCol w:w="6187"/>
    </w:tblGrid>
    <w:tr w:rsidR="00751EB4" w:rsidRPr="00007C7B" w:rsidTr="00F07442">
      <w:trPr>
        <w:trHeight w:val="509"/>
        <w:jc w:val="center"/>
      </w:trPr>
      <w:tc>
        <w:tcPr>
          <w:tcW w:w="2847" w:type="dxa"/>
          <w:shd w:val="clear" w:color="auto" w:fill="auto"/>
        </w:tcPr>
        <w:p w:rsidR="00751EB4" w:rsidRPr="00F20E7B" w:rsidRDefault="00751EB4" w:rsidP="00BF0FD3">
          <w:pPr>
            <w:pStyle w:val="Header"/>
          </w:pPr>
          <w:r>
            <w:rPr>
              <w:noProof/>
            </w:rPr>
            <w:drawing>
              <wp:inline distT="0" distB="0" distL="0" distR="0" wp14:anchorId="2DC119C4" wp14:editId="64063C82">
                <wp:extent cx="638096" cy="562708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20" cy="565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7" w:type="dxa"/>
          <w:shd w:val="clear" w:color="auto" w:fill="auto"/>
        </w:tcPr>
        <w:p w:rsidR="00751EB4" w:rsidRPr="00007C7B" w:rsidRDefault="00751EB4" w:rsidP="00BF0FD3">
          <w:pPr>
            <w:pStyle w:val="Header"/>
            <w:jc w:val="right"/>
            <w:rPr>
              <w:i/>
            </w:rPr>
          </w:pPr>
        </w:p>
        <w:p w:rsidR="00751EB4" w:rsidRPr="00007C7B" w:rsidRDefault="00751EB4" w:rsidP="00BF0FD3">
          <w:pPr>
            <w:pStyle w:val="Header"/>
            <w:jc w:val="right"/>
            <w:rPr>
              <w:i/>
            </w:rPr>
          </w:pPr>
        </w:p>
        <w:p w:rsidR="00751EB4" w:rsidRPr="0045465E" w:rsidRDefault="00007C7B" w:rsidP="00007C7B">
          <w:pPr>
            <w:pStyle w:val="Header"/>
            <w:jc w:val="right"/>
            <w:rPr>
              <w:i/>
              <w:sz w:val="20"/>
              <w:szCs w:val="20"/>
            </w:rPr>
          </w:pPr>
          <w:proofErr w:type="spellStart"/>
          <w:r w:rsidRPr="0045465E">
            <w:rPr>
              <w:i/>
              <w:sz w:val="20"/>
              <w:szCs w:val="20"/>
            </w:rPr>
            <w:t>Công</w:t>
          </w:r>
          <w:proofErr w:type="spellEnd"/>
          <w:r w:rsidRPr="0045465E">
            <w:rPr>
              <w:i/>
              <w:sz w:val="20"/>
              <w:szCs w:val="20"/>
            </w:rPr>
            <w:t xml:space="preserve"> Ty </w:t>
          </w:r>
          <w:proofErr w:type="spellStart"/>
          <w:r w:rsidRPr="0045465E">
            <w:rPr>
              <w:i/>
              <w:sz w:val="20"/>
              <w:szCs w:val="20"/>
            </w:rPr>
            <w:t>Cổ</w:t>
          </w:r>
          <w:proofErr w:type="spellEnd"/>
          <w:r w:rsidRPr="0045465E">
            <w:rPr>
              <w:i/>
              <w:sz w:val="20"/>
              <w:szCs w:val="20"/>
            </w:rPr>
            <w:t xml:space="preserve"> </w:t>
          </w:r>
          <w:proofErr w:type="spellStart"/>
          <w:r w:rsidRPr="0045465E">
            <w:rPr>
              <w:i/>
              <w:sz w:val="20"/>
              <w:szCs w:val="20"/>
            </w:rPr>
            <w:t>Phần</w:t>
          </w:r>
          <w:proofErr w:type="spellEnd"/>
          <w:r w:rsidRPr="0045465E">
            <w:rPr>
              <w:i/>
              <w:sz w:val="20"/>
              <w:szCs w:val="20"/>
            </w:rPr>
            <w:t xml:space="preserve"> </w:t>
          </w:r>
          <w:proofErr w:type="spellStart"/>
          <w:r w:rsidRPr="0045465E">
            <w:rPr>
              <w:i/>
              <w:sz w:val="20"/>
              <w:szCs w:val="20"/>
            </w:rPr>
            <w:t>Tự</w:t>
          </w:r>
          <w:proofErr w:type="spellEnd"/>
          <w:r w:rsidRPr="0045465E">
            <w:rPr>
              <w:i/>
              <w:sz w:val="20"/>
              <w:szCs w:val="20"/>
            </w:rPr>
            <w:t xml:space="preserve"> </w:t>
          </w:r>
          <w:proofErr w:type="spellStart"/>
          <w:r w:rsidRPr="0045465E">
            <w:rPr>
              <w:i/>
              <w:sz w:val="20"/>
              <w:szCs w:val="20"/>
            </w:rPr>
            <w:t>Đ</w:t>
          </w:r>
          <w:r w:rsidR="00751EB4" w:rsidRPr="0045465E">
            <w:rPr>
              <w:i/>
              <w:sz w:val="20"/>
              <w:szCs w:val="20"/>
            </w:rPr>
            <w:t>ộng</w:t>
          </w:r>
          <w:proofErr w:type="spellEnd"/>
          <w:r w:rsidR="00751EB4" w:rsidRPr="0045465E">
            <w:rPr>
              <w:i/>
              <w:sz w:val="20"/>
              <w:szCs w:val="20"/>
            </w:rPr>
            <w:t xml:space="preserve"> </w:t>
          </w:r>
          <w:proofErr w:type="spellStart"/>
          <w:r w:rsidRPr="0045465E">
            <w:rPr>
              <w:i/>
              <w:sz w:val="20"/>
              <w:szCs w:val="20"/>
            </w:rPr>
            <w:t>H</w:t>
          </w:r>
          <w:r w:rsidR="00751EB4" w:rsidRPr="0045465E">
            <w:rPr>
              <w:i/>
              <w:sz w:val="20"/>
              <w:szCs w:val="20"/>
            </w:rPr>
            <w:t>óa</w:t>
          </w:r>
          <w:proofErr w:type="spellEnd"/>
          <w:r w:rsidR="00751EB4" w:rsidRPr="0045465E">
            <w:rPr>
              <w:i/>
              <w:sz w:val="20"/>
              <w:szCs w:val="20"/>
            </w:rPr>
            <w:t xml:space="preserve"> </w:t>
          </w:r>
          <w:proofErr w:type="spellStart"/>
          <w:r w:rsidR="00751EB4" w:rsidRPr="0045465E">
            <w:rPr>
              <w:i/>
              <w:sz w:val="20"/>
              <w:szCs w:val="20"/>
            </w:rPr>
            <w:t>Tân</w:t>
          </w:r>
          <w:proofErr w:type="spellEnd"/>
          <w:r w:rsidR="00751EB4" w:rsidRPr="0045465E">
            <w:rPr>
              <w:i/>
              <w:sz w:val="20"/>
              <w:szCs w:val="20"/>
            </w:rPr>
            <w:t xml:space="preserve"> </w:t>
          </w:r>
          <w:proofErr w:type="spellStart"/>
          <w:r w:rsidR="00751EB4" w:rsidRPr="0045465E">
            <w:rPr>
              <w:i/>
              <w:sz w:val="20"/>
              <w:szCs w:val="20"/>
            </w:rPr>
            <w:t>Phát</w:t>
          </w:r>
          <w:proofErr w:type="spellEnd"/>
        </w:p>
      </w:tc>
    </w:tr>
  </w:tbl>
  <w:p w:rsidR="00751EB4" w:rsidRPr="0015019A" w:rsidRDefault="00751EB4" w:rsidP="0015019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FE6"/>
    <w:multiLevelType w:val="hybridMultilevel"/>
    <w:tmpl w:val="1CD454C8"/>
    <w:lvl w:ilvl="0" w:tplc="CF6CFA04">
      <w:start w:val="3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>
    <w:nsid w:val="1E5E24A7"/>
    <w:multiLevelType w:val="hybridMultilevel"/>
    <w:tmpl w:val="AEF6843A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910CC"/>
    <w:multiLevelType w:val="hybridMultilevel"/>
    <w:tmpl w:val="108AFBBC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643E3"/>
    <w:multiLevelType w:val="multilevel"/>
    <w:tmpl w:val="ECEA7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3143206"/>
    <w:multiLevelType w:val="hybridMultilevel"/>
    <w:tmpl w:val="90488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F1C97"/>
    <w:multiLevelType w:val="hybridMultilevel"/>
    <w:tmpl w:val="DD48C882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6691"/>
    <w:multiLevelType w:val="hybridMultilevel"/>
    <w:tmpl w:val="7EC860F8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016E0"/>
    <w:multiLevelType w:val="hybridMultilevel"/>
    <w:tmpl w:val="764E0384"/>
    <w:lvl w:ilvl="0" w:tplc="E32E1DA4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AB57F8E"/>
    <w:multiLevelType w:val="hybridMultilevel"/>
    <w:tmpl w:val="7548E49C"/>
    <w:lvl w:ilvl="0" w:tplc="EE18C700">
      <w:start w:val="3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40C60"/>
    <w:multiLevelType w:val="hybridMultilevel"/>
    <w:tmpl w:val="F656D50A"/>
    <w:lvl w:ilvl="0" w:tplc="8F44C65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75238"/>
    <w:multiLevelType w:val="hybridMultilevel"/>
    <w:tmpl w:val="2D7E80DE"/>
    <w:lvl w:ilvl="0" w:tplc="EE18C700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B4"/>
    <w:rsid w:val="00006F6C"/>
    <w:rsid w:val="00007C7B"/>
    <w:rsid w:val="000140CA"/>
    <w:rsid w:val="0002347D"/>
    <w:rsid w:val="00035DCE"/>
    <w:rsid w:val="000369AA"/>
    <w:rsid w:val="00046AD3"/>
    <w:rsid w:val="00055E22"/>
    <w:rsid w:val="00062147"/>
    <w:rsid w:val="0007720B"/>
    <w:rsid w:val="000B60D9"/>
    <w:rsid w:val="000C2FB4"/>
    <w:rsid w:val="000D5B83"/>
    <w:rsid w:val="000E64A1"/>
    <w:rsid w:val="000F5751"/>
    <w:rsid w:val="001046F0"/>
    <w:rsid w:val="001257C2"/>
    <w:rsid w:val="00135A1F"/>
    <w:rsid w:val="0015019A"/>
    <w:rsid w:val="0015214A"/>
    <w:rsid w:val="001777F6"/>
    <w:rsid w:val="0018019B"/>
    <w:rsid w:val="0018231A"/>
    <w:rsid w:val="00193A45"/>
    <w:rsid w:val="001A1D69"/>
    <w:rsid w:val="002271EF"/>
    <w:rsid w:val="002333B8"/>
    <w:rsid w:val="0024144E"/>
    <w:rsid w:val="00270525"/>
    <w:rsid w:val="002B15E9"/>
    <w:rsid w:val="002B2EE7"/>
    <w:rsid w:val="002D3D6D"/>
    <w:rsid w:val="002D45CE"/>
    <w:rsid w:val="002F5840"/>
    <w:rsid w:val="003161D8"/>
    <w:rsid w:val="003201A7"/>
    <w:rsid w:val="00350E12"/>
    <w:rsid w:val="0036234B"/>
    <w:rsid w:val="00367E66"/>
    <w:rsid w:val="003B04C1"/>
    <w:rsid w:val="003B3A50"/>
    <w:rsid w:val="003B5E8C"/>
    <w:rsid w:val="003B6C09"/>
    <w:rsid w:val="003C3208"/>
    <w:rsid w:val="003F76CA"/>
    <w:rsid w:val="00406A40"/>
    <w:rsid w:val="0041541B"/>
    <w:rsid w:val="00427B74"/>
    <w:rsid w:val="0044061B"/>
    <w:rsid w:val="004439DF"/>
    <w:rsid w:val="0045465E"/>
    <w:rsid w:val="00481DE1"/>
    <w:rsid w:val="00485290"/>
    <w:rsid w:val="00491341"/>
    <w:rsid w:val="004969D9"/>
    <w:rsid w:val="004C50AE"/>
    <w:rsid w:val="004D5032"/>
    <w:rsid w:val="004E3AFE"/>
    <w:rsid w:val="004F4371"/>
    <w:rsid w:val="00502D1B"/>
    <w:rsid w:val="00514CDA"/>
    <w:rsid w:val="00536823"/>
    <w:rsid w:val="0054339E"/>
    <w:rsid w:val="00561A34"/>
    <w:rsid w:val="00565CAD"/>
    <w:rsid w:val="005751A8"/>
    <w:rsid w:val="00583A43"/>
    <w:rsid w:val="005922BB"/>
    <w:rsid w:val="00597BE6"/>
    <w:rsid w:val="005B3B68"/>
    <w:rsid w:val="005F184E"/>
    <w:rsid w:val="005F3CE6"/>
    <w:rsid w:val="00601028"/>
    <w:rsid w:val="006064C8"/>
    <w:rsid w:val="00616140"/>
    <w:rsid w:val="00621CE6"/>
    <w:rsid w:val="00673104"/>
    <w:rsid w:val="006B6BE1"/>
    <w:rsid w:val="006E33AD"/>
    <w:rsid w:val="006F233E"/>
    <w:rsid w:val="00703980"/>
    <w:rsid w:val="00721EB9"/>
    <w:rsid w:val="00746EF0"/>
    <w:rsid w:val="00751EB4"/>
    <w:rsid w:val="00757165"/>
    <w:rsid w:val="007A27D2"/>
    <w:rsid w:val="007A2B2B"/>
    <w:rsid w:val="007A6C94"/>
    <w:rsid w:val="0081696D"/>
    <w:rsid w:val="008358EB"/>
    <w:rsid w:val="00855F49"/>
    <w:rsid w:val="00865F66"/>
    <w:rsid w:val="00894DBD"/>
    <w:rsid w:val="008D6736"/>
    <w:rsid w:val="009778E4"/>
    <w:rsid w:val="009970DA"/>
    <w:rsid w:val="009A5946"/>
    <w:rsid w:val="00A33C1B"/>
    <w:rsid w:val="00A4329F"/>
    <w:rsid w:val="00A530AE"/>
    <w:rsid w:val="00A704E1"/>
    <w:rsid w:val="00A96091"/>
    <w:rsid w:val="00AA463A"/>
    <w:rsid w:val="00AD02EF"/>
    <w:rsid w:val="00B02247"/>
    <w:rsid w:val="00B055F9"/>
    <w:rsid w:val="00B4262A"/>
    <w:rsid w:val="00B42CF0"/>
    <w:rsid w:val="00B46B8E"/>
    <w:rsid w:val="00B914F5"/>
    <w:rsid w:val="00B97D4B"/>
    <w:rsid w:val="00BA55CA"/>
    <w:rsid w:val="00BB08D1"/>
    <w:rsid w:val="00C1107A"/>
    <w:rsid w:val="00C23796"/>
    <w:rsid w:val="00C65A8F"/>
    <w:rsid w:val="00C83204"/>
    <w:rsid w:val="00CE0AAB"/>
    <w:rsid w:val="00CE32FB"/>
    <w:rsid w:val="00CF68F6"/>
    <w:rsid w:val="00CF6C3C"/>
    <w:rsid w:val="00D127C2"/>
    <w:rsid w:val="00D370EB"/>
    <w:rsid w:val="00D56FFB"/>
    <w:rsid w:val="00D62920"/>
    <w:rsid w:val="00D73F09"/>
    <w:rsid w:val="00D779AE"/>
    <w:rsid w:val="00DD1A8C"/>
    <w:rsid w:val="00DE0EEB"/>
    <w:rsid w:val="00E0761D"/>
    <w:rsid w:val="00E30CF4"/>
    <w:rsid w:val="00E45F0C"/>
    <w:rsid w:val="00E62FAA"/>
    <w:rsid w:val="00E6683D"/>
    <w:rsid w:val="00E846BE"/>
    <w:rsid w:val="00E867D1"/>
    <w:rsid w:val="00E903BA"/>
    <w:rsid w:val="00EA798B"/>
    <w:rsid w:val="00EE2D6E"/>
    <w:rsid w:val="00F07442"/>
    <w:rsid w:val="00F36305"/>
    <w:rsid w:val="00F50F2D"/>
    <w:rsid w:val="00F737AC"/>
    <w:rsid w:val="00F9146D"/>
    <w:rsid w:val="00FB23B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B8E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B46B8E"/>
    <w:pPr>
      <w:keepNext/>
      <w:numPr>
        <w:ilvl w:val="2"/>
        <w:numId w:val="3"/>
      </w:numPr>
      <w:outlineLvl w:val="2"/>
    </w:pPr>
    <w:rPr>
      <w:rFonts w:eastAsia="Calibri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1EB4"/>
    <w:rPr>
      <w:strike w:val="0"/>
      <w:dstrike w:val="0"/>
      <w:color w:val="006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B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6B8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46B8E"/>
    <w:rPr>
      <w:rFonts w:ascii="Times New Roman" w:eastAsia="Calibri" w:hAnsi="Times New Roman" w:cs="Times New Roman"/>
      <w:b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E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B8E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B46B8E"/>
    <w:pPr>
      <w:keepNext/>
      <w:numPr>
        <w:ilvl w:val="2"/>
        <w:numId w:val="3"/>
      </w:numPr>
      <w:outlineLvl w:val="2"/>
    </w:pPr>
    <w:rPr>
      <w:rFonts w:eastAsia="Calibri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1EB4"/>
    <w:rPr>
      <w:strike w:val="0"/>
      <w:dstrike w:val="0"/>
      <w:color w:val="006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B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6B8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46B8E"/>
    <w:rPr>
      <w:rFonts w:ascii="Times New Roman" w:eastAsia="Calibri" w:hAnsi="Times New Roman" w:cs="Times New Roman"/>
      <w:b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E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pa@tpa.com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tpa.com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0A168-44A0-4F1C-8A38-B03EBEA4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tpa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Thi Kim Tien</dc:creator>
  <cp:lastModifiedBy>Nguyen Van Thao</cp:lastModifiedBy>
  <cp:revision>42</cp:revision>
  <cp:lastPrinted>2014-01-02T08:08:00Z</cp:lastPrinted>
  <dcterms:created xsi:type="dcterms:W3CDTF">2015-02-11T08:44:00Z</dcterms:created>
  <dcterms:modified xsi:type="dcterms:W3CDTF">2015-09-24T04:27:00Z</dcterms:modified>
</cp:coreProperties>
</file>