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1B732B"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Montreal</w:t>
      </w:r>
      <w:r w:rsidR="0049733F">
        <w:rPr>
          <w:rFonts w:ascii="LiberationSans" w:hAnsi="LiberationSans" w:cs="LiberationSans"/>
          <w:color w:val="000000"/>
          <w:sz w:val="22"/>
          <w:szCs w:val="22"/>
        </w:rPr>
        <w:t xml:space="preserve">, 21 </w:t>
      </w:r>
      <w:r w:rsidRPr="001B732B">
        <w:rPr>
          <w:rFonts w:ascii="LiberationSans" w:hAnsi="LiberationSans" w:cs="LiberationSans"/>
          <w:color w:val="000000"/>
          <w:sz w:val="22"/>
          <w:szCs w:val="22"/>
        </w:rPr>
        <w:t>août</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1B732B"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DNV GL</w:t>
      </w:r>
    </w:p>
    <w:p w:rsidR="00961ECF" w:rsidRPr="00961ECF" w:rsidRDefault="001B732B"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Montreal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1B732B" w:rsidRDefault="00053520" w:rsidP="001B732B">
      <w:pPr>
        <w:pStyle w:val="Ttulo2"/>
        <w:shd w:val="clear" w:color="auto" w:fill="FFFFFF"/>
        <w:spacing w:line="336" w:lineRule="atLeast"/>
        <w:textAlignment w:val="baseline"/>
        <w:rPr>
          <w:rFonts w:ascii="Helvetica" w:hAnsi="Helvetica"/>
          <w:color w:val="333333"/>
          <w:sz w:val="25"/>
          <w:szCs w:val="25"/>
        </w:rPr>
      </w:pPr>
      <w:r w:rsidRPr="007E505F">
        <w:rPr>
          <w:rFonts w:ascii="LiberationSans" w:hAnsi="LiberationSans" w:cs="LiberationSans"/>
          <w:bCs w:val="0"/>
          <w:color w:val="000000"/>
          <w:sz w:val="22"/>
          <w:szCs w:val="22"/>
        </w:rPr>
        <w:t xml:space="preserve">Objet </w:t>
      </w:r>
      <w:r w:rsidR="00A14559" w:rsidRPr="007E505F">
        <w:rPr>
          <w:rFonts w:ascii="LiberationSans" w:hAnsi="LiberationSans" w:cs="LiberationSans"/>
          <w:b w:val="0"/>
          <w:bCs w:val="0"/>
          <w:color w:val="00000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olor w:val="000000"/>
          <w:sz w:val="22"/>
          <w:szCs w:val="22"/>
        </w:rPr>
        <w:t xml:space="preserve">Candidature poste </w:t>
      </w:r>
      <w:r w:rsidR="001B732B">
        <w:rPr>
          <w:rFonts w:ascii="Helvetica" w:hAnsi="Helvetica"/>
          <w:color w:val="333333"/>
          <w:sz w:val="25"/>
          <w:szCs w:val="25"/>
        </w:rPr>
        <w:t>Test Engineer</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1B732B" w:rsidRDefault="001B732B" w:rsidP="001B732B">
      <w:pPr>
        <w:pStyle w:val="HTMLconformatoprevio"/>
        <w:shd w:val="clear" w:color="auto" w:fill="FFFFFF"/>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J’ai plus de </w:t>
      </w:r>
      <w:r>
        <w:rPr>
          <w:rFonts w:ascii="LiberationSans" w:hAnsi="LiberationSans" w:cs="LiberationSans"/>
          <w:color w:val="000000"/>
          <w:sz w:val="22"/>
          <w:szCs w:val="22"/>
        </w:rPr>
        <w:t>6</w:t>
      </w:r>
      <w:r w:rsidRPr="00710E54">
        <w:rPr>
          <w:rFonts w:ascii="LiberationSans" w:hAnsi="LiberationSans" w:cs="LiberationSans"/>
          <w:color w:val="000000"/>
          <w:sz w:val="22"/>
          <w:szCs w:val="22"/>
        </w:rPr>
        <w:t xml:space="preserve">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Bass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w:t>
      </w:r>
    </w:p>
    <w:p w:rsidR="001B732B" w:rsidRDefault="001B732B" w:rsidP="001B732B">
      <w:pPr>
        <w:pStyle w:val="HTMLconformatoprevio"/>
        <w:shd w:val="clear" w:color="auto" w:fill="FFFFFF"/>
        <w:jc w:val="both"/>
        <w:rPr>
          <w:rFonts w:ascii="LiberationSans" w:hAnsi="LiberationSans" w:cs="LiberationSans"/>
          <w:color w:val="000000"/>
          <w:sz w:val="22"/>
          <w:szCs w:val="22"/>
        </w:rPr>
      </w:pPr>
    </w:p>
    <w:p w:rsidR="001B732B" w:rsidRDefault="0068483A" w:rsidP="001B732B">
      <w:pPr>
        <w:spacing w:line="260" w:lineRule="auto"/>
        <w:ind w:right="-6"/>
        <w:jc w:val="both"/>
        <w:rPr>
          <w:rFonts w:ascii="LiberationSans" w:hAnsi="LiberationSans" w:cs="LiberationSans"/>
          <w:color w:val="000000"/>
          <w:sz w:val="22"/>
          <w:szCs w:val="22"/>
        </w:rPr>
      </w:pPr>
      <w:r w:rsidRPr="00CD410E">
        <w:rPr>
          <w:rFonts w:ascii="LiberationSans" w:hAnsi="LiberationSans" w:cs="LiberationSans"/>
          <w:color w:val="000000"/>
          <w:sz w:val="22"/>
          <w:szCs w:val="22"/>
        </w:rPr>
        <w:t xml:space="preserve">Ma récente formation dans le domaine d'assurance qualité et de logiciels </w:t>
      </w:r>
      <w:r>
        <w:rPr>
          <w:rFonts w:ascii="LiberationSans" w:hAnsi="LiberationSans" w:cs="LiberationSans"/>
          <w:color w:val="000000"/>
          <w:sz w:val="22"/>
          <w:szCs w:val="22"/>
        </w:rPr>
        <w:t>et s</w:t>
      </w:r>
      <w:r w:rsidRPr="00CD410E">
        <w:rPr>
          <w:rFonts w:ascii="LiberationSans" w:hAnsi="LiberationSans" w:cs="LiberationSans"/>
          <w:color w:val="000000"/>
          <w:sz w:val="22"/>
          <w:szCs w:val="22"/>
        </w:rPr>
        <w:t xml:space="preserve">oftware </w:t>
      </w:r>
      <w:r>
        <w:rPr>
          <w:rFonts w:ascii="LiberationSans" w:hAnsi="LiberationSans" w:cs="LiberationSans"/>
          <w:color w:val="000000"/>
          <w:sz w:val="22"/>
          <w:szCs w:val="22"/>
        </w:rPr>
        <w:t>t</w:t>
      </w:r>
      <w:r w:rsidRPr="00CD410E">
        <w:rPr>
          <w:rFonts w:ascii="LiberationSans" w:hAnsi="LiberationSans" w:cs="LiberationSans"/>
          <w:color w:val="000000"/>
          <w:sz w:val="22"/>
          <w:szCs w:val="22"/>
        </w:rPr>
        <w:t>esting</w:t>
      </w:r>
      <w:r w:rsidRPr="009234BC">
        <w:rPr>
          <w:rFonts w:ascii="LiberationSans" w:hAnsi="LiberationSans" w:cs="LiberationSans"/>
          <w:color w:val="000000"/>
          <w:sz w:val="22"/>
          <w:szCs w:val="22"/>
        </w:rPr>
        <w:t xml:space="preserve">, me permettent de développer des tâches </w:t>
      </w:r>
      <w:r>
        <w:rPr>
          <w:rFonts w:ascii="LiberationSans" w:hAnsi="LiberationSans" w:cs="LiberationSans"/>
          <w:color w:val="000000"/>
          <w:sz w:val="22"/>
          <w:szCs w:val="22"/>
        </w:rPr>
        <w:t>pour</w:t>
      </w:r>
      <w:r w:rsidRPr="009234BC">
        <w:rPr>
          <w:rFonts w:ascii="LiberationSans" w:hAnsi="LiberationSans" w:cs="LiberationSans"/>
          <w:color w:val="000000"/>
          <w:sz w:val="22"/>
          <w:szCs w:val="22"/>
        </w:rPr>
        <w:t xml:space="preserve"> le suivi des incidents de gestion de test</w:t>
      </w:r>
      <w:r>
        <w:rPr>
          <w:rFonts w:ascii="LiberationSans" w:hAnsi="LiberationSans" w:cs="LiberationSans"/>
          <w:color w:val="000000"/>
          <w:sz w:val="22"/>
          <w:szCs w:val="22"/>
        </w:rPr>
        <w:t>,</w:t>
      </w:r>
      <w:r w:rsidRPr="007D413B">
        <w:rPr>
          <w:rFonts w:ascii="LiberationSans" w:hAnsi="LiberationSans" w:cs="LiberationSans"/>
          <w:color w:val="000000"/>
          <w:sz w:val="22"/>
          <w:szCs w:val="22"/>
        </w:rPr>
        <w:t xml:space="preserve"> l'analyse, la création et la documentation des cas de test, identification des tests suites, la programmation des scripts pour automatiser les tests</w:t>
      </w:r>
      <w:r>
        <w:rPr>
          <w:rFonts w:ascii="LiberationSans" w:hAnsi="LiberationSans" w:cs="LiberationSans"/>
          <w:color w:val="000000"/>
          <w:sz w:val="22"/>
          <w:szCs w:val="22"/>
        </w:rPr>
        <w:t xml:space="preserve"> avec des outils comme Labview, C, Java, C++ et QTP.</w:t>
      </w:r>
    </w:p>
    <w:p w:rsidR="0068483A" w:rsidRDefault="0068483A" w:rsidP="001B732B">
      <w:pPr>
        <w:spacing w:line="260" w:lineRule="auto"/>
        <w:ind w:right="-6"/>
        <w:jc w:val="both"/>
        <w:rPr>
          <w:rFonts w:ascii="LiberationSans" w:hAnsi="LiberationSans" w:cs="LiberationSans"/>
          <w:color w:val="000000"/>
          <w:sz w:val="22"/>
          <w:szCs w:val="22"/>
        </w:rPr>
      </w:pPr>
    </w:p>
    <w:p w:rsidR="001B732B" w:rsidRDefault="001B732B" w:rsidP="001B732B">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 xml:space="preserve">contrôle budgétaire, </w:t>
      </w:r>
      <w:r w:rsidRPr="001B732B">
        <w:rPr>
          <w:rFonts w:ascii="LiberationSans" w:hAnsi="LiberationSans" w:cs="LiberationSans"/>
          <w:color w:val="000000"/>
          <w:sz w:val="22"/>
          <w:szCs w:val="22"/>
        </w:rPr>
        <w:t>la sécurité industrielle</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projets, </w:t>
      </w:r>
      <w:r w:rsidRPr="00710E54">
        <w:rPr>
          <w:rFonts w:ascii="LiberationSans" w:hAnsi="LiberationSans" w:cs="LiberationSans"/>
          <w:color w:val="000000"/>
          <w:sz w:val="22"/>
          <w:szCs w:val="22"/>
        </w:rPr>
        <w:t>étaient sous ma charge.</w:t>
      </w:r>
    </w:p>
    <w:p w:rsidR="00053520" w:rsidRDefault="00053520" w:rsidP="00793257">
      <w:pPr>
        <w:spacing w:line="260" w:lineRule="auto"/>
        <w:ind w:right="-6"/>
        <w:jc w:val="both"/>
        <w:rPr>
          <w:rFonts w:ascii="LiberationSans" w:hAnsi="LiberationSans" w:cs="LiberationSans"/>
          <w:color w:val="000000"/>
          <w:sz w:val="22"/>
          <w:szCs w:val="22"/>
        </w:rPr>
      </w:pPr>
    </w:p>
    <w:p w:rsidR="009852F5"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sidR="0068483A">
        <w:rPr>
          <w:rFonts w:ascii="LiberationSans" w:hAnsi="LiberationSans" w:cs="LiberationSans"/>
          <w:color w:val="000000"/>
          <w:sz w:val="22"/>
          <w:szCs w:val="22"/>
          <w:lang w:val="fr-CA" w:eastAsia="fr-CA"/>
        </w:rPr>
        <w:t>.</w:t>
      </w:r>
    </w:p>
    <w:p w:rsidR="0068483A" w:rsidRPr="00BE4512" w:rsidRDefault="0068483A" w:rsidP="009852F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803822"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17285F" w:rsidRDefault="008D7AB9" w:rsidP="0017285F">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sidRPr="0017285F">
        <w:rPr>
          <w:rFonts w:ascii="Calibri" w:hAnsi="Calibri" w:cs="Calibri"/>
          <w:sz w:val="20"/>
          <w:szCs w:val="20"/>
          <w:lang w:val="fr-FR"/>
        </w:rPr>
        <w:t>.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F74" w:rsidRDefault="00275F74" w:rsidP="004E676E">
      <w:r>
        <w:separator/>
      </w:r>
    </w:p>
  </w:endnote>
  <w:endnote w:type="continuationSeparator" w:id="1">
    <w:p w:rsidR="00275F74" w:rsidRDefault="00275F7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F74" w:rsidRDefault="00275F74" w:rsidP="004E676E">
      <w:r>
        <w:separator/>
      </w:r>
    </w:p>
  </w:footnote>
  <w:footnote w:type="continuationSeparator" w:id="1">
    <w:p w:rsidR="00275F74" w:rsidRDefault="00275F74"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285F"/>
    <w:rsid w:val="0017564F"/>
    <w:rsid w:val="0018230B"/>
    <w:rsid w:val="00186475"/>
    <w:rsid w:val="0019082C"/>
    <w:rsid w:val="001A4D73"/>
    <w:rsid w:val="001B732B"/>
    <w:rsid w:val="001C174F"/>
    <w:rsid w:val="001C64B7"/>
    <w:rsid w:val="002132C9"/>
    <w:rsid w:val="0022335A"/>
    <w:rsid w:val="00253837"/>
    <w:rsid w:val="0026610D"/>
    <w:rsid w:val="00275F74"/>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F1AD4"/>
    <w:rsid w:val="005F40DE"/>
    <w:rsid w:val="006053E5"/>
    <w:rsid w:val="00607AEE"/>
    <w:rsid w:val="006168B1"/>
    <w:rsid w:val="00616D48"/>
    <w:rsid w:val="006425A6"/>
    <w:rsid w:val="00665120"/>
    <w:rsid w:val="00666BDF"/>
    <w:rsid w:val="00673280"/>
    <w:rsid w:val="006745A4"/>
    <w:rsid w:val="0068483A"/>
    <w:rsid w:val="0069367C"/>
    <w:rsid w:val="00694E0C"/>
    <w:rsid w:val="006A13C5"/>
    <w:rsid w:val="006F6BB4"/>
    <w:rsid w:val="00721C75"/>
    <w:rsid w:val="00734EE9"/>
    <w:rsid w:val="007465F3"/>
    <w:rsid w:val="007775C7"/>
    <w:rsid w:val="007870E7"/>
    <w:rsid w:val="00793257"/>
    <w:rsid w:val="0079510E"/>
    <w:rsid w:val="007B0354"/>
    <w:rsid w:val="007B1EE2"/>
    <w:rsid w:val="007B3796"/>
    <w:rsid w:val="007C07DF"/>
    <w:rsid w:val="007C7014"/>
    <w:rsid w:val="007D372B"/>
    <w:rsid w:val="007D77AC"/>
    <w:rsid w:val="007E505F"/>
    <w:rsid w:val="00803822"/>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83591303">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1498</Words>
  <Characters>8540</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2015-08-27T14:29:00Z</dcterms:created>
  <dcterms:modified xsi:type="dcterms:W3CDTF">2015-08-27T14:42:00Z</dcterms:modified>
</cp:coreProperties>
</file>