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41" w:rsidRPr="00350741" w:rsidRDefault="00350741" w:rsidP="00350741">
      <w:pPr>
        <w:pStyle w:val="Default"/>
        <w:rPr>
          <w:b/>
          <w:color w:val="1F497D" w:themeColor="text2"/>
          <w:sz w:val="44"/>
          <w:szCs w:val="44"/>
          <w:lang w:val="fr-CA"/>
        </w:rPr>
      </w:pPr>
      <w:r w:rsidRPr="00350741">
        <w:rPr>
          <w:b/>
          <w:i/>
          <w:iCs/>
          <w:color w:val="1F497D" w:themeColor="text2"/>
          <w:sz w:val="44"/>
          <w:szCs w:val="44"/>
          <w:lang w:val="fr-CA"/>
        </w:rPr>
        <w:t>RÉFÉRENCES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  <w:lang w:val="fr-CA"/>
        </w:rPr>
      </w:pP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  <w:lang w:val="fr-CA"/>
        </w:rPr>
      </w:pPr>
      <w:bookmarkStart w:id="0" w:name="_GoBack"/>
      <w:bookmarkEnd w:id="0"/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>César Barco</w:t>
      </w:r>
      <w:r w:rsidRPr="00350741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50741">
        <w:rPr>
          <w:rFonts w:ascii="Calibri" w:hAnsi="Calibri" w:cs="Calibri"/>
          <w:sz w:val="28"/>
          <w:szCs w:val="28"/>
        </w:rPr>
        <w:t>ing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50741">
        <w:rPr>
          <w:rFonts w:ascii="Calibri" w:hAnsi="Calibri" w:cs="Calibri"/>
          <w:sz w:val="28"/>
          <w:szCs w:val="28"/>
        </w:rPr>
        <w:t>M.Ing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Ministère des Transports du Québec.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Téléphone : 514 914 4306 -450-677-8974 p.286. Longueuil, Québec, Canada. 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Francia </w:t>
      </w:r>
      <w:proofErr w:type="spellStart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>Neyireth</w:t>
      </w:r>
      <w:proofErr w:type="spellEnd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 Corrales </w:t>
      </w:r>
      <w:proofErr w:type="spellStart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>Londono</w:t>
      </w:r>
      <w:proofErr w:type="spellEnd"/>
      <w:r w:rsidRPr="00350741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350741">
        <w:rPr>
          <w:rFonts w:ascii="Calibri" w:hAnsi="Calibri" w:cs="Calibri"/>
          <w:sz w:val="28"/>
          <w:szCs w:val="28"/>
        </w:rPr>
        <w:t>ing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50741">
        <w:rPr>
          <w:rFonts w:ascii="Calibri" w:hAnsi="Calibri" w:cs="Calibri"/>
          <w:sz w:val="28"/>
          <w:szCs w:val="28"/>
        </w:rPr>
        <w:t>M.Ing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 w:rsidRPr="00350741">
        <w:rPr>
          <w:rFonts w:ascii="Calibri" w:hAnsi="Calibri" w:cs="Calibri"/>
          <w:sz w:val="28"/>
          <w:szCs w:val="28"/>
        </w:rPr>
        <w:t>Hydro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50741">
        <w:rPr>
          <w:rFonts w:ascii="Calibri" w:hAnsi="Calibri" w:cs="Calibri"/>
          <w:sz w:val="28"/>
          <w:szCs w:val="28"/>
        </w:rPr>
        <w:t>Québec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.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Téléphone : 541-840-3000 p. 5761. Montréal, Québec, Canada. 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  <w:lang w:val="fr-CA"/>
        </w:rPr>
      </w:pP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  <w:lang w:val="fr-CA"/>
        </w:rPr>
        <w:t xml:space="preserve">Erika </w:t>
      </w:r>
      <w:proofErr w:type="spellStart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  <w:lang w:val="fr-CA"/>
        </w:rPr>
        <w:t>Corrales</w:t>
      </w:r>
      <w:proofErr w:type="spellEnd"/>
      <w:r w:rsidRPr="00350741">
        <w:rPr>
          <w:rFonts w:ascii="Calibri" w:hAnsi="Calibri" w:cs="Calibri"/>
          <w:b/>
          <w:bCs/>
          <w:sz w:val="28"/>
          <w:szCs w:val="28"/>
          <w:lang w:val="fr-CA"/>
        </w:rPr>
        <w:t xml:space="preserve">, </w:t>
      </w:r>
      <w:proofErr w:type="spellStart"/>
      <w:r w:rsidRPr="00350741">
        <w:rPr>
          <w:rFonts w:ascii="Calibri" w:hAnsi="Calibri" w:cs="Calibri"/>
          <w:sz w:val="28"/>
          <w:szCs w:val="28"/>
          <w:lang w:val="fr-CA"/>
        </w:rPr>
        <w:t>ing</w:t>
      </w:r>
      <w:proofErr w:type="spellEnd"/>
      <w:r w:rsidRPr="00350741">
        <w:rPr>
          <w:rFonts w:ascii="Calibri" w:hAnsi="Calibri" w:cs="Calibri"/>
          <w:sz w:val="28"/>
          <w:szCs w:val="28"/>
          <w:lang w:val="fr-CA"/>
        </w:rPr>
        <w:t xml:space="preserve">. </w:t>
      </w:r>
      <w:proofErr w:type="gramStart"/>
      <w:r w:rsidRPr="00350741">
        <w:rPr>
          <w:rFonts w:ascii="Calibri" w:hAnsi="Calibri" w:cs="Calibri"/>
          <w:sz w:val="28"/>
          <w:szCs w:val="28"/>
          <w:lang w:val="fr-CA"/>
        </w:rPr>
        <w:t>jr</w:t>
      </w:r>
      <w:proofErr w:type="gramEnd"/>
      <w:r w:rsidRPr="00350741">
        <w:rPr>
          <w:rFonts w:ascii="Calibri" w:hAnsi="Calibri" w:cs="Calibri"/>
          <w:sz w:val="28"/>
          <w:szCs w:val="28"/>
          <w:lang w:val="fr-CA"/>
        </w:rPr>
        <w:t xml:space="preserve">,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BPR Énergie. </w:t>
      </w:r>
      <w:proofErr w:type="spellStart"/>
      <w:r w:rsidRPr="00350741">
        <w:rPr>
          <w:rFonts w:ascii="Calibri" w:hAnsi="Calibri" w:cs="Calibri"/>
          <w:sz w:val="28"/>
          <w:szCs w:val="28"/>
          <w:lang w:val="fr-CA"/>
        </w:rPr>
        <w:t>Montreal</w:t>
      </w:r>
      <w:proofErr w:type="spellEnd"/>
      <w:r w:rsidRPr="00350741">
        <w:rPr>
          <w:rFonts w:ascii="Calibri" w:hAnsi="Calibri" w:cs="Calibri"/>
          <w:sz w:val="28"/>
          <w:szCs w:val="28"/>
          <w:lang w:val="fr-CA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Téléphone : 514 257 2427 p. 3932. Montréal, Québec, Canada. 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Johanna </w:t>
      </w:r>
      <w:proofErr w:type="spellStart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>Munoz</w:t>
      </w:r>
      <w:proofErr w:type="spellEnd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 w:rsidRPr="00350741">
        <w:rPr>
          <w:rFonts w:ascii="Calibri" w:hAnsi="Calibri" w:cs="Calibri"/>
          <w:sz w:val="28"/>
          <w:szCs w:val="28"/>
        </w:rPr>
        <w:t>Impointer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S.A. / </w:t>
      </w:r>
      <w:proofErr w:type="spellStart"/>
      <w:r w:rsidRPr="00350741">
        <w:rPr>
          <w:rFonts w:ascii="Calibri" w:hAnsi="Calibri" w:cs="Calibri"/>
          <w:sz w:val="28"/>
          <w:szCs w:val="28"/>
        </w:rPr>
        <w:t>Colombie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sz w:val="28"/>
          <w:szCs w:val="28"/>
        </w:rPr>
        <w:t xml:space="preserve">General Manager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350741">
        <w:rPr>
          <w:rFonts w:ascii="Calibri" w:hAnsi="Calibri" w:cs="Calibri"/>
          <w:sz w:val="28"/>
          <w:szCs w:val="28"/>
        </w:rPr>
        <w:t>Téléphone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Pr="00350741">
        <w:rPr>
          <w:rFonts w:ascii="Calibri" w:hAnsi="Calibri" w:cs="Calibri"/>
          <w:sz w:val="28"/>
          <w:szCs w:val="28"/>
        </w:rPr>
        <w:t xml:space="preserve"> (01157)(6-3204000) – . Pereira, Risaralda, </w:t>
      </w:r>
      <w:proofErr w:type="spellStart"/>
      <w:r w:rsidRPr="00350741">
        <w:rPr>
          <w:rFonts w:ascii="Calibri" w:hAnsi="Calibri" w:cs="Calibri"/>
          <w:sz w:val="28"/>
          <w:szCs w:val="28"/>
        </w:rPr>
        <w:t>Colombie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. 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350741" w:rsidRPr="00350741" w:rsidRDefault="00350741" w:rsidP="00350741">
      <w:pPr>
        <w:pStyle w:val="Default"/>
        <w:rPr>
          <w:rFonts w:ascii="Calibri" w:hAnsi="Calibri" w:cs="Calibri"/>
          <w:color w:val="1F497D" w:themeColor="text2"/>
          <w:sz w:val="28"/>
          <w:szCs w:val="28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Diego Lozada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  <w:lang w:val="fr-CA"/>
        </w:rPr>
      </w:pPr>
      <w:r w:rsidRPr="00350741">
        <w:rPr>
          <w:rFonts w:ascii="Calibri" w:hAnsi="Calibri" w:cs="Calibri"/>
          <w:sz w:val="28"/>
          <w:szCs w:val="28"/>
          <w:lang w:val="fr-CA"/>
        </w:rPr>
        <w:t xml:space="preserve">Solutions électriques intelligentes S.E.I </w:t>
      </w:r>
      <w:proofErr w:type="spellStart"/>
      <w:r w:rsidRPr="00350741">
        <w:rPr>
          <w:rFonts w:ascii="Calibri" w:hAnsi="Calibri" w:cs="Calibri"/>
          <w:sz w:val="28"/>
          <w:szCs w:val="28"/>
          <w:lang w:val="fr-CA"/>
        </w:rPr>
        <w:t>Ltda</w:t>
      </w:r>
      <w:proofErr w:type="spellEnd"/>
      <w:r w:rsidRPr="00350741">
        <w:rPr>
          <w:rFonts w:ascii="Calibri" w:hAnsi="Calibri" w:cs="Calibri"/>
          <w:sz w:val="28"/>
          <w:szCs w:val="28"/>
          <w:lang w:val="fr-CA"/>
        </w:rPr>
        <w:t xml:space="preserve">.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sz w:val="28"/>
          <w:szCs w:val="28"/>
        </w:rPr>
        <w:t xml:space="preserve">General Manager / </w:t>
      </w:r>
      <w:proofErr w:type="spellStart"/>
      <w:r w:rsidRPr="00350741">
        <w:rPr>
          <w:rFonts w:ascii="Calibri" w:hAnsi="Calibri" w:cs="Calibri"/>
          <w:sz w:val="28"/>
          <w:szCs w:val="28"/>
        </w:rPr>
        <w:t>Colombie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sz w:val="28"/>
          <w:szCs w:val="28"/>
        </w:rPr>
        <w:t xml:space="preserve">(01157)(320-6385036) </w:t>
      </w:r>
    </w:p>
    <w:p w:rsidR="00350741" w:rsidRDefault="00350741" w:rsidP="00350741">
      <w:pPr>
        <w:pStyle w:val="Default"/>
        <w:rPr>
          <w:rFonts w:ascii="Calibri" w:hAnsi="Calibri" w:cs="Calibri"/>
          <w:b/>
          <w:bCs/>
          <w:sz w:val="28"/>
          <w:szCs w:val="28"/>
        </w:rPr>
      </w:pPr>
    </w:p>
    <w:p w:rsidR="00350741" w:rsidRPr="00350741" w:rsidRDefault="00350741" w:rsidP="00350741">
      <w:pPr>
        <w:pStyle w:val="Default"/>
        <w:rPr>
          <w:rFonts w:ascii="Calibri" w:hAnsi="Calibri" w:cs="Calibri"/>
          <w:color w:val="1F497D" w:themeColor="text2"/>
          <w:sz w:val="28"/>
          <w:szCs w:val="28"/>
        </w:rPr>
      </w:pPr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Gerardo </w:t>
      </w:r>
      <w:proofErr w:type="spellStart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>Barragan</w:t>
      </w:r>
      <w:proofErr w:type="spellEnd"/>
      <w:r w:rsidRPr="00350741"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r w:rsidRPr="00350741">
        <w:rPr>
          <w:rFonts w:ascii="Calibri" w:hAnsi="Calibri" w:cs="Calibri"/>
          <w:sz w:val="28"/>
          <w:szCs w:val="28"/>
        </w:rPr>
        <w:t xml:space="preserve">MYC </w:t>
      </w:r>
      <w:proofErr w:type="spellStart"/>
      <w:r w:rsidRPr="00350741">
        <w:rPr>
          <w:rFonts w:ascii="Calibri" w:hAnsi="Calibri" w:cs="Calibri"/>
          <w:sz w:val="28"/>
          <w:szCs w:val="28"/>
        </w:rPr>
        <w:t>Ltda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/ </w:t>
      </w:r>
      <w:proofErr w:type="spellStart"/>
      <w:r w:rsidRPr="00350741">
        <w:rPr>
          <w:rFonts w:ascii="Calibri" w:hAnsi="Calibri" w:cs="Calibri"/>
          <w:sz w:val="28"/>
          <w:szCs w:val="28"/>
        </w:rPr>
        <w:t>Colombie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350741" w:rsidRPr="00350741" w:rsidRDefault="00350741" w:rsidP="00350741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 w:rsidRPr="00350741">
        <w:rPr>
          <w:rFonts w:ascii="Calibri" w:hAnsi="Calibri" w:cs="Calibri"/>
          <w:sz w:val="28"/>
          <w:szCs w:val="28"/>
        </w:rPr>
        <w:t>Electrical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50741">
        <w:rPr>
          <w:rFonts w:ascii="Calibri" w:hAnsi="Calibri" w:cs="Calibri"/>
          <w:sz w:val="28"/>
          <w:szCs w:val="28"/>
        </w:rPr>
        <w:t>Projects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50741">
        <w:rPr>
          <w:rFonts w:ascii="Calibri" w:hAnsi="Calibri" w:cs="Calibri"/>
          <w:sz w:val="28"/>
          <w:szCs w:val="28"/>
        </w:rPr>
        <w:t>Coordinator</w:t>
      </w:r>
      <w:proofErr w:type="spellEnd"/>
      <w:r w:rsidRPr="00350741">
        <w:rPr>
          <w:rFonts w:ascii="Calibri" w:hAnsi="Calibri" w:cs="Calibri"/>
          <w:sz w:val="28"/>
          <w:szCs w:val="28"/>
        </w:rPr>
        <w:t xml:space="preserve"> </w:t>
      </w:r>
    </w:p>
    <w:p w:rsidR="00EA068B" w:rsidRPr="00350741" w:rsidRDefault="00350741" w:rsidP="00350741">
      <w:pPr>
        <w:rPr>
          <w:sz w:val="28"/>
          <w:szCs w:val="28"/>
        </w:rPr>
      </w:pPr>
      <w:r w:rsidRPr="00350741">
        <w:rPr>
          <w:rFonts w:ascii="Calibri" w:hAnsi="Calibri" w:cs="Calibri"/>
          <w:sz w:val="28"/>
          <w:szCs w:val="28"/>
        </w:rPr>
        <w:t xml:space="preserve">(01157)(300 200 </w:t>
      </w:r>
      <w:proofErr w:type="gramStart"/>
      <w:r w:rsidRPr="00350741">
        <w:rPr>
          <w:rFonts w:ascii="Calibri" w:hAnsi="Calibri" w:cs="Calibri"/>
          <w:sz w:val="28"/>
          <w:szCs w:val="28"/>
        </w:rPr>
        <w:t>3946 )</w:t>
      </w:r>
      <w:proofErr w:type="gramEnd"/>
    </w:p>
    <w:sectPr w:rsidR="00EA068B" w:rsidRPr="0035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41"/>
    <w:rsid w:val="00350741"/>
    <w:rsid w:val="006F55F6"/>
    <w:rsid w:val="00E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074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074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cp:lastPrinted>2014-12-03T19:48:00Z</cp:lastPrinted>
  <dcterms:created xsi:type="dcterms:W3CDTF">2014-12-03T19:46:00Z</dcterms:created>
  <dcterms:modified xsi:type="dcterms:W3CDTF">2014-12-03T21:53:00Z</dcterms:modified>
</cp:coreProperties>
</file>