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Furman University American Sign Language Association Bylaws and Constitution </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 April, 2024</w:t>
      </w:r>
    </w:p>
    <w:p w:rsidR="00000000" w:rsidDel="00000000" w:rsidP="00000000" w:rsidRDefault="00000000" w:rsidRPr="00000000" w14:paraId="00000003">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 NAME &amp; PURPOSE</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Name</w:t>
      </w:r>
      <w:r w:rsidDel="00000000" w:rsidR="00000000" w:rsidRPr="00000000">
        <w:rPr>
          <w:rFonts w:ascii="Times New Roman" w:cs="Times New Roman" w:eastAsia="Times New Roman" w:hAnsi="Times New Roman"/>
          <w:rtl w:val="0"/>
        </w:rPr>
        <w:t xml:space="preserve"> – The name of this club shall be Furman University American Sign Language Association. </w:t>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Purpose</w:t>
      </w:r>
      <w:r w:rsidDel="00000000" w:rsidR="00000000" w:rsidRPr="00000000">
        <w:rPr>
          <w:rFonts w:ascii="Times New Roman" w:cs="Times New Roman" w:eastAsia="Times New Roman" w:hAnsi="Times New Roman"/>
          <w:rtl w:val="0"/>
        </w:rPr>
        <w:t xml:space="preserve"> – The purpose of this club shall be: </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Provide students a place to learn and practice American Sign Language</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Grant students a larger opportunity for employment during undergraduate education at higher pays then most college jobs. </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To present leadership opportunities in a language-based field. </w:t>
      </w:r>
    </w:p>
    <w:p w:rsidR="00000000" w:rsidDel="00000000" w:rsidP="00000000" w:rsidRDefault="00000000" w:rsidRPr="00000000" w14:paraId="00000009">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II: MEMBERSHIP &amp; DUES</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Eligibility</w:t>
      </w:r>
      <w:r w:rsidDel="00000000" w:rsidR="00000000" w:rsidRPr="00000000">
        <w:rPr>
          <w:rFonts w:ascii="Times New Roman" w:cs="Times New Roman" w:eastAsia="Times New Roman" w:hAnsi="Times New Roman"/>
          <w:rtl w:val="0"/>
        </w:rPr>
        <w:t xml:space="preserve"> – Membership shall be open to all students of Furman University that express interest in American Sign Language. 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Dues</w:t>
      </w:r>
      <w:r w:rsidDel="00000000" w:rsidR="00000000" w:rsidRPr="00000000">
        <w:rPr>
          <w:rFonts w:ascii="Times New Roman" w:cs="Times New Roman" w:eastAsia="Times New Roman" w:hAnsi="Times New Roman"/>
          <w:rtl w:val="0"/>
        </w:rPr>
        <w:t xml:space="preserve"> – Dues shall be $0 per year for all members.</w:t>
      </w:r>
    </w:p>
    <w:p w:rsidR="00000000" w:rsidDel="00000000" w:rsidP="00000000" w:rsidRDefault="00000000" w:rsidRPr="00000000" w14:paraId="0000000C">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III: FUNDING STRATEGY</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Speakers</w:t>
      </w:r>
      <w:r w:rsidDel="00000000" w:rsidR="00000000" w:rsidRPr="00000000">
        <w:rPr>
          <w:rFonts w:ascii="Times New Roman" w:cs="Times New Roman" w:eastAsia="Times New Roman" w:hAnsi="Times New Roman"/>
          <w:rtl w:val="0"/>
        </w:rPr>
        <w:t xml:space="preserve"> – All guest speakers should be volunteer and receive no monetary compensation. </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Fundraising</w:t>
      </w:r>
      <w:r w:rsidDel="00000000" w:rsidR="00000000" w:rsidRPr="00000000">
        <w:rPr>
          <w:rFonts w:ascii="Times New Roman" w:cs="Times New Roman" w:eastAsia="Times New Roman" w:hAnsi="Times New Roman"/>
          <w:rtl w:val="0"/>
        </w:rPr>
        <w:t xml:space="preserve"> – Furman University Responders will hold a minimum of 1 (maximum of 2) fundraisers per academic year. </w:t>
      </w:r>
    </w:p>
    <w:p w:rsidR="00000000" w:rsidDel="00000000" w:rsidP="00000000" w:rsidRDefault="00000000" w:rsidRPr="00000000" w14:paraId="0000000F">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IV: AFFILLIATIONS</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w:t>
      </w:r>
      <w:r w:rsidDel="00000000" w:rsidR="00000000" w:rsidRPr="00000000">
        <w:rPr>
          <w:rFonts w:ascii="Times New Roman" w:cs="Times New Roman" w:eastAsia="Times New Roman" w:hAnsi="Times New Roman"/>
          <w:rtl w:val="0"/>
        </w:rPr>
        <w:t xml:space="preserve"> This organization is not affiliated with any Furman University Departments or and off-campus organizations.</w:t>
      </w:r>
    </w:p>
    <w:p w:rsidR="00000000" w:rsidDel="00000000" w:rsidP="00000000" w:rsidRDefault="00000000" w:rsidRPr="00000000" w14:paraId="00000011">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B:</w:t>
      </w:r>
      <w:r w:rsidDel="00000000" w:rsidR="00000000" w:rsidRPr="00000000">
        <w:rPr>
          <w:rFonts w:ascii="Times New Roman" w:cs="Times New Roman" w:eastAsia="Times New Roman" w:hAnsi="Times New Roman"/>
          <w:rtl w:val="0"/>
        </w:rPr>
        <w:t xml:space="preserve"> This organization is a recognized organization at Furman University and adheres to all University policies as set forth in the Furman University Student Handbook.</w:t>
      </w: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V: OFFICERS</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Officers</w:t>
      </w:r>
      <w:r w:rsidDel="00000000" w:rsidR="00000000" w:rsidRPr="00000000">
        <w:rPr>
          <w:rFonts w:ascii="Times New Roman" w:cs="Times New Roman" w:eastAsia="Times New Roman" w:hAnsi="Times New Roman"/>
          <w:rtl w:val="0"/>
        </w:rPr>
        <w:t xml:space="preserve"> – The officers shall be a President, Vice-President, Secretary, and Treasurer. </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Eligibility</w:t>
      </w:r>
      <w:r w:rsidDel="00000000" w:rsidR="00000000" w:rsidRPr="00000000">
        <w:rPr>
          <w:rFonts w:ascii="Times New Roman" w:cs="Times New Roman" w:eastAsia="Times New Roman" w:hAnsi="Times New Roman"/>
          <w:rtl w:val="0"/>
        </w:rPr>
        <w:t xml:space="preserve"> – Officers must be full-time students of Furman University. </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C: Election</w:t>
      </w:r>
      <w:r w:rsidDel="00000000" w:rsidR="00000000" w:rsidRPr="00000000">
        <w:rPr>
          <w:rFonts w:ascii="Times New Roman" w:cs="Times New Roman" w:eastAsia="Times New Roman" w:hAnsi="Times New Roman"/>
          <w:rtl w:val="0"/>
        </w:rPr>
        <w:t xml:space="preserve"> – The officers shall be elected by secret ballot at the second to last meeting of the Fall semester by a majority of the vote cast for that office. -Presidents will appoint all other officers no later than March 1 by agreed selection. </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D: Term</w:t>
      </w:r>
      <w:r w:rsidDel="00000000" w:rsidR="00000000" w:rsidRPr="00000000">
        <w:rPr>
          <w:rFonts w:ascii="Times New Roman" w:cs="Times New Roman" w:eastAsia="Times New Roman" w:hAnsi="Times New Roman"/>
          <w:rtl w:val="0"/>
        </w:rPr>
        <w:t xml:space="preserve"> – The officers shall serve for one year and their term of office shall begin at the commencement of the fall semester. </w:t>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E: Vacancy</w:t>
      </w:r>
      <w:r w:rsidDel="00000000" w:rsidR="00000000" w:rsidRPr="00000000">
        <w:rPr>
          <w:rFonts w:ascii="Times New Roman" w:cs="Times New Roman" w:eastAsia="Times New Roman" w:hAnsi="Times New Roman"/>
          <w:rtl w:val="0"/>
        </w:rPr>
        <w:t xml:space="preserve"> – If a vacancy occurs in the office of President, the Vice-President shall assume the office for the remainder of the term and vacancies in any other office shall be filled by a special election. </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E: Removal of Officers</w:t>
      </w:r>
      <w:r w:rsidDel="00000000" w:rsidR="00000000" w:rsidRPr="00000000">
        <w:rPr>
          <w:rFonts w:ascii="Times New Roman" w:cs="Times New Roman" w:eastAsia="Times New Roman" w:hAnsi="Times New Roman"/>
          <w:rtl w:val="0"/>
        </w:rPr>
        <w:t xml:space="preserve"> – If it is ever felt by the members of Furman University American Sign Language Association that they no longer want to be represented by any of the clubs Officers they may bring this up in regular meeting or emailed to the Club President or Vice-President. The Officer to which the complaint is concerning will be notified and have until the next meeting to fix the concern. If the members of Furman University Responders are still unsatisfied with the actions of the Officer, a 2/3 vote will remove the Officer from his or her position. </w:t>
      </w:r>
    </w:p>
    <w:p w:rsidR="00000000" w:rsidDel="00000000" w:rsidP="00000000" w:rsidRDefault="00000000" w:rsidRPr="00000000" w14:paraId="00000019">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V: DUTIES OF OFFICERS</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President</w:t>
      </w:r>
      <w:r w:rsidDel="00000000" w:rsidR="00000000" w:rsidRPr="00000000">
        <w:rPr>
          <w:rFonts w:ascii="Times New Roman" w:cs="Times New Roman" w:eastAsia="Times New Roman" w:hAnsi="Times New Roman"/>
          <w:rtl w:val="0"/>
        </w:rPr>
        <w:t xml:space="preserve"> – it shall be the duty of the President to: </w:t>
      </w:r>
    </w:p>
    <w:p w:rsidR="00000000" w:rsidDel="00000000" w:rsidP="00000000" w:rsidRDefault="00000000" w:rsidRPr="00000000" w14:paraId="0000001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Preside at meetings </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Vote only in case of a tie </w:t>
      </w:r>
    </w:p>
    <w:p w:rsidR="00000000" w:rsidDel="00000000" w:rsidP="00000000" w:rsidRDefault="00000000" w:rsidRPr="00000000" w14:paraId="0000001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Represent the club </w:t>
      </w:r>
    </w:p>
    <w:p w:rsidR="00000000" w:rsidDel="00000000" w:rsidP="00000000" w:rsidRDefault="00000000" w:rsidRPr="00000000" w14:paraId="0000001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 committee chairpersons subject to the approval of the Executive Committee </w:t>
      </w:r>
    </w:p>
    <w:p w:rsidR="00000000" w:rsidDel="00000000" w:rsidP="00000000" w:rsidRDefault="00000000" w:rsidRPr="00000000" w14:paraId="0000001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 as an ex-officio member of all committees except the nominating committee </w:t>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 such other duties as ordinarily pertain to this office </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Vice-President</w:t>
      </w:r>
      <w:r w:rsidDel="00000000" w:rsidR="00000000" w:rsidRPr="00000000">
        <w:rPr>
          <w:rFonts w:ascii="Times New Roman" w:cs="Times New Roman" w:eastAsia="Times New Roman" w:hAnsi="Times New Roman"/>
          <w:rtl w:val="0"/>
        </w:rPr>
        <w:t xml:space="preserve"> – It shall be the duty of the Vice-President to: </w:t>
      </w:r>
    </w:p>
    <w:p w:rsidR="00000000" w:rsidDel="00000000" w:rsidP="00000000" w:rsidRDefault="00000000" w:rsidRPr="00000000" w14:paraId="0000002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Preside in the absence of the President </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C: Secretary</w:t>
      </w:r>
      <w:r w:rsidDel="00000000" w:rsidR="00000000" w:rsidRPr="00000000">
        <w:rPr>
          <w:rFonts w:ascii="Times New Roman" w:cs="Times New Roman" w:eastAsia="Times New Roman" w:hAnsi="Times New Roman"/>
          <w:rtl w:val="0"/>
        </w:rPr>
        <w:t xml:space="preserve"> – It shall be the duty of the Secretary to: </w:t>
      </w:r>
    </w:p>
    <w:p w:rsidR="00000000" w:rsidDel="00000000" w:rsidP="00000000" w:rsidRDefault="00000000" w:rsidRPr="00000000" w14:paraId="0000002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Record the minutes of all meetings </w:t>
      </w:r>
    </w:p>
    <w:p w:rsidR="00000000" w:rsidDel="00000000" w:rsidP="00000000" w:rsidRDefault="00000000" w:rsidRPr="00000000" w14:paraId="0000002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a file of the club’s records </w:t>
      </w:r>
    </w:p>
    <w:p w:rsidR="00000000" w:rsidDel="00000000" w:rsidP="00000000" w:rsidRDefault="00000000" w:rsidRPr="00000000" w14:paraId="000000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a current roster of membership and skill level </w:t>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Notify members and the public of activities and meetings supported by the club </w:t>
      </w:r>
    </w:p>
    <w:p w:rsidR="00000000" w:rsidDel="00000000" w:rsidP="00000000" w:rsidRDefault="00000000" w:rsidRPr="00000000" w14:paraId="0000002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Notify any member of upcoming lapses in members certifications </w:t>
      </w:r>
    </w:p>
    <w:p w:rsidR="00000000" w:rsidDel="00000000" w:rsidP="00000000" w:rsidRDefault="00000000" w:rsidRPr="00000000" w14:paraId="0000002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 notices of meetings and conduct the general correspondence of the club </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D: Treasurer</w:t>
      </w:r>
      <w:r w:rsidDel="00000000" w:rsidR="00000000" w:rsidRPr="00000000">
        <w:rPr>
          <w:rFonts w:ascii="Times New Roman" w:cs="Times New Roman" w:eastAsia="Times New Roman" w:hAnsi="Times New Roman"/>
          <w:rtl w:val="0"/>
        </w:rPr>
        <w:t xml:space="preserve"> – It shall be the duty of the Treasurer to: </w:t>
      </w:r>
    </w:p>
    <w:p w:rsidR="00000000" w:rsidDel="00000000" w:rsidP="00000000" w:rsidRDefault="00000000" w:rsidRPr="00000000" w14:paraId="0000002B">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Receive all funds and process Request for Payment, Deposit Slip, and Officer Signature Forms. </w:t>
      </w:r>
    </w:p>
    <w:p w:rsidR="00000000" w:rsidDel="00000000" w:rsidP="00000000" w:rsidRDefault="00000000" w:rsidRPr="00000000" w14:paraId="0000002C">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an itemized account of all receipts and expenditures and make reports as directed </w:t>
      </w:r>
      <w:r w:rsidDel="00000000" w:rsidR="00000000" w:rsidRPr="00000000">
        <w:rPr>
          <w:rFonts w:ascii="Times New Roman" w:cs="Times New Roman" w:eastAsia="Times New Roman" w:hAnsi="Times New Roman"/>
          <w:b w:val="1"/>
          <w:u w:val="single"/>
          <w:rtl w:val="0"/>
        </w:rPr>
        <w:t xml:space="preserve">ARTICLE VI: MEETINGS</w:t>
      </w: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Meetings</w:t>
      </w:r>
      <w:r w:rsidDel="00000000" w:rsidR="00000000" w:rsidRPr="00000000">
        <w:rPr>
          <w:rFonts w:ascii="Times New Roman" w:cs="Times New Roman" w:eastAsia="Times New Roman" w:hAnsi="Times New Roman"/>
          <w:rtl w:val="0"/>
        </w:rPr>
        <w:t xml:space="preserve"> – Regular meetings shall be held weekly during the regular school year. </w:t>
      </w:r>
      <w:r w:rsidDel="00000000" w:rsidR="00000000" w:rsidRPr="00000000">
        <w:rPr>
          <w:rFonts w:ascii="Times New Roman" w:cs="Times New Roman" w:eastAsia="Times New Roman" w:hAnsi="Times New Roman"/>
          <w:b w:val="1"/>
          <w:rtl w:val="0"/>
        </w:rPr>
        <w:t xml:space="preserve">Section B: Special Meeting</w:t>
      </w:r>
      <w:r w:rsidDel="00000000" w:rsidR="00000000" w:rsidRPr="00000000">
        <w:rPr>
          <w:rFonts w:ascii="Times New Roman" w:cs="Times New Roman" w:eastAsia="Times New Roman" w:hAnsi="Times New Roman"/>
          <w:rtl w:val="0"/>
        </w:rPr>
        <w:t xml:space="preserve"> – Special meetings may be called by the President with the approval of the Executive Committee. </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C: Quorum</w:t>
      </w:r>
      <w:r w:rsidDel="00000000" w:rsidR="00000000" w:rsidRPr="00000000">
        <w:rPr>
          <w:rFonts w:ascii="Times New Roman" w:cs="Times New Roman" w:eastAsia="Times New Roman" w:hAnsi="Times New Roman"/>
          <w:rtl w:val="0"/>
        </w:rPr>
        <w:t xml:space="preserve"> – A quorum shall consist of two-thirds of the membership. </w:t>
      </w:r>
    </w:p>
    <w:p w:rsidR="00000000" w:rsidDel="00000000" w:rsidP="00000000" w:rsidRDefault="00000000" w:rsidRPr="00000000" w14:paraId="0000002F">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VII: EXECUTIVE COMMITTEE</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Responsibility</w:t>
      </w:r>
      <w:r w:rsidDel="00000000" w:rsidR="00000000" w:rsidRPr="00000000">
        <w:rPr>
          <w:rFonts w:ascii="Times New Roman" w:cs="Times New Roman" w:eastAsia="Times New Roman" w:hAnsi="Times New Roman"/>
          <w:rtl w:val="0"/>
        </w:rPr>
        <w:t xml:space="preserve"> – Management of this club shall be vested in an Executive Committee responsible to the entire membership to uphold these bylaws. </w:t>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Membership</w:t>
      </w:r>
      <w:r w:rsidDel="00000000" w:rsidR="00000000" w:rsidRPr="00000000">
        <w:rPr>
          <w:rFonts w:ascii="Times New Roman" w:cs="Times New Roman" w:eastAsia="Times New Roman" w:hAnsi="Times New Roman"/>
          <w:rtl w:val="0"/>
        </w:rPr>
        <w:t xml:space="preserve"> – This committee shall consist of the officers as listed in Article III and the faculty advisor. </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C: Meetings</w:t>
      </w:r>
      <w:r w:rsidDel="00000000" w:rsidR="00000000" w:rsidRPr="00000000">
        <w:rPr>
          <w:rFonts w:ascii="Times New Roman" w:cs="Times New Roman" w:eastAsia="Times New Roman" w:hAnsi="Times New Roman"/>
          <w:rtl w:val="0"/>
        </w:rPr>
        <w:t xml:space="preserve"> – This committee shall meet at least once a month to organize and plan future activities. </w:t>
      </w:r>
    </w:p>
    <w:p w:rsidR="00000000" w:rsidDel="00000000" w:rsidP="00000000" w:rsidRDefault="00000000" w:rsidRPr="00000000" w14:paraId="00000033">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VIII: ADVISOR</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Selection</w:t>
      </w:r>
      <w:r w:rsidDel="00000000" w:rsidR="00000000" w:rsidRPr="00000000">
        <w:rPr>
          <w:rFonts w:ascii="Times New Roman" w:cs="Times New Roman" w:eastAsia="Times New Roman" w:hAnsi="Times New Roman"/>
          <w:rtl w:val="0"/>
        </w:rPr>
        <w:t xml:space="preserve"> – there shall be a faculty/staff advisor who shall be selected each year by the membership. The Advisor will be voted on at the beginning of each academic year. </w:t>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Duties</w:t>
      </w:r>
      <w:r w:rsidDel="00000000" w:rsidR="00000000" w:rsidRPr="00000000">
        <w:rPr>
          <w:rFonts w:ascii="Times New Roman" w:cs="Times New Roman" w:eastAsia="Times New Roman" w:hAnsi="Times New Roman"/>
          <w:rtl w:val="0"/>
        </w:rPr>
        <w:t xml:space="preserve"> – The responsibilities of the faculty advisor shall be to: </w:t>
      </w:r>
    </w:p>
    <w:p w:rsidR="00000000" w:rsidDel="00000000" w:rsidP="00000000" w:rsidRDefault="00000000" w:rsidRPr="00000000" w14:paraId="0000003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an awareness of the activities and programs sponsored by the student club. </w:t>
      </w:r>
    </w:p>
    <w:p w:rsidR="00000000" w:rsidDel="00000000" w:rsidP="00000000" w:rsidRDefault="00000000" w:rsidRPr="00000000" w14:paraId="00000037">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on a regular basis with the leader of the student club to discuss upcoming meetings, long range plans, goals, and problems of the club. </w:t>
      </w:r>
    </w:p>
    <w:p w:rsidR="00000000" w:rsidDel="00000000" w:rsidP="00000000" w:rsidRDefault="00000000" w:rsidRPr="00000000" w14:paraId="0000003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Attend regular meetings, executive board meetings as often as schedule allows. </w:t>
      </w:r>
    </w:p>
    <w:p w:rsidR="00000000" w:rsidDel="00000000" w:rsidP="00000000" w:rsidRDefault="00000000" w:rsidRPr="00000000" w14:paraId="0000003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Assist in the orientation of new officers. </w:t>
      </w:r>
    </w:p>
    <w:p w:rsidR="00000000" w:rsidDel="00000000" w:rsidP="00000000" w:rsidRDefault="00000000" w:rsidRPr="00000000" w14:paraId="0000003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Explain and clarify campus policy and procedures that apply to the club. </w:t>
      </w:r>
    </w:p>
    <w:p w:rsidR="00000000" w:rsidDel="00000000" w:rsidP="00000000" w:rsidRDefault="00000000" w:rsidRPr="00000000" w14:paraId="0000003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contact with the Student Life Office. </w:t>
      </w:r>
    </w:p>
    <w:p w:rsidR="00000000" w:rsidDel="00000000" w:rsidP="00000000" w:rsidRDefault="00000000" w:rsidRPr="00000000" w14:paraId="0000003C">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direction in the area of parliamentary procedure, meeting facilitation, group-building, goal setting, and program planning. </w:t>
      </w:r>
    </w:p>
    <w:p w:rsidR="00000000" w:rsidDel="00000000" w:rsidP="00000000" w:rsidRDefault="00000000" w:rsidRPr="00000000" w14:paraId="0000003D">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Assist the club treasurer in monitoring expenditures, fundraising activities, and corporate sponsorship to maintain an accurate and up-to-date account ledger. </w:t>
      </w:r>
    </w:p>
    <w:p w:rsidR="00000000" w:rsidDel="00000000" w:rsidP="00000000" w:rsidRDefault="00000000" w:rsidRPr="00000000" w14:paraId="0000003E">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 club members of those factors that constitute unacceptable behavior on the part of the club members, and the possible consequence of said behaviors.</w:t>
      </w:r>
    </w:p>
    <w:p w:rsidR="00000000" w:rsidDel="00000000" w:rsidP="00000000" w:rsidRDefault="00000000" w:rsidRPr="00000000" w14:paraId="0000003F">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IX: COMMITTEES</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w:t>
      </w:r>
      <w:r w:rsidDel="00000000" w:rsidR="00000000" w:rsidRPr="00000000">
        <w:rPr>
          <w:rFonts w:ascii="Times New Roman" w:cs="Times New Roman" w:eastAsia="Times New Roman" w:hAnsi="Times New Roman"/>
          <w:rtl w:val="0"/>
        </w:rPr>
        <w:t xml:space="preserve">The President shall have the authority to appoint any special committees, with the approval of the Executive Committee, from time to time as needed. </w:t>
      </w:r>
    </w:p>
    <w:p w:rsidR="00000000" w:rsidDel="00000000" w:rsidP="00000000" w:rsidRDefault="00000000" w:rsidRPr="00000000" w14:paraId="00000041">
      <w:pPr>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X: RULES OF ORDER</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w:t>
      </w:r>
      <w:r w:rsidDel="00000000" w:rsidR="00000000" w:rsidRPr="00000000">
        <w:rPr>
          <w:rFonts w:ascii="Times New Roman" w:cs="Times New Roman" w:eastAsia="Times New Roman" w:hAnsi="Times New Roman"/>
          <w:rtl w:val="0"/>
        </w:rPr>
        <w:t xml:space="preserve"> 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rsidR="00000000" w:rsidDel="00000000" w:rsidP="00000000" w:rsidRDefault="00000000" w:rsidRPr="00000000" w14:paraId="0000004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ARTICLE X: AMENDMENTS</w:t>
      </w: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A: Selection</w:t>
      </w:r>
      <w:r w:rsidDel="00000000" w:rsidR="00000000" w:rsidRPr="00000000">
        <w:rPr>
          <w:rFonts w:ascii="Times New Roman" w:cs="Times New Roman" w:eastAsia="Times New Roman" w:hAnsi="Times New Roman"/>
          <w:rtl w:val="0"/>
        </w:rPr>
        <w:t xml:space="preserve"> – these bylaws may be amended by a two-thirds majority vote of the chapter membership. </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B: Notice</w:t>
      </w:r>
      <w:r w:rsidDel="00000000" w:rsidR="00000000" w:rsidRPr="00000000">
        <w:rPr>
          <w:rFonts w:ascii="Times New Roman" w:cs="Times New Roman" w:eastAsia="Times New Roman" w:hAnsi="Times New Roman"/>
          <w:rtl w:val="0"/>
        </w:rPr>
        <w:t xml:space="preserve"> – All members shall receive notice of the proposed amendment at least five days before the meeting</w:t>
      </w:r>
    </w:p>
    <w:p w:rsidR="00000000" w:rsidDel="00000000" w:rsidP="00000000" w:rsidRDefault="00000000" w:rsidRPr="00000000" w14:paraId="00000046">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WhRI6iJVctmwKElC8xDjlnJU8Q==">CgMxLjA4AHIhMUVCR0s5U3c2T0xhMEFtSVR0VEFUMnZrR3paek5KTVZV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2024-04-11T18:04:00Z</dcterms:created>
  <dc:creator>Torrey Kridel7-Student</dc:creator>
</cp:coreProperties>
</file>