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5168"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5E74B7" w:rsidRPr="00E730E2" w:rsidRDefault="005E74B7"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5E74B7" w:rsidRDefault="005E74B7"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4B7" w:rsidRPr="006C196A" w:rsidRDefault="005E74B7"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E21430">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795718"/>
                            <a:ext cx="7543799" cy="13005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4B7" w:rsidRPr="00E21430" w:rsidRDefault="005E74B7" w:rsidP="00820699">
                              <w:pPr>
                                <w:spacing w:after="0" w:line="360" w:lineRule="auto"/>
                                <w:jc w:val="center"/>
                                <w:rPr>
                                  <w:rFonts w:ascii="Comic Sans MS" w:eastAsia="Times New Roman" w:hAnsi="Comic Sans MS" w:cs="Times New Roman"/>
                                  <w:b/>
                                  <w:color w:val="9E8E5C"/>
                                  <w:sz w:val="44"/>
                                  <w:szCs w:val="44"/>
                                </w:rPr>
                              </w:pPr>
                              <w:r w:rsidRPr="00E21430">
                                <w:rPr>
                                  <w:rFonts w:ascii="Comic Sans MS" w:eastAsia="Times New Roman" w:hAnsi="Comic Sans MS" w:cs="Times New Roman"/>
                                  <w:b/>
                                  <w:color w:val="9E8E5C"/>
                                  <w:sz w:val="44"/>
                                  <w:szCs w:val="44"/>
                                </w:rPr>
                                <w:t>GOBIERNO REGIONAL DE APURÍMAC</w:t>
                              </w:r>
                            </w:p>
                            <w:p w:rsidR="005E74B7" w:rsidRPr="00E21430" w:rsidRDefault="005E74B7" w:rsidP="00820699">
                              <w:pPr>
                                <w:spacing w:after="0"/>
                                <w:jc w:val="center"/>
                                <w:rPr>
                                  <w:rFonts w:ascii="Comic Sans MS" w:eastAsia="Times New Roman" w:hAnsi="Comic Sans MS" w:cs="Times New Roman"/>
                                  <w:b/>
                                  <w:color w:val="9E8E5C"/>
                                  <w:sz w:val="44"/>
                                  <w:szCs w:val="44"/>
                                </w:rPr>
                              </w:pPr>
                              <w:r w:rsidRPr="00E21430">
                                <w:rPr>
                                  <w:rFonts w:ascii="Comic Sans MS" w:eastAsia="Times New Roman" w:hAnsi="Comic Sans MS" w:cs="Times New Roman"/>
                                  <w:b/>
                                  <w:color w:val="9E8E5C"/>
                                  <w:sz w:val="44"/>
                                  <w:szCs w:val="44"/>
                                </w:rPr>
                                <w:t>GERENCIA REGIONAL DE DESARROLLO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524086" y="2529295"/>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430" w:rsidRDefault="005E74B7" w:rsidP="00573908">
                              <w:pPr>
                                <w:spacing w:line="240" w:lineRule="auto"/>
                                <w:jc w:val="center"/>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pPr>
                              <w:r w:rsidRPr="00E21430">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Memoria Descriptiva </w:t>
                              </w:r>
                            </w:p>
                            <w:p w:rsidR="005E74B7" w:rsidRPr="00E21430" w:rsidRDefault="00E21430" w:rsidP="00573908">
                              <w:pPr>
                                <w:spacing w:line="240" w:lineRule="auto"/>
                                <w:jc w:val="center"/>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pPr>
                              <w:proofErr w:type="gramStart"/>
                              <w:r w:rsidRPr="00E21430">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de</w:t>
                              </w:r>
                              <w:proofErr w:type="gramEnd"/>
                              <w:r w:rsidRPr="00E21430">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 la II.EE San Pedro </w:t>
                              </w:r>
                            </w:p>
                          </w:txbxContent>
                        </wps:txbx>
                        <wps:bodyPr rot="0" vert="horz" wrap="square" lIns="91440" tIns="45720" rIns="91440" bIns="45720" anchor="t" anchorCtr="0" upright="1">
                          <a:noAutofit/>
                        </wps:bodyPr>
                      </wps:wsp>
                      <wps:wsp>
                        <wps:cNvPr id="59" name="Oval 23"/>
                        <wps:cNvSpPr/>
                        <wps:spPr>
                          <a:xfrm>
                            <a:off x="1931594" y="3655517"/>
                            <a:ext cx="4150227" cy="3904229"/>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5E74B7" w:rsidRPr="00E21430" w:rsidRDefault="005E74B7" w:rsidP="00820699">
                              <w:pPr>
                                <w:spacing w:after="0"/>
                                <w:jc w:val="center"/>
                                <w:rPr>
                                  <w:rFonts w:ascii="Comic Sans MS" w:eastAsia="Times New Roman" w:hAnsi="Comic Sans MS"/>
                                  <w:b/>
                                  <w:sz w:val="56"/>
                                  <w:szCs w:val="56"/>
                                  <w:lang w:val="es-ES_tradnl"/>
                                </w:rPr>
                              </w:pPr>
                              <w:r w:rsidRPr="00E21430">
                                <w:rPr>
                                  <w:rFonts w:ascii="Comic Sans MS" w:eastAsia="Times New Roman" w:hAnsi="Comic Sans MS"/>
                                  <w:b/>
                                  <w:sz w:val="56"/>
                                  <w:szCs w:val="56"/>
                                  <w:lang w:val="es-ES_tradnl"/>
                                </w:rPr>
                                <w:t>EXPEDIENTE TÉCNICO</w:t>
                              </w:r>
                            </w:p>
                            <w:p w:rsidR="005E74B7" w:rsidRPr="00E21430" w:rsidRDefault="005E74B7" w:rsidP="00820699">
                              <w:pPr>
                                <w:spacing w:after="0"/>
                                <w:jc w:val="center"/>
                                <w:rPr>
                                  <w:rFonts w:ascii="Comic Sans MS" w:eastAsia="Times New Roman" w:hAnsi="Comic Sans MS"/>
                                  <w:b/>
                                  <w:sz w:val="56"/>
                                  <w:szCs w:val="56"/>
                                  <w:lang w:val="es-ES_tradnl"/>
                                </w:rPr>
                              </w:pPr>
                            </w:p>
                            <w:p w:rsidR="005E74B7" w:rsidRPr="00E21430" w:rsidRDefault="005E74B7" w:rsidP="00D7101F">
                              <w:pPr>
                                <w:spacing w:after="0"/>
                                <w:jc w:val="center"/>
                                <w:rPr>
                                  <w:rFonts w:ascii="Comic Sans MS" w:eastAsia="Times New Roman" w:hAnsi="Comic Sans MS"/>
                                  <w:b/>
                                  <w:sz w:val="44"/>
                                  <w:szCs w:val="44"/>
                                  <w:lang w:val="es-ES_tradnl"/>
                                </w:rPr>
                              </w:pPr>
                              <w:r w:rsidRPr="00E21430">
                                <w:rPr>
                                  <w:rFonts w:ascii="Comic Sans MS" w:eastAsia="Times New Roman" w:hAnsi="Comic Sans MS"/>
                                  <w:b/>
                                  <w:sz w:val="44"/>
                                  <w:szCs w:val="44"/>
                                  <w:lang w:val="es-ES_tradnl"/>
                                </w:rPr>
                                <w:t>FORMATO FF 02-1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6131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5E74B7" w:rsidRPr="00E730E2" w:rsidRDefault="005E74B7"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5E74B7" w:rsidRDefault="005E74B7"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E74B7" w:rsidRPr="006C196A" w:rsidRDefault="005E74B7"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E21430">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left:207;top:7957;width:75438;height:13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5E74B7" w:rsidRPr="00E21430" w:rsidRDefault="005E74B7" w:rsidP="00820699">
                        <w:pPr>
                          <w:spacing w:after="0" w:line="360" w:lineRule="auto"/>
                          <w:jc w:val="center"/>
                          <w:rPr>
                            <w:rFonts w:ascii="Comic Sans MS" w:eastAsia="Times New Roman" w:hAnsi="Comic Sans MS" w:cs="Times New Roman"/>
                            <w:b/>
                            <w:color w:val="9E8E5C"/>
                            <w:sz w:val="44"/>
                            <w:szCs w:val="44"/>
                          </w:rPr>
                        </w:pPr>
                        <w:r w:rsidRPr="00E21430">
                          <w:rPr>
                            <w:rFonts w:ascii="Comic Sans MS" w:eastAsia="Times New Roman" w:hAnsi="Comic Sans MS" w:cs="Times New Roman"/>
                            <w:b/>
                            <w:color w:val="9E8E5C"/>
                            <w:sz w:val="44"/>
                            <w:szCs w:val="44"/>
                          </w:rPr>
                          <w:t>GOBIERNO REGIONAL DE APURÍMAC</w:t>
                        </w:r>
                      </w:p>
                      <w:p w:rsidR="005E74B7" w:rsidRPr="00E21430" w:rsidRDefault="005E74B7" w:rsidP="00820699">
                        <w:pPr>
                          <w:spacing w:after="0"/>
                          <w:jc w:val="center"/>
                          <w:rPr>
                            <w:rFonts w:ascii="Comic Sans MS" w:eastAsia="Times New Roman" w:hAnsi="Comic Sans MS" w:cs="Times New Roman"/>
                            <w:b/>
                            <w:color w:val="9E8E5C"/>
                            <w:sz w:val="44"/>
                            <w:szCs w:val="44"/>
                          </w:rPr>
                        </w:pPr>
                        <w:r w:rsidRPr="00E21430">
                          <w:rPr>
                            <w:rFonts w:ascii="Comic Sans MS" w:eastAsia="Times New Roman" w:hAnsi="Comic Sans MS" w:cs="Times New Roman"/>
                            <w:b/>
                            <w:color w:val="9E8E5C"/>
                            <w:sz w:val="44"/>
                            <w:szCs w:val="44"/>
                          </w:rPr>
                          <w:t>GERENCIA REGIONAL DE DESARROLLO SOCIAL</w:t>
                        </w:r>
                      </w:p>
                    </w:txbxContent>
                  </v:textbox>
                </v:shape>
                <v:shape id="Text Box 14" o:spid="_x0000_s1036" type="#_x0000_t202" style="position:absolute;left:35240;top:25292;width:42445;height:14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E21430" w:rsidRDefault="005E74B7" w:rsidP="00573908">
                        <w:pPr>
                          <w:spacing w:line="240" w:lineRule="auto"/>
                          <w:jc w:val="center"/>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pPr>
                        <w:r w:rsidRPr="00E21430">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Memoria Descriptiva </w:t>
                        </w:r>
                      </w:p>
                      <w:p w:rsidR="005E74B7" w:rsidRPr="00E21430" w:rsidRDefault="00E21430" w:rsidP="00573908">
                        <w:pPr>
                          <w:spacing w:line="240" w:lineRule="auto"/>
                          <w:jc w:val="center"/>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pPr>
                        <w:proofErr w:type="gramStart"/>
                        <w:r w:rsidRPr="00E21430">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de</w:t>
                        </w:r>
                        <w:proofErr w:type="gramEnd"/>
                        <w:r w:rsidRPr="00E21430">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 la II.EE San Pedro </w:t>
                        </w:r>
                      </w:p>
                    </w:txbxContent>
                  </v:textbox>
                </v:shape>
                <v:oval id="Oval 23" o:spid="_x0000_s1037" style="position:absolute;left:19315;top:36555;width:41503;height:3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5E74B7" w:rsidRPr="00E21430" w:rsidRDefault="005E74B7" w:rsidP="00820699">
                        <w:pPr>
                          <w:spacing w:after="0"/>
                          <w:jc w:val="center"/>
                          <w:rPr>
                            <w:rFonts w:ascii="Comic Sans MS" w:eastAsia="Times New Roman" w:hAnsi="Comic Sans MS"/>
                            <w:b/>
                            <w:sz w:val="56"/>
                            <w:szCs w:val="56"/>
                            <w:lang w:val="es-ES_tradnl"/>
                          </w:rPr>
                        </w:pPr>
                        <w:r w:rsidRPr="00E21430">
                          <w:rPr>
                            <w:rFonts w:ascii="Comic Sans MS" w:eastAsia="Times New Roman" w:hAnsi="Comic Sans MS"/>
                            <w:b/>
                            <w:sz w:val="56"/>
                            <w:szCs w:val="56"/>
                            <w:lang w:val="es-ES_tradnl"/>
                          </w:rPr>
                          <w:t>EXPEDIENTE TÉCNICO</w:t>
                        </w:r>
                      </w:p>
                      <w:p w:rsidR="005E74B7" w:rsidRPr="00E21430" w:rsidRDefault="005E74B7" w:rsidP="00820699">
                        <w:pPr>
                          <w:spacing w:after="0"/>
                          <w:jc w:val="center"/>
                          <w:rPr>
                            <w:rFonts w:ascii="Comic Sans MS" w:eastAsia="Times New Roman" w:hAnsi="Comic Sans MS"/>
                            <w:b/>
                            <w:sz w:val="56"/>
                            <w:szCs w:val="56"/>
                            <w:lang w:val="es-ES_tradnl"/>
                          </w:rPr>
                        </w:pPr>
                      </w:p>
                      <w:p w:rsidR="005E74B7" w:rsidRPr="00E21430" w:rsidRDefault="005E74B7" w:rsidP="00D7101F">
                        <w:pPr>
                          <w:spacing w:after="0"/>
                          <w:jc w:val="center"/>
                          <w:rPr>
                            <w:rFonts w:ascii="Comic Sans MS" w:eastAsia="Times New Roman" w:hAnsi="Comic Sans MS"/>
                            <w:b/>
                            <w:sz w:val="44"/>
                            <w:szCs w:val="44"/>
                            <w:lang w:val="es-ES_tradnl"/>
                          </w:rPr>
                        </w:pPr>
                        <w:r w:rsidRPr="00E21430">
                          <w:rPr>
                            <w:rFonts w:ascii="Comic Sans MS" w:eastAsia="Times New Roman" w:hAnsi="Comic Sans MS"/>
                            <w:b/>
                            <w:sz w:val="44"/>
                            <w:szCs w:val="44"/>
                            <w:lang w:val="es-ES_tradnl"/>
                          </w:rPr>
                          <w:t>FORMATO FF 02-1</w:t>
                        </w:r>
                      </w:p>
                    </w:txbxContent>
                  </v:textbox>
                </v:oval>
              </v:group>
            </w:pict>
          </mc:Fallback>
        </mc:AlternateContent>
      </w:r>
    </w:p>
    <w:p w:rsidR="00E730E2" w:rsidRDefault="00E730E2">
      <w:r>
        <w:br w:type="page"/>
      </w:r>
    </w:p>
    <w:p w:rsidR="00643977" w:rsidRDefault="00643977" w:rsidP="00643977">
      <w:pPr>
        <w:keepNext/>
        <w:widowControl w:val="0"/>
        <w:tabs>
          <w:tab w:val="left" w:pos="-1440"/>
        </w:tabs>
        <w:spacing w:before="120" w:after="120"/>
        <w:jc w:val="both"/>
        <w:outlineLvl w:val="0"/>
        <w:rPr>
          <w:rFonts w:cs="Arial"/>
          <w:b/>
          <w:snapToGrid w:val="0"/>
        </w:rPr>
      </w:pPr>
    </w:p>
    <w:p w:rsidR="00C85B00" w:rsidRPr="00F90D41" w:rsidRDefault="00C85B00" w:rsidP="00C85B00">
      <w:pPr>
        <w:keepNext/>
        <w:widowControl w:val="0"/>
        <w:tabs>
          <w:tab w:val="left" w:pos="-1440"/>
        </w:tabs>
        <w:spacing w:before="120" w:after="120"/>
        <w:jc w:val="both"/>
        <w:outlineLvl w:val="0"/>
        <w:rPr>
          <w:rFonts w:cs="Arial"/>
          <w:b/>
          <w:snapToGrid w:val="0"/>
        </w:rPr>
      </w:pPr>
      <w:r>
        <w:rPr>
          <w:rFonts w:cs="Arial"/>
          <w:b/>
          <w:snapToGrid w:val="0"/>
        </w:rPr>
        <w:t>A.</w:t>
      </w:r>
      <w:r w:rsidRPr="00F90D41">
        <w:rPr>
          <w:rFonts w:cs="Arial"/>
          <w:b/>
          <w:snapToGrid w:val="0"/>
        </w:rPr>
        <w:t xml:space="preserve"> MEMORIA DESCRIPTIVA DEL PROYECTO</w:t>
      </w:r>
    </w:p>
    <w:p w:rsidR="00C85B00" w:rsidRPr="00F90D41" w:rsidRDefault="00C85B00" w:rsidP="00C85B00">
      <w:pPr>
        <w:widowControl w:val="0"/>
        <w:tabs>
          <w:tab w:val="left" w:pos="-1440"/>
        </w:tabs>
        <w:spacing w:before="120" w:after="120"/>
        <w:ind w:left="567"/>
        <w:jc w:val="both"/>
        <w:rPr>
          <w:rFonts w:cs="Arial"/>
          <w:b/>
          <w:snapToGrid w:val="0"/>
        </w:rPr>
      </w:pPr>
      <w:r w:rsidRPr="00F90D41">
        <w:rPr>
          <w:rFonts w:cs="Arial"/>
          <w:b/>
          <w:snapToGrid w:val="0"/>
        </w:rPr>
        <w:t>2.1.  CARACTERÍSTICAS GENERALES</w:t>
      </w:r>
    </w:p>
    <w:p w:rsidR="00C85B00" w:rsidRPr="00F90D41" w:rsidRDefault="00C85B00" w:rsidP="00C85B00">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C85B00" w:rsidRPr="00F90D41" w:rsidRDefault="00C85B00" w:rsidP="00C85B00">
      <w:pPr>
        <w:spacing w:before="120" w:after="120"/>
        <w:ind w:left="1418"/>
        <w:jc w:val="both"/>
        <w:rPr>
          <w:rFonts w:eastAsia="Calibri" w:cs="Arial"/>
          <w:b/>
        </w:rPr>
      </w:pPr>
      <w:r w:rsidRPr="00F90D41">
        <w:rPr>
          <w:rFonts w:eastAsia="Calibri" w:cs="Arial"/>
          <w:b/>
        </w:rPr>
        <w:t>LOCALIZACIÓN:</w:t>
      </w:r>
    </w:p>
    <w:p w:rsidR="00C85B00" w:rsidRPr="00F90D41" w:rsidRDefault="00C85B00" w:rsidP="00C85B00">
      <w:pPr>
        <w:spacing w:before="120" w:after="120"/>
        <w:ind w:left="1418"/>
        <w:jc w:val="both"/>
        <w:rPr>
          <w:rFonts w:eastAsia="Calibri" w:cs="Arial"/>
          <w:b/>
          <w:u w:val="single"/>
        </w:rPr>
      </w:pPr>
      <w:r w:rsidRPr="00F90D41">
        <w:rPr>
          <w:rFonts w:eastAsia="Calibri" w:cs="Arial"/>
          <w:b/>
          <w:u w:val="single"/>
        </w:rPr>
        <w:t>MACRO LOCALIZACIÓN</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C85B00" w:rsidRPr="00F90D41" w:rsidTr="00E21430">
        <w:trPr>
          <w:trHeight w:val="277"/>
        </w:trPr>
        <w:tc>
          <w:tcPr>
            <w:tcW w:w="1329" w:type="dxa"/>
            <w:shd w:val="clear" w:color="auto" w:fill="FBD4B4" w:themeFill="accent6" w:themeFillTint="66"/>
            <w:vAlign w:val="center"/>
          </w:tcPr>
          <w:p w:rsidR="00C85B00" w:rsidRPr="000223A1" w:rsidRDefault="00C85B00" w:rsidP="00C85B00">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C85B00" w:rsidRPr="00F90D41" w:rsidRDefault="00C85B00" w:rsidP="00C85B00">
            <w:pPr>
              <w:spacing w:after="0"/>
              <w:rPr>
                <w:rFonts w:cs="Arial"/>
                <w:b/>
                <w:bCs/>
              </w:rPr>
            </w:pPr>
            <w:r w:rsidRPr="00F90D41">
              <w:rPr>
                <w:rFonts w:cs="Arial"/>
                <w:bCs/>
              </w:rPr>
              <w:t>Apurímac.</w:t>
            </w:r>
          </w:p>
        </w:tc>
      </w:tr>
      <w:tr w:rsidR="00C85B00" w:rsidRPr="00F90D41" w:rsidTr="00E21430">
        <w:trPr>
          <w:trHeight w:val="310"/>
        </w:trPr>
        <w:tc>
          <w:tcPr>
            <w:tcW w:w="1329" w:type="dxa"/>
            <w:shd w:val="clear" w:color="auto" w:fill="FBD4B4" w:themeFill="accent6" w:themeFillTint="66"/>
            <w:vAlign w:val="center"/>
          </w:tcPr>
          <w:p w:rsidR="00C85B00" w:rsidRPr="000223A1" w:rsidRDefault="00C85B00" w:rsidP="00C85B00">
            <w:pPr>
              <w:spacing w:after="0"/>
              <w:jc w:val="both"/>
              <w:rPr>
                <w:rFonts w:cs="Arial"/>
                <w:b/>
                <w:bCs/>
              </w:rPr>
            </w:pPr>
            <w:r w:rsidRPr="000223A1">
              <w:rPr>
                <w:rFonts w:cs="Arial"/>
                <w:b/>
                <w:bCs/>
              </w:rPr>
              <w:t>Provincias</w:t>
            </w:r>
          </w:p>
        </w:tc>
        <w:tc>
          <w:tcPr>
            <w:tcW w:w="4199" w:type="dxa"/>
            <w:shd w:val="clear" w:color="auto" w:fill="auto"/>
            <w:vAlign w:val="center"/>
          </w:tcPr>
          <w:p w:rsidR="00C85B00" w:rsidRPr="00F90D41" w:rsidRDefault="00C85B00" w:rsidP="00C85B00">
            <w:pPr>
              <w:spacing w:after="0"/>
              <w:jc w:val="both"/>
              <w:rPr>
                <w:rFonts w:cs="Arial"/>
                <w:b/>
              </w:rPr>
            </w:pPr>
            <w:r w:rsidRPr="00F90D41">
              <w:rPr>
                <w:rFonts w:cs="Arial"/>
              </w:rPr>
              <w:t>Chincheros</w:t>
            </w:r>
          </w:p>
        </w:tc>
      </w:tr>
      <w:tr w:rsidR="00C85B00" w:rsidRPr="00F90D41" w:rsidTr="00E21430">
        <w:trPr>
          <w:trHeight w:val="322"/>
        </w:trPr>
        <w:tc>
          <w:tcPr>
            <w:tcW w:w="1329" w:type="dxa"/>
            <w:shd w:val="clear" w:color="auto" w:fill="FBD4B4" w:themeFill="accent6" w:themeFillTint="66"/>
            <w:vAlign w:val="center"/>
          </w:tcPr>
          <w:p w:rsidR="00C85B00" w:rsidRPr="000223A1" w:rsidRDefault="00C85B00" w:rsidP="00C85B00">
            <w:pPr>
              <w:spacing w:after="0"/>
              <w:rPr>
                <w:rFonts w:cs="Arial"/>
                <w:b/>
                <w:bCs/>
              </w:rPr>
            </w:pPr>
            <w:r w:rsidRPr="000223A1">
              <w:rPr>
                <w:rFonts w:cs="Arial"/>
                <w:b/>
                <w:bCs/>
              </w:rPr>
              <w:t>Distritos</w:t>
            </w:r>
          </w:p>
        </w:tc>
        <w:tc>
          <w:tcPr>
            <w:tcW w:w="4199" w:type="dxa"/>
            <w:shd w:val="clear" w:color="auto" w:fill="auto"/>
            <w:vAlign w:val="center"/>
          </w:tcPr>
          <w:p w:rsidR="00C85B00" w:rsidRPr="00F90D41" w:rsidRDefault="00C85B00" w:rsidP="00C85B00">
            <w:pPr>
              <w:spacing w:after="0"/>
              <w:jc w:val="both"/>
              <w:rPr>
                <w:rFonts w:cs="Arial"/>
                <w:b/>
              </w:rPr>
            </w:pPr>
            <w:r w:rsidRPr="00F90D41">
              <w:rPr>
                <w:rFonts w:cs="Arial"/>
                <w:lang w:val="es-MX"/>
              </w:rPr>
              <w:t>Todos</w:t>
            </w:r>
          </w:p>
        </w:tc>
      </w:tr>
      <w:tr w:rsidR="00C85B00" w:rsidRPr="00F90D41" w:rsidTr="00E21430">
        <w:trPr>
          <w:trHeight w:val="310"/>
        </w:trPr>
        <w:tc>
          <w:tcPr>
            <w:tcW w:w="1329" w:type="dxa"/>
            <w:shd w:val="clear" w:color="auto" w:fill="FBD4B4" w:themeFill="accent6" w:themeFillTint="66"/>
            <w:vAlign w:val="center"/>
          </w:tcPr>
          <w:p w:rsidR="00C85B00" w:rsidRPr="000223A1" w:rsidRDefault="00C85B00" w:rsidP="00C85B00">
            <w:pPr>
              <w:spacing w:after="0"/>
              <w:jc w:val="both"/>
              <w:rPr>
                <w:rFonts w:cs="Arial"/>
                <w:b/>
                <w:bCs/>
              </w:rPr>
            </w:pPr>
            <w:r w:rsidRPr="000223A1">
              <w:rPr>
                <w:rFonts w:cs="Arial"/>
                <w:b/>
                <w:bCs/>
              </w:rPr>
              <w:t>Sector</w:t>
            </w:r>
          </w:p>
        </w:tc>
        <w:tc>
          <w:tcPr>
            <w:tcW w:w="4199" w:type="dxa"/>
            <w:shd w:val="clear" w:color="auto" w:fill="auto"/>
            <w:vAlign w:val="center"/>
          </w:tcPr>
          <w:p w:rsidR="00C85B00" w:rsidRPr="00F90D41" w:rsidRDefault="00C85B00" w:rsidP="00C85B00">
            <w:pPr>
              <w:spacing w:after="0"/>
              <w:jc w:val="both"/>
              <w:rPr>
                <w:rFonts w:cs="Arial"/>
                <w:b/>
              </w:rPr>
            </w:pPr>
            <w:r w:rsidRPr="00F90D41">
              <w:rPr>
                <w:rFonts w:cs="Arial"/>
              </w:rPr>
              <w:t>Educación</w:t>
            </w:r>
          </w:p>
        </w:tc>
      </w:tr>
      <w:tr w:rsidR="00C85B00" w:rsidRPr="00F90D41" w:rsidTr="00E21430">
        <w:trPr>
          <w:trHeight w:val="310"/>
        </w:trPr>
        <w:tc>
          <w:tcPr>
            <w:tcW w:w="1329" w:type="dxa"/>
            <w:shd w:val="clear" w:color="auto" w:fill="FBD4B4" w:themeFill="accent6" w:themeFillTint="66"/>
            <w:vAlign w:val="center"/>
          </w:tcPr>
          <w:p w:rsidR="00C85B00" w:rsidRPr="000223A1" w:rsidRDefault="00C85B00" w:rsidP="00C85B00">
            <w:pPr>
              <w:spacing w:after="0"/>
              <w:jc w:val="both"/>
              <w:rPr>
                <w:rFonts w:cs="Arial"/>
                <w:b/>
                <w:bCs/>
              </w:rPr>
            </w:pPr>
            <w:r w:rsidRPr="000223A1">
              <w:rPr>
                <w:rFonts w:cs="Arial"/>
                <w:b/>
                <w:bCs/>
              </w:rPr>
              <w:t>Zona</w:t>
            </w:r>
          </w:p>
        </w:tc>
        <w:tc>
          <w:tcPr>
            <w:tcW w:w="4199" w:type="dxa"/>
            <w:shd w:val="clear" w:color="auto" w:fill="auto"/>
            <w:vAlign w:val="center"/>
          </w:tcPr>
          <w:p w:rsidR="00C85B00" w:rsidRPr="00F90D41" w:rsidRDefault="00C85B00" w:rsidP="00C85B00">
            <w:pPr>
              <w:spacing w:after="0"/>
              <w:jc w:val="both"/>
              <w:rPr>
                <w:rFonts w:cs="Arial"/>
                <w:b/>
              </w:rPr>
            </w:pPr>
            <w:r w:rsidRPr="00F90D41">
              <w:rPr>
                <w:rFonts w:cs="Arial"/>
                <w:lang w:val="es-MX"/>
              </w:rPr>
              <w:t>Rural - Periurbano</w:t>
            </w:r>
          </w:p>
        </w:tc>
      </w:tr>
    </w:tbl>
    <w:p w:rsidR="00C85B00" w:rsidRPr="00F90D41" w:rsidRDefault="00C85B00" w:rsidP="00C85B00">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C85B00" w:rsidRPr="00F90D41" w:rsidRDefault="00C85B00" w:rsidP="00C85B00">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p w:rsidR="00C85B00" w:rsidRPr="00F90D41" w:rsidRDefault="00C85B00" w:rsidP="00C85B00">
      <w:pPr>
        <w:pStyle w:val="Prrafodelista"/>
        <w:ind w:left="1418"/>
        <w:jc w:val="both"/>
        <w:rPr>
          <w:rFonts w:asciiTheme="minorHAnsi" w:hAnsiTheme="minorHAnsi" w:cs="Arial"/>
          <w:b/>
          <w:u w:val="single"/>
          <w:lang w:val="es-ES"/>
        </w:rPr>
      </w:pP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328"/>
        <w:gridCol w:w="1222"/>
        <w:gridCol w:w="1122"/>
        <w:gridCol w:w="997"/>
      </w:tblGrid>
      <w:tr w:rsidR="00C85B00" w:rsidRPr="009D4F4F" w:rsidTr="005E74B7">
        <w:trPr>
          <w:trHeight w:val="645"/>
          <w:jc w:val="center"/>
        </w:trPr>
        <w:tc>
          <w:tcPr>
            <w:tcW w:w="1092" w:type="dxa"/>
            <w:shd w:val="clear" w:color="auto" w:fill="FBD4B4" w:themeFill="accent6" w:themeFillTint="66"/>
            <w:vAlign w:val="center"/>
          </w:tcPr>
          <w:p w:rsidR="00C85B00" w:rsidRPr="009D4F4F" w:rsidRDefault="00C85B00" w:rsidP="00C85B00">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Región</w:t>
            </w:r>
          </w:p>
        </w:tc>
        <w:tc>
          <w:tcPr>
            <w:tcW w:w="1357" w:type="dxa"/>
            <w:shd w:val="clear" w:color="auto" w:fill="FBD4B4" w:themeFill="accent6" w:themeFillTint="66"/>
            <w:vAlign w:val="center"/>
          </w:tcPr>
          <w:p w:rsidR="00C85B00" w:rsidRPr="009D4F4F" w:rsidRDefault="00C85B00" w:rsidP="00C85B00">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277" w:type="dxa"/>
            <w:shd w:val="clear" w:color="auto" w:fill="FBD4B4" w:themeFill="accent6" w:themeFillTint="66"/>
            <w:vAlign w:val="center"/>
          </w:tcPr>
          <w:p w:rsidR="00C85B00" w:rsidRPr="009D4F4F" w:rsidRDefault="00C85B00" w:rsidP="00C85B00">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012" w:type="dxa"/>
            <w:shd w:val="clear" w:color="auto" w:fill="FBD4B4" w:themeFill="accent6" w:themeFillTint="66"/>
            <w:vAlign w:val="center"/>
          </w:tcPr>
          <w:p w:rsidR="00C85B00" w:rsidRPr="009D4F4F" w:rsidRDefault="00C85B00" w:rsidP="00C85B00">
            <w:pPr>
              <w:widowControl w:val="0"/>
              <w:autoSpaceDE w:val="0"/>
              <w:autoSpaceDN w:val="0"/>
              <w:adjustRightInd w:val="0"/>
              <w:spacing w:after="0"/>
              <w:jc w:val="center"/>
              <w:rPr>
                <w:rFonts w:eastAsia="Calibri" w:cs="Arial"/>
                <w:b/>
                <w:bCs/>
                <w:sz w:val="20"/>
                <w:szCs w:val="20"/>
                <w:lang w:eastAsia="en-US"/>
              </w:rPr>
            </w:pPr>
            <w:proofErr w:type="spellStart"/>
            <w:r w:rsidRPr="009D4F4F">
              <w:rPr>
                <w:rFonts w:eastAsia="Calibri" w:cs="Arial"/>
                <w:b/>
                <w:bCs/>
                <w:sz w:val="20"/>
                <w:szCs w:val="20"/>
                <w:lang w:eastAsia="en-US"/>
              </w:rPr>
              <w:t>Ugel</w:t>
            </w:r>
            <w:proofErr w:type="spellEnd"/>
          </w:p>
        </w:tc>
        <w:tc>
          <w:tcPr>
            <w:tcW w:w="1011" w:type="dxa"/>
            <w:shd w:val="clear" w:color="auto" w:fill="FBD4B4" w:themeFill="accent6" w:themeFillTint="66"/>
            <w:vAlign w:val="center"/>
          </w:tcPr>
          <w:p w:rsidR="00C85B00" w:rsidRPr="009D4F4F" w:rsidRDefault="00C85B00" w:rsidP="00C85B00">
            <w:pPr>
              <w:widowControl w:val="0"/>
              <w:autoSpaceDE w:val="0"/>
              <w:autoSpaceDN w:val="0"/>
              <w:adjustRightInd w:val="0"/>
              <w:spacing w:after="0"/>
              <w:jc w:val="center"/>
              <w:rPr>
                <w:rFonts w:eastAsia="Calibri" w:cs="Arial"/>
                <w:sz w:val="20"/>
                <w:szCs w:val="20"/>
                <w:lang w:eastAsia="en-US"/>
              </w:rPr>
            </w:pPr>
            <w:r w:rsidRPr="009D4F4F">
              <w:rPr>
                <w:rFonts w:eastAsia="Calibri" w:cs="Arial"/>
                <w:b/>
                <w:sz w:val="20"/>
                <w:szCs w:val="20"/>
              </w:rPr>
              <w:t>Centro poblado</w:t>
            </w:r>
            <w:r w:rsidRPr="009D4F4F">
              <w:rPr>
                <w:rFonts w:eastAsia="Calibri" w:cs="Arial"/>
                <w:b/>
                <w:bCs/>
                <w:sz w:val="20"/>
                <w:szCs w:val="20"/>
              </w:rPr>
              <w:t xml:space="preserve"> </w:t>
            </w:r>
          </w:p>
        </w:tc>
      </w:tr>
      <w:tr w:rsidR="00C85B00" w:rsidRPr="009D4F4F" w:rsidTr="00DC3D71">
        <w:trPr>
          <w:trHeight w:val="514"/>
          <w:jc w:val="center"/>
        </w:trPr>
        <w:tc>
          <w:tcPr>
            <w:tcW w:w="1092" w:type="dxa"/>
            <w:shd w:val="clear" w:color="auto" w:fill="auto"/>
            <w:vAlign w:val="center"/>
          </w:tcPr>
          <w:p w:rsidR="00C85B00" w:rsidRPr="009D4F4F" w:rsidRDefault="00C85B00" w:rsidP="00C85B00">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357" w:type="dxa"/>
            <w:shd w:val="clear" w:color="auto" w:fill="auto"/>
            <w:vAlign w:val="center"/>
          </w:tcPr>
          <w:p w:rsidR="00C85B00" w:rsidRPr="009D4F4F" w:rsidRDefault="00C85B00" w:rsidP="00C85B00">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277" w:type="dxa"/>
            <w:shd w:val="clear" w:color="auto" w:fill="auto"/>
            <w:vAlign w:val="center"/>
          </w:tcPr>
          <w:p w:rsidR="00C85B00" w:rsidRPr="009D4F4F" w:rsidRDefault="00C85B00" w:rsidP="00C85B00">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Anco-Huallo</w:t>
            </w:r>
          </w:p>
        </w:tc>
        <w:tc>
          <w:tcPr>
            <w:tcW w:w="1012" w:type="dxa"/>
            <w:shd w:val="clear" w:color="auto" w:fill="auto"/>
            <w:vAlign w:val="center"/>
          </w:tcPr>
          <w:p w:rsidR="00C85B00" w:rsidRPr="009D4F4F" w:rsidRDefault="00C85B00" w:rsidP="00C85B00">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1011" w:type="dxa"/>
            <w:shd w:val="clear" w:color="auto" w:fill="auto"/>
            <w:vAlign w:val="center"/>
          </w:tcPr>
          <w:p w:rsidR="00C85B00" w:rsidRPr="009D4F4F" w:rsidRDefault="00C85B00" w:rsidP="00C85B00">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Uripa</w:t>
            </w:r>
          </w:p>
        </w:tc>
      </w:tr>
    </w:tbl>
    <w:p w:rsidR="00C85B00" w:rsidRPr="00F90D41" w:rsidRDefault="00C85B00" w:rsidP="00C85B00">
      <w:pPr>
        <w:contextualSpacing/>
        <w:jc w:val="both"/>
        <w:rPr>
          <w:rFonts w:eastAsia="Calibri" w:cs="Arial"/>
          <w:b/>
        </w:rPr>
      </w:pPr>
    </w:p>
    <w:p w:rsidR="00C85B00" w:rsidRPr="00F90D41" w:rsidRDefault="00C85B00" w:rsidP="00C85B00">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C85B00" w:rsidRPr="00F90D41" w:rsidTr="005E74B7">
        <w:trPr>
          <w:trHeight w:val="585"/>
          <w:jc w:val="center"/>
        </w:trPr>
        <w:tc>
          <w:tcPr>
            <w:tcW w:w="3020" w:type="dxa"/>
            <w:gridSpan w:val="2"/>
            <w:shd w:val="clear" w:color="auto" w:fill="FBD4B4" w:themeFill="accent6" w:themeFillTint="66"/>
            <w:vAlign w:val="center"/>
            <w:hideMark/>
          </w:tcPr>
          <w:p w:rsidR="00C85B00" w:rsidRPr="00F90D41" w:rsidRDefault="00C85B00" w:rsidP="00BE0D89">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FBD4B4" w:themeFill="accent6" w:themeFillTint="66"/>
            <w:vAlign w:val="center"/>
            <w:hideMark/>
          </w:tcPr>
          <w:p w:rsidR="00C85B00" w:rsidRPr="00F90D41" w:rsidRDefault="00C85B00" w:rsidP="00BE0D89">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FBD4B4" w:themeFill="accent6" w:themeFillTint="66"/>
            <w:vAlign w:val="center"/>
            <w:hideMark/>
          </w:tcPr>
          <w:p w:rsidR="00C85B00" w:rsidRPr="00F90D41" w:rsidRDefault="00C85B00" w:rsidP="00BE0D89">
            <w:pPr>
              <w:spacing w:after="0"/>
              <w:jc w:val="center"/>
              <w:rPr>
                <w:rFonts w:cs="Arial"/>
                <w:b/>
                <w:bCs/>
                <w:color w:val="000000"/>
                <w:lang w:val="es-PE" w:eastAsia="es-PE"/>
              </w:rPr>
            </w:pPr>
            <w:r w:rsidRPr="00F90D41">
              <w:rPr>
                <w:rFonts w:cs="Arial"/>
                <w:b/>
                <w:bCs/>
                <w:color w:val="000000"/>
                <w:lang w:val="es-PE" w:eastAsia="es-PE"/>
              </w:rPr>
              <w:t>Código de Proyecto</w:t>
            </w:r>
          </w:p>
        </w:tc>
      </w:tr>
      <w:tr w:rsidR="00C85B00" w:rsidRPr="00F90D41" w:rsidTr="00DC3D71">
        <w:trPr>
          <w:trHeight w:val="315"/>
          <w:jc w:val="center"/>
        </w:trPr>
        <w:tc>
          <w:tcPr>
            <w:tcW w:w="3020" w:type="dxa"/>
            <w:gridSpan w:val="2"/>
            <w:shd w:val="clear" w:color="auto" w:fill="auto"/>
            <w:vAlign w:val="center"/>
            <w:hideMark/>
          </w:tcPr>
          <w:p w:rsidR="00C85B00" w:rsidRPr="00F90D41" w:rsidRDefault="00C85B00" w:rsidP="00BE0D89">
            <w:pPr>
              <w:spacing w:after="0"/>
              <w:jc w:val="center"/>
              <w:rPr>
                <w:rFonts w:cs="Arial"/>
                <w:b/>
                <w:bCs/>
                <w:color w:val="000000"/>
                <w:lang w:val="es-PE" w:eastAsia="es-PE"/>
              </w:rPr>
            </w:pPr>
            <w:r w:rsidRPr="00C845B3">
              <w:rPr>
                <w:rFonts w:cs="Arial"/>
                <w:b/>
                <w:noProof/>
              </w:rPr>
              <w:t>San Pedro</w:t>
            </w:r>
          </w:p>
        </w:tc>
        <w:tc>
          <w:tcPr>
            <w:tcW w:w="1520" w:type="dxa"/>
            <w:shd w:val="clear" w:color="auto" w:fill="auto"/>
            <w:vAlign w:val="center"/>
            <w:hideMark/>
          </w:tcPr>
          <w:p w:rsidR="00C85B00" w:rsidRPr="00F90D41" w:rsidRDefault="00C85B00" w:rsidP="00BE0D89">
            <w:pPr>
              <w:widowControl w:val="0"/>
              <w:autoSpaceDE w:val="0"/>
              <w:autoSpaceDN w:val="0"/>
              <w:adjustRightInd w:val="0"/>
              <w:spacing w:after="0"/>
              <w:jc w:val="center"/>
              <w:rPr>
                <w:rFonts w:eastAsia="Calibri" w:cs="Arial"/>
                <w:bCs/>
                <w:lang w:eastAsia="en-US"/>
              </w:rPr>
            </w:pPr>
            <w:r w:rsidRPr="00C845B3">
              <w:rPr>
                <w:rFonts w:cs="Arial"/>
                <w:noProof/>
              </w:rPr>
              <w:t>0621714</w:t>
            </w:r>
          </w:p>
        </w:tc>
        <w:tc>
          <w:tcPr>
            <w:tcW w:w="1360" w:type="dxa"/>
            <w:shd w:val="clear" w:color="auto" w:fill="auto"/>
            <w:vAlign w:val="center"/>
            <w:hideMark/>
          </w:tcPr>
          <w:p w:rsidR="00C85B00" w:rsidRPr="00F90D41" w:rsidRDefault="005E74B7" w:rsidP="00BE0D89">
            <w:pPr>
              <w:widowControl w:val="0"/>
              <w:autoSpaceDE w:val="0"/>
              <w:autoSpaceDN w:val="0"/>
              <w:adjustRightInd w:val="0"/>
              <w:spacing w:after="0"/>
              <w:jc w:val="center"/>
              <w:rPr>
                <w:rFonts w:eastAsia="Calibri" w:cs="Arial"/>
              </w:rPr>
            </w:pPr>
            <w:r>
              <w:rPr>
                <w:rFonts w:eastAsia="Calibri" w:cs="Arial"/>
              </w:rPr>
              <w:t>039</w:t>
            </w:r>
          </w:p>
        </w:tc>
      </w:tr>
      <w:tr w:rsidR="00C85B00" w:rsidRPr="00F90D41" w:rsidTr="005E74B7">
        <w:trPr>
          <w:trHeight w:val="615"/>
          <w:jc w:val="center"/>
        </w:trPr>
        <w:tc>
          <w:tcPr>
            <w:tcW w:w="1640" w:type="dxa"/>
            <w:vMerge w:val="restart"/>
            <w:shd w:val="clear" w:color="auto" w:fill="FBD4B4" w:themeFill="accent6" w:themeFillTint="66"/>
            <w:vAlign w:val="center"/>
            <w:hideMark/>
          </w:tcPr>
          <w:p w:rsidR="00C85B00" w:rsidRPr="00F90D41" w:rsidRDefault="00C85B00" w:rsidP="00BE0D89">
            <w:pPr>
              <w:spacing w:after="0"/>
              <w:jc w:val="center"/>
              <w:rPr>
                <w:rFonts w:eastAsia="Calibri" w:cs="Arial"/>
                <w:b/>
                <w:bCs/>
                <w:color w:val="000000"/>
                <w:lang w:eastAsia="es-PE"/>
              </w:rPr>
            </w:pPr>
          </w:p>
          <w:p w:rsidR="00C85B00" w:rsidRPr="00F90D41" w:rsidRDefault="00C85B00" w:rsidP="00BE0D89">
            <w:pPr>
              <w:spacing w:after="0"/>
              <w:jc w:val="center"/>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FBD4B4" w:themeFill="accent6" w:themeFillTint="66"/>
            <w:vAlign w:val="center"/>
            <w:hideMark/>
          </w:tcPr>
          <w:p w:rsidR="00C85B00" w:rsidRPr="00F90D41" w:rsidRDefault="00C85B00" w:rsidP="00BE0D89">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FBD4B4" w:themeFill="accent6" w:themeFillTint="66"/>
            <w:vAlign w:val="center"/>
            <w:hideMark/>
          </w:tcPr>
          <w:p w:rsidR="00C85B00" w:rsidRPr="00F90D41" w:rsidRDefault="00C85B00" w:rsidP="00BE0D89">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FBD4B4" w:themeFill="accent6" w:themeFillTint="66"/>
            <w:vAlign w:val="center"/>
            <w:hideMark/>
          </w:tcPr>
          <w:p w:rsidR="00C85B00" w:rsidRPr="00F90D41" w:rsidRDefault="00C85B00" w:rsidP="00BE0D89">
            <w:pPr>
              <w:spacing w:after="0"/>
              <w:jc w:val="center"/>
              <w:rPr>
                <w:rFonts w:cs="Arial"/>
                <w:b/>
                <w:bCs/>
                <w:color w:val="000000"/>
                <w:lang w:val="es-PE" w:eastAsia="es-PE"/>
              </w:rPr>
            </w:pPr>
            <w:r w:rsidRPr="00F90D41">
              <w:rPr>
                <w:rFonts w:eastAsia="Calibri" w:cs="Arial"/>
                <w:b/>
                <w:bCs/>
                <w:color w:val="000000"/>
                <w:lang w:eastAsia="es-PE"/>
              </w:rPr>
              <w:t>Altitud</w:t>
            </w:r>
          </w:p>
        </w:tc>
      </w:tr>
      <w:tr w:rsidR="00C85B00" w:rsidRPr="00F90D41" w:rsidTr="00DC3D71">
        <w:trPr>
          <w:trHeight w:val="585"/>
          <w:jc w:val="center"/>
        </w:trPr>
        <w:tc>
          <w:tcPr>
            <w:tcW w:w="1640" w:type="dxa"/>
            <w:vMerge/>
            <w:shd w:val="clear" w:color="auto" w:fill="C6D9F1" w:themeFill="text2" w:themeFillTint="33"/>
            <w:vAlign w:val="center"/>
            <w:hideMark/>
          </w:tcPr>
          <w:p w:rsidR="00C85B00" w:rsidRPr="00F90D41" w:rsidRDefault="00C85B00" w:rsidP="00BE0D89">
            <w:pPr>
              <w:spacing w:after="0"/>
              <w:jc w:val="center"/>
              <w:rPr>
                <w:rFonts w:cs="Arial"/>
                <w:b/>
                <w:bCs/>
                <w:color w:val="000000"/>
                <w:lang w:val="es-PE" w:eastAsia="es-PE"/>
              </w:rPr>
            </w:pPr>
          </w:p>
        </w:tc>
        <w:tc>
          <w:tcPr>
            <w:tcW w:w="1380" w:type="dxa"/>
            <w:shd w:val="clear" w:color="auto" w:fill="auto"/>
            <w:vAlign w:val="center"/>
            <w:hideMark/>
          </w:tcPr>
          <w:p w:rsidR="00C85B00" w:rsidRPr="00F90D41" w:rsidRDefault="00C85B00" w:rsidP="00BE0D89">
            <w:pPr>
              <w:spacing w:after="0"/>
              <w:jc w:val="center"/>
              <w:rPr>
                <w:rFonts w:cs="Arial"/>
              </w:rPr>
            </w:pPr>
            <w:r w:rsidRPr="00C845B3">
              <w:rPr>
                <w:rFonts w:cs="Arial"/>
                <w:noProof/>
              </w:rPr>
              <w:t>8510816.66</w:t>
            </w:r>
          </w:p>
        </w:tc>
        <w:tc>
          <w:tcPr>
            <w:tcW w:w="1520" w:type="dxa"/>
            <w:shd w:val="clear" w:color="auto" w:fill="auto"/>
            <w:vAlign w:val="center"/>
            <w:hideMark/>
          </w:tcPr>
          <w:p w:rsidR="00C85B00" w:rsidRPr="00F90D41" w:rsidRDefault="00C85B00" w:rsidP="00BE0D89">
            <w:pPr>
              <w:spacing w:after="0"/>
              <w:jc w:val="center"/>
              <w:rPr>
                <w:rFonts w:cs="Arial"/>
              </w:rPr>
            </w:pPr>
            <w:r w:rsidRPr="00C845B3">
              <w:rPr>
                <w:rFonts w:cs="Arial"/>
                <w:noProof/>
              </w:rPr>
              <w:t>653779.98</w:t>
            </w:r>
          </w:p>
        </w:tc>
        <w:tc>
          <w:tcPr>
            <w:tcW w:w="1360" w:type="dxa"/>
            <w:shd w:val="clear" w:color="auto" w:fill="auto"/>
            <w:vAlign w:val="center"/>
            <w:hideMark/>
          </w:tcPr>
          <w:p w:rsidR="00C85B00" w:rsidRPr="00F90D41" w:rsidRDefault="00C85B00" w:rsidP="00BE0D89">
            <w:pPr>
              <w:spacing w:after="0"/>
              <w:jc w:val="center"/>
              <w:rPr>
                <w:rFonts w:cs="Arial"/>
              </w:rPr>
            </w:pPr>
            <w:r w:rsidRPr="00C845B3">
              <w:rPr>
                <w:rFonts w:cs="Arial"/>
                <w:noProof/>
              </w:rPr>
              <w:t>3210</w:t>
            </w:r>
          </w:p>
        </w:tc>
      </w:tr>
    </w:tbl>
    <w:p w:rsidR="005E74B7" w:rsidRDefault="005E74B7" w:rsidP="00C85B00">
      <w:pPr>
        <w:pStyle w:val="Prrafodelista"/>
        <w:spacing w:before="120" w:after="120"/>
        <w:ind w:left="1418"/>
        <w:contextualSpacing w:val="0"/>
        <w:jc w:val="both"/>
        <w:rPr>
          <w:rFonts w:asciiTheme="minorHAnsi" w:hAnsiTheme="minorHAnsi" w:cs="Arial"/>
          <w:b/>
          <w:lang w:val="es-ES"/>
        </w:rPr>
      </w:pPr>
    </w:p>
    <w:p w:rsidR="00C85B00" w:rsidRPr="00F90D41" w:rsidRDefault="00C85B00" w:rsidP="00C85B00">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DEL CENTRO POBLADO  DE </w:t>
      </w:r>
      <w:r w:rsidR="00482868" w:rsidRPr="00C845B3">
        <w:rPr>
          <w:rFonts w:asciiTheme="minorHAnsi" w:hAnsiTheme="minorHAnsi" w:cs="Arial"/>
          <w:b/>
          <w:noProof/>
        </w:rPr>
        <w:t>URIPA</w:t>
      </w:r>
    </w:p>
    <w:p w:rsidR="00C85B00" w:rsidRPr="00F90D41" w:rsidRDefault="00C85B00" w:rsidP="00C85B00">
      <w:pPr>
        <w:spacing w:before="120" w:after="120"/>
        <w:ind w:left="1418"/>
        <w:jc w:val="both"/>
        <w:rPr>
          <w:rFonts w:cs="Arial"/>
          <w:color w:val="000000"/>
        </w:rPr>
      </w:pPr>
      <w:r w:rsidRPr="00F90D41">
        <w:rPr>
          <w:rFonts w:cs="Arial"/>
          <w:color w:val="000000"/>
        </w:rPr>
        <w:t xml:space="preserve">El centro poblado de </w:t>
      </w:r>
      <w:r w:rsidRPr="00C845B3">
        <w:rPr>
          <w:rFonts w:cs="Arial"/>
          <w:noProof/>
          <w:color w:val="000000"/>
        </w:rPr>
        <w:t>Uripa</w:t>
      </w:r>
      <w:r w:rsidRPr="00F90D41">
        <w:rPr>
          <w:rFonts w:cs="Arial"/>
          <w:color w:val="000000"/>
        </w:rPr>
        <w:t xml:space="preserve">, se encuentra ubicado en el distrito de </w:t>
      </w:r>
      <w:r w:rsidRPr="00C845B3">
        <w:rPr>
          <w:rFonts w:cs="Arial"/>
          <w:noProof/>
          <w:color w:val="000000"/>
        </w:rPr>
        <w:t>Anco-Huallo</w:t>
      </w:r>
      <w:r w:rsidRPr="00F90D41">
        <w:rPr>
          <w:rFonts w:cs="Arial"/>
          <w:color w:val="000000"/>
        </w:rPr>
        <w:t xml:space="preserve">, provincia de Chincheros, departamento de Apurímac </w:t>
      </w:r>
      <w:r w:rsidRPr="00F90D41">
        <w:rPr>
          <w:rFonts w:cs="Arial"/>
          <w:color w:val="000000"/>
        </w:rPr>
        <w:br w:type="page"/>
      </w:r>
    </w:p>
    <w:p w:rsidR="005E74B7" w:rsidRDefault="005E74B7" w:rsidP="005E74B7">
      <w:pPr>
        <w:spacing w:after="0"/>
        <w:ind w:left="1418"/>
        <w:rPr>
          <w:rFonts w:cs="Arial"/>
          <w:b/>
        </w:rPr>
      </w:pPr>
    </w:p>
    <w:p w:rsidR="00C85B00" w:rsidRDefault="00E21430" w:rsidP="00E21430">
      <w:pPr>
        <w:spacing w:after="0" w:line="240" w:lineRule="auto"/>
        <w:ind w:left="1418"/>
        <w:rPr>
          <w:rFonts w:cs="Arial"/>
          <w:b/>
          <w:noProof/>
        </w:rPr>
      </w:pPr>
      <w:r>
        <w:rPr>
          <w:rFonts w:cs="Arial"/>
          <w:b/>
          <w:noProof/>
          <w:lang w:val="es-PE" w:eastAsia="es-PE"/>
        </w:rPr>
        <w:drawing>
          <wp:anchor distT="0" distB="0" distL="114300" distR="114300" simplePos="0" relativeHeight="251660288" behindDoc="0" locked="0" layoutInCell="1" allowOverlap="1" wp14:anchorId="703AC51D" wp14:editId="19A8D463">
            <wp:simplePos x="0" y="0"/>
            <wp:positionH relativeFrom="column">
              <wp:posOffset>434340</wp:posOffset>
            </wp:positionH>
            <wp:positionV relativeFrom="paragraph">
              <wp:posOffset>287655</wp:posOffset>
            </wp:positionV>
            <wp:extent cx="4053205" cy="3041015"/>
            <wp:effectExtent l="76200" t="76200" r="137795" b="140335"/>
            <wp:wrapTopAndBottom/>
            <wp:docPr id="1" name="Imagen 1" descr="C:\Users\Usuario\Desktop\EXPEDIENTE TECNICO CHINCHEROS\PIP COMPUTADORAS\FOTOS\Fotos Chincheros YEBER\I.E. SAn Pedro\DSC01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XPEDIENTE TECNICO CHINCHEROS\PIP COMPUTADORAS\FOTOS\Fotos Chincheros YEBER\I.E. SAn Pedro\DSC0148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3205" cy="3041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85B00" w:rsidRPr="00F90D41">
        <w:rPr>
          <w:rFonts w:cs="Arial"/>
          <w:b/>
        </w:rPr>
        <w:t xml:space="preserve">VISTA PANORÁMICA DEL CENTRO POBLADO DE </w:t>
      </w:r>
      <w:r w:rsidR="00482868" w:rsidRPr="00C845B3">
        <w:rPr>
          <w:rFonts w:cs="Arial"/>
          <w:b/>
          <w:noProof/>
        </w:rPr>
        <w:t>URIPA</w:t>
      </w:r>
    </w:p>
    <w:p w:rsidR="00C85B00" w:rsidRPr="005E74B7" w:rsidRDefault="005E74B7" w:rsidP="00E21430">
      <w:pPr>
        <w:spacing w:after="0" w:line="240" w:lineRule="auto"/>
        <w:jc w:val="both"/>
        <w:rPr>
          <w:rFonts w:cs="Arial"/>
          <w:lang w:val="es-ES"/>
        </w:rPr>
      </w:pPr>
      <w:r>
        <w:rPr>
          <w:rFonts w:cs="Arial"/>
          <w:color w:val="000000"/>
          <w:lang w:val="es-ES"/>
        </w:rPr>
        <w:t xml:space="preserve">             </w:t>
      </w:r>
      <w:r w:rsidR="00BE0D89" w:rsidRPr="005E74B7">
        <w:rPr>
          <w:rFonts w:cs="Arial"/>
          <w:color w:val="000000"/>
          <w:lang w:val="es-ES"/>
        </w:rPr>
        <w:t>Fuente: Diagnóstico</w:t>
      </w:r>
      <w:r w:rsidR="00C85B00" w:rsidRPr="005E74B7">
        <w:rPr>
          <w:rFonts w:cs="Arial"/>
          <w:color w:val="000000"/>
          <w:lang w:val="es-ES"/>
        </w:rPr>
        <w:t xml:space="preserve"> de campo</w:t>
      </w:r>
      <w:r>
        <w:rPr>
          <w:rFonts w:cs="Arial"/>
          <w:color w:val="000000"/>
          <w:lang w:val="es-ES"/>
        </w:rPr>
        <w:t>, 2018</w:t>
      </w:r>
      <w:r w:rsidR="00BE0D89" w:rsidRPr="005E74B7">
        <w:rPr>
          <w:rFonts w:cs="Arial"/>
          <w:color w:val="000000"/>
          <w:lang w:val="es-ES"/>
        </w:rPr>
        <w:t>.</w:t>
      </w:r>
    </w:p>
    <w:p w:rsidR="00C85B00" w:rsidRPr="00F90D41" w:rsidRDefault="00C85B00" w:rsidP="00C85B00">
      <w:pPr>
        <w:spacing w:before="120" w:after="120"/>
        <w:ind w:left="1701"/>
        <w:rPr>
          <w:rFonts w:cs="Arial"/>
          <w:b/>
          <w:noProof/>
        </w:rPr>
      </w:pPr>
      <w:r w:rsidRPr="00F90D41">
        <w:rPr>
          <w:rFonts w:cs="Arial"/>
          <w:b/>
          <w:noProof/>
        </w:rPr>
        <w:t xml:space="preserve">SUPERFICIE  DEL CENTRO POBLADO </w:t>
      </w:r>
      <w:r w:rsidRPr="00C845B3">
        <w:rPr>
          <w:rFonts w:cs="Arial"/>
          <w:b/>
          <w:noProof/>
        </w:rPr>
        <w:t>URIPA</w:t>
      </w:r>
    </w:p>
    <w:p w:rsidR="00C85B00" w:rsidRDefault="00C85B00" w:rsidP="00C85B00">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Pr="00C845B3">
        <w:rPr>
          <w:rFonts w:cs="Arial"/>
          <w:noProof/>
        </w:rPr>
        <w:t>0.4</w:t>
      </w:r>
      <w:r w:rsidRPr="00F90D41">
        <w:rPr>
          <w:rFonts w:cs="Arial"/>
          <w:noProof/>
        </w:rPr>
        <w:t xml:space="preserve">km2 </w:t>
      </w:r>
    </w:p>
    <w:p w:rsidR="00C85B00" w:rsidRPr="00F90D41" w:rsidRDefault="00C85B00" w:rsidP="00C85B00">
      <w:pPr>
        <w:spacing w:before="120" w:after="120"/>
        <w:ind w:left="1701"/>
        <w:jc w:val="both"/>
        <w:rPr>
          <w:rFonts w:cs="Arial"/>
          <w:b/>
          <w:noProof/>
        </w:rPr>
      </w:pPr>
      <w:r w:rsidRPr="00F90D41">
        <w:rPr>
          <w:rFonts w:cs="Arial"/>
          <w:b/>
          <w:noProof/>
        </w:rPr>
        <w:t xml:space="preserve">DENSIDAD DEL CENTRO POBLADO </w:t>
      </w:r>
      <w:r w:rsidRPr="00C845B3">
        <w:rPr>
          <w:rFonts w:cs="Arial"/>
          <w:b/>
          <w:noProof/>
        </w:rPr>
        <w:t>URIPA</w:t>
      </w:r>
    </w:p>
    <w:p w:rsidR="00C85B00" w:rsidRPr="00F90D41" w:rsidRDefault="00C85B00" w:rsidP="00C85B00">
      <w:pPr>
        <w:spacing w:before="120" w:after="120"/>
        <w:ind w:left="1701"/>
        <w:jc w:val="both"/>
        <w:rPr>
          <w:rFonts w:cs="Arial"/>
          <w:noProof/>
        </w:rPr>
      </w:pPr>
      <w:r>
        <w:rPr>
          <w:rFonts w:cs="Arial"/>
          <w:noProof/>
        </w:rPr>
        <w:t xml:space="preserve">El centro poblado de </w:t>
      </w:r>
      <w:r w:rsidRPr="00C845B3">
        <w:rPr>
          <w:rFonts w:cs="Arial"/>
          <w:noProof/>
        </w:rPr>
        <w:t>Uripa</w:t>
      </w:r>
      <w:r>
        <w:rPr>
          <w:rFonts w:cs="Arial"/>
          <w:noProof/>
        </w:rPr>
        <w:t xml:space="preserve"> se encuentra ubicado en</w:t>
      </w:r>
      <w:r w:rsidR="00F24BB0">
        <w:rPr>
          <w:rFonts w:cs="Arial"/>
          <w:noProof/>
        </w:rPr>
        <w:t xml:space="preserve"> </w:t>
      </w:r>
      <w:r>
        <w:rPr>
          <w:rFonts w:cs="Arial"/>
          <w:noProof/>
        </w:rPr>
        <w:t xml:space="preserve">el distrito de </w:t>
      </w:r>
      <w:r w:rsidRPr="00C845B3">
        <w:rPr>
          <w:rFonts w:cs="Arial"/>
          <w:noProof/>
        </w:rPr>
        <w:t>Anco-Huallo</w:t>
      </w:r>
      <w:r>
        <w:rPr>
          <w:rFonts w:cs="Arial"/>
          <w:noProof/>
        </w:rPr>
        <w:t xml:space="preserve"> el cual tiene una densidad </w:t>
      </w:r>
      <w:r w:rsidR="00F24BB0">
        <w:rPr>
          <w:rFonts w:cs="Arial"/>
          <w:noProof/>
        </w:rPr>
        <w:t xml:space="preserve"> aproximada</w:t>
      </w:r>
      <w:r>
        <w:rPr>
          <w:rFonts w:cs="Arial"/>
          <w:noProof/>
        </w:rPr>
        <w:t xml:space="preserve"> de </w:t>
      </w:r>
      <w:r w:rsidRPr="00C845B3">
        <w:rPr>
          <w:rFonts w:cs="Arial"/>
          <w:noProof/>
        </w:rPr>
        <w:t>112.46</w:t>
      </w:r>
      <w:r w:rsidRPr="00F90D41">
        <w:rPr>
          <w:rFonts w:cs="Arial"/>
          <w:noProof/>
        </w:rPr>
        <w:t>hab/km2</w:t>
      </w:r>
    </w:p>
    <w:p w:rsidR="00C85B00" w:rsidRPr="00F90D41" w:rsidRDefault="00C85B00" w:rsidP="00C85B00">
      <w:pPr>
        <w:spacing w:before="120" w:after="120"/>
        <w:ind w:left="1701"/>
        <w:jc w:val="both"/>
        <w:rPr>
          <w:rFonts w:cs="Arial"/>
          <w:b/>
          <w:noProof/>
        </w:rPr>
      </w:pPr>
      <w:r w:rsidRPr="00F90D41">
        <w:rPr>
          <w:rFonts w:cs="Arial"/>
          <w:b/>
          <w:noProof/>
        </w:rPr>
        <w:t xml:space="preserve">LIMITES DEL CENTRO POBLADO </w:t>
      </w:r>
      <w:r w:rsidRPr="00C845B3">
        <w:rPr>
          <w:rFonts w:cs="Arial"/>
          <w:b/>
          <w:noProof/>
        </w:rPr>
        <w:t>URIPA</w:t>
      </w:r>
    </w:p>
    <w:p w:rsidR="00C85B00" w:rsidRPr="00F90D41" w:rsidRDefault="00C85B00" w:rsidP="005E74B7">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Pr="00F90D41">
        <w:rPr>
          <w:rFonts w:asciiTheme="minorHAnsi" w:hAnsiTheme="minorHAnsi" w:cs="Arial"/>
          <w:sz w:val="22"/>
          <w:szCs w:val="22"/>
        </w:rPr>
        <w:t xml:space="preserve">: Con el centro poblado </w:t>
      </w:r>
      <w:r w:rsidRPr="00C845B3">
        <w:rPr>
          <w:rFonts w:asciiTheme="minorHAnsi" w:hAnsiTheme="minorHAnsi" w:cs="Arial"/>
          <w:noProof/>
          <w:sz w:val="22"/>
          <w:szCs w:val="22"/>
        </w:rPr>
        <w:t>Vista Alegre</w:t>
      </w:r>
      <w:r w:rsidRPr="00F90D41">
        <w:rPr>
          <w:rFonts w:asciiTheme="minorHAnsi" w:hAnsiTheme="minorHAnsi" w:cs="Arial"/>
          <w:sz w:val="22"/>
          <w:szCs w:val="22"/>
        </w:rPr>
        <w:t>.</w:t>
      </w:r>
    </w:p>
    <w:p w:rsidR="00C85B00" w:rsidRPr="00F90D41" w:rsidRDefault="00C85B00" w:rsidP="005E74B7">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Chuparo</w:t>
      </w:r>
      <w:r w:rsidRPr="00F90D41">
        <w:rPr>
          <w:rFonts w:asciiTheme="minorHAnsi" w:hAnsiTheme="minorHAnsi" w:cs="Arial"/>
          <w:sz w:val="22"/>
          <w:szCs w:val="22"/>
        </w:rPr>
        <w:t>.</w:t>
      </w:r>
    </w:p>
    <w:p w:rsidR="00C85B00" w:rsidRPr="00F90D41" w:rsidRDefault="00C85B00" w:rsidP="005E74B7">
      <w:pPr>
        <w:pStyle w:val="Sangra2detindependiente"/>
        <w:spacing w:after="0" w:line="276"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Challhuana</w:t>
      </w:r>
      <w:r w:rsidRPr="00F90D41">
        <w:rPr>
          <w:rFonts w:asciiTheme="minorHAnsi" w:hAnsiTheme="minorHAnsi" w:cs="Arial"/>
          <w:sz w:val="22"/>
          <w:szCs w:val="22"/>
        </w:rPr>
        <w:t xml:space="preserve">. </w:t>
      </w:r>
    </w:p>
    <w:p w:rsidR="00C85B00" w:rsidRPr="00F90D41" w:rsidRDefault="00C85B00" w:rsidP="005E74B7">
      <w:pPr>
        <w:pStyle w:val="Sangra2detindependiente"/>
        <w:spacing w:after="0" w:line="276"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Quispimarca</w:t>
      </w:r>
      <w:r w:rsidRPr="00F90D41">
        <w:rPr>
          <w:rFonts w:asciiTheme="minorHAnsi" w:hAnsiTheme="minorHAnsi" w:cs="Arial"/>
          <w:sz w:val="22"/>
          <w:szCs w:val="22"/>
        </w:rPr>
        <w:t>.</w:t>
      </w:r>
    </w:p>
    <w:p w:rsidR="00C85B00" w:rsidRPr="00F90D41" w:rsidRDefault="00C85B00" w:rsidP="00C85B00">
      <w:pPr>
        <w:spacing w:before="120" w:after="120"/>
        <w:ind w:left="1701"/>
        <w:jc w:val="both"/>
        <w:rPr>
          <w:rFonts w:cs="Arial"/>
          <w:b/>
          <w:noProof/>
        </w:rPr>
      </w:pPr>
      <w:r w:rsidRPr="00F90D41">
        <w:rPr>
          <w:rFonts w:cs="Arial"/>
          <w:b/>
          <w:noProof/>
        </w:rPr>
        <w:t xml:space="preserve">DIVISIÓN POLÍTICA DEL CENTRO POBLADO DE </w:t>
      </w:r>
      <w:r w:rsidR="00D820D0" w:rsidRPr="00C845B3">
        <w:rPr>
          <w:rFonts w:cs="Arial"/>
          <w:b/>
          <w:noProof/>
        </w:rPr>
        <w:t>URIPA</w:t>
      </w:r>
    </w:p>
    <w:p w:rsidR="005E74B7" w:rsidRPr="00E21430" w:rsidRDefault="00482868" w:rsidP="00E21430">
      <w:pPr>
        <w:spacing w:before="120" w:after="120"/>
        <w:ind w:left="1701"/>
        <w:jc w:val="both"/>
        <w:rPr>
          <w:rFonts w:cs="Arial"/>
          <w:noProof/>
        </w:rPr>
      </w:pPr>
      <w:r>
        <w:rPr>
          <w:rFonts w:cs="Arial"/>
          <w:noProof/>
        </w:rPr>
        <w:t>El centro poblado de Uripa</w:t>
      </w:r>
      <w:r w:rsidR="00C85B00" w:rsidRPr="00F90D41">
        <w:rPr>
          <w:rFonts w:cs="Arial"/>
          <w:noProof/>
        </w:rPr>
        <w:t xml:space="preserve"> se encuentra d</w:t>
      </w:r>
      <w:r w:rsidR="00C85B00">
        <w:rPr>
          <w:rFonts w:cs="Arial"/>
          <w:noProof/>
        </w:rPr>
        <w:t>ividida en 05 anexos.</w:t>
      </w:r>
    </w:p>
    <w:p w:rsidR="00C85B00" w:rsidRDefault="00C85B00" w:rsidP="00C85B00">
      <w:pPr>
        <w:spacing w:after="0"/>
        <w:ind w:left="709"/>
        <w:jc w:val="center"/>
        <w:rPr>
          <w:rFonts w:cs="Arial"/>
          <w:b/>
        </w:rPr>
      </w:pPr>
      <w:r>
        <w:rPr>
          <w:rFonts w:cs="Arial"/>
          <w:b/>
        </w:rPr>
        <w:t>Cuadro N° 1</w:t>
      </w:r>
    </w:p>
    <w:p w:rsidR="00C85B00" w:rsidRDefault="00C85B00" w:rsidP="00C85B00">
      <w:pPr>
        <w:spacing w:after="0"/>
        <w:ind w:left="709"/>
        <w:jc w:val="center"/>
        <w:rPr>
          <w:rFonts w:cs="Arial"/>
          <w:b/>
          <w:noProof/>
        </w:rPr>
      </w:pPr>
      <w:r w:rsidRPr="00F90D41">
        <w:rPr>
          <w:rFonts w:cs="Arial"/>
          <w:b/>
        </w:rPr>
        <w:t>División</w:t>
      </w:r>
      <w:r>
        <w:rPr>
          <w:rFonts w:cs="Arial"/>
          <w:b/>
          <w:noProof/>
        </w:rPr>
        <w:t xml:space="preserve"> política del Centro Poblado de Uripa.</w:t>
      </w:r>
    </w:p>
    <w:tbl>
      <w:tblPr>
        <w:tblW w:w="6180" w:type="dxa"/>
        <w:tblInd w:w="1614" w:type="dxa"/>
        <w:tblCellMar>
          <w:left w:w="70" w:type="dxa"/>
          <w:right w:w="70" w:type="dxa"/>
        </w:tblCellMar>
        <w:tblLook w:val="04A0" w:firstRow="1" w:lastRow="0" w:firstColumn="1" w:lastColumn="0" w:noHBand="0" w:noVBand="1"/>
      </w:tblPr>
      <w:tblGrid>
        <w:gridCol w:w="410"/>
        <w:gridCol w:w="1163"/>
        <w:gridCol w:w="361"/>
        <w:gridCol w:w="1266"/>
        <w:gridCol w:w="497"/>
        <w:gridCol w:w="2483"/>
      </w:tblGrid>
      <w:tr w:rsidR="00C85B00" w:rsidRPr="00C85B00" w:rsidTr="005E74B7">
        <w:trPr>
          <w:trHeight w:val="363"/>
        </w:trPr>
        <w:tc>
          <w:tcPr>
            <w:tcW w:w="41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C85B00" w:rsidRPr="00C85B00" w:rsidRDefault="00C85B00" w:rsidP="00C85B00">
            <w:pPr>
              <w:spacing w:after="0" w:line="240" w:lineRule="auto"/>
              <w:jc w:val="center"/>
              <w:rPr>
                <w:rFonts w:ascii="Calibri" w:eastAsia="Times New Roman" w:hAnsi="Calibri" w:cs="Times New Roman"/>
                <w:b/>
                <w:bCs/>
                <w:color w:val="000000"/>
                <w:lang w:val="es-PE" w:eastAsia="es-PE"/>
              </w:rPr>
            </w:pPr>
            <w:r w:rsidRPr="00C85B00">
              <w:rPr>
                <w:rFonts w:ascii="Calibri" w:eastAsia="Times New Roman" w:hAnsi="Calibri" w:cs="Times New Roman"/>
                <w:b/>
                <w:bCs/>
                <w:color w:val="000000"/>
                <w:lang w:val="es-PE" w:eastAsia="es-PE"/>
              </w:rPr>
              <w:t> N°</w:t>
            </w:r>
          </w:p>
        </w:tc>
        <w:tc>
          <w:tcPr>
            <w:tcW w:w="1163"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85B00" w:rsidRPr="00C85B00" w:rsidRDefault="00C85B00" w:rsidP="00C85B00">
            <w:pPr>
              <w:spacing w:after="0" w:line="240" w:lineRule="auto"/>
              <w:jc w:val="center"/>
              <w:rPr>
                <w:rFonts w:ascii="Calibri" w:eastAsia="Times New Roman" w:hAnsi="Calibri" w:cs="Times New Roman"/>
                <w:b/>
                <w:bCs/>
                <w:color w:val="000000"/>
                <w:lang w:val="es-PE" w:eastAsia="es-PE"/>
              </w:rPr>
            </w:pPr>
            <w:r w:rsidRPr="00C85B00">
              <w:rPr>
                <w:rFonts w:ascii="Calibri" w:eastAsia="Times New Roman" w:hAnsi="Calibri" w:cs="Times New Roman"/>
                <w:b/>
                <w:bCs/>
                <w:color w:val="000000"/>
                <w:lang w:val="es-PE" w:eastAsia="es-PE"/>
              </w:rPr>
              <w:t>Distrito</w:t>
            </w:r>
          </w:p>
        </w:tc>
        <w:tc>
          <w:tcPr>
            <w:tcW w:w="361"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C85B00" w:rsidRPr="00C85B00" w:rsidRDefault="00C85B00" w:rsidP="00C85B00">
            <w:pPr>
              <w:spacing w:after="0" w:line="240" w:lineRule="auto"/>
              <w:jc w:val="center"/>
              <w:rPr>
                <w:rFonts w:ascii="Calibri" w:eastAsia="Times New Roman" w:hAnsi="Calibri" w:cs="Times New Roman"/>
                <w:b/>
                <w:bCs/>
                <w:color w:val="000000"/>
                <w:lang w:val="es-PE" w:eastAsia="es-PE"/>
              </w:rPr>
            </w:pPr>
            <w:r w:rsidRPr="00C85B00">
              <w:rPr>
                <w:rFonts w:ascii="Calibri" w:eastAsia="Times New Roman" w:hAnsi="Calibri" w:cs="Times New Roman"/>
                <w:b/>
                <w:bCs/>
                <w:color w:val="000000"/>
                <w:lang w:val="es-PE" w:eastAsia="es-PE"/>
              </w:rPr>
              <w:t>N°</w:t>
            </w:r>
          </w:p>
        </w:tc>
        <w:tc>
          <w:tcPr>
            <w:tcW w:w="126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85B00" w:rsidRPr="00C85B00" w:rsidRDefault="00C85B00" w:rsidP="00C85B00">
            <w:pPr>
              <w:spacing w:after="0" w:line="240" w:lineRule="auto"/>
              <w:jc w:val="center"/>
              <w:rPr>
                <w:rFonts w:ascii="Calibri" w:eastAsia="Times New Roman" w:hAnsi="Calibri" w:cs="Times New Roman"/>
                <w:b/>
                <w:bCs/>
                <w:color w:val="000000"/>
                <w:lang w:val="es-PE" w:eastAsia="es-PE"/>
              </w:rPr>
            </w:pPr>
            <w:r w:rsidRPr="00C85B00">
              <w:rPr>
                <w:rFonts w:ascii="Calibri" w:eastAsia="Times New Roman" w:hAnsi="Calibri" w:cs="Times New Roman"/>
                <w:b/>
                <w:bCs/>
                <w:color w:val="000000"/>
                <w:lang w:val="es-PE" w:eastAsia="es-PE"/>
              </w:rPr>
              <w:t>Centro Poblado</w:t>
            </w:r>
          </w:p>
        </w:tc>
        <w:tc>
          <w:tcPr>
            <w:tcW w:w="49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85B00" w:rsidRPr="00C85B00" w:rsidRDefault="00C85B00" w:rsidP="00C85B00">
            <w:pPr>
              <w:spacing w:after="0" w:line="240" w:lineRule="auto"/>
              <w:jc w:val="center"/>
              <w:rPr>
                <w:rFonts w:ascii="Calibri" w:eastAsia="Times New Roman" w:hAnsi="Calibri" w:cs="Times New Roman"/>
                <w:b/>
                <w:bCs/>
                <w:color w:val="000000"/>
                <w:lang w:val="es-PE" w:eastAsia="es-PE"/>
              </w:rPr>
            </w:pPr>
            <w:r w:rsidRPr="00C85B00">
              <w:rPr>
                <w:rFonts w:ascii="Calibri" w:eastAsia="Times New Roman" w:hAnsi="Calibri" w:cs="Times New Roman"/>
                <w:b/>
                <w:bCs/>
                <w:color w:val="000000"/>
                <w:lang w:val="es-PE" w:eastAsia="es-PE"/>
              </w:rPr>
              <w:t> N°</w:t>
            </w:r>
          </w:p>
        </w:tc>
        <w:tc>
          <w:tcPr>
            <w:tcW w:w="2483"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85B00" w:rsidRPr="00C85B00" w:rsidRDefault="00C85B00" w:rsidP="00C85B00">
            <w:pPr>
              <w:spacing w:after="0" w:line="240" w:lineRule="auto"/>
              <w:jc w:val="center"/>
              <w:rPr>
                <w:rFonts w:ascii="Calibri" w:eastAsia="Times New Roman" w:hAnsi="Calibri" w:cs="Times New Roman"/>
                <w:b/>
                <w:bCs/>
                <w:color w:val="000000"/>
                <w:lang w:val="es-PE" w:eastAsia="es-PE"/>
              </w:rPr>
            </w:pPr>
            <w:r w:rsidRPr="00C85B00">
              <w:rPr>
                <w:rFonts w:ascii="Calibri" w:eastAsia="Times New Roman" w:hAnsi="Calibri" w:cs="Times New Roman"/>
                <w:b/>
                <w:bCs/>
                <w:color w:val="000000"/>
                <w:lang w:val="es-PE" w:eastAsia="es-PE"/>
              </w:rPr>
              <w:t>Anexo</w:t>
            </w:r>
          </w:p>
        </w:tc>
      </w:tr>
      <w:tr w:rsidR="00C85B00" w:rsidRPr="00C85B00" w:rsidTr="00EA4352">
        <w:trPr>
          <w:trHeight w:val="300"/>
        </w:trPr>
        <w:tc>
          <w:tcPr>
            <w:tcW w:w="4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5B00" w:rsidRPr="00C85B00" w:rsidRDefault="00C85B00" w:rsidP="00C85B00">
            <w:pPr>
              <w:spacing w:after="0" w:line="240" w:lineRule="auto"/>
              <w:jc w:val="center"/>
              <w:rPr>
                <w:rFonts w:ascii="Calibri" w:eastAsia="Times New Roman" w:hAnsi="Calibri" w:cs="Times New Roman"/>
                <w:b/>
                <w:bCs/>
                <w:color w:val="000000"/>
                <w:lang w:val="es-PE" w:eastAsia="es-PE"/>
              </w:rPr>
            </w:pPr>
            <w:r w:rsidRPr="00C85B00">
              <w:rPr>
                <w:rFonts w:ascii="Calibri" w:eastAsia="Times New Roman" w:hAnsi="Calibri" w:cs="Times New Roman"/>
                <w:b/>
                <w:bCs/>
                <w:color w:val="000000"/>
                <w:lang w:val="es-PE" w:eastAsia="es-PE"/>
              </w:rPr>
              <w:t>1</w:t>
            </w:r>
          </w:p>
        </w:tc>
        <w:tc>
          <w:tcPr>
            <w:tcW w:w="1163" w:type="dxa"/>
            <w:vMerge w:val="restart"/>
            <w:tcBorders>
              <w:top w:val="nil"/>
              <w:left w:val="single" w:sz="4" w:space="0" w:color="auto"/>
              <w:bottom w:val="single" w:sz="4" w:space="0" w:color="000000"/>
              <w:right w:val="single" w:sz="4" w:space="0" w:color="auto"/>
            </w:tcBorders>
            <w:shd w:val="clear" w:color="auto" w:fill="auto"/>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r w:rsidRPr="00C85B00">
              <w:rPr>
                <w:rFonts w:ascii="Calibri" w:eastAsia="Times New Roman" w:hAnsi="Calibri" w:cs="Times New Roman"/>
                <w:color w:val="000000"/>
                <w:lang w:val="es-PE" w:eastAsia="es-PE"/>
              </w:rPr>
              <w:t>Anco Huallo</w:t>
            </w:r>
          </w:p>
        </w:tc>
        <w:tc>
          <w:tcPr>
            <w:tcW w:w="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r w:rsidRPr="00C85B00">
              <w:rPr>
                <w:rFonts w:ascii="Calibri" w:eastAsia="Times New Roman" w:hAnsi="Calibri" w:cs="Times New Roman"/>
                <w:color w:val="000000"/>
                <w:lang w:val="es-PE" w:eastAsia="es-PE"/>
              </w:rPr>
              <w:t>1</w:t>
            </w:r>
          </w:p>
        </w:tc>
        <w:tc>
          <w:tcPr>
            <w:tcW w:w="126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proofErr w:type="spellStart"/>
            <w:r w:rsidRPr="00C85B00">
              <w:rPr>
                <w:rFonts w:ascii="Calibri" w:eastAsia="Times New Roman" w:hAnsi="Calibri" w:cs="Times New Roman"/>
                <w:color w:val="000000"/>
                <w:lang w:val="es-PE" w:eastAsia="es-PE"/>
              </w:rPr>
              <w:t>Uripa</w:t>
            </w:r>
            <w:proofErr w:type="spellEnd"/>
          </w:p>
        </w:tc>
        <w:tc>
          <w:tcPr>
            <w:tcW w:w="497" w:type="dxa"/>
            <w:tcBorders>
              <w:top w:val="nil"/>
              <w:left w:val="nil"/>
              <w:bottom w:val="single" w:sz="4" w:space="0" w:color="auto"/>
              <w:right w:val="single" w:sz="4" w:space="0" w:color="auto"/>
            </w:tcBorders>
            <w:shd w:val="clear" w:color="auto" w:fill="auto"/>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r w:rsidRPr="00C85B00">
              <w:rPr>
                <w:rFonts w:ascii="Calibri" w:eastAsia="Times New Roman" w:hAnsi="Calibri" w:cs="Times New Roman"/>
                <w:color w:val="000000"/>
                <w:lang w:val="es-PE" w:eastAsia="es-PE"/>
              </w:rPr>
              <w:t>1</w:t>
            </w:r>
          </w:p>
        </w:tc>
        <w:tc>
          <w:tcPr>
            <w:tcW w:w="2483"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proofErr w:type="spellStart"/>
            <w:r w:rsidRPr="00C85B00">
              <w:rPr>
                <w:rFonts w:ascii="Calibri" w:eastAsia="Times New Roman" w:hAnsi="Calibri" w:cs="Times New Roman"/>
                <w:color w:val="000000"/>
                <w:lang w:val="es-PE" w:eastAsia="es-PE"/>
              </w:rPr>
              <w:t>Curupata</w:t>
            </w:r>
            <w:proofErr w:type="spellEnd"/>
          </w:p>
        </w:tc>
      </w:tr>
      <w:tr w:rsidR="00C85B00" w:rsidRPr="00C85B00" w:rsidTr="00EA4352">
        <w:trPr>
          <w:trHeight w:val="205"/>
        </w:trPr>
        <w:tc>
          <w:tcPr>
            <w:tcW w:w="410"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b/>
                <w:bCs/>
                <w:color w:val="000000"/>
                <w:lang w:val="es-PE" w:eastAsia="es-PE"/>
              </w:rPr>
            </w:pPr>
          </w:p>
        </w:tc>
        <w:tc>
          <w:tcPr>
            <w:tcW w:w="1163" w:type="dxa"/>
            <w:vMerge/>
            <w:tcBorders>
              <w:top w:val="nil"/>
              <w:left w:val="single" w:sz="4" w:space="0" w:color="auto"/>
              <w:bottom w:val="single" w:sz="4" w:space="0" w:color="000000"/>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361"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1266"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497" w:type="dxa"/>
            <w:tcBorders>
              <w:top w:val="nil"/>
              <w:left w:val="nil"/>
              <w:bottom w:val="single" w:sz="4" w:space="0" w:color="auto"/>
              <w:right w:val="single" w:sz="4" w:space="0" w:color="auto"/>
            </w:tcBorders>
            <w:shd w:val="clear" w:color="auto" w:fill="auto"/>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r w:rsidRPr="00C85B00">
              <w:rPr>
                <w:rFonts w:ascii="Calibri" w:eastAsia="Times New Roman" w:hAnsi="Calibri" w:cs="Times New Roman"/>
                <w:color w:val="000000"/>
                <w:lang w:val="es-PE" w:eastAsia="es-PE"/>
              </w:rPr>
              <w:t>2</w:t>
            </w:r>
          </w:p>
        </w:tc>
        <w:tc>
          <w:tcPr>
            <w:tcW w:w="2483"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r w:rsidRPr="00C85B00">
              <w:rPr>
                <w:rFonts w:ascii="Calibri" w:eastAsia="Times New Roman" w:hAnsi="Calibri" w:cs="Times New Roman"/>
                <w:color w:val="000000"/>
                <w:lang w:val="es-PE" w:eastAsia="es-PE"/>
              </w:rPr>
              <w:t>Tambo</w:t>
            </w:r>
          </w:p>
        </w:tc>
      </w:tr>
      <w:tr w:rsidR="00C85B00" w:rsidRPr="00C85B00" w:rsidTr="00EA4352">
        <w:trPr>
          <w:trHeight w:val="300"/>
        </w:trPr>
        <w:tc>
          <w:tcPr>
            <w:tcW w:w="410"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b/>
                <w:bCs/>
                <w:color w:val="000000"/>
                <w:lang w:val="es-PE" w:eastAsia="es-PE"/>
              </w:rPr>
            </w:pPr>
          </w:p>
        </w:tc>
        <w:tc>
          <w:tcPr>
            <w:tcW w:w="1163" w:type="dxa"/>
            <w:vMerge/>
            <w:tcBorders>
              <w:top w:val="nil"/>
              <w:left w:val="single" w:sz="4" w:space="0" w:color="auto"/>
              <w:bottom w:val="single" w:sz="4" w:space="0" w:color="000000"/>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361"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1266"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497" w:type="dxa"/>
            <w:tcBorders>
              <w:top w:val="nil"/>
              <w:left w:val="nil"/>
              <w:bottom w:val="single" w:sz="4" w:space="0" w:color="auto"/>
              <w:right w:val="single" w:sz="4" w:space="0" w:color="auto"/>
            </w:tcBorders>
            <w:shd w:val="clear" w:color="auto" w:fill="auto"/>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r w:rsidRPr="00C85B00">
              <w:rPr>
                <w:rFonts w:ascii="Calibri" w:eastAsia="Times New Roman" w:hAnsi="Calibri" w:cs="Times New Roman"/>
                <w:color w:val="000000"/>
                <w:lang w:val="es-PE" w:eastAsia="es-PE"/>
              </w:rPr>
              <w:t>3</w:t>
            </w:r>
          </w:p>
        </w:tc>
        <w:tc>
          <w:tcPr>
            <w:tcW w:w="2483"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proofErr w:type="spellStart"/>
            <w:r w:rsidRPr="00C85B00">
              <w:rPr>
                <w:rFonts w:ascii="Calibri" w:eastAsia="Times New Roman" w:hAnsi="Calibri" w:cs="Times New Roman"/>
                <w:color w:val="000000"/>
                <w:lang w:val="es-PE" w:eastAsia="es-PE"/>
              </w:rPr>
              <w:t>Ccasancca</w:t>
            </w:r>
            <w:proofErr w:type="spellEnd"/>
          </w:p>
        </w:tc>
      </w:tr>
      <w:tr w:rsidR="00C85B00" w:rsidRPr="00C85B00" w:rsidTr="00EA4352">
        <w:trPr>
          <w:trHeight w:val="300"/>
        </w:trPr>
        <w:tc>
          <w:tcPr>
            <w:tcW w:w="410"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b/>
                <w:bCs/>
                <w:color w:val="000000"/>
                <w:lang w:val="es-PE" w:eastAsia="es-PE"/>
              </w:rPr>
            </w:pPr>
          </w:p>
        </w:tc>
        <w:tc>
          <w:tcPr>
            <w:tcW w:w="1163" w:type="dxa"/>
            <w:vMerge/>
            <w:tcBorders>
              <w:top w:val="nil"/>
              <w:left w:val="single" w:sz="4" w:space="0" w:color="auto"/>
              <w:bottom w:val="single" w:sz="4" w:space="0" w:color="000000"/>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361"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1266"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497" w:type="dxa"/>
            <w:tcBorders>
              <w:top w:val="nil"/>
              <w:left w:val="nil"/>
              <w:bottom w:val="single" w:sz="4" w:space="0" w:color="auto"/>
              <w:right w:val="single" w:sz="4" w:space="0" w:color="auto"/>
            </w:tcBorders>
            <w:shd w:val="clear" w:color="auto" w:fill="auto"/>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r w:rsidRPr="00C85B00">
              <w:rPr>
                <w:rFonts w:ascii="Calibri" w:eastAsia="Times New Roman" w:hAnsi="Calibri" w:cs="Times New Roman"/>
                <w:color w:val="000000"/>
                <w:lang w:val="es-PE" w:eastAsia="es-PE"/>
              </w:rPr>
              <w:t>4</w:t>
            </w:r>
          </w:p>
        </w:tc>
        <w:tc>
          <w:tcPr>
            <w:tcW w:w="2483"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proofErr w:type="spellStart"/>
            <w:r w:rsidRPr="00C85B00">
              <w:rPr>
                <w:rFonts w:ascii="Calibri" w:eastAsia="Times New Roman" w:hAnsi="Calibri" w:cs="Times New Roman"/>
                <w:color w:val="000000"/>
                <w:lang w:val="es-PE" w:eastAsia="es-PE"/>
              </w:rPr>
              <w:t>Rupapa</w:t>
            </w:r>
            <w:proofErr w:type="spellEnd"/>
          </w:p>
        </w:tc>
      </w:tr>
      <w:tr w:rsidR="00C85B00" w:rsidRPr="00C85B00" w:rsidTr="00EA4352">
        <w:trPr>
          <w:trHeight w:val="133"/>
        </w:trPr>
        <w:tc>
          <w:tcPr>
            <w:tcW w:w="410"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b/>
                <w:bCs/>
                <w:color w:val="000000"/>
                <w:lang w:val="es-PE" w:eastAsia="es-PE"/>
              </w:rPr>
            </w:pPr>
          </w:p>
        </w:tc>
        <w:tc>
          <w:tcPr>
            <w:tcW w:w="1163" w:type="dxa"/>
            <w:vMerge/>
            <w:tcBorders>
              <w:top w:val="nil"/>
              <w:left w:val="single" w:sz="4" w:space="0" w:color="auto"/>
              <w:bottom w:val="single" w:sz="4" w:space="0" w:color="000000"/>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361"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1266" w:type="dxa"/>
            <w:vMerge/>
            <w:tcBorders>
              <w:top w:val="nil"/>
              <w:left w:val="single" w:sz="4" w:space="0" w:color="auto"/>
              <w:bottom w:val="single" w:sz="4" w:space="0" w:color="auto"/>
              <w:right w:val="single" w:sz="4" w:space="0" w:color="auto"/>
            </w:tcBorders>
            <w:vAlign w:val="center"/>
            <w:hideMark/>
          </w:tcPr>
          <w:p w:rsidR="00C85B00" w:rsidRPr="00C85B00" w:rsidRDefault="00C85B00" w:rsidP="00C85B00">
            <w:pPr>
              <w:spacing w:after="0" w:line="240" w:lineRule="auto"/>
              <w:rPr>
                <w:rFonts w:ascii="Calibri" w:eastAsia="Times New Roman" w:hAnsi="Calibri" w:cs="Times New Roman"/>
                <w:color w:val="000000"/>
                <w:lang w:val="es-PE" w:eastAsia="es-PE"/>
              </w:rPr>
            </w:pPr>
          </w:p>
        </w:tc>
        <w:tc>
          <w:tcPr>
            <w:tcW w:w="497" w:type="dxa"/>
            <w:tcBorders>
              <w:top w:val="nil"/>
              <w:left w:val="nil"/>
              <w:bottom w:val="single" w:sz="4" w:space="0" w:color="auto"/>
              <w:right w:val="single" w:sz="4" w:space="0" w:color="auto"/>
            </w:tcBorders>
            <w:shd w:val="clear" w:color="auto" w:fill="auto"/>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r w:rsidRPr="00C85B00">
              <w:rPr>
                <w:rFonts w:ascii="Calibri" w:eastAsia="Times New Roman" w:hAnsi="Calibri" w:cs="Times New Roman"/>
                <w:color w:val="000000"/>
                <w:lang w:val="es-PE" w:eastAsia="es-PE"/>
              </w:rPr>
              <w:t>5</w:t>
            </w:r>
          </w:p>
        </w:tc>
        <w:tc>
          <w:tcPr>
            <w:tcW w:w="2483"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C85B00">
            <w:pPr>
              <w:spacing w:after="0" w:line="240" w:lineRule="auto"/>
              <w:jc w:val="center"/>
              <w:rPr>
                <w:rFonts w:ascii="Calibri" w:eastAsia="Times New Roman" w:hAnsi="Calibri" w:cs="Times New Roman"/>
                <w:color w:val="000000"/>
                <w:lang w:val="es-PE" w:eastAsia="es-PE"/>
              </w:rPr>
            </w:pPr>
            <w:proofErr w:type="spellStart"/>
            <w:r w:rsidRPr="00C85B00">
              <w:rPr>
                <w:rFonts w:ascii="Calibri" w:eastAsia="Times New Roman" w:hAnsi="Calibri" w:cs="Times New Roman"/>
                <w:color w:val="000000"/>
                <w:lang w:val="es-PE" w:eastAsia="es-PE"/>
              </w:rPr>
              <w:t>Chimpaplaza</w:t>
            </w:r>
            <w:proofErr w:type="spellEnd"/>
          </w:p>
        </w:tc>
      </w:tr>
    </w:tbl>
    <w:p w:rsidR="00C85B00" w:rsidRDefault="00C85B00" w:rsidP="00C85B00">
      <w:pPr>
        <w:ind w:left="1498"/>
        <w:rPr>
          <w:rFonts w:cs="Arial"/>
          <w:noProof/>
        </w:rPr>
      </w:pPr>
      <w:r>
        <w:rPr>
          <w:rFonts w:cs="Arial"/>
          <w:noProof/>
        </w:rPr>
        <w:t xml:space="preserve"> </w:t>
      </w:r>
      <w:r w:rsidR="00BE0D89">
        <w:rPr>
          <w:rFonts w:cs="Arial"/>
          <w:noProof/>
        </w:rPr>
        <w:t>Fuente : Diagnóstico</w:t>
      </w:r>
      <w:r w:rsidRPr="00F90D41">
        <w:rPr>
          <w:rFonts w:cs="Arial"/>
          <w:noProof/>
        </w:rPr>
        <w:t xml:space="preserve"> de campo</w:t>
      </w:r>
      <w:r w:rsidR="005E74B7">
        <w:rPr>
          <w:rFonts w:cs="Arial"/>
          <w:noProof/>
        </w:rPr>
        <w:t>, 2018</w:t>
      </w:r>
      <w:r w:rsidR="00BE0D89">
        <w:rPr>
          <w:rFonts w:cs="Arial"/>
          <w:noProof/>
        </w:rPr>
        <w:t>.</w:t>
      </w:r>
    </w:p>
    <w:p w:rsidR="00C85B00" w:rsidRDefault="00C85B00" w:rsidP="00C85B00">
      <w:pPr>
        <w:pStyle w:val="Prrafodelista"/>
        <w:spacing w:before="120" w:after="120"/>
        <w:ind w:left="1701"/>
        <w:contextualSpacing w:val="0"/>
        <w:rPr>
          <w:rFonts w:asciiTheme="minorHAnsi" w:hAnsiTheme="minorHAnsi" w:cs="Arial"/>
          <w:b/>
          <w:lang w:val="es-ES"/>
        </w:rPr>
      </w:pPr>
    </w:p>
    <w:p w:rsidR="00C85B00" w:rsidRPr="00F90D41" w:rsidRDefault="00C85B00" w:rsidP="00C85B00">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t>VÍAS DE COMUNICACIÓN Y ACCESO</w:t>
      </w:r>
    </w:p>
    <w:p w:rsidR="005E74B7" w:rsidRDefault="00C85B00" w:rsidP="005E74B7">
      <w:pPr>
        <w:spacing w:before="120" w:after="120"/>
        <w:ind w:left="1701"/>
        <w:jc w:val="both"/>
        <w:rPr>
          <w:rFonts w:cs="Arial"/>
        </w:rPr>
      </w:pPr>
      <w:r w:rsidRPr="00C85B00">
        <w:rPr>
          <w:rFonts w:cs="Arial"/>
        </w:rPr>
        <w:t>El modo de acceder a</w:t>
      </w:r>
      <w:r>
        <w:rPr>
          <w:rFonts w:cs="Arial"/>
        </w:rPr>
        <w:t>l Centro Poblado de Uripa</w:t>
      </w:r>
      <w:r w:rsidRPr="00C85B00">
        <w:rPr>
          <w:rFonts w:cs="Arial"/>
        </w:rPr>
        <w:t xml:space="preserve"> desde la ciudad de Abancay es a través  de la carretera Panamericana  Abancay – Andahuaylas – Ayacucho, hasta  el puente  Sahuinto se hace un recorrido de 11.5 km, a partir del cual se toma una carretera afirmada hasta la variante de Kishuara haciendo un recorrido de  77.12 Km, de Kishuara a Andahuaylas se recorre 53.2 km (Asfaltada), de Andahuaylas a Uripa se recorre 79.8 km (Asfaltada), de Uripa  En conclusión de la ciudad de Abancay al centro poblado</w:t>
      </w:r>
      <w:r w:rsidR="00E52027">
        <w:rPr>
          <w:rFonts w:cs="Arial"/>
        </w:rPr>
        <w:t xml:space="preserve"> (Uripa)</w:t>
      </w:r>
      <w:r w:rsidR="00E52027" w:rsidRPr="00C85B00">
        <w:rPr>
          <w:rFonts w:cs="Arial"/>
        </w:rPr>
        <w:t xml:space="preserve"> </w:t>
      </w:r>
      <w:r w:rsidRPr="00C85B00">
        <w:rPr>
          <w:rFonts w:cs="Arial"/>
        </w:rPr>
        <w:t>existe una distancia de 22</w:t>
      </w:r>
      <w:r>
        <w:rPr>
          <w:rFonts w:cs="Arial"/>
        </w:rPr>
        <w:t>1</w:t>
      </w:r>
      <w:r w:rsidRPr="00C85B00">
        <w:rPr>
          <w:rFonts w:cs="Arial"/>
        </w:rPr>
        <w:t>.62 Km Ver mapa MV 01 en el capítulo de planos.</w:t>
      </w:r>
    </w:p>
    <w:p w:rsidR="00C85B00" w:rsidRPr="005E74B7" w:rsidRDefault="00C85B00" w:rsidP="005E74B7">
      <w:pPr>
        <w:spacing w:before="120" w:after="120"/>
        <w:ind w:left="1701"/>
        <w:jc w:val="both"/>
        <w:rPr>
          <w:rFonts w:cs="Arial"/>
        </w:rPr>
      </w:pPr>
      <w:r w:rsidRPr="005E74B7">
        <w:rPr>
          <w:rFonts w:cs="Arial"/>
          <w:b/>
        </w:rPr>
        <w:t>NIVEL DE CONECTIVIDAD POR TIPO DE VÍA</w:t>
      </w:r>
    </w:p>
    <w:p w:rsidR="005E74B7" w:rsidRPr="00E21430" w:rsidRDefault="00C85B00" w:rsidP="00E21430">
      <w:pPr>
        <w:spacing w:before="120" w:after="120"/>
        <w:ind w:left="1701"/>
        <w:jc w:val="both"/>
        <w:rPr>
          <w:rFonts w:eastAsia="Calibri" w:cs="Arial"/>
          <w:lang w:eastAsia="en-US"/>
        </w:rPr>
      </w:pPr>
      <w:r w:rsidRPr="00F90D41">
        <w:rPr>
          <w:rFonts w:cs="Arial"/>
        </w:rPr>
        <w:t>El nivel de conectividad desde la ciudad de A</w:t>
      </w:r>
      <w:r>
        <w:rPr>
          <w:rFonts w:cs="Arial"/>
        </w:rPr>
        <w:t>bancay al centro poblado de Uripa</w:t>
      </w:r>
      <w:r w:rsidRPr="00F90D41">
        <w:rPr>
          <w:rFonts w:cs="Arial"/>
        </w:rPr>
        <w:t xml:space="preserve"> es haciendo uso de la Carretera asfaltada Panamericana hasta el puente Sahuinto de este punto se toma una variante de carretera afirmada que pasa por la variante Kishuara  (vía asfaltada) pasando po</w:t>
      </w:r>
      <w:r>
        <w:rPr>
          <w:rFonts w:cs="Arial"/>
        </w:rPr>
        <w:t xml:space="preserve">r la ciudad de Andahuaylas, Uripa (Asfaltatado), hasta llegar al centro poblado de </w:t>
      </w:r>
      <w:proofErr w:type="spellStart"/>
      <w:r>
        <w:rPr>
          <w:rFonts w:cs="Arial"/>
        </w:rPr>
        <w:t>Uripa</w:t>
      </w:r>
      <w:proofErr w:type="spellEnd"/>
    </w:p>
    <w:p w:rsidR="00C85B00" w:rsidRDefault="00C85B00" w:rsidP="00C85B00">
      <w:pPr>
        <w:spacing w:after="0"/>
        <w:ind w:left="567"/>
        <w:jc w:val="center"/>
        <w:rPr>
          <w:rFonts w:cs="Arial"/>
          <w:b/>
        </w:rPr>
      </w:pPr>
      <w:r w:rsidRPr="00F90D41">
        <w:rPr>
          <w:rFonts w:cs="Arial"/>
          <w:b/>
        </w:rPr>
        <w:t>Cuadro Nº 02</w:t>
      </w:r>
    </w:p>
    <w:p w:rsidR="00C85B00" w:rsidRDefault="00C85B00" w:rsidP="00C85B00">
      <w:pPr>
        <w:spacing w:after="0"/>
        <w:ind w:left="567"/>
        <w:jc w:val="center"/>
        <w:rPr>
          <w:rFonts w:cs="Arial"/>
          <w:b/>
        </w:rPr>
      </w:pPr>
      <w:r>
        <w:rPr>
          <w:rFonts w:cs="Arial"/>
          <w:b/>
        </w:rPr>
        <w:t xml:space="preserve">   </w:t>
      </w:r>
      <w:r w:rsidRPr="00F90D41">
        <w:rPr>
          <w:rFonts w:cs="Arial"/>
          <w:b/>
        </w:rPr>
        <w:t>Vías de acceso al centro poblado</w:t>
      </w:r>
      <w:r>
        <w:rPr>
          <w:rFonts w:cs="Arial"/>
          <w:b/>
        </w:rPr>
        <w:t xml:space="preserve"> Uripa</w:t>
      </w:r>
    </w:p>
    <w:tbl>
      <w:tblPr>
        <w:tblW w:w="6371" w:type="dxa"/>
        <w:tblInd w:w="2033" w:type="dxa"/>
        <w:tblCellMar>
          <w:left w:w="70" w:type="dxa"/>
          <w:right w:w="70" w:type="dxa"/>
        </w:tblCellMar>
        <w:tblLook w:val="04A0" w:firstRow="1" w:lastRow="0" w:firstColumn="1" w:lastColumn="0" w:noHBand="0" w:noVBand="1"/>
      </w:tblPr>
      <w:tblGrid>
        <w:gridCol w:w="2420"/>
        <w:gridCol w:w="960"/>
        <w:gridCol w:w="960"/>
        <w:gridCol w:w="940"/>
        <w:gridCol w:w="1091"/>
      </w:tblGrid>
      <w:tr w:rsidR="00C85B00" w:rsidRPr="00C85B00" w:rsidTr="005E74B7">
        <w:trPr>
          <w:trHeight w:val="540"/>
        </w:trPr>
        <w:tc>
          <w:tcPr>
            <w:tcW w:w="242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C85B00" w:rsidRPr="00C85B00" w:rsidRDefault="00C85B00" w:rsidP="00C85B00">
            <w:pPr>
              <w:spacing w:after="0" w:line="240" w:lineRule="auto"/>
              <w:rPr>
                <w:rFonts w:ascii="Arial" w:eastAsia="Times New Roman" w:hAnsi="Arial" w:cs="Arial"/>
                <w:b/>
                <w:bCs/>
                <w:color w:val="000000"/>
                <w:sz w:val="18"/>
                <w:szCs w:val="18"/>
                <w:lang w:val="es-PE" w:eastAsia="es-PE"/>
              </w:rPr>
            </w:pPr>
            <w:r w:rsidRPr="00C85B00">
              <w:rPr>
                <w:rFonts w:ascii="Arial" w:eastAsia="Times New Roman" w:hAnsi="Arial" w:cs="Arial"/>
                <w:b/>
                <w:bCs/>
                <w:color w:val="000000"/>
                <w:sz w:val="18"/>
                <w:szCs w:val="18"/>
                <w:lang w:val="es-PE" w:eastAsia="es-PE"/>
              </w:rPr>
              <w:t>Tramos</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C85B00" w:rsidRPr="00C85B00" w:rsidRDefault="00C85B00" w:rsidP="00C85B00">
            <w:pPr>
              <w:spacing w:after="0" w:line="240" w:lineRule="auto"/>
              <w:jc w:val="center"/>
              <w:rPr>
                <w:rFonts w:ascii="Arial" w:eastAsia="Times New Roman" w:hAnsi="Arial" w:cs="Arial"/>
                <w:b/>
                <w:bCs/>
                <w:color w:val="000000"/>
                <w:sz w:val="18"/>
                <w:szCs w:val="18"/>
                <w:lang w:val="es-PE" w:eastAsia="es-PE"/>
              </w:rPr>
            </w:pPr>
            <w:r w:rsidRPr="00C85B00">
              <w:rPr>
                <w:rFonts w:ascii="Arial" w:eastAsia="Times New Roman" w:hAnsi="Arial" w:cs="Arial"/>
                <w:b/>
                <w:bCs/>
                <w:color w:val="000000"/>
                <w:sz w:val="18"/>
                <w:szCs w:val="18"/>
                <w:lang w:val="es-PE" w:eastAsia="es-PE"/>
              </w:rPr>
              <w:t>Tipo de Vía</w:t>
            </w:r>
          </w:p>
        </w:tc>
        <w:tc>
          <w:tcPr>
            <w:tcW w:w="9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85B00" w:rsidRPr="00C85B00" w:rsidRDefault="00C85B00" w:rsidP="00C85B00">
            <w:pPr>
              <w:spacing w:after="0" w:line="240" w:lineRule="auto"/>
              <w:jc w:val="center"/>
              <w:rPr>
                <w:rFonts w:ascii="Arial" w:eastAsia="Times New Roman" w:hAnsi="Arial" w:cs="Arial"/>
                <w:b/>
                <w:bCs/>
                <w:color w:val="000000"/>
                <w:sz w:val="18"/>
                <w:szCs w:val="18"/>
                <w:lang w:val="es-PE" w:eastAsia="es-PE"/>
              </w:rPr>
            </w:pPr>
            <w:r w:rsidRPr="00C85B00">
              <w:rPr>
                <w:rFonts w:ascii="Arial" w:eastAsia="Times New Roman" w:hAnsi="Arial" w:cs="Arial"/>
                <w:b/>
                <w:bCs/>
                <w:color w:val="000000"/>
                <w:sz w:val="18"/>
                <w:szCs w:val="18"/>
                <w:lang w:val="es-PE" w:eastAsia="es-PE"/>
              </w:rPr>
              <w:t>Distancia (Km)</w:t>
            </w:r>
          </w:p>
        </w:tc>
        <w:tc>
          <w:tcPr>
            <w:tcW w:w="94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85B00" w:rsidRPr="00C85B00" w:rsidRDefault="00C85B00" w:rsidP="00C85B00">
            <w:pPr>
              <w:spacing w:after="0" w:line="240" w:lineRule="auto"/>
              <w:jc w:val="center"/>
              <w:rPr>
                <w:rFonts w:ascii="Arial" w:eastAsia="Times New Roman" w:hAnsi="Arial" w:cs="Arial"/>
                <w:b/>
                <w:bCs/>
                <w:color w:val="000000"/>
                <w:sz w:val="18"/>
                <w:szCs w:val="18"/>
                <w:lang w:val="es-PE" w:eastAsia="es-PE"/>
              </w:rPr>
            </w:pPr>
            <w:r w:rsidRPr="00C85B00">
              <w:rPr>
                <w:rFonts w:ascii="Arial" w:eastAsia="Times New Roman" w:hAnsi="Arial" w:cs="Arial"/>
                <w:b/>
                <w:bCs/>
                <w:color w:val="000000"/>
                <w:sz w:val="18"/>
                <w:szCs w:val="18"/>
                <w:lang w:val="es-PE" w:eastAsia="es-PE"/>
              </w:rPr>
              <w:t>Tiempo (Horas)</w:t>
            </w:r>
          </w:p>
        </w:tc>
        <w:tc>
          <w:tcPr>
            <w:tcW w:w="109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85B00" w:rsidRPr="00C85B00" w:rsidRDefault="00C85B00" w:rsidP="00C85B00">
            <w:pPr>
              <w:spacing w:after="0" w:line="240" w:lineRule="auto"/>
              <w:jc w:val="center"/>
              <w:rPr>
                <w:rFonts w:ascii="Arial" w:eastAsia="Times New Roman" w:hAnsi="Arial" w:cs="Arial"/>
                <w:b/>
                <w:bCs/>
                <w:color w:val="000000"/>
                <w:sz w:val="18"/>
                <w:szCs w:val="18"/>
                <w:lang w:val="es-PE" w:eastAsia="es-PE"/>
              </w:rPr>
            </w:pPr>
            <w:r w:rsidRPr="00C85B00">
              <w:rPr>
                <w:rFonts w:ascii="Arial" w:eastAsia="Times New Roman" w:hAnsi="Arial" w:cs="Arial"/>
                <w:b/>
                <w:bCs/>
                <w:color w:val="000000"/>
                <w:sz w:val="18"/>
                <w:szCs w:val="18"/>
                <w:lang w:val="es-PE" w:eastAsia="es-PE"/>
              </w:rPr>
              <w:t>Frecuencia vehicular</w:t>
            </w:r>
          </w:p>
        </w:tc>
      </w:tr>
      <w:tr w:rsidR="00C85B00" w:rsidRPr="00C85B00" w:rsidTr="00EA4352">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 xml:space="preserve">Abancay -  </w:t>
            </w:r>
            <w:proofErr w:type="spellStart"/>
            <w:r w:rsidRPr="00C85B00">
              <w:rPr>
                <w:rFonts w:ascii="Arial" w:eastAsia="Times New Roman" w:hAnsi="Arial" w:cs="Arial"/>
                <w:color w:val="000000"/>
                <w:sz w:val="18"/>
                <w:szCs w:val="18"/>
                <w:lang w:val="es-PE" w:eastAsia="es-PE"/>
              </w:rPr>
              <w:t>Pachachaca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11.5</w:t>
            </w:r>
          </w:p>
        </w:tc>
        <w:tc>
          <w:tcPr>
            <w:tcW w:w="94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0.15</w:t>
            </w:r>
          </w:p>
        </w:tc>
        <w:tc>
          <w:tcPr>
            <w:tcW w:w="1091"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Diaria</w:t>
            </w:r>
          </w:p>
        </w:tc>
      </w:tr>
      <w:tr w:rsidR="00C85B00" w:rsidRPr="00C85B00" w:rsidTr="00EA4352">
        <w:trPr>
          <w:trHeight w:val="480"/>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C85B00" w:rsidRPr="00C85B00" w:rsidRDefault="00C85B00" w:rsidP="00E21430">
            <w:pPr>
              <w:spacing w:after="0" w:line="240" w:lineRule="auto"/>
              <w:rPr>
                <w:rFonts w:ascii="Arial" w:eastAsia="Times New Roman" w:hAnsi="Arial" w:cs="Arial"/>
                <w:color w:val="000000"/>
                <w:sz w:val="18"/>
                <w:szCs w:val="18"/>
                <w:lang w:val="es-PE" w:eastAsia="es-PE"/>
              </w:rPr>
            </w:pPr>
            <w:proofErr w:type="spellStart"/>
            <w:r w:rsidRPr="00C85B00">
              <w:rPr>
                <w:rFonts w:ascii="Arial" w:eastAsia="Times New Roman" w:hAnsi="Arial" w:cs="Arial"/>
                <w:color w:val="000000"/>
                <w:sz w:val="18"/>
                <w:szCs w:val="18"/>
                <w:lang w:val="es-PE" w:eastAsia="es-PE"/>
              </w:rPr>
              <w:t>Pachachaca</w:t>
            </w:r>
            <w:proofErr w:type="spellEnd"/>
            <w:r w:rsidRPr="00C85B00">
              <w:rPr>
                <w:rFonts w:ascii="Arial" w:eastAsia="Times New Roman" w:hAnsi="Arial" w:cs="Arial"/>
                <w:color w:val="000000"/>
                <w:sz w:val="18"/>
                <w:szCs w:val="18"/>
                <w:lang w:val="es-PE" w:eastAsia="es-PE"/>
              </w:rPr>
              <w:t xml:space="preserve"> –  Variante  </w:t>
            </w:r>
            <w:proofErr w:type="spellStart"/>
            <w:r w:rsidRPr="00C85B00">
              <w:rPr>
                <w:rFonts w:ascii="Arial" w:eastAsia="Times New Roman" w:hAnsi="Arial" w:cs="Arial"/>
                <w:color w:val="000000"/>
                <w:sz w:val="18"/>
                <w:szCs w:val="18"/>
                <w:lang w:val="es-PE" w:eastAsia="es-PE"/>
              </w:rPr>
              <w:t>kishuara</w:t>
            </w:r>
            <w:proofErr w:type="spellEnd"/>
            <w:r w:rsidRPr="00C85B00">
              <w:rPr>
                <w:rFonts w:ascii="Arial" w:eastAsia="Times New Roman" w:hAnsi="Arial" w:cs="Arial"/>
                <w:color w:val="000000"/>
                <w:sz w:val="18"/>
                <w:szCs w:val="18"/>
                <w:lang w:val="es-PE" w:eastAsia="es-PE"/>
              </w:rPr>
              <w:t xml:space="preserve"> (</w:t>
            </w:r>
            <w:proofErr w:type="spellStart"/>
            <w:r w:rsidRPr="00C85B00">
              <w:rPr>
                <w:rFonts w:ascii="Arial" w:eastAsia="Times New Roman" w:hAnsi="Arial" w:cs="Arial"/>
                <w:color w:val="000000"/>
                <w:sz w:val="18"/>
                <w:szCs w:val="18"/>
                <w:lang w:val="es-PE" w:eastAsia="es-PE"/>
              </w:rPr>
              <w:t>Via</w:t>
            </w:r>
            <w:proofErr w:type="spellEnd"/>
            <w:r w:rsidRPr="00C85B00">
              <w:rPr>
                <w:rFonts w:ascii="Arial" w:eastAsia="Times New Roman" w:hAnsi="Arial" w:cs="Arial"/>
                <w:color w:val="000000"/>
                <w:sz w:val="18"/>
                <w:szCs w:val="18"/>
                <w:lang w:val="es-PE" w:eastAsia="es-PE"/>
              </w:rPr>
              <w:t xml:space="preserve"> </w:t>
            </w:r>
            <w:proofErr w:type="spellStart"/>
            <w:r w:rsidRPr="00C85B00">
              <w:rPr>
                <w:rFonts w:ascii="Arial" w:eastAsia="Times New Roman" w:hAnsi="Arial" w:cs="Arial"/>
                <w:color w:val="000000"/>
                <w:sz w:val="18"/>
                <w:szCs w:val="18"/>
                <w:lang w:val="es-PE" w:eastAsia="es-PE"/>
              </w:rPr>
              <w:t>Huancarama</w:t>
            </w:r>
            <w:proofErr w:type="spellEnd"/>
            <w:r w:rsidRPr="00C85B00">
              <w:rPr>
                <w:rFonts w:ascii="Arial" w:eastAsia="Times New Roman" w:hAnsi="Arial" w:cs="Arial"/>
                <w:color w:val="000000"/>
                <w:sz w:val="18"/>
                <w:szCs w:val="18"/>
                <w:lang w:val="es-PE" w:eastAsia="es-PE"/>
              </w:rPr>
              <w:t>)</w:t>
            </w:r>
          </w:p>
        </w:tc>
        <w:tc>
          <w:tcPr>
            <w:tcW w:w="960" w:type="dxa"/>
            <w:tcBorders>
              <w:top w:val="nil"/>
              <w:left w:val="nil"/>
              <w:bottom w:val="single" w:sz="4" w:space="0" w:color="auto"/>
              <w:right w:val="single" w:sz="4" w:space="0" w:color="auto"/>
            </w:tcBorders>
            <w:shd w:val="clear" w:color="auto" w:fill="auto"/>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 xml:space="preserve">Carretera Afirmada </w:t>
            </w:r>
          </w:p>
        </w:tc>
        <w:tc>
          <w:tcPr>
            <w:tcW w:w="96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77.12</w:t>
            </w:r>
          </w:p>
        </w:tc>
        <w:tc>
          <w:tcPr>
            <w:tcW w:w="94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1.20</w:t>
            </w:r>
          </w:p>
        </w:tc>
        <w:tc>
          <w:tcPr>
            <w:tcW w:w="1091"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Diaria</w:t>
            </w:r>
          </w:p>
        </w:tc>
      </w:tr>
      <w:tr w:rsidR="00C85B00" w:rsidRPr="00C85B00" w:rsidTr="00EA4352">
        <w:trPr>
          <w:trHeight w:val="480"/>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C85B00" w:rsidRPr="00C85B00" w:rsidRDefault="00C85B00" w:rsidP="00E21430">
            <w:pPr>
              <w:spacing w:after="0" w:line="240" w:lineRule="auto"/>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 xml:space="preserve">Variante </w:t>
            </w:r>
            <w:proofErr w:type="spellStart"/>
            <w:r w:rsidRPr="00C85B00">
              <w:rPr>
                <w:rFonts w:ascii="Arial" w:eastAsia="Times New Roman" w:hAnsi="Arial" w:cs="Arial"/>
                <w:color w:val="000000"/>
                <w:sz w:val="18"/>
                <w:szCs w:val="18"/>
                <w:lang w:val="es-PE" w:eastAsia="es-PE"/>
              </w:rPr>
              <w:t>kishuara</w:t>
            </w:r>
            <w:proofErr w:type="spellEnd"/>
            <w:r w:rsidRPr="00C85B00">
              <w:rPr>
                <w:rFonts w:ascii="Arial" w:eastAsia="Times New Roman" w:hAnsi="Arial" w:cs="Arial"/>
                <w:color w:val="000000"/>
                <w:sz w:val="18"/>
                <w:szCs w:val="18"/>
                <w:lang w:val="es-PE" w:eastAsia="es-PE"/>
              </w:rPr>
              <w:t>- Andahuaylas</w:t>
            </w:r>
          </w:p>
        </w:tc>
        <w:tc>
          <w:tcPr>
            <w:tcW w:w="96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53.2</w:t>
            </w:r>
          </w:p>
        </w:tc>
        <w:tc>
          <w:tcPr>
            <w:tcW w:w="94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1.15</w:t>
            </w:r>
          </w:p>
        </w:tc>
        <w:tc>
          <w:tcPr>
            <w:tcW w:w="1091"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Diaria</w:t>
            </w:r>
          </w:p>
        </w:tc>
      </w:tr>
      <w:tr w:rsidR="00C85B00" w:rsidRPr="00C85B00" w:rsidTr="00EA4352">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 xml:space="preserve">Andahuaylas - </w:t>
            </w:r>
            <w:proofErr w:type="spellStart"/>
            <w:r w:rsidRPr="00C85B00">
              <w:rPr>
                <w:rFonts w:ascii="Arial" w:eastAsia="Times New Roman" w:hAnsi="Arial" w:cs="Arial"/>
                <w:color w:val="000000"/>
                <w:sz w:val="18"/>
                <w:szCs w:val="18"/>
                <w:lang w:val="es-PE" w:eastAsia="es-PE"/>
              </w:rPr>
              <w:t>Uripa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79.8</w:t>
            </w:r>
          </w:p>
        </w:tc>
        <w:tc>
          <w:tcPr>
            <w:tcW w:w="940"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1.00</w:t>
            </w:r>
          </w:p>
        </w:tc>
        <w:tc>
          <w:tcPr>
            <w:tcW w:w="1091" w:type="dxa"/>
            <w:tcBorders>
              <w:top w:val="nil"/>
              <w:left w:val="nil"/>
              <w:bottom w:val="single" w:sz="4" w:space="0" w:color="auto"/>
              <w:right w:val="single" w:sz="4" w:space="0" w:color="auto"/>
            </w:tcBorders>
            <w:shd w:val="clear" w:color="auto" w:fill="auto"/>
            <w:noWrap/>
            <w:vAlign w:val="center"/>
            <w:hideMark/>
          </w:tcPr>
          <w:p w:rsidR="00C85B00" w:rsidRPr="00C85B00" w:rsidRDefault="00C85B00" w:rsidP="00E21430">
            <w:pPr>
              <w:spacing w:after="0" w:line="240" w:lineRule="auto"/>
              <w:jc w:val="center"/>
              <w:rPr>
                <w:rFonts w:ascii="Arial" w:eastAsia="Times New Roman" w:hAnsi="Arial" w:cs="Arial"/>
                <w:color w:val="000000"/>
                <w:sz w:val="18"/>
                <w:szCs w:val="18"/>
                <w:lang w:val="es-PE" w:eastAsia="es-PE"/>
              </w:rPr>
            </w:pPr>
            <w:r w:rsidRPr="00C85B00">
              <w:rPr>
                <w:rFonts w:ascii="Arial" w:eastAsia="Times New Roman" w:hAnsi="Arial" w:cs="Arial"/>
                <w:color w:val="000000"/>
                <w:sz w:val="18"/>
                <w:szCs w:val="18"/>
                <w:lang w:val="es-PE" w:eastAsia="es-PE"/>
              </w:rPr>
              <w:t>Diaria</w:t>
            </w:r>
          </w:p>
        </w:tc>
      </w:tr>
      <w:tr w:rsidR="00C85B00" w:rsidRPr="00C85B00" w:rsidTr="005E74B7">
        <w:trPr>
          <w:trHeight w:val="300"/>
        </w:trPr>
        <w:tc>
          <w:tcPr>
            <w:tcW w:w="242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85B00" w:rsidRPr="00482868" w:rsidRDefault="00C85B00" w:rsidP="00E21430">
            <w:pPr>
              <w:spacing w:after="0" w:line="240" w:lineRule="auto"/>
              <w:jc w:val="center"/>
              <w:rPr>
                <w:rFonts w:ascii="Arial" w:eastAsia="Times New Roman" w:hAnsi="Arial" w:cs="Arial"/>
                <w:b/>
                <w:color w:val="000000"/>
                <w:sz w:val="18"/>
                <w:szCs w:val="18"/>
                <w:lang w:val="es-PE" w:eastAsia="es-PE"/>
              </w:rPr>
            </w:pPr>
            <w:r w:rsidRPr="00482868">
              <w:rPr>
                <w:rFonts w:ascii="Arial" w:eastAsia="Times New Roman" w:hAnsi="Arial" w:cs="Arial"/>
                <w:b/>
                <w:color w:val="000000"/>
                <w:sz w:val="18"/>
                <w:szCs w:val="18"/>
                <w:lang w:val="es-PE" w:eastAsia="es-PE"/>
              </w:rPr>
              <w:t>Total</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C85B00" w:rsidRPr="00482868" w:rsidRDefault="00C85B00" w:rsidP="00E21430">
            <w:pPr>
              <w:spacing w:after="0" w:line="240" w:lineRule="auto"/>
              <w:jc w:val="center"/>
              <w:rPr>
                <w:rFonts w:ascii="Arial" w:eastAsia="Times New Roman" w:hAnsi="Arial" w:cs="Arial"/>
                <w:b/>
                <w:color w:val="000000"/>
                <w:sz w:val="18"/>
                <w:szCs w:val="18"/>
                <w:lang w:val="es-PE" w:eastAsia="es-PE"/>
              </w:rPr>
            </w:pP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C85B00" w:rsidRPr="00482868" w:rsidRDefault="00C85B00" w:rsidP="00E21430">
            <w:pPr>
              <w:spacing w:after="0" w:line="240" w:lineRule="auto"/>
              <w:jc w:val="center"/>
              <w:rPr>
                <w:rFonts w:ascii="Arial" w:eastAsia="Times New Roman" w:hAnsi="Arial" w:cs="Arial"/>
                <w:b/>
                <w:color w:val="000000"/>
                <w:sz w:val="18"/>
                <w:szCs w:val="18"/>
                <w:lang w:val="es-PE" w:eastAsia="es-PE"/>
              </w:rPr>
            </w:pPr>
            <w:r w:rsidRPr="00482868">
              <w:rPr>
                <w:rFonts w:ascii="Arial" w:eastAsia="Times New Roman" w:hAnsi="Arial" w:cs="Arial"/>
                <w:b/>
                <w:color w:val="000000"/>
                <w:sz w:val="18"/>
                <w:szCs w:val="18"/>
                <w:lang w:val="es-PE" w:eastAsia="es-PE"/>
              </w:rPr>
              <w:t>221.62</w:t>
            </w:r>
          </w:p>
        </w:tc>
        <w:tc>
          <w:tcPr>
            <w:tcW w:w="940" w:type="dxa"/>
            <w:tcBorders>
              <w:top w:val="nil"/>
              <w:left w:val="nil"/>
              <w:bottom w:val="single" w:sz="4" w:space="0" w:color="auto"/>
              <w:right w:val="single" w:sz="4" w:space="0" w:color="auto"/>
            </w:tcBorders>
            <w:shd w:val="clear" w:color="auto" w:fill="FBD4B4" w:themeFill="accent6" w:themeFillTint="66"/>
            <w:noWrap/>
            <w:vAlign w:val="center"/>
            <w:hideMark/>
          </w:tcPr>
          <w:p w:rsidR="00C85B00" w:rsidRPr="00482868" w:rsidRDefault="00C85B00" w:rsidP="00E21430">
            <w:pPr>
              <w:spacing w:after="0" w:line="240" w:lineRule="auto"/>
              <w:jc w:val="center"/>
              <w:rPr>
                <w:rFonts w:ascii="Arial" w:eastAsia="Times New Roman" w:hAnsi="Arial" w:cs="Arial"/>
                <w:b/>
                <w:color w:val="000000"/>
                <w:sz w:val="18"/>
                <w:szCs w:val="18"/>
                <w:lang w:val="es-PE" w:eastAsia="es-PE"/>
              </w:rPr>
            </w:pPr>
          </w:p>
        </w:tc>
        <w:tc>
          <w:tcPr>
            <w:tcW w:w="1091" w:type="dxa"/>
            <w:tcBorders>
              <w:top w:val="nil"/>
              <w:left w:val="nil"/>
              <w:bottom w:val="single" w:sz="4" w:space="0" w:color="auto"/>
              <w:right w:val="single" w:sz="4" w:space="0" w:color="auto"/>
            </w:tcBorders>
            <w:shd w:val="clear" w:color="auto" w:fill="FBD4B4" w:themeFill="accent6" w:themeFillTint="66"/>
            <w:noWrap/>
            <w:vAlign w:val="center"/>
            <w:hideMark/>
          </w:tcPr>
          <w:p w:rsidR="00C85B00" w:rsidRPr="00482868" w:rsidRDefault="00C85B00" w:rsidP="00E21430">
            <w:pPr>
              <w:spacing w:after="0" w:line="240" w:lineRule="auto"/>
              <w:jc w:val="center"/>
              <w:rPr>
                <w:rFonts w:ascii="Arial" w:eastAsia="Times New Roman" w:hAnsi="Arial" w:cs="Arial"/>
                <w:b/>
                <w:color w:val="000000"/>
                <w:sz w:val="18"/>
                <w:szCs w:val="18"/>
                <w:lang w:val="es-PE" w:eastAsia="es-PE"/>
              </w:rPr>
            </w:pPr>
          </w:p>
        </w:tc>
      </w:tr>
    </w:tbl>
    <w:p w:rsidR="005E74B7" w:rsidRPr="00E21430" w:rsidRDefault="00C85B00" w:rsidP="00E21430">
      <w:pPr>
        <w:spacing w:after="0"/>
        <w:ind w:left="1701" w:hanging="709"/>
        <w:jc w:val="both"/>
        <w:rPr>
          <w:rFonts w:eastAsia="Calibri" w:cs="Arial"/>
        </w:rPr>
      </w:pPr>
      <w:r>
        <w:rPr>
          <w:rFonts w:eastAsia="Calibri" w:cs="Arial"/>
          <w:b/>
        </w:rPr>
        <w:t xml:space="preserve">                   </w:t>
      </w:r>
      <w:r w:rsidR="00E21430">
        <w:rPr>
          <w:rFonts w:eastAsia="Calibri" w:cs="Arial"/>
        </w:rPr>
        <w:t>Fuente: Elaboración propia</w:t>
      </w:r>
      <w:r w:rsidR="005E74B7">
        <w:rPr>
          <w:rFonts w:eastAsia="Calibri" w:cs="Arial"/>
        </w:rPr>
        <w:t>, 2018</w:t>
      </w:r>
      <w:r w:rsidR="00BE0D89">
        <w:rPr>
          <w:rFonts w:eastAsia="Calibri" w:cs="Arial"/>
        </w:rPr>
        <w:t>.</w:t>
      </w:r>
    </w:p>
    <w:p w:rsidR="00C85B00" w:rsidRPr="00F90D41" w:rsidRDefault="00C85B00" w:rsidP="00C85B00">
      <w:pPr>
        <w:spacing w:before="120" w:after="120"/>
        <w:ind w:left="1701" w:hanging="709"/>
        <w:jc w:val="both"/>
        <w:rPr>
          <w:rFonts w:eastAsia="Calibri" w:cs="Arial"/>
          <w:b/>
        </w:rPr>
      </w:pPr>
      <w:r w:rsidRPr="00F90D41">
        <w:rPr>
          <w:rFonts w:eastAsia="Calibri" w:cs="Arial"/>
          <w:b/>
        </w:rPr>
        <w:t xml:space="preserve">2.1.3.   FISIOGRAFÍA Y CLIMATOLOGÍA </w:t>
      </w:r>
    </w:p>
    <w:p w:rsidR="00E52027" w:rsidRPr="00F90D41" w:rsidRDefault="00E52027" w:rsidP="00E52027">
      <w:pPr>
        <w:pStyle w:val="Prrafodelista"/>
        <w:spacing w:before="120" w:after="120"/>
        <w:ind w:left="1701"/>
        <w:contextualSpacing w:val="0"/>
        <w:jc w:val="both"/>
        <w:rPr>
          <w:rFonts w:asciiTheme="minorHAnsi" w:hAnsiTheme="minorHAnsi" w:cs="Arial"/>
          <w:b/>
          <w:lang w:val="es-ES"/>
        </w:rPr>
      </w:pPr>
      <w:r w:rsidRPr="00F90D41">
        <w:rPr>
          <w:rFonts w:asciiTheme="minorHAnsi" w:hAnsiTheme="minorHAnsi" w:cs="Arial"/>
          <w:b/>
          <w:lang w:val="es-ES"/>
        </w:rPr>
        <w:t>Fisiografía de</w:t>
      </w:r>
      <w:r>
        <w:rPr>
          <w:rFonts w:asciiTheme="minorHAnsi" w:hAnsiTheme="minorHAnsi" w:cs="Arial"/>
          <w:b/>
          <w:lang w:val="es-ES"/>
        </w:rPr>
        <w:t>l</w:t>
      </w:r>
      <w:r w:rsidRPr="00F90D41">
        <w:rPr>
          <w:rFonts w:asciiTheme="minorHAnsi" w:hAnsiTheme="minorHAnsi" w:cs="Arial"/>
          <w:b/>
          <w:lang w:val="es-ES"/>
        </w:rPr>
        <w:t xml:space="preserve"> </w:t>
      </w:r>
      <w:r>
        <w:rPr>
          <w:rFonts w:asciiTheme="minorHAnsi" w:hAnsiTheme="minorHAnsi" w:cs="Arial"/>
          <w:b/>
          <w:lang w:val="es-ES"/>
        </w:rPr>
        <w:t xml:space="preserve">centro poblado de </w:t>
      </w:r>
      <w:r>
        <w:rPr>
          <w:rFonts w:asciiTheme="minorHAnsi" w:hAnsiTheme="minorHAnsi" w:cs="Arial"/>
          <w:b/>
          <w:noProof/>
        </w:rPr>
        <w:t>Uripa</w:t>
      </w:r>
    </w:p>
    <w:p w:rsidR="00E52027" w:rsidRPr="00F90D41" w:rsidRDefault="00E52027" w:rsidP="00E52027">
      <w:pPr>
        <w:spacing w:before="120" w:after="120"/>
        <w:ind w:left="1701"/>
        <w:jc w:val="both"/>
        <w:rPr>
          <w:rFonts w:eastAsia="Calibri" w:cs="Arial"/>
          <w:iCs/>
          <w:lang w:eastAsia="en-US"/>
        </w:rPr>
      </w:pPr>
      <w:r w:rsidRPr="00F90D41">
        <w:rPr>
          <w:rFonts w:eastAsia="Calibri" w:cs="Arial"/>
          <w:iCs/>
          <w:lang w:eastAsia="en-US"/>
        </w:rPr>
        <w:t xml:space="preserve">Presenta montañas erosionadas con laderas </w:t>
      </w:r>
      <w:r>
        <w:rPr>
          <w:rFonts w:eastAsia="Calibri" w:cs="Arial"/>
          <w:iCs/>
          <w:lang w:eastAsia="en-US"/>
        </w:rPr>
        <w:t xml:space="preserve">característico de una zona </w:t>
      </w:r>
      <w:proofErr w:type="gramStart"/>
      <w:r>
        <w:rPr>
          <w:rFonts w:eastAsia="Calibri" w:cs="Arial"/>
          <w:iCs/>
          <w:lang w:eastAsia="en-US"/>
        </w:rPr>
        <w:t>alto</w:t>
      </w:r>
      <w:proofErr w:type="gramEnd"/>
      <w:r>
        <w:rPr>
          <w:rFonts w:eastAsia="Calibri" w:cs="Arial"/>
          <w:iCs/>
          <w:lang w:eastAsia="en-US"/>
        </w:rPr>
        <w:t xml:space="preserve"> andina</w:t>
      </w:r>
      <w:r w:rsidRPr="00F90D41">
        <w:rPr>
          <w:rFonts w:eastAsia="Calibri" w:cs="Arial"/>
          <w:iCs/>
          <w:lang w:eastAsia="en-US"/>
        </w:rPr>
        <w:t xml:space="preserve">. </w:t>
      </w:r>
    </w:p>
    <w:p w:rsidR="005E74B7" w:rsidRPr="00E21430" w:rsidRDefault="00E52027" w:rsidP="00E21430">
      <w:pPr>
        <w:spacing w:before="120" w:after="120"/>
        <w:ind w:left="1701"/>
        <w:jc w:val="both"/>
        <w:rPr>
          <w:rFonts w:eastAsia="Calibri" w:cs="Arial"/>
          <w:iCs/>
          <w:lang w:eastAsia="en-US"/>
        </w:rPr>
      </w:pPr>
      <w:r w:rsidRPr="00F90D41">
        <w:rPr>
          <w:rFonts w:eastAsia="Calibri" w:cs="Arial"/>
          <w:iCs/>
          <w:lang w:eastAsia="en-US"/>
        </w:rPr>
        <w:t>Los suelos son de textura fina y de estructura granular de conformación apta para la producción agrícola. Es una zona que</w:t>
      </w:r>
      <w:r>
        <w:rPr>
          <w:rFonts w:eastAsia="Calibri" w:cs="Arial"/>
          <w:iCs/>
          <w:lang w:eastAsia="en-US"/>
        </w:rPr>
        <w:t xml:space="preserve"> cuyas </w:t>
      </w:r>
      <w:r w:rsidRPr="00F90D41">
        <w:rPr>
          <w:rFonts w:eastAsia="Calibri" w:cs="Arial"/>
          <w:iCs/>
          <w:lang w:eastAsia="en-US"/>
        </w:rPr>
        <w:t xml:space="preserve">tierras </w:t>
      </w:r>
      <w:r>
        <w:rPr>
          <w:rFonts w:eastAsia="Calibri" w:cs="Arial"/>
          <w:iCs/>
          <w:lang w:eastAsia="en-US"/>
        </w:rPr>
        <w:t xml:space="preserve">son de </w:t>
      </w:r>
      <w:r w:rsidRPr="00F90D41">
        <w:rPr>
          <w:rFonts w:eastAsia="Calibri" w:cs="Arial"/>
          <w:iCs/>
          <w:lang w:eastAsia="en-US"/>
        </w:rPr>
        <w:t>uso agrícola con textura variada d</w:t>
      </w:r>
      <w:r>
        <w:rPr>
          <w:rFonts w:eastAsia="Calibri" w:cs="Arial"/>
          <w:iCs/>
          <w:lang w:eastAsia="en-US"/>
        </w:rPr>
        <w:t>e franco arenoso</w:t>
      </w:r>
      <w:r w:rsidRPr="00F90D41">
        <w:rPr>
          <w:rFonts w:eastAsia="Calibri" w:cs="Arial"/>
          <w:iCs/>
          <w:lang w:eastAsia="en-US"/>
        </w:rPr>
        <w:t xml:space="preserve"> y bosques poco densos con pastos naturales </w:t>
      </w:r>
      <w:r>
        <w:rPr>
          <w:rFonts w:eastAsia="Calibri" w:cs="Arial"/>
          <w:iCs/>
          <w:lang w:eastAsia="en-US"/>
        </w:rPr>
        <w:t xml:space="preserve">poco </w:t>
      </w:r>
      <w:r w:rsidRPr="00F90D41">
        <w:rPr>
          <w:rFonts w:eastAsia="Calibri" w:cs="Arial"/>
          <w:iCs/>
          <w:lang w:eastAsia="en-US"/>
        </w:rPr>
        <w:t>abundantes</w:t>
      </w:r>
      <w:r>
        <w:rPr>
          <w:rFonts w:eastAsia="Calibri" w:cs="Arial"/>
          <w:iCs/>
          <w:lang w:eastAsia="en-US"/>
        </w:rPr>
        <w:t>.</w:t>
      </w:r>
    </w:p>
    <w:p w:rsidR="00E52027" w:rsidRPr="00F90D41" w:rsidRDefault="00E52027" w:rsidP="00E52027">
      <w:pPr>
        <w:autoSpaceDE w:val="0"/>
        <w:autoSpaceDN w:val="0"/>
        <w:adjustRightInd w:val="0"/>
        <w:spacing w:before="120" w:after="120"/>
        <w:ind w:left="1701"/>
        <w:jc w:val="both"/>
        <w:rPr>
          <w:rFonts w:cs="Arial"/>
          <w:b/>
        </w:rPr>
      </w:pPr>
      <w:r w:rsidRPr="00F90D41">
        <w:rPr>
          <w:rFonts w:cs="Arial"/>
          <w:b/>
        </w:rPr>
        <w:t>Clima</w:t>
      </w:r>
    </w:p>
    <w:p w:rsidR="00E52027" w:rsidRDefault="00E52027" w:rsidP="00E52027">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Presenta un clima templado - húmedo,</w:t>
      </w:r>
      <w:r>
        <w:rPr>
          <w:rFonts w:eastAsia="Calibri" w:cs="Arial"/>
          <w:iCs/>
          <w:color w:val="000000"/>
          <w:lang w:eastAsia="en-US"/>
        </w:rPr>
        <w:t xml:space="preserve">  característico</w:t>
      </w:r>
      <w:r w:rsidRPr="00F90D41">
        <w:rPr>
          <w:rFonts w:eastAsia="Calibri" w:cs="Arial"/>
          <w:iCs/>
          <w:color w:val="000000"/>
          <w:lang w:eastAsia="en-US"/>
        </w:rPr>
        <w:t xml:space="preserve"> de la zona</w:t>
      </w:r>
      <w:r>
        <w:rPr>
          <w:rFonts w:eastAsia="Calibri" w:cs="Arial"/>
          <w:iCs/>
          <w:color w:val="000000"/>
          <w:lang w:eastAsia="en-US"/>
        </w:rPr>
        <w:t xml:space="preserve"> perteneciente al piso ecológico quechua (2500 a 4500 </w:t>
      </w:r>
      <w:proofErr w:type="spellStart"/>
      <w:r>
        <w:rPr>
          <w:rFonts w:eastAsia="Calibri" w:cs="Arial"/>
          <w:iCs/>
          <w:color w:val="000000"/>
          <w:lang w:eastAsia="en-US"/>
        </w:rPr>
        <w:t>m.s.n.m</w:t>
      </w:r>
      <w:proofErr w:type="spellEnd"/>
      <w:r>
        <w:rPr>
          <w:rFonts w:eastAsia="Calibri" w:cs="Arial"/>
          <w:iCs/>
          <w:color w:val="000000"/>
          <w:lang w:eastAsia="en-US"/>
        </w:rPr>
        <w:t xml:space="preserve">) por lo tanto también  tiene climas correspondientes </w:t>
      </w:r>
      <w:r w:rsidRPr="00F90D41">
        <w:rPr>
          <w:rFonts w:eastAsia="Calibri" w:cs="Arial"/>
          <w:iCs/>
          <w:color w:val="000000"/>
          <w:lang w:eastAsia="en-US"/>
        </w:rPr>
        <w:t xml:space="preserve"> </w:t>
      </w:r>
      <w:r>
        <w:rPr>
          <w:rFonts w:eastAsia="Calibri" w:cs="Arial"/>
          <w:iCs/>
          <w:color w:val="000000"/>
          <w:lang w:eastAsia="en-US"/>
        </w:rPr>
        <w:t xml:space="preserve">a los pisos </w:t>
      </w:r>
      <w:proofErr w:type="spellStart"/>
      <w:r>
        <w:rPr>
          <w:rFonts w:eastAsia="Calibri" w:cs="Arial"/>
          <w:iCs/>
          <w:color w:val="000000"/>
          <w:lang w:eastAsia="en-US"/>
        </w:rPr>
        <w:t>suni</w:t>
      </w:r>
      <w:proofErr w:type="spellEnd"/>
      <w:r>
        <w:rPr>
          <w:rFonts w:eastAsia="Calibri" w:cs="Arial"/>
          <w:iCs/>
          <w:color w:val="000000"/>
          <w:lang w:eastAsia="en-US"/>
        </w:rPr>
        <w:t xml:space="preserve"> y puna,  otro factor que incide en el clima es la temporada de lluvia, la misma que regula y condiciona el calendario </w:t>
      </w:r>
      <w:r>
        <w:rPr>
          <w:rFonts w:eastAsia="Calibri" w:cs="Arial"/>
          <w:iCs/>
          <w:color w:val="000000"/>
          <w:lang w:eastAsia="en-US"/>
        </w:rPr>
        <w:lastRenderedPageBreak/>
        <w:t>agrícola   Temporada de lluvias (meses Noviembre – Abril), temporada seca (Abril –Noviembre).</w:t>
      </w:r>
    </w:p>
    <w:p w:rsidR="00E52027" w:rsidRPr="00F90D41" w:rsidRDefault="00E52027" w:rsidP="00E52027">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E52027" w:rsidRDefault="00E52027" w:rsidP="00E52027">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La temperatura es </w:t>
      </w:r>
      <w:r w:rsidRPr="00123278">
        <w:rPr>
          <w:rFonts w:eastAsia="Calibri" w:cs="Arial"/>
          <w:iCs/>
          <w:color w:val="000000"/>
          <w:lang w:eastAsia="en-US"/>
        </w:rPr>
        <w:t xml:space="preserve">variada por su diversa conformación geográfica, </w:t>
      </w:r>
      <w:r>
        <w:rPr>
          <w:rFonts w:eastAsia="Calibri" w:cs="Arial"/>
          <w:iCs/>
          <w:color w:val="000000"/>
          <w:lang w:eastAsia="en-US"/>
        </w:rPr>
        <w:t>promedia en  11 ° C.</w:t>
      </w:r>
    </w:p>
    <w:p w:rsidR="00E52027" w:rsidRPr="00F90D41" w:rsidRDefault="00E52027" w:rsidP="00E52027">
      <w:pPr>
        <w:autoSpaceDE w:val="0"/>
        <w:autoSpaceDN w:val="0"/>
        <w:adjustRightInd w:val="0"/>
        <w:spacing w:before="120" w:after="120"/>
        <w:ind w:left="1701"/>
        <w:jc w:val="both"/>
        <w:rPr>
          <w:rFonts w:cs="Arial"/>
          <w:b/>
          <w:bCs/>
          <w:iCs/>
          <w:lang w:val="es-ES"/>
        </w:rPr>
      </w:pPr>
      <w:r w:rsidRPr="00F90D41">
        <w:rPr>
          <w:rFonts w:cs="Arial"/>
          <w:b/>
          <w:bCs/>
          <w:iCs/>
          <w:lang w:val="es-ES"/>
        </w:rPr>
        <w:t>Precipitación</w:t>
      </w:r>
    </w:p>
    <w:p w:rsidR="00E52027" w:rsidRDefault="00E52027" w:rsidP="00E52027">
      <w:pPr>
        <w:autoSpaceDE w:val="0"/>
        <w:autoSpaceDN w:val="0"/>
        <w:adjustRightInd w:val="0"/>
        <w:spacing w:before="120" w:after="120"/>
        <w:ind w:left="1701"/>
        <w:jc w:val="both"/>
        <w:rPr>
          <w:rFonts w:eastAsia="Calibri" w:cs="Arial"/>
          <w:iCs/>
          <w:lang w:eastAsia="en-US"/>
        </w:rPr>
      </w:pPr>
      <w:r>
        <w:rPr>
          <w:rFonts w:eastAsia="Calibri" w:cs="Arial"/>
          <w:iCs/>
          <w:lang w:eastAsia="en-US"/>
        </w:rPr>
        <w:t xml:space="preserve">EL Promedio de precipitación </w:t>
      </w:r>
      <w:r w:rsidRPr="00A75F39">
        <w:rPr>
          <w:rFonts w:eastAsia="Calibri" w:cs="Arial"/>
          <w:iCs/>
          <w:lang w:eastAsia="en-US"/>
        </w:rPr>
        <w:t>pluvial</w:t>
      </w:r>
      <w:r>
        <w:rPr>
          <w:rFonts w:eastAsia="Calibri" w:cs="Arial"/>
          <w:iCs/>
          <w:lang w:eastAsia="en-US"/>
        </w:rPr>
        <w:t xml:space="preserve"> para la zona quechua es de 765.8 mm anuales y para la zona alta es de 913.7 </w:t>
      </w:r>
      <w:proofErr w:type="spellStart"/>
      <w:r>
        <w:rPr>
          <w:rFonts w:eastAsia="Calibri" w:cs="Arial"/>
          <w:iCs/>
          <w:lang w:eastAsia="en-US"/>
        </w:rPr>
        <w:t>mm.</w:t>
      </w:r>
      <w:proofErr w:type="spellEnd"/>
    </w:p>
    <w:p w:rsidR="00C85B00" w:rsidRPr="00F90D41" w:rsidRDefault="00C85B00" w:rsidP="00C85B00">
      <w:pPr>
        <w:widowControl w:val="0"/>
        <w:spacing w:before="120" w:after="120"/>
        <w:ind w:left="1701" w:hanging="708"/>
        <w:jc w:val="both"/>
        <w:rPr>
          <w:rFonts w:eastAsia="Calibri" w:cs="Arial"/>
          <w:b/>
        </w:rPr>
      </w:pPr>
      <w:r w:rsidRPr="00F90D41">
        <w:rPr>
          <w:rFonts w:eastAsia="Calibri" w:cs="Arial"/>
          <w:b/>
        </w:rPr>
        <w:t>2.1.4.   RECURSOS HÍDRICOS Y NATURALES</w:t>
      </w:r>
    </w:p>
    <w:p w:rsidR="00C85B00" w:rsidRPr="00F90D41" w:rsidRDefault="00C85B00" w:rsidP="00C85B00">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C85B00" w:rsidRPr="006F6921" w:rsidRDefault="00C85B00" w:rsidP="00C85B00">
      <w:pPr>
        <w:autoSpaceDE w:val="0"/>
        <w:autoSpaceDN w:val="0"/>
        <w:adjustRightInd w:val="0"/>
        <w:spacing w:before="120" w:after="120"/>
        <w:ind w:left="1701"/>
        <w:jc w:val="both"/>
        <w:rPr>
          <w:rFonts w:eastAsia="Calibri" w:cs="Arial"/>
          <w:iCs/>
          <w:color w:val="000000"/>
          <w:lang w:eastAsia="en-US"/>
        </w:rPr>
      </w:pPr>
      <w:r w:rsidRPr="006F6921">
        <w:rPr>
          <w:rFonts w:eastAsia="Calibri" w:cs="Arial"/>
          <w:iCs/>
          <w:color w:val="000000"/>
          <w:lang w:eastAsia="en-US"/>
        </w:rPr>
        <w:t xml:space="preserve">En la parte alta del centro poblado </w:t>
      </w:r>
      <w:r w:rsidR="00E52027">
        <w:rPr>
          <w:rFonts w:eastAsia="Calibri" w:cs="Arial"/>
          <w:iCs/>
          <w:color w:val="000000"/>
          <w:lang w:eastAsia="en-US"/>
        </w:rPr>
        <w:t>se encuentra la laguna de Ayavic</w:t>
      </w:r>
      <w:r w:rsidRPr="006F6921">
        <w:rPr>
          <w:rFonts w:eastAsia="Calibri" w:cs="Arial"/>
          <w:iCs/>
          <w:color w:val="000000"/>
          <w:lang w:eastAsia="en-US"/>
        </w:rPr>
        <w:t xml:space="preserve"> presentando un paisaje natural </w:t>
      </w:r>
      <w:r>
        <w:rPr>
          <w:rFonts w:eastAsia="Calibri" w:cs="Arial"/>
          <w:iCs/>
          <w:color w:val="000000"/>
          <w:lang w:eastAsia="en-US"/>
        </w:rPr>
        <w:t>a la vista de quienes llegan al</w:t>
      </w:r>
      <w:r w:rsidRPr="006F6921">
        <w:rPr>
          <w:rFonts w:eastAsia="Calibri" w:cs="Arial"/>
          <w:iCs/>
          <w:color w:val="000000"/>
          <w:lang w:eastAsia="en-US"/>
        </w:rPr>
        <w:t xml:space="preserve"> lugar. </w:t>
      </w:r>
    </w:p>
    <w:p w:rsidR="005E74B7" w:rsidRPr="006F6921" w:rsidRDefault="00C85B00" w:rsidP="005E74B7">
      <w:pPr>
        <w:autoSpaceDE w:val="0"/>
        <w:autoSpaceDN w:val="0"/>
        <w:adjustRightInd w:val="0"/>
        <w:spacing w:before="120" w:after="120"/>
        <w:ind w:left="1701"/>
        <w:jc w:val="both"/>
        <w:rPr>
          <w:rFonts w:eastAsia="Calibri" w:cs="Arial"/>
          <w:iCs/>
          <w:color w:val="000000"/>
          <w:lang w:eastAsia="en-US"/>
        </w:rPr>
      </w:pPr>
      <w:r w:rsidRPr="006F6921">
        <w:rPr>
          <w:rFonts w:eastAsia="Calibri" w:cs="Arial"/>
          <w:iCs/>
          <w:color w:val="000000"/>
          <w:lang w:eastAsia="en-US"/>
        </w:rPr>
        <w:t>En la actu</w:t>
      </w:r>
      <w:r w:rsidR="00E52027">
        <w:rPr>
          <w:rFonts w:eastAsia="Calibri" w:cs="Arial"/>
          <w:iCs/>
          <w:color w:val="000000"/>
          <w:lang w:eastAsia="en-US"/>
        </w:rPr>
        <w:t xml:space="preserve">alidad el sistema de agua potable es </w:t>
      </w:r>
      <w:r w:rsidR="005E74B7">
        <w:rPr>
          <w:rFonts w:eastAsia="Calibri" w:cs="Arial"/>
          <w:iCs/>
          <w:color w:val="000000"/>
          <w:lang w:eastAsia="en-US"/>
        </w:rPr>
        <w:t>atendido</w:t>
      </w:r>
      <w:r w:rsidR="00E52027">
        <w:rPr>
          <w:rFonts w:eastAsia="Calibri" w:cs="Arial"/>
          <w:iCs/>
          <w:color w:val="000000"/>
          <w:lang w:eastAsia="en-US"/>
        </w:rPr>
        <w:t xml:space="preserve"> por una empresa prestadora de servicio quien es el encargado de la potabilizacion</w:t>
      </w:r>
      <w:r>
        <w:rPr>
          <w:rFonts w:eastAsia="Calibri" w:cs="Arial"/>
          <w:iCs/>
          <w:color w:val="000000"/>
          <w:lang w:eastAsia="en-US"/>
        </w:rPr>
        <w:t xml:space="preserve">. </w:t>
      </w:r>
    </w:p>
    <w:p w:rsidR="00C85B00" w:rsidRPr="00F90D41" w:rsidRDefault="00C85B00" w:rsidP="00C85B00">
      <w:pPr>
        <w:spacing w:before="120" w:after="120"/>
        <w:ind w:left="709" w:hanging="142"/>
        <w:jc w:val="both"/>
        <w:rPr>
          <w:rFonts w:cs="Arial"/>
          <w:b/>
          <w:i/>
          <w:snapToGrid w:val="0"/>
        </w:rPr>
      </w:pPr>
      <w:r w:rsidRPr="00F90D41">
        <w:rPr>
          <w:rFonts w:cs="Arial"/>
          <w:b/>
          <w:snapToGrid w:val="0"/>
        </w:rPr>
        <w:t>2.2. CARACTERISTICAS SOCIO ECONOMICAS DE LA ZONA</w:t>
      </w:r>
    </w:p>
    <w:p w:rsidR="00C85B00" w:rsidRPr="00F90D41" w:rsidRDefault="00C85B00" w:rsidP="00C85B00">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5E74B7" w:rsidRPr="00E21430" w:rsidRDefault="00C85B00" w:rsidP="00E21430">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 de </w:t>
      </w:r>
      <w:r w:rsidRPr="00C845B3">
        <w:rPr>
          <w:rFonts w:eastAsia="Calibri" w:cs="Arial"/>
          <w:iCs/>
          <w:noProof/>
          <w:color w:val="000000"/>
          <w:lang w:eastAsia="en-US"/>
        </w:rPr>
        <w:t>Uripa</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2984</w:t>
      </w:r>
      <w:r w:rsidRPr="00F90D41">
        <w:rPr>
          <w:rFonts w:eastAsia="Calibri" w:cs="Arial"/>
          <w:iCs/>
          <w:color w:val="000000"/>
          <w:lang w:eastAsia="en-US"/>
        </w:rPr>
        <w:t xml:space="preserve"> habitantes, para el 2007 est</w:t>
      </w:r>
      <w:r w:rsidR="007327C9">
        <w:rPr>
          <w:rFonts w:eastAsia="Calibri" w:cs="Arial"/>
          <w:iCs/>
          <w:color w:val="000000"/>
          <w:lang w:eastAsia="en-US"/>
        </w:rPr>
        <w:t>a población se  incrementó</w:t>
      </w:r>
      <w:r>
        <w:rPr>
          <w:rFonts w:eastAsia="Calibri" w:cs="Arial"/>
          <w:iCs/>
          <w:color w:val="000000"/>
          <w:lang w:eastAsia="en-US"/>
        </w:rPr>
        <w:t xml:space="preserve"> a </w:t>
      </w:r>
      <w:r w:rsidRPr="00C845B3">
        <w:rPr>
          <w:rFonts w:eastAsia="Calibri" w:cs="Arial"/>
          <w:iCs/>
          <w:noProof/>
          <w:color w:val="000000"/>
          <w:lang w:eastAsia="en-US"/>
        </w:rPr>
        <w:t>5587</w:t>
      </w:r>
      <w:r w:rsidRPr="00F90D41">
        <w:rPr>
          <w:rFonts w:eastAsia="Calibri" w:cs="Arial"/>
          <w:iCs/>
          <w:color w:val="000000"/>
          <w:lang w:eastAsia="en-US"/>
        </w:rPr>
        <w:t xml:space="preserve">  habitantes, lo que implica que la tasa de crecimie</w:t>
      </w:r>
      <w:r w:rsidR="007327C9">
        <w:rPr>
          <w:rFonts w:eastAsia="Calibri" w:cs="Arial"/>
          <w:iCs/>
          <w:color w:val="000000"/>
          <w:lang w:eastAsia="en-US"/>
        </w:rPr>
        <w:t>nto de la población del centro  poblado</w:t>
      </w:r>
      <w:r w:rsidRPr="00F90D41">
        <w:rPr>
          <w:rFonts w:eastAsia="Calibri" w:cs="Arial"/>
          <w:iCs/>
          <w:color w:val="000000"/>
          <w:lang w:eastAsia="en-US"/>
        </w:rPr>
        <w:t xml:space="preserve"> entre l</w:t>
      </w:r>
      <w:r w:rsidR="007327C9">
        <w:rPr>
          <w:rFonts w:eastAsia="Calibri" w:cs="Arial"/>
          <w:iCs/>
          <w:color w:val="000000"/>
          <w:lang w:eastAsia="en-US"/>
        </w:rPr>
        <w:t>os años 1993 y 2007 sea positiva</w:t>
      </w:r>
      <w:r w:rsidRPr="00F90D41">
        <w:rPr>
          <w:rFonts w:eastAsia="Calibri" w:cs="Arial"/>
          <w:iCs/>
          <w:color w:val="000000"/>
          <w:lang w:eastAsia="en-US"/>
        </w:rPr>
        <w:t xml:space="preserve"> de  </w:t>
      </w:r>
      <w:r w:rsidRPr="00C845B3">
        <w:rPr>
          <w:rFonts w:eastAsia="Calibri" w:cs="Arial"/>
          <w:iCs/>
          <w:noProof/>
          <w:color w:val="000000"/>
          <w:lang w:eastAsia="en-US"/>
        </w:rPr>
        <w:t>4.48</w:t>
      </w:r>
      <w:r w:rsidRPr="00F90D41">
        <w:rPr>
          <w:rFonts w:eastAsia="Calibri" w:cs="Arial"/>
          <w:iCs/>
          <w:color w:val="000000"/>
          <w:lang w:eastAsia="en-US"/>
        </w:rPr>
        <w:t>%, para proyectar la población en el horizonte del proyecto se ha tomado la tasa de crecimient</w:t>
      </w:r>
      <w:r>
        <w:rPr>
          <w:rFonts w:eastAsia="Calibri" w:cs="Arial"/>
          <w:iCs/>
          <w:color w:val="000000"/>
          <w:lang w:eastAsia="en-US"/>
        </w:rPr>
        <w:t>o</w:t>
      </w:r>
      <w:r w:rsidR="007327C9">
        <w:rPr>
          <w:rFonts w:eastAsia="Calibri" w:cs="Arial"/>
          <w:iCs/>
          <w:color w:val="000000"/>
          <w:lang w:eastAsia="en-US"/>
        </w:rPr>
        <w:t>,</w:t>
      </w:r>
      <w:r>
        <w:rPr>
          <w:rFonts w:eastAsia="Calibri" w:cs="Arial"/>
          <w:iCs/>
          <w:color w:val="000000"/>
          <w:lang w:eastAsia="en-US"/>
        </w:rPr>
        <w:t xml:space="preserve"> </w:t>
      </w:r>
      <w:r w:rsidRPr="00F90D41">
        <w:rPr>
          <w:rFonts w:eastAsia="Calibri" w:cs="Arial"/>
          <w:iCs/>
          <w:color w:val="000000"/>
          <w:lang w:eastAsia="en-US"/>
        </w:rPr>
        <w:t>utilizando esta t/c l</w:t>
      </w:r>
      <w:r>
        <w:rPr>
          <w:rFonts w:eastAsia="Calibri" w:cs="Arial"/>
          <w:iCs/>
          <w:color w:val="000000"/>
          <w:lang w:eastAsia="en-US"/>
        </w:rPr>
        <w:t xml:space="preserve">a población al </w:t>
      </w:r>
      <w:r w:rsidR="00514E57">
        <w:rPr>
          <w:rFonts w:eastAsia="Calibri" w:cs="Arial"/>
          <w:iCs/>
          <w:color w:val="000000"/>
          <w:lang w:eastAsia="en-US"/>
        </w:rPr>
        <w:t>2023</w:t>
      </w:r>
      <w:r>
        <w:rPr>
          <w:rFonts w:eastAsia="Calibri" w:cs="Arial"/>
          <w:iCs/>
          <w:color w:val="000000"/>
          <w:lang w:eastAsia="en-US"/>
        </w:rPr>
        <w:t xml:space="preserve"> crece a </w:t>
      </w:r>
      <w:r w:rsidR="00514E57">
        <w:rPr>
          <w:rFonts w:eastAsia="Calibri" w:cs="Arial"/>
          <w:iCs/>
          <w:noProof/>
          <w:color w:val="000000"/>
          <w:lang w:eastAsia="en-US"/>
        </w:rPr>
        <w:t>11441</w:t>
      </w:r>
      <w:r w:rsidR="007327C9">
        <w:rPr>
          <w:rFonts w:eastAsia="Calibri" w:cs="Arial"/>
          <w:iCs/>
          <w:noProof/>
          <w:color w:val="000000"/>
          <w:lang w:eastAsia="en-US"/>
        </w:rPr>
        <w:t xml:space="preserve"> </w:t>
      </w:r>
      <w:r w:rsidRPr="00F90D41">
        <w:rPr>
          <w:rFonts w:eastAsia="Calibri" w:cs="Arial"/>
          <w:iCs/>
          <w:color w:val="000000"/>
          <w:lang w:eastAsia="en-US"/>
        </w:rPr>
        <w:t xml:space="preserve">habitantes.  </w:t>
      </w:r>
    </w:p>
    <w:p w:rsidR="00C85B00" w:rsidRDefault="00692250" w:rsidP="00E52027">
      <w:pPr>
        <w:spacing w:after="0"/>
        <w:ind w:left="1843"/>
        <w:jc w:val="center"/>
        <w:rPr>
          <w:rFonts w:eastAsia="Calibri" w:cs="Arial"/>
          <w:b/>
          <w:lang w:eastAsia="en-US"/>
        </w:rPr>
      </w:pPr>
      <w:r w:rsidRPr="00F90D41">
        <w:rPr>
          <w:rFonts w:eastAsia="Calibri" w:cs="Arial"/>
          <w:b/>
          <w:lang w:eastAsia="en-US"/>
        </w:rPr>
        <w:t>CUADRO Nº 03</w:t>
      </w:r>
    </w:p>
    <w:p w:rsidR="00E52027" w:rsidRDefault="00692250" w:rsidP="00E52027">
      <w:pPr>
        <w:spacing w:after="0" w:line="240" w:lineRule="auto"/>
        <w:ind w:left="1843"/>
        <w:jc w:val="center"/>
        <w:rPr>
          <w:rFonts w:eastAsia="Calibri" w:cs="Arial"/>
          <w:b/>
          <w:lang w:eastAsia="en-US"/>
        </w:rPr>
      </w:pPr>
      <w:r>
        <w:rPr>
          <w:rFonts w:eastAsia="Calibri" w:cs="Arial"/>
          <w:b/>
          <w:lang w:eastAsia="en-US"/>
        </w:rPr>
        <w:t>POBLACIÓN DEL CENTRO POBLADO URIPA.</w:t>
      </w:r>
    </w:p>
    <w:tbl>
      <w:tblPr>
        <w:tblW w:w="6080" w:type="dxa"/>
        <w:tblInd w:w="2150" w:type="dxa"/>
        <w:tblCellMar>
          <w:left w:w="70" w:type="dxa"/>
          <w:right w:w="70" w:type="dxa"/>
        </w:tblCellMar>
        <w:tblLook w:val="04A0" w:firstRow="1" w:lastRow="0" w:firstColumn="1" w:lastColumn="0" w:noHBand="0" w:noVBand="1"/>
      </w:tblPr>
      <w:tblGrid>
        <w:gridCol w:w="1188"/>
        <w:gridCol w:w="546"/>
        <w:gridCol w:w="546"/>
        <w:gridCol w:w="546"/>
        <w:gridCol w:w="546"/>
        <w:gridCol w:w="647"/>
        <w:gridCol w:w="672"/>
        <w:gridCol w:w="672"/>
        <w:gridCol w:w="717"/>
      </w:tblGrid>
      <w:tr w:rsidR="005E74B7" w:rsidRPr="005E74B7" w:rsidTr="00514E57">
        <w:trPr>
          <w:trHeight w:val="525"/>
        </w:trPr>
        <w:tc>
          <w:tcPr>
            <w:tcW w:w="1188"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hideMark/>
          </w:tcPr>
          <w:p w:rsidR="005E74B7" w:rsidRPr="005E74B7" w:rsidRDefault="005E74B7" w:rsidP="005E74B7">
            <w:pPr>
              <w:spacing w:after="0" w:line="240" w:lineRule="auto"/>
              <w:jc w:val="center"/>
              <w:rPr>
                <w:rFonts w:ascii="Calibri" w:eastAsia="Times New Roman" w:hAnsi="Calibri" w:cs="Calibri"/>
                <w:b/>
                <w:bCs/>
                <w:color w:val="000000"/>
                <w:sz w:val="20"/>
                <w:szCs w:val="20"/>
                <w:lang w:val="es-PE" w:eastAsia="es-PE"/>
              </w:rPr>
            </w:pPr>
            <w:r w:rsidRPr="005E74B7">
              <w:rPr>
                <w:rFonts w:ascii="Calibri" w:eastAsia="Times New Roman" w:hAnsi="Calibri" w:cs="Calibri"/>
                <w:b/>
                <w:bCs/>
                <w:color w:val="000000"/>
                <w:sz w:val="20"/>
                <w:szCs w:val="20"/>
                <w:lang w:val="es-PE" w:eastAsia="es-PE"/>
              </w:rPr>
              <w:t>CENTRO POBLADO</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5E74B7" w:rsidRPr="005E74B7" w:rsidRDefault="005E74B7" w:rsidP="005E74B7">
            <w:pPr>
              <w:spacing w:after="0" w:line="240" w:lineRule="auto"/>
              <w:jc w:val="center"/>
              <w:rPr>
                <w:rFonts w:ascii="Calibri" w:eastAsia="Times New Roman" w:hAnsi="Calibri" w:cs="Calibri"/>
                <w:b/>
                <w:bCs/>
                <w:color w:val="000000"/>
                <w:sz w:val="20"/>
                <w:szCs w:val="20"/>
                <w:lang w:val="es-PE" w:eastAsia="es-PE"/>
              </w:rPr>
            </w:pPr>
            <w:r w:rsidRPr="005E74B7">
              <w:rPr>
                <w:rFonts w:ascii="Calibri" w:eastAsia="Times New Roman" w:hAnsi="Calibri" w:cs="Calibri"/>
                <w:b/>
                <w:bCs/>
                <w:color w:val="000000"/>
                <w:sz w:val="20"/>
                <w:szCs w:val="20"/>
                <w:lang w:val="es-PE" w:eastAsia="es-PE"/>
              </w:rPr>
              <w:t>1993</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5E74B7" w:rsidRPr="005E74B7" w:rsidRDefault="005E74B7" w:rsidP="005E74B7">
            <w:pPr>
              <w:spacing w:after="0" w:line="240" w:lineRule="auto"/>
              <w:jc w:val="center"/>
              <w:rPr>
                <w:rFonts w:ascii="Calibri" w:eastAsia="Times New Roman" w:hAnsi="Calibri" w:cs="Calibri"/>
                <w:b/>
                <w:bCs/>
                <w:color w:val="000000"/>
                <w:sz w:val="20"/>
                <w:szCs w:val="20"/>
                <w:lang w:val="es-PE" w:eastAsia="es-PE"/>
              </w:rPr>
            </w:pPr>
            <w:r w:rsidRPr="005E74B7">
              <w:rPr>
                <w:rFonts w:ascii="Calibri" w:eastAsia="Times New Roman" w:hAnsi="Calibri" w:cs="Calibri"/>
                <w:b/>
                <w:bCs/>
                <w:color w:val="000000"/>
                <w:sz w:val="20"/>
                <w:szCs w:val="20"/>
                <w:lang w:val="es-PE" w:eastAsia="es-PE"/>
              </w:rPr>
              <w:t>2007</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5E74B7" w:rsidRPr="005E74B7" w:rsidRDefault="005E74B7" w:rsidP="005E74B7">
            <w:pPr>
              <w:spacing w:after="0" w:line="240" w:lineRule="auto"/>
              <w:jc w:val="center"/>
              <w:rPr>
                <w:rFonts w:ascii="Calibri" w:eastAsia="Times New Roman" w:hAnsi="Calibri" w:cs="Calibri"/>
                <w:b/>
                <w:bCs/>
                <w:color w:val="000000"/>
                <w:sz w:val="20"/>
                <w:szCs w:val="20"/>
                <w:lang w:val="es-PE" w:eastAsia="es-PE"/>
              </w:rPr>
            </w:pPr>
            <w:r w:rsidRPr="005E74B7">
              <w:rPr>
                <w:rFonts w:ascii="Calibri" w:eastAsia="Times New Roman" w:hAnsi="Calibri" w:cs="Calibri"/>
                <w:b/>
                <w:bCs/>
                <w:color w:val="000000"/>
                <w:sz w:val="20"/>
                <w:szCs w:val="20"/>
                <w:lang w:val="es-PE" w:eastAsia="es-PE"/>
              </w:rPr>
              <w:t>2018</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5E74B7" w:rsidRPr="005E74B7" w:rsidRDefault="005E74B7" w:rsidP="005E74B7">
            <w:pPr>
              <w:spacing w:after="0" w:line="240" w:lineRule="auto"/>
              <w:jc w:val="center"/>
              <w:rPr>
                <w:rFonts w:ascii="Calibri" w:eastAsia="Times New Roman" w:hAnsi="Calibri" w:cs="Calibri"/>
                <w:b/>
                <w:bCs/>
                <w:color w:val="000000"/>
                <w:sz w:val="20"/>
                <w:szCs w:val="20"/>
                <w:lang w:val="es-PE" w:eastAsia="es-PE"/>
              </w:rPr>
            </w:pPr>
            <w:r w:rsidRPr="005E74B7">
              <w:rPr>
                <w:rFonts w:ascii="Calibri" w:eastAsia="Times New Roman" w:hAnsi="Calibri" w:cs="Calibri"/>
                <w:b/>
                <w:bCs/>
                <w:color w:val="000000"/>
                <w:sz w:val="20"/>
                <w:szCs w:val="20"/>
                <w:lang w:val="es-PE" w:eastAsia="es-PE"/>
              </w:rPr>
              <w:t>2019</w:t>
            </w:r>
          </w:p>
        </w:tc>
        <w:tc>
          <w:tcPr>
            <w:tcW w:w="647"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5E74B7" w:rsidRPr="005E74B7" w:rsidRDefault="005E74B7" w:rsidP="005E74B7">
            <w:pPr>
              <w:spacing w:after="0" w:line="240" w:lineRule="auto"/>
              <w:jc w:val="center"/>
              <w:rPr>
                <w:rFonts w:ascii="Calibri" w:eastAsia="Times New Roman" w:hAnsi="Calibri" w:cs="Calibri"/>
                <w:b/>
                <w:bCs/>
                <w:color w:val="000000"/>
                <w:sz w:val="20"/>
                <w:szCs w:val="20"/>
                <w:lang w:val="es-PE" w:eastAsia="es-PE"/>
              </w:rPr>
            </w:pPr>
            <w:r w:rsidRPr="005E74B7">
              <w:rPr>
                <w:rFonts w:ascii="Calibri" w:eastAsia="Times New Roman" w:hAnsi="Calibri" w:cs="Calibri"/>
                <w:b/>
                <w:bCs/>
                <w:color w:val="000000"/>
                <w:sz w:val="20"/>
                <w:szCs w:val="20"/>
                <w:lang w:val="es-PE" w:eastAsia="es-PE"/>
              </w:rPr>
              <w:t>2020</w:t>
            </w:r>
          </w:p>
        </w:tc>
        <w:tc>
          <w:tcPr>
            <w:tcW w:w="672"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5E74B7" w:rsidRPr="005E74B7" w:rsidRDefault="005E74B7" w:rsidP="005E74B7">
            <w:pPr>
              <w:spacing w:after="0" w:line="240" w:lineRule="auto"/>
              <w:jc w:val="center"/>
              <w:rPr>
                <w:rFonts w:ascii="Calibri" w:eastAsia="Times New Roman" w:hAnsi="Calibri" w:cs="Calibri"/>
                <w:b/>
                <w:bCs/>
                <w:color w:val="000000"/>
                <w:sz w:val="20"/>
                <w:szCs w:val="20"/>
                <w:lang w:val="es-PE" w:eastAsia="es-PE"/>
              </w:rPr>
            </w:pPr>
            <w:r w:rsidRPr="005E74B7">
              <w:rPr>
                <w:rFonts w:ascii="Calibri" w:eastAsia="Times New Roman" w:hAnsi="Calibri" w:cs="Calibri"/>
                <w:b/>
                <w:bCs/>
                <w:color w:val="000000"/>
                <w:sz w:val="20"/>
                <w:szCs w:val="20"/>
                <w:lang w:val="es-PE" w:eastAsia="es-PE"/>
              </w:rPr>
              <w:t>2021</w:t>
            </w:r>
          </w:p>
        </w:tc>
        <w:tc>
          <w:tcPr>
            <w:tcW w:w="672"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5E74B7" w:rsidRPr="005E74B7" w:rsidRDefault="005E74B7" w:rsidP="005E74B7">
            <w:pPr>
              <w:spacing w:after="0" w:line="240" w:lineRule="auto"/>
              <w:jc w:val="center"/>
              <w:rPr>
                <w:rFonts w:ascii="Calibri" w:eastAsia="Times New Roman" w:hAnsi="Calibri" w:cs="Calibri"/>
                <w:b/>
                <w:bCs/>
                <w:color w:val="000000"/>
                <w:sz w:val="20"/>
                <w:szCs w:val="20"/>
                <w:lang w:val="es-PE" w:eastAsia="es-PE"/>
              </w:rPr>
            </w:pPr>
            <w:r w:rsidRPr="005E74B7">
              <w:rPr>
                <w:rFonts w:ascii="Calibri" w:eastAsia="Times New Roman" w:hAnsi="Calibri" w:cs="Calibri"/>
                <w:b/>
                <w:bCs/>
                <w:color w:val="000000"/>
                <w:sz w:val="20"/>
                <w:szCs w:val="20"/>
                <w:lang w:val="es-PE" w:eastAsia="es-PE"/>
              </w:rPr>
              <w:t>2022</w:t>
            </w:r>
          </w:p>
        </w:tc>
        <w:tc>
          <w:tcPr>
            <w:tcW w:w="717"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5E74B7" w:rsidRPr="005E74B7" w:rsidRDefault="005E74B7" w:rsidP="005E74B7">
            <w:pPr>
              <w:spacing w:after="0" w:line="240" w:lineRule="auto"/>
              <w:jc w:val="center"/>
              <w:rPr>
                <w:rFonts w:ascii="Calibri" w:eastAsia="Times New Roman" w:hAnsi="Calibri" w:cs="Calibri"/>
                <w:b/>
                <w:bCs/>
                <w:color w:val="000000"/>
                <w:sz w:val="20"/>
                <w:szCs w:val="20"/>
                <w:lang w:val="es-PE" w:eastAsia="es-PE"/>
              </w:rPr>
            </w:pPr>
            <w:r w:rsidRPr="005E74B7">
              <w:rPr>
                <w:rFonts w:ascii="Calibri" w:eastAsia="Times New Roman" w:hAnsi="Calibri" w:cs="Calibri"/>
                <w:b/>
                <w:bCs/>
                <w:color w:val="000000"/>
                <w:sz w:val="20"/>
                <w:szCs w:val="20"/>
                <w:lang w:val="es-PE" w:eastAsia="es-PE"/>
              </w:rPr>
              <w:t>2023</w:t>
            </w:r>
          </w:p>
        </w:tc>
      </w:tr>
      <w:tr w:rsidR="005E74B7" w:rsidRPr="005E74B7" w:rsidTr="00514E57">
        <w:trPr>
          <w:trHeight w:val="315"/>
        </w:trPr>
        <w:tc>
          <w:tcPr>
            <w:tcW w:w="1188" w:type="dxa"/>
            <w:tcBorders>
              <w:top w:val="nil"/>
              <w:left w:val="single" w:sz="8" w:space="0" w:color="auto"/>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proofErr w:type="spellStart"/>
            <w:r w:rsidRPr="005E74B7">
              <w:rPr>
                <w:rFonts w:ascii="Calibri" w:eastAsia="Times New Roman" w:hAnsi="Calibri" w:cs="Calibri"/>
                <w:color w:val="000000"/>
                <w:sz w:val="20"/>
                <w:szCs w:val="20"/>
                <w:lang w:val="es-PE" w:eastAsia="es-PE"/>
              </w:rPr>
              <w:t>Uripa</w:t>
            </w:r>
            <w:proofErr w:type="spellEnd"/>
          </w:p>
        </w:tc>
        <w:tc>
          <w:tcPr>
            <w:tcW w:w="546" w:type="dxa"/>
            <w:tcBorders>
              <w:top w:val="nil"/>
              <w:left w:val="nil"/>
              <w:bottom w:val="single" w:sz="8" w:space="0" w:color="auto"/>
              <w:right w:val="single" w:sz="8" w:space="0" w:color="auto"/>
            </w:tcBorders>
            <w:shd w:val="clear" w:color="auto" w:fill="auto"/>
            <w:noWrap/>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2984</w:t>
            </w:r>
          </w:p>
        </w:tc>
        <w:tc>
          <w:tcPr>
            <w:tcW w:w="546"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5587</w:t>
            </w:r>
          </w:p>
        </w:tc>
        <w:tc>
          <w:tcPr>
            <w:tcW w:w="546"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7645</w:t>
            </w:r>
          </w:p>
        </w:tc>
        <w:tc>
          <w:tcPr>
            <w:tcW w:w="546"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9564</w:t>
            </w:r>
          </w:p>
        </w:tc>
        <w:tc>
          <w:tcPr>
            <w:tcW w:w="647"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10002</w:t>
            </w:r>
          </w:p>
        </w:tc>
        <w:tc>
          <w:tcPr>
            <w:tcW w:w="672"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10461</w:t>
            </w:r>
          </w:p>
        </w:tc>
        <w:tc>
          <w:tcPr>
            <w:tcW w:w="672"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10940</w:t>
            </w:r>
          </w:p>
        </w:tc>
        <w:tc>
          <w:tcPr>
            <w:tcW w:w="717"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11441</w:t>
            </w:r>
          </w:p>
        </w:tc>
      </w:tr>
      <w:tr w:rsidR="005E74B7" w:rsidRPr="005E74B7" w:rsidTr="00514E57">
        <w:trPr>
          <w:trHeight w:val="315"/>
        </w:trPr>
        <w:tc>
          <w:tcPr>
            <w:tcW w:w="1188" w:type="dxa"/>
            <w:tcBorders>
              <w:top w:val="nil"/>
              <w:left w:val="single" w:sz="8" w:space="0" w:color="auto"/>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b/>
                <w:bCs/>
                <w:color w:val="000000"/>
                <w:sz w:val="20"/>
                <w:szCs w:val="20"/>
                <w:lang w:val="es-PE" w:eastAsia="es-PE"/>
              </w:rPr>
            </w:pPr>
            <w:r w:rsidRPr="005E74B7">
              <w:rPr>
                <w:rFonts w:ascii="Calibri" w:eastAsia="Times New Roman" w:hAnsi="Calibri" w:cs="Calibri"/>
                <w:b/>
                <w:bCs/>
                <w:color w:val="000000"/>
                <w:sz w:val="20"/>
                <w:szCs w:val="20"/>
                <w:lang w:val="es-PE" w:eastAsia="es-PE"/>
              </w:rPr>
              <w:t>TOTAL</w:t>
            </w:r>
          </w:p>
        </w:tc>
        <w:tc>
          <w:tcPr>
            <w:tcW w:w="546"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2984</w:t>
            </w:r>
          </w:p>
        </w:tc>
        <w:tc>
          <w:tcPr>
            <w:tcW w:w="546"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5587</w:t>
            </w:r>
          </w:p>
        </w:tc>
        <w:tc>
          <w:tcPr>
            <w:tcW w:w="546"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7645</w:t>
            </w:r>
          </w:p>
        </w:tc>
        <w:tc>
          <w:tcPr>
            <w:tcW w:w="546"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9564</w:t>
            </w:r>
          </w:p>
        </w:tc>
        <w:tc>
          <w:tcPr>
            <w:tcW w:w="647"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10002</w:t>
            </w:r>
          </w:p>
        </w:tc>
        <w:tc>
          <w:tcPr>
            <w:tcW w:w="672"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10461</w:t>
            </w:r>
          </w:p>
        </w:tc>
        <w:tc>
          <w:tcPr>
            <w:tcW w:w="672"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10940</w:t>
            </w:r>
          </w:p>
        </w:tc>
        <w:tc>
          <w:tcPr>
            <w:tcW w:w="717" w:type="dxa"/>
            <w:tcBorders>
              <w:top w:val="nil"/>
              <w:left w:val="nil"/>
              <w:bottom w:val="single" w:sz="8" w:space="0" w:color="auto"/>
              <w:right w:val="single" w:sz="8" w:space="0" w:color="auto"/>
            </w:tcBorders>
            <w:shd w:val="clear" w:color="auto" w:fill="auto"/>
            <w:vAlign w:val="center"/>
            <w:hideMark/>
          </w:tcPr>
          <w:p w:rsidR="005E74B7" w:rsidRPr="005E74B7" w:rsidRDefault="005E74B7" w:rsidP="005E74B7">
            <w:pPr>
              <w:spacing w:after="0" w:line="240" w:lineRule="auto"/>
              <w:jc w:val="center"/>
              <w:rPr>
                <w:rFonts w:ascii="Calibri" w:eastAsia="Times New Roman" w:hAnsi="Calibri" w:cs="Calibri"/>
                <w:color w:val="000000"/>
                <w:sz w:val="20"/>
                <w:szCs w:val="20"/>
                <w:lang w:val="es-PE" w:eastAsia="es-PE"/>
              </w:rPr>
            </w:pPr>
            <w:r w:rsidRPr="005E74B7">
              <w:rPr>
                <w:rFonts w:ascii="Calibri" w:eastAsia="Times New Roman" w:hAnsi="Calibri" w:cs="Calibri"/>
                <w:color w:val="000000"/>
                <w:sz w:val="20"/>
                <w:szCs w:val="20"/>
                <w:lang w:val="es-PE" w:eastAsia="es-PE"/>
              </w:rPr>
              <w:t>11441</w:t>
            </w:r>
          </w:p>
        </w:tc>
      </w:tr>
    </w:tbl>
    <w:p w:rsidR="00E21430" w:rsidRPr="00E21430" w:rsidRDefault="00514E57" w:rsidP="00E21430">
      <w:pPr>
        <w:rPr>
          <w:rFonts w:eastAsia="Calibri" w:cs="Arial"/>
          <w:lang w:eastAsia="en-US"/>
        </w:rPr>
      </w:pPr>
      <w:r>
        <w:rPr>
          <w:rFonts w:eastAsia="Calibri" w:cs="Arial"/>
          <w:b/>
          <w:lang w:eastAsia="en-US"/>
        </w:rPr>
        <w:t xml:space="preserve">                                          </w:t>
      </w:r>
      <w:r w:rsidR="00C85B00" w:rsidRPr="00F90D41">
        <w:rPr>
          <w:rFonts w:eastAsia="Calibri" w:cs="Arial"/>
          <w:lang w:eastAsia="en-US"/>
        </w:rPr>
        <w:t>Fuente:</w:t>
      </w:r>
      <w:r w:rsidR="00E21430">
        <w:rPr>
          <w:rFonts w:eastAsia="Calibri" w:cs="Arial"/>
          <w:lang w:eastAsia="en-US"/>
        </w:rPr>
        <w:t xml:space="preserve"> Elaboración propia, 2018.</w:t>
      </w:r>
    </w:p>
    <w:p w:rsidR="00514E57" w:rsidRDefault="007327C9" w:rsidP="00514E57">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 xml:space="preserve">Analizando la población del distrito por edad encontramos que la población tiene una estructura joven, la mayor proporción de la población se concentra en el rango de </w:t>
      </w:r>
      <w:r>
        <w:rPr>
          <w:rFonts w:eastAsia="Calibri" w:cs="Arial"/>
          <w:iCs/>
          <w:color w:val="000000"/>
          <w:lang w:eastAsia="en-US"/>
        </w:rPr>
        <w:t xml:space="preserve">0 a 29 años significando el 61.42 </w:t>
      </w:r>
      <w:r w:rsidRPr="00F90D41">
        <w:rPr>
          <w:rFonts w:eastAsia="Calibri" w:cs="Arial"/>
          <w:iCs/>
          <w:color w:val="000000"/>
          <w:lang w:eastAsia="en-US"/>
        </w:rPr>
        <w:t>% de la po</w:t>
      </w:r>
      <w:r>
        <w:rPr>
          <w:rFonts w:eastAsia="Calibri" w:cs="Arial"/>
          <w:iCs/>
          <w:color w:val="000000"/>
          <w:lang w:eastAsia="en-US"/>
        </w:rPr>
        <w:t>blación, la población entre 30 a 64</w:t>
      </w:r>
      <w:r w:rsidRPr="00F90D41">
        <w:rPr>
          <w:rFonts w:eastAsia="Calibri" w:cs="Arial"/>
          <w:iCs/>
          <w:color w:val="000000"/>
          <w:lang w:eastAsia="en-US"/>
        </w:rPr>
        <w:t xml:space="preserve"> años también es un grupo etario pr</w:t>
      </w:r>
      <w:r>
        <w:rPr>
          <w:rFonts w:eastAsia="Calibri" w:cs="Arial"/>
          <w:iCs/>
          <w:color w:val="000000"/>
          <w:lang w:eastAsia="en-US"/>
        </w:rPr>
        <w:t>edominante y representa el</w:t>
      </w:r>
      <w:r w:rsidR="00B4672B">
        <w:rPr>
          <w:rFonts w:eastAsia="Calibri" w:cs="Arial"/>
          <w:iCs/>
          <w:color w:val="000000"/>
          <w:lang w:eastAsia="en-US"/>
        </w:rPr>
        <w:t xml:space="preserve"> 32.79</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Pr>
          <w:rFonts w:eastAsia="Calibri" w:cs="Arial"/>
          <w:iCs/>
          <w:color w:val="000000"/>
          <w:lang w:eastAsia="en-US"/>
        </w:rPr>
        <w:t>a mas solo   constituye el 5.7</w:t>
      </w:r>
      <w:r w:rsidR="00B4672B">
        <w:rPr>
          <w:rFonts w:eastAsia="Calibri" w:cs="Arial"/>
          <w:iCs/>
          <w:color w:val="000000"/>
          <w:lang w:eastAsia="en-US"/>
        </w:rPr>
        <w:t>8</w:t>
      </w:r>
      <w:r w:rsidRPr="00F90D41">
        <w:rPr>
          <w:rFonts w:eastAsia="Calibri" w:cs="Arial"/>
          <w:iCs/>
          <w:color w:val="000000"/>
          <w:lang w:eastAsia="en-US"/>
        </w:rPr>
        <w:t>%, lo  que confirma la estructura joven de la población</w:t>
      </w:r>
    </w:p>
    <w:p w:rsidR="00E21430" w:rsidRDefault="00E21430" w:rsidP="00514E57">
      <w:pPr>
        <w:autoSpaceDE w:val="0"/>
        <w:autoSpaceDN w:val="0"/>
        <w:adjustRightInd w:val="0"/>
        <w:spacing w:before="120" w:after="120"/>
        <w:ind w:left="1701"/>
        <w:jc w:val="both"/>
        <w:rPr>
          <w:rFonts w:eastAsia="Calibri" w:cs="Arial"/>
          <w:iCs/>
          <w:color w:val="000000"/>
          <w:lang w:eastAsia="en-US"/>
        </w:rPr>
      </w:pPr>
    </w:p>
    <w:p w:rsidR="00E21430" w:rsidRDefault="00E21430" w:rsidP="00514E57">
      <w:pPr>
        <w:autoSpaceDE w:val="0"/>
        <w:autoSpaceDN w:val="0"/>
        <w:adjustRightInd w:val="0"/>
        <w:spacing w:before="120" w:after="120"/>
        <w:ind w:left="1701"/>
        <w:jc w:val="both"/>
        <w:rPr>
          <w:rFonts w:eastAsia="Calibri" w:cs="Arial"/>
          <w:iCs/>
          <w:color w:val="000000"/>
          <w:lang w:eastAsia="en-US"/>
        </w:rPr>
      </w:pPr>
    </w:p>
    <w:p w:rsidR="00E21430" w:rsidRDefault="00E21430" w:rsidP="00514E57">
      <w:pPr>
        <w:autoSpaceDE w:val="0"/>
        <w:autoSpaceDN w:val="0"/>
        <w:adjustRightInd w:val="0"/>
        <w:spacing w:before="120" w:after="120"/>
        <w:ind w:left="1701"/>
        <w:jc w:val="both"/>
        <w:rPr>
          <w:rFonts w:eastAsia="Calibri" w:cs="Arial"/>
          <w:iCs/>
          <w:color w:val="000000"/>
          <w:lang w:eastAsia="en-US"/>
        </w:rPr>
      </w:pPr>
    </w:p>
    <w:p w:rsidR="00E21430" w:rsidRDefault="00E21430" w:rsidP="00514E57">
      <w:pPr>
        <w:autoSpaceDE w:val="0"/>
        <w:autoSpaceDN w:val="0"/>
        <w:adjustRightInd w:val="0"/>
        <w:spacing w:before="120" w:after="120"/>
        <w:ind w:left="1701"/>
        <w:jc w:val="both"/>
        <w:rPr>
          <w:rFonts w:eastAsia="Calibri" w:cs="Arial"/>
          <w:b/>
          <w:iCs/>
          <w:color w:val="000000"/>
          <w:lang w:eastAsia="en-US"/>
        </w:rPr>
      </w:pPr>
    </w:p>
    <w:p w:rsidR="00C85B00" w:rsidRDefault="00C85B00" w:rsidP="00C85B00">
      <w:pPr>
        <w:autoSpaceDE w:val="0"/>
        <w:autoSpaceDN w:val="0"/>
        <w:adjustRightInd w:val="0"/>
        <w:spacing w:before="120" w:after="120"/>
        <w:ind w:left="1701"/>
        <w:jc w:val="center"/>
        <w:rPr>
          <w:rFonts w:eastAsia="Calibri" w:cs="Arial"/>
          <w:b/>
          <w:iCs/>
          <w:color w:val="000000"/>
          <w:lang w:eastAsia="en-US"/>
        </w:rPr>
      </w:pPr>
      <w:r w:rsidRPr="00E23EF5">
        <w:rPr>
          <w:rFonts w:eastAsia="Calibri" w:cs="Arial"/>
          <w:b/>
          <w:iCs/>
          <w:color w:val="000000"/>
          <w:lang w:eastAsia="en-US"/>
        </w:rPr>
        <w:t>Cuadro N°04</w:t>
      </w:r>
    </w:p>
    <w:tbl>
      <w:tblPr>
        <w:tblW w:w="4640" w:type="dxa"/>
        <w:tblInd w:w="2988" w:type="dxa"/>
        <w:tblCellMar>
          <w:left w:w="70" w:type="dxa"/>
          <w:right w:w="70" w:type="dxa"/>
        </w:tblCellMar>
        <w:tblLook w:val="04A0" w:firstRow="1" w:lastRow="0" w:firstColumn="1" w:lastColumn="0" w:noHBand="0" w:noVBand="1"/>
      </w:tblPr>
      <w:tblGrid>
        <w:gridCol w:w="1900"/>
        <w:gridCol w:w="820"/>
        <w:gridCol w:w="960"/>
        <w:gridCol w:w="960"/>
      </w:tblGrid>
      <w:tr w:rsidR="007327C9" w:rsidRPr="007327C9" w:rsidTr="007327C9">
        <w:trPr>
          <w:trHeight w:val="255"/>
        </w:trPr>
        <w:tc>
          <w:tcPr>
            <w:tcW w:w="4640" w:type="dxa"/>
            <w:gridSpan w:val="4"/>
            <w:tcBorders>
              <w:top w:val="nil"/>
              <w:left w:val="nil"/>
              <w:bottom w:val="single" w:sz="4" w:space="0" w:color="auto"/>
              <w:right w:val="nil"/>
            </w:tcBorders>
            <w:shd w:val="clear" w:color="auto" w:fill="auto"/>
            <w:noWrap/>
            <w:vAlign w:val="bottom"/>
            <w:hideMark/>
          </w:tcPr>
          <w:p w:rsidR="007327C9" w:rsidRPr="007327C9" w:rsidRDefault="007327C9" w:rsidP="007327C9">
            <w:pPr>
              <w:spacing w:after="0" w:line="240" w:lineRule="auto"/>
              <w:jc w:val="center"/>
              <w:rPr>
                <w:rFonts w:eastAsia="Times New Roman" w:cs="Arial"/>
                <w:b/>
                <w:bCs/>
                <w:sz w:val="18"/>
                <w:szCs w:val="18"/>
                <w:lang w:val="es-PE" w:eastAsia="es-PE"/>
              </w:rPr>
            </w:pPr>
            <w:r w:rsidRPr="007327C9">
              <w:rPr>
                <w:rFonts w:eastAsia="Times New Roman" w:cs="Arial"/>
                <w:b/>
                <w:bCs/>
                <w:sz w:val="18"/>
                <w:szCs w:val="18"/>
                <w:lang w:val="es-PE" w:eastAsia="es-PE"/>
              </w:rPr>
              <w:t xml:space="preserve">Población del Centro Poblado de </w:t>
            </w:r>
            <w:r w:rsidRPr="00B4672B">
              <w:rPr>
                <w:rFonts w:eastAsia="Times New Roman" w:cs="Arial"/>
                <w:b/>
                <w:bCs/>
                <w:sz w:val="18"/>
                <w:szCs w:val="18"/>
                <w:lang w:val="es-PE" w:eastAsia="es-PE"/>
              </w:rPr>
              <w:t>Uripa</w:t>
            </w:r>
          </w:p>
        </w:tc>
      </w:tr>
      <w:tr w:rsidR="007327C9" w:rsidRPr="007327C9" w:rsidTr="00514E57">
        <w:trPr>
          <w:trHeight w:val="255"/>
        </w:trPr>
        <w:tc>
          <w:tcPr>
            <w:tcW w:w="1900"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7327C9" w:rsidRPr="007327C9" w:rsidRDefault="007327C9" w:rsidP="007327C9">
            <w:pPr>
              <w:spacing w:after="0" w:line="240" w:lineRule="auto"/>
              <w:jc w:val="center"/>
              <w:rPr>
                <w:rFonts w:eastAsia="Times New Roman" w:cs="Arial"/>
                <w:b/>
                <w:bCs/>
                <w:sz w:val="18"/>
                <w:szCs w:val="18"/>
                <w:lang w:val="es-PE" w:eastAsia="es-PE"/>
              </w:rPr>
            </w:pPr>
            <w:r w:rsidRPr="007327C9">
              <w:rPr>
                <w:rFonts w:eastAsia="Times New Roman" w:cs="Arial"/>
                <w:b/>
                <w:bCs/>
                <w:sz w:val="18"/>
                <w:szCs w:val="18"/>
                <w:lang w:val="es-PE" w:eastAsia="es-PE"/>
              </w:rPr>
              <w:t xml:space="preserve"> Edad en grupos quinquenales</w:t>
            </w:r>
          </w:p>
        </w:tc>
        <w:tc>
          <w:tcPr>
            <w:tcW w:w="2740"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bottom"/>
            <w:hideMark/>
          </w:tcPr>
          <w:p w:rsidR="007327C9" w:rsidRPr="007327C9" w:rsidRDefault="007327C9" w:rsidP="007327C9">
            <w:pPr>
              <w:spacing w:after="0" w:line="240" w:lineRule="auto"/>
              <w:jc w:val="center"/>
              <w:rPr>
                <w:rFonts w:eastAsia="Times New Roman" w:cs="Arial"/>
                <w:b/>
                <w:bCs/>
                <w:sz w:val="18"/>
                <w:szCs w:val="18"/>
                <w:lang w:val="es-PE" w:eastAsia="es-PE"/>
              </w:rPr>
            </w:pPr>
            <w:r w:rsidRPr="007327C9">
              <w:rPr>
                <w:rFonts w:eastAsia="Times New Roman" w:cs="Arial"/>
                <w:b/>
                <w:bCs/>
                <w:sz w:val="18"/>
                <w:szCs w:val="18"/>
                <w:lang w:val="es-PE" w:eastAsia="es-PE"/>
              </w:rPr>
              <w:t>Según Sexo</w:t>
            </w:r>
          </w:p>
        </w:tc>
      </w:tr>
      <w:tr w:rsidR="007327C9" w:rsidRPr="007327C9" w:rsidTr="00514E57">
        <w:trPr>
          <w:trHeight w:val="345"/>
        </w:trPr>
        <w:tc>
          <w:tcPr>
            <w:tcW w:w="1900"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7327C9" w:rsidRPr="007327C9" w:rsidRDefault="007327C9" w:rsidP="007327C9">
            <w:pPr>
              <w:spacing w:after="0" w:line="240" w:lineRule="auto"/>
              <w:rPr>
                <w:rFonts w:eastAsia="Times New Roman" w:cs="Arial"/>
                <w:b/>
                <w:bCs/>
                <w:sz w:val="18"/>
                <w:szCs w:val="18"/>
                <w:lang w:val="es-PE" w:eastAsia="es-PE"/>
              </w:rPr>
            </w:pPr>
          </w:p>
        </w:tc>
        <w:tc>
          <w:tcPr>
            <w:tcW w:w="820" w:type="dxa"/>
            <w:tcBorders>
              <w:top w:val="nil"/>
              <w:left w:val="nil"/>
              <w:bottom w:val="single" w:sz="4" w:space="0" w:color="auto"/>
              <w:right w:val="single" w:sz="4" w:space="0" w:color="auto"/>
            </w:tcBorders>
            <w:shd w:val="clear" w:color="auto" w:fill="FBD4B4" w:themeFill="accent6" w:themeFillTint="66"/>
            <w:hideMark/>
          </w:tcPr>
          <w:p w:rsidR="007327C9" w:rsidRPr="007327C9" w:rsidRDefault="007327C9" w:rsidP="007327C9">
            <w:pPr>
              <w:spacing w:after="0" w:line="240" w:lineRule="auto"/>
              <w:jc w:val="center"/>
              <w:rPr>
                <w:rFonts w:eastAsia="Times New Roman" w:cs="Arial"/>
                <w:b/>
                <w:bCs/>
                <w:sz w:val="18"/>
                <w:szCs w:val="18"/>
                <w:lang w:val="es-PE" w:eastAsia="es-PE"/>
              </w:rPr>
            </w:pPr>
            <w:r w:rsidRPr="007327C9">
              <w:rPr>
                <w:rFonts w:eastAsia="Times New Roman" w:cs="Arial"/>
                <w:b/>
                <w:bCs/>
                <w:sz w:val="18"/>
                <w:szCs w:val="18"/>
                <w:lang w:val="es-PE" w:eastAsia="es-PE"/>
              </w:rPr>
              <w:t>Hombre</w:t>
            </w:r>
          </w:p>
        </w:tc>
        <w:tc>
          <w:tcPr>
            <w:tcW w:w="960" w:type="dxa"/>
            <w:tcBorders>
              <w:top w:val="nil"/>
              <w:left w:val="nil"/>
              <w:bottom w:val="single" w:sz="4" w:space="0" w:color="auto"/>
              <w:right w:val="single" w:sz="4" w:space="0" w:color="auto"/>
            </w:tcBorders>
            <w:shd w:val="clear" w:color="auto" w:fill="FBD4B4" w:themeFill="accent6" w:themeFillTint="66"/>
            <w:hideMark/>
          </w:tcPr>
          <w:p w:rsidR="007327C9" w:rsidRPr="007327C9" w:rsidRDefault="007327C9" w:rsidP="007327C9">
            <w:pPr>
              <w:spacing w:after="0" w:line="240" w:lineRule="auto"/>
              <w:jc w:val="center"/>
              <w:rPr>
                <w:rFonts w:eastAsia="Times New Roman" w:cs="Arial"/>
                <w:b/>
                <w:bCs/>
                <w:sz w:val="18"/>
                <w:szCs w:val="18"/>
                <w:lang w:val="es-PE" w:eastAsia="es-PE"/>
              </w:rPr>
            </w:pPr>
            <w:r w:rsidRPr="007327C9">
              <w:rPr>
                <w:rFonts w:eastAsia="Times New Roman" w:cs="Arial"/>
                <w:b/>
                <w:bCs/>
                <w:sz w:val="18"/>
                <w:szCs w:val="18"/>
                <w:lang w:val="es-PE" w:eastAsia="es-PE"/>
              </w:rPr>
              <w:t>Mujer</w:t>
            </w:r>
          </w:p>
        </w:tc>
        <w:tc>
          <w:tcPr>
            <w:tcW w:w="960" w:type="dxa"/>
            <w:tcBorders>
              <w:top w:val="nil"/>
              <w:left w:val="nil"/>
              <w:bottom w:val="single" w:sz="4" w:space="0" w:color="auto"/>
              <w:right w:val="single" w:sz="4" w:space="0" w:color="auto"/>
            </w:tcBorders>
            <w:shd w:val="clear" w:color="auto" w:fill="FBD4B4" w:themeFill="accent6" w:themeFillTint="66"/>
            <w:hideMark/>
          </w:tcPr>
          <w:p w:rsidR="007327C9" w:rsidRPr="007327C9" w:rsidRDefault="007327C9" w:rsidP="007327C9">
            <w:pPr>
              <w:spacing w:after="0" w:line="240" w:lineRule="auto"/>
              <w:jc w:val="center"/>
              <w:rPr>
                <w:rFonts w:eastAsia="Times New Roman" w:cs="Arial"/>
                <w:b/>
                <w:bCs/>
                <w:sz w:val="18"/>
                <w:szCs w:val="18"/>
                <w:lang w:val="es-PE" w:eastAsia="es-PE"/>
              </w:rPr>
            </w:pPr>
            <w:r w:rsidRPr="007327C9">
              <w:rPr>
                <w:rFonts w:eastAsia="Times New Roman" w:cs="Arial"/>
                <w:b/>
                <w:bCs/>
                <w:sz w:val="18"/>
                <w:szCs w:val="18"/>
                <w:lang w:val="es-PE" w:eastAsia="es-PE"/>
              </w:rPr>
              <w:t>Total</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0 a 4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301</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333</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634</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5 a 9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367</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364</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731</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10 a 14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396</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441</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837</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15 a 19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294</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250</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544</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20 a 24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139</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191</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330</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25 a 29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161</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195</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356</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30 a 34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195</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236</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431</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35 a 39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200</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186</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386</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40 a 44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169</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176</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345</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45 a 49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128</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118</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246</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50 a 54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87</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76</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163</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55 a 59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84</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63</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147</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60 a 64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54</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60</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114</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65 a 69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54</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51</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105</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70 a 74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25</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45</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70</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75 a 79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36</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35</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71</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80 a 84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18</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18</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36</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85 a 89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19</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28</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90 a 94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7</w:t>
            </w:r>
          </w:p>
        </w:tc>
      </w:tr>
      <w:tr w:rsidR="007327C9" w:rsidRPr="007327C9" w:rsidTr="007327C9">
        <w:trPr>
          <w:trHeight w:val="255"/>
        </w:trPr>
        <w:tc>
          <w:tcPr>
            <w:tcW w:w="1900" w:type="dxa"/>
            <w:tcBorders>
              <w:top w:val="nil"/>
              <w:left w:val="single" w:sz="4" w:space="0" w:color="auto"/>
              <w:bottom w:val="single" w:sz="4" w:space="0" w:color="auto"/>
              <w:right w:val="single" w:sz="4" w:space="0" w:color="auto"/>
            </w:tcBorders>
            <w:shd w:val="clear" w:color="auto" w:fill="auto"/>
            <w:hideMark/>
          </w:tcPr>
          <w:p w:rsidR="007327C9" w:rsidRPr="007327C9" w:rsidRDefault="007327C9" w:rsidP="007327C9">
            <w:pPr>
              <w:spacing w:after="0" w:line="240" w:lineRule="auto"/>
              <w:rPr>
                <w:rFonts w:eastAsia="Times New Roman" w:cs="Arial"/>
                <w:sz w:val="18"/>
                <w:szCs w:val="18"/>
                <w:lang w:val="es-PE" w:eastAsia="es-PE"/>
              </w:rPr>
            </w:pPr>
            <w:r w:rsidRPr="007327C9">
              <w:rPr>
                <w:rFonts w:eastAsia="Times New Roman" w:cs="Arial"/>
                <w:sz w:val="18"/>
                <w:szCs w:val="18"/>
                <w:lang w:val="es-PE" w:eastAsia="es-PE"/>
              </w:rPr>
              <w:t xml:space="preserve"> De 95 a 99 años</w:t>
            </w:r>
          </w:p>
        </w:tc>
        <w:tc>
          <w:tcPr>
            <w:tcW w:w="82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6</w:t>
            </w:r>
          </w:p>
        </w:tc>
      </w:tr>
      <w:tr w:rsidR="007327C9" w:rsidRPr="007327C9" w:rsidTr="00514E57">
        <w:trPr>
          <w:trHeight w:val="255"/>
        </w:trPr>
        <w:tc>
          <w:tcPr>
            <w:tcW w:w="1900" w:type="dxa"/>
            <w:tcBorders>
              <w:top w:val="nil"/>
              <w:left w:val="single" w:sz="4" w:space="0" w:color="auto"/>
              <w:bottom w:val="single" w:sz="4" w:space="0" w:color="auto"/>
              <w:right w:val="single" w:sz="4" w:space="0" w:color="auto"/>
            </w:tcBorders>
            <w:shd w:val="clear" w:color="auto" w:fill="FBD4B4" w:themeFill="accent6" w:themeFillTint="66"/>
            <w:hideMark/>
          </w:tcPr>
          <w:p w:rsidR="007327C9" w:rsidRPr="007327C9" w:rsidRDefault="007327C9" w:rsidP="007327C9">
            <w:pPr>
              <w:spacing w:after="0" w:line="240" w:lineRule="auto"/>
              <w:rPr>
                <w:rFonts w:eastAsia="Times New Roman" w:cs="Arial"/>
                <w:b/>
                <w:bCs/>
                <w:sz w:val="18"/>
                <w:szCs w:val="18"/>
                <w:lang w:val="es-PE" w:eastAsia="es-PE"/>
              </w:rPr>
            </w:pPr>
            <w:r w:rsidRPr="007327C9">
              <w:rPr>
                <w:rFonts w:eastAsia="Times New Roman" w:cs="Arial"/>
                <w:b/>
                <w:bCs/>
                <w:sz w:val="18"/>
                <w:szCs w:val="18"/>
                <w:lang w:val="es-PE" w:eastAsia="es-PE"/>
              </w:rPr>
              <w:t xml:space="preserve"> Total</w:t>
            </w:r>
          </w:p>
        </w:tc>
        <w:tc>
          <w:tcPr>
            <w:tcW w:w="820" w:type="dxa"/>
            <w:tcBorders>
              <w:top w:val="nil"/>
              <w:left w:val="nil"/>
              <w:bottom w:val="single" w:sz="4" w:space="0" w:color="auto"/>
              <w:right w:val="single" w:sz="4" w:space="0" w:color="auto"/>
            </w:tcBorders>
            <w:shd w:val="clear" w:color="auto" w:fill="FBD4B4" w:themeFill="accent6" w:themeFillTint="66"/>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2,722</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2,865</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7327C9" w:rsidRPr="007327C9" w:rsidRDefault="007327C9" w:rsidP="007327C9">
            <w:pPr>
              <w:spacing w:after="0" w:line="240" w:lineRule="auto"/>
              <w:jc w:val="center"/>
              <w:rPr>
                <w:rFonts w:eastAsia="Times New Roman" w:cs="Arial"/>
                <w:sz w:val="18"/>
                <w:szCs w:val="18"/>
                <w:lang w:val="es-PE" w:eastAsia="es-PE"/>
              </w:rPr>
            </w:pPr>
            <w:r w:rsidRPr="007327C9">
              <w:rPr>
                <w:rFonts w:eastAsia="Times New Roman" w:cs="Arial"/>
                <w:sz w:val="18"/>
                <w:szCs w:val="18"/>
                <w:lang w:val="es-PE" w:eastAsia="es-PE"/>
              </w:rPr>
              <w:t>5,587</w:t>
            </w:r>
          </w:p>
        </w:tc>
      </w:tr>
    </w:tbl>
    <w:p w:rsidR="00C85B00" w:rsidRPr="00514E57" w:rsidRDefault="007327C9" w:rsidP="00C85B00">
      <w:pPr>
        <w:ind w:left="993" w:firstLine="850"/>
        <w:contextualSpacing/>
        <w:jc w:val="both"/>
        <w:rPr>
          <w:rFonts w:cs="Arial"/>
          <w:snapToGrid w:val="0"/>
          <w:sz w:val="20"/>
          <w:szCs w:val="20"/>
        </w:rPr>
      </w:pPr>
      <w:r>
        <w:rPr>
          <w:rFonts w:cs="Arial"/>
          <w:snapToGrid w:val="0"/>
        </w:rPr>
        <w:t xml:space="preserve">                 </w:t>
      </w:r>
      <w:r w:rsidR="00514E57">
        <w:rPr>
          <w:rFonts w:cs="Arial"/>
          <w:snapToGrid w:val="0"/>
        </w:rPr>
        <w:t xml:space="preserve">   </w:t>
      </w:r>
      <w:r w:rsidR="00C85B00">
        <w:rPr>
          <w:rFonts w:cs="Arial"/>
          <w:snapToGrid w:val="0"/>
        </w:rPr>
        <w:t xml:space="preserve"> </w:t>
      </w:r>
      <w:r w:rsidR="00BE0D89" w:rsidRPr="00514E57">
        <w:rPr>
          <w:rFonts w:cs="Arial"/>
          <w:snapToGrid w:val="0"/>
          <w:sz w:val="20"/>
          <w:szCs w:val="20"/>
        </w:rPr>
        <w:t>Fuente: Equipo formulador</w:t>
      </w:r>
      <w:r w:rsidR="00C85B00" w:rsidRPr="00514E57">
        <w:rPr>
          <w:rFonts w:cs="Arial"/>
          <w:snapToGrid w:val="0"/>
          <w:sz w:val="20"/>
          <w:szCs w:val="20"/>
        </w:rPr>
        <w:t xml:space="preserve"> con datos del INEI censo 2007</w:t>
      </w:r>
    </w:p>
    <w:p w:rsidR="00B4672B" w:rsidRPr="00F90D41" w:rsidRDefault="00B4672B" w:rsidP="00B4672B">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Indicadores sociales</w:t>
      </w:r>
    </w:p>
    <w:p w:rsidR="00514E57" w:rsidRPr="00F90D41" w:rsidRDefault="00B4672B" w:rsidP="00E21430">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de </w:t>
      </w:r>
      <w:r>
        <w:rPr>
          <w:rFonts w:eastAsia="Calibri" w:cs="Arial"/>
          <w:iCs/>
          <w:noProof/>
          <w:color w:val="000000"/>
          <w:lang w:eastAsia="en-US"/>
        </w:rPr>
        <w:t xml:space="preserve">Uripa se encuentra </w:t>
      </w:r>
      <w:r>
        <w:rPr>
          <w:rFonts w:eastAsia="Calibri" w:cs="Arial"/>
          <w:iCs/>
          <w:color w:val="000000"/>
          <w:lang w:eastAsia="en-US"/>
        </w:rPr>
        <w:t xml:space="preserve"> dentro del distrito de </w:t>
      </w:r>
      <w:r w:rsidRPr="00C845B3">
        <w:rPr>
          <w:rFonts w:eastAsia="Calibri" w:cs="Arial"/>
          <w:iCs/>
          <w:noProof/>
          <w:color w:val="000000"/>
          <w:lang w:eastAsia="en-US"/>
        </w:rPr>
        <w:t>Anco-Huallo</w:t>
      </w:r>
      <w:r>
        <w:rPr>
          <w:rFonts w:eastAsia="Calibri" w:cs="Arial"/>
          <w:iCs/>
          <w:color w:val="000000"/>
          <w:lang w:eastAsia="en-US"/>
        </w:rPr>
        <w:t xml:space="preserve"> el cual </w:t>
      </w:r>
      <w:r w:rsidRPr="00F90D41">
        <w:rPr>
          <w:rFonts w:eastAsia="Calibri" w:cs="Arial"/>
          <w:iCs/>
          <w:color w:val="000000"/>
          <w:lang w:eastAsia="en-US"/>
        </w:rPr>
        <w:t>tiene un índice de desarrollo</w:t>
      </w:r>
      <w:r>
        <w:rPr>
          <w:rFonts w:eastAsia="Calibri" w:cs="Arial"/>
          <w:iCs/>
          <w:color w:val="000000"/>
          <w:lang w:eastAsia="en-US"/>
        </w:rPr>
        <w:t xml:space="preserve"> humano IDH menor al regional pero mayor a </w:t>
      </w:r>
      <w:r w:rsidRPr="00F90D41">
        <w:rPr>
          <w:rFonts w:eastAsia="Calibri" w:cs="Arial"/>
          <w:iCs/>
          <w:color w:val="000000"/>
          <w:lang w:eastAsia="en-US"/>
        </w:rPr>
        <w:t xml:space="preserve">la provincia de </w:t>
      </w:r>
      <w:r>
        <w:rPr>
          <w:rFonts w:eastAsia="Calibri" w:cs="Arial"/>
          <w:iCs/>
          <w:color w:val="000000"/>
          <w:lang w:eastAsia="en-US"/>
        </w:rPr>
        <w:t>Chincheros</w:t>
      </w:r>
      <w:r w:rsidRPr="00F90D41">
        <w:rPr>
          <w:rFonts w:eastAsia="Calibri" w:cs="Arial"/>
          <w:iCs/>
          <w:color w:val="000000"/>
          <w:lang w:eastAsia="en-US"/>
        </w:rPr>
        <w:t>, la esp</w:t>
      </w:r>
      <w:r>
        <w:rPr>
          <w:rFonts w:eastAsia="Calibri" w:cs="Arial"/>
          <w:iCs/>
          <w:color w:val="000000"/>
          <w:lang w:eastAsia="en-US"/>
        </w:rPr>
        <w:t>eranza de vida al nacer es de 70</w:t>
      </w:r>
      <w:r w:rsidRPr="00F90D41">
        <w:rPr>
          <w:rFonts w:eastAsia="Calibri" w:cs="Arial"/>
          <w:iCs/>
          <w:color w:val="000000"/>
          <w:lang w:eastAsia="en-US"/>
        </w:rPr>
        <w:t>.</w:t>
      </w:r>
      <w:r>
        <w:rPr>
          <w:rFonts w:eastAsia="Calibri" w:cs="Arial"/>
          <w:iCs/>
          <w:color w:val="000000"/>
          <w:lang w:eastAsia="en-US"/>
        </w:rPr>
        <w:t>82 años, mayor</w:t>
      </w:r>
      <w:r w:rsidRPr="00F90D41">
        <w:rPr>
          <w:rFonts w:eastAsia="Calibri" w:cs="Arial"/>
          <w:iCs/>
          <w:color w:val="000000"/>
          <w:lang w:eastAsia="en-US"/>
        </w:rPr>
        <w:t xml:space="preserve"> al</w:t>
      </w:r>
      <w:r>
        <w:rPr>
          <w:rFonts w:eastAsia="Calibri" w:cs="Arial"/>
          <w:iCs/>
          <w:color w:val="000000"/>
          <w:lang w:eastAsia="en-US"/>
        </w:rPr>
        <w:t xml:space="preserve"> de la</w:t>
      </w:r>
      <w:r w:rsidRPr="00F90D41">
        <w:rPr>
          <w:rFonts w:eastAsia="Calibri" w:cs="Arial"/>
          <w:iCs/>
          <w:color w:val="000000"/>
          <w:lang w:eastAsia="en-US"/>
        </w:rPr>
        <w:t xml:space="preserve"> provincia de </w:t>
      </w:r>
      <w:r>
        <w:rPr>
          <w:rFonts w:eastAsia="Calibri" w:cs="Arial"/>
          <w:iCs/>
          <w:color w:val="000000"/>
          <w:lang w:eastAsia="en-US"/>
        </w:rPr>
        <w:t>Chincheros</w:t>
      </w:r>
      <w:r w:rsidRPr="00F90D41">
        <w:rPr>
          <w:rFonts w:eastAsia="Calibri" w:cs="Arial"/>
          <w:iCs/>
          <w:color w:val="000000"/>
          <w:lang w:eastAsia="en-US"/>
        </w:rPr>
        <w:t xml:space="preserve"> y  la región, en cuanto al promedio de ingreso</w:t>
      </w:r>
      <w:r>
        <w:rPr>
          <w:rFonts w:eastAsia="Calibri" w:cs="Arial"/>
          <w:iCs/>
          <w:color w:val="000000"/>
          <w:lang w:eastAsia="en-US"/>
        </w:rPr>
        <w:t>s de la población es de S/ 178.5</w:t>
      </w:r>
      <w:r w:rsidRPr="00F90D41">
        <w:rPr>
          <w:rFonts w:eastAsia="Calibri" w:cs="Arial"/>
          <w:iCs/>
          <w:color w:val="000000"/>
          <w:lang w:eastAsia="en-US"/>
        </w:rPr>
        <w:t xml:space="preserve"> al mes</w:t>
      </w:r>
      <w:r>
        <w:rPr>
          <w:rFonts w:eastAsia="Calibri" w:cs="Arial"/>
          <w:iCs/>
          <w:color w:val="000000"/>
          <w:lang w:eastAsia="en-US"/>
        </w:rPr>
        <w:t>,</w:t>
      </w:r>
      <w:r w:rsidRPr="00F90D41">
        <w:rPr>
          <w:rFonts w:eastAsia="Calibri" w:cs="Arial"/>
          <w:iCs/>
          <w:color w:val="000000"/>
          <w:lang w:eastAsia="en-US"/>
        </w:rPr>
        <w:t xml:space="preserve"> este ingreso es bastante bajo y denota el nivel de pobreza de la población</w:t>
      </w:r>
      <w:r w:rsidR="00E21430">
        <w:rPr>
          <w:rFonts w:eastAsia="Calibri" w:cs="Arial"/>
          <w:iCs/>
          <w:color w:val="000000"/>
          <w:lang w:eastAsia="en-US"/>
        </w:rPr>
        <w:t>.</w:t>
      </w:r>
    </w:p>
    <w:p w:rsidR="00B4672B" w:rsidRDefault="00BE0D89" w:rsidP="00B4672B">
      <w:pPr>
        <w:spacing w:after="0"/>
        <w:jc w:val="center"/>
        <w:rPr>
          <w:rFonts w:eastAsia="Calibri" w:cs="Arial"/>
          <w:b/>
          <w:lang w:eastAsia="en-US"/>
        </w:rPr>
      </w:pPr>
      <w:r>
        <w:rPr>
          <w:rFonts w:eastAsia="Calibri" w:cs="Arial"/>
          <w:b/>
          <w:lang w:eastAsia="en-US"/>
        </w:rPr>
        <w:t xml:space="preserve">                  </w:t>
      </w:r>
      <w:r w:rsidR="00B4672B" w:rsidRPr="00F90D41">
        <w:rPr>
          <w:rFonts w:eastAsia="Calibri" w:cs="Arial"/>
          <w:b/>
          <w:lang w:eastAsia="en-US"/>
        </w:rPr>
        <w:t>Cuadro Nº 05</w:t>
      </w:r>
    </w:p>
    <w:tbl>
      <w:tblPr>
        <w:tblW w:w="7946" w:type="dxa"/>
        <w:tblInd w:w="921" w:type="dxa"/>
        <w:tblLayout w:type="fixed"/>
        <w:tblCellMar>
          <w:left w:w="70" w:type="dxa"/>
          <w:right w:w="70" w:type="dxa"/>
        </w:tblCellMar>
        <w:tblLook w:val="04A0" w:firstRow="1" w:lastRow="0" w:firstColumn="1" w:lastColumn="0" w:noHBand="0" w:noVBand="1"/>
      </w:tblPr>
      <w:tblGrid>
        <w:gridCol w:w="1276"/>
        <w:gridCol w:w="1134"/>
        <w:gridCol w:w="850"/>
        <w:gridCol w:w="709"/>
        <w:gridCol w:w="850"/>
        <w:gridCol w:w="709"/>
        <w:gridCol w:w="851"/>
        <w:gridCol w:w="708"/>
        <w:gridCol w:w="859"/>
      </w:tblGrid>
      <w:tr w:rsidR="00B4672B" w:rsidRPr="00D777CA" w:rsidTr="00DC3D71">
        <w:trPr>
          <w:trHeight w:val="255"/>
        </w:trPr>
        <w:tc>
          <w:tcPr>
            <w:tcW w:w="7946" w:type="dxa"/>
            <w:gridSpan w:val="9"/>
            <w:tcBorders>
              <w:top w:val="nil"/>
              <w:left w:val="nil"/>
              <w:bottom w:val="single" w:sz="4" w:space="0" w:color="auto"/>
              <w:right w:val="nil"/>
            </w:tcBorders>
            <w:shd w:val="clear" w:color="auto" w:fill="auto"/>
            <w:noWrap/>
            <w:vAlign w:val="center"/>
            <w:hideMark/>
          </w:tcPr>
          <w:p w:rsidR="00B4672B" w:rsidRPr="00D777CA" w:rsidRDefault="00B4672B" w:rsidP="00B4672B">
            <w:pPr>
              <w:spacing w:after="0"/>
              <w:jc w:val="center"/>
              <w:rPr>
                <w:b/>
                <w:bCs/>
                <w:sz w:val="20"/>
                <w:szCs w:val="20"/>
                <w:lang w:val="es-PE" w:eastAsia="es-PE"/>
              </w:rPr>
            </w:pPr>
            <w:r w:rsidRPr="00D777CA">
              <w:rPr>
                <w:b/>
                <w:bCs/>
                <w:sz w:val="20"/>
                <w:szCs w:val="20"/>
                <w:lang w:val="es-PE" w:eastAsia="es-PE"/>
              </w:rPr>
              <w:t xml:space="preserve">Indicadores de desarrollo humano del distrito de </w:t>
            </w:r>
            <w:r>
              <w:rPr>
                <w:b/>
                <w:bCs/>
                <w:sz w:val="20"/>
                <w:szCs w:val="20"/>
                <w:lang w:val="es-PE" w:eastAsia="es-PE"/>
              </w:rPr>
              <w:t>Anco Huayllo.</w:t>
            </w:r>
          </w:p>
        </w:tc>
      </w:tr>
      <w:tr w:rsidR="00B4672B" w:rsidRPr="00D777CA" w:rsidTr="00514E57">
        <w:trPr>
          <w:trHeight w:val="390"/>
        </w:trPr>
        <w:tc>
          <w:tcPr>
            <w:tcW w:w="127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4672B" w:rsidRPr="00D777CA" w:rsidRDefault="00B4672B" w:rsidP="00DC3D71">
            <w:pPr>
              <w:spacing w:after="0"/>
              <w:rPr>
                <w:b/>
                <w:bCs/>
                <w:sz w:val="20"/>
                <w:szCs w:val="20"/>
                <w:lang w:val="es-PE" w:eastAsia="es-PE"/>
              </w:rPr>
            </w:pPr>
            <w:r w:rsidRPr="00D777CA">
              <w:rPr>
                <w:b/>
                <w:bCs/>
                <w:sz w:val="20"/>
                <w:szCs w:val="20"/>
                <w:lang w:val="es-PE" w:eastAsia="es-PE"/>
              </w:rPr>
              <w:t>Departamento</w:t>
            </w:r>
          </w:p>
        </w:tc>
        <w:tc>
          <w:tcPr>
            <w:tcW w:w="1984"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Población</w:t>
            </w:r>
          </w:p>
        </w:tc>
        <w:tc>
          <w:tcPr>
            <w:tcW w:w="1559"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 xml:space="preserve">Índice de </w:t>
            </w:r>
            <w:r w:rsidRPr="00D777CA">
              <w:rPr>
                <w:b/>
                <w:bCs/>
                <w:sz w:val="20"/>
                <w:szCs w:val="20"/>
                <w:lang w:val="es-PE" w:eastAsia="es-PE"/>
              </w:rPr>
              <w:br/>
              <w:t xml:space="preserve">Desarrollo </w:t>
            </w:r>
            <w:r w:rsidRPr="00D777CA">
              <w:rPr>
                <w:b/>
                <w:bCs/>
                <w:sz w:val="20"/>
                <w:szCs w:val="20"/>
                <w:lang w:val="es-PE" w:eastAsia="es-PE"/>
              </w:rPr>
              <w:br/>
              <w:t>Humano</w:t>
            </w:r>
          </w:p>
        </w:tc>
        <w:tc>
          <w:tcPr>
            <w:tcW w:w="1560"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Esperanza de vida al nacer</w:t>
            </w:r>
          </w:p>
        </w:tc>
        <w:tc>
          <w:tcPr>
            <w:tcW w:w="1567"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Ingreso familiar per cápita</w:t>
            </w:r>
          </w:p>
        </w:tc>
      </w:tr>
      <w:tr w:rsidR="00B4672B" w:rsidRPr="00D777CA" w:rsidTr="00514E57">
        <w:trPr>
          <w:trHeight w:val="435"/>
        </w:trPr>
        <w:tc>
          <w:tcPr>
            <w:tcW w:w="1276" w:type="dxa"/>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B4672B" w:rsidRPr="00D777CA" w:rsidRDefault="00B4672B" w:rsidP="00DC3D71">
            <w:pPr>
              <w:spacing w:after="0"/>
              <w:rPr>
                <w:b/>
                <w:bCs/>
                <w:sz w:val="20"/>
                <w:szCs w:val="20"/>
                <w:lang w:val="es-PE" w:eastAsia="es-PE"/>
              </w:rPr>
            </w:pPr>
            <w:r w:rsidRPr="00D777CA">
              <w:rPr>
                <w:b/>
                <w:bCs/>
                <w:sz w:val="20"/>
                <w:szCs w:val="20"/>
                <w:lang w:val="es-PE" w:eastAsia="es-PE"/>
              </w:rPr>
              <w:t>Provincia</w:t>
            </w:r>
          </w:p>
        </w:tc>
        <w:tc>
          <w:tcPr>
            <w:tcW w:w="1984"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4672B" w:rsidRPr="00D777CA" w:rsidRDefault="00B4672B" w:rsidP="00DC3D71">
            <w:pPr>
              <w:spacing w:after="0"/>
              <w:rPr>
                <w:b/>
                <w:bCs/>
                <w:sz w:val="20"/>
                <w:szCs w:val="20"/>
                <w:lang w:val="es-PE" w:eastAsia="es-PE"/>
              </w:rPr>
            </w:pPr>
          </w:p>
        </w:tc>
        <w:tc>
          <w:tcPr>
            <w:tcW w:w="1559"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4672B" w:rsidRPr="00D777CA" w:rsidRDefault="00B4672B" w:rsidP="00DC3D71">
            <w:pPr>
              <w:spacing w:after="0"/>
              <w:rPr>
                <w:b/>
                <w:bCs/>
                <w:sz w:val="20"/>
                <w:szCs w:val="20"/>
                <w:lang w:val="es-PE" w:eastAsia="es-PE"/>
              </w:rPr>
            </w:pPr>
          </w:p>
        </w:tc>
        <w:tc>
          <w:tcPr>
            <w:tcW w:w="1560"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4672B" w:rsidRPr="00D777CA" w:rsidRDefault="00B4672B" w:rsidP="00DC3D71">
            <w:pPr>
              <w:spacing w:after="0"/>
              <w:rPr>
                <w:b/>
                <w:bCs/>
                <w:sz w:val="20"/>
                <w:szCs w:val="20"/>
                <w:lang w:val="es-PE" w:eastAsia="es-PE"/>
              </w:rPr>
            </w:pPr>
          </w:p>
        </w:tc>
        <w:tc>
          <w:tcPr>
            <w:tcW w:w="1567"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4672B" w:rsidRPr="00D777CA" w:rsidRDefault="00B4672B" w:rsidP="00DC3D71">
            <w:pPr>
              <w:spacing w:after="0"/>
              <w:rPr>
                <w:b/>
                <w:bCs/>
                <w:sz w:val="20"/>
                <w:szCs w:val="20"/>
                <w:lang w:val="es-PE" w:eastAsia="es-PE"/>
              </w:rPr>
            </w:pPr>
          </w:p>
        </w:tc>
      </w:tr>
      <w:tr w:rsidR="00B4672B" w:rsidRPr="00D777CA" w:rsidTr="00514E57">
        <w:trPr>
          <w:trHeight w:val="261"/>
        </w:trPr>
        <w:tc>
          <w:tcPr>
            <w:tcW w:w="127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4672B" w:rsidRPr="00D777CA" w:rsidRDefault="00B4672B" w:rsidP="00DC3D71">
            <w:pPr>
              <w:spacing w:after="0"/>
              <w:rPr>
                <w:b/>
                <w:bCs/>
                <w:sz w:val="20"/>
                <w:szCs w:val="20"/>
                <w:lang w:val="es-PE" w:eastAsia="es-PE"/>
              </w:rPr>
            </w:pPr>
            <w:r w:rsidRPr="00D777CA">
              <w:rPr>
                <w:b/>
                <w:bCs/>
                <w:sz w:val="20"/>
                <w:szCs w:val="20"/>
                <w:lang w:val="es-PE" w:eastAsia="es-PE"/>
              </w:rPr>
              <w:t>Distrito</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habitantes</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IDH</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años</w:t>
            </w:r>
          </w:p>
        </w:tc>
        <w:tc>
          <w:tcPr>
            <w:tcW w:w="851" w:type="dxa"/>
            <w:tcBorders>
              <w:top w:val="nil"/>
              <w:left w:val="nil"/>
              <w:bottom w:val="single" w:sz="4" w:space="0" w:color="auto"/>
              <w:right w:val="single" w:sz="4" w:space="0" w:color="auto"/>
            </w:tcBorders>
            <w:shd w:val="clear" w:color="auto" w:fill="FBD4B4" w:themeFill="accent6" w:themeFillTint="66"/>
            <w:noWrap/>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ranking</w:t>
            </w:r>
          </w:p>
        </w:tc>
        <w:tc>
          <w:tcPr>
            <w:tcW w:w="708" w:type="dxa"/>
            <w:tcBorders>
              <w:top w:val="nil"/>
              <w:left w:val="nil"/>
              <w:bottom w:val="single" w:sz="4" w:space="0" w:color="auto"/>
              <w:right w:val="single" w:sz="4" w:space="0" w:color="auto"/>
            </w:tcBorders>
            <w:shd w:val="clear" w:color="auto" w:fill="FBD4B4" w:themeFill="accent6" w:themeFillTint="66"/>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 xml:space="preserve">N.S. </w:t>
            </w:r>
            <w:r w:rsidRPr="00D777CA">
              <w:rPr>
                <w:b/>
                <w:bCs/>
                <w:sz w:val="20"/>
                <w:szCs w:val="20"/>
                <w:lang w:val="es-PE" w:eastAsia="es-PE"/>
              </w:rPr>
              <w:br/>
              <w:t>mes</w:t>
            </w:r>
          </w:p>
        </w:tc>
        <w:tc>
          <w:tcPr>
            <w:tcW w:w="859" w:type="dxa"/>
            <w:tcBorders>
              <w:top w:val="nil"/>
              <w:left w:val="nil"/>
              <w:bottom w:val="single" w:sz="4" w:space="0" w:color="auto"/>
              <w:right w:val="single" w:sz="4" w:space="0" w:color="auto"/>
            </w:tcBorders>
            <w:shd w:val="clear" w:color="auto" w:fill="FBD4B4" w:themeFill="accent6" w:themeFillTint="66"/>
            <w:noWrap/>
            <w:vAlign w:val="center"/>
            <w:hideMark/>
          </w:tcPr>
          <w:p w:rsidR="00B4672B" w:rsidRPr="00D777CA" w:rsidRDefault="00B4672B" w:rsidP="00DC3D71">
            <w:pPr>
              <w:spacing w:after="0"/>
              <w:jc w:val="center"/>
              <w:rPr>
                <w:b/>
                <w:bCs/>
                <w:sz w:val="20"/>
                <w:szCs w:val="20"/>
                <w:lang w:val="es-PE" w:eastAsia="es-PE"/>
              </w:rPr>
            </w:pPr>
            <w:r w:rsidRPr="00D777CA">
              <w:rPr>
                <w:b/>
                <w:bCs/>
                <w:sz w:val="20"/>
                <w:szCs w:val="20"/>
                <w:lang w:val="es-PE" w:eastAsia="es-PE"/>
              </w:rPr>
              <w:t>ranking</w:t>
            </w:r>
          </w:p>
        </w:tc>
      </w:tr>
      <w:tr w:rsidR="00B4672B" w:rsidRPr="00D777CA" w:rsidTr="00D263EC">
        <w:trPr>
          <w:trHeight w:val="325"/>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72B" w:rsidRPr="00D777CA" w:rsidRDefault="00B4672B" w:rsidP="00DC3D71">
            <w:pPr>
              <w:spacing w:after="0"/>
              <w:rPr>
                <w:b/>
                <w:bCs/>
                <w:sz w:val="20"/>
                <w:szCs w:val="20"/>
                <w:lang w:val="es-PE" w:eastAsia="es-PE"/>
              </w:rPr>
            </w:pPr>
            <w:r w:rsidRPr="00D777CA">
              <w:rPr>
                <w:b/>
                <w:bCs/>
                <w:sz w:val="20"/>
                <w:szCs w:val="20"/>
                <w:lang w:val="es-PE" w:eastAsia="es-PE"/>
              </w:rPr>
              <w:t xml:space="preserve">PERÚ </w:t>
            </w:r>
          </w:p>
        </w:tc>
        <w:tc>
          <w:tcPr>
            <w:tcW w:w="1134"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27 428 615</w:t>
            </w:r>
          </w:p>
        </w:tc>
        <w:tc>
          <w:tcPr>
            <w:tcW w:w="850"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w:t>
            </w:r>
          </w:p>
        </w:tc>
        <w:tc>
          <w:tcPr>
            <w:tcW w:w="709"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0.6234</w:t>
            </w:r>
          </w:p>
        </w:tc>
        <w:tc>
          <w:tcPr>
            <w:tcW w:w="850"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w:t>
            </w:r>
          </w:p>
        </w:tc>
        <w:tc>
          <w:tcPr>
            <w:tcW w:w="709"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73.07 </w:t>
            </w:r>
          </w:p>
        </w:tc>
        <w:tc>
          <w:tcPr>
            <w:tcW w:w="851"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w:t>
            </w:r>
          </w:p>
        </w:tc>
        <w:tc>
          <w:tcPr>
            <w:tcW w:w="708"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374.1</w:t>
            </w:r>
          </w:p>
        </w:tc>
        <w:tc>
          <w:tcPr>
            <w:tcW w:w="859"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w:t>
            </w:r>
          </w:p>
        </w:tc>
      </w:tr>
      <w:tr w:rsidR="00B4672B" w:rsidRPr="00D777CA" w:rsidTr="00D263EC">
        <w:trPr>
          <w:trHeight w:val="247"/>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72B" w:rsidRPr="00D777CA" w:rsidRDefault="00B4672B" w:rsidP="00DC3D71">
            <w:pPr>
              <w:spacing w:after="0"/>
              <w:rPr>
                <w:b/>
                <w:bCs/>
                <w:sz w:val="20"/>
                <w:szCs w:val="20"/>
                <w:lang w:val="es-PE" w:eastAsia="es-PE"/>
              </w:rPr>
            </w:pPr>
            <w:r w:rsidRPr="00D777CA">
              <w:rPr>
                <w:b/>
                <w:bCs/>
                <w:sz w:val="20"/>
                <w:szCs w:val="20"/>
                <w:lang w:val="es-PE" w:eastAsia="es-PE"/>
              </w:rPr>
              <w:t>APURÍMAC</w:t>
            </w:r>
          </w:p>
        </w:tc>
        <w:tc>
          <w:tcPr>
            <w:tcW w:w="1134"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404 190</w:t>
            </w:r>
          </w:p>
        </w:tc>
        <w:tc>
          <w:tcPr>
            <w:tcW w:w="850"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18</w:t>
            </w:r>
          </w:p>
        </w:tc>
        <w:tc>
          <w:tcPr>
            <w:tcW w:w="709"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0.5610</w:t>
            </w:r>
          </w:p>
        </w:tc>
        <w:tc>
          <w:tcPr>
            <w:tcW w:w="850"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23</w:t>
            </w:r>
          </w:p>
        </w:tc>
        <w:tc>
          <w:tcPr>
            <w:tcW w:w="709"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71.77 </w:t>
            </w:r>
          </w:p>
        </w:tc>
        <w:tc>
          <w:tcPr>
            <w:tcW w:w="851"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15</w:t>
            </w:r>
          </w:p>
        </w:tc>
        <w:tc>
          <w:tcPr>
            <w:tcW w:w="708"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203.3</w:t>
            </w:r>
          </w:p>
        </w:tc>
        <w:tc>
          <w:tcPr>
            <w:tcW w:w="859"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23</w:t>
            </w:r>
          </w:p>
        </w:tc>
      </w:tr>
      <w:tr w:rsidR="00B4672B" w:rsidRPr="00D777CA" w:rsidTr="00D263EC">
        <w:trPr>
          <w:trHeight w:val="30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72B" w:rsidRPr="00D777CA" w:rsidRDefault="00B4672B" w:rsidP="00DC3D71">
            <w:pPr>
              <w:spacing w:after="0"/>
              <w:rPr>
                <w:b/>
                <w:bCs/>
                <w:sz w:val="20"/>
                <w:szCs w:val="20"/>
                <w:lang w:val="es-PE" w:eastAsia="es-PE"/>
              </w:rPr>
            </w:pPr>
            <w:r w:rsidRPr="00D777CA">
              <w:rPr>
                <w:b/>
                <w:bCs/>
                <w:sz w:val="20"/>
                <w:szCs w:val="20"/>
                <w:lang w:val="es-PE" w:eastAsia="es-PE"/>
              </w:rPr>
              <w:t>Chincheros</w:t>
            </w:r>
          </w:p>
        </w:tc>
        <w:tc>
          <w:tcPr>
            <w:tcW w:w="1134"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51 583</w:t>
            </w:r>
          </w:p>
        </w:tc>
        <w:tc>
          <w:tcPr>
            <w:tcW w:w="850"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111</w:t>
            </w:r>
          </w:p>
        </w:tc>
        <w:tc>
          <w:tcPr>
            <w:tcW w:w="709"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0.5453</w:t>
            </w:r>
          </w:p>
        </w:tc>
        <w:tc>
          <w:tcPr>
            <w:tcW w:w="850"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143</w:t>
            </w:r>
          </w:p>
        </w:tc>
        <w:tc>
          <w:tcPr>
            <w:tcW w:w="709"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70.67 </w:t>
            </w:r>
          </w:p>
        </w:tc>
        <w:tc>
          <w:tcPr>
            <w:tcW w:w="851"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126</w:t>
            </w:r>
          </w:p>
        </w:tc>
        <w:tc>
          <w:tcPr>
            <w:tcW w:w="708"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166.7</w:t>
            </w:r>
          </w:p>
        </w:tc>
        <w:tc>
          <w:tcPr>
            <w:tcW w:w="859"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147</w:t>
            </w:r>
          </w:p>
        </w:tc>
      </w:tr>
      <w:tr w:rsidR="00B4672B" w:rsidRPr="00D777CA" w:rsidTr="00D263EC">
        <w:trPr>
          <w:trHeight w:val="30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72B" w:rsidRPr="00D777CA" w:rsidRDefault="00B4672B" w:rsidP="00DC3D71">
            <w:pPr>
              <w:spacing w:after="0"/>
              <w:rPr>
                <w:sz w:val="20"/>
                <w:szCs w:val="20"/>
                <w:lang w:val="es-PE" w:eastAsia="es-PE"/>
              </w:rPr>
            </w:pPr>
            <w:r w:rsidRPr="00D777CA">
              <w:rPr>
                <w:sz w:val="20"/>
                <w:szCs w:val="20"/>
                <w:lang w:val="es-PE" w:eastAsia="es-PE"/>
              </w:rPr>
              <w:t>Anco</w:t>
            </w:r>
            <w:r>
              <w:rPr>
                <w:sz w:val="20"/>
                <w:szCs w:val="20"/>
                <w:lang w:val="es-PE" w:eastAsia="es-PE"/>
              </w:rPr>
              <w:t xml:space="preserve"> </w:t>
            </w:r>
            <w:r w:rsidRPr="00D777CA">
              <w:rPr>
                <w:sz w:val="20"/>
                <w:szCs w:val="20"/>
                <w:lang w:val="es-PE" w:eastAsia="es-PE"/>
              </w:rPr>
              <w:t>-</w:t>
            </w:r>
            <w:r>
              <w:rPr>
                <w:sz w:val="20"/>
                <w:szCs w:val="20"/>
                <w:lang w:val="es-PE" w:eastAsia="es-PE"/>
              </w:rPr>
              <w:t xml:space="preserve"> </w:t>
            </w:r>
            <w:r w:rsidRPr="00D777CA">
              <w:rPr>
                <w:sz w:val="20"/>
                <w:szCs w:val="20"/>
                <w:lang w:val="es-PE" w:eastAsia="es-PE"/>
              </w:rPr>
              <w:t xml:space="preserve">Huallo                             </w:t>
            </w:r>
          </w:p>
        </w:tc>
        <w:tc>
          <w:tcPr>
            <w:tcW w:w="1134"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10 898</w:t>
            </w:r>
          </w:p>
        </w:tc>
        <w:tc>
          <w:tcPr>
            <w:tcW w:w="850"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448</w:t>
            </w:r>
          </w:p>
        </w:tc>
        <w:tc>
          <w:tcPr>
            <w:tcW w:w="709"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0.5536</w:t>
            </w:r>
          </w:p>
        </w:tc>
        <w:tc>
          <w:tcPr>
            <w:tcW w:w="850" w:type="dxa"/>
            <w:tcBorders>
              <w:top w:val="nil"/>
              <w:left w:val="nil"/>
              <w:bottom w:val="single" w:sz="4" w:space="0" w:color="auto"/>
              <w:right w:val="single" w:sz="4" w:space="0" w:color="auto"/>
            </w:tcBorders>
            <w:shd w:val="clear" w:color="auto" w:fill="auto"/>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1 199</w:t>
            </w:r>
          </w:p>
        </w:tc>
        <w:tc>
          <w:tcPr>
            <w:tcW w:w="709"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70.82 </w:t>
            </w:r>
          </w:p>
        </w:tc>
        <w:tc>
          <w:tcPr>
            <w:tcW w:w="851"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1 184</w:t>
            </w:r>
          </w:p>
        </w:tc>
        <w:tc>
          <w:tcPr>
            <w:tcW w:w="708"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178.5</w:t>
            </w:r>
          </w:p>
        </w:tc>
        <w:tc>
          <w:tcPr>
            <w:tcW w:w="859" w:type="dxa"/>
            <w:tcBorders>
              <w:top w:val="nil"/>
              <w:left w:val="nil"/>
              <w:bottom w:val="single" w:sz="4" w:space="0" w:color="auto"/>
              <w:right w:val="single" w:sz="4" w:space="0" w:color="auto"/>
            </w:tcBorders>
            <w:shd w:val="clear" w:color="auto" w:fill="auto"/>
            <w:noWrap/>
            <w:vAlign w:val="center"/>
            <w:hideMark/>
          </w:tcPr>
          <w:p w:rsidR="00B4672B" w:rsidRPr="00D777CA" w:rsidRDefault="00B4672B" w:rsidP="00DC3D71">
            <w:pPr>
              <w:spacing w:after="0"/>
              <w:jc w:val="center"/>
              <w:rPr>
                <w:sz w:val="20"/>
                <w:szCs w:val="20"/>
                <w:lang w:val="es-PE" w:eastAsia="es-PE"/>
              </w:rPr>
            </w:pPr>
            <w:r w:rsidRPr="00D777CA">
              <w:rPr>
                <w:sz w:val="20"/>
                <w:szCs w:val="20"/>
                <w:lang w:val="es-PE" w:eastAsia="es-PE"/>
              </w:rPr>
              <w:t xml:space="preserve"> 1 024</w:t>
            </w:r>
          </w:p>
        </w:tc>
      </w:tr>
    </w:tbl>
    <w:p w:rsidR="00B4672B" w:rsidRPr="00F90D41" w:rsidRDefault="00B4672B" w:rsidP="00B4672B">
      <w:pPr>
        <w:contextualSpacing/>
        <w:rPr>
          <w:rFonts w:cs="Arial"/>
          <w:snapToGrid w:val="0"/>
        </w:rPr>
      </w:pPr>
      <w:r>
        <w:rPr>
          <w:rFonts w:cs="Arial"/>
          <w:snapToGrid w:val="0"/>
        </w:rPr>
        <w:t xml:space="preserve">                 </w:t>
      </w:r>
      <w:r w:rsidRPr="00F90D41">
        <w:rPr>
          <w:rFonts w:cs="Arial"/>
          <w:snapToGrid w:val="0"/>
        </w:rPr>
        <w:t>Fuente: Unidad de Informe sobre Desarrollo Humano, Perú – 2009</w:t>
      </w:r>
      <w:r>
        <w:rPr>
          <w:rFonts w:cs="Arial"/>
          <w:snapToGrid w:val="0"/>
        </w:rPr>
        <w:t>.</w:t>
      </w:r>
    </w:p>
    <w:p w:rsidR="00514E57" w:rsidRDefault="00514E57" w:rsidP="00C85B00">
      <w:pPr>
        <w:spacing w:before="120" w:after="120"/>
        <w:ind w:left="1701"/>
        <w:jc w:val="both"/>
        <w:rPr>
          <w:rFonts w:cs="Arial"/>
          <w:b/>
          <w:snapToGrid w:val="0"/>
        </w:rPr>
      </w:pPr>
    </w:p>
    <w:p w:rsidR="00C85B00" w:rsidRPr="00F90D41" w:rsidRDefault="00C85B00" w:rsidP="00C85B00">
      <w:pPr>
        <w:spacing w:before="120" w:after="120"/>
        <w:ind w:left="1701"/>
        <w:jc w:val="both"/>
        <w:rPr>
          <w:rFonts w:cs="Arial"/>
          <w:b/>
          <w:snapToGrid w:val="0"/>
        </w:rPr>
      </w:pPr>
      <w:r w:rsidRPr="00F90D41">
        <w:rPr>
          <w:rFonts w:cs="Arial"/>
          <w:b/>
          <w:snapToGrid w:val="0"/>
        </w:rPr>
        <w:t>Características de la Educación</w:t>
      </w:r>
    </w:p>
    <w:p w:rsidR="00C85B00" w:rsidRPr="00D8175F" w:rsidRDefault="00C85B00" w:rsidP="00C85B00">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de </w:t>
      </w:r>
      <w:r w:rsidRPr="00C845B3">
        <w:rPr>
          <w:rFonts w:eastAsia="Calibri" w:cs="Arial"/>
          <w:iCs/>
          <w:noProof/>
          <w:color w:val="000000"/>
          <w:lang w:eastAsia="en-US"/>
        </w:rPr>
        <w:t>Uripa</w:t>
      </w:r>
      <w:r w:rsidRPr="00D8175F">
        <w:rPr>
          <w:rFonts w:eastAsia="Calibri" w:cs="Arial"/>
          <w:iCs/>
          <w:color w:val="000000"/>
          <w:lang w:eastAsia="en-US"/>
        </w:rPr>
        <w:t xml:space="preserve"> cuenta con </w:t>
      </w:r>
      <w:r w:rsidR="00B4672B">
        <w:rPr>
          <w:rFonts w:eastAsia="Calibri" w:cs="Arial"/>
          <w:iCs/>
          <w:color w:val="000000"/>
          <w:lang w:eastAsia="en-US"/>
        </w:rPr>
        <w:t>4</w:t>
      </w:r>
      <w:r w:rsidRPr="00D8175F">
        <w:rPr>
          <w:rFonts w:eastAsia="Calibri" w:cs="Arial"/>
          <w:iCs/>
          <w:color w:val="000000"/>
          <w:lang w:eastAsia="en-US"/>
        </w:rPr>
        <w:t xml:space="preserve"> institucion</w:t>
      </w:r>
      <w:r>
        <w:rPr>
          <w:rFonts w:eastAsia="Calibri" w:cs="Arial"/>
          <w:iCs/>
          <w:color w:val="000000"/>
          <w:lang w:eastAsia="en-US"/>
        </w:rPr>
        <w:t>es</w:t>
      </w:r>
      <w:r w:rsidRPr="00D8175F">
        <w:rPr>
          <w:rFonts w:eastAsia="Calibri" w:cs="Arial"/>
          <w:iCs/>
          <w:color w:val="000000"/>
          <w:lang w:eastAsia="en-US"/>
        </w:rPr>
        <w:t xml:space="preserve"> educativa</w:t>
      </w:r>
      <w:r>
        <w:rPr>
          <w:rFonts w:eastAsia="Calibri" w:cs="Arial"/>
          <w:iCs/>
          <w:color w:val="000000"/>
          <w:lang w:eastAsia="en-US"/>
        </w:rPr>
        <w:t>s</w:t>
      </w:r>
      <w:r w:rsidRPr="00D8175F">
        <w:rPr>
          <w:rFonts w:eastAsia="Calibri" w:cs="Arial"/>
          <w:iCs/>
          <w:color w:val="000000"/>
          <w:lang w:eastAsia="en-US"/>
        </w:rPr>
        <w:t xml:space="preserve"> de nivel inicial, estás atienden a una población escolar de</w:t>
      </w:r>
      <w:r w:rsidR="00B4672B">
        <w:rPr>
          <w:rFonts w:eastAsia="Calibri" w:cs="Arial"/>
          <w:iCs/>
          <w:color w:val="000000"/>
          <w:lang w:eastAsia="en-US"/>
        </w:rPr>
        <w:t xml:space="preserve"> </w:t>
      </w:r>
      <w:r w:rsidRPr="00C845B3">
        <w:rPr>
          <w:rFonts w:eastAsia="Calibri" w:cs="Arial"/>
          <w:iCs/>
          <w:noProof/>
          <w:color w:val="000000"/>
          <w:lang w:eastAsia="en-US"/>
        </w:rPr>
        <w:t>255</w:t>
      </w:r>
      <w:r w:rsidR="00B4672B">
        <w:rPr>
          <w:rFonts w:eastAsia="Calibri" w:cs="Arial"/>
          <w:iCs/>
          <w:noProof/>
          <w:color w:val="000000"/>
          <w:lang w:eastAsia="en-US"/>
        </w:rPr>
        <w:t xml:space="preserve"> </w:t>
      </w:r>
      <w:r w:rsidRPr="00D8175F">
        <w:rPr>
          <w:rFonts w:eastAsia="Calibri" w:cs="Arial"/>
          <w:iCs/>
          <w:color w:val="000000"/>
          <w:lang w:eastAsia="en-US"/>
        </w:rPr>
        <w:t xml:space="preserve">alumnos, así mismo cuenta con </w:t>
      </w:r>
      <w:r w:rsidRPr="00C845B3">
        <w:rPr>
          <w:rFonts w:eastAsia="Calibri" w:cs="Arial"/>
          <w:iCs/>
          <w:noProof/>
          <w:color w:val="000000"/>
          <w:lang w:eastAsia="en-US"/>
        </w:rPr>
        <w:t>2</w:t>
      </w:r>
      <w:r w:rsidR="00B4672B">
        <w:rPr>
          <w:rFonts w:eastAsia="Calibri" w:cs="Arial"/>
          <w:iCs/>
          <w:noProof/>
          <w:color w:val="000000"/>
          <w:lang w:eastAsia="en-US"/>
        </w:rPr>
        <w:t xml:space="preserve"> </w:t>
      </w:r>
      <w:r w:rsidRPr="00D8175F">
        <w:rPr>
          <w:rFonts w:eastAsia="Calibri" w:cs="Arial"/>
          <w:iCs/>
          <w:color w:val="000000"/>
          <w:lang w:eastAsia="en-US"/>
        </w:rPr>
        <w:t>institución educativa de nivel primario, está</w:t>
      </w:r>
      <w:r>
        <w:rPr>
          <w:rFonts w:eastAsia="Calibri" w:cs="Arial"/>
          <w:iCs/>
          <w:color w:val="000000"/>
          <w:lang w:eastAsia="en-US"/>
        </w:rPr>
        <w:t xml:space="preserve"> cubre</w:t>
      </w:r>
      <w:r w:rsidRPr="00D8175F">
        <w:rPr>
          <w:rFonts w:eastAsia="Calibri" w:cs="Arial"/>
          <w:iCs/>
          <w:color w:val="000000"/>
          <w:lang w:eastAsia="en-US"/>
        </w:rPr>
        <w:t xml:space="preserve"> la atención escolar de </w:t>
      </w:r>
      <w:r w:rsidRPr="00C845B3">
        <w:rPr>
          <w:rFonts w:eastAsia="Calibri" w:cs="Arial"/>
          <w:iCs/>
          <w:noProof/>
          <w:color w:val="000000"/>
          <w:lang w:eastAsia="en-US"/>
        </w:rPr>
        <w:t>156</w:t>
      </w:r>
      <w:r w:rsidRPr="00D8175F">
        <w:rPr>
          <w:rFonts w:eastAsia="Calibri" w:cs="Arial"/>
          <w:iCs/>
          <w:color w:val="000000"/>
          <w:lang w:eastAsia="en-US"/>
        </w:rPr>
        <w:t xml:space="preserve"> </w:t>
      </w:r>
      <w:r>
        <w:rPr>
          <w:rFonts w:eastAsia="Calibri" w:cs="Arial"/>
          <w:iCs/>
          <w:color w:val="000000"/>
          <w:lang w:eastAsia="en-US"/>
        </w:rPr>
        <w:t>alumnos. Así mismo el centro poblado</w:t>
      </w:r>
      <w:r w:rsidRPr="00D8175F">
        <w:rPr>
          <w:rFonts w:eastAsia="Calibri" w:cs="Arial"/>
          <w:iCs/>
          <w:color w:val="000000"/>
          <w:lang w:eastAsia="en-US"/>
        </w:rPr>
        <w:t xml:space="preserve"> cuenta con una institución educativa de nivel secundario en las que se presta servicio en este nivel a una población escolar de </w:t>
      </w:r>
      <w:r w:rsidR="00514E57">
        <w:rPr>
          <w:rFonts w:eastAsia="Calibri" w:cs="Arial"/>
          <w:iCs/>
          <w:noProof/>
          <w:color w:val="000000"/>
          <w:lang w:eastAsia="en-US"/>
        </w:rPr>
        <w:t>74</w:t>
      </w:r>
      <w:r w:rsidRPr="00D8175F">
        <w:rPr>
          <w:rFonts w:eastAsia="Calibri" w:cs="Arial"/>
          <w:iCs/>
          <w:color w:val="000000"/>
          <w:lang w:eastAsia="en-US"/>
        </w:rPr>
        <w:t xml:space="preserve"> Alumnos.</w:t>
      </w:r>
    </w:p>
    <w:p w:rsidR="00514E57" w:rsidRPr="00E21430" w:rsidRDefault="00C85B00" w:rsidP="00E21430">
      <w:pPr>
        <w:autoSpaceDE w:val="0"/>
        <w:autoSpaceDN w:val="0"/>
        <w:adjustRightInd w:val="0"/>
        <w:spacing w:before="120" w:after="120"/>
        <w:ind w:left="1701"/>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noProof/>
          <w:color w:val="000000"/>
          <w:lang w:eastAsia="en-US"/>
        </w:rPr>
        <w:t>7</w:t>
      </w:r>
      <w:r w:rsidR="00B4672B">
        <w:rPr>
          <w:rFonts w:eastAsia="Calibri" w:cs="Arial"/>
          <w:iCs/>
          <w:noProof/>
          <w:color w:val="000000"/>
          <w:lang w:eastAsia="en-US"/>
        </w:rPr>
        <w:t xml:space="preserve"> </w:t>
      </w:r>
      <w:r w:rsidRPr="00D8175F">
        <w:rPr>
          <w:rFonts w:eastAsia="Calibri" w:cs="Arial"/>
          <w:iCs/>
          <w:color w:val="000000"/>
          <w:lang w:eastAsia="en-US"/>
        </w:rPr>
        <w:t xml:space="preserve">docente de nivel inicial, </w:t>
      </w:r>
      <w:r w:rsidRPr="00C845B3">
        <w:rPr>
          <w:rFonts w:eastAsia="Calibri" w:cs="Arial"/>
          <w:iCs/>
          <w:noProof/>
          <w:color w:val="000000"/>
          <w:lang w:eastAsia="en-US"/>
        </w:rPr>
        <w:t>10</w:t>
      </w:r>
      <w:r w:rsidRPr="00D8175F">
        <w:rPr>
          <w:rFonts w:eastAsia="Calibri" w:cs="Arial"/>
          <w:iCs/>
          <w:color w:val="000000"/>
          <w:lang w:eastAsia="en-US"/>
        </w:rPr>
        <w:t xml:space="preserve"> docentes en el nivel primario y </w:t>
      </w:r>
      <w:r w:rsidR="00514E57">
        <w:rPr>
          <w:rFonts w:eastAsia="Calibri" w:cs="Arial"/>
          <w:iCs/>
          <w:noProof/>
          <w:color w:val="000000"/>
          <w:lang w:eastAsia="en-US"/>
        </w:rPr>
        <w:t>12</w:t>
      </w:r>
      <w:r w:rsidRPr="00D8175F">
        <w:rPr>
          <w:rFonts w:eastAsia="Calibri" w:cs="Arial"/>
          <w:iCs/>
          <w:color w:val="000000"/>
          <w:lang w:eastAsia="en-US"/>
        </w:rPr>
        <w:t xml:space="preserve"> docentes del nivel secundario.</w:t>
      </w:r>
    </w:p>
    <w:p w:rsidR="00C85B00" w:rsidRPr="00F90D41" w:rsidRDefault="00C85B00" w:rsidP="00C85B00">
      <w:pPr>
        <w:autoSpaceDE w:val="0"/>
        <w:autoSpaceDN w:val="0"/>
        <w:adjustRightInd w:val="0"/>
        <w:spacing w:before="120" w:after="120"/>
        <w:ind w:left="1701"/>
        <w:jc w:val="center"/>
        <w:rPr>
          <w:rFonts w:cs="Arial"/>
          <w:b/>
          <w:snapToGrid w:val="0"/>
        </w:rPr>
      </w:pPr>
      <w:r w:rsidRPr="00F90D41">
        <w:rPr>
          <w:rFonts w:cs="Arial"/>
          <w:b/>
          <w:snapToGrid w:val="0"/>
        </w:rPr>
        <w:t>Cuadro Nº 06</w:t>
      </w:r>
    </w:p>
    <w:p w:rsidR="00C85B00" w:rsidRPr="00F90D41" w:rsidRDefault="00C85B00" w:rsidP="00C85B00">
      <w:pPr>
        <w:contextualSpacing/>
        <w:jc w:val="center"/>
        <w:rPr>
          <w:rFonts w:cs="Arial"/>
          <w:snapToGrid w:val="0"/>
        </w:rPr>
      </w:pPr>
      <w:r>
        <w:rPr>
          <w:rFonts w:cs="Arial"/>
          <w:b/>
          <w:snapToGrid w:val="0"/>
        </w:rPr>
        <w:t xml:space="preserve">                                      </w:t>
      </w:r>
      <w:r w:rsidRPr="00F90D41">
        <w:rPr>
          <w:rFonts w:cs="Arial"/>
          <w:b/>
          <w:snapToGrid w:val="0"/>
        </w:rPr>
        <w:t xml:space="preserve">Servicio educativo en  </w:t>
      </w:r>
      <w:r w:rsidRPr="00C845B3">
        <w:rPr>
          <w:rFonts w:cs="Arial"/>
          <w:b/>
          <w:noProof/>
          <w:snapToGrid w:val="0"/>
        </w:rPr>
        <w:t>Uripa</w:t>
      </w:r>
    </w:p>
    <w:tbl>
      <w:tblPr>
        <w:tblW w:w="0" w:type="auto"/>
        <w:tblInd w:w="2535" w:type="dxa"/>
        <w:tblCellMar>
          <w:left w:w="70" w:type="dxa"/>
          <w:right w:w="70" w:type="dxa"/>
        </w:tblCellMar>
        <w:tblLook w:val="04A0" w:firstRow="1" w:lastRow="0" w:firstColumn="1" w:lastColumn="0" w:noHBand="0" w:noVBand="1"/>
      </w:tblPr>
      <w:tblGrid>
        <w:gridCol w:w="2339"/>
        <w:gridCol w:w="381"/>
        <w:gridCol w:w="1445"/>
        <w:gridCol w:w="1489"/>
      </w:tblGrid>
      <w:tr w:rsidR="00C85B00" w:rsidRPr="00F90D41" w:rsidTr="00514E57">
        <w:trPr>
          <w:trHeight w:val="450"/>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F90D41" w:rsidRDefault="00C85B00" w:rsidP="00C10C0C">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C85B00" w:rsidRPr="00F90D41" w:rsidRDefault="00C85B00" w:rsidP="00C10C0C">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85B00" w:rsidRPr="00F90D41" w:rsidRDefault="00514E57" w:rsidP="00C10C0C">
            <w:pPr>
              <w:spacing w:after="0"/>
              <w:jc w:val="center"/>
              <w:rPr>
                <w:rFonts w:cs="Arial"/>
                <w:b/>
                <w:bCs/>
                <w:color w:val="000000"/>
                <w:lang w:val="es-PE" w:eastAsia="es-PE"/>
              </w:rPr>
            </w:pPr>
            <w:r>
              <w:rPr>
                <w:rFonts w:cs="Arial"/>
                <w:b/>
                <w:bCs/>
                <w:color w:val="000000"/>
                <w:lang w:val="es-MX" w:eastAsia="es-PE"/>
              </w:rPr>
              <w:t>Alumnos 2018</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85B00" w:rsidRPr="00F90D41" w:rsidRDefault="00C85B00" w:rsidP="00C10C0C">
            <w:pPr>
              <w:spacing w:after="0"/>
              <w:jc w:val="center"/>
              <w:rPr>
                <w:rFonts w:cs="Arial"/>
                <w:b/>
                <w:bCs/>
                <w:color w:val="000000"/>
                <w:lang w:val="es-PE" w:eastAsia="es-PE"/>
              </w:rPr>
            </w:pPr>
            <w:r w:rsidRPr="00F90D41">
              <w:rPr>
                <w:rFonts w:cs="Arial"/>
                <w:b/>
                <w:bCs/>
                <w:color w:val="000000"/>
                <w:lang w:val="es-MX" w:eastAsia="es-PE"/>
              </w:rPr>
              <w:t>Docentes 201</w:t>
            </w:r>
            <w:r w:rsidR="00514E57">
              <w:rPr>
                <w:rFonts w:cs="Arial"/>
                <w:b/>
                <w:bCs/>
                <w:color w:val="000000"/>
                <w:lang w:val="es-MX" w:eastAsia="es-PE"/>
              </w:rPr>
              <w:t>8</w:t>
            </w:r>
          </w:p>
        </w:tc>
      </w:tr>
      <w:tr w:rsidR="00C85B00" w:rsidRPr="00F90D41" w:rsidTr="00BE0D8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85B00" w:rsidRPr="00FB2141" w:rsidRDefault="00C85B00" w:rsidP="00C10C0C">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C85B00" w:rsidRPr="00F90D41" w:rsidRDefault="00C85B00" w:rsidP="00C10C0C">
            <w:pPr>
              <w:spacing w:after="0"/>
              <w:jc w:val="center"/>
              <w:rPr>
                <w:rFonts w:cs="Arial"/>
                <w:color w:val="000000"/>
                <w:lang w:val="es-PE" w:eastAsia="es-PE"/>
              </w:rPr>
            </w:pPr>
            <w:r w:rsidRPr="00C845B3">
              <w:rPr>
                <w:rFonts w:cs="Arial"/>
                <w:noProof/>
                <w:color w:val="000000"/>
                <w:lang w:val="es-MX" w:eastAsia="es-PE"/>
              </w:rPr>
              <w:t>4</w:t>
            </w:r>
          </w:p>
        </w:tc>
        <w:tc>
          <w:tcPr>
            <w:tcW w:w="0" w:type="auto"/>
            <w:tcBorders>
              <w:top w:val="nil"/>
              <w:left w:val="nil"/>
              <w:bottom w:val="single" w:sz="4" w:space="0" w:color="auto"/>
              <w:right w:val="single" w:sz="4" w:space="0" w:color="auto"/>
            </w:tcBorders>
            <w:shd w:val="clear" w:color="auto" w:fill="auto"/>
            <w:noWrap/>
            <w:vAlign w:val="center"/>
          </w:tcPr>
          <w:p w:rsidR="00C85B00" w:rsidRPr="00F90D41" w:rsidRDefault="00C85B00" w:rsidP="00C10C0C">
            <w:pPr>
              <w:spacing w:after="0"/>
              <w:jc w:val="center"/>
              <w:rPr>
                <w:rFonts w:cs="Arial"/>
                <w:color w:val="000000"/>
                <w:lang w:val="es-PE" w:eastAsia="es-PE"/>
              </w:rPr>
            </w:pPr>
            <w:r w:rsidRPr="00C845B3">
              <w:rPr>
                <w:rFonts w:cs="Arial"/>
                <w:noProof/>
                <w:color w:val="000000"/>
                <w:lang w:val="es-PE" w:eastAsia="es-PE"/>
              </w:rPr>
              <w:t>255</w:t>
            </w:r>
          </w:p>
        </w:tc>
        <w:tc>
          <w:tcPr>
            <w:tcW w:w="0" w:type="auto"/>
            <w:tcBorders>
              <w:top w:val="nil"/>
              <w:left w:val="nil"/>
              <w:bottom w:val="single" w:sz="4" w:space="0" w:color="auto"/>
              <w:right w:val="single" w:sz="4" w:space="0" w:color="auto"/>
            </w:tcBorders>
            <w:shd w:val="clear" w:color="auto" w:fill="auto"/>
            <w:vAlign w:val="center"/>
          </w:tcPr>
          <w:p w:rsidR="00C85B00" w:rsidRPr="00F90D41" w:rsidRDefault="00C85B00" w:rsidP="00C10C0C">
            <w:pPr>
              <w:spacing w:after="0"/>
              <w:jc w:val="center"/>
              <w:rPr>
                <w:rFonts w:cs="Arial"/>
                <w:color w:val="000000"/>
                <w:lang w:val="es-PE" w:eastAsia="es-PE"/>
              </w:rPr>
            </w:pPr>
            <w:r w:rsidRPr="00C845B3">
              <w:rPr>
                <w:rFonts w:cs="Arial"/>
                <w:noProof/>
                <w:color w:val="000000"/>
                <w:lang w:val="es-PE" w:eastAsia="es-PE"/>
              </w:rPr>
              <w:t>7</w:t>
            </w:r>
          </w:p>
        </w:tc>
      </w:tr>
      <w:tr w:rsidR="00C85B00" w:rsidRPr="00F90D41" w:rsidTr="00BE0D8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85B00" w:rsidRPr="00FB2141" w:rsidRDefault="00C85B00" w:rsidP="00C10C0C">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C85B00" w:rsidRPr="00F90D41" w:rsidRDefault="00C85B00" w:rsidP="00C10C0C">
            <w:pPr>
              <w:spacing w:after="0"/>
              <w:jc w:val="center"/>
              <w:rPr>
                <w:rFonts w:cs="Arial"/>
                <w:color w:val="000000"/>
                <w:lang w:val="es-PE" w:eastAsia="es-PE"/>
              </w:rPr>
            </w:pPr>
            <w:r w:rsidRPr="00C845B3">
              <w:rPr>
                <w:rFonts w:cs="Arial"/>
                <w:noProof/>
                <w:color w:val="000000"/>
                <w:lang w:val="es-PE" w:eastAsia="es-PE"/>
              </w:rPr>
              <w:t>2</w:t>
            </w:r>
          </w:p>
        </w:tc>
        <w:tc>
          <w:tcPr>
            <w:tcW w:w="0" w:type="auto"/>
            <w:tcBorders>
              <w:top w:val="nil"/>
              <w:left w:val="nil"/>
              <w:bottom w:val="single" w:sz="4" w:space="0" w:color="auto"/>
              <w:right w:val="single" w:sz="4" w:space="0" w:color="auto"/>
            </w:tcBorders>
            <w:shd w:val="clear" w:color="auto" w:fill="auto"/>
            <w:noWrap/>
            <w:vAlign w:val="center"/>
          </w:tcPr>
          <w:p w:rsidR="00C85B00" w:rsidRPr="00F90D41" w:rsidRDefault="00C85B00" w:rsidP="00C10C0C">
            <w:pPr>
              <w:spacing w:after="0"/>
              <w:jc w:val="center"/>
              <w:rPr>
                <w:rFonts w:cs="Arial"/>
                <w:color w:val="000000"/>
                <w:lang w:val="es-PE" w:eastAsia="es-PE"/>
              </w:rPr>
            </w:pPr>
            <w:r w:rsidRPr="00C845B3">
              <w:rPr>
                <w:rFonts w:cs="Arial"/>
                <w:noProof/>
                <w:color w:val="000000"/>
                <w:lang w:val="es-PE" w:eastAsia="es-PE"/>
              </w:rPr>
              <w:t>156</w:t>
            </w:r>
          </w:p>
        </w:tc>
        <w:tc>
          <w:tcPr>
            <w:tcW w:w="0" w:type="auto"/>
            <w:tcBorders>
              <w:top w:val="nil"/>
              <w:left w:val="nil"/>
              <w:bottom w:val="single" w:sz="4" w:space="0" w:color="auto"/>
              <w:right w:val="single" w:sz="4" w:space="0" w:color="auto"/>
            </w:tcBorders>
            <w:shd w:val="clear" w:color="auto" w:fill="auto"/>
            <w:vAlign w:val="center"/>
          </w:tcPr>
          <w:p w:rsidR="00C85B00" w:rsidRPr="00F90D41" w:rsidRDefault="00C85B00" w:rsidP="00C10C0C">
            <w:pPr>
              <w:spacing w:after="0"/>
              <w:jc w:val="center"/>
              <w:rPr>
                <w:rFonts w:cs="Arial"/>
                <w:color w:val="000000"/>
                <w:lang w:val="es-PE" w:eastAsia="es-PE"/>
              </w:rPr>
            </w:pPr>
            <w:r w:rsidRPr="00C845B3">
              <w:rPr>
                <w:rFonts w:cs="Arial"/>
                <w:noProof/>
                <w:color w:val="000000"/>
                <w:lang w:val="es-PE" w:eastAsia="es-PE"/>
              </w:rPr>
              <w:t>10</w:t>
            </w:r>
          </w:p>
        </w:tc>
      </w:tr>
      <w:tr w:rsidR="00C85B00" w:rsidRPr="00F90D41" w:rsidTr="00BE0D8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85B00" w:rsidRPr="00FB2141" w:rsidRDefault="00C85B00" w:rsidP="00C10C0C">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C85B00" w:rsidRPr="00F90D41" w:rsidRDefault="00C85B00" w:rsidP="00C10C0C">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C85B00" w:rsidRPr="00F90D41" w:rsidRDefault="00514E57" w:rsidP="00C10C0C">
            <w:pPr>
              <w:spacing w:after="0"/>
              <w:jc w:val="center"/>
              <w:rPr>
                <w:rFonts w:cs="Arial"/>
                <w:color w:val="000000"/>
                <w:lang w:val="es-PE" w:eastAsia="es-PE"/>
              </w:rPr>
            </w:pPr>
            <w:r>
              <w:rPr>
                <w:rFonts w:cs="Arial"/>
                <w:noProof/>
                <w:color w:val="000000"/>
                <w:lang w:val="es-PE" w:eastAsia="es-PE"/>
              </w:rPr>
              <w:t>74</w:t>
            </w:r>
          </w:p>
        </w:tc>
        <w:tc>
          <w:tcPr>
            <w:tcW w:w="0" w:type="auto"/>
            <w:tcBorders>
              <w:top w:val="nil"/>
              <w:left w:val="nil"/>
              <w:bottom w:val="single" w:sz="4" w:space="0" w:color="auto"/>
              <w:right w:val="single" w:sz="4" w:space="0" w:color="auto"/>
            </w:tcBorders>
            <w:shd w:val="clear" w:color="auto" w:fill="auto"/>
            <w:vAlign w:val="center"/>
            <w:hideMark/>
          </w:tcPr>
          <w:p w:rsidR="00C85B00" w:rsidRPr="00F90D41" w:rsidRDefault="00514E57" w:rsidP="00C10C0C">
            <w:pPr>
              <w:spacing w:after="0"/>
              <w:jc w:val="center"/>
              <w:rPr>
                <w:rFonts w:cs="Arial"/>
                <w:color w:val="000000"/>
                <w:lang w:val="es-PE" w:eastAsia="es-PE"/>
              </w:rPr>
            </w:pPr>
            <w:r>
              <w:rPr>
                <w:rFonts w:cs="Arial"/>
                <w:noProof/>
                <w:color w:val="000000"/>
                <w:lang w:val="es-PE" w:eastAsia="es-PE"/>
              </w:rPr>
              <w:t>12</w:t>
            </w:r>
          </w:p>
        </w:tc>
      </w:tr>
      <w:tr w:rsidR="00C85B00" w:rsidRPr="00F90D41" w:rsidTr="00514E57">
        <w:trPr>
          <w:trHeight w:val="287"/>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85B00" w:rsidRPr="00F90D41" w:rsidRDefault="00C85B00" w:rsidP="00C10C0C">
            <w:pPr>
              <w:spacing w:after="0"/>
              <w:rPr>
                <w:rFonts w:cs="Arial"/>
                <w:b/>
                <w:bCs/>
                <w:color w:val="000000"/>
                <w:lang w:val="es-PE" w:eastAsia="es-PE"/>
              </w:rPr>
            </w:pPr>
            <w:r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C85B00" w:rsidRPr="00F90D41" w:rsidRDefault="00B4672B" w:rsidP="00C10C0C">
            <w:pPr>
              <w:spacing w:after="0"/>
              <w:jc w:val="center"/>
              <w:rPr>
                <w:rFonts w:cs="Arial"/>
                <w:b/>
                <w:bCs/>
                <w:color w:val="000000"/>
                <w:lang w:val="es-PE" w:eastAsia="es-PE"/>
              </w:rPr>
            </w:pPr>
            <w:r>
              <w:rPr>
                <w:rFonts w:cs="Arial"/>
                <w:b/>
                <w:bCs/>
                <w:color w:val="000000"/>
                <w:lang w:val="es-PE" w:eastAsia="es-PE"/>
              </w:rPr>
              <w:t>7</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C85B00" w:rsidRPr="00F90D41" w:rsidRDefault="00514E57" w:rsidP="00C10C0C">
            <w:pPr>
              <w:spacing w:after="0"/>
              <w:jc w:val="center"/>
              <w:rPr>
                <w:rFonts w:cs="Arial"/>
                <w:b/>
                <w:bCs/>
                <w:color w:val="000000"/>
                <w:lang w:val="es-PE" w:eastAsia="es-PE"/>
              </w:rPr>
            </w:pPr>
            <w:r>
              <w:rPr>
                <w:rFonts w:cs="Arial"/>
                <w:b/>
                <w:bCs/>
                <w:color w:val="000000"/>
                <w:lang w:val="es-PE" w:eastAsia="es-PE"/>
              </w:rPr>
              <w:t>485</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C85B00" w:rsidRPr="00F90D41" w:rsidRDefault="00B4672B" w:rsidP="00C10C0C">
            <w:pPr>
              <w:spacing w:after="0"/>
              <w:jc w:val="center"/>
              <w:rPr>
                <w:rFonts w:cs="Arial"/>
                <w:b/>
                <w:bCs/>
                <w:color w:val="000000"/>
                <w:lang w:val="es-PE" w:eastAsia="es-PE"/>
              </w:rPr>
            </w:pPr>
            <w:r>
              <w:rPr>
                <w:rFonts w:cs="Arial"/>
                <w:b/>
                <w:bCs/>
                <w:color w:val="000000"/>
                <w:lang w:val="es-PE" w:eastAsia="es-PE"/>
              </w:rPr>
              <w:t>2</w:t>
            </w:r>
            <w:r w:rsidR="00514E57">
              <w:rPr>
                <w:rFonts w:cs="Arial"/>
                <w:b/>
                <w:bCs/>
                <w:color w:val="000000"/>
                <w:lang w:val="es-PE" w:eastAsia="es-PE"/>
              </w:rPr>
              <w:t>9</w:t>
            </w:r>
          </w:p>
        </w:tc>
      </w:tr>
    </w:tbl>
    <w:p w:rsidR="00C85B00" w:rsidRPr="00F90D41" w:rsidRDefault="00B4672B" w:rsidP="00C85B00">
      <w:pPr>
        <w:ind w:firstLine="1985"/>
        <w:rPr>
          <w:rFonts w:cs="Arial"/>
          <w:snapToGrid w:val="0"/>
        </w:rPr>
      </w:pPr>
      <w:r>
        <w:rPr>
          <w:rFonts w:cs="Arial"/>
          <w:snapToGrid w:val="0"/>
        </w:rPr>
        <w:t xml:space="preserve">         </w:t>
      </w:r>
      <w:r w:rsidR="00C85B00" w:rsidRPr="00F90D41">
        <w:rPr>
          <w:rFonts w:cs="Arial"/>
          <w:snapToGrid w:val="0"/>
        </w:rPr>
        <w:t xml:space="preserve">Fuente: </w:t>
      </w:r>
      <w:r w:rsidR="00BE0D89">
        <w:rPr>
          <w:rFonts w:cs="Arial"/>
          <w:snapToGrid w:val="0"/>
        </w:rPr>
        <w:t>Equipo formulador</w:t>
      </w:r>
      <w:r w:rsidR="00C85B00" w:rsidRPr="00F90D41">
        <w:rPr>
          <w:rFonts w:cs="Arial"/>
          <w:snapToGrid w:val="0"/>
        </w:rPr>
        <w:t xml:space="preserve"> en ba</w:t>
      </w:r>
      <w:r w:rsidR="00C85B00">
        <w:rPr>
          <w:rFonts w:cs="Arial"/>
          <w:snapToGrid w:val="0"/>
        </w:rPr>
        <w:t xml:space="preserve">se datos  </w:t>
      </w:r>
      <w:r w:rsidR="00C85B00" w:rsidRPr="00C845B3">
        <w:rPr>
          <w:rFonts w:cs="Arial"/>
          <w:noProof/>
          <w:snapToGrid w:val="0"/>
        </w:rPr>
        <w:t>Uripa</w:t>
      </w:r>
      <w:r w:rsidR="00C85B00" w:rsidRPr="00F90D41">
        <w:rPr>
          <w:rFonts w:cs="Arial"/>
          <w:snapToGrid w:val="0"/>
        </w:rPr>
        <w:t xml:space="preserve"> </w:t>
      </w:r>
      <w:r w:rsidR="00BE0D89">
        <w:rPr>
          <w:rFonts w:cs="Arial"/>
          <w:snapToGrid w:val="0"/>
        </w:rPr>
        <w:t>–</w:t>
      </w:r>
      <w:r w:rsidR="00C85B00" w:rsidRPr="00F90D41">
        <w:rPr>
          <w:rFonts w:cs="Arial"/>
          <w:snapToGrid w:val="0"/>
        </w:rPr>
        <w:t>Escale</w:t>
      </w:r>
      <w:r w:rsidR="00514E57">
        <w:rPr>
          <w:rFonts w:cs="Arial"/>
          <w:snapToGrid w:val="0"/>
        </w:rPr>
        <w:t>, 2018</w:t>
      </w:r>
      <w:r w:rsidR="00BE0D89">
        <w:rPr>
          <w:rFonts w:cs="Arial"/>
          <w:snapToGrid w:val="0"/>
        </w:rPr>
        <w:t>.</w:t>
      </w:r>
    </w:p>
    <w:p w:rsidR="00514E57" w:rsidRPr="00E21430" w:rsidRDefault="00B4672B" w:rsidP="00E21430">
      <w:pPr>
        <w:tabs>
          <w:tab w:val="left" w:pos="1843"/>
        </w:tabs>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Pr>
          <w:rFonts w:eastAsia="Calibri" w:cs="Arial"/>
          <w:iCs/>
          <w:color w:val="000000"/>
          <w:lang w:eastAsia="en-US"/>
        </w:rPr>
        <w:t xml:space="preserve">en el distrito de </w:t>
      </w:r>
      <w:proofErr w:type="spellStart"/>
      <w:r>
        <w:rPr>
          <w:rFonts w:eastAsia="Calibri" w:cs="Arial"/>
          <w:iCs/>
          <w:color w:val="000000"/>
          <w:lang w:eastAsia="en-US"/>
        </w:rPr>
        <w:t>Anco</w:t>
      </w:r>
      <w:proofErr w:type="spellEnd"/>
      <w:r>
        <w:rPr>
          <w:rFonts w:eastAsia="Calibri" w:cs="Arial"/>
          <w:iCs/>
          <w:color w:val="000000"/>
          <w:lang w:eastAsia="en-US"/>
        </w:rPr>
        <w:t xml:space="preserve"> </w:t>
      </w:r>
      <w:proofErr w:type="spellStart"/>
      <w:r>
        <w:rPr>
          <w:rFonts w:eastAsia="Calibri" w:cs="Arial"/>
          <w:iCs/>
          <w:color w:val="000000"/>
          <w:lang w:eastAsia="en-US"/>
        </w:rPr>
        <w:t>Huayllo</w:t>
      </w:r>
      <w:proofErr w:type="spellEnd"/>
      <w:r w:rsidRPr="00F90D41">
        <w:rPr>
          <w:rFonts w:eastAsia="Calibri" w:cs="Arial"/>
          <w:iCs/>
          <w:color w:val="000000"/>
          <w:lang w:eastAsia="en-US"/>
        </w:rPr>
        <w:t xml:space="preserve"> </w:t>
      </w:r>
      <w:r>
        <w:rPr>
          <w:rFonts w:eastAsia="Calibri" w:cs="Arial"/>
          <w:iCs/>
          <w:color w:val="000000"/>
          <w:lang w:eastAsia="en-US"/>
        </w:rPr>
        <w:t>es de 78.03</w:t>
      </w:r>
      <w:r w:rsidRPr="00F90D41">
        <w:rPr>
          <w:rFonts w:eastAsia="Calibri" w:cs="Arial"/>
          <w:iCs/>
          <w:color w:val="000000"/>
          <w:lang w:eastAsia="en-US"/>
        </w:rPr>
        <w:t>% meno</w:t>
      </w:r>
      <w:r>
        <w:rPr>
          <w:rFonts w:eastAsia="Calibri" w:cs="Arial"/>
          <w:iCs/>
          <w:color w:val="000000"/>
          <w:lang w:eastAsia="en-US"/>
        </w:rPr>
        <w:t>r al indicativo regional pero mayor que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Pr>
          <w:rFonts w:eastAsia="Calibri" w:cs="Arial"/>
          <w:iCs/>
          <w:color w:val="000000"/>
          <w:lang w:eastAsia="en-US"/>
        </w:rPr>
        <w:t xml:space="preserve">aridad el distrito de </w:t>
      </w:r>
      <w:proofErr w:type="spellStart"/>
      <w:r>
        <w:rPr>
          <w:rFonts w:eastAsia="Calibri" w:cs="Arial"/>
          <w:iCs/>
          <w:color w:val="000000"/>
          <w:lang w:eastAsia="en-US"/>
        </w:rPr>
        <w:t>Anco</w:t>
      </w:r>
      <w:proofErr w:type="spellEnd"/>
      <w:r>
        <w:rPr>
          <w:rFonts w:eastAsia="Calibri" w:cs="Arial"/>
          <w:iCs/>
          <w:color w:val="000000"/>
          <w:lang w:eastAsia="en-US"/>
        </w:rPr>
        <w:t xml:space="preserve"> </w:t>
      </w:r>
      <w:proofErr w:type="spellStart"/>
      <w:r>
        <w:rPr>
          <w:rFonts w:eastAsia="Calibri" w:cs="Arial"/>
          <w:iCs/>
          <w:color w:val="000000"/>
          <w:lang w:eastAsia="en-US"/>
        </w:rPr>
        <w:t>Huayllo</w:t>
      </w:r>
      <w:proofErr w:type="spellEnd"/>
      <w:r w:rsidRPr="00F90D41">
        <w:rPr>
          <w:rFonts w:eastAsia="Calibri" w:cs="Arial"/>
          <w:iCs/>
          <w:color w:val="000000"/>
          <w:lang w:eastAsia="en-US"/>
        </w:rPr>
        <w:t xml:space="preserve"> </w:t>
      </w:r>
      <w:r>
        <w:rPr>
          <w:rFonts w:eastAsia="Calibri" w:cs="Arial"/>
          <w:iCs/>
          <w:color w:val="000000"/>
          <w:lang w:eastAsia="en-US"/>
        </w:rPr>
        <w:t>tiene un  índice de 92.28%, superior al regional y la</w:t>
      </w:r>
      <w:r w:rsidRPr="00F90D41">
        <w:rPr>
          <w:rFonts w:eastAsia="Calibri" w:cs="Arial"/>
          <w:iCs/>
          <w:color w:val="000000"/>
          <w:lang w:eastAsia="en-US"/>
        </w:rPr>
        <w:t xml:space="preserve"> provincial. El logro ed</w:t>
      </w:r>
      <w:r>
        <w:rPr>
          <w:rFonts w:eastAsia="Calibri" w:cs="Arial"/>
          <w:iCs/>
          <w:color w:val="000000"/>
          <w:lang w:eastAsia="en-US"/>
        </w:rPr>
        <w:t>ucativo del distrito es de 82.78%, este índice está por encima</w:t>
      </w:r>
      <w:r w:rsidRPr="00F90D41">
        <w:rPr>
          <w:rFonts w:eastAsia="Calibri" w:cs="Arial"/>
          <w:iCs/>
          <w:color w:val="000000"/>
          <w:lang w:eastAsia="en-US"/>
        </w:rPr>
        <w:t xml:space="preserve"> del regional y provincial.</w:t>
      </w:r>
    </w:p>
    <w:p w:rsidR="00B4672B" w:rsidRDefault="00B4672B" w:rsidP="00B4672B">
      <w:pPr>
        <w:spacing w:after="0"/>
        <w:jc w:val="center"/>
        <w:rPr>
          <w:rFonts w:eastAsia="Calibri" w:cs="Arial"/>
          <w:b/>
          <w:lang w:eastAsia="en-US"/>
        </w:rPr>
      </w:pPr>
      <w:r w:rsidRPr="00F90D41">
        <w:rPr>
          <w:rFonts w:eastAsia="Calibri" w:cs="Arial"/>
          <w:b/>
          <w:lang w:eastAsia="en-US"/>
        </w:rPr>
        <w:t>Cuadro Nº 07</w:t>
      </w:r>
    </w:p>
    <w:tbl>
      <w:tblPr>
        <w:tblW w:w="5918" w:type="dxa"/>
        <w:tblInd w:w="2034" w:type="dxa"/>
        <w:tblCellMar>
          <w:left w:w="70" w:type="dxa"/>
          <w:right w:w="70" w:type="dxa"/>
        </w:tblCellMar>
        <w:tblLook w:val="04A0" w:firstRow="1" w:lastRow="0" w:firstColumn="1" w:lastColumn="0" w:noHBand="0" w:noVBand="1"/>
      </w:tblPr>
      <w:tblGrid>
        <w:gridCol w:w="1602"/>
        <w:gridCol w:w="731"/>
        <w:gridCol w:w="765"/>
        <w:gridCol w:w="621"/>
        <w:gridCol w:w="765"/>
        <w:gridCol w:w="665"/>
        <w:gridCol w:w="769"/>
      </w:tblGrid>
      <w:tr w:rsidR="00B4672B" w:rsidRPr="002B2A3C" w:rsidTr="00DC3D71">
        <w:trPr>
          <w:trHeight w:val="255"/>
        </w:trPr>
        <w:tc>
          <w:tcPr>
            <w:tcW w:w="5918" w:type="dxa"/>
            <w:gridSpan w:val="7"/>
            <w:tcBorders>
              <w:top w:val="nil"/>
              <w:left w:val="nil"/>
              <w:bottom w:val="nil"/>
              <w:right w:val="nil"/>
            </w:tcBorders>
            <w:shd w:val="clear" w:color="auto" w:fill="auto"/>
            <w:noWrap/>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Indicadores educativos del distrito de Anco</w:t>
            </w:r>
            <w:r>
              <w:rPr>
                <w:rFonts w:ascii="Calibri" w:hAnsi="Calibri"/>
                <w:b/>
                <w:bCs/>
                <w:sz w:val="20"/>
                <w:szCs w:val="20"/>
                <w:lang w:val="es-PE" w:eastAsia="es-PE"/>
              </w:rPr>
              <w:t xml:space="preserve"> </w:t>
            </w:r>
            <w:r w:rsidRPr="002B2A3C">
              <w:rPr>
                <w:rFonts w:ascii="Calibri" w:hAnsi="Calibri"/>
                <w:b/>
                <w:bCs/>
                <w:sz w:val="20"/>
                <w:szCs w:val="20"/>
                <w:lang w:val="es-PE" w:eastAsia="es-PE"/>
              </w:rPr>
              <w:t>-</w:t>
            </w:r>
            <w:r>
              <w:rPr>
                <w:rFonts w:ascii="Calibri" w:hAnsi="Calibri"/>
                <w:b/>
                <w:bCs/>
                <w:sz w:val="20"/>
                <w:szCs w:val="20"/>
                <w:lang w:val="es-PE" w:eastAsia="es-PE"/>
              </w:rPr>
              <w:t xml:space="preserve"> </w:t>
            </w:r>
            <w:r w:rsidRPr="002B2A3C">
              <w:rPr>
                <w:rFonts w:ascii="Calibri" w:hAnsi="Calibri"/>
                <w:b/>
                <w:bCs/>
                <w:sz w:val="20"/>
                <w:szCs w:val="20"/>
                <w:lang w:val="es-PE" w:eastAsia="es-PE"/>
              </w:rPr>
              <w:t>Huallo</w:t>
            </w:r>
          </w:p>
        </w:tc>
      </w:tr>
      <w:tr w:rsidR="00B4672B" w:rsidRPr="002B2A3C" w:rsidTr="00514E57">
        <w:trPr>
          <w:trHeight w:val="525"/>
        </w:trPr>
        <w:tc>
          <w:tcPr>
            <w:tcW w:w="160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DEPARTAMENTO</w:t>
            </w:r>
          </w:p>
        </w:tc>
        <w:tc>
          <w:tcPr>
            <w:tcW w:w="1496"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Alfabetismo</w:t>
            </w:r>
          </w:p>
        </w:tc>
        <w:tc>
          <w:tcPr>
            <w:tcW w:w="1386"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Escolaridad</w:t>
            </w:r>
          </w:p>
        </w:tc>
        <w:tc>
          <w:tcPr>
            <w:tcW w:w="1434"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Logro </w:t>
            </w:r>
            <w:r w:rsidRPr="002B2A3C">
              <w:rPr>
                <w:rFonts w:ascii="Calibri" w:hAnsi="Calibri"/>
                <w:b/>
                <w:bCs/>
                <w:sz w:val="20"/>
                <w:szCs w:val="20"/>
                <w:lang w:val="es-PE" w:eastAsia="es-PE"/>
              </w:rPr>
              <w:br/>
              <w:t>Educativo</w:t>
            </w:r>
          </w:p>
        </w:tc>
      </w:tr>
      <w:tr w:rsidR="00B4672B" w:rsidRPr="002B2A3C" w:rsidTr="00DC3D71">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4672B" w:rsidRPr="002B2A3C" w:rsidRDefault="00B4672B" w:rsidP="00DC3D71">
            <w:pPr>
              <w:spacing w:after="0"/>
              <w:rPr>
                <w:rFonts w:ascii="Calibri" w:hAnsi="Calibri"/>
                <w:b/>
                <w:bCs/>
                <w:sz w:val="20"/>
                <w:szCs w:val="20"/>
                <w:lang w:val="es-PE" w:eastAsia="es-PE"/>
              </w:rPr>
            </w:pPr>
            <w:r w:rsidRPr="002B2A3C">
              <w:rPr>
                <w:rFonts w:ascii="Calibri" w:hAnsi="Calibri"/>
                <w:b/>
                <w:bCs/>
                <w:sz w:val="20"/>
                <w:szCs w:val="20"/>
                <w:lang w:val="es-PE" w:eastAsia="es-PE"/>
              </w:rPr>
              <w:t>Distrito</w:t>
            </w:r>
          </w:p>
        </w:tc>
        <w:tc>
          <w:tcPr>
            <w:tcW w:w="731"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c>
          <w:tcPr>
            <w:tcW w:w="621"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c>
          <w:tcPr>
            <w:tcW w:w="665"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9"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r>
      <w:tr w:rsidR="00B4672B" w:rsidRPr="002B2A3C" w:rsidTr="00DC3D71">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4672B" w:rsidRPr="002B2A3C" w:rsidRDefault="00B4672B" w:rsidP="00DC3D71">
            <w:pPr>
              <w:spacing w:after="0"/>
              <w:rPr>
                <w:rFonts w:ascii="Calibri" w:hAnsi="Calibri"/>
                <w:b/>
                <w:bCs/>
                <w:sz w:val="20"/>
                <w:szCs w:val="20"/>
                <w:lang w:val="es-PE" w:eastAsia="es-PE"/>
              </w:rPr>
            </w:pPr>
            <w:r w:rsidRPr="002B2A3C">
              <w:rPr>
                <w:rFonts w:ascii="Calibri" w:hAnsi="Calibri"/>
                <w:b/>
                <w:bCs/>
                <w:sz w:val="20"/>
                <w:szCs w:val="20"/>
                <w:lang w:val="es-PE" w:eastAsia="es-PE"/>
              </w:rPr>
              <w:t xml:space="preserve">PERÚ </w:t>
            </w:r>
          </w:p>
        </w:tc>
        <w:tc>
          <w:tcPr>
            <w:tcW w:w="731"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92.86</w:t>
            </w:r>
          </w:p>
        </w:tc>
        <w:tc>
          <w:tcPr>
            <w:tcW w:w="765"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w:t>
            </w:r>
          </w:p>
        </w:tc>
        <w:tc>
          <w:tcPr>
            <w:tcW w:w="621"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85.71</w:t>
            </w:r>
          </w:p>
        </w:tc>
        <w:tc>
          <w:tcPr>
            <w:tcW w:w="765"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w:t>
            </w:r>
          </w:p>
        </w:tc>
        <w:tc>
          <w:tcPr>
            <w:tcW w:w="665"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90.48</w:t>
            </w:r>
          </w:p>
        </w:tc>
        <w:tc>
          <w:tcPr>
            <w:tcW w:w="769"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w:t>
            </w:r>
          </w:p>
        </w:tc>
      </w:tr>
      <w:tr w:rsidR="00B4672B" w:rsidRPr="002B2A3C" w:rsidTr="00DC3D71">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4672B" w:rsidRPr="002B2A3C" w:rsidRDefault="00B4672B" w:rsidP="00DC3D71">
            <w:pPr>
              <w:spacing w:after="0"/>
              <w:rPr>
                <w:rFonts w:ascii="Calibri" w:hAnsi="Calibri"/>
                <w:b/>
                <w:bCs/>
                <w:sz w:val="20"/>
                <w:szCs w:val="20"/>
                <w:lang w:val="es-PE" w:eastAsia="es-PE"/>
              </w:rPr>
            </w:pPr>
            <w:r w:rsidRPr="002B2A3C">
              <w:rPr>
                <w:rFonts w:ascii="Calibri" w:hAnsi="Calibri"/>
                <w:b/>
                <w:bCs/>
                <w:sz w:val="20"/>
                <w:szCs w:val="20"/>
                <w:lang w:val="es-PE" w:eastAsia="es-PE"/>
              </w:rPr>
              <w:t>APURÍMAC</w:t>
            </w:r>
          </w:p>
        </w:tc>
        <w:tc>
          <w:tcPr>
            <w:tcW w:w="731"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78.32</w:t>
            </w:r>
          </w:p>
        </w:tc>
        <w:tc>
          <w:tcPr>
            <w:tcW w:w="765"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24</w:t>
            </w:r>
          </w:p>
        </w:tc>
        <w:tc>
          <w:tcPr>
            <w:tcW w:w="621"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89.91</w:t>
            </w:r>
          </w:p>
        </w:tc>
        <w:tc>
          <w:tcPr>
            <w:tcW w:w="765"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3</w:t>
            </w:r>
          </w:p>
        </w:tc>
        <w:tc>
          <w:tcPr>
            <w:tcW w:w="665"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82.19</w:t>
            </w:r>
          </w:p>
        </w:tc>
        <w:tc>
          <w:tcPr>
            <w:tcW w:w="769"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22</w:t>
            </w:r>
          </w:p>
        </w:tc>
      </w:tr>
      <w:tr w:rsidR="00B4672B" w:rsidRPr="002B2A3C" w:rsidTr="00DC3D71">
        <w:trPr>
          <w:trHeight w:val="300"/>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72B" w:rsidRPr="002B2A3C" w:rsidRDefault="00B4672B" w:rsidP="00DC3D71">
            <w:pPr>
              <w:spacing w:after="0"/>
              <w:rPr>
                <w:rFonts w:ascii="Calibri" w:hAnsi="Calibri"/>
                <w:b/>
                <w:bCs/>
                <w:sz w:val="20"/>
                <w:szCs w:val="20"/>
                <w:lang w:val="es-PE" w:eastAsia="es-PE"/>
              </w:rPr>
            </w:pPr>
            <w:r w:rsidRPr="002B2A3C">
              <w:rPr>
                <w:rFonts w:ascii="Calibri" w:hAnsi="Calibri"/>
                <w:b/>
                <w:bCs/>
                <w:sz w:val="20"/>
                <w:szCs w:val="20"/>
                <w:lang w:val="es-PE" w:eastAsia="es-PE"/>
              </w:rPr>
              <w:t>Chincheros</w:t>
            </w:r>
          </w:p>
        </w:tc>
        <w:tc>
          <w:tcPr>
            <w:tcW w:w="731"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76.13</w:t>
            </w:r>
          </w:p>
        </w:tc>
        <w:tc>
          <w:tcPr>
            <w:tcW w:w="765"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173</w:t>
            </w:r>
          </w:p>
        </w:tc>
        <w:tc>
          <w:tcPr>
            <w:tcW w:w="621"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91.07</w:t>
            </w:r>
          </w:p>
        </w:tc>
        <w:tc>
          <w:tcPr>
            <w:tcW w:w="765"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6</w:t>
            </w:r>
          </w:p>
        </w:tc>
        <w:tc>
          <w:tcPr>
            <w:tcW w:w="665"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81.11</w:t>
            </w:r>
          </w:p>
        </w:tc>
        <w:tc>
          <w:tcPr>
            <w:tcW w:w="769"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149</w:t>
            </w:r>
          </w:p>
        </w:tc>
      </w:tr>
      <w:tr w:rsidR="00B4672B" w:rsidRPr="002B2A3C" w:rsidTr="00DC3D71">
        <w:trPr>
          <w:trHeight w:val="300"/>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72B" w:rsidRPr="002B2A3C" w:rsidRDefault="00B4672B" w:rsidP="00DC3D71">
            <w:pPr>
              <w:spacing w:after="0"/>
              <w:rPr>
                <w:rFonts w:ascii="Calibri" w:hAnsi="Calibri"/>
                <w:sz w:val="20"/>
                <w:szCs w:val="20"/>
                <w:lang w:val="es-PE" w:eastAsia="es-PE"/>
              </w:rPr>
            </w:pPr>
            <w:r w:rsidRPr="002B2A3C">
              <w:rPr>
                <w:rFonts w:ascii="Calibri" w:hAnsi="Calibri"/>
                <w:sz w:val="20"/>
                <w:szCs w:val="20"/>
                <w:lang w:val="es-PE" w:eastAsia="es-PE"/>
              </w:rPr>
              <w:t xml:space="preserve">Anco-Huallo                             </w:t>
            </w:r>
          </w:p>
        </w:tc>
        <w:tc>
          <w:tcPr>
            <w:tcW w:w="731"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78.03</w:t>
            </w:r>
          </w:p>
        </w:tc>
        <w:tc>
          <w:tcPr>
            <w:tcW w:w="765"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1 483</w:t>
            </w:r>
          </w:p>
        </w:tc>
        <w:tc>
          <w:tcPr>
            <w:tcW w:w="621"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92.28</w:t>
            </w:r>
          </w:p>
        </w:tc>
        <w:tc>
          <w:tcPr>
            <w:tcW w:w="765" w:type="dxa"/>
            <w:tcBorders>
              <w:top w:val="nil"/>
              <w:left w:val="nil"/>
              <w:bottom w:val="single" w:sz="4" w:space="0" w:color="auto"/>
              <w:right w:val="single" w:sz="4" w:space="0" w:color="auto"/>
            </w:tcBorders>
            <w:shd w:val="clear" w:color="auto" w:fill="auto"/>
            <w:noWrap/>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101</w:t>
            </w:r>
          </w:p>
        </w:tc>
        <w:tc>
          <w:tcPr>
            <w:tcW w:w="665"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82.78</w:t>
            </w:r>
          </w:p>
        </w:tc>
        <w:tc>
          <w:tcPr>
            <w:tcW w:w="769" w:type="dxa"/>
            <w:tcBorders>
              <w:top w:val="nil"/>
              <w:left w:val="nil"/>
              <w:bottom w:val="single" w:sz="4" w:space="0" w:color="auto"/>
              <w:right w:val="single" w:sz="4" w:space="0" w:color="auto"/>
            </w:tcBorders>
            <w:shd w:val="clear" w:color="auto" w:fill="auto"/>
            <w:vAlign w:val="center"/>
            <w:hideMark/>
          </w:tcPr>
          <w:p w:rsidR="00B4672B" w:rsidRPr="002B2A3C" w:rsidRDefault="00B4672B" w:rsidP="00DC3D71">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1 250</w:t>
            </w:r>
          </w:p>
        </w:tc>
      </w:tr>
    </w:tbl>
    <w:p w:rsidR="00B4672B" w:rsidRDefault="00B4672B" w:rsidP="00B4672B">
      <w:pPr>
        <w:jc w:val="center"/>
        <w:rPr>
          <w:rFonts w:eastAsia="Calibri" w:cs="Arial"/>
          <w:b/>
          <w:lang w:eastAsia="en-US"/>
        </w:rPr>
      </w:pPr>
      <w:r>
        <w:rPr>
          <w:rFonts w:cs="Arial"/>
          <w:snapToGrid w:val="0"/>
        </w:rPr>
        <w:t xml:space="preserve">                        </w:t>
      </w:r>
      <w:r w:rsidRPr="00F90D41">
        <w:rPr>
          <w:rFonts w:cs="Arial"/>
          <w:snapToGrid w:val="0"/>
        </w:rPr>
        <w:t>Fuente: Unidad de Informe sobre Desarrollo Humano, Perú – 200</w:t>
      </w:r>
      <w:r>
        <w:rPr>
          <w:rFonts w:cs="Arial"/>
          <w:snapToGrid w:val="0"/>
        </w:rPr>
        <w:t>9</w:t>
      </w:r>
    </w:p>
    <w:p w:rsidR="00C85B00" w:rsidRPr="00F90D41" w:rsidRDefault="00C85B00" w:rsidP="00C85B00">
      <w:pPr>
        <w:spacing w:before="120" w:after="120"/>
        <w:ind w:left="1701"/>
        <w:jc w:val="both"/>
        <w:rPr>
          <w:rFonts w:cs="Arial"/>
          <w:b/>
          <w:snapToGrid w:val="0"/>
        </w:rPr>
      </w:pPr>
      <w:r w:rsidRPr="00F90D41">
        <w:rPr>
          <w:rFonts w:cs="Arial"/>
          <w:b/>
          <w:snapToGrid w:val="0"/>
        </w:rPr>
        <w:t>Instituciones educativas de nivel secundario</w:t>
      </w:r>
      <w:r>
        <w:rPr>
          <w:rFonts w:cs="Arial"/>
          <w:b/>
          <w:snapToGrid w:val="0"/>
        </w:rPr>
        <w:t xml:space="preserve">                     </w:t>
      </w:r>
    </w:p>
    <w:p w:rsidR="00C85B00" w:rsidRPr="00F90D41" w:rsidRDefault="00C85B00" w:rsidP="00C85B00">
      <w:pPr>
        <w:spacing w:before="120" w:after="120"/>
        <w:ind w:left="1701"/>
        <w:jc w:val="both"/>
        <w:rPr>
          <w:rFonts w:cs="Arial"/>
          <w:b/>
          <w:snapToGrid w:val="0"/>
        </w:rPr>
      </w:pPr>
      <w:r>
        <w:rPr>
          <w:rFonts w:cs="Arial"/>
          <w:snapToGrid w:val="0"/>
        </w:rPr>
        <w:t xml:space="preserve">En el centro poblado de </w:t>
      </w:r>
      <w:r w:rsidRPr="00C845B3">
        <w:rPr>
          <w:rFonts w:cs="Arial"/>
          <w:noProof/>
          <w:snapToGrid w:val="0"/>
        </w:rPr>
        <w:t>Uripa</w:t>
      </w:r>
      <w:r>
        <w:rPr>
          <w:rFonts w:cs="Arial"/>
          <w:snapToGrid w:val="0"/>
        </w:rPr>
        <w:t xml:space="preserve"> existen 01</w:t>
      </w:r>
      <w:r w:rsidRPr="00F90D41">
        <w:rPr>
          <w:rFonts w:cs="Arial"/>
          <w:snapToGrid w:val="0"/>
        </w:rPr>
        <w:t xml:space="preserve"> I.E. de nivel secundario </w:t>
      </w:r>
    </w:p>
    <w:p w:rsidR="00C85B00" w:rsidRPr="00F90D41" w:rsidRDefault="00C85B00" w:rsidP="00C85B00">
      <w:pPr>
        <w:contextualSpacing/>
        <w:jc w:val="center"/>
        <w:rPr>
          <w:rFonts w:cs="Arial"/>
          <w:b/>
          <w:snapToGrid w:val="0"/>
        </w:rPr>
      </w:pPr>
      <w:r>
        <w:rPr>
          <w:rFonts w:cs="Arial"/>
          <w:b/>
          <w:snapToGrid w:val="0"/>
        </w:rPr>
        <w:t xml:space="preserve">              </w:t>
      </w:r>
      <w:r w:rsidRPr="00F90D41">
        <w:rPr>
          <w:rFonts w:cs="Arial"/>
          <w:b/>
          <w:snapToGrid w:val="0"/>
        </w:rPr>
        <w:t>Cuadro Nº 08</w:t>
      </w:r>
    </w:p>
    <w:p w:rsidR="00C85B00" w:rsidRPr="00F90D41" w:rsidRDefault="00C85B00" w:rsidP="00C85B00">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Uripa</w:t>
      </w:r>
    </w:p>
    <w:tbl>
      <w:tblPr>
        <w:tblW w:w="5868" w:type="dxa"/>
        <w:tblInd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376"/>
        <w:gridCol w:w="2699"/>
      </w:tblGrid>
      <w:tr w:rsidR="00C85B00" w:rsidRPr="00F90D41" w:rsidTr="00514E57">
        <w:trPr>
          <w:trHeight w:val="277"/>
        </w:trPr>
        <w:tc>
          <w:tcPr>
            <w:tcW w:w="793" w:type="dxa"/>
            <w:shd w:val="clear" w:color="auto" w:fill="FBD4B4" w:themeFill="accent6" w:themeFillTint="66"/>
            <w:hideMark/>
          </w:tcPr>
          <w:p w:rsidR="00C85B00" w:rsidRPr="00F90D41" w:rsidRDefault="00C85B00" w:rsidP="00482868">
            <w:pPr>
              <w:spacing w:after="0"/>
              <w:jc w:val="center"/>
              <w:rPr>
                <w:rFonts w:cs="Arial"/>
                <w:b/>
                <w:bCs/>
                <w:color w:val="000000"/>
                <w:lang w:val="es-MX" w:eastAsia="es-PE"/>
              </w:rPr>
            </w:pPr>
            <w:r w:rsidRPr="00F90D41">
              <w:rPr>
                <w:rFonts w:cs="Arial"/>
                <w:b/>
                <w:bCs/>
                <w:color w:val="000000"/>
                <w:lang w:val="es-MX" w:eastAsia="es-PE"/>
              </w:rPr>
              <w:t>Nº</w:t>
            </w:r>
          </w:p>
        </w:tc>
        <w:tc>
          <w:tcPr>
            <w:tcW w:w="2376" w:type="dxa"/>
            <w:shd w:val="clear" w:color="auto" w:fill="FBD4B4" w:themeFill="accent6" w:themeFillTint="66"/>
            <w:hideMark/>
          </w:tcPr>
          <w:p w:rsidR="00C85B00" w:rsidRPr="00F90D41" w:rsidRDefault="00C85B00" w:rsidP="00482868">
            <w:pPr>
              <w:spacing w:after="0"/>
              <w:rPr>
                <w:rFonts w:cs="Arial"/>
                <w:b/>
                <w:bCs/>
                <w:color w:val="000000"/>
                <w:lang w:val="es-MX" w:eastAsia="es-PE"/>
              </w:rPr>
            </w:pPr>
            <w:r w:rsidRPr="00F90D41">
              <w:rPr>
                <w:rFonts w:cs="Arial"/>
                <w:b/>
                <w:bCs/>
                <w:color w:val="000000"/>
                <w:lang w:val="es-MX" w:eastAsia="es-PE"/>
              </w:rPr>
              <w:t>Nombre I.E.</w:t>
            </w:r>
          </w:p>
        </w:tc>
        <w:tc>
          <w:tcPr>
            <w:tcW w:w="2699" w:type="dxa"/>
            <w:shd w:val="clear" w:color="auto" w:fill="FBD4B4" w:themeFill="accent6" w:themeFillTint="66"/>
            <w:hideMark/>
          </w:tcPr>
          <w:p w:rsidR="00C85B00" w:rsidRPr="00F90D41" w:rsidRDefault="00C85B00" w:rsidP="00482868">
            <w:pPr>
              <w:spacing w:after="0"/>
              <w:jc w:val="center"/>
              <w:rPr>
                <w:rFonts w:cs="Arial"/>
                <w:b/>
                <w:bCs/>
                <w:color w:val="000000"/>
                <w:lang w:val="es-MX" w:eastAsia="es-PE"/>
              </w:rPr>
            </w:pPr>
            <w:r w:rsidRPr="00F90D41">
              <w:rPr>
                <w:rFonts w:cs="Arial"/>
                <w:b/>
                <w:bCs/>
                <w:color w:val="000000"/>
                <w:lang w:val="es-MX" w:eastAsia="es-PE"/>
              </w:rPr>
              <w:t>Código Modular</w:t>
            </w:r>
          </w:p>
        </w:tc>
      </w:tr>
      <w:tr w:rsidR="00C85B00" w:rsidRPr="00F90D41" w:rsidTr="00DC3D71">
        <w:trPr>
          <w:trHeight w:val="264"/>
        </w:trPr>
        <w:tc>
          <w:tcPr>
            <w:tcW w:w="793" w:type="dxa"/>
            <w:shd w:val="clear" w:color="auto" w:fill="auto"/>
            <w:hideMark/>
          </w:tcPr>
          <w:p w:rsidR="00C85B00" w:rsidRPr="00F90D41" w:rsidRDefault="00C85B00" w:rsidP="00482868">
            <w:pPr>
              <w:spacing w:after="0"/>
              <w:jc w:val="center"/>
              <w:rPr>
                <w:rFonts w:cs="Arial"/>
                <w:bCs/>
                <w:color w:val="000000"/>
                <w:lang w:val="es-MX" w:eastAsia="es-PE"/>
              </w:rPr>
            </w:pPr>
            <w:r w:rsidRPr="00F90D41">
              <w:rPr>
                <w:rFonts w:cs="Arial"/>
                <w:bCs/>
                <w:color w:val="000000"/>
                <w:lang w:val="es-MX" w:eastAsia="es-PE"/>
              </w:rPr>
              <w:t>1</w:t>
            </w:r>
          </w:p>
        </w:tc>
        <w:tc>
          <w:tcPr>
            <w:tcW w:w="2376" w:type="dxa"/>
            <w:shd w:val="clear" w:color="auto" w:fill="auto"/>
          </w:tcPr>
          <w:p w:rsidR="00C85B00" w:rsidRPr="00F90D41" w:rsidRDefault="00C85B00" w:rsidP="00482868">
            <w:pPr>
              <w:spacing w:after="0"/>
              <w:jc w:val="center"/>
              <w:rPr>
                <w:rFonts w:cs="Arial"/>
                <w:b/>
                <w:bCs/>
                <w:color w:val="000000"/>
                <w:lang w:val="es-PE" w:eastAsia="es-PE"/>
              </w:rPr>
            </w:pPr>
            <w:r w:rsidRPr="00C845B3">
              <w:rPr>
                <w:rFonts w:cs="Arial"/>
                <w:b/>
                <w:noProof/>
              </w:rPr>
              <w:t>San Pedro</w:t>
            </w:r>
          </w:p>
        </w:tc>
        <w:tc>
          <w:tcPr>
            <w:tcW w:w="2699" w:type="dxa"/>
            <w:shd w:val="clear" w:color="auto" w:fill="auto"/>
            <w:noWrap/>
          </w:tcPr>
          <w:p w:rsidR="00C85B00" w:rsidRPr="00F90D41" w:rsidRDefault="00C85B00" w:rsidP="00482868">
            <w:pPr>
              <w:widowControl w:val="0"/>
              <w:autoSpaceDE w:val="0"/>
              <w:autoSpaceDN w:val="0"/>
              <w:adjustRightInd w:val="0"/>
              <w:spacing w:after="0"/>
              <w:jc w:val="center"/>
              <w:rPr>
                <w:rFonts w:eastAsia="Calibri" w:cs="Arial"/>
                <w:bCs/>
                <w:lang w:eastAsia="en-US"/>
              </w:rPr>
            </w:pPr>
            <w:r w:rsidRPr="00C845B3">
              <w:rPr>
                <w:rFonts w:cs="Arial"/>
                <w:noProof/>
              </w:rPr>
              <w:t>0621714</w:t>
            </w:r>
          </w:p>
        </w:tc>
      </w:tr>
    </w:tbl>
    <w:p w:rsidR="00C85B00" w:rsidRDefault="00C85B00" w:rsidP="00C85B00">
      <w:pPr>
        <w:ind w:left="708" w:firstLine="708"/>
        <w:contextualSpacing/>
        <w:jc w:val="both"/>
        <w:rPr>
          <w:rFonts w:cs="Arial"/>
          <w:snapToGrid w:val="0"/>
        </w:rPr>
      </w:pPr>
      <w:r>
        <w:rPr>
          <w:rFonts w:cs="Arial"/>
          <w:snapToGrid w:val="0"/>
        </w:rPr>
        <w:t xml:space="preserve">             Fuente: </w:t>
      </w:r>
      <w:proofErr w:type="spellStart"/>
      <w:r>
        <w:rPr>
          <w:rFonts w:cs="Arial"/>
          <w:snapToGrid w:val="0"/>
        </w:rPr>
        <w:t>UGEl</w:t>
      </w:r>
      <w:proofErr w:type="spellEnd"/>
      <w:r>
        <w:rPr>
          <w:rFonts w:cs="Arial"/>
          <w:snapToGrid w:val="0"/>
        </w:rPr>
        <w:t xml:space="preserve"> Chincheros</w:t>
      </w:r>
      <w:r w:rsidRPr="00F90D41">
        <w:rPr>
          <w:rFonts w:cs="Arial"/>
          <w:snapToGrid w:val="0"/>
        </w:rPr>
        <w:t xml:space="preserve"> </w:t>
      </w:r>
      <w:r w:rsidR="00BE0D89">
        <w:rPr>
          <w:rFonts w:cs="Arial"/>
          <w:snapToGrid w:val="0"/>
        </w:rPr>
        <w:t>–</w:t>
      </w:r>
      <w:r w:rsidRPr="00F90D41">
        <w:rPr>
          <w:rFonts w:cs="Arial"/>
          <w:snapToGrid w:val="0"/>
        </w:rPr>
        <w:t xml:space="preserve"> Escale</w:t>
      </w:r>
      <w:r w:rsidR="00514E57">
        <w:rPr>
          <w:rFonts w:cs="Arial"/>
          <w:snapToGrid w:val="0"/>
        </w:rPr>
        <w:t>, 2018</w:t>
      </w:r>
      <w:r w:rsidR="00BE0D89">
        <w:rPr>
          <w:rFonts w:cs="Arial"/>
          <w:snapToGrid w:val="0"/>
        </w:rPr>
        <w:t>.</w:t>
      </w:r>
    </w:p>
    <w:p w:rsidR="00514E57" w:rsidRPr="00F90D41" w:rsidRDefault="00514E57" w:rsidP="00C85B00">
      <w:pPr>
        <w:ind w:left="708" w:firstLine="708"/>
        <w:contextualSpacing/>
        <w:jc w:val="both"/>
        <w:rPr>
          <w:rFonts w:cs="Arial"/>
          <w:snapToGrid w:val="0"/>
        </w:rPr>
      </w:pPr>
    </w:p>
    <w:p w:rsidR="00C85B00" w:rsidRPr="00F90D41" w:rsidRDefault="00C85B00" w:rsidP="00C85B00">
      <w:pPr>
        <w:spacing w:before="120" w:after="120"/>
        <w:ind w:left="1701"/>
        <w:rPr>
          <w:rFonts w:cs="Arial"/>
          <w:b/>
          <w:snapToGrid w:val="0"/>
        </w:rPr>
      </w:pPr>
      <w:r w:rsidRPr="00F90D41">
        <w:rPr>
          <w:rFonts w:cs="Arial"/>
          <w:b/>
          <w:snapToGrid w:val="0"/>
        </w:rPr>
        <w:t xml:space="preserve">I.E.  </w:t>
      </w:r>
      <w:r w:rsidRPr="00C845B3">
        <w:rPr>
          <w:rFonts w:cs="Arial"/>
          <w:b/>
          <w:noProof/>
        </w:rPr>
        <w:t>San Pedro</w:t>
      </w:r>
      <w:r w:rsidR="00F24BB0">
        <w:rPr>
          <w:rFonts w:cs="Arial"/>
          <w:b/>
          <w:noProof/>
        </w:rPr>
        <w:t xml:space="preserve"> </w:t>
      </w:r>
      <w:r>
        <w:rPr>
          <w:rFonts w:cs="Arial"/>
          <w:b/>
          <w:snapToGrid w:val="0"/>
        </w:rPr>
        <w:t xml:space="preserve">del centro poblado </w:t>
      </w:r>
      <w:r w:rsidRPr="00F90D41">
        <w:rPr>
          <w:rFonts w:cs="Arial"/>
          <w:b/>
          <w:snapToGrid w:val="0"/>
        </w:rPr>
        <w:t xml:space="preserve"> de </w:t>
      </w:r>
      <w:r w:rsidRPr="00C845B3">
        <w:rPr>
          <w:rFonts w:cs="Arial"/>
          <w:b/>
          <w:noProof/>
          <w:snapToGrid w:val="0"/>
        </w:rPr>
        <w:t>Uripa</w:t>
      </w:r>
    </w:p>
    <w:p w:rsidR="00C85B00" w:rsidRPr="00F90D41" w:rsidRDefault="00C85B00" w:rsidP="00C85B00">
      <w:pPr>
        <w:spacing w:before="120" w:after="120"/>
        <w:ind w:left="1701"/>
        <w:jc w:val="both"/>
        <w:rPr>
          <w:rFonts w:cs="Arial"/>
          <w:snapToGrid w:val="0"/>
        </w:rPr>
      </w:pPr>
      <w:r w:rsidRPr="00F90D41">
        <w:rPr>
          <w:rFonts w:cs="Arial"/>
          <w:snapToGrid w:val="0"/>
        </w:rPr>
        <w:t xml:space="preserve">La población escolar de la I.E. </w:t>
      </w:r>
      <w:r w:rsidRPr="00C845B3">
        <w:rPr>
          <w:rFonts w:cs="Arial"/>
          <w:noProof/>
          <w:snapToGrid w:val="0"/>
        </w:rPr>
        <w:t>San Pedro</w:t>
      </w:r>
      <w:r w:rsidR="00DC3D71">
        <w:rPr>
          <w:rFonts w:cs="Arial"/>
          <w:noProof/>
          <w:snapToGrid w:val="0"/>
        </w:rPr>
        <w:t xml:space="preserve"> </w:t>
      </w:r>
      <w:r>
        <w:rPr>
          <w:rFonts w:cs="Arial"/>
          <w:snapToGrid w:val="0"/>
        </w:rPr>
        <w:t xml:space="preserve">del centro poblado </w:t>
      </w:r>
      <w:r w:rsidRPr="00C845B3">
        <w:rPr>
          <w:rFonts w:cs="Arial"/>
          <w:noProof/>
          <w:snapToGrid w:val="0"/>
        </w:rPr>
        <w:t>Uripa</w:t>
      </w:r>
      <w:r w:rsidRPr="00F90D41">
        <w:rPr>
          <w:rFonts w:cs="Arial"/>
          <w:snapToGrid w:val="0"/>
        </w:rPr>
        <w:t xml:space="preserve">  ha tenido </w:t>
      </w:r>
      <w:r>
        <w:rPr>
          <w:rFonts w:cs="Arial"/>
          <w:snapToGrid w:val="0"/>
        </w:rPr>
        <w:t>una tendencia</w:t>
      </w:r>
      <w:r w:rsidR="00514E57">
        <w:rPr>
          <w:rFonts w:cs="Arial"/>
          <w:snapToGrid w:val="0"/>
        </w:rPr>
        <w:t xml:space="preserve"> decreciente de 89</w:t>
      </w:r>
      <w:r>
        <w:rPr>
          <w:rFonts w:cs="Arial"/>
          <w:snapToGrid w:val="0"/>
        </w:rPr>
        <w:t xml:space="preserve"> alumno</w:t>
      </w:r>
      <w:r w:rsidR="00DC3D71">
        <w:rPr>
          <w:rFonts w:cs="Arial"/>
          <w:snapToGrid w:val="0"/>
        </w:rPr>
        <w:t xml:space="preserve">s en el </w:t>
      </w:r>
      <w:r w:rsidR="00514E57">
        <w:rPr>
          <w:rFonts w:cs="Arial"/>
          <w:snapToGrid w:val="0"/>
        </w:rPr>
        <w:t>2014</w:t>
      </w:r>
      <w:r w:rsidR="00DC3D71">
        <w:rPr>
          <w:rFonts w:cs="Arial"/>
          <w:snapToGrid w:val="0"/>
        </w:rPr>
        <w:t xml:space="preserve"> ha ido </w:t>
      </w:r>
      <w:r w:rsidR="00514E57">
        <w:rPr>
          <w:rFonts w:cs="Arial"/>
          <w:snapToGrid w:val="0"/>
        </w:rPr>
        <w:t>disminuyendo</w:t>
      </w:r>
      <w:r w:rsidR="00DC3D71">
        <w:rPr>
          <w:rFonts w:cs="Arial"/>
          <w:snapToGrid w:val="0"/>
        </w:rPr>
        <w:t xml:space="preserve"> a </w:t>
      </w:r>
      <w:r w:rsidR="00514E57">
        <w:rPr>
          <w:rFonts w:cs="Arial"/>
          <w:snapToGrid w:val="0"/>
        </w:rPr>
        <w:t>87</w:t>
      </w:r>
      <w:r>
        <w:rPr>
          <w:rFonts w:cs="Arial"/>
          <w:snapToGrid w:val="0"/>
        </w:rPr>
        <w:t xml:space="preserve"> en el año </w:t>
      </w:r>
      <w:r w:rsidR="00514E57">
        <w:rPr>
          <w:rFonts w:cs="Arial"/>
          <w:snapToGrid w:val="0"/>
        </w:rPr>
        <w:t>2015</w:t>
      </w:r>
      <w:r w:rsidRPr="00F90D41">
        <w:rPr>
          <w:rFonts w:cs="Arial"/>
          <w:snapToGrid w:val="0"/>
        </w:rPr>
        <w:t xml:space="preserve">,  </w:t>
      </w:r>
      <w:r w:rsidR="00514E57">
        <w:rPr>
          <w:rFonts w:cs="Arial"/>
          <w:snapToGrid w:val="0"/>
        </w:rPr>
        <w:t>77</w:t>
      </w:r>
      <w:r w:rsidR="00DC3D71">
        <w:rPr>
          <w:rFonts w:cs="Arial"/>
          <w:snapToGrid w:val="0"/>
        </w:rPr>
        <w:t xml:space="preserve"> </w:t>
      </w:r>
      <w:r>
        <w:rPr>
          <w:rFonts w:cs="Arial"/>
          <w:snapToGrid w:val="0"/>
        </w:rPr>
        <w:t xml:space="preserve">alumnos </w:t>
      </w:r>
      <w:r w:rsidRPr="00F90D41">
        <w:rPr>
          <w:rFonts w:cs="Arial"/>
          <w:snapToGrid w:val="0"/>
        </w:rPr>
        <w:t xml:space="preserve">en el </w:t>
      </w:r>
      <w:r w:rsidR="00514E57">
        <w:rPr>
          <w:rFonts w:cs="Arial"/>
          <w:snapToGrid w:val="0"/>
        </w:rPr>
        <w:t>2016</w:t>
      </w:r>
      <w:r w:rsidR="00DC3D71">
        <w:rPr>
          <w:rFonts w:cs="Arial"/>
          <w:snapToGrid w:val="0"/>
        </w:rPr>
        <w:t xml:space="preserve">, para el </w:t>
      </w:r>
      <w:r w:rsidR="00514E57">
        <w:rPr>
          <w:rFonts w:cs="Arial"/>
          <w:snapToGrid w:val="0"/>
        </w:rPr>
        <w:t>2017</w:t>
      </w:r>
      <w:r w:rsidR="00DC3D71">
        <w:rPr>
          <w:rFonts w:cs="Arial"/>
          <w:snapToGrid w:val="0"/>
        </w:rPr>
        <w:t xml:space="preserve"> alcanza </w:t>
      </w:r>
      <w:r w:rsidR="00514E57">
        <w:rPr>
          <w:rFonts w:cs="Arial"/>
          <w:snapToGrid w:val="0"/>
        </w:rPr>
        <w:t>a disminuir a</w:t>
      </w:r>
      <w:r w:rsidR="00DC3D71">
        <w:rPr>
          <w:rFonts w:cs="Arial"/>
          <w:snapToGrid w:val="0"/>
        </w:rPr>
        <w:t xml:space="preserve"> </w:t>
      </w:r>
      <w:r w:rsidR="00A6466F">
        <w:rPr>
          <w:rFonts w:cs="Arial"/>
          <w:snapToGrid w:val="0"/>
        </w:rPr>
        <w:t>76</w:t>
      </w:r>
      <w:r>
        <w:rPr>
          <w:rFonts w:cs="Arial"/>
          <w:snapToGrid w:val="0"/>
        </w:rPr>
        <w:t xml:space="preserve"> alumnos y es</w:t>
      </w:r>
      <w:r w:rsidR="00A6466F">
        <w:rPr>
          <w:rFonts w:cs="Arial"/>
          <w:snapToGrid w:val="0"/>
        </w:rPr>
        <w:t>te año la población escolar a 74</w:t>
      </w:r>
      <w:r w:rsidRPr="00F90D41">
        <w:rPr>
          <w:rFonts w:cs="Arial"/>
          <w:snapToGrid w:val="0"/>
        </w:rPr>
        <w:t xml:space="preserve"> alumnos, los padres de familia tienden a matricular a sus hijos en las </w:t>
      </w:r>
      <w:r>
        <w:rPr>
          <w:rFonts w:cs="Arial"/>
          <w:snapToGrid w:val="0"/>
        </w:rPr>
        <w:t xml:space="preserve"> capitales provinciales provocando</w:t>
      </w:r>
      <w:r w:rsidRPr="00F90D41">
        <w:rPr>
          <w:rFonts w:cs="Arial"/>
          <w:snapToGrid w:val="0"/>
        </w:rPr>
        <w:t xml:space="preserve">  la disminuci</w:t>
      </w:r>
      <w:r>
        <w:rPr>
          <w:rFonts w:cs="Arial"/>
          <w:snapToGrid w:val="0"/>
        </w:rPr>
        <w:t>ón de los alumnos en el centro poblado</w:t>
      </w:r>
      <w:r w:rsidRPr="00F90D41">
        <w:rPr>
          <w:rFonts w:cs="Arial"/>
          <w:snapToGrid w:val="0"/>
        </w:rPr>
        <w:t xml:space="preserve"> debido a las deficiencias en el servicio educativo.</w:t>
      </w:r>
    </w:p>
    <w:p w:rsidR="00C85B00" w:rsidRDefault="00C85B00" w:rsidP="00C85B00">
      <w:pPr>
        <w:contextualSpacing/>
        <w:jc w:val="center"/>
        <w:rPr>
          <w:rFonts w:cs="Arial"/>
          <w:b/>
          <w:snapToGrid w:val="0"/>
        </w:rPr>
      </w:pPr>
      <w:r>
        <w:rPr>
          <w:rFonts w:cs="Arial"/>
          <w:b/>
          <w:snapToGrid w:val="0"/>
        </w:rPr>
        <w:t xml:space="preserve">           </w:t>
      </w:r>
      <w:r w:rsidR="00BE0D89">
        <w:rPr>
          <w:rFonts w:cs="Arial"/>
          <w:b/>
          <w:snapToGrid w:val="0"/>
        </w:rPr>
        <w:t xml:space="preserve">            </w:t>
      </w:r>
      <w:r>
        <w:rPr>
          <w:rFonts w:cs="Arial"/>
          <w:b/>
          <w:snapToGrid w:val="0"/>
        </w:rPr>
        <w:t xml:space="preserve"> </w:t>
      </w:r>
      <w:r w:rsidRPr="00F90D41">
        <w:rPr>
          <w:rFonts w:cs="Arial"/>
          <w:b/>
          <w:snapToGrid w:val="0"/>
        </w:rPr>
        <w:t>Cuadro Nº 09</w:t>
      </w:r>
    </w:p>
    <w:p w:rsidR="00DC3D71" w:rsidRDefault="00C85B00" w:rsidP="00C85B00">
      <w:pPr>
        <w:contextualSpacing/>
        <w:jc w:val="center"/>
        <w:rPr>
          <w:rFonts w:cs="Arial"/>
          <w:b/>
          <w:snapToGrid w:val="0"/>
        </w:rPr>
      </w:pPr>
      <w:r>
        <w:rPr>
          <w:rFonts w:cs="Arial"/>
          <w:b/>
          <w:snapToGrid w:val="0"/>
        </w:rPr>
        <w:t xml:space="preserve">                                Población escolar de la I.E. del nivel secundario </w:t>
      </w:r>
    </w:p>
    <w:tbl>
      <w:tblPr>
        <w:tblW w:w="6683" w:type="dxa"/>
        <w:tblInd w:w="2123" w:type="dxa"/>
        <w:tblCellMar>
          <w:left w:w="70" w:type="dxa"/>
          <w:right w:w="70" w:type="dxa"/>
        </w:tblCellMar>
        <w:tblLook w:val="04A0" w:firstRow="1" w:lastRow="0" w:firstColumn="1" w:lastColumn="0" w:noHBand="0" w:noVBand="1"/>
      </w:tblPr>
      <w:tblGrid>
        <w:gridCol w:w="850"/>
        <w:gridCol w:w="1480"/>
        <w:gridCol w:w="653"/>
        <w:gridCol w:w="662"/>
        <w:gridCol w:w="736"/>
        <w:gridCol w:w="736"/>
        <w:gridCol w:w="736"/>
        <w:gridCol w:w="830"/>
      </w:tblGrid>
      <w:tr w:rsidR="00DC3D71" w:rsidRPr="00DC3D71" w:rsidTr="00A6466F">
        <w:trPr>
          <w:trHeight w:val="390"/>
        </w:trPr>
        <w:tc>
          <w:tcPr>
            <w:tcW w:w="85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C3D71" w:rsidRPr="00DC3D71" w:rsidRDefault="00DC3D71" w:rsidP="00DC3D71">
            <w:pPr>
              <w:spacing w:after="0" w:line="240" w:lineRule="auto"/>
              <w:jc w:val="center"/>
              <w:rPr>
                <w:rFonts w:ascii="Calibri" w:eastAsia="Times New Roman" w:hAnsi="Calibri" w:cs="Times New Roman"/>
                <w:b/>
                <w:bCs/>
                <w:sz w:val="20"/>
                <w:szCs w:val="20"/>
                <w:lang w:val="es-PE" w:eastAsia="es-PE"/>
              </w:rPr>
            </w:pPr>
            <w:r w:rsidRPr="00DC3D71">
              <w:rPr>
                <w:rFonts w:ascii="Calibri" w:eastAsia="Times New Roman" w:hAnsi="Calibri" w:cs="Times New Roman"/>
                <w:b/>
                <w:bCs/>
                <w:sz w:val="20"/>
                <w:szCs w:val="20"/>
                <w:lang w:val="es-PE" w:eastAsia="es-PE"/>
              </w:rPr>
              <w:t>Codigo modular</w:t>
            </w:r>
          </w:p>
        </w:tc>
        <w:tc>
          <w:tcPr>
            <w:tcW w:w="148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C3D71" w:rsidRPr="00DC3D71" w:rsidRDefault="00DC3D71" w:rsidP="00DC3D71">
            <w:pPr>
              <w:spacing w:after="0" w:line="240" w:lineRule="auto"/>
              <w:jc w:val="center"/>
              <w:rPr>
                <w:rFonts w:ascii="Calibri" w:eastAsia="Times New Roman" w:hAnsi="Calibri" w:cs="Times New Roman"/>
                <w:b/>
                <w:bCs/>
                <w:sz w:val="20"/>
                <w:szCs w:val="20"/>
                <w:lang w:val="es-PE" w:eastAsia="es-PE"/>
              </w:rPr>
            </w:pPr>
            <w:r w:rsidRPr="00DC3D71">
              <w:rPr>
                <w:rFonts w:ascii="Calibri" w:eastAsia="Times New Roman" w:hAnsi="Calibri" w:cs="Times New Roman"/>
                <w:b/>
                <w:bCs/>
                <w:sz w:val="20"/>
                <w:szCs w:val="20"/>
                <w:lang w:val="es-PE" w:eastAsia="es-PE"/>
              </w:rPr>
              <w:t>Institución Educativa</w:t>
            </w:r>
          </w:p>
        </w:tc>
        <w:tc>
          <w:tcPr>
            <w:tcW w:w="653" w:type="dxa"/>
            <w:vMerge w:val="restart"/>
            <w:tcBorders>
              <w:top w:val="single" w:sz="8"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DC3D71" w:rsidRPr="00DC3D71" w:rsidRDefault="00DC3D71" w:rsidP="00DC3D71">
            <w:pPr>
              <w:spacing w:after="0" w:line="240" w:lineRule="auto"/>
              <w:jc w:val="center"/>
              <w:rPr>
                <w:rFonts w:ascii="Calibri" w:eastAsia="Times New Roman" w:hAnsi="Calibri" w:cs="Times New Roman"/>
                <w:b/>
                <w:bCs/>
                <w:sz w:val="20"/>
                <w:szCs w:val="20"/>
                <w:lang w:val="es-PE" w:eastAsia="es-PE"/>
              </w:rPr>
            </w:pPr>
            <w:r w:rsidRPr="00DC3D71">
              <w:rPr>
                <w:rFonts w:ascii="Calibri" w:eastAsia="Times New Roman" w:hAnsi="Calibri" w:cs="Times New Roman"/>
                <w:b/>
                <w:bCs/>
                <w:sz w:val="20"/>
                <w:szCs w:val="20"/>
                <w:lang w:val="es-PE" w:eastAsia="es-PE"/>
              </w:rPr>
              <w:t>Grado</w:t>
            </w:r>
          </w:p>
        </w:tc>
        <w:tc>
          <w:tcPr>
            <w:tcW w:w="3700" w:type="dxa"/>
            <w:gridSpan w:val="5"/>
            <w:tcBorders>
              <w:top w:val="single" w:sz="8" w:space="0" w:color="auto"/>
              <w:left w:val="nil"/>
              <w:bottom w:val="single" w:sz="4" w:space="0" w:color="auto"/>
              <w:right w:val="single" w:sz="8" w:space="0" w:color="000000"/>
            </w:tcBorders>
            <w:shd w:val="clear" w:color="auto" w:fill="FBD4B4" w:themeFill="accent6" w:themeFillTint="66"/>
            <w:noWrap/>
            <w:vAlign w:val="center"/>
            <w:hideMark/>
          </w:tcPr>
          <w:p w:rsidR="00DC3D71" w:rsidRPr="00DC3D71" w:rsidRDefault="00DC3D71" w:rsidP="00DC3D71">
            <w:pPr>
              <w:spacing w:after="0" w:line="240" w:lineRule="auto"/>
              <w:jc w:val="center"/>
              <w:rPr>
                <w:rFonts w:ascii="Calibri" w:eastAsia="Times New Roman" w:hAnsi="Calibri" w:cs="Times New Roman"/>
                <w:b/>
                <w:bCs/>
                <w:sz w:val="20"/>
                <w:szCs w:val="20"/>
                <w:lang w:val="es-PE" w:eastAsia="es-PE"/>
              </w:rPr>
            </w:pPr>
            <w:r w:rsidRPr="00DC3D71">
              <w:rPr>
                <w:rFonts w:ascii="Calibri" w:eastAsia="Times New Roman" w:hAnsi="Calibri" w:cs="Times New Roman"/>
                <w:b/>
                <w:bCs/>
                <w:sz w:val="20"/>
                <w:szCs w:val="20"/>
                <w:lang w:val="es-PE" w:eastAsia="es-PE"/>
              </w:rPr>
              <w:t>ALUMNOS</w:t>
            </w:r>
          </w:p>
        </w:tc>
      </w:tr>
      <w:tr w:rsidR="00DC3D71" w:rsidRPr="00DC3D71" w:rsidTr="00A6466F">
        <w:trPr>
          <w:trHeight w:val="390"/>
        </w:trPr>
        <w:tc>
          <w:tcPr>
            <w:tcW w:w="85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C3D71" w:rsidRPr="00DC3D71" w:rsidRDefault="00DC3D71" w:rsidP="00DC3D71">
            <w:pPr>
              <w:spacing w:after="0" w:line="240" w:lineRule="auto"/>
              <w:rPr>
                <w:rFonts w:ascii="Calibri" w:eastAsia="Times New Roman" w:hAnsi="Calibri" w:cs="Times New Roman"/>
                <w:b/>
                <w:bCs/>
                <w:sz w:val="20"/>
                <w:szCs w:val="20"/>
                <w:lang w:val="es-PE" w:eastAsia="es-PE"/>
              </w:rPr>
            </w:pPr>
          </w:p>
        </w:tc>
        <w:tc>
          <w:tcPr>
            <w:tcW w:w="148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C3D71" w:rsidRPr="00DC3D71" w:rsidRDefault="00DC3D71" w:rsidP="00DC3D71">
            <w:pPr>
              <w:spacing w:after="0" w:line="240" w:lineRule="auto"/>
              <w:rPr>
                <w:rFonts w:ascii="Calibri" w:eastAsia="Times New Roman" w:hAnsi="Calibri" w:cs="Times New Roman"/>
                <w:b/>
                <w:bCs/>
                <w:sz w:val="20"/>
                <w:szCs w:val="20"/>
                <w:lang w:val="es-PE" w:eastAsia="es-PE"/>
              </w:rPr>
            </w:pPr>
          </w:p>
        </w:tc>
        <w:tc>
          <w:tcPr>
            <w:tcW w:w="653" w:type="dxa"/>
            <w:vMerge/>
            <w:tcBorders>
              <w:top w:val="single" w:sz="8" w:space="0" w:color="auto"/>
              <w:left w:val="single" w:sz="4" w:space="0" w:color="auto"/>
              <w:bottom w:val="single" w:sz="4" w:space="0" w:color="auto"/>
              <w:right w:val="single" w:sz="4" w:space="0" w:color="auto"/>
            </w:tcBorders>
            <w:shd w:val="clear" w:color="auto" w:fill="FBD4B4" w:themeFill="accent6" w:themeFillTint="66"/>
            <w:vAlign w:val="center"/>
            <w:hideMark/>
          </w:tcPr>
          <w:p w:rsidR="00DC3D71" w:rsidRPr="00DC3D71" w:rsidRDefault="00DC3D71" w:rsidP="00DC3D71">
            <w:pPr>
              <w:spacing w:after="0" w:line="240" w:lineRule="auto"/>
              <w:rPr>
                <w:rFonts w:ascii="Calibri" w:eastAsia="Times New Roman" w:hAnsi="Calibri" w:cs="Times New Roman"/>
                <w:b/>
                <w:bCs/>
                <w:sz w:val="20"/>
                <w:szCs w:val="20"/>
                <w:lang w:val="es-PE" w:eastAsia="es-PE"/>
              </w:rPr>
            </w:pPr>
          </w:p>
        </w:tc>
        <w:tc>
          <w:tcPr>
            <w:tcW w:w="662" w:type="dxa"/>
            <w:tcBorders>
              <w:top w:val="nil"/>
              <w:left w:val="nil"/>
              <w:bottom w:val="single" w:sz="4" w:space="0" w:color="auto"/>
              <w:right w:val="single" w:sz="4" w:space="0" w:color="auto"/>
            </w:tcBorders>
            <w:shd w:val="clear" w:color="auto" w:fill="FBD4B4" w:themeFill="accent6" w:themeFillTint="66"/>
            <w:noWrap/>
            <w:vAlign w:val="center"/>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2014</w:t>
            </w:r>
          </w:p>
        </w:tc>
        <w:tc>
          <w:tcPr>
            <w:tcW w:w="736" w:type="dxa"/>
            <w:tcBorders>
              <w:top w:val="nil"/>
              <w:left w:val="nil"/>
              <w:bottom w:val="single" w:sz="4" w:space="0" w:color="auto"/>
              <w:right w:val="single" w:sz="4" w:space="0" w:color="auto"/>
            </w:tcBorders>
            <w:shd w:val="clear" w:color="auto" w:fill="FBD4B4" w:themeFill="accent6" w:themeFillTint="66"/>
            <w:noWrap/>
            <w:vAlign w:val="center"/>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2015</w:t>
            </w:r>
          </w:p>
        </w:tc>
        <w:tc>
          <w:tcPr>
            <w:tcW w:w="736" w:type="dxa"/>
            <w:tcBorders>
              <w:top w:val="nil"/>
              <w:left w:val="nil"/>
              <w:bottom w:val="single" w:sz="4" w:space="0" w:color="auto"/>
              <w:right w:val="single" w:sz="4" w:space="0" w:color="auto"/>
            </w:tcBorders>
            <w:shd w:val="clear" w:color="auto" w:fill="FBD4B4" w:themeFill="accent6" w:themeFillTint="66"/>
            <w:noWrap/>
            <w:vAlign w:val="center"/>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2016</w:t>
            </w:r>
          </w:p>
        </w:tc>
        <w:tc>
          <w:tcPr>
            <w:tcW w:w="736" w:type="dxa"/>
            <w:tcBorders>
              <w:top w:val="nil"/>
              <w:left w:val="nil"/>
              <w:bottom w:val="single" w:sz="4" w:space="0" w:color="auto"/>
              <w:right w:val="single" w:sz="4" w:space="0" w:color="auto"/>
            </w:tcBorders>
            <w:shd w:val="clear" w:color="auto" w:fill="FBD4B4" w:themeFill="accent6" w:themeFillTint="66"/>
            <w:noWrap/>
            <w:vAlign w:val="center"/>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2017</w:t>
            </w:r>
          </w:p>
        </w:tc>
        <w:tc>
          <w:tcPr>
            <w:tcW w:w="830" w:type="dxa"/>
            <w:tcBorders>
              <w:top w:val="nil"/>
              <w:left w:val="nil"/>
              <w:bottom w:val="single" w:sz="4" w:space="0" w:color="auto"/>
              <w:right w:val="single" w:sz="8" w:space="0" w:color="auto"/>
            </w:tcBorders>
            <w:shd w:val="clear" w:color="auto" w:fill="FBD4B4" w:themeFill="accent6" w:themeFillTint="66"/>
            <w:noWrap/>
            <w:vAlign w:val="center"/>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2018</w:t>
            </w:r>
          </w:p>
        </w:tc>
      </w:tr>
      <w:tr w:rsidR="00514E57" w:rsidRPr="00DC3D71" w:rsidTr="00514E57">
        <w:trPr>
          <w:trHeight w:val="255"/>
        </w:trPr>
        <w:tc>
          <w:tcPr>
            <w:tcW w:w="8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1377282</w:t>
            </w:r>
          </w:p>
        </w:tc>
        <w:tc>
          <w:tcPr>
            <w:tcW w:w="14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San Pedro</w:t>
            </w: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w:t>
            </w:r>
          </w:p>
        </w:tc>
        <w:tc>
          <w:tcPr>
            <w:tcW w:w="662"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10</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10</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10</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10</w:t>
            </w:r>
          </w:p>
        </w:tc>
        <w:tc>
          <w:tcPr>
            <w:tcW w:w="830" w:type="dxa"/>
            <w:tcBorders>
              <w:top w:val="nil"/>
              <w:left w:val="nil"/>
              <w:bottom w:val="single" w:sz="4" w:space="0" w:color="auto"/>
              <w:right w:val="single" w:sz="4" w:space="0" w:color="auto"/>
            </w:tcBorders>
            <w:shd w:val="clear" w:color="auto" w:fill="auto"/>
            <w:noWrap/>
            <w:vAlign w:val="bottom"/>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23</w:t>
            </w:r>
          </w:p>
        </w:tc>
      </w:tr>
      <w:tr w:rsidR="00514E57" w:rsidRPr="00DC3D71" w:rsidTr="00514E57">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514E57" w:rsidRPr="00DC3D71" w:rsidRDefault="00514E57" w:rsidP="00514E57">
            <w:pPr>
              <w:spacing w:after="0" w:line="240" w:lineRule="auto"/>
              <w:rPr>
                <w:rFonts w:ascii="Calibri" w:eastAsia="Times New Roman" w:hAnsi="Calibri" w:cs="Times New Roman"/>
                <w:sz w:val="20"/>
                <w:szCs w:val="20"/>
                <w:lang w:val="es-PE" w:eastAsia="es-PE"/>
              </w:rPr>
            </w:pPr>
          </w:p>
        </w:tc>
        <w:tc>
          <w:tcPr>
            <w:tcW w:w="1480" w:type="dxa"/>
            <w:vMerge/>
            <w:tcBorders>
              <w:top w:val="nil"/>
              <w:left w:val="single" w:sz="4" w:space="0" w:color="auto"/>
              <w:bottom w:val="single" w:sz="4" w:space="0" w:color="000000"/>
              <w:right w:val="single" w:sz="4" w:space="0" w:color="auto"/>
            </w:tcBorders>
            <w:vAlign w:val="center"/>
            <w:hideMark/>
          </w:tcPr>
          <w:p w:rsidR="00514E57" w:rsidRPr="00DC3D71" w:rsidRDefault="00514E57" w:rsidP="00514E57">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2</w:t>
            </w:r>
          </w:p>
        </w:tc>
        <w:tc>
          <w:tcPr>
            <w:tcW w:w="662"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17</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17</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15</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15</w:t>
            </w:r>
          </w:p>
        </w:tc>
        <w:tc>
          <w:tcPr>
            <w:tcW w:w="830" w:type="dxa"/>
            <w:tcBorders>
              <w:top w:val="nil"/>
              <w:left w:val="nil"/>
              <w:bottom w:val="single" w:sz="4" w:space="0" w:color="auto"/>
              <w:right w:val="single" w:sz="4" w:space="0" w:color="auto"/>
            </w:tcBorders>
            <w:shd w:val="clear" w:color="auto" w:fill="auto"/>
            <w:noWrap/>
            <w:vAlign w:val="bottom"/>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22</w:t>
            </w:r>
          </w:p>
        </w:tc>
      </w:tr>
      <w:tr w:rsidR="00514E57" w:rsidRPr="00DC3D71" w:rsidTr="00514E57">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514E57" w:rsidRPr="00DC3D71" w:rsidRDefault="00514E57" w:rsidP="00514E57">
            <w:pPr>
              <w:spacing w:after="0" w:line="240" w:lineRule="auto"/>
              <w:rPr>
                <w:rFonts w:ascii="Calibri" w:eastAsia="Times New Roman" w:hAnsi="Calibri" w:cs="Times New Roman"/>
                <w:sz w:val="20"/>
                <w:szCs w:val="20"/>
                <w:lang w:val="es-PE" w:eastAsia="es-PE"/>
              </w:rPr>
            </w:pPr>
          </w:p>
        </w:tc>
        <w:tc>
          <w:tcPr>
            <w:tcW w:w="1480" w:type="dxa"/>
            <w:vMerge/>
            <w:tcBorders>
              <w:top w:val="nil"/>
              <w:left w:val="single" w:sz="4" w:space="0" w:color="auto"/>
              <w:bottom w:val="single" w:sz="4" w:space="0" w:color="000000"/>
              <w:right w:val="single" w:sz="4" w:space="0" w:color="auto"/>
            </w:tcBorders>
            <w:vAlign w:val="center"/>
            <w:hideMark/>
          </w:tcPr>
          <w:p w:rsidR="00514E57" w:rsidRPr="00DC3D71" w:rsidRDefault="00514E57" w:rsidP="00514E57">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3</w:t>
            </w:r>
          </w:p>
        </w:tc>
        <w:tc>
          <w:tcPr>
            <w:tcW w:w="662"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25</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25</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20</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20</w:t>
            </w:r>
          </w:p>
        </w:tc>
        <w:tc>
          <w:tcPr>
            <w:tcW w:w="830" w:type="dxa"/>
            <w:tcBorders>
              <w:top w:val="nil"/>
              <w:left w:val="nil"/>
              <w:bottom w:val="single" w:sz="4" w:space="0" w:color="auto"/>
              <w:right w:val="single" w:sz="4" w:space="0" w:color="auto"/>
            </w:tcBorders>
            <w:shd w:val="clear" w:color="auto" w:fill="auto"/>
            <w:noWrap/>
            <w:vAlign w:val="bottom"/>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w:t>
            </w:r>
          </w:p>
        </w:tc>
      </w:tr>
      <w:tr w:rsidR="00514E57" w:rsidRPr="00DC3D71" w:rsidTr="00514E57">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514E57" w:rsidRPr="00DC3D71" w:rsidRDefault="00514E57" w:rsidP="00514E57">
            <w:pPr>
              <w:spacing w:after="0" w:line="240" w:lineRule="auto"/>
              <w:rPr>
                <w:rFonts w:ascii="Calibri" w:eastAsia="Times New Roman" w:hAnsi="Calibri" w:cs="Times New Roman"/>
                <w:sz w:val="20"/>
                <w:szCs w:val="20"/>
                <w:lang w:val="es-PE" w:eastAsia="es-PE"/>
              </w:rPr>
            </w:pPr>
          </w:p>
        </w:tc>
        <w:tc>
          <w:tcPr>
            <w:tcW w:w="1480" w:type="dxa"/>
            <w:vMerge/>
            <w:tcBorders>
              <w:top w:val="nil"/>
              <w:left w:val="single" w:sz="4" w:space="0" w:color="auto"/>
              <w:bottom w:val="single" w:sz="4" w:space="0" w:color="000000"/>
              <w:right w:val="single" w:sz="4" w:space="0" w:color="auto"/>
            </w:tcBorders>
            <w:vAlign w:val="center"/>
            <w:hideMark/>
          </w:tcPr>
          <w:p w:rsidR="00514E57" w:rsidRPr="00DC3D71" w:rsidRDefault="00514E57" w:rsidP="00514E57">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4</w:t>
            </w:r>
          </w:p>
        </w:tc>
        <w:tc>
          <w:tcPr>
            <w:tcW w:w="662"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18</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17</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17</w:t>
            </w:r>
          </w:p>
        </w:tc>
        <w:tc>
          <w:tcPr>
            <w:tcW w:w="736" w:type="dxa"/>
            <w:tcBorders>
              <w:top w:val="nil"/>
              <w:left w:val="nil"/>
              <w:bottom w:val="single" w:sz="4" w:space="0" w:color="auto"/>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17</w:t>
            </w:r>
          </w:p>
        </w:tc>
        <w:tc>
          <w:tcPr>
            <w:tcW w:w="830" w:type="dxa"/>
            <w:tcBorders>
              <w:top w:val="nil"/>
              <w:left w:val="nil"/>
              <w:bottom w:val="single" w:sz="4" w:space="0" w:color="auto"/>
              <w:right w:val="single" w:sz="4" w:space="0" w:color="auto"/>
            </w:tcBorders>
            <w:shd w:val="clear" w:color="auto" w:fill="auto"/>
            <w:noWrap/>
            <w:vAlign w:val="bottom"/>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21</w:t>
            </w:r>
          </w:p>
        </w:tc>
      </w:tr>
      <w:tr w:rsidR="00514E57" w:rsidRPr="00DC3D71" w:rsidTr="00514E57">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514E57" w:rsidRPr="00DC3D71" w:rsidRDefault="00514E57" w:rsidP="00514E57">
            <w:pPr>
              <w:spacing w:after="0" w:line="240" w:lineRule="auto"/>
              <w:rPr>
                <w:rFonts w:ascii="Calibri" w:eastAsia="Times New Roman" w:hAnsi="Calibri" w:cs="Times New Roman"/>
                <w:sz w:val="20"/>
                <w:szCs w:val="20"/>
                <w:lang w:val="es-PE" w:eastAsia="es-PE"/>
              </w:rPr>
            </w:pPr>
          </w:p>
        </w:tc>
        <w:tc>
          <w:tcPr>
            <w:tcW w:w="1480" w:type="dxa"/>
            <w:vMerge/>
            <w:tcBorders>
              <w:top w:val="nil"/>
              <w:left w:val="single" w:sz="4" w:space="0" w:color="auto"/>
              <w:bottom w:val="single" w:sz="4" w:space="0" w:color="000000"/>
              <w:right w:val="single" w:sz="4" w:space="0" w:color="auto"/>
            </w:tcBorders>
            <w:vAlign w:val="center"/>
            <w:hideMark/>
          </w:tcPr>
          <w:p w:rsidR="00514E57" w:rsidRPr="00DC3D71" w:rsidRDefault="00514E57" w:rsidP="00514E57">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5</w:t>
            </w:r>
          </w:p>
        </w:tc>
        <w:tc>
          <w:tcPr>
            <w:tcW w:w="662" w:type="dxa"/>
            <w:tcBorders>
              <w:top w:val="nil"/>
              <w:left w:val="nil"/>
              <w:bottom w:val="nil"/>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19</w:t>
            </w:r>
          </w:p>
        </w:tc>
        <w:tc>
          <w:tcPr>
            <w:tcW w:w="736" w:type="dxa"/>
            <w:tcBorders>
              <w:top w:val="nil"/>
              <w:left w:val="nil"/>
              <w:bottom w:val="nil"/>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18</w:t>
            </w:r>
          </w:p>
        </w:tc>
        <w:tc>
          <w:tcPr>
            <w:tcW w:w="736" w:type="dxa"/>
            <w:tcBorders>
              <w:top w:val="nil"/>
              <w:left w:val="nil"/>
              <w:bottom w:val="nil"/>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18</w:t>
            </w:r>
          </w:p>
        </w:tc>
        <w:tc>
          <w:tcPr>
            <w:tcW w:w="736" w:type="dxa"/>
            <w:tcBorders>
              <w:top w:val="nil"/>
              <w:left w:val="nil"/>
              <w:bottom w:val="nil"/>
              <w:right w:val="single" w:sz="4" w:space="0" w:color="auto"/>
            </w:tcBorders>
            <w:shd w:val="clear" w:color="auto" w:fill="auto"/>
            <w:noWrap/>
            <w:vAlign w:val="bottom"/>
            <w:hideMark/>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17</w:t>
            </w:r>
          </w:p>
        </w:tc>
        <w:tc>
          <w:tcPr>
            <w:tcW w:w="830" w:type="dxa"/>
            <w:tcBorders>
              <w:top w:val="nil"/>
              <w:left w:val="nil"/>
              <w:bottom w:val="nil"/>
              <w:right w:val="single" w:sz="4" w:space="0" w:color="auto"/>
            </w:tcBorders>
            <w:shd w:val="clear" w:color="auto" w:fill="auto"/>
            <w:noWrap/>
            <w:vAlign w:val="bottom"/>
          </w:tcPr>
          <w:p w:rsidR="00514E57" w:rsidRPr="00DC3D71" w:rsidRDefault="00514E57" w:rsidP="00514E5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19</w:t>
            </w:r>
          </w:p>
        </w:tc>
      </w:tr>
      <w:tr w:rsidR="00DC3D71" w:rsidRPr="00DC3D71" w:rsidTr="00A6466F">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DC3D71" w:rsidRPr="00DC3D71" w:rsidRDefault="00DC3D71" w:rsidP="00DC3D71">
            <w:pPr>
              <w:spacing w:after="0" w:line="240" w:lineRule="auto"/>
              <w:rPr>
                <w:rFonts w:ascii="Calibri" w:eastAsia="Times New Roman" w:hAnsi="Calibri" w:cs="Times New Roman"/>
                <w:sz w:val="20"/>
                <w:szCs w:val="20"/>
                <w:lang w:val="es-PE" w:eastAsia="es-PE"/>
              </w:rPr>
            </w:pPr>
          </w:p>
        </w:tc>
        <w:tc>
          <w:tcPr>
            <w:tcW w:w="1480" w:type="dxa"/>
            <w:tcBorders>
              <w:top w:val="nil"/>
              <w:left w:val="nil"/>
              <w:bottom w:val="single" w:sz="4" w:space="0" w:color="auto"/>
              <w:right w:val="single" w:sz="4" w:space="0" w:color="auto"/>
            </w:tcBorders>
            <w:shd w:val="clear" w:color="auto" w:fill="FBD4B4" w:themeFill="accent6" w:themeFillTint="66"/>
            <w:noWrap/>
            <w:vAlign w:val="center"/>
            <w:hideMark/>
          </w:tcPr>
          <w:p w:rsidR="00DC3D71" w:rsidRPr="00DC3D71" w:rsidRDefault="00DC3D71" w:rsidP="00DC3D71">
            <w:pPr>
              <w:spacing w:after="0" w:line="240" w:lineRule="auto"/>
              <w:jc w:val="center"/>
              <w:rPr>
                <w:rFonts w:ascii="Calibri" w:eastAsia="Times New Roman" w:hAnsi="Calibri" w:cs="Times New Roman"/>
                <w:b/>
                <w:bCs/>
                <w:sz w:val="20"/>
                <w:szCs w:val="20"/>
                <w:lang w:val="es-PE" w:eastAsia="es-PE"/>
              </w:rPr>
            </w:pPr>
            <w:r w:rsidRPr="00DC3D71">
              <w:rPr>
                <w:rFonts w:ascii="Calibri" w:eastAsia="Times New Roman" w:hAnsi="Calibri" w:cs="Times New Roman"/>
                <w:b/>
                <w:bCs/>
                <w:sz w:val="20"/>
                <w:szCs w:val="20"/>
                <w:lang w:val="es-PE" w:eastAsia="es-PE"/>
              </w:rPr>
              <w:t>Sub total</w:t>
            </w:r>
          </w:p>
        </w:tc>
        <w:tc>
          <w:tcPr>
            <w:tcW w:w="65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DC3D71" w:rsidRPr="00DC3D71" w:rsidRDefault="00DC3D71" w:rsidP="00DC3D71">
            <w:pPr>
              <w:spacing w:after="0" w:line="240" w:lineRule="auto"/>
              <w:jc w:val="center"/>
              <w:rPr>
                <w:rFonts w:ascii="Calibri" w:eastAsia="Times New Roman" w:hAnsi="Calibri" w:cs="Times New Roman"/>
                <w:b/>
                <w:bCs/>
                <w:sz w:val="20"/>
                <w:szCs w:val="20"/>
                <w:lang w:val="es-PE" w:eastAsia="es-PE"/>
              </w:rPr>
            </w:pPr>
            <w:r w:rsidRPr="00DC3D71">
              <w:rPr>
                <w:rFonts w:ascii="Calibri" w:eastAsia="Times New Roman" w:hAnsi="Calibri" w:cs="Times New Roman"/>
                <w:b/>
                <w:bCs/>
                <w:sz w:val="20"/>
                <w:szCs w:val="20"/>
                <w:lang w:val="es-PE" w:eastAsia="es-PE"/>
              </w:rPr>
              <w:t> </w:t>
            </w:r>
          </w:p>
        </w:tc>
        <w:tc>
          <w:tcPr>
            <w:tcW w:w="662"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89</w:t>
            </w:r>
          </w:p>
        </w:tc>
        <w:tc>
          <w:tcPr>
            <w:tcW w:w="73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87</w:t>
            </w:r>
          </w:p>
        </w:tc>
        <w:tc>
          <w:tcPr>
            <w:tcW w:w="73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77</w:t>
            </w:r>
          </w:p>
        </w:tc>
        <w:tc>
          <w:tcPr>
            <w:tcW w:w="73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76</w:t>
            </w:r>
          </w:p>
        </w:tc>
        <w:tc>
          <w:tcPr>
            <w:tcW w:w="830"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74</w:t>
            </w:r>
          </w:p>
        </w:tc>
      </w:tr>
      <w:tr w:rsidR="00DC3D71" w:rsidRPr="00DC3D71" w:rsidTr="00A6466F">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DC3D71" w:rsidRPr="00DC3D71" w:rsidRDefault="00DC3D71" w:rsidP="00DC3D71">
            <w:pPr>
              <w:spacing w:after="0" w:line="240" w:lineRule="auto"/>
              <w:rPr>
                <w:rFonts w:ascii="Calibri" w:eastAsia="Times New Roman" w:hAnsi="Calibri" w:cs="Times New Roman"/>
                <w:sz w:val="20"/>
                <w:szCs w:val="20"/>
                <w:lang w:val="es-PE" w:eastAsia="es-PE"/>
              </w:rPr>
            </w:pPr>
          </w:p>
        </w:tc>
        <w:tc>
          <w:tcPr>
            <w:tcW w:w="1480" w:type="dxa"/>
            <w:tcBorders>
              <w:top w:val="nil"/>
              <w:left w:val="nil"/>
              <w:bottom w:val="single" w:sz="4" w:space="0" w:color="auto"/>
              <w:right w:val="single" w:sz="4" w:space="0" w:color="auto"/>
            </w:tcBorders>
            <w:shd w:val="clear" w:color="auto" w:fill="FBD4B4" w:themeFill="accent6" w:themeFillTint="66"/>
            <w:noWrap/>
            <w:vAlign w:val="center"/>
            <w:hideMark/>
          </w:tcPr>
          <w:p w:rsidR="00DC3D71" w:rsidRPr="00DC3D71" w:rsidRDefault="00DC3D71" w:rsidP="00DC3D71">
            <w:pPr>
              <w:spacing w:after="0" w:line="240" w:lineRule="auto"/>
              <w:jc w:val="center"/>
              <w:rPr>
                <w:rFonts w:ascii="Calibri" w:eastAsia="Times New Roman" w:hAnsi="Calibri" w:cs="Times New Roman"/>
                <w:b/>
                <w:bCs/>
                <w:sz w:val="20"/>
                <w:szCs w:val="20"/>
                <w:lang w:val="es-PE" w:eastAsia="es-PE"/>
              </w:rPr>
            </w:pPr>
            <w:r w:rsidRPr="00DC3D71">
              <w:rPr>
                <w:rFonts w:ascii="Calibri" w:eastAsia="Times New Roman" w:hAnsi="Calibri" w:cs="Times New Roman"/>
                <w:b/>
                <w:bCs/>
                <w:sz w:val="20"/>
                <w:szCs w:val="20"/>
                <w:lang w:val="es-PE" w:eastAsia="es-PE"/>
              </w:rPr>
              <w:t>TOTAL</w:t>
            </w:r>
          </w:p>
        </w:tc>
        <w:tc>
          <w:tcPr>
            <w:tcW w:w="653" w:type="dxa"/>
            <w:tcBorders>
              <w:top w:val="nil"/>
              <w:left w:val="nil"/>
              <w:bottom w:val="single" w:sz="4" w:space="0" w:color="auto"/>
              <w:right w:val="single" w:sz="4" w:space="0" w:color="auto"/>
            </w:tcBorders>
            <w:shd w:val="clear" w:color="auto" w:fill="FBD4B4" w:themeFill="accent6" w:themeFillTint="66"/>
            <w:noWrap/>
            <w:vAlign w:val="center"/>
            <w:hideMark/>
          </w:tcPr>
          <w:p w:rsidR="00DC3D71" w:rsidRPr="00DC3D71" w:rsidRDefault="00DC3D71" w:rsidP="00DC3D71">
            <w:pPr>
              <w:spacing w:after="0" w:line="240" w:lineRule="auto"/>
              <w:jc w:val="center"/>
              <w:rPr>
                <w:rFonts w:ascii="Calibri" w:eastAsia="Times New Roman" w:hAnsi="Calibri" w:cs="Times New Roman"/>
                <w:b/>
                <w:bCs/>
                <w:sz w:val="20"/>
                <w:szCs w:val="20"/>
                <w:lang w:val="es-PE" w:eastAsia="es-PE"/>
              </w:rPr>
            </w:pPr>
            <w:r w:rsidRPr="00DC3D71">
              <w:rPr>
                <w:rFonts w:ascii="Calibri" w:eastAsia="Times New Roman" w:hAnsi="Calibri" w:cs="Times New Roman"/>
                <w:b/>
                <w:bCs/>
                <w:sz w:val="20"/>
                <w:szCs w:val="20"/>
                <w:lang w:val="es-PE" w:eastAsia="es-PE"/>
              </w:rPr>
              <w:t> </w:t>
            </w:r>
          </w:p>
        </w:tc>
        <w:tc>
          <w:tcPr>
            <w:tcW w:w="662"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89</w:t>
            </w:r>
          </w:p>
        </w:tc>
        <w:tc>
          <w:tcPr>
            <w:tcW w:w="736"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87</w:t>
            </w:r>
          </w:p>
        </w:tc>
        <w:tc>
          <w:tcPr>
            <w:tcW w:w="736"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77</w:t>
            </w:r>
          </w:p>
        </w:tc>
        <w:tc>
          <w:tcPr>
            <w:tcW w:w="736"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76</w:t>
            </w:r>
          </w:p>
        </w:tc>
        <w:tc>
          <w:tcPr>
            <w:tcW w:w="830"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DC3D71" w:rsidRDefault="00514E57" w:rsidP="00DC3D7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74</w:t>
            </w:r>
          </w:p>
        </w:tc>
      </w:tr>
      <w:tr w:rsidR="00DC3D71" w:rsidRPr="00DC3D71" w:rsidTr="00DC3D71">
        <w:trPr>
          <w:trHeight w:val="315"/>
        </w:trPr>
        <w:tc>
          <w:tcPr>
            <w:tcW w:w="850" w:type="dxa"/>
            <w:vMerge/>
            <w:tcBorders>
              <w:top w:val="single" w:sz="4" w:space="0" w:color="auto"/>
              <w:left w:val="single" w:sz="4" w:space="0" w:color="auto"/>
              <w:bottom w:val="single" w:sz="4" w:space="0" w:color="auto"/>
              <w:right w:val="single" w:sz="4" w:space="0" w:color="auto"/>
            </w:tcBorders>
            <w:vAlign w:val="center"/>
            <w:hideMark/>
          </w:tcPr>
          <w:p w:rsidR="00DC3D71" w:rsidRPr="00DC3D71" w:rsidRDefault="00DC3D71" w:rsidP="00DC3D71">
            <w:pPr>
              <w:spacing w:after="0" w:line="240" w:lineRule="auto"/>
              <w:rPr>
                <w:rFonts w:ascii="Calibri" w:eastAsia="Times New Roman" w:hAnsi="Calibri" w:cs="Times New Roman"/>
                <w:sz w:val="20"/>
                <w:szCs w:val="20"/>
                <w:lang w:val="es-PE" w:eastAsia="es-PE"/>
              </w:rPr>
            </w:pPr>
          </w:p>
        </w:tc>
        <w:tc>
          <w:tcPr>
            <w:tcW w:w="1480" w:type="dxa"/>
            <w:tcBorders>
              <w:top w:val="nil"/>
              <w:left w:val="nil"/>
              <w:bottom w:val="single" w:sz="8" w:space="0" w:color="auto"/>
              <w:right w:val="single" w:sz="4" w:space="0" w:color="auto"/>
            </w:tcBorders>
            <w:shd w:val="clear" w:color="auto" w:fill="auto"/>
            <w:noWrap/>
            <w:vAlign w:val="center"/>
            <w:hideMark/>
          </w:tcPr>
          <w:p w:rsidR="00DC3D71" w:rsidRPr="00DC3D71" w:rsidRDefault="00DC3D71" w:rsidP="00DC3D71">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t/c</w:t>
            </w:r>
          </w:p>
        </w:tc>
        <w:tc>
          <w:tcPr>
            <w:tcW w:w="653" w:type="dxa"/>
            <w:tcBorders>
              <w:top w:val="nil"/>
              <w:left w:val="nil"/>
              <w:bottom w:val="single" w:sz="8" w:space="0" w:color="auto"/>
              <w:right w:val="single" w:sz="4" w:space="0" w:color="auto"/>
            </w:tcBorders>
            <w:shd w:val="clear" w:color="auto" w:fill="auto"/>
            <w:noWrap/>
            <w:vAlign w:val="center"/>
            <w:hideMark/>
          </w:tcPr>
          <w:p w:rsidR="00DC3D71" w:rsidRPr="00DC3D71" w:rsidRDefault="00DC3D71" w:rsidP="00DC3D71">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 </w:t>
            </w:r>
          </w:p>
        </w:tc>
        <w:tc>
          <w:tcPr>
            <w:tcW w:w="662" w:type="dxa"/>
            <w:tcBorders>
              <w:top w:val="nil"/>
              <w:left w:val="nil"/>
              <w:bottom w:val="single" w:sz="8" w:space="0" w:color="auto"/>
              <w:right w:val="single" w:sz="4" w:space="0" w:color="auto"/>
            </w:tcBorders>
            <w:shd w:val="clear" w:color="auto" w:fill="auto"/>
            <w:noWrap/>
            <w:vAlign w:val="bottom"/>
            <w:hideMark/>
          </w:tcPr>
          <w:p w:rsidR="00DC3D71" w:rsidRPr="00DC3D71" w:rsidRDefault="00DC3D71" w:rsidP="00DC3D71">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 </w:t>
            </w:r>
          </w:p>
        </w:tc>
        <w:tc>
          <w:tcPr>
            <w:tcW w:w="736" w:type="dxa"/>
            <w:tcBorders>
              <w:top w:val="nil"/>
              <w:left w:val="nil"/>
              <w:bottom w:val="single" w:sz="8" w:space="0" w:color="auto"/>
              <w:right w:val="single" w:sz="4" w:space="0" w:color="auto"/>
            </w:tcBorders>
            <w:shd w:val="clear" w:color="auto" w:fill="auto"/>
            <w:noWrap/>
            <w:vAlign w:val="bottom"/>
            <w:hideMark/>
          </w:tcPr>
          <w:p w:rsidR="00DC3D71" w:rsidRPr="00DC3D71" w:rsidRDefault="00DC3D71" w:rsidP="00DC3D71">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23.08</w:t>
            </w:r>
          </w:p>
        </w:tc>
        <w:tc>
          <w:tcPr>
            <w:tcW w:w="736" w:type="dxa"/>
            <w:tcBorders>
              <w:top w:val="nil"/>
              <w:left w:val="nil"/>
              <w:bottom w:val="single" w:sz="8" w:space="0" w:color="auto"/>
              <w:right w:val="single" w:sz="4" w:space="0" w:color="auto"/>
            </w:tcBorders>
            <w:shd w:val="clear" w:color="auto" w:fill="auto"/>
            <w:noWrap/>
            <w:vAlign w:val="bottom"/>
            <w:hideMark/>
          </w:tcPr>
          <w:p w:rsidR="00DC3D71" w:rsidRPr="00DC3D71" w:rsidRDefault="00DC3D71" w:rsidP="00DC3D71">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26.56</w:t>
            </w:r>
          </w:p>
        </w:tc>
        <w:tc>
          <w:tcPr>
            <w:tcW w:w="736" w:type="dxa"/>
            <w:tcBorders>
              <w:top w:val="nil"/>
              <w:left w:val="nil"/>
              <w:bottom w:val="single" w:sz="8" w:space="0" w:color="auto"/>
              <w:right w:val="single" w:sz="4" w:space="0" w:color="auto"/>
            </w:tcBorders>
            <w:shd w:val="clear" w:color="auto" w:fill="auto"/>
            <w:noWrap/>
            <w:vAlign w:val="bottom"/>
            <w:hideMark/>
          </w:tcPr>
          <w:p w:rsidR="00DC3D71" w:rsidRPr="00DC3D71" w:rsidRDefault="00DC3D71" w:rsidP="00DC3D71">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27.16</w:t>
            </w:r>
          </w:p>
        </w:tc>
        <w:tc>
          <w:tcPr>
            <w:tcW w:w="830" w:type="dxa"/>
            <w:tcBorders>
              <w:top w:val="nil"/>
              <w:left w:val="nil"/>
              <w:bottom w:val="single" w:sz="8" w:space="0" w:color="auto"/>
              <w:right w:val="single" w:sz="4" w:space="0" w:color="auto"/>
            </w:tcBorders>
            <w:shd w:val="clear" w:color="auto" w:fill="auto"/>
            <w:noWrap/>
            <w:vAlign w:val="bottom"/>
            <w:hideMark/>
          </w:tcPr>
          <w:p w:rsidR="00DC3D71" w:rsidRPr="00DC3D71" w:rsidRDefault="00DC3D71" w:rsidP="00DC3D71">
            <w:pPr>
              <w:spacing w:after="0" w:line="240" w:lineRule="auto"/>
              <w:jc w:val="center"/>
              <w:rPr>
                <w:rFonts w:ascii="Calibri" w:eastAsia="Times New Roman" w:hAnsi="Calibri" w:cs="Times New Roman"/>
                <w:sz w:val="20"/>
                <w:szCs w:val="20"/>
                <w:lang w:val="es-PE" w:eastAsia="es-PE"/>
              </w:rPr>
            </w:pPr>
            <w:r w:rsidRPr="00DC3D71">
              <w:rPr>
                <w:rFonts w:ascii="Calibri" w:eastAsia="Times New Roman" w:hAnsi="Calibri" w:cs="Times New Roman"/>
                <w:sz w:val="20"/>
                <w:szCs w:val="20"/>
                <w:lang w:val="es-PE" w:eastAsia="es-PE"/>
              </w:rPr>
              <w:t>-13.59</w:t>
            </w:r>
          </w:p>
        </w:tc>
      </w:tr>
    </w:tbl>
    <w:p w:rsidR="00A6466F" w:rsidRDefault="00DC3D71" w:rsidP="00E21430">
      <w:pPr>
        <w:ind w:left="1560"/>
        <w:contextualSpacing/>
        <w:rPr>
          <w:rFonts w:cs="Arial"/>
          <w:snapToGrid w:val="0"/>
        </w:rPr>
      </w:pPr>
      <w:r>
        <w:rPr>
          <w:rFonts w:cs="Arial"/>
          <w:snapToGrid w:val="0"/>
        </w:rPr>
        <w:t xml:space="preserve">     </w:t>
      </w:r>
      <w:r w:rsidR="00C85B00">
        <w:rPr>
          <w:rFonts w:cs="Arial"/>
          <w:snapToGrid w:val="0"/>
        </w:rPr>
        <w:t xml:space="preserve">    Fuente: UGEL-Chincheros</w:t>
      </w:r>
      <w:r w:rsidR="00A6466F">
        <w:rPr>
          <w:rFonts w:cs="Arial"/>
          <w:snapToGrid w:val="0"/>
        </w:rPr>
        <w:t>, 2018</w:t>
      </w:r>
      <w:r w:rsidR="00BE0D89">
        <w:rPr>
          <w:rFonts w:cs="Arial"/>
          <w:snapToGrid w:val="0"/>
        </w:rPr>
        <w:t>.</w:t>
      </w:r>
    </w:p>
    <w:p w:rsidR="00E21430" w:rsidRPr="00E21430" w:rsidRDefault="00E21430" w:rsidP="00E21430">
      <w:pPr>
        <w:ind w:left="1560"/>
        <w:contextualSpacing/>
        <w:rPr>
          <w:rFonts w:cs="Arial"/>
          <w:snapToGrid w:val="0"/>
        </w:rPr>
      </w:pPr>
    </w:p>
    <w:p w:rsidR="00C85B00" w:rsidRPr="00F90D41" w:rsidRDefault="00C85B00" w:rsidP="00C85B00">
      <w:pPr>
        <w:spacing w:before="120" w:after="120"/>
        <w:ind w:left="1701"/>
        <w:rPr>
          <w:rFonts w:cs="Arial"/>
          <w:b/>
          <w:snapToGrid w:val="0"/>
        </w:rPr>
      </w:pPr>
      <w:r w:rsidRPr="00F90D41">
        <w:rPr>
          <w:rFonts w:cs="Arial"/>
          <w:b/>
          <w:snapToGrid w:val="0"/>
        </w:rPr>
        <w:t xml:space="preserve">Plana Docente de la I.E. </w:t>
      </w:r>
      <w:r w:rsidR="00A6466F">
        <w:rPr>
          <w:rFonts w:cs="Arial"/>
          <w:b/>
          <w:snapToGrid w:val="0"/>
        </w:rPr>
        <w:t xml:space="preserve">San Pedro de </w:t>
      </w:r>
      <w:proofErr w:type="spellStart"/>
      <w:r w:rsidR="00A6466F">
        <w:rPr>
          <w:rFonts w:cs="Arial"/>
          <w:b/>
          <w:snapToGrid w:val="0"/>
        </w:rPr>
        <w:t>Uripa</w:t>
      </w:r>
      <w:proofErr w:type="spellEnd"/>
      <w:r w:rsidR="00A6466F">
        <w:rPr>
          <w:rFonts w:cs="Arial"/>
          <w:b/>
          <w:snapToGrid w:val="0"/>
        </w:rPr>
        <w:t xml:space="preserve"> </w:t>
      </w:r>
    </w:p>
    <w:p w:rsidR="00C85B00" w:rsidRPr="00F90D41" w:rsidRDefault="00C85B00" w:rsidP="00C85B00">
      <w:pPr>
        <w:spacing w:before="120" w:after="120"/>
        <w:ind w:left="1701"/>
        <w:jc w:val="both"/>
        <w:rPr>
          <w:rFonts w:cs="Arial"/>
          <w:snapToGrid w:val="0"/>
        </w:rPr>
      </w:pPr>
      <w:r w:rsidRPr="00F90D41">
        <w:rPr>
          <w:rFonts w:cs="Arial"/>
          <w:snapToGrid w:val="0"/>
        </w:rPr>
        <w:t xml:space="preserve">La plana docente de la I.E. </w:t>
      </w:r>
      <w:r w:rsidRPr="00C845B3">
        <w:rPr>
          <w:rFonts w:cs="Arial"/>
          <w:noProof/>
          <w:snapToGrid w:val="0"/>
        </w:rPr>
        <w:t>San Pedro</w:t>
      </w:r>
      <w:r w:rsidRPr="00F967E3">
        <w:rPr>
          <w:rFonts w:cs="Arial"/>
          <w:snapToGrid w:val="0"/>
        </w:rPr>
        <w:t>.</w:t>
      </w:r>
      <w:r>
        <w:rPr>
          <w:rFonts w:cs="Arial"/>
          <w:snapToGrid w:val="0"/>
        </w:rPr>
        <w:t xml:space="preserve"> Tiene un</w:t>
      </w:r>
      <w:r w:rsidRPr="00F90D41">
        <w:rPr>
          <w:rFonts w:cs="Arial"/>
          <w:snapToGrid w:val="0"/>
        </w:rPr>
        <w:t xml:space="preserve"> comportamiento </w:t>
      </w:r>
      <w:r>
        <w:rPr>
          <w:rFonts w:cs="Arial"/>
          <w:snapToGrid w:val="0"/>
        </w:rPr>
        <w:t xml:space="preserve">variante, </w:t>
      </w:r>
      <w:r w:rsidRPr="00F90D41">
        <w:rPr>
          <w:rFonts w:cs="Arial"/>
          <w:snapToGrid w:val="0"/>
        </w:rPr>
        <w:t xml:space="preserve"> a lo largo de estos cinco años ha cre</w:t>
      </w:r>
      <w:r>
        <w:rPr>
          <w:rFonts w:cs="Arial"/>
          <w:snapToGrid w:val="0"/>
        </w:rPr>
        <w:t>cido y descendi</w:t>
      </w:r>
      <w:r w:rsidR="00C5249C">
        <w:rPr>
          <w:rFonts w:cs="Arial"/>
          <w:snapToGrid w:val="0"/>
        </w:rPr>
        <w:t xml:space="preserve">do en el año </w:t>
      </w:r>
      <w:r w:rsidR="00A6466F">
        <w:rPr>
          <w:rFonts w:cs="Arial"/>
          <w:snapToGrid w:val="0"/>
        </w:rPr>
        <w:t>2014</w:t>
      </w:r>
      <w:r w:rsidR="00C5249C">
        <w:rPr>
          <w:rFonts w:cs="Arial"/>
          <w:snapToGrid w:val="0"/>
        </w:rPr>
        <w:t xml:space="preserve"> contaba con 1</w:t>
      </w:r>
      <w:r w:rsidR="00A6466F">
        <w:rPr>
          <w:rFonts w:cs="Arial"/>
          <w:snapToGrid w:val="0"/>
        </w:rPr>
        <w:t>0</w:t>
      </w:r>
      <w:r w:rsidR="00C5249C">
        <w:rPr>
          <w:rFonts w:cs="Arial"/>
          <w:snapToGrid w:val="0"/>
        </w:rPr>
        <w:t xml:space="preserve"> </w:t>
      </w:r>
      <w:r>
        <w:rPr>
          <w:rFonts w:cs="Arial"/>
          <w:snapToGrid w:val="0"/>
        </w:rPr>
        <w:t>docentes</w:t>
      </w:r>
      <w:r w:rsidR="00C5249C">
        <w:rPr>
          <w:rFonts w:cs="Arial"/>
          <w:snapToGrid w:val="0"/>
        </w:rPr>
        <w:t>,</w:t>
      </w:r>
      <w:r>
        <w:rPr>
          <w:rFonts w:cs="Arial"/>
          <w:snapToGrid w:val="0"/>
        </w:rPr>
        <w:t xml:space="preserve"> al 20</w:t>
      </w:r>
      <w:r w:rsidR="00A6466F">
        <w:rPr>
          <w:rFonts w:cs="Arial"/>
          <w:snapToGrid w:val="0"/>
        </w:rPr>
        <w:t>15</w:t>
      </w:r>
      <w:r w:rsidR="00C5249C">
        <w:rPr>
          <w:rFonts w:cs="Arial"/>
          <w:snapToGrid w:val="0"/>
        </w:rPr>
        <w:t xml:space="preserve"> aumenta a 2 docentes </w:t>
      </w:r>
      <w:r w:rsidR="00A6466F">
        <w:rPr>
          <w:rFonts w:cs="Arial"/>
          <w:snapToGrid w:val="0"/>
        </w:rPr>
        <w:t>al 2016 a 11</w:t>
      </w:r>
      <w:r w:rsidRPr="00F90D41">
        <w:rPr>
          <w:rFonts w:cs="Arial"/>
          <w:snapToGrid w:val="0"/>
        </w:rPr>
        <w:t>, en los últimos años la población docente crece</w:t>
      </w:r>
      <w:r w:rsidR="00A6466F">
        <w:rPr>
          <w:rFonts w:cs="Arial"/>
          <w:snapToGrid w:val="0"/>
        </w:rPr>
        <w:t xml:space="preserve"> gradualmente para el 2017</w:t>
      </w:r>
      <w:r w:rsidRPr="00F90D41">
        <w:rPr>
          <w:rFonts w:cs="Arial"/>
          <w:snapToGrid w:val="0"/>
        </w:rPr>
        <w:t xml:space="preserve"> a  </w:t>
      </w:r>
      <w:r w:rsidR="00A6466F">
        <w:rPr>
          <w:rFonts w:cs="Arial"/>
          <w:snapToGrid w:val="0"/>
        </w:rPr>
        <w:t xml:space="preserve">12 </w:t>
      </w:r>
      <w:r>
        <w:rPr>
          <w:rFonts w:cs="Arial"/>
          <w:snapToGrid w:val="0"/>
        </w:rPr>
        <w:t xml:space="preserve">docentes </w:t>
      </w:r>
      <w:r w:rsidR="00A6466F">
        <w:rPr>
          <w:rFonts w:cs="Arial"/>
          <w:snapToGrid w:val="0"/>
        </w:rPr>
        <w:t>cifra que para el 2018</w:t>
      </w:r>
      <w:r w:rsidR="00C5249C">
        <w:rPr>
          <w:rFonts w:cs="Arial"/>
          <w:snapToGrid w:val="0"/>
        </w:rPr>
        <w:t xml:space="preserve"> incrementa</w:t>
      </w:r>
      <w:r w:rsidRPr="00F90D41">
        <w:rPr>
          <w:rFonts w:cs="Arial"/>
          <w:snapToGrid w:val="0"/>
        </w:rPr>
        <w:t xml:space="preserve"> a </w:t>
      </w:r>
      <w:r w:rsidR="00A6466F">
        <w:rPr>
          <w:rFonts w:cs="Arial"/>
          <w:snapToGrid w:val="0"/>
        </w:rPr>
        <w:t>12</w:t>
      </w:r>
      <w:r w:rsidRPr="00F90D41">
        <w:rPr>
          <w:rFonts w:cs="Arial"/>
          <w:snapToGrid w:val="0"/>
        </w:rPr>
        <w:t xml:space="preserve"> docentes., </w:t>
      </w:r>
      <w:r w:rsidR="00A6466F">
        <w:rPr>
          <w:rFonts w:cs="Arial"/>
          <w:snapToGrid w:val="0"/>
        </w:rPr>
        <w:t>esta plana docente atiente a 6</w:t>
      </w:r>
      <w:r>
        <w:rPr>
          <w:rFonts w:cs="Arial"/>
          <w:snapToGrid w:val="0"/>
        </w:rPr>
        <w:t xml:space="preserve"> </w:t>
      </w:r>
      <w:r w:rsidRPr="00F90D41">
        <w:rPr>
          <w:rFonts w:cs="Arial"/>
          <w:snapToGrid w:val="0"/>
        </w:rPr>
        <w:t xml:space="preserve">secciones. </w:t>
      </w:r>
    </w:p>
    <w:p w:rsidR="00C85B00" w:rsidRPr="00F90D41" w:rsidRDefault="00BE0D89" w:rsidP="00C85B00">
      <w:pPr>
        <w:contextualSpacing/>
        <w:jc w:val="center"/>
        <w:rPr>
          <w:rFonts w:cs="Arial"/>
          <w:b/>
          <w:snapToGrid w:val="0"/>
        </w:rPr>
      </w:pPr>
      <w:r>
        <w:rPr>
          <w:rFonts w:cs="Arial"/>
          <w:b/>
          <w:snapToGrid w:val="0"/>
        </w:rPr>
        <w:t xml:space="preserve">                  </w:t>
      </w:r>
      <w:r w:rsidR="00C85B00" w:rsidRPr="00F90D41">
        <w:rPr>
          <w:rFonts w:cs="Arial"/>
          <w:b/>
          <w:snapToGrid w:val="0"/>
        </w:rPr>
        <w:t>Cuadro Nº 10</w:t>
      </w:r>
    </w:p>
    <w:p w:rsidR="00DC3D71" w:rsidRDefault="00C85B00" w:rsidP="00C85B00">
      <w:pPr>
        <w:contextualSpacing/>
        <w:jc w:val="center"/>
        <w:rPr>
          <w:rFonts w:cs="Arial"/>
          <w:b/>
          <w:snapToGrid w:val="0"/>
        </w:rPr>
      </w:pPr>
      <w:r>
        <w:rPr>
          <w:rFonts w:cs="Arial"/>
          <w:b/>
          <w:snapToGrid w:val="0"/>
        </w:rPr>
        <w:t xml:space="preserve">                                  </w:t>
      </w:r>
      <w:r w:rsidRPr="00F90D41">
        <w:rPr>
          <w:rFonts w:cs="Arial"/>
          <w:b/>
          <w:snapToGrid w:val="0"/>
        </w:rPr>
        <w:t xml:space="preserve">Población docente del I.E. </w:t>
      </w:r>
      <w:r>
        <w:rPr>
          <w:rFonts w:cs="Arial"/>
          <w:b/>
          <w:snapToGrid w:val="0"/>
        </w:rPr>
        <w:t>de la I.E. del nivel secundario</w:t>
      </w:r>
      <w:r w:rsidR="00DC3D71">
        <w:rPr>
          <w:rFonts w:cs="Arial"/>
          <w:b/>
          <w:snapToGrid w:val="0"/>
        </w:rPr>
        <w:t xml:space="preserve"> San Pedro</w:t>
      </w:r>
    </w:p>
    <w:tbl>
      <w:tblPr>
        <w:tblW w:w="6240" w:type="dxa"/>
        <w:tblInd w:w="2134" w:type="dxa"/>
        <w:tblCellMar>
          <w:left w:w="70" w:type="dxa"/>
          <w:right w:w="70" w:type="dxa"/>
        </w:tblCellMar>
        <w:tblLook w:val="04A0" w:firstRow="1" w:lastRow="0" w:firstColumn="1" w:lastColumn="0" w:noHBand="0" w:noVBand="1"/>
      </w:tblPr>
      <w:tblGrid>
        <w:gridCol w:w="2180"/>
        <w:gridCol w:w="580"/>
        <w:gridCol w:w="580"/>
        <w:gridCol w:w="580"/>
        <w:gridCol w:w="580"/>
        <w:gridCol w:w="580"/>
        <w:gridCol w:w="580"/>
        <w:gridCol w:w="580"/>
      </w:tblGrid>
      <w:tr w:rsidR="00DC3D71" w:rsidRPr="00A90B90" w:rsidTr="00A6466F">
        <w:trPr>
          <w:trHeight w:val="255"/>
        </w:trPr>
        <w:tc>
          <w:tcPr>
            <w:tcW w:w="2180" w:type="dxa"/>
            <w:vMerge w:val="restart"/>
            <w:tcBorders>
              <w:top w:val="single" w:sz="8" w:space="0" w:color="auto"/>
              <w:left w:val="single" w:sz="8" w:space="0" w:color="auto"/>
              <w:bottom w:val="single" w:sz="4" w:space="0" w:color="000000"/>
              <w:right w:val="single" w:sz="4" w:space="0" w:color="auto"/>
            </w:tcBorders>
            <w:shd w:val="clear" w:color="auto" w:fill="FBD4B4" w:themeFill="accent6" w:themeFillTint="66"/>
            <w:noWrap/>
            <w:vAlign w:val="center"/>
            <w:hideMark/>
          </w:tcPr>
          <w:p w:rsidR="00DC3D71" w:rsidRPr="00BE0D89" w:rsidRDefault="00DC3D71" w:rsidP="00DC3D71">
            <w:pPr>
              <w:spacing w:after="0" w:line="240" w:lineRule="auto"/>
              <w:jc w:val="center"/>
              <w:rPr>
                <w:rFonts w:ascii="Calibri" w:eastAsia="Times New Roman" w:hAnsi="Calibri" w:cs="Times New Roman"/>
                <w:b/>
                <w:color w:val="000000"/>
                <w:sz w:val="18"/>
                <w:szCs w:val="18"/>
                <w:lang w:val="es-PE" w:eastAsia="es-PE"/>
              </w:rPr>
            </w:pPr>
            <w:r w:rsidRPr="00BE0D89">
              <w:rPr>
                <w:rFonts w:ascii="Calibri" w:eastAsia="Times New Roman" w:hAnsi="Calibri" w:cs="Times New Roman"/>
                <w:b/>
                <w:color w:val="000000"/>
                <w:sz w:val="18"/>
                <w:szCs w:val="18"/>
                <w:lang w:val="es-PE" w:eastAsia="es-PE"/>
              </w:rPr>
              <w:t>INSTITUCIÓN  EDUCATIVA</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DC3D71" w:rsidRPr="00BE0D89" w:rsidRDefault="00A6466F" w:rsidP="00DC3D71">
            <w:pPr>
              <w:spacing w:after="0" w:line="240" w:lineRule="auto"/>
              <w:jc w:val="center"/>
              <w:rPr>
                <w:rFonts w:ascii="Calibri" w:eastAsia="Times New Roman" w:hAnsi="Calibri" w:cs="Times New Roman"/>
                <w:b/>
                <w:color w:val="000000"/>
                <w:sz w:val="18"/>
                <w:szCs w:val="18"/>
                <w:lang w:val="es-PE" w:eastAsia="es-PE"/>
              </w:rPr>
            </w:pPr>
            <w:r>
              <w:rPr>
                <w:rFonts w:ascii="Calibri" w:eastAsia="Times New Roman" w:hAnsi="Calibri" w:cs="Times New Roman"/>
                <w:b/>
                <w:color w:val="000000"/>
                <w:sz w:val="18"/>
                <w:szCs w:val="18"/>
                <w:lang w:val="es-PE" w:eastAsia="es-PE"/>
              </w:rPr>
              <w:t>2013</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DC3D71" w:rsidRPr="00BE0D89" w:rsidRDefault="00A6466F" w:rsidP="00DC3D71">
            <w:pPr>
              <w:spacing w:after="0" w:line="240" w:lineRule="auto"/>
              <w:jc w:val="center"/>
              <w:rPr>
                <w:rFonts w:ascii="Calibri" w:eastAsia="Times New Roman" w:hAnsi="Calibri" w:cs="Times New Roman"/>
                <w:b/>
                <w:color w:val="000000"/>
                <w:sz w:val="18"/>
                <w:szCs w:val="18"/>
                <w:lang w:val="es-PE" w:eastAsia="es-PE"/>
              </w:rPr>
            </w:pPr>
            <w:r>
              <w:rPr>
                <w:rFonts w:ascii="Calibri" w:eastAsia="Times New Roman" w:hAnsi="Calibri" w:cs="Times New Roman"/>
                <w:b/>
                <w:color w:val="000000"/>
                <w:sz w:val="18"/>
                <w:szCs w:val="18"/>
                <w:lang w:val="es-PE" w:eastAsia="es-PE"/>
              </w:rPr>
              <w:t>2014</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DC3D71" w:rsidRPr="00BE0D89" w:rsidRDefault="00A6466F" w:rsidP="00DC3D71">
            <w:pPr>
              <w:spacing w:after="0" w:line="240" w:lineRule="auto"/>
              <w:jc w:val="center"/>
              <w:rPr>
                <w:rFonts w:ascii="Calibri" w:eastAsia="Times New Roman" w:hAnsi="Calibri" w:cs="Times New Roman"/>
                <w:b/>
                <w:color w:val="000000"/>
                <w:sz w:val="18"/>
                <w:szCs w:val="18"/>
                <w:lang w:val="es-PE" w:eastAsia="es-PE"/>
              </w:rPr>
            </w:pPr>
            <w:r>
              <w:rPr>
                <w:rFonts w:ascii="Calibri" w:eastAsia="Times New Roman" w:hAnsi="Calibri" w:cs="Times New Roman"/>
                <w:b/>
                <w:color w:val="000000"/>
                <w:sz w:val="18"/>
                <w:szCs w:val="18"/>
                <w:lang w:val="es-PE" w:eastAsia="es-PE"/>
              </w:rPr>
              <w:t>2015</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DC3D71" w:rsidRPr="00BE0D89" w:rsidRDefault="00A6466F" w:rsidP="00DC3D71">
            <w:pPr>
              <w:spacing w:after="0" w:line="240" w:lineRule="auto"/>
              <w:jc w:val="center"/>
              <w:rPr>
                <w:rFonts w:ascii="Calibri" w:eastAsia="Times New Roman" w:hAnsi="Calibri" w:cs="Times New Roman"/>
                <w:b/>
                <w:color w:val="000000"/>
                <w:sz w:val="18"/>
                <w:szCs w:val="18"/>
                <w:lang w:val="es-PE" w:eastAsia="es-PE"/>
              </w:rPr>
            </w:pPr>
            <w:r>
              <w:rPr>
                <w:rFonts w:ascii="Calibri" w:eastAsia="Times New Roman" w:hAnsi="Calibri" w:cs="Times New Roman"/>
                <w:b/>
                <w:color w:val="000000"/>
                <w:sz w:val="18"/>
                <w:szCs w:val="18"/>
                <w:lang w:val="es-PE" w:eastAsia="es-PE"/>
              </w:rPr>
              <w:t>2016</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DC3D71" w:rsidRPr="00BE0D89" w:rsidRDefault="00A6466F" w:rsidP="00DC3D71">
            <w:pPr>
              <w:spacing w:after="0" w:line="240" w:lineRule="auto"/>
              <w:jc w:val="center"/>
              <w:rPr>
                <w:rFonts w:ascii="Calibri" w:eastAsia="Times New Roman" w:hAnsi="Calibri" w:cs="Times New Roman"/>
                <w:b/>
                <w:color w:val="000000"/>
                <w:sz w:val="18"/>
                <w:szCs w:val="18"/>
                <w:lang w:val="es-PE" w:eastAsia="es-PE"/>
              </w:rPr>
            </w:pPr>
            <w:r>
              <w:rPr>
                <w:rFonts w:ascii="Calibri" w:eastAsia="Times New Roman" w:hAnsi="Calibri" w:cs="Times New Roman"/>
                <w:b/>
                <w:color w:val="000000"/>
                <w:sz w:val="18"/>
                <w:szCs w:val="18"/>
                <w:lang w:val="es-PE" w:eastAsia="es-PE"/>
              </w:rPr>
              <w:t>2017</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DC3D71" w:rsidRPr="00BE0D89" w:rsidRDefault="00A6466F" w:rsidP="00DC3D71">
            <w:pPr>
              <w:spacing w:after="0" w:line="240" w:lineRule="auto"/>
              <w:jc w:val="center"/>
              <w:rPr>
                <w:rFonts w:ascii="Calibri" w:eastAsia="Times New Roman" w:hAnsi="Calibri" w:cs="Times New Roman"/>
                <w:b/>
                <w:color w:val="000000"/>
                <w:sz w:val="18"/>
                <w:szCs w:val="18"/>
                <w:lang w:val="es-PE" w:eastAsia="es-PE"/>
              </w:rPr>
            </w:pPr>
            <w:r>
              <w:rPr>
                <w:rFonts w:ascii="Calibri" w:eastAsia="Times New Roman" w:hAnsi="Calibri" w:cs="Times New Roman"/>
                <w:b/>
                <w:color w:val="000000"/>
                <w:sz w:val="18"/>
                <w:szCs w:val="18"/>
                <w:lang w:val="es-PE" w:eastAsia="es-PE"/>
              </w:rPr>
              <w:t>2018</w:t>
            </w:r>
          </w:p>
        </w:tc>
        <w:tc>
          <w:tcPr>
            <w:tcW w:w="580" w:type="dxa"/>
            <w:tcBorders>
              <w:top w:val="single" w:sz="8" w:space="0" w:color="auto"/>
              <w:left w:val="nil"/>
              <w:bottom w:val="single" w:sz="4" w:space="0" w:color="auto"/>
              <w:right w:val="single" w:sz="8" w:space="0" w:color="auto"/>
            </w:tcBorders>
            <w:shd w:val="clear" w:color="auto" w:fill="FBD4B4" w:themeFill="accent6" w:themeFillTint="66"/>
            <w:noWrap/>
            <w:vAlign w:val="bottom"/>
            <w:hideMark/>
          </w:tcPr>
          <w:p w:rsidR="00DC3D71" w:rsidRPr="00BE0D89" w:rsidRDefault="00A6466F" w:rsidP="00DC3D71">
            <w:pPr>
              <w:spacing w:after="0" w:line="240" w:lineRule="auto"/>
              <w:jc w:val="center"/>
              <w:rPr>
                <w:rFonts w:ascii="Calibri" w:eastAsia="Times New Roman" w:hAnsi="Calibri" w:cs="Times New Roman"/>
                <w:b/>
                <w:color w:val="000000"/>
                <w:sz w:val="18"/>
                <w:szCs w:val="18"/>
                <w:lang w:val="es-PE" w:eastAsia="es-PE"/>
              </w:rPr>
            </w:pPr>
            <w:r>
              <w:rPr>
                <w:rFonts w:ascii="Calibri" w:eastAsia="Times New Roman" w:hAnsi="Calibri" w:cs="Times New Roman"/>
                <w:b/>
                <w:color w:val="000000"/>
                <w:sz w:val="18"/>
                <w:szCs w:val="18"/>
                <w:lang w:val="es-PE" w:eastAsia="es-PE"/>
              </w:rPr>
              <w:t>2018</w:t>
            </w:r>
          </w:p>
        </w:tc>
      </w:tr>
      <w:tr w:rsidR="00DC3D71" w:rsidRPr="00A90B90" w:rsidTr="00A6466F">
        <w:trPr>
          <w:trHeight w:val="255"/>
        </w:trPr>
        <w:tc>
          <w:tcPr>
            <w:tcW w:w="2180" w:type="dxa"/>
            <w:vMerge/>
            <w:tcBorders>
              <w:top w:val="single" w:sz="8" w:space="0" w:color="auto"/>
              <w:left w:val="single" w:sz="8" w:space="0" w:color="auto"/>
              <w:bottom w:val="single" w:sz="4" w:space="0" w:color="000000"/>
              <w:right w:val="single" w:sz="4" w:space="0" w:color="auto"/>
            </w:tcBorders>
            <w:shd w:val="clear" w:color="auto" w:fill="FBD4B4" w:themeFill="accent6" w:themeFillTint="66"/>
            <w:vAlign w:val="center"/>
            <w:hideMark/>
          </w:tcPr>
          <w:p w:rsidR="00DC3D71" w:rsidRPr="00BE0D89" w:rsidRDefault="00DC3D71" w:rsidP="00DC3D71">
            <w:pPr>
              <w:spacing w:after="0" w:line="240" w:lineRule="auto"/>
              <w:rPr>
                <w:rFonts w:ascii="Calibri" w:eastAsia="Times New Roman" w:hAnsi="Calibri" w:cs="Times New Roman"/>
                <w:b/>
                <w:color w:val="000000"/>
                <w:sz w:val="18"/>
                <w:szCs w:val="18"/>
                <w:lang w:val="es-PE" w:eastAsia="es-PE"/>
              </w:rPr>
            </w:pP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BE0D89" w:rsidRDefault="00DC3D71" w:rsidP="00DC3D71">
            <w:pPr>
              <w:spacing w:after="0" w:line="240" w:lineRule="auto"/>
              <w:jc w:val="center"/>
              <w:rPr>
                <w:rFonts w:ascii="Calibri" w:eastAsia="Times New Roman" w:hAnsi="Calibri" w:cs="Times New Roman"/>
                <w:b/>
                <w:color w:val="000000"/>
                <w:sz w:val="18"/>
                <w:szCs w:val="18"/>
                <w:lang w:val="es-PE" w:eastAsia="es-PE"/>
              </w:rPr>
            </w:pPr>
            <w:r w:rsidRPr="00BE0D89">
              <w:rPr>
                <w:rFonts w:ascii="Calibri" w:eastAsia="Times New Roman" w:hAnsi="Calibri" w:cs="Times New Roman"/>
                <w:b/>
                <w:color w:val="000000"/>
                <w:sz w:val="18"/>
                <w:szCs w:val="18"/>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BE0D89" w:rsidRDefault="00DC3D71" w:rsidP="00DC3D71">
            <w:pPr>
              <w:spacing w:after="0" w:line="240" w:lineRule="auto"/>
              <w:jc w:val="center"/>
              <w:rPr>
                <w:rFonts w:ascii="Calibri" w:eastAsia="Times New Roman" w:hAnsi="Calibri" w:cs="Times New Roman"/>
                <w:b/>
                <w:color w:val="000000"/>
                <w:sz w:val="18"/>
                <w:szCs w:val="18"/>
                <w:lang w:val="es-PE" w:eastAsia="es-PE"/>
              </w:rPr>
            </w:pPr>
            <w:r w:rsidRPr="00BE0D89">
              <w:rPr>
                <w:rFonts w:ascii="Calibri" w:eastAsia="Times New Roman" w:hAnsi="Calibri" w:cs="Times New Roman"/>
                <w:b/>
                <w:color w:val="000000"/>
                <w:sz w:val="18"/>
                <w:szCs w:val="18"/>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BE0D89" w:rsidRDefault="00DC3D71" w:rsidP="00DC3D71">
            <w:pPr>
              <w:spacing w:after="0" w:line="240" w:lineRule="auto"/>
              <w:jc w:val="center"/>
              <w:rPr>
                <w:rFonts w:ascii="Calibri" w:eastAsia="Times New Roman" w:hAnsi="Calibri" w:cs="Times New Roman"/>
                <w:b/>
                <w:color w:val="000000"/>
                <w:sz w:val="18"/>
                <w:szCs w:val="18"/>
                <w:lang w:val="es-PE" w:eastAsia="es-PE"/>
              </w:rPr>
            </w:pPr>
            <w:r w:rsidRPr="00BE0D89">
              <w:rPr>
                <w:rFonts w:ascii="Calibri" w:eastAsia="Times New Roman" w:hAnsi="Calibri" w:cs="Times New Roman"/>
                <w:b/>
                <w:color w:val="000000"/>
                <w:sz w:val="18"/>
                <w:szCs w:val="18"/>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BE0D89" w:rsidRDefault="00DC3D71" w:rsidP="00DC3D71">
            <w:pPr>
              <w:spacing w:after="0" w:line="240" w:lineRule="auto"/>
              <w:jc w:val="center"/>
              <w:rPr>
                <w:rFonts w:ascii="Calibri" w:eastAsia="Times New Roman" w:hAnsi="Calibri" w:cs="Times New Roman"/>
                <w:b/>
                <w:color w:val="000000"/>
                <w:sz w:val="18"/>
                <w:szCs w:val="18"/>
                <w:lang w:val="es-PE" w:eastAsia="es-PE"/>
              </w:rPr>
            </w:pPr>
            <w:r w:rsidRPr="00BE0D89">
              <w:rPr>
                <w:rFonts w:ascii="Calibri" w:eastAsia="Times New Roman" w:hAnsi="Calibri" w:cs="Times New Roman"/>
                <w:b/>
                <w:color w:val="000000"/>
                <w:sz w:val="18"/>
                <w:szCs w:val="18"/>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BE0D89" w:rsidRDefault="00DC3D71" w:rsidP="00DC3D71">
            <w:pPr>
              <w:spacing w:after="0" w:line="240" w:lineRule="auto"/>
              <w:jc w:val="center"/>
              <w:rPr>
                <w:rFonts w:ascii="Calibri" w:eastAsia="Times New Roman" w:hAnsi="Calibri" w:cs="Times New Roman"/>
                <w:b/>
                <w:color w:val="000000"/>
                <w:sz w:val="18"/>
                <w:szCs w:val="18"/>
                <w:lang w:val="es-PE" w:eastAsia="es-PE"/>
              </w:rPr>
            </w:pPr>
            <w:r w:rsidRPr="00BE0D89">
              <w:rPr>
                <w:rFonts w:ascii="Calibri" w:eastAsia="Times New Roman" w:hAnsi="Calibri" w:cs="Times New Roman"/>
                <w:b/>
                <w:color w:val="000000"/>
                <w:sz w:val="18"/>
                <w:szCs w:val="18"/>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DC3D71" w:rsidRPr="00BE0D89" w:rsidRDefault="00DC3D71" w:rsidP="00DC3D71">
            <w:pPr>
              <w:spacing w:after="0" w:line="240" w:lineRule="auto"/>
              <w:jc w:val="center"/>
              <w:rPr>
                <w:rFonts w:ascii="Calibri" w:eastAsia="Times New Roman" w:hAnsi="Calibri" w:cs="Times New Roman"/>
                <w:b/>
                <w:color w:val="000000"/>
                <w:sz w:val="18"/>
                <w:szCs w:val="18"/>
                <w:lang w:val="es-PE" w:eastAsia="es-PE"/>
              </w:rPr>
            </w:pPr>
            <w:r w:rsidRPr="00BE0D89">
              <w:rPr>
                <w:rFonts w:ascii="Calibri" w:eastAsia="Times New Roman" w:hAnsi="Calibri" w:cs="Times New Roman"/>
                <w:b/>
                <w:color w:val="000000"/>
                <w:sz w:val="18"/>
                <w:szCs w:val="18"/>
                <w:lang w:val="es-PE" w:eastAsia="es-PE"/>
              </w:rPr>
              <w:t>Doc</w:t>
            </w:r>
          </w:p>
        </w:tc>
        <w:tc>
          <w:tcPr>
            <w:tcW w:w="580" w:type="dxa"/>
            <w:tcBorders>
              <w:top w:val="nil"/>
              <w:left w:val="nil"/>
              <w:bottom w:val="single" w:sz="4" w:space="0" w:color="auto"/>
              <w:right w:val="single" w:sz="8" w:space="0" w:color="auto"/>
            </w:tcBorders>
            <w:shd w:val="clear" w:color="auto" w:fill="FBD4B4" w:themeFill="accent6" w:themeFillTint="66"/>
            <w:noWrap/>
            <w:vAlign w:val="bottom"/>
            <w:hideMark/>
          </w:tcPr>
          <w:p w:rsidR="00DC3D71" w:rsidRPr="00BE0D89" w:rsidRDefault="00DC3D71" w:rsidP="00DC3D71">
            <w:pPr>
              <w:spacing w:after="0" w:line="240" w:lineRule="auto"/>
              <w:jc w:val="center"/>
              <w:rPr>
                <w:rFonts w:ascii="Calibri" w:eastAsia="Times New Roman" w:hAnsi="Calibri" w:cs="Times New Roman"/>
                <w:b/>
                <w:color w:val="000000"/>
                <w:sz w:val="18"/>
                <w:szCs w:val="18"/>
                <w:lang w:val="es-PE" w:eastAsia="es-PE"/>
              </w:rPr>
            </w:pPr>
            <w:r w:rsidRPr="00BE0D89">
              <w:rPr>
                <w:rFonts w:ascii="Calibri" w:eastAsia="Times New Roman" w:hAnsi="Calibri" w:cs="Times New Roman"/>
                <w:b/>
                <w:color w:val="000000"/>
                <w:sz w:val="18"/>
                <w:szCs w:val="18"/>
                <w:lang w:val="es-PE" w:eastAsia="es-PE"/>
              </w:rPr>
              <w:t>Secc</w:t>
            </w:r>
          </w:p>
        </w:tc>
      </w:tr>
      <w:tr w:rsidR="00DC3D71" w:rsidRPr="00A90B90" w:rsidTr="00DC3D71">
        <w:trPr>
          <w:trHeight w:val="25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rsidR="00DC3D71" w:rsidRPr="00A90B90" w:rsidRDefault="00DC3D71" w:rsidP="00BE0D89">
            <w:pPr>
              <w:spacing w:after="0" w:line="240" w:lineRule="auto"/>
              <w:jc w:val="center"/>
              <w:rPr>
                <w:rFonts w:ascii="Calibri" w:eastAsia="Times New Roman" w:hAnsi="Calibri" w:cs="Times New Roman"/>
                <w:color w:val="000000"/>
                <w:sz w:val="20"/>
                <w:szCs w:val="20"/>
                <w:lang w:val="es-PE" w:eastAsia="es-PE"/>
              </w:rPr>
            </w:pPr>
            <w:r w:rsidRPr="00A90B90">
              <w:rPr>
                <w:rFonts w:ascii="Calibri" w:eastAsia="Times New Roman" w:hAnsi="Calibri" w:cs="Times New Roman"/>
                <w:color w:val="000000"/>
                <w:sz w:val="20"/>
                <w:szCs w:val="20"/>
                <w:lang w:val="es-PE" w:eastAsia="es-PE"/>
              </w:rPr>
              <w:t>San Pedro</w:t>
            </w:r>
          </w:p>
        </w:tc>
        <w:tc>
          <w:tcPr>
            <w:tcW w:w="580" w:type="dxa"/>
            <w:tcBorders>
              <w:top w:val="nil"/>
              <w:left w:val="nil"/>
              <w:bottom w:val="single" w:sz="4" w:space="0" w:color="auto"/>
              <w:right w:val="single" w:sz="4" w:space="0" w:color="auto"/>
            </w:tcBorders>
            <w:shd w:val="clear" w:color="auto" w:fill="auto"/>
            <w:noWrap/>
            <w:vAlign w:val="bottom"/>
            <w:hideMark/>
          </w:tcPr>
          <w:p w:rsidR="00DC3D71" w:rsidRPr="00A90B90" w:rsidRDefault="00A6466F" w:rsidP="00DC3D71">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580" w:type="dxa"/>
            <w:tcBorders>
              <w:top w:val="nil"/>
              <w:left w:val="nil"/>
              <w:bottom w:val="single" w:sz="4" w:space="0" w:color="auto"/>
              <w:right w:val="single" w:sz="4" w:space="0" w:color="auto"/>
            </w:tcBorders>
            <w:shd w:val="clear" w:color="auto" w:fill="auto"/>
            <w:noWrap/>
            <w:vAlign w:val="bottom"/>
            <w:hideMark/>
          </w:tcPr>
          <w:p w:rsidR="00DC3D71" w:rsidRPr="00A90B90" w:rsidRDefault="00A6466F" w:rsidP="00DC3D71">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580" w:type="dxa"/>
            <w:tcBorders>
              <w:top w:val="nil"/>
              <w:left w:val="nil"/>
              <w:bottom w:val="single" w:sz="4" w:space="0" w:color="auto"/>
              <w:right w:val="single" w:sz="4" w:space="0" w:color="auto"/>
            </w:tcBorders>
            <w:shd w:val="clear" w:color="auto" w:fill="auto"/>
            <w:noWrap/>
            <w:vAlign w:val="bottom"/>
            <w:hideMark/>
          </w:tcPr>
          <w:p w:rsidR="00DC3D71" w:rsidRPr="00A90B90" w:rsidRDefault="00A6466F" w:rsidP="00DC3D71">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580" w:type="dxa"/>
            <w:tcBorders>
              <w:top w:val="nil"/>
              <w:left w:val="nil"/>
              <w:bottom w:val="single" w:sz="4" w:space="0" w:color="auto"/>
              <w:right w:val="single" w:sz="4" w:space="0" w:color="auto"/>
            </w:tcBorders>
            <w:shd w:val="clear" w:color="auto" w:fill="auto"/>
            <w:noWrap/>
            <w:vAlign w:val="bottom"/>
            <w:hideMark/>
          </w:tcPr>
          <w:p w:rsidR="00DC3D71" w:rsidRPr="00A90B90" w:rsidRDefault="00A6466F" w:rsidP="00DC3D71">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11</w:t>
            </w:r>
          </w:p>
        </w:tc>
        <w:tc>
          <w:tcPr>
            <w:tcW w:w="580" w:type="dxa"/>
            <w:tcBorders>
              <w:top w:val="nil"/>
              <w:left w:val="nil"/>
              <w:bottom w:val="single" w:sz="4" w:space="0" w:color="auto"/>
              <w:right w:val="single" w:sz="4" w:space="0" w:color="auto"/>
            </w:tcBorders>
            <w:shd w:val="clear" w:color="auto" w:fill="auto"/>
            <w:noWrap/>
            <w:vAlign w:val="bottom"/>
            <w:hideMark/>
          </w:tcPr>
          <w:p w:rsidR="00DC3D71" w:rsidRPr="00A90B90" w:rsidRDefault="00A6466F" w:rsidP="00DC3D71">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12</w:t>
            </w:r>
          </w:p>
        </w:tc>
        <w:tc>
          <w:tcPr>
            <w:tcW w:w="580" w:type="dxa"/>
            <w:tcBorders>
              <w:top w:val="nil"/>
              <w:left w:val="nil"/>
              <w:bottom w:val="single" w:sz="4" w:space="0" w:color="auto"/>
              <w:right w:val="single" w:sz="4" w:space="0" w:color="auto"/>
            </w:tcBorders>
            <w:shd w:val="clear" w:color="auto" w:fill="auto"/>
            <w:noWrap/>
            <w:vAlign w:val="bottom"/>
            <w:hideMark/>
          </w:tcPr>
          <w:p w:rsidR="00DC3D71" w:rsidRPr="00A90B90" w:rsidRDefault="00A6466F" w:rsidP="00DC3D71">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12</w:t>
            </w:r>
          </w:p>
        </w:tc>
        <w:tc>
          <w:tcPr>
            <w:tcW w:w="580" w:type="dxa"/>
            <w:tcBorders>
              <w:top w:val="nil"/>
              <w:left w:val="nil"/>
              <w:bottom w:val="single" w:sz="4" w:space="0" w:color="auto"/>
              <w:right w:val="single" w:sz="8" w:space="0" w:color="auto"/>
            </w:tcBorders>
            <w:shd w:val="clear" w:color="auto" w:fill="auto"/>
            <w:noWrap/>
            <w:vAlign w:val="bottom"/>
            <w:hideMark/>
          </w:tcPr>
          <w:p w:rsidR="00DC3D71" w:rsidRPr="00A90B90" w:rsidRDefault="00A6466F" w:rsidP="00DC3D71">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6</w:t>
            </w:r>
          </w:p>
        </w:tc>
      </w:tr>
      <w:tr w:rsidR="00A6466F" w:rsidRPr="00A90B90" w:rsidTr="00A6466F">
        <w:trPr>
          <w:trHeight w:val="270"/>
        </w:trPr>
        <w:tc>
          <w:tcPr>
            <w:tcW w:w="2180"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A6466F" w:rsidRPr="00BE0D89" w:rsidRDefault="00A6466F" w:rsidP="00A6466F">
            <w:pPr>
              <w:spacing w:after="0" w:line="240" w:lineRule="auto"/>
              <w:jc w:val="center"/>
              <w:rPr>
                <w:rFonts w:ascii="Calibri" w:eastAsia="Times New Roman" w:hAnsi="Calibri" w:cs="Times New Roman"/>
                <w:b/>
                <w:color w:val="000000"/>
                <w:sz w:val="20"/>
                <w:szCs w:val="20"/>
                <w:lang w:val="es-PE" w:eastAsia="es-PE"/>
              </w:rPr>
            </w:pPr>
            <w:r w:rsidRPr="00BE0D89">
              <w:rPr>
                <w:rFonts w:ascii="Calibri" w:eastAsia="Times New Roman" w:hAnsi="Calibri" w:cs="Times New Roman"/>
                <w:b/>
                <w:color w:val="000000"/>
                <w:sz w:val="20"/>
                <w:szCs w:val="20"/>
                <w:lang w:val="es-PE" w:eastAsia="es-PE"/>
              </w:rPr>
              <w:t>TOTAL</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A6466F" w:rsidRPr="00A90B90" w:rsidRDefault="00A6466F" w:rsidP="00A6466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A6466F" w:rsidRPr="00A90B90" w:rsidRDefault="00A6466F" w:rsidP="00A6466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A6466F" w:rsidRPr="00A90B90" w:rsidRDefault="00A6466F" w:rsidP="00A6466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A6466F" w:rsidRPr="00A90B90" w:rsidRDefault="00A6466F" w:rsidP="00A6466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11</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A6466F" w:rsidRPr="00A90B90" w:rsidRDefault="00A6466F" w:rsidP="00A6466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12</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A6466F" w:rsidRPr="00A90B90" w:rsidRDefault="00A6466F" w:rsidP="00A6466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12</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A6466F" w:rsidRPr="00A90B90" w:rsidRDefault="00A6466F" w:rsidP="00A6466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6</w:t>
            </w:r>
          </w:p>
        </w:tc>
      </w:tr>
    </w:tbl>
    <w:p w:rsidR="00C85B00" w:rsidRPr="00F90D41" w:rsidRDefault="00DC3D71" w:rsidP="00C85B00">
      <w:pPr>
        <w:ind w:left="709" w:firstLine="851"/>
        <w:contextualSpacing/>
        <w:rPr>
          <w:rFonts w:cs="Arial"/>
          <w:snapToGrid w:val="0"/>
        </w:rPr>
      </w:pPr>
      <w:r>
        <w:rPr>
          <w:rFonts w:cs="Arial"/>
          <w:snapToGrid w:val="0"/>
        </w:rPr>
        <w:t xml:space="preserve">        </w:t>
      </w:r>
      <w:r w:rsidR="00C85B00">
        <w:rPr>
          <w:rFonts w:cs="Arial"/>
          <w:snapToGrid w:val="0"/>
        </w:rPr>
        <w:t xml:space="preserve">  Fuente: UGEL-Chincheros</w:t>
      </w:r>
      <w:r w:rsidR="00A6466F">
        <w:rPr>
          <w:rFonts w:cs="Arial"/>
          <w:snapToGrid w:val="0"/>
        </w:rPr>
        <w:t>, 2018</w:t>
      </w:r>
      <w:r w:rsidR="00BE0D89">
        <w:rPr>
          <w:rFonts w:cs="Arial"/>
          <w:snapToGrid w:val="0"/>
        </w:rPr>
        <w:t>.</w:t>
      </w:r>
    </w:p>
    <w:p w:rsidR="00C85B00" w:rsidRPr="00F90D41" w:rsidRDefault="00C85B00" w:rsidP="00C85B00">
      <w:pPr>
        <w:pStyle w:val="Prrafodelista"/>
        <w:numPr>
          <w:ilvl w:val="2"/>
          <w:numId w:val="4"/>
        </w:numPr>
        <w:spacing w:before="120" w:after="120"/>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C85B00" w:rsidRPr="00F90D41" w:rsidRDefault="00C85B00" w:rsidP="00C85B00">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San Pedro</w:t>
      </w:r>
      <w:r>
        <w:rPr>
          <w:rFonts w:cs="Arial"/>
          <w:snapToGrid w:val="0"/>
        </w:rPr>
        <w:t xml:space="preserve">de </w:t>
      </w:r>
      <w:r w:rsidRPr="00C845B3">
        <w:rPr>
          <w:rFonts w:cs="Arial"/>
          <w:noProof/>
          <w:snapToGrid w:val="0"/>
        </w:rPr>
        <w:t>Uripa</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w:t>
      </w:r>
      <w:r>
        <w:rPr>
          <w:rFonts w:cs="Arial"/>
          <w:snapToGrid w:val="0"/>
        </w:rPr>
        <w:lastRenderedPageBreak/>
        <w:t xml:space="preserve">por lo que la </w:t>
      </w:r>
      <w:r w:rsidRPr="00F90D41">
        <w:rPr>
          <w:rFonts w:cs="Arial"/>
          <w:snapToGrid w:val="0"/>
        </w:rPr>
        <w:t>oferta a</w:t>
      </w:r>
      <w:r>
        <w:rPr>
          <w:rFonts w:cs="Arial"/>
          <w:snapToGrid w:val="0"/>
        </w:rPr>
        <w:t xml:space="preserve">ctual presenta déficit, la situación actual muestra que </w:t>
      </w:r>
      <w:r w:rsidRPr="00F90D41">
        <w:rPr>
          <w:rFonts w:cs="Arial"/>
          <w:snapToGrid w:val="0"/>
        </w:rPr>
        <w:t>la población escolar que no es beneficiaria de est</w:t>
      </w:r>
      <w:r>
        <w:rPr>
          <w:rFonts w:cs="Arial"/>
          <w:snapToGrid w:val="0"/>
        </w:rPr>
        <w:t xml:space="preserve">os equipos son </w:t>
      </w:r>
      <w:r w:rsidR="00A6466F">
        <w:rPr>
          <w:rFonts w:cs="Arial"/>
          <w:noProof/>
          <w:snapToGrid w:val="0"/>
        </w:rPr>
        <w:t>51</w:t>
      </w:r>
      <w:r w:rsidR="002E0FE1">
        <w:rPr>
          <w:rFonts w:cs="Arial"/>
          <w:noProof/>
          <w:snapToGrid w:val="0"/>
        </w:rPr>
        <w:t xml:space="preserve"> </w:t>
      </w:r>
      <w:r>
        <w:rPr>
          <w:rFonts w:cs="Arial"/>
          <w:snapToGrid w:val="0"/>
        </w:rPr>
        <w:t>alumnos.</w:t>
      </w:r>
    </w:p>
    <w:p w:rsidR="00C85B00" w:rsidRPr="00F90D41" w:rsidRDefault="00C85B00" w:rsidP="00C85B00">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00A6466F">
        <w:rPr>
          <w:rFonts w:cs="Arial"/>
          <w:noProof/>
          <w:snapToGrid w:val="0"/>
        </w:rPr>
        <w:t>12</w:t>
      </w:r>
      <w:r w:rsidR="002E0FE1">
        <w:rPr>
          <w:rFonts w:cs="Arial"/>
          <w:noProof/>
          <w:snapToGrid w:val="0"/>
        </w:rPr>
        <w:t xml:space="preserve">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A6466F">
        <w:rPr>
          <w:rFonts w:cs="Arial"/>
          <w:noProof/>
          <w:snapToGrid w:val="0"/>
        </w:rPr>
        <w:t>63</w:t>
      </w:r>
      <w:r w:rsidRPr="00F90D41">
        <w:rPr>
          <w:rFonts w:cs="Arial"/>
          <w:snapToGrid w:val="0"/>
        </w:rPr>
        <w:t>, quienes aún no cuentan con laptops.</w:t>
      </w:r>
    </w:p>
    <w:p w:rsidR="00A6466F" w:rsidRDefault="00D618B8" w:rsidP="00C85B00">
      <w:pPr>
        <w:contextualSpacing/>
        <w:jc w:val="center"/>
        <w:rPr>
          <w:rFonts w:cs="Arial"/>
          <w:b/>
          <w:snapToGrid w:val="0"/>
        </w:rPr>
      </w:pPr>
      <w:r>
        <w:rPr>
          <w:rFonts w:cs="Arial"/>
          <w:b/>
          <w:snapToGrid w:val="0"/>
        </w:rPr>
        <w:t xml:space="preserve">                      </w:t>
      </w:r>
    </w:p>
    <w:p w:rsidR="00C85B00" w:rsidRPr="00F90D41" w:rsidRDefault="00C85B00" w:rsidP="00C85B00">
      <w:pPr>
        <w:contextualSpacing/>
        <w:jc w:val="center"/>
        <w:rPr>
          <w:rFonts w:cs="Arial"/>
          <w:b/>
          <w:snapToGrid w:val="0"/>
        </w:rPr>
      </w:pPr>
      <w:r w:rsidRPr="00F90D41">
        <w:rPr>
          <w:rFonts w:cs="Arial"/>
          <w:b/>
          <w:snapToGrid w:val="0"/>
        </w:rPr>
        <w:t>Cuadro Nº 11</w:t>
      </w:r>
    </w:p>
    <w:p w:rsidR="00C85B00" w:rsidRPr="00F90D41" w:rsidRDefault="00C85B00" w:rsidP="00C85B00">
      <w:pPr>
        <w:ind w:left="993" w:firstLine="425"/>
        <w:contextualSpacing/>
        <w:jc w:val="center"/>
        <w:rPr>
          <w:rFonts w:cs="Arial"/>
          <w:b/>
          <w:snapToGrid w:val="0"/>
        </w:rPr>
      </w:pPr>
      <w:r w:rsidRPr="00F90D41">
        <w:rPr>
          <w:rFonts w:cs="Arial"/>
          <w:b/>
          <w:snapToGrid w:val="0"/>
        </w:rPr>
        <w:t>Oferta actual d</w:t>
      </w:r>
      <w:r>
        <w:rPr>
          <w:rFonts w:cs="Arial"/>
          <w:b/>
          <w:snapToGrid w:val="0"/>
        </w:rPr>
        <w:t>e XO en la  I.E.</w:t>
      </w:r>
      <w:r w:rsidRPr="00222EBD">
        <w:rPr>
          <w:rFonts w:cs="Arial"/>
          <w:snapToGrid w:val="0"/>
        </w:rPr>
        <w:t xml:space="preserve"> </w:t>
      </w:r>
      <w:r w:rsidRPr="00C845B3">
        <w:rPr>
          <w:rFonts w:cs="Arial"/>
          <w:b/>
          <w:noProof/>
          <w:snapToGrid w:val="0"/>
        </w:rPr>
        <w:t>San Pedro</w:t>
      </w:r>
      <w:r w:rsidR="00F24BB0">
        <w:rPr>
          <w:rFonts w:cs="Arial"/>
          <w:b/>
          <w:noProof/>
          <w:snapToGrid w:val="0"/>
        </w:rPr>
        <w:t xml:space="preserve"> </w:t>
      </w:r>
      <w:r>
        <w:rPr>
          <w:rFonts w:cs="Arial"/>
          <w:b/>
          <w:snapToGrid w:val="0"/>
        </w:rPr>
        <w:t xml:space="preserve">de </w:t>
      </w:r>
      <w:r w:rsidRPr="00C845B3">
        <w:rPr>
          <w:rFonts w:cs="Arial"/>
          <w:b/>
          <w:noProof/>
          <w:snapToGrid w:val="0"/>
        </w:rPr>
        <w:t>Uripa</w:t>
      </w:r>
    </w:p>
    <w:tbl>
      <w:tblPr>
        <w:tblW w:w="801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923"/>
        <w:gridCol w:w="905"/>
        <w:gridCol w:w="813"/>
        <w:gridCol w:w="905"/>
        <w:gridCol w:w="870"/>
        <w:gridCol w:w="822"/>
        <w:gridCol w:w="837"/>
        <w:gridCol w:w="843"/>
      </w:tblGrid>
      <w:tr w:rsidR="00C85B00" w:rsidRPr="00222EBD" w:rsidTr="00A6466F">
        <w:trPr>
          <w:trHeight w:val="430"/>
        </w:trPr>
        <w:tc>
          <w:tcPr>
            <w:tcW w:w="1093" w:type="dxa"/>
            <w:vMerge w:val="restart"/>
            <w:shd w:val="clear" w:color="auto" w:fill="FBD4B4" w:themeFill="accent6" w:themeFillTint="66"/>
            <w:vAlign w:val="center"/>
            <w:hideMark/>
          </w:tcPr>
          <w:p w:rsidR="00C85B00" w:rsidRPr="000223A1" w:rsidRDefault="00C85B00" w:rsidP="00A90B90">
            <w:pPr>
              <w:spacing w:after="0" w:line="240" w:lineRule="auto"/>
              <w:jc w:val="center"/>
              <w:rPr>
                <w:rFonts w:cs="Arial"/>
                <w:b/>
                <w:bCs/>
                <w:color w:val="000000"/>
                <w:sz w:val="16"/>
                <w:szCs w:val="16"/>
                <w:lang w:val="es-PE" w:eastAsia="es-PE"/>
              </w:rPr>
            </w:pPr>
            <w:r w:rsidRPr="000223A1">
              <w:rPr>
                <w:rFonts w:cs="Arial"/>
                <w:b/>
                <w:bCs/>
                <w:color w:val="000000"/>
                <w:sz w:val="16"/>
                <w:szCs w:val="16"/>
                <w:lang w:val="es-PE" w:eastAsia="es-PE"/>
              </w:rPr>
              <w:t>Centro poblado</w:t>
            </w:r>
          </w:p>
        </w:tc>
        <w:tc>
          <w:tcPr>
            <w:tcW w:w="923" w:type="dxa"/>
            <w:vMerge w:val="restart"/>
            <w:shd w:val="clear" w:color="auto" w:fill="FBD4B4" w:themeFill="accent6" w:themeFillTint="66"/>
            <w:vAlign w:val="center"/>
            <w:hideMark/>
          </w:tcPr>
          <w:p w:rsidR="00C85B00" w:rsidRPr="000223A1" w:rsidRDefault="00C85B00" w:rsidP="00A90B90">
            <w:pPr>
              <w:spacing w:after="0" w:line="240" w:lineRule="auto"/>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5995" w:type="dxa"/>
            <w:gridSpan w:val="7"/>
            <w:shd w:val="clear" w:color="auto" w:fill="FBD4B4" w:themeFill="accent6" w:themeFillTint="66"/>
            <w:noWrap/>
            <w:vAlign w:val="center"/>
            <w:hideMark/>
          </w:tcPr>
          <w:p w:rsidR="00C85B00" w:rsidRPr="000223A1" w:rsidRDefault="00C85B00" w:rsidP="00A90B90">
            <w:pPr>
              <w:spacing w:after="0" w:line="240" w:lineRule="auto"/>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C85B00" w:rsidRPr="00222EBD" w:rsidTr="00A6466F">
        <w:trPr>
          <w:trHeight w:val="990"/>
        </w:trPr>
        <w:tc>
          <w:tcPr>
            <w:tcW w:w="1093" w:type="dxa"/>
            <w:vMerge/>
            <w:shd w:val="clear" w:color="auto" w:fill="FBD4B4" w:themeFill="accent6" w:themeFillTint="66"/>
            <w:vAlign w:val="center"/>
            <w:hideMark/>
          </w:tcPr>
          <w:p w:rsidR="00C85B00" w:rsidRPr="000223A1" w:rsidRDefault="00C85B00" w:rsidP="00A90B90">
            <w:pPr>
              <w:spacing w:after="0" w:line="240" w:lineRule="auto"/>
              <w:rPr>
                <w:rFonts w:cs="Arial"/>
                <w:b/>
                <w:bCs/>
                <w:color w:val="000000"/>
                <w:sz w:val="16"/>
                <w:szCs w:val="16"/>
                <w:lang w:val="es-PE" w:eastAsia="es-PE"/>
              </w:rPr>
            </w:pPr>
          </w:p>
        </w:tc>
        <w:tc>
          <w:tcPr>
            <w:tcW w:w="923" w:type="dxa"/>
            <w:vMerge/>
            <w:shd w:val="clear" w:color="auto" w:fill="FBD4B4" w:themeFill="accent6" w:themeFillTint="66"/>
            <w:vAlign w:val="center"/>
            <w:hideMark/>
          </w:tcPr>
          <w:p w:rsidR="00C85B00" w:rsidRPr="000223A1" w:rsidRDefault="00C85B00" w:rsidP="00A90B90">
            <w:pPr>
              <w:spacing w:after="0" w:line="240" w:lineRule="auto"/>
              <w:rPr>
                <w:rFonts w:cs="Arial"/>
                <w:b/>
                <w:bCs/>
                <w:color w:val="000000"/>
                <w:sz w:val="16"/>
                <w:szCs w:val="16"/>
                <w:lang w:val="es-PE" w:eastAsia="es-PE"/>
              </w:rPr>
            </w:pPr>
          </w:p>
        </w:tc>
        <w:tc>
          <w:tcPr>
            <w:tcW w:w="905" w:type="dxa"/>
            <w:shd w:val="clear" w:color="auto" w:fill="FBD4B4" w:themeFill="accent6" w:themeFillTint="66"/>
            <w:vAlign w:val="center"/>
            <w:hideMark/>
          </w:tcPr>
          <w:p w:rsidR="00C85B00" w:rsidRPr="000223A1" w:rsidRDefault="00C85B00" w:rsidP="00A90B90">
            <w:pPr>
              <w:spacing w:after="0" w:line="240" w:lineRule="auto"/>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813" w:type="dxa"/>
            <w:shd w:val="clear" w:color="auto" w:fill="FBD4B4" w:themeFill="accent6" w:themeFillTint="66"/>
            <w:vAlign w:val="center"/>
            <w:hideMark/>
          </w:tcPr>
          <w:p w:rsidR="00C85B00" w:rsidRPr="000223A1" w:rsidRDefault="00C85B00" w:rsidP="00A90B90">
            <w:pPr>
              <w:spacing w:after="0" w:line="240" w:lineRule="auto"/>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905" w:type="dxa"/>
            <w:shd w:val="clear" w:color="auto" w:fill="FBD4B4" w:themeFill="accent6" w:themeFillTint="66"/>
            <w:vAlign w:val="center"/>
            <w:hideMark/>
          </w:tcPr>
          <w:p w:rsidR="00C85B00" w:rsidRPr="000223A1" w:rsidRDefault="00C85B00" w:rsidP="00A90B90">
            <w:pPr>
              <w:spacing w:after="0" w:line="240" w:lineRule="auto"/>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870" w:type="dxa"/>
            <w:shd w:val="clear" w:color="auto" w:fill="FBD4B4" w:themeFill="accent6" w:themeFillTint="66"/>
            <w:vAlign w:val="center"/>
            <w:hideMark/>
          </w:tcPr>
          <w:p w:rsidR="00C85B00" w:rsidRPr="000223A1" w:rsidRDefault="00C85B00" w:rsidP="00A90B90">
            <w:pPr>
              <w:spacing w:after="0" w:line="240" w:lineRule="auto"/>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822" w:type="dxa"/>
            <w:shd w:val="clear" w:color="auto" w:fill="FBD4B4" w:themeFill="accent6" w:themeFillTint="66"/>
            <w:vAlign w:val="center"/>
            <w:hideMark/>
          </w:tcPr>
          <w:p w:rsidR="00C85B00" w:rsidRPr="000223A1" w:rsidRDefault="00C85B00" w:rsidP="00A90B90">
            <w:pPr>
              <w:spacing w:after="0" w:line="240" w:lineRule="auto"/>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837" w:type="dxa"/>
            <w:shd w:val="clear" w:color="auto" w:fill="FBD4B4" w:themeFill="accent6" w:themeFillTint="66"/>
            <w:vAlign w:val="center"/>
            <w:hideMark/>
          </w:tcPr>
          <w:p w:rsidR="00C85B00" w:rsidRPr="000223A1" w:rsidRDefault="00C85B00" w:rsidP="00A90B90">
            <w:pPr>
              <w:spacing w:after="0" w:line="240" w:lineRule="auto"/>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843" w:type="dxa"/>
            <w:shd w:val="clear" w:color="auto" w:fill="FBD4B4" w:themeFill="accent6" w:themeFillTint="66"/>
            <w:vAlign w:val="center"/>
            <w:hideMark/>
          </w:tcPr>
          <w:p w:rsidR="00C85B00" w:rsidRPr="000223A1" w:rsidRDefault="00C85B00" w:rsidP="00A90B90">
            <w:pPr>
              <w:spacing w:after="0" w:line="240" w:lineRule="auto"/>
              <w:jc w:val="center"/>
              <w:rPr>
                <w:rFonts w:cs="Arial"/>
                <w:b/>
                <w:bCs/>
                <w:color w:val="000000"/>
                <w:sz w:val="16"/>
                <w:szCs w:val="16"/>
                <w:lang w:val="es-PE" w:eastAsia="es-PE"/>
              </w:rPr>
            </w:pPr>
            <w:r w:rsidRPr="000223A1">
              <w:rPr>
                <w:rFonts w:cs="Arial"/>
                <w:b/>
                <w:bCs/>
                <w:color w:val="000000"/>
                <w:sz w:val="16"/>
                <w:szCs w:val="16"/>
                <w:lang w:val="es-PE" w:eastAsia="es-PE"/>
              </w:rPr>
              <w:t xml:space="preserve">Total déficit actual sin demanda </w:t>
            </w:r>
          </w:p>
        </w:tc>
      </w:tr>
      <w:tr w:rsidR="00C85B00" w:rsidRPr="00222EBD" w:rsidTr="00A90B90">
        <w:trPr>
          <w:trHeight w:val="401"/>
        </w:trPr>
        <w:tc>
          <w:tcPr>
            <w:tcW w:w="1093" w:type="dxa"/>
            <w:shd w:val="clear" w:color="auto" w:fill="auto"/>
            <w:vAlign w:val="center"/>
            <w:hideMark/>
          </w:tcPr>
          <w:p w:rsidR="00C85B00" w:rsidRPr="00222EBD" w:rsidRDefault="00C85B00" w:rsidP="00BE0D89">
            <w:pPr>
              <w:spacing w:after="0" w:line="240" w:lineRule="auto"/>
              <w:jc w:val="center"/>
              <w:rPr>
                <w:rFonts w:cs="Arial"/>
                <w:b/>
                <w:bCs/>
                <w:color w:val="000000"/>
                <w:sz w:val="16"/>
                <w:szCs w:val="16"/>
                <w:lang w:val="es-PE" w:eastAsia="es-PE"/>
              </w:rPr>
            </w:pPr>
            <w:r w:rsidRPr="00C845B3">
              <w:rPr>
                <w:rFonts w:cs="Arial"/>
                <w:b/>
                <w:bCs/>
                <w:noProof/>
                <w:color w:val="000000"/>
                <w:sz w:val="16"/>
                <w:szCs w:val="16"/>
                <w:lang w:val="es-PE" w:eastAsia="es-PE"/>
              </w:rPr>
              <w:t>Uripa</w:t>
            </w:r>
          </w:p>
        </w:tc>
        <w:tc>
          <w:tcPr>
            <w:tcW w:w="923" w:type="dxa"/>
            <w:shd w:val="clear" w:color="auto" w:fill="auto"/>
            <w:vAlign w:val="center"/>
            <w:hideMark/>
          </w:tcPr>
          <w:p w:rsidR="00C85B00" w:rsidRPr="00222EBD" w:rsidRDefault="00C85B00" w:rsidP="00BE0D89">
            <w:pPr>
              <w:spacing w:after="0" w:line="240" w:lineRule="auto"/>
              <w:jc w:val="center"/>
              <w:rPr>
                <w:rFonts w:cs="Arial"/>
                <w:color w:val="000000"/>
                <w:sz w:val="16"/>
                <w:szCs w:val="16"/>
                <w:lang w:val="es-PE" w:eastAsia="es-PE"/>
              </w:rPr>
            </w:pPr>
            <w:r w:rsidRPr="00C845B3">
              <w:rPr>
                <w:noProof/>
                <w:color w:val="000000"/>
                <w:sz w:val="16"/>
                <w:szCs w:val="16"/>
                <w:lang w:val="es-PE" w:eastAsia="es-PE"/>
              </w:rPr>
              <w:t>San Pedro</w:t>
            </w:r>
          </w:p>
        </w:tc>
        <w:tc>
          <w:tcPr>
            <w:tcW w:w="905" w:type="dxa"/>
            <w:shd w:val="clear" w:color="auto" w:fill="auto"/>
            <w:vAlign w:val="center"/>
            <w:hideMark/>
          </w:tcPr>
          <w:p w:rsidR="00C85B00" w:rsidRPr="00222EBD" w:rsidRDefault="00A6466F" w:rsidP="00BE0D89">
            <w:pPr>
              <w:spacing w:after="0" w:line="240" w:lineRule="auto"/>
              <w:jc w:val="center"/>
              <w:rPr>
                <w:rFonts w:cs="Arial"/>
                <w:color w:val="000000"/>
                <w:sz w:val="16"/>
                <w:szCs w:val="16"/>
                <w:lang w:val="es-PE" w:eastAsia="es-PE"/>
              </w:rPr>
            </w:pPr>
            <w:r>
              <w:rPr>
                <w:rFonts w:cs="Arial"/>
                <w:noProof/>
                <w:color w:val="000000"/>
                <w:sz w:val="16"/>
                <w:szCs w:val="16"/>
                <w:lang w:val="es-PE" w:eastAsia="es-PE"/>
              </w:rPr>
              <w:t>74</w:t>
            </w:r>
          </w:p>
        </w:tc>
        <w:tc>
          <w:tcPr>
            <w:tcW w:w="813" w:type="dxa"/>
            <w:shd w:val="clear" w:color="auto" w:fill="auto"/>
            <w:vAlign w:val="center"/>
            <w:hideMark/>
          </w:tcPr>
          <w:p w:rsidR="00C85B00" w:rsidRPr="00222EBD" w:rsidRDefault="00C85B00" w:rsidP="00BE0D89">
            <w:pPr>
              <w:spacing w:after="0" w:line="240" w:lineRule="auto"/>
              <w:jc w:val="center"/>
              <w:rPr>
                <w:rFonts w:cs="Arial"/>
                <w:color w:val="000000"/>
                <w:sz w:val="16"/>
                <w:szCs w:val="16"/>
                <w:lang w:val="es-PE" w:eastAsia="es-PE"/>
              </w:rPr>
            </w:pPr>
            <w:r w:rsidRPr="00C845B3">
              <w:rPr>
                <w:rFonts w:cs="Arial"/>
                <w:noProof/>
                <w:color w:val="000000"/>
                <w:sz w:val="16"/>
                <w:szCs w:val="16"/>
                <w:lang w:val="es-PE" w:eastAsia="es-PE"/>
              </w:rPr>
              <w:t>23</w:t>
            </w:r>
          </w:p>
        </w:tc>
        <w:tc>
          <w:tcPr>
            <w:tcW w:w="905" w:type="dxa"/>
            <w:shd w:val="clear" w:color="auto" w:fill="auto"/>
            <w:noWrap/>
            <w:vAlign w:val="center"/>
            <w:hideMark/>
          </w:tcPr>
          <w:p w:rsidR="00C85B00" w:rsidRPr="00222EBD" w:rsidRDefault="00A6466F" w:rsidP="00BE0D89">
            <w:pPr>
              <w:spacing w:after="0" w:line="240" w:lineRule="auto"/>
              <w:jc w:val="center"/>
              <w:rPr>
                <w:rFonts w:cs="Arial"/>
                <w:color w:val="000000"/>
                <w:sz w:val="16"/>
                <w:szCs w:val="16"/>
                <w:lang w:val="es-PE" w:eastAsia="es-PE"/>
              </w:rPr>
            </w:pPr>
            <w:r>
              <w:rPr>
                <w:rFonts w:cs="Arial"/>
                <w:noProof/>
                <w:color w:val="000000"/>
                <w:sz w:val="16"/>
                <w:szCs w:val="16"/>
                <w:lang w:val="es-PE" w:eastAsia="es-PE"/>
              </w:rPr>
              <w:t>51</w:t>
            </w:r>
          </w:p>
        </w:tc>
        <w:tc>
          <w:tcPr>
            <w:tcW w:w="870" w:type="dxa"/>
            <w:shd w:val="clear" w:color="auto" w:fill="auto"/>
            <w:vAlign w:val="center"/>
            <w:hideMark/>
          </w:tcPr>
          <w:p w:rsidR="00C85B00" w:rsidRPr="00222EBD" w:rsidRDefault="00A6466F" w:rsidP="00BE0D89">
            <w:pPr>
              <w:spacing w:after="0" w:line="240" w:lineRule="auto"/>
              <w:jc w:val="center"/>
              <w:rPr>
                <w:rFonts w:cs="Arial"/>
                <w:color w:val="000000"/>
                <w:sz w:val="16"/>
                <w:szCs w:val="16"/>
                <w:lang w:val="es-PE" w:eastAsia="es-PE"/>
              </w:rPr>
            </w:pPr>
            <w:r>
              <w:rPr>
                <w:rFonts w:cs="Arial"/>
                <w:noProof/>
                <w:color w:val="000000"/>
                <w:sz w:val="16"/>
                <w:szCs w:val="16"/>
                <w:lang w:val="es-PE" w:eastAsia="es-PE"/>
              </w:rPr>
              <w:t>12</w:t>
            </w:r>
          </w:p>
        </w:tc>
        <w:tc>
          <w:tcPr>
            <w:tcW w:w="822" w:type="dxa"/>
            <w:shd w:val="clear" w:color="auto" w:fill="auto"/>
            <w:vAlign w:val="center"/>
            <w:hideMark/>
          </w:tcPr>
          <w:p w:rsidR="00C85B00" w:rsidRPr="00222EBD" w:rsidRDefault="00C85B00" w:rsidP="00BE0D89">
            <w:pPr>
              <w:spacing w:after="0" w:line="240" w:lineRule="auto"/>
              <w:jc w:val="center"/>
              <w:rPr>
                <w:rFonts w:cs="Arial"/>
                <w:color w:val="000000"/>
                <w:sz w:val="16"/>
                <w:szCs w:val="16"/>
                <w:lang w:val="es-PE" w:eastAsia="es-PE"/>
              </w:rPr>
            </w:pPr>
            <w:r w:rsidRPr="00222EBD">
              <w:rPr>
                <w:rFonts w:cs="Arial"/>
                <w:color w:val="000000"/>
                <w:sz w:val="16"/>
                <w:szCs w:val="16"/>
                <w:lang w:val="es-PE" w:eastAsia="es-PE"/>
              </w:rPr>
              <w:t>0</w:t>
            </w:r>
          </w:p>
        </w:tc>
        <w:tc>
          <w:tcPr>
            <w:tcW w:w="837" w:type="dxa"/>
            <w:shd w:val="clear" w:color="auto" w:fill="auto"/>
            <w:vAlign w:val="center"/>
            <w:hideMark/>
          </w:tcPr>
          <w:p w:rsidR="00C85B00" w:rsidRPr="00222EBD" w:rsidRDefault="00A6466F" w:rsidP="00BE0D89">
            <w:pPr>
              <w:spacing w:after="0" w:line="240" w:lineRule="auto"/>
              <w:jc w:val="center"/>
              <w:rPr>
                <w:rFonts w:cs="Arial"/>
                <w:color w:val="000000"/>
                <w:sz w:val="16"/>
                <w:szCs w:val="16"/>
                <w:lang w:val="es-PE" w:eastAsia="es-PE"/>
              </w:rPr>
            </w:pPr>
            <w:r>
              <w:rPr>
                <w:rFonts w:cs="Arial"/>
                <w:noProof/>
                <w:color w:val="000000"/>
                <w:sz w:val="16"/>
                <w:szCs w:val="16"/>
                <w:lang w:val="es-PE" w:eastAsia="es-PE"/>
              </w:rPr>
              <w:t>12</w:t>
            </w:r>
          </w:p>
        </w:tc>
        <w:tc>
          <w:tcPr>
            <w:tcW w:w="843" w:type="dxa"/>
            <w:shd w:val="clear" w:color="auto" w:fill="auto"/>
            <w:vAlign w:val="center"/>
            <w:hideMark/>
          </w:tcPr>
          <w:p w:rsidR="00C85B00" w:rsidRPr="00222EBD" w:rsidRDefault="00A6466F" w:rsidP="00BE0D89">
            <w:pPr>
              <w:spacing w:after="0" w:line="240" w:lineRule="auto"/>
              <w:jc w:val="center"/>
              <w:rPr>
                <w:rFonts w:cs="Arial"/>
                <w:color w:val="000000"/>
                <w:sz w:val="16"/>
                <w:szCs w:val="16"/>
                <w:lang w:val="es-PE" w:eastAsia="es-PE"/>
              </w:rPr>
            </w:pPr>
            <w:r>
              <w:rPr>
                <w:rFonts w:cs="Arial"/>
                <w:noProof/>
                <w:color w:val="000000"/>
                <w:sz w:val="16"/>
                <w:szCs w:val="16"/>
                <w:lang w:val="es-PE" w:eastAsia="es-PE"/>
              </w:rPr>
              <w:t>63</w:t>
            </w:r>
          </w:p>
        </w:tc>
      </w:tr>
      <w:tr w:rsidR="00A6466F" w:rsidRPr="00222EBD" w:rsidTr="00A6466F">
        <w:trPr>
          <w:trHeight w:val="283"/>
        </w:trPr>
        <w:tc>
          <w:tcPr>
            <w:tcW w:w="2016" w:type="dxa"/>
            <w:gridSpan w:val="2"/>
            <w:shd w:val="clear" w:color="auto" w:fill="FBD4B4" w:themeFill="accent6" w:themeFillTint="66"/>
            <w:vAlign w:val="center"/>
            <w:hideMark/>
          </w:tcPr>
          <w:p w:rsidR="00A6466F" w:rsidRPr="00FB2141" w:rsidRDefault="00A6466F" w:rsidP="00A6466F">
            <w:pPr>
              <w:spacing w:after="0" w:line="240" w:lineRule="auto"/>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905" w:type="dxa"/>
            <w:shd w:val="clear" w:color="auto" w:fill="FBD4B4" w:themeFill="accent6" w:themeFillTint="66"/>
            <w:vAlign w:val="center"/>
            <w:hideMark/>
          </w:tcPr>
          <w:p w:rsidR="00A6466F" w:rsidRPr="00222EBD" w:rsidRDefault="00A6466F" w:rsidP="00A6466F">
            <w:pPr>
              <w:spacing w:after="0" w:line="240" w:lineRule="auto"/>
              <w:jc w:val="center"/>
              <w:rPr>
                <w:rFonts w:cs="Arial"/>
                <w:color w:val="000000"/>
                <w:sz w:val="16"/>
                <w:szCs w:val="16"/>
                <w:lang w:val="es-PE" w:eastAsia="es-PE"/>
              </w:rPr>
            </w:pPr>
            <w:r>
              <w:rPr>
                <w:rFonts w:cs="Arial"/>
                <w:noProof/>
                <w:color w:val="000000"/>
                <w:sz w:val="16"/>
                <w:szCs w:val="16"/>
                <w:lang w:val="es-PE" w:eastAsia="es-PE"/>
              </w:rPr>
              <w:t>74</w:t>
            </w:r>
          </w:p>
        </w:tc>
        <w:tc>
          <w:tcPr>
            <w:tcW w:w="813" w:type="dxa"/>
            <w:shd w:val="clear" w:color="auto" w:fill="FBD4B4" w:themeFill="accent6" w:themeFillTint="66"/>
            <w:vAlign w:val="center"/>
            <w:hideMark/>
          </w:tcPr>
          <w:p w:rsidR="00A6466F" w:rsidRPr="00222EBD" w:rsidRDefault="00A6466F" w:rsidP="00A6466F">
            <w:pPr>
              <w:spacing w:after="0" w:line="240" w:lineRule="auto"/>
              <w:jc w:val="center"/>
              <w:rPr>
                <w:rFonts w:cs="Arial"/>
                <w:color w:val="000000"/>
                <w:sz w:val="16"/>
                <w:szCs w:val="16"/>
                <w:lang w:val="es-PE" w:eastAsia="es-PE"/>
              </w:rPr>
            </w:pPr>
            <w:r w:rsidRPr="00C845B3">
              <w:rPr>
                <w:rFonts w:cs="Arial"/>
                <w:noProof/>
                <w:color w:val="000000"/>
                <w:sz w:val="16"/>
                <w:szCs w:val="16"/>
                <w:lang w:val="es-PE" w:eastAsia="es-PE"/>
              </w:rPr>
              <w:t>23</w:t>
            </w:r>
          </w:p>
        </w:tc>
        <w:tc>
          <w:tcPr>
            <w:tcW w:w="905" w:type="dxa"/>
            <w:shd w:val="clear" w:color="auto" w:fill="FBD4B4" w:themeFill="accent6" w:themeFillTint="66"/>
            <w:vAlign w:val="center"/>
            <w:hideMark/>
          </w:tcPr>
          <w:p w:rsidR="00A6466F" w:rsidRPr="00222EBD" w:rsidRDefault="00A6466F" w:rsidP="00A6466F">
            <w:pPr>
              <w:spacing w:after="0" w:line="240" w:lineRule="auto"/>
              <w:jc w:val="center"/>
              <w:rPr>
                <w:rFonts w:cs="Arial"/>
                <w:color w:val="000000"/>
                <w:sz w:val="16"/>
                <w:szCs w:val="16"/>
                <w:lang w:val="es-PE" w:eastAsia="es-PE"/>
              </w:rPr>
            </w:pPr>
            <w:r>
              <w:rPr>
                <w:rFonts w:cs="Arial"/>
                <w:noProof/>
                <w:color w:val="000000"/>
                <w:sz w:val="16"/>
                <w:szCs w:val="16"/>
                <w:lang w:val="es-PE" w:eastAsia="es-PE"/>
              </w:rPr>
              <w:t>51</w:t>
            </w:r>
          </w:p>
        </w:tc>
        <w:tc>
          <w:tcPr>
            <w:tcW w:w="870" w:type="dxa"/>
            <w:shd w:val="clear" w:color="auto" w:fill="FBD4B4" w:themeFill="accent6" w:themeFillTint="66"/>
            <w:vAlign w:val="center"/>
            <w:hideMark/>
          </w:tcPr>
          <w:p w:rsidR="00A6466F" w:rsidRPr="00222EBD" w:rsidRDefault="00A6466F" w:rsidP="00A6466F">
            <w:pPr>
              <w:spacing w:after="0" w:line="240" w:lineRule="auto"/>
              <w:jc w:val="center"/>
              <w:rPr>
                <w:rFonts w:cs="Arial"/>
                <w:color w:val="000000"/>
                <w:sz w:val="16"/>
                <w:szCs w:val="16"/>
                <w:lang w:val="es-PE" w:eastAsia="es-PE"/>
              </w:rPr>
            </w:pPr>
            <w:r>
              <w:rPr>
                <w:rFonts w:cs="Arial"/>
                <w:noProof/>
                <w:color w:val="000000"/>
                <w:sz w:val="16"/>
                <w:szCs w:val="16"/>
                <w:lang w:val="es-PE" w:eastAsia="es-PE"/>
              </w:rPr>
              <w:t>12</w:t>
            </w:r>
          </w:p>
        </w:tc>
        <w:tc>
          <w:tcPr>
            <w:tcW w:w="822" w:type="dxa"/>
            <w:shd w:val="clear" w:color="auto" w:fill="FBD4B4" w:themeFill="accent6" w:themeFillTint="66"/>
            <w:vAlign w:val="center"/>
            <w:hideMark/>
          </w:tcPr>
          <w:p w:rsidR="00A6466F" w:rsidRPr="00222EBD" w:rsidRDefault="00A6466F" w:rsidP="00A6466F">
            <w:pPr>
              <w:spacing w:after="0" w:line="240" w:lineRule="auto"/>
              <w:jc w:val="center"/>
              <w:rPr>
                <w:rFonts w:cs="Arial"/>
                <w:color w:val="000000"/>
                <w:sz w:val="16"/>
                <w:szCs w:val="16"/>
                <w:lang w:val="es-PE" w:eastAsia="es-PE"/>
              </w:rPr>
            </w:pPr>
            <w:r w:rsidRPr="00222EBD">
              <w:rPr>
                <w:rFonts w:cs="Arial"/>
                <w:color w:val="000000"/>
                <w:sz w:val="16"/>
                <w:szCs w:val="16"/>
                <w:lang w:val="es-PE" w:eastAsia="es-PE"/>
              </w:rPr>
              <w:t>0</w:t>
            </w:r>
          </w:p>
        </w:tc>
        <w:tc>
          <w:tcPr>
            <w:tcW w:w="837" w:type="dxa"/>
            <w:shd w:val="clear" w:color="auto" w:fill="FBD4B4" w:themeFill="accent6" w:themeFillTint="66"/>
            <w:vAlign w:val="center"/>
            <w:hideMark/>
          </w:tcPr>
          <w:p w:rsidR="00A6466F" w:rsidRPr="00222EBD" w:rsidRDefault="00A6466F" w:rsidP="00A6466F">
            <w:pPr>
              <w:spacing w:after="0" w:line="240" w:lineRule="auto"/>
              <w:jc w:val="center"/>
              <w:rPr>
                <w:rFonts w:cs="Arial"/>
                <w:color w:val="000000"/>
                <w:sz w:val="16"/>
                <w:szCs w:val="16"/>
                <w:lang w:val="es-PE" w:eastAsia="es-PE"/>
              </w:rPr>
            </w:pPr>
            <w:r>
              <w:rPr>
                <w:rFonts w:cs="Arial"/>
                <w:noProof/>
                <w:color w:val="000000"/>
                <w:sz w:val="16"/>
                <w:szCs w:val="16"/>
                <w:lang w:val="es-PE" w:eastAsia="es-PE"/>
              </w:rPr>
              <w:t>12</w:t>
            </w:r>
          </w:p>
        </w:tc>
        <w:tc>
          <w:tcPr>
            <w:tcW w:w="843" w:type="dxa"/>
            <w:shd w:val="clear" w:color="auto" w:fill="FBD4B4" w:themeFill="accent6" w:themeFillTint="66"/>
            <w:vAlign w:val="center"/>
            <w:hideMark/>
          </w:tcPr>
          <w:p w:rsidR="00A6466F" w:rsidRPr="00222EBD" w:rsidRDefault="00A6466F" w:rsidP="00A6466F">
            <w:pPr>
              <w:spacing w:after="0" w:line="240" w:lineRule="auto"/>
              <w:jc w:val="center"/>
              <w:rPr>
                <w:rFonts w:cs="Arial"/>
                <w:color w:val="000000"/>
                <w:sz w:val="16"/>
                <w:szCs w:val="16"/>
                <w:lang w:val="es-PE" w:eastAsia="es-PE"/>
              </w:rPr>
            </w:pPr>
            <w:r>
              <w:rPr>
                <w:rFonts w:cs="Arial"/>
                <w:noProof/>
                <w:color w:val="000000"/>
                <w:sz w:val="16"/>
                <w:szCs w:val="16"/>
                <w:lang w:val="es-PE" w:eastAsia="es-PE"/>
              </w:rPr>
              <w:t>63</w:t>
            </w:r>
          </w:p>
        </w:tc>
      </w:tr>
      <w:tr w:rsidR="00C85B00" w:rsidRPr="00222EBD" w:rsidTr="00A90B90">
        <w:trPr>
          <w:trHeight w:val="133"/>
        </w:trPr>
        <w:tc>
          <w:tcPr>
            <w:tcW w:w="3734" w:type="dxa"/>
            <w:gridSpan w:val="4"/>
            <w:shd w:val="clear" w:color="auto" w:fill="auto"/>
            <w:vAlign w:val="center"/>
            <w:hideMark/>
          </w:tcPr>
          <w:p w:rsidR="00C85B00" w:rsidRPr="00222EBD" w:rsidRDefault="00C85B00" w:rsidP="00A90B90">
            <w:pPr>
              <w:spacing w:after="0" w:line="240" w:lineRule="auto"/>
              <w:jc w:val="center"/>
              <w:rPr>
                <w:rFonts w:cs="Arial"/>
                <w:b/>
                <w:bCs/>
                <w:color w:val="000000"/>
                <w:sz w:val="16"/>
                <w:szCs w:val="16"/>
                <w:lang w:val="es-PE" w:eastAsia="es-PE"/>
              </w:rPr>
            </w:pPr>
          </w:p>
        </w:tc>
        <w:tc>
          <w:tcPr>
            <w:tcW w:w="905" w:type="dxa"/>
            <w:shd w:val="clear" w:color="auto" w:fill="auto"/>
            <w:noWrap/>
            <w:vAlign w:val="center"/>
            <w:hideMark/>
          </w:tcPr>
          <w:p w:rsidR="00C85B00" w:rsidRPr="000223A1" w:rsidRDefault="002E0FE1" w:rsidP="00A90B90">
            <w:pPr>
              <w:spacing w:after="0" w:line="240" w:lineRule="auto"/>
              <w:jc w:val="right"/>
              <w:rPr>
                <w:rFonts w:cs="Arial"/>
                <w:b/>
                <w:color w:val="000000"/>
                <w:sz w:val="16"/>
                <w:szCs w:val="16"/>
                <w:lang w:val="es-PE" w:eastAsia="es-PE"/>
              </w:rPr>
            </w:pPr>
            <w:r>
              <w:rPr>
                <w:rFonts w:cs="Arial"/>
                <w:b/>
                <w:color w:val="000000"/>
                <w:sz w:val="16"/>
                <w:szCs w:val="16"/>
                <w:lang w:val="es-PE" w:eastAsia="es-PE"/>
              </w:rPr>
              <w:t>74.15</w:t>
            </w:r>
            <w:r w:rsidR="00C85B00" w:rsidRPr="000223A1">
              <w:rPr>
                <w:rFonts w:cs="Arial"/>
                <w:b/>
                <w:color w:val="000000"/>
                <w:sz w:val="16"/>
                <w:szCs w:val="16"/>
                <w:lang w:val="es-PE" w:eastAsia="es-PE"/>
              </w:rPr>
              <w:t>%</w:t>
            </w:r>
          </w:p>
        </w:tc>
        <w:tc>
          <w:tcPr>
            <w:tcW w:w="870" w:type="dxa"/>
            <w:shd w:val="clear" w:color="auto" w:fill="auto"/>
            <w:vAlign w:val="center"/>
            <w:hideMark/>
          </w:tcPr>
          <w:p w:rsidR="00C85B00" w:rsidRPr="000223A1" w:rsidRDefault="00C85B00" w:rsidP="00A90B90">
            <w:pPr>
              <w:spacing w:after="0" w:line="240" w:lineRule="auto"/>
              <w:jc w:val="right"/>
              <w:rPr>
                <w:rFonts w:cs="Arial"/>
                <w:b/>
                <w:color w:val="000000"/>
                <w:sz w:val="16"/>
                <w:szCs w:val="16"/>
                <w:lang w:val="es-PE" w:eastAsia="es-PE"/>
              </w:rPr>
            </w:pPr>
          </w:p>
        </w:tc>
        <w:tc>
          <w:tcPr>
            <w:tcW w:w="822" w:type="dxa"/>
            <w:shd w:val="clear" w:color="auto" w:fill="auto"/>
            <w:vAlign w:val="center"/>
            <w:hideMark/>
          </w:tcPr>
          <w:p w:rsidR="00C85B00" w:rsidRPr="000223A1" w:rsidRDefault="00C85B00" w:rsidP="00A90B90">
            <w:pPr>
              <w:spacing w:after="0" w:line="240" w:lineRule="auto"/>
              <w:jc w:val="right"/>
              <w:rPr>
                <w:rFonts w:cs="Arial"/>
                <w:b/>
                <w:color w:val="000000"/>
                <w:sz w:val="16"/>
                <w:szCs w:val="16"/>
                <w:lang w:val="es-PE" w:eastAsia="es-PE"/>
              </w:rPr>
            </w:pPr>
          </w:p>
        </w:tc>
        <w:tc>
          <w:tcPr>
            <w:tcW w:w="837" w:type="dxa"/>
            <w:shd w:val="clear" w:color="auto" w:fill="auto"/>
            <w:noWrap/>
            <w:vAlign w:val="center"/>
            <w:hideMark/>
          </w:tcPr>
          <w:p w:rsidR="00C85B00" w:rsidRPr="000223A1" w:rsidRDefault="00C85B00" w:rsidP="00A90B90">
            <w:pPr>
              <w:spacing w:after="0" w:line="240" w:lineRule="auto"/>
              <w:jc w:val="right"/>
              <w:rPr>
                <w:rFonts w:cs="Arial"/>
                <w:b/>
                <w:color w:val="000000"/>
                <w:sz w:val="16"/>
                <w:szCs w:val="16"/>
                <w:lang w:val="es-PE" w:eastAsia="es-PE"/>
              </w:rPr>
            </w:pPr>
            <w:r w:rsidRPr="000223A1">
              <w:rPr>
                <w:rFonts w:cs="Arial"/>
                <w:b/>
                <w:color w:val="000000"/>
                <w:sz w:val="16"/>
                <w:szCs w:val="16"/>
                <w:lang w:val="es-PE" w:eastAsia="es-PE"/>
              </w:rPr>
              <w:t>100%</w:t>
            </w:r>
          </w:p>
        </w:tc>
        <w:tc>
          <w:tcPr>
            <w:tcW w:w="843" w:type="dxa"/>
            <w:shd w:val="clear" w:color="auto" w:fill="auto"/>
            <w:vAlign w:val="center"/>
            <w:hideMark/>
          </w:tcPr>
          <w:p w:rsidR="00C85B00" w:rsidRPr="00222EBD" w:rsidRDefault="00C85B00" w:rsidP="00A90B90">
            <w:pPr>
              <w:spacing w:after="0" w:line="240" w:lineRule="auto"/>
              <w:jc w:val="right"/>
              <w:rPr>
                <w:rFonts w:cs="Arial"/>
                <w:color w:val="000000"/>
                <w:sz w:val="16"/>
                <w:szCs w:val="16"/>
                <w:lang w:val="es-PE" w:eastAsia="es-PE"/>
              </w:rPr>
            </w:pPr>
          </w:p>
        </w:tc>
      </w:tr>
    </w:tbl>
    <w:p w:rsidR="00C85B00" w:rsidRPr="00F90D41" w:rsidRDefault="00C85B00" w:rsidP="00C85B00">
      <w:pPr>
        <w:spacing w:after="120"/>
        <w:ind w:left="426"/>
        <w:jc w:val="both"/>
        <w:rPr>
          <w:rFonts w:cs="Arial"/>
          <w:snapToGrid w:val="0"/>
        </w:rPr>
      </w:pPr>
      <w:r>
        <w:rPr>
          <w:rFonts w:cs="Arial"/>
          <w:bCs/>
          <w:color w:val="000000"/>
          <w:lang w:val="es-PE" w:eastAsia="es-PE"/>
        </w:rPr>
        <w:t xml:space="preserve">    </w:t>
      </w:r>
      <w:r w:rsidRPr="00F90D41">
        <w:rPr>
          <w:rFonts w:cs="Arial"/>
          <w:bCs/>
          <w:color w:val="000000"/>
          <w:lang w:val="es-PE" w:eastAsia="es-PE"/>
        </w:rPr>
        <w:t xml:space="preserve">Fuente elaboración </w:t>
      </w:r>
      <w:r>
        <w:rPr>
          <w:rFonts w:cs="Arial"/>
          <w:bCs/>
          <w:color w:val="000000"/>
          <w:lang w:val="es-PE" w:eastAsia="es-PE"/>
        </w:rPr>
        <w:t>p</w:t>
      </w:r>
      <w:r w:rsidR="00BE0D89">
        <w:rPr>
          <w:rFonts w:cs="Arial"/>
          <w:bCs/>
          <w:color w:val="000000"/>
          <w:lang w:val="es-PE" w:eastAsia="es-PE"/>
        </w:rPr>
        <w:t>ropia</w:t>
      </w:r>
      <w:r w:rsidR="00A6466F">
        <w:rPr>
          <w:rFonts w:cs="Arial"/>
          <w:bCs/>
          <w:color w:val="000000"/>
          <w:lang w:val="es-PE" w:eastAsia="es-PE"/>
        </w:rPr>
        <w:t xml:space="preserve"> con Datos UGEL Chincheros, 2018</w:t>
      </w:r>
      <w:r w:rsidR="00BE0D89">
        <w:rPr>
          <w:rFonts w:cs="Arial"/>
          <w:bCs/>
          <w:color w:val="000000"/>
          <w:lang w:val="es-PE" w:eastAsia="es-PE"/>
        </w:rPr>
        <w:t>.</w:t>
      </w:r>
    </w:p>
    <w:p w:rsidR="00C85B00" w:rsidRPr="00F90D41" w:rsidRDefault="00C85B00" w:rsidP="00C85B00">
      <w:pPr>
        <w:spacing w:before="120" w:after="120"/>
        <w:ind w:left="1701"/>
        <w:jc w:val="both"/>
        <w:rPr>
          <w:rFonts w:cs="Arial"/>
          <w:b/>
          <w:snapToGrid w:val="0"/>
        </w:rPr>
      </w:pPr>
      <w:r w:rsidRPr="00F90D41">
        <w:rPr>
          <w:rFonts w:cs="Arial"/>
          <w:b/>
          <w:snapToGrid w:val="0"/>
        </w:rPr>
        <w:t>Población Beneficiaria</w:t>
      </w:r>
    </w:p>
    <w:p w:rsidR="00A6466F" w:rsidRPr="00E21430" w:rsidRDefault="00C85B00" w:rsidP="00E21430">
      <w:pPr>
        <w:spacing w:before="120" w:after="120"/>
        <w:ind w:left="1701"/>
        <w:jc w:val="both"/>
        <w:rPr>
          <w:rFonts w:cs="Arial"/>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Considerando que esta población es la población escolar sin acceso al uso de las laptops XO de la institución educativa </w:t>
      </w:r>
      <w:r w:rsidRPr="00C845B3">
        <w:rPr>
          <w:rFonts w:cs="Arial"/>
          <w:noProof/>
          <w:snapToGrid w:val="0"/>
        </w:rPr>
        <w:t xml:space="preserve">San </w:t>
      </w:r>
      <w:proofErr w:type="spellStart"/>
      <w:r w:rsidRPr="00C845B3">
        <w:rPr>
          <w:rFonts w:cs="Arial"/>
          <w:noProof/>
          <w:snapToGrid w:val="0"/>
        </w:rPr>
        <w:t>Pedro</w:t>
      </w:r>
      <w:r>
        <w:rPr>
          <w:rFonts w:cs="Arial"/>
          <w:snapToGrid w:val="0"/>
        </w:rPr>
        <w:t>de</w:t>
      </w:r>
      <w:proofErr w:type="spellEnd"/>
      <w:r>
        <w:rPr>
          <w:rFonts w:cs="Arial"/>
          <w:snapToGrid w:val="0"/>
        </w:rPr>
        <w:t xml:space="preserve"> </w:t>
      </w:r>
      <w:r w:rsidRPr="00C845B3">
        <w:rPr>
          <w:rFonts w:cs="Arial"/>
          <w:noProof/>
          <w:snapToGrid w:val="0"/>
        </w:rPr>
        <w:t>Uripa</w:t>
      </w:r>
      <w:r>
        <w:rPr>
          <w:rFonts w:cs="Arial"/>
          <w:snapToGrid w:val="0"/>
        </w:rPr>
        <w:t>.</w:t>
      </w:r>
    </w:p>
    <w:p w:rsidR="00C85B00" w:rsidRPr="00F90D41" w:rsidRDefault="00C85B00" w:rsidP="00C85B00">
      <w:pPr>
        <w:spacing w:before="120" w:after="120"/>
        <w:ind w:left="1701"/>
        <w:jc w:val="both"/>
        <w:rPr>
          <w:rFonts w:cs="Arial"/>
          <w:b/>
          <w:snapToGrid w:val="0"/>
        </w:rPr>
      </w:pPr>
      <w:r w:rsidRPr="00F90D41">
        <w:rPr>
          <w:rFonts w:cs="Arial"/>
          <w:b/>
          <w:snapToGrid w:val="0"/>
        </w:rPr>
        <w:t>Población deficitaria</w:t>
      </w:r>
    </w:p>
    <w:p w:rsidR="00A6466F" w:rsidRPr="00F90D41" w:rsidRDefault="00C85B00" w:rsidP="00A6466F">
      <w:pPr>
        <w:spacing w:before="120" w:after="120"/>
        <w:ind w:left="1701"/>
        <w:jc w:val="both"/>
        <w:rPr>
          <w:rFonts w:cs="Arial"/>
          <w:snapToGrid w:val="0"/>
        </w:rPr>
      </w:pPr>
      <w:r w:rsidRPr="00F90D41">
        <w:rPr>
          <w:rFonts w:cs="Arial"/>
          <w:snapToGrid w:val="0"/>
        </w:rPr>
        <w:t>La población deficitaria resulta de</w:t>
      </w:r>
      <w:r>
        <w:rPr>
          <w:rFonts w:cs="Arial"/>
          <w:snapToGrid w:val="0"/>
        </w:rPr>
        <w:t>l</w:t>
      </w:r>
      <w:r w:rsidRPr="00F90D41">
        <w:rPr>
          <w:rFonts w:cs="Arial"/>
          <w:snapToGrid w:val="0"/>
        </w:rPr>
        <w:t xml:space="preserve"> </w:t>
      </w:r>
      <w:r>
        <w:rPr>
          <w:rFonts w:cs="Arial"/>
          <w:snapToGrid w:val="0"/>
        </w:rPr>
        <w:t>balance</w:t>
      </w:r>
      <w:r w:rsidRPr="00F90D41">
        <w:rPr>
          <w:rFonts w:cs="Arial"/>
          <w:snapToGrid w:val="0"/>
        </w:rPr>
        <w:t xml:space="preserve"> </w:t>
      </w:r>
      <w:r>
        <w:rPr>
          <w:rFonts w:cs="Arial"/>
          <w:snapToGrid w:val="0"/>
        </w:rPr>
        <w:t xml:space="preserve">de </w:t>
      </w:r>
      <w:r w:rsidRPr="00F90D41">
        <w:rPr>
          <w:rFonts w:cs="Arial"/>
          <w:snapToGrid w:val="0"/>
        </w:rPr>
        <w:t>la demanda efectiva en el último año del horizonte del proyecto (2019), con la oferta proyecta</w:t>
      </w:r>
      <w:r>
        <w:rPr>
          <w:rFonts w:cs="Arial"/>
          <w:snapToGrid w:val="0"/>
        </w:rPr>
        <w:t>da</w:t>
      </w:r>
      <w:r w:rsidRPr="00F90D41">
        <w:rPr>
          <w:rFonts w:cs="Arial"/>
          <w:snapToGrid w:val="0"/>
        </w:rPr>
        <w:t xml:space="preserve"> para el mismo año. La demanda efectiva</w:t>
      </w:r>
      <w:r w:rsidR="00A6466F">
        <w:rPr>
          <w:rFonts w:cs="Arial"/>
          <w:snapToGrid w:val="0"/>
        </w:rPr>
        <w:t xml:space="preserve"> para el 2023</w:t>
      </w:r>
      <w:r>
        <w:rPr>
          <w:rFonts w:cs="Arial"/>
          <w:snapToGrid w:val="0"/>
        </w:rPr>
        <w:t xml:space="preserve"> resulta</w:t>
      </w:r>
      <w:r w:rsidR="002E0FE1">
        <w:rPr>
          <w:rFonts w:cs="Arial"/>
          <w:snapToGrid w:val="0"/>
        </w:rPr>
        <w:t xml:space="preserve"> </w:t>
      </w:r>
      <w:r w:rsidR="00A6466F">
        <w:rPr>
          <w:rFonts w:cs="Arial"/>
          <w:snapToGrid w:val="0"/>
        </w:rPr>
        <w:t>97</w:t>
      </w:r>
      <w:r w:rsidR="009577A7">
        <w:rPr>
          <w:rFonts w:cs="Arial"/>
          <w:noProof/>
          <w:snapToGrid w:val="0"/>
        </w:rPr>
        <w:t xml:space="preserve"> </w:t>
      </w:r>
      <w:r w:rsidRPr="00F90D41">
        <w:rPr>
          <w:rFonts w:cs="Arial"/>
          <w:snapToGrid w:val="0"/>
        </w:rPr>
        <w:t xml:space="preserve">alumnos que demandan laptops, la oferta proyecta para el mismo año de laptops XO es para </w:t>
      </w:r>
      <w:r w:rsidRPr="00C845B3">
        <w:rPr>
          <w:rFonts w:cs="Arial"/>
          <w:noProof/>
          <w:snapToGrid w:val="0"/>
        </w:rPr>
        <w:t>23</w:t>
      </w:r>
      <w:r w:rsidRPr="00F90D41">
        <w:rPr>
          <w:rFonts w:cs="Arial"/>
          <w:snapToGrid w:val="0"/>
        </w:rPr>
        <w:t xml:space="preserve"> alumnos</w:t>
      </w:r>
      <w:r>
        <w:rPr>
          <w:rFonts w:cs="Arial"/>
          <w:snapToGrid w:val="0"/>
        </w:rPr>
        <w:t xml:space="preserve">; el déficit de alumnos que </w:t>
      </w:r>
      <w:r w:rsidRPr="00F90D41">
        <w:rPr>
          <w:rFonts w:cs="Arial"/>
          <w:snapToGrid w:val="0"/>
        </w:rPr>
        <w:t>no</w:t>
      </w:r>
      <w:r>
        <w:rPr>
          <w:rFonts w:cs="Arial"/>
          <w:snapToGrid w:val="0"/>
        </w:rPr>
        <w:t xml:space="preserve"> cuentan  con</w:t>
      </w:r>
      <w:r w:rsidRPr="00F90D41">
        <w:rPr>
          <w:rFonts w:cs="Arial"/>
          <w:snapToGrid w:val="0"/>
        </w:rPr>
        <w:t xml:space="preserve"> laptops XO resulta de </w:t>
      </w:r>
      <w:r>
        <w:rPr>
          <w:rFonts w:cs="Arial"/>
          <w:snapToGrid w:val="0"/>
        </w:rPr>
        <w:t>l</w:t>
      </w:r>
      <w:r w:rsidRPr="00F90D41">
        <w:rPr>
          <w:rFonts w:cs="Arial"/>
          <w:snapToGrid w:val="0"/>
        </w:rPr>
        <w:t>a diferencia de la demanda efectiva y la oferta pro</w:t>
      </w:r>
      <w:r>
        <w:rPr>
          <w:rFonts w:cs="Arial"/>
          <w:snapToGrid w:val="0"/>
        </w:rPr>
        <w:t>yec</w:t>
      </w:r>
      <w:r w:rsidR="00A6466F">
        <w:rPr>
          <w:rFonts w:cs="Arial"/>
          <w:snapToGrid w:val="0"/>
        </w:rPr>
        <w:t>tada cuyo resultado es igual a 74</w:t>
      </w:r>
      <w:r w:rsidRPr="00F90D41">
        <w:rPr>
          <w:rFonts w:cs="Arial"/>
          <w:snapToGrid w:val="0"/>
        </w:rPr>
        <w:t xml:space="preserve"> alumnos que de</w:t>
      </w:r>
      <w:r>
        <w:rPr>
          <w:rFonts w:cs="Arial"/>
          <w:snapToGrid w:val="0"/>
        </w:rPr>
        <w:t xml:space="preserve">mandan equipos, a esto sumamos el déficit por equipos de </w:t>
      </w:r>
      <w:r w:rsidR="00A6466F">
        <w:rPr>
          <w:rFonts w:cs="Arial"/>
          <w:noProof/>
          <w:snapToGrid w:val="0"/>
        </w:rPr>
        <w:t>12</w:t>
      </w:r>
      <w:r>
        <w:rPr>
          <w:rFonts w:cs="Arial"/>
          <w:snapToGrid w:val="0"/>
        </w:rPr>
        <w:t xml:space="preserve"> docentes resultando un déficit total final de </w:t>
      </w:r>
      <w:r w:rsidR="00D263EC">
        <w:rPr>
          <w:rFonts w:cs="Arial"/>
          <w:snapToGrid w:val="0"/>
        </w:rPr>
        <w:t>86</w:t>
      </w:r>
      <w:r w:rsidR="002E0FE1">
        <w:rPr>
          <w:rFonts w:cs="Arial"/>
          <w:noProof/>
          <w:snapToGrid w:val="0"/>
        </w:rPr>
        <w:t xml:space="preserve"> </w:t>
      </w:r>
      <w:r w:rsidRPr="00F90D41">
        <w:rPr>
          <w:rFonts w:cs="Arial"/>
          <w:snapToGrid w:val="0"/>
        </w:rPr>
        <w:t xml:space="preserve">laptops que serán cubiertos por el proyecto. </w:t>
      </w:r>
    </w:p>
    <w:p w:rsidR="00C85B00" w:rsidRPr="00F90D41" w:rsidRDefault="009F52EB" w:rsidP="00C85B00">
      <w:pPr>
        <w:contextualSpacing/>
        <w:jc w:val="center"/>
        <w:rPr>
          <w:rFonts w:cs="Arial"/>
          <w:b/>
          <w:snapToGrid w:val="0"/>
        </w:rPr>
      </w:pPr>
      <w:r>
        <w:rPr>
          <w:rFonts w:cs="Arial"/>
          <w:b/>
          <w:snapToGrid w:val="0"/>
        </w:rPr>
        <w:t xml:space="preserve">      </w:t>
      </w:r>
      <w:r w:rsidR="00C85B00" w:rsidRPr="00F90D41">
        <w:rPr>
          <w:rFonts w:cs="Arial"/>
          <w:b/>
          <w:snapToGrid w:val="0"/>
        </w:rPr>
        <w:t>Cuadro Nº 12</w:t>
      </w:r>
    </w:p>
    <w:p w:rsidR="00C85B00" w:rsidRPr="00F90D41" w:rsidRDefault="00C85B00" w:rsidP="00C85B00">
      <w:pPr>
        <w:contextualSpacing/>
        <w:jc w:val="center"/>
        <w:rPr>
          <w:rFonts w:cs="Arial"/>
          <w:b/>
          <w:snapToGrid w:val="0"/>
        </w:rPr>
      </w:pPr>
      <w:r w:rsidRPr="00F90D41">
        <w:rPr>
          <w:rFonts w:cs="Arial"/>
          <w:b/>
          <w:snapToGrid w:val="0"/>
        </w:rPr>
        <w:t>Déficit o brecha de atención en la I.E.</w:t>
      </w:r>
      <w:r>
        <w:rPr>
          <w:rFonts w:cs="Arial"/>
          <w:b/>
          <w:snapToGrid w:val="0"/>
        </w:rPr>
        <w:t xml:space="preserve"> </w:t>
      </w:r>
      <w:r w:rsidRPr="00C845B3">
        <w:rPr>
          <w:rFonts w:cs="Arial"/>
          <w:b/>
          <w:noProof/>
          <w:snapToGrid w:val="0"/>
        </w:rPr>
        <w:t>San Pedro</w:t>
      </w:r>
      <w:r>
        <w:rPr>
          <w:rFonts w:cs="Arial"/>
          <w:b/>
          <w:snapToGrid w:val="0"/>
        </w:rPr>
        <w:t>.</w:t>
      </w:r>
    </w:p>
    <w:tbl>
      <w:tblPr>
        <w:tblW w:w="8161" w:type="dxa"/>
        <w:tblInd w:w="64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457"/>
        <w:gridCol w:w="1372"/>
        <w:gridCol w:w="1104"/>
        <w:gridCol w:w="1098"/>
        <w:gridCol w:w="1249"/>
        <w:gridCol w:w="1000"/>
        <w:gridCol w:w="1069"/>
        <w:gridCol w:w="812"/>
      </w:tblGrid>
      <w:tr w:rsidR="00C85B00" w:rsidRPr="000223A1" w:rsidTr="00A6466F">
        <w:trPr>
          <w:trHeight w:val="453"/>
        </w:trPr>
        <w:tc>
          <w:tcPr>
            <w:tcW w:w="45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C85B00" w:rsidRPr="000223A1" w:rsidRDefault="00C85B00" w:rsidP="002E0FE1">
            <w:pPr>
              <w:spacing w:after="0"/>
              <w:jc w:val="center"/>
              <w:rPr>
                <w:rFonts w:cs="Arial"/>
                <w:b/>
                <w:bCs/>
                <w:sz w:val="18"/>
                <w:szCs w:val="18"/>
              </w:rPr>
            </w:pPr>
            <w:r w:rsidRPr="000223A1">
              <w:rPr>
                <w:rFonts w:cs="Arial"/>
                <w:b/>
                <w:bCs/>
                <w:sz w:val="18"/>
                <w:szCs w:val="18"/>
              </w:rPr>
              <w:t>Nº</w:t>
            </w:r>
          </w:p>
        </w:tc>
        <w:tc>
          <w:tcPr>
            <w:tcW w:w="137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C85B00" w:rsidRPr="000223A1" w:rsidRDefault="00C85B00" w:rsidP="002E0FE1">
            <w:pPr>
              <w:spacing w:after="0"/>
              <w:jc w:val="center"/>
              <w:rPr>
                <w:rFonts w:cs="Arial"/>
                <w:b/>
                <w:bCs/>
                <w:sz w:val="18"/>
                <w:szCs w:val="18"/>
              </w:rPr>
            </w:pPr>
            <w:r>
              <w:rPr>
                <w:rFonts w:cs="Arial"/>
                <w:b/>
                <w:bCs/>
                <w:sz w:val="18"/>
                <w:szCs w:val="18"/>
              </w:rPr>
              <w:t>Centro Poblado</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jc w:val="center"/>
              <w:rPr>
                <w:rFonts w:cs="Arial"/>
                <w:b/>
                <w:bCs/>
                <w:sz w:val="18"/>
                <w:szCs w:val="18"/>
              </w:rPr>
            </w:pPr>
            <w:r w:rsidRPr="000223A1">
              <w:rPr>
                <w:rFonts w:cs="Arial"/>
                <w:b/>
                <w:bCs/>
                <w:sz w:val="18"/>
                <w:szCs w:val="18"/>
              </w:rPr>
              <w:t>I.E. Educativa</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jc w:val="center"/>
              <w:rPr>
                <w:rFonts w:cs="Arial"/>
                <w:b/>
                <w:bCs/>
                <w:sz w:val="18"/>
                <w:szCs w:val="18"/>
              </w:rPr>
            </w:pPr>
            <w:r w:rsidRPr="000223A1">
              <w:rPr>
                <w:rFonts w:cs="Arial"/>
                <w:b/>
                <w:bCs/>
                <w:sz w:val="18"/>
                <w:szCs w:val="18"/>
              </w:rPr>
              <w:t>Demanda Efectiva</w:t>
            </w:r>
          </w:p>
        </w:tc>
        <w:tc>
          <w:tcPr>
            <w:tcW w:w="124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jc w:val="center"/>
              <w:rPr>
                <w:rFonts w:cs="Arial"/>
                <w:b/>
                <w:bCs/>
                <w:sz w:val="18"/>
                <w:szCs w:val="18"/>
              </w:rPr>
            </w:pPr>
            <w:r w:rsidRPr="000223A1">
              <w:rPr>
                <w:rFonts w:cs="Arial"/>
                <w:b/>
                <w:bCs/>
                <w:sz w:val="18"/>
                <w:szCs w:val="18"/>
              </w:rPr>
              <w:t>Oferta Proyectada</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jc w:val="center"/>
              <w:rPr>
                <w:rFonts w:cs="Arial"/>
                <w:b/>
                <w:bCs/>
                <w:sz w:val="18"/>
                <w:szCs w:val="18"/>
              </w:rPr>
            </w:pPr>
            <w:r w:rsidRPr="000223A1">
              <w:rPr>
                <w:rFonts w:cs="Arial"/>
                <w:b/>
                <w:bCs/>
                <w:sz w:val="18"/>
                <w:szCs w:val="18"/>
              </w:rPr>
              <w:t>Déficit  XO en alumnos</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jc w:val="center"/>
              <w:rPr>
                <w:rFonts w:cs="Arial"/>
                <w:b/>
                <w:bCs/>
                <w:sz w:val="18"/>
                <w:szCs w:val="18"/>
              </w:rPr>
            </w:pPr>
            <w:r w:rsidRPr="000223A1">
              <w:rPr>
                <w:rFonts w:cs="Arial"/>
                <w:b/>
                <w:bCs/>
                <w:sz w:val="18"/>
                <w:szCs w:val="18"/>
              </w:rPr>
              <w:t xml:space="preserve">Déficit  de XO en Docentes  </w:t>
            </w:r>
          </w:p>
        </w:tc>
        <w:tc>
          <w:tcPr>
            <w:tcW w:w="81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jc w:val="center"/>
              <w:rPr>
                <w:rFonts w:cs="Arial"/>
                <w:b/>
                <w:bCs/>
                <w:sz w:val="18"/>
                <w:szCs w:val="18"/>
              </w:rPr>
            </w:pPr>
            <w:r w:rsidRPr="000223A1">
              <w:rPr>
                <w:rFonts w:cs="Arial"/>
                <w:b/>
                <w:bCs/>
                <w:sz w:val="18"/>
                <w:szCs w:val="18"/>
              </w:rPr>
              <w:t>Déficit Total</w:t>
            </w:r>
          </w:p>
        </w:tc>
      </w:tr>
      <w:tr w:rsidR="00C85B00" w:rsidRPr="000223A1" w:rsidTr="00A6466F">
        <w:trPr>
          <w:trHeight w:val="301"/>
        </w:trPr>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2E0FE1">
            <w:pPr>
              <w:spacing w:after="0"/>
              <w:rPr>
                <w:rFonts w:cs="Arial"/>
                <w:b/>
                <w:bCs/>
                <w:sz w:val="18"/>
                <w:szCs w:val="18"/>
              </w:rPr>
            </w:pPr>
          </w:p>
        </w:tc>
      </w:tr>
      <w:tr w:rsidR="00C85B00" w:rsidRPr="000223A1" w:rsidTr="00A90B90">
        <w:trPr>
          <w:trHeight w:val="263"/>
        </w:trPr>
        <w:tc>
          <w:tcPr>
            <w:tcW w:w="4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5B00" w:rsidRPr="000223A1" w:rsidRDefault="00C85B00" w:rsidP="002E0FE1">
            <w:pPr>
              <w:spacing w:after="0"/>
              <w:jc w:val="center"/>
              <w:rPr>
                <w:rFonts w:cs="Arial"/>
                <w:b/>
                <w:bCs/>
                <w:sz w:val="18"/>
                <w:szCs w:val="18"/>
              </w:rPr>
            </w:pPr>
            <w:r w:rsidRPr="000223A1">
              <w:rPr>
                <w:rFonts w:cs="Arial"/>
                <w:b/>
                <w:bCs/>
                <w:sz w:val="18"/>
                <w:szCs w:val="18"/>
              </w:rPr>
              <w:t>1</w:t>
            </w:r>
          </w:p>
        </w:tc>
        <w:tc>
          <w:tcPr>
            <w:tcW w:w="13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B00" w:rsidRPr="000223A1" w:rsidRDefault="00C85B00" w:rsidP="00BE0D89">
            <w:pPr>
              <w:spacing w:after="0"/>
              <w:jc w:val="center"/>
              <w:rPr>
                <w:rFonts w:cs="Arial"/>
                <w:b/>
                <w:bCs/>
                <w:color w:val="000000"/>
                <w:sz w:val="18"/>
                <w:szCs w:val="18"/>
                <w:lang w:val="es-PE" w:eastAsia="es-PE"/>
              </w:rPr>
            </w:pPr>
            <w:r w:rsidRPr="00C845B3">
              <w:rPr>
                <w:rFonts w:cs="Arial"/>
                <w:bCs/>
                <w:noProof/>
                <w:color w:val="000000"/>
                <w:sz w:val="18"/>
                <w:szCs w:val="18"/>
                <w:lang w:val="es-PE" w:eastAsia="es-PE"/>
              </w:rPr>
              <w:t>Uripa</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B00" w:rsidRPr="000223A1" w:rsidRDefault="00C85B00" w:rsidP="002E0FE1">
            <w:pPr>
              <w:spacing w:after="0"/>
              <w:jc w:val="both"/>
              <w:rPr>
                <w:rFonts w:cs="Arial"/>
                <w:color w:val="000000"/>
                <w:sz w:val="18"/>
                <w:szCs w:val="18"/>
                <w:lang w:val="es-PE" w:eastAsia="es-PE"/>
              </w:rPr>
            </w:pPr>
            <w:r w:rsidRPr="00C845B3">
              <w:rPr>
                <w:noProof/>
                <w:color w:val="000000"/>
                <w:sz w:val="18"/>
                <w:szCs w:val="18"/>
                <w:lang w:val="es-PE" w:eastAsia="es-PE"/>
              </w:rPr>
              <w:t>San Pedro</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5B00" w:rsidRPr="000223A1" w:rsidRDefault="00A6466F" w:rsidP="002E0FE1">
            <w:pPr>
              <w:spacing w:after="0"/>
              <w:jc w:val="center"/>
              <w:rPr>
                <w:rFonts w:cs="Arial"/>
                <w:sz w:val="18"/>
                <w:szCs w:val="18"/>
                <w:lang w:val="es-PE" w:eastAsia="es-PE"/>
              </w:rPr>
            </w:pPr>
            <w:r>
              <w:rPr>
                <w:rFonts w:cs="Arial"/>
                <w:noProof/>
                <w:sz w:val="18"/>
                <w:szCs w:val="18"/>
                <w:lang w:val="es-PE" w:eastAsia="es-PE"/>
              </w:rPr>
              <w:t>97</w:t>
            </w:r>
          </w:p>
        </w:tc>
        <w:tc>
          <w:tcPr>
            <w:tcW w:w="12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5B00" w:rsidRPr="000223A1" w:rsidRDefault="00C85B00" w:rsidP="002E0FE1">
            <w:pPr>
              <w:spacing w:after="0"/>
              <w:jc w:val="center"/>
              <w:rPr>
                <w:rFonts w:cs="Arial"/>
                <w:sz w:val="18"/>
                <w:szCs w:val="18"/>
                <w:lang w:val="es-PE" w:eastAsia="es-PE"/>
              </w:rPr>
            </w:pPr>
            <w:r w:rsidRPr="00C845B3">
              <w:rPr>
                <w:rFonts w:cs="Arial"/>
                <w:noProof/>
                <w:sz w:val="18"/>
                <w:szCs w:val="18"/>
                <w:lang w:val="es-PE" w:eastAsia="es-PE"/>
              </w:rPr>
              <w:t>23</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5B00" w:rsidRPr="000223A1" w:rsidRDefault="00A6466F" w:rsidP="002E0FE1">
            <w:pPr>
              <w:spacing w:after="0"/>
              <w:jc w:val="center"/>
              <w:rPr>
                <w:rFonts w:cs="Arial"/>
                <w:sz w:val="18"/>
                <w:szCs w:val="18"/>
                <w:lang w:val="es-PE" w:eastAsia="es-PE"/>
              </w:rPr>
            </w:pPr>
            <w:r>
              <w:rPr>
                <w:rFonts w:cs="Arial"/>
                <w:noProof/>
                <w:sz w:val="18"/>
                <w:szCs w:val="18"/>
                <w:lang w:val="es-PE" w:eastAsia="es-PE"/>
              </w:rPr>
              <w:t>74</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5B00" w:rsidRPr="000223A1" w:rsidRDefault="00A6466F" w:rsidP="002E0FE1">
            <w:pPr>
              <w:spacing w:after="0"/>
              <w:jc w:val="center"/>
              <w:rPr>
                <w:rFonts w:cs="Arial"/>
                <w:sz w:val="18"/>
                <w:szCs w:val="18"/>
                <w:lang w:val="es-PE" w:eastAsia="es-PE"/>
              </w:rPr>
            </w:pPr>
            <w:r>
              <w:rPr>
                <w:rFonts w:cs="Arial"/>
                <w:noProof/>
                <w:sz w:val="18"/>
                <w:szCs w:val="18"/>
                <w:lang w:val="es-PE" w:eastAsia="es-PE"/>
              </w:rPr>
              <w:t>12</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5B00" w:rsidRPr="000223A1" w:rsidRDefault="00D263EC" w:rsidP="00391799">
            <w:pPr>
              <w:spacing w:after="0"/>
              <w:jc w:val="center"/>
              <w:rPr>
                <w:rFonts w:cs="Arial"/>
                <w:sz w:val="18"/>
                <w:szCs w:val="18"/>
                <w:lang w:val="es-PE" w:eastAsia="es-PE"/>
              </w:rPr>
            </w:pPr>
            <w:r>
              <w:rPr>
                <w:rFonts w:cs="Arial"/>
                <w:noProof/>
                <w:sz w:val="18"/>
                <w:szCs w:val="18"/>
                <w:lang w:val="es-PE" w:eastAsia="es-PE"/>
              </w:rPr>
              <w:t>86</w:t>
            </w:r>
          </w:p>
        </w:tc>
      </w:tr>
      <w:tr w:rsidR="00A6466F" w:rsidRPr="000223A1" w:rsidTr="00A6466F">
        <w:trPr>
          <w:trHeight w:val="281"/>
        </w:trPr>
        <w:tc>
          <w:tcPr>
            <w:tcW w:w="2933"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A6466F" w:rsidRPr="000223A1" w:rsidRDefault="00A6466F" w:rsidP="00A6466F">
            <w:pPr>
              <w:spacing w:after="0"/>
              <w:jc w:val="center"/>
              <w:rPr>
                <w:rFonts w:cs="Arial"/>
                <w:b/>
                <w:bCs/>
                <w:sz w:val="18"/>
                <w:szCs w:val="18"/>
              </w:rPr>
            </w:pPr>
            <w:r w:rsidRPr="000223A1">
              <w:rPr>
                <w:rFonts w:cs="Arial"/>
                <w:b/>
                <w:bCs/>
                <w:sz w:val="18"/>
                <w:szCs w:val="18"/>
              </w:rPr>
              <w:t>Total Déficit</w:t>
            </w:r>
          </w:p>
        </w:tc>
        <w:tc>
          <w:tcPr>
            <w:tcW w:w="109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A6466F" w:rsidRPr="000223A1" w:rsidRDefault="00A6466F" w:rsidP="00A6466F">
            <w:pPr>
              <w:spacing w:after="0"/>
              <w:jc w:val="center"/>
              <w:rPr>
                <w:rFonts w:cs="Arial"/>
                <w:sz w:val="18"/>
                <w:szCs w:val="18"/>
                <w:lang w:val="es-PE" w:eastAsia="es-PE"/>
              </w:rPr>
            </w:pPr>
            <w:r>
              <w:rPr>
                <w:rFonts w:cs="Arial"/>
                <w:noProof/>
                <w:sz w:val="18"/>
                <w:szCs w:val="18"/>
                <w:lang w:val="es-PE" w:eastAsia="es-PE"/>
              </w:rPr>
              <w:t>97</w:t>
            </w:r>
          </w:p>
        </w:tc>
        <w:tc>
          <w:tcPr>
            <w:tcW w:w="12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A6466F" w:rsidRPr="000223A1" w:rsidRDefault="00A6466F" w:rsidP="00A6466F">
            <w:pPr>
              <w:spacing w:after="0"/>
              <w:jc w:val="center"/>
              <w:rPr>
                <w:rFonts w:cs="Arial"/>
                <w:sz w:val="18"/>
                <w:szCs w:val="18"/>
                <w:lang w:val="es-PE" w:eastAsia="es-PE"/>
              </w:rPr>
            </w:pPr>
            <w:r w:rsidRPr="00C845B3">
              <w:rPr>
                <w:rFonts w:cs="Arial"/>
                <w:noProof/>
                <w:sz w:val="18"/>
                <w:szCs w:val="18"/>
                <w:lang w:val="es-PE" w:eastAsia="es-PE"/>
              </w:rPr>
              <w:t>23</w:t>
            </w:r>
          </w:p>
        </w:tc>
        <w:tc>
          <w:tcPr>
            <w:tcW w:w="100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A6466F" w:rsidRPr="000223A1" w:rsidRDefault="00A6466F" w:rsidP="00A6466F">
            <w:pPr>
              <w:spacing w:after="0"/>
              <w:jc w:val="center"/>
              <w:rPr>
                <w:rFonts w:cs="Arial"/>
                <w:sz w:val="18"/>
                <w:szCs w:val="18"/>
                <w:lang w:val="es-PE" w:eastAsia="es-PE"/>
              </w:rPr>
            </w:pPr>
            <w:r>
              <w:rPr>
                <w:rFonts w:cs="Arial"/>
                <w:noProof/>
                <w:sz w:val="18"/>
                <w:szCs w:val="18"/>
                <w:lang w:val="es-PE" w:eastAsia="es-PE"/>
              </w:rPr>
              <w:t>74</w:t>
            </w:r>
          </w:p>
        </w:tc>
        <w:tc>
          <w:tcPr>
            <w:tcW w:w="106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A6466F" w:rsidRPr="000223A1" w:rsidRDefault="00A6466F" w:rsidP="00A6466F">
            <w:pPr>
              <w:spacing w:after="0"/>
              <w:jc w:val="center"/>
              <w:rPr>
                <w:rFonts w:cs="Arial"/>
                <w:sz w:val="18"/>
                <w:szCs w:val="18"/>
                <w:lang w:val="es-PE" w:eastAsia="es-PE"/>
              </w:rPr>
            </w:pPr>
            <w:r>
              <w:rPr>
                <w:rFonts w:cs="Arial"/>
                <w:noProof/>
                <w:sz w:val="18"/>
                <w:szCs w:val="18"/>
                <w:lang w:val="es-PE" w:eastAsia="es-PE"/>
              </w:rPr>
              <w:t>12</w:t>
            </w:r>
          </w:p>
        </w:tc>
        <w:tc>
          <w:tcPr>
            <w:tcW w:w="81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A6466F" w:rsidRPr="000223A1" w:rsidRDefault="00A6466F" w:rsidP="00A6466F">
            <w:pPr>
              <w:spacing w:after="0"/>
              <w:jc w:val="center"/>
              <w:rPr>
                <w:rFonts w:cs="Arial"/>
                <w:sz w:val="18"/>
                <w:szCs w:val="18"/>
                <w:lang w:val="es-PE" w:eastAsia="es-PE"/>
              </w:rPr>
            </w:pPr>
            <w:r>
              <w:rPr>
                <w:rFonts w:cs="Arial"/>
                <w:noProof/>
                <w:sz w:val="18"/>
                <w:szCs w:val="18"/>
                <w:lang w:val="es-PE" w:eastAsia="es-PE"/>
              </w:rPr>
              <w:t>86</w:t>
            </w:r>
          </w:p>
        </w:tc>
      </w:tr>
    </w:tbl>
    <w:p w:rsidR="00C85B00" w:rsidRDefault="00C85B00" w:rsidP="00C85B00">
      <w:pPr>
        <w:ind w:left="426"/>
        <w:contextualSpacing/>
        <w:jc w:val="both"/>
        <w:rPr>
          <w:rFonts w:cs="Arial"/>
          <w:snapToGrid w:val="0"/>
        </w:rPr>
      </w:pPr>
      <w:r>
        <w:rPr>
          <w:rFonts w:cs="Arial"/>
          <w:snapToGrid w:val="0"/>
        </w:rPr>
        <w:t xml:space="preserve">  </w:t>
      </w:r>
      <w:r w:rsidR="00E21430">
        <w:rPr>
          <w:rFonts w:cs="Arial"/>
          <w:snapToGrid w:val="0"/>
        </w:rPr>
        <w:t>Fuente: Elaboración propia</w:t>
      </w:r>
      <w:r w:rsidR="00A6466F">
        <w:rPr>
          <w:rFonts w:cs="Arial"/>
          <w:snapToGrid w:val="0"/>
        </w:rPr>
        <w:t>, 2018</w:t>
      </w:r>
      <w:r w:rsidR="00BE0D89">
        <w:rPr>
          <w:rFonts w:cs="Arial"/>
          <w:snapToGrid w:val="0"/>
        </w:rPr>
        <w:t xml:space="preserve">. </w:t>
      </w:r>
    </w:p>
    <w:p w:rsidR="00E21430" w:rsidRDefault="00E21430" w:rsidP="00C85B00">
      <w:pPr>
        <w:ind w:left="426"/>
        <w:contextualSpacing/>
        <w:jc w:val="both"/>
        <w:rPr>
          <w:rFonts w:cs="Arial"/>
          <w:snapToGrid w:val="0"/>
        </w:rPr>
      </w:pPr>
    </w:p>
    <w:p w:rsidR="00E21430" w:rsidRDefault="00E21430" w:rsidP="00C85B00">
      <w:pPr>
        <w:ind w:left="426"/>
        <w:contextualSpacing/>
        <w:jc w:val="both"/>
        <w:rPr>
          <w:rFonts w:cs="Arial"/>
          <w:snapToGrid w:val="0"/>
        </w:rPr>
      </w:pPr>
    </w:p>
    <w:p w:rsidR="00E21430" w:rsidRDefault="00E21430" w:rsidP="00C85B00">
      <w:pPr>
        <w:ind w:left="426"/>
        <w:contextualSpacing/>
        <w:jc w:val="both"/>
        <w:rPr>
          <w:rFonts w:cs="Arial"/>
          <w:snapToGrid w:val="0"/>
        </w:rPr>
      </w:pPr>
    </w:p>
    <w:p w:rsidR="00C85B00" w:rsidRPr="00F90D41" w:rsidRDefault="00C85B00" w:rsidP="00C85B00">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ACTIVIDAD PRINCIPAL DE LA POBLACIÓN Y NIVEL DE VIDA</w:t>
      </w:r>
    </w:p>
    <w:p w:rsidR="00C85B00" w:rsidRPr="00F90D41" w:rsidRDefault="00C85B00" w:rsidP="00C85B00">
      <w:pPr>
        <w:pStyle w:val="Default"/>
        <w:spacing w:before="120" w:after="120" w:line="276" w:lineRule="auto"/>
        <w:ind w:left="1701"/>
        <w:jc w:val="both"/>
        <w:rPr>
          <w:rFonts w:asciiTheme="minorHAnsi" w:hAnsiTheme="minorHAnsi" w:cs="Arial"/>
          <w:color w:val="auto"/>
          <w:sz w:val="22"/>
          <w:szCs w:val="22"/>
          <w:lang w:val="es-CL" w:eastAsia="x-none"/>
        </w:rPr>
      </w:pPr>
      <w:r w:rsidRPr="00F90D41">
        <w:rPr>
          <w:rFonts w:asciiTheme="minorHAnsi" w:hAnsiTheme="minorHAnsi" w:cs="Arial"/>
          <w:color w:val="auto"/>
          <w:sz w:val="22"/>
          <w:szCs w:val="22"/>
          <w:lang w:val="x-none" w:eastAsia="x-none"/>
        </w:rPr>
        <w:t>La principal actividad económica de los habitantes es la agricultura</w:t>
      </w:r>
      <w:r>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 xml:space="preserve">ganadería seguida por la actividad pecuaria que la complementa tradicionalmente es así el </w:t>
      </w:r>
      <w:r w:rsidR="002E0FE1">
        <w:rPr>
          <w:rFonts w:asciiTheme="minorHAnsi" w:hAnsiTheme="minorHAnsi" w:cs="Arial"/>
          <w:color w:val="auto"/>
          <w:sz w:val="22"/>
          <w:szCs w:val="22"/>
          <w:lang w:val="es-CL" w:eastAsia="x-none"/>
        </w:rPr>
        <w:t>32</w:t>
      </w:r>
      <w:r w:rsidRPr="00F90D41">
        <w:rPr>
          <w:rFonts w:asciiTheme="minorHAnsi" w:hAnsiTheme="minorHAnsi" w:cs="Arial"/>
          <w:color w:val="auto"/>
          <w:sz w:val="22"/>
          <w:szCs w:val="22"/>
          <w:lang w:val="x-none" w:eastAsia="x-none"/>
        </w:rPr>
        <w:t xml:space="preserve">% de la Población se dedica </w:t>
      </w:r>
      <w:r w:rsidRPr="00F90D41">
        <w:rPr>
          <w:rFonts w:asciiTheme="minorHAnsi" w:hAnsiTheme="minorHAnsi" w:cs="Arial"/>
          <w:color w:val="auto"/>
          <w:sz w:val="22"/>
          <w:szCs w:val="22"/>
          <w:lang w:val="es-CL" w:eastAsia="x-none"/>
        </w:rPr>
        <w:t>a esta actividad</w:t>
      </w:r>
      <w:r w:rsidR="002E0FE1">
        <w:rPr>
          <w:rFonts w:asciiTheme="minorHAnsi" w:hAnsiTheme="minorHAnsi" w:cs="Arial"/>
          <w:sz w:val="22"/>
          <w:szCs w:val="22"/>
        </w:rPr>
        <w:t>. El 17</w:t>
      </w:r>
      <w:r w:rsidRPr="00F90D41">
        <w:rPr>
          <w:rFonts w:asciiTheme="minorHAnsi" w:hAnsiTheme="minorHAnsi" w:cs="Arial"/>
          <w:sz w:val="22"/>
          <w:szCs w:val="22"/>
        </w:rPr>
        <w:t>%  de la  población se dedica</w:t>
      </w:r>
      <w:r>
        <w:rPr>
          <w:rFonts w:asciiTheme="minorHAnsi" w:hAnsiTheme="minorHAnsi" w:cs="Arial"/>
          <w:sz w:val="22"/>
          <w:szCs w:val="22"/>
        </w:rPr>
        <w:t xml:space="preserve"> a la actividad comercial, el </w:t>
      </w:r>
      <w:r w:rsidRPr="00F90D41">
        <w:rPr>
          <w:rFonts w:asciiTheme="minorHAnsi" w:hAnsiTheme="minorHAnsi" w:cs="Arial"/>
          <w:sz w:val="22"/>
          <w:szCs w:val="22"/>
        </w:rPr>
        <w:t>1</w:t>
      </w:r>
      <w:r w:rsidR="002E0FE1">
        <w:rPr>
          <w:rFonts w:asciiTheme="minorHAnsi" w:hAnsiTheme="minorHAnsi" w:cs="Arial"/>
          <w:sz w:val="22"/>
          <w:szCs w:val="22"/>
        </w:rPr>
        <w:t>1</w:t>
      </w:r>
      <w:r w:rsidRPr="00F90D41">
        <w:rPr>
          <w:rFonts w:asciiTheme="minorHAnsi" w:hAnsiTheme="minorHAnsi" w:cs="Arial"/>
          <w:sz w:val="22"/>
          <w:szCs w:val="22"/>
        </w:rPr>
        <w:t>%  se dedica a la actividad de servicios hoteles y restaurantes, así mismo o</w:t>
      </w:r>
      <w:r w:rsidR="002E0FE1">
        <w:rPr>
          <w:rFonts w:asciiTheme="minorHAnsi" w:hAnsiTheme="minorHAnsi" w:cs="Arial"/>
          <w:sz w:val="22"/>
          <w:szCs w:val="22"/>
        </w:rPr>
        <w:t>tra fracción de la población 4</w:t>
      </w:r>
      <w:r w:rsidRPr="00F90D41">
        <w:rPr>
          <w:rFonts w:asciiTheme="minorHAnsi" w:hAnsiTheme="minorHAnsi" w:cs="Arial"/>
          <w:sz w:val="22"/>
          <w:szCs w:val="22"/>
        </w:rPr>
        <w:t>% se ocupa en la c</w:t>
      </w:r>
      <w:r w:rsidR="00A90B90">
        <w:rPr>
          <w:rFonts w:asciiTheme="minorHAnsi" w:hAnsiTheme="minorHAnsi" w:cs="Arial"/>
          <w:sz w:val="22"/>
          <w:szCs w:val="22"/>
        </w:rPr>
        <w:t>onstrucción, el restante 36</w:t>
      </w:r>
      <w:r w:rsidRPr="00F90D41">
        <w:rPr>
          <w:rFonts w:asciiTheme="minorHAnsi" w:hAnsiTheme="minorHAnsi" w:cs="Arial"/>
          <w:sz w:val="22"/>
          <w:szCs w:val="22"/>
        </w:rPr>
        <w:t xml:space="preserve">% de la población se dedica a múltiples actividades. </w:t>
      </w:r>
    </w:p>
    <w:p w:rsidR="00C85B00" w:rsidRDefault="00BE0D89" w:rsidP="002E0FE1">
      <w:pPr>
        <w:pStyle w:val="Prrafodelista"/>
        <w:spacing w:after="0"/>
        <w:ind w:left="0"/>
        <w:jc w:val="center"/>
        <w:rPr>
          <w:rFonts w:asciiTheme="minorHAnsi" w:hAnsiTheme="minorHAnsi" w:cs="Arial"/>
          <w:b/>
          <w:snapToGrid w:val="0"/>
        </w:rPr>
      </w:pPr>
      <w:r>
        <w:rPr>
          <w:rFonts w:asciiTheme="minorHAnsi" w:hAnsiTheme="minorHAnsi" w:cs="Arial"/>
          <w:b/>
          <w:snapToGrid w:val="0"/>
        </w:rPr>
        <w:t xml:space="preserve">                  </w:t>
      </w:r>
      <w:r w:rsidR="00C85B00" w:rsidRPr="00F90D41">
        <w:rPr>
          <w:rFonts w:asciiTheme="minorHAnsi" w:hAnsiTheme="minorHAnsi" w:cs="Arial"/>
          <w:b/>
          <w:snapToGrid w:val="0"/>
        </w:rPr>
        <w:t>Cuadro Nº 13</w:t>
      </w:r>
    </w:p>
    <w:tbl>
      <w:tblPr>
        <w:tblW w:w="5279" w:type="dxa"/>
        <w:tblInd w:w="2401" w:type="dxa"/>
        <w:tblCellMar>
          <w:left w:w="70" w:type="dxa"/>
          <w:right w:w="70" w:type="dxa"/>
        </w:tblCellMar>
        <w:tblLook w:val="04A0" w:firstRow="1" w:lastRow="0" w:firstColumn="1" w:lastColumn="0" w:noHBand="0" w:noVBand="1"/>
      </w:tblPr>
      <w:tblGrid>
        <w:gridCol w:w="3700"/>
        <w:gridCol w:w="879"/>
        <w:gridCol w:w="700"/>
      </w:tblGrid>
      <w:tr w:rsidR="002E0FE1" w:rsidRPr="002E0FE1" w:rsidTr="00A90B90">
        <w:trPr>
          <w:trHeight w:val="255"/>
        </w:trPr>
        <w:tc>
          <w:tcPr>
            <w:tcW w:w="5279" w:type="dxa"/>
            <w:gridSpan w:val="3"/>
            <w:tcBorders>
              <w:top w:val="nil"/>
              <w:left w:val="nil"/>
              <w:bottom w:val="single" w:sz="4" w:space="0" w:color="auto"/>
              <w:right w:val="nil"/>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b/>
                <w:bCs/>
                <w:sz w:val="20"/>
                <w:szCs w:val="20"/>
                <w:lang w:val="es-PE" w:eastAsia="es-PE"/>
              </w:rPr>
            </w:pPr>
            <w:r w:rsidRPr="002E0FE1">
              <w:rPr>
                <w:rFonts w:ascii="Calibri" w:eastAsia="Times New Roman" w:hAnsi="Calibri" w:cs="Arial"/>
                <w:b/>
                <w:bCs/>
                <w:sz w:val="20"/>
                <w:szCs w:val="20"/>
                <w:lang w:val="es-PE" w:eastAsia="es-PE"/>
              </w:rPr>
              <w:t>Población económica activa del centro poblado  Uripa</w:t>
            </w:r>
          </w:p>
        </w:tc>
      </w:tr>
      <w:tr w:rsidR="002E0FE1" w:rsidRPr="002E0FE1" w:rsidTr="00A6466F">
        <w:trPr>
          <w:trHeight w:val="418"/>
        </w:trPr>
        <w:tc>
          <w:tcPr>
            <w:tcW w:w="370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2E0FE1" w:rsidRPr="002E0FE1" w:rsidRDefault="002E0FE1" w:rsidP="002E0FE1">
            <w:pPr>
              <w:spacing w:after="0" w:line="240" w:lineRule="auto"/>
              <w:jc w:val="center"/>
              <w:rPr>
                <w:rFonts w:ascii="Calibri" w:eastAsia="Times New Roman" w:hAnsi="Calibri" w:cs="Arial"/>
                <w:b/>
                <w:bCs/>
                <w:sz w:val="20"/>
                <w:szCs w:val="20"/>
                <w:lang w:val="es-PE" w:eastAsia="es-PE"/>
              </w:rPr>
            </w:pPr>
            <w:r w:rsidRPr="002E0FE1">
              <w:rPr>
                <w:rFonts w:ascii="Calibri" w:eastAsia="Times New Roman" w:hAnsi="Calibri" w:cs="Arial"/>
                <w:b/>
                <w:bCs/>
                <w:sz w:val="20"/>
                <w:szCs w:val="20"/>
                <w:lang w:val="es-PE" w:eastAsia="es-PE"/>
              </w:rPr>
              <w:t>Actividad según agrupación</w:t>
            </w:r>
          </w:p>
        </w:tc>
        <w:tc>
          <w:tcPr>
            <w:tcW w:w="879" w:type="dxa"/>
            <w:tcBorders>
              <w:top w:val="nil"/>
              <w:left w:val="nil"/>
              <w:bottom w:val="single" w:sz="4" w:space="0" w:color="auto"/>
              <w:right w:val="single" w:sz="4" w:space="0" w:color="auto"/>
            </w:tcBorders>
            <w:shd w:val="clear" w:color="auto" w:fill="FBD4B4" w:themeFill="accent6" w:themeFillTint="66"/>
            <w:vAlign w:val="center"/>
            <w:hideMark/>
          </w:tcPr>
          <w:p w:rsidR="002E0FE1" w:rsidRPr="002E0FE1" w:rsidRDefault="002E0FE1" w:rsidP="002E0FE1">
            <w:pPr>
              <w:spacing w:after="0" w:line="240" w:lineRule="auto"/>
              <w:jc w:val="center"/>
              <w:rPr>
                <w:rFonts w:ascii="Calibri" w:eastAsia="Times New Roman" w:hAnsi="Calibri" w:cs="Arial"/>
                <w:b/>
                <w:bCs/>
                <w:sz w:val="20"/>
                <w:szCs w:val="20"/>
                <w:lang w:val="es-PE" w:eastAsia="es-PE"/>
              </w:rPr>
            </w:pPr>
            <w:r w:rsidRPr="002E0FE1">
              <w:rPr>
                <w:rFonts w:ascii="Calibri" w:eastAsia="Times New Roman" w:hAnsi="Calibri" w:cs="Arial"/>
                <w:b/>
                <w:bCs/>
                <w:sz w:val="20"/>
                <w:szCs w:val="20"/>
                <w:lang w:val="es-PE" w:eastAsia="es-PE"/>
              </w:rPr>
              <w:t>PEA Ocupada</w:t>
            </w:r>
          </w:p>
        </w:tc>
        <w:tc>
          <w:tcPr>
            <w:tcW w:w="700" w:type="dxa"/>
            <w:tcBorders>
              <w:top w:val="nil"/>
              <w:left w:val="nil"/>
              <w:bottom w:val="single" w:sz="4" w:space="0" w:color="auto"/>
              <w:right w:val="single" w:sz="4" w:space="0" w:color="auto"/>
            </w:tcBorders>
            <w:shd w:val="clear" w:color="auto" w:fill="FBD4B4" w:themeFill="accent6" w:themeFillTint="66"/>
            <w:vAlign w:val="center"/>
            <w:hideMark/>
          </w:tcPr>
          <w:p w:rsidR="002E0FE1" w:rsidRPr="002E0FE1" w:rsidRDefault="002E0FE1" w:rsidP="002E0FE1">
            <w:pPr>
              <w:spacing w:after="0" w:line="240" w:lineRule="auto"/>
              <w:jc w:val="center"/>
              <w:rPr>
                <w:rFonts w:ascii="Calibri" w:eastAsia="Times New Roman" w:hAnsi="Calibri" w:cs="Arial"/>
                <w:b/>
                <w:bCs/>
                <w:sz w:val="20"/>
                <w:szCs w:val="20"/>
                <w:lang w:val="es-PE" w:eastAsia="es-PE"/>
              </w:rPr>
            </w:pPr>
            <w:r w:rsidRPr="002E0FE1">
              <w:rPr>
                <w:rFonts w:ascii="Calibri" w:eastAsia="Times New Roman" w:hAnsi="Calibri" w:cs="Arial"/>
                <w:b/>
                <w:bCs/>
                <w:sz w:val="20"/>
                <w:szCs w:val="20"/>
                <w:lang w:val="es-PE" w:eastAsia="es-PE"/>
              </w:rPr>
              <w:t>%</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w:t>
            </w:r>
            <w:proofErr w:type="spellStart"/>
            <w:r w:rsidRPr="002E0FE1">
              <w:rPr>
                <w:rFonts w:ascii="Calibri" w:eastAsia="Times New Roman" w:hAnsi="Calibri" w:cs="Arial"/>
                <w:sz w:val="20"/>
                <w:szCs w:val="20"/>
                <w:lang w:val="es-PE" w:eastAsia="es-PE"/>
              </w:rPr>
              <w:t>Agri.ganadería</w:t>
            </w:r>
            <w:proofErr w:type="spellEnd"/>
            <w:r w:rsidRPr="002E0FE1">
              <w:rPr>
                <w:rFonts w:ascii="Calibri" w:eastAsia="Times New Roman" w:hAnsi="Calibri" w:cs="Arial"/>
                <w:sz w:val="20"/>
                <w:szCs w:val="20"/>
                <w:lang w:val="es-PE" w:eastAsia="es-PE"/>
              </w:rPr>
              <w:t>, caza y silvicultura</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524</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32</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Explotación de minas y canteras</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4</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0</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Industrias manufactureras</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75</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5</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Suministro electricidad, gas y agua</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3</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0</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Construcción</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69</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4</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w:t>
            </w:r>
            <w:proofErr w:type="spellStart"/>
            <w:r w:rsidRPr="002E0FE1">
              <w:rPr>
                <w:rFonts w:ascii="Calibri" w:eastAsia="Times New Roman" w:hAnsi="Calibri" w:cs="Arial"/>
                <w:sz w:val="20"/>
                <w:szCs w:val="20"/>
                <w:lang w:val="es-PE" w:eastAsia="es-PE"/>
              </w:rPr>
              <w:t>Venta</w:t>
            </w:r>
            <w:proofErr w:type="gramStart"/>
            <w:r w:rsidRPr="002E0FE1">
              <w:rPr>
                <w:rFonts w:ascii="Calibri" w:eastAsia="Times New Roman" w:hAnsi="Calibri" w:cs="Arial"/>
                <w:sz w:val="20"/>
                <w:szCs w:val="20"/>
                <w:lang w:val="es-PE" w:eastAsia="es-PE"/>
              </w:rPr>
              <w:t>,mant.y</w:t>
            </w:r>
            <w:proofErr w:type="spellEnd"/>
            <w:proofErr w:type="gramEnd"/>
            <w:r w:rsidRPr="002E0FE1">
              <w:rPr>
                <w:rFonts w:ascii="Calibri" w:eastAsia="Times New Roman" w:hAnsi="Calibri" w:cs="Arial"/>
                <w:sz w:val="20"/>
                <w:szCs w:val="20"/>
                <w:lang w:val="es-PE" w:eastAsia="es-PE"/>
              </w:rPr>
              <w:t xml:space="preserve"> </w:t>
            </w:r>
            <w:proofErr w:type="spellStart"/>
            <w:r w:rsidRPr="002E0FE1">
              <w:rPr>
                <w:rFonts w:ascii="Calibri" w:eastAsia="Times New Roman" w:hAnsi="Calibri" w:cs="Arial"/>
                <w:sz w:val="20"/>
                <w:szCs w:val="20"/>
                <w:lang w:val="es-PE" w:eastAsia="es-PE"/>
              </w:rPr>
              <w:t>rep.veh.autom.y</w:t>
            </w:r>
            <w:proofErr w:type="spellEnd"/>
            <w:r w:rsidRPr="002E0FE1">
              <w:rPr>
                <w:rFonts w:ascii="Calibri" w:eastAsia="Times New Roman" w:hAnsi="Calibri" w:cs="Arial"/>
                <w:sz w:val="20"/>
                <w:szCs w:val="20"/>
                <w:lang w:val="es-PE" w:eastAsia="es-PE"/>
              </w:rPr>
              <w:t xml:space="preserve"> </w:t>
            </w:r>
            <w:proofErr w:type="spellStart"/>
            <w:r w:rsidRPr="002E0FE1">
              <w:rPr>
                <w:rFonts w:ascii="Calibri" w:eastAsia="Times New Roman" w:hAnsi="Calibri" w:cs="Arial"/>
                <w:sz w:val="20"/>
                <w:szCs w:val="20"/>
                <w:lang w:val="es-PE" w:eastAsia="es-PE"/>
              </w:rPr>
              <w:t>motoc</w:t>
            </w:r>
            <w:proofErr w:type="spellEnd"/>
            <w:r w:rsidRPr="002E0FE1">
              <w:rPr>
                <w:rFonts w:ascii="Calibri" w:eastAsia="Times New Roman" w:hAnsi="Calibri" w:cs="Arial"/>
                <w:sz w:val="20"/>
                <w:szCs w:val="20"/>
                <w:lang w:val="es-PE" w:eastAsia="es-PE"/>
              </w:rPr>
              <w:t>.</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16</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Comercio por mayor</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13</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Comercio por menor</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270</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16</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Hoteles y restaurantes</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93</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6</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w:t>
            </w:r>
            <w:proofErr w:type="spellStart"/>
            <w:r w:rsidRPr="002E0FE1">
              <w:rPr>
                <w:rFonts w:ascii="Calibri" w:eastAsia="Times New Roman" w:hAnsi="Calibri" w:cs="Arial"/>
                <w:sz w:val="20"/>
                <w:szCs w:val="20"/>
                <w:lang w:val="es-PE" w:eastAsia="es-PE"/>
              </w:rPr>
              <w:t>Transp.almac.y</w:t>
            </w:r>
            <w:proofErr w:type="spellEnd"/>
            <w:r w:rsidRPr="002E0FE1">
              <w:rPr>
                <w:rFonts w:ascii="Calibri" w:eastAsia="Times New Roman" w:hAnsi="Calibri" w:cs="Arial"/>
                <w:sz w:val="20"/>
                <w:szCs w:val="20"/>
                <w:lang w:val="es-PE" w:eastAsia="es-PE"/>
              </w:rPr>
              <w:t xml:space="preserve"> comunicaciones</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79</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5</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Intermediación financiera</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13</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Activit.</w:t>
            </w:r>
            <w:proofErr w:type="spellStart"/>
            <w:r w:rsidRPr="002E0FE1">
              <w:rPr>
                <w:rFonts w:ascii="Calibri" w:eastAsia="Times New Roman" w:hAnsi="Calibri" w:cs="Arial"/>
                <w:sz w:val="20"/>
                <w:szCs w:val="20"/>
                <w:lang w:val="es-PE" w:eastAsia="es-PE"/>
              </w:rPr>
              <w:t>inmobil</w:t>
            </w:r>
            <w:proofErr w:type="spellEnd"/>
            <w:r w:rsidRPr="002E0FE1">
              <w:rPr>
                <w:rFonts w:ascii="Calibri" w:eastAsia="Times New Roman" w:hAnsi="Calibri" w:cs="Arial"/>
                <w:sz w:val="20"/>
                <w:szCs w:val="20"/>
                <w:lang w:val="es-PE" w:eastAsia="es-PE"/>
              </w:rPr>
              <w:t>.,</w:t>
            </w:r>
            <w:proofErr w:type="spellStart"/>
            <w:r w:rsidRPr="002E0FE1">
              <w:rPr>
                <w:rFonts w:ascii="Calibri" w:eastAsia="Times New Roman" w:hAnsi="Calibri" w:cs="Arial"/>
                <w:sz w:val="20"/>
                <w:szCs w:val="20"/>
                <w:lang w:val="es-PE" w:eastAsia="es-PE"/>
              </w:rPr>
              <w:t>empres.y</w:t>
            </w:r>
            <w:proofErr w:type="spellEnd"/>
            <w:r w:rsidRPr="002E0FE1">
              <w:rPr>
                <w:rFonts w:ascii="Calibri" w:eastAsia="Times New Roman" w:hAnsi="Calibri" w:cs="Arial"/>
                <w:sz w:val="20"/>
                <w:szCs w:val="20"/>
                <w:lang w:val="es-PE" w:eastAsia="es-PE"/>
              </w:rPr>
              <w:t xml:space="preserve"> alquileres</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27</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2</w:t>
            </w:r>
          </w:p>
        </w:tc>
      </w:tr>
      <w:tr w:rsidR="002E0FE1" w:rsidRPr="002E0FE1" w:rsidTr="00A6466F">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w:t>
            </w:r>
            <w:proofErr w:type="spellStart"/>
            <w:r w:rsidRPr="002E0FE1">
              <w:rPr>
                <w:rFonts w:ascii="Calibri" w:eastAsia="Times New Roman" w:hAnsi="Calibri" w:cs="Arial"/>
                <w:sz w:val="20"/>
                <w:szCs w:val="20"/>
                <w:lang w:val="es-PE" w:eastAsia="es-PE"/>
              </w:rPr>
              <w:t>Admin.pub.y</w:t>
            </w:r>
            <w:proofErr w:type="spellEnd"/>
            <w:r w:rsidRPr="002E0FE1">
              <w:rPr>
                <w:rFonts w:ascii="Calibri" w:eastAsia="Times New Roman" w:hAnsi="Calibri" w:cs="Arial"/>
                <w:sz w:val="20"/>
                <w:szCs w:val="20"/>
                <w:lang w:val="es-PE" w:eastAsia="es-PE"/>
              </w:rPr>
              <w:t xml:space="preserve"> </w:t>
            </w:r>
            <w:proofErr w:type="spellStart"/>
            <w:r w:rsidRPr="002E0FE1">
              <w:rPr>
                <w:rFonts w:ascii="Calibri" w:eastAsia="Times New Roman" w:hAnsi="Calibri" w:cs="Arial"/>
                <w:sz w:val="20"/>
                <w:szCs w:val="20"/>
                <w:lang w:val="es-PE" w:eastAsia="es-PE"/>
              </w:rPr>
              <w:t>defensa</w:t>
            </w:r>
            <w:proofErr w:type="gramStart"/>
            <w:r w:rsidRPr="002E0FE1">
              <w:rPr>
                <w:rFonts w:ascii="Calibri" w:eastAsia="Times New Roman" w:hAnsi="Calibri" w:cs="Arial"/>
                <w:sz w:val="20"/>
                <w:szCs w:val="20"/>
                <w:lang w:val="es-PE" w:eastAsia="es-PE"/>
              </w:rPr>
              <w:t>;p.segur.soc.afil</w:t>
            </w:r>
            <w:proofErr w:type="spellEnd"/>
            <w:proofErr w:type="gramEnd"/>
            <w:r w:rsidRPr="002E0FE1">
              <w:rPr>
                <w:rFonts w:ascii="Calibri" w:eastAsia="Times New Roman" w:hAnsi="Calibri" w:cs="Arial"/>
                <w:sz w:val="20"/>
                <w:szCs w:val="20"/>
                <w:lang w:val="es-PE" w:eastAsia="es-PE"/>
              </w:rPr>
              <w:t>.</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51</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3</w:t>
            </w:r>
          </w:p>
        </w:tc>
      </w:tr>
      <w:tr w:rsidR="002E0FE1" w:rsidRPr="002E0FE1" w:rsidTr="00A6466F">
        <w:trPr>
          <w:trHeight w:val="28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Enseñanza</w:t>
            </w:r>
          </w:p>
        </w:tc>
        <w:tc>
          <w:tcPr>
            <w:tcW w:w="8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275</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17</w:t>
            </w:r>
          </w:p>
        </w:tc>
      </w:tr>
      <w:tr w:rsidR="002E0FE1" w:rsidRPr="002E0FE1" w:rsidTr="00A6466F">
        <w:trPr>
          <w:trHeight w:val="28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Servicios sociales y de salud</w:t>
            </w:r>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34</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2</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Otras </w:t>
            </w:r>
            <w:proofErr w:type="spellStart"/>
            <w:r w:rsidRPr="002E0FE1">
              <w:rPr>
                <w:rFonts w:ascii="Calibri" w:eastAsia="Times New Roman" w:hAnsi="Calibri" w:cs="Arial"/>
                <w:sz w:val="20"/>
                <w:szCs w:val="20"/>
                <w:lang w:val="es-PE" w:eastAsia="es-PE"/>
              </w:rPr>
              <w:t>activi</w:t>
            </w:r>
            <w:proofErr w:type="spellEnd"/>
            <w:r w:rsidRPr="002E0FE1">
              <w:rPr>
                <w:rFonts w:ascii="Calibri" w:eastAsia="Times New Roman" w:hAnsi="Calibri" w:cs="Arial"/>
                <w:sz w:val="20"/>
                <w:szCs w:val="20"/>
                <w:lang w:val="es-PE" w:eastAsia="es-PE"/>
              </w:rPr>
              <w:t>. serv.</w:t>
            </w:r>
            <w:proofErr w:type="spellStart"/>
            <w:r w:rsidRPr="002E0FE1">
              <w:rPr>
                <w:rFonts w:ascii="Calibri" w:eastAsia="Times New Roman" w:hAnsi="Calibri" w:cs="Arial"/>
                <w:sz w:val="20"/>
                <w:szCs w:val="20"/>
                <w:lang w:val="es-PE" w:eastAsia="es-PE"/>
              </w:rPr>
              <w:t>comun</w:t>
            </w:r>
            <w:proofErr w:type="spellEnd"/>
            <w:r w:rsidRPr="002E0FE1">
              <w:rPr>
                <w:rFonts w:ascii="Calibri" w:eastAsia="Times New Roman" w:hAnsi="Calibri" w:cs="Arial"/>
                <w:sz w:val="20"/>
                <w:szCs w:val="20"/>
                <w:lang w:val="es-PE" w:eastAsia="es-PE"/>
              </w:rPr>
              <w:t>.,</w:t>
            </w:r>
            <w:proofErr w:type="spellStart"/>
            <w:r w:rsidRPr="002E0FE1">
              <w:rPr>
                <w:rFonts w:ascii="Calibri" w:eastAsia="Times New Roman" w:hAnsi="Calibri" w:cs="Arial"/>
                <w:sz w:val="20"/>
                <w:szCs w:val="20"/>
                <w:lang w:val="es-PE" w:eastAsia="es-PE"/>
              </w:rPr>
              <w:t>soc.y</w:t>
            </w:r>
            <w:proofErr w:type="spellEnd"/>
            <w:r w:rsidRPr="002E0FE1">
              <w:rPr>
                <w:rFonts w:ascii="Calibri" w:eastAsia="Times New Roman" w:hAnsi="Calibri" w:cs="Arial"/>
                <w:sz w:val="20"/>
                <w:szCs w:val="20"/>
                <w:lang w:val="es-PE" w:eastAsia="es-PE"/>
              </w:rPr>
              <w:t xml:space="preserve"> personales</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19</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Hogares privados y servicios domésticos</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20</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1</w:t>
            </w:r>
          </w:p>
        </w:tc>
      </w:tr>
      <w:tr w:rsidR="002E0FE1" w:rsidRPr="002E0FE1" w:rsidTr="00A90B90">
        <w:trPr>
          <w:trHeight w:val="285"/>
        </w:trPr>
        <w:tc>
          <w:tcPr>
            <w:tcW w:w="3700" w:type="dxa"/>
            <w:tcBorders>
              <w:top w:val="nil"/>
              <w:left w:val="single" w:sz="4" w:space="0" w:color="auto"/>
              <w:bottom w:val="single" w:sz="4" w:space="0" w:color="auto"/>
              <w:right w:val="single" w:sz="4" w:space="0" w:color="auto"/>
            </w:tcBorders>
            <w:shd w:val="clear" w:color="auto" w:fill="auto"/>
            <w:hideMark/>
          </w:tcPr>
          <w:p w:rsidR="002E0FE1" w:rsidRPr="002E0FE1" w:rsidRDefault="002E0FE1" w:rsidP="002E0FE1">
            <w:pPr>
              <w:spacing w:after="0" w:line="240" w:lineRule="auto"/>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 xml:space="preserve"> Actividad económica no especificada</w:t>
            </w:r>
          </w:p>
        </w:tc>
        <w:tc>
          <w:tcPr>
            <w:tcW w:w="879"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75</w:t>
            </w:r>
          </w:p>
        </w:tc>
        <w:tc>
          <w:tcPr>
            <w:tcW w:w="700" w:type="dxa"/>
            <w:tcBorders>
              <w:top w:val="nil"/>
              <w:left w:val="nil"/>
              <w:bottom w:val="single" w:sz="4" w:space="0" w:color="auto"/>
              <w:right w:val="single" w:sz="4" w:space="0" w:color="auto"/>
            </w:tcBorders>
            <w:shd w:val="clear" w:color="auto" w:fill="auto"/>
            <w:noWrap/>
            <w:vAlign w:val="bottom"/>
            <w:hideMark/>
          </w:tcPr>
          <w:p w:rsidR="002E0FE1" w:rsidRPr="002E0FE1" w:rsidRDefault="002E0FE1" w:rsidP="002E0FE1">
            <w:pPr>
              <w:spacing w:after="0" w:line="240" w:lineRule="auto"/>
              <w:jc w:val="center"/>
              <w:rPr>
                <w:rFonts w:ascii="Calibri" w:eastAsia="Times New Roman" w:hAnsi="Calibri" w:cs="Arial"/>
                <w:sz w:val="20"/>
                <w:szCs w:val="20"/>
                <w:lang w:val="es-PE" w:eastAsia="es-PE"/>
              </w:rPr>
            </w:pPr>
            <w:r w:rsidRPr="002E0FE1">
              <w:rPr>
                <w:rFonts w:ascii="Calibri" w:eastAsia="Times New Roman" w:hAnsi="Calibri" w:cs="Arial"/>
                <w:sz w:val="20"/>
                <w:szCs w:val="20"/>
                <w:lang w:val="es-PE" w:eastAsia="es-PE"/>
              </w:rPr>
              <w:t>5</w:t>
            </w:r>
          </w:p>
        </w:tc>
      </w:tr>
      <w:tr w:rsidR="002E0FE1" w:rsidRPr="002E0FE1" w:rsidTr="00A6466F">
        <w:trPr>
          <w:trHeight w:val="255"/>
        </w:trPr>
        <w:tc>
          <w:tcPr>
            <w:tcW w:w="3700" w:type="dxa"/>
            <w:tcBorders>
              <w:top w:val="nil"/>
              <w:left w:val="single" w:sz="4" w:space="0" w:color="auto"/>
              <w:bottom w:val="single" w:sz="4" w:space="0" w:color="auto"/>
              <w:right w:val="single" w:sz="4" w:space="0" w:color="auto"/>
            </w:tcBorders>
            <w:shd w:val="clear" w:color="auto" w:fill="FBD4B4" w:themeFill="accent6" w:themeFillTint="66"/>
            <w:hideMark/>
          </w:tcPr>
          <w:p w:rsidR="002E0FE1" w:rsidRPr="002E0FE1" w:rsidRDefault="002E0FE1" w:rsidP="002E0FE1">
            <w:pPr>
              <w:spacing w:after="0" w:line="240" w:lineRule="auto"/>
              <w:rPr>
                <w:rFonts w:ascii="Calibri" w:eastAsia="Times New Roman" w:hAnsi="Calibri" w:cs="Arial"/>
                <w:b/>
                <w:bCs/>
                <w:sz w:val="20"/>
                <w:szCs w:val="20"/>
                <w:lang w:val="es-PE" w:eastAsia="es-PE"/>
              </w:rPr>
            </w:pPr>
            <w:r w:rsidRPr="002E0FE1">
              <w:rPr>
                <w:rFonts w:ascii="Calibri" w:eastAsia="Times New Roman" w:hAnsi="Calibri" w:cs="Arial"/>
                <w:b/>
                <w:bCs/>
                <w:sz w:val="20"/>
                <w:szCs w:val="20"/>
                <w:lang w:val="es-PE" w:eastAsia="es-PE"/>
              </w:rPr>
              <w:t xml:space="preserve"> Total</w:t>
            </w:r>
          </w:p>
        </w:tc>
        <w:tc>
          <w:tcPr>
            <w:tcW w:w="879" w:type="dxa"/>
            <w:tcBorders>
              <w:top w:val="nil"/>
              <w:left w:val="nil"/>
              <w:bottom w:val="single" w:sz="4" w:space="0" w:color="auto"/>
              <w:right w:val="single" w:sz="4" w:space="0" w:color="auto"/>
            </w:tcBorders>
            <w:shd w:val="clear" w:color="auto" w:fill="FBD4B4" w:themeFill="accent6" w:themeFillTint="66"/>
            <w:noWrap/>
            <w:vAlign w:val="bottom"/>
            <w:hideMark/>
          </w:tcPr>
          <w:p w:rsidR="002E0FE1" w:rsidRPr="002E0FE1" w:rsidRDefault="002E0FE1" w:rsidP="002E0FE1">
            <w:pPr>
              <w:spacing w:after="0" w:line="240" w:lineRule="auto"/>
              <w:jc w:val="center"/>
              <w:rPr>
                <w:rFonts w:ascii="Calibri" w:eastAsia="Times New Roman" w:hAnsi="Calibri" w:cs="Arial"/>
                <w:b/>
                <w:bCs/>
                <w:sz w:val="20"/>
                <w:szCs w:val="20"/>
                <w:lang w:val="es-PE" w:eastAsia="es-PE"/>
              </w:rPr>
            </w:pPr>
            <w:r w:rsidRPr="002E0FE1">
              <w:rPr>
                <w:rFonts w:ascii="Calibri" w:eastAsia="Times New Roman" w:hAnsi="Calibri" w:cs="Arial"/>
                <w:b/>
                <w:bCs/>
                <w:sz w:val="20"/>
                <w:szCs w:val="20"/>
                <w:lang w:val="es-PE" w:eastAsia="es-PE"/>
              </w:rPr>
              <w:t>1,660</w:t>
            </w:r>
          </w:p>
        </w:tc>
        <w:tc>
          <w:tcPr>
            <w:tcW w:w="700" w:type="dxa"/>
            <w:tcBorders>
              <w:top w:val="nil"/>
              <w:left w:val="nil"/>
              <w:bottom w:val="single" w:sz="4" w:space="0" w:color="auto"/>
              <w:right w:val="single" w:sz="4" w:space="0" w:color="auto"/>
            </w:tcBorders>
            <w:shd w:val="clear" w:color="auto" w:fill="FBD4B4" w:themeFill="accent6" w:themeFillTint="66"/>
            <w:noWrap/>
            <w:vAlign w:val="bottom"/>
            <w:hideMark/>
          </w:tcPr>
          <w:p w:rsidR="002E0FE1" w:rsidRPr="002E0FE1" w:rsidRDefault="002E0FE1" w:rsidP="002E0FE1">
            <w:pPr>
              <w:spacing w:after="0" w:line="240" w:lineRule="auto"/>
              <w:jc w:val="center"/>
              <w:rPr>
                <w:rFonts w:ascii="Calibri" w:eastAsia="Times New Roman" w:hAnsi="Calibri" w:cs="Arial"/>
                <w:b/>
                <w:bCs/>
                <w:sz w:val="20"/>
                <w:szCs w:val="20"/>
                <w:lang w:val="es-PE" w:eastAsia="es-PE"/>
              </w:rPr>
            </w:pPr>
            <w:r w:rsidRPr="002E0FE1">
              <w:rPr>
                <w:rFonts w:ascii="Calibri" w:eastAsia="Times New Roman" w:hAnsi="Calibri" w:cs="Arial"/>
                <w:b/>
                <w:bCs/>
                <w:sz w:val="20"/>
                <w:szCs w:val="20"/>
                <w:lang w:val="es-PE" w:eastAsia="es-PE"/>
              </w:rPr>
              <w:t>100</w:t>
            </w:r>
          </w:p>
        </w:tc>
      </w:tr>
    </w:tbl>
    <w:p w:rsidR="00C85B00" w:rsidRPr="00F90D41" w:rsidRDefault="00A90B90" w:rsidP="00C85B00">
      <w:pPr>
        <w:pStyle w:val="Prrafodelista"/>
        <w:ind w:left="1512"/>
        <w:jc w:val="both"/>
        <w:rPr>
          <w:rFonts w:asciiTheme="minorHAnsi" w:hAnsiTheme="minorHAnsi" w:cs="Arial"/>
          <w:lang w:val="es-CL"/>
        </w:rPr>
      </w:pPr>
      <w:r>
        <w:rPr>
          <w:rFonts w:asciiTheme="minorHAnsi" w:hAnsiTheme="minorHAnsi" w:cs="Arial"/>
          <w:lang w:val="es-CL"/>
        </w:rPr>
        <w:t xml:space="preserve">            </w:t>
      </w:r>
      <w:r w:rsidR="00C85B00">
        <w:rPr>
          <w:rFonts w:asciiTheme="minorHAnsi" w:hAnsiTheme="minorHAnsi" w:cs="Arial"/>
          <w:lang w:val="es-CL"/>
        </w:rPr>
        <w:t xml:space="preserve">    </w:t>
      </w:r>
      <w:r w:rsidR="00C85B00" w:rsidRPr="00F90D41">
        <w:rPr>
          <w:rFonts w:asciiTheme="minorHAnsi" w:hAnsiTheme="minorHAnsi" w:cs="Arial"/>
          <w:lang w:val="es-CL"/>
        </w:rPr>
        <w:t>Fuente: INEI censo económico 2007</w:t>
      </w:r>
      <w:r>
        <w:rPr>
          <w:rFonts w:asciiTheme="minorHAnsi" w:hAnsiTheme="minorHAnsi" w:cs="Arial"/>
          <w:lang w:val="es-CL"/>
        </w:rPr>
        <w:t>.</w:t>
      </w:r>
    </w:p>
    <w:p w:rsidR="00A6466F" w:rsidRDefault="00A6466F" w:rsidP="00C85B00">
      <w:pPr>
        <w:pStyle w:val="Prrafodelista"/>
        <w:spacing w:before="120" w:after="120"/>
        <w:ind w:left="1701"/>
        <w:contextualSpacing w:val="0"/>
        <w:jc w:val="both"/>
        <w:rPr>
          <w:rFonts w:asciiTheme="minorHAnsi" w:hAnsiTheme="minorHAnsi" w:cs="Arial"/>
          <w:b/>
        </w:rPr>
      </w:pPr>
    </w:p>
    <w:p w:rsidR="00C85B00" w:rsidRPr="00F90D41" w:rsidRDefault="00C85B00" w:rsidP="00C85B00">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C85B00" w:rsidRDefault="00C85B00" w:rsidP="00C85B00">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307</w:t>
      </w:r>
      <w:r w:rsidR="00A90B90">
        <w:rPr>
          <w:rFonts w:cs="Arial"/>
          <w:noProof/>
          <w:snapToGrid w:val="0"/>
        </w:rPr>
        <w:t xml:space="preserve"> </w:t>
      </w:r>
      <w:r w:rsidRPr="00F90D41">
        <w:rPr>
          <w:rFonts w:cs="Arial"/>
          <w:snapToGrid w:val="0"/>
        </w:rPr>
        <w:t>e</w:t>
      </w:r>
      <w:r>
        <w:rPr>
          <w:rFonts w:cs="Arial"/>
          <w:snapToGrid w:val="0"/>
        </w:rPr>
        <w:t xml:space="preserve">stablecimientos de los cuales </w:t>
      </w:r>
      <w:r w:rsidRPr="00C845B3">
        <w:rPr>
          <w:rFonts w:cs="Arial"/>
          <w:noProof/>
          <w:snapToGrid w:val="0"/>
        </w:rPr>
        <w:t>275</w:t>
      </w:r>
      <w:r w:rsidRPr="00F90D41">
        <w:rPr>
          <w:rFonts w:cs="Arial"/>
          <w:snapToGrid w:val="0"/>
        </w:rPr>
        <w:t xml:space="preserve"> constituyen  establecimientos comerciales</w:t>
      </w:r>
      <w:r>
        <w:rPr>
          <w:rFonts w:cs="Arial"/>
          <w:snapToGrid w:val="0"/>
        </w:rPr>
        <w:t xml:space="preserve">  de venta al por mayor y menor y </w:t>
      </w:r>
      <w:r w:rsidRPr="00C845B3">
        <w:rPr>
          <w:rFonts w:cs="Arial"/>
          <w:noProof/>
          <w:snapToGrid w:val="0"/>
        </w:rPr>
        <w:t>10</w:t>
      </w:r>
      <w:r w:rsidRPr="00F90D41">
        <w:rPr>
          <w:rFonts w:cs="Arial"/>
          <w:snapToGrid w:val="0"/>
        </w:rPr>
        <w:t xml:space="preserve"> </w:t>
      </w:r>
      <w:r>
        <w:rPr>
          <w:rFonts w:cs="Arial"/>
          <w:snapToGrid w:val="0"/>
        </w:rPr>
        <w:t>Empresas de</w:t>
      </w:r>
      <w:r w:rsidRPr="00F90D41">
        <w:rPr>
          <w:rFonts w:cs="Arial"/>
          <w:snapToGrid w:val="0"/>
        </w:rPr>
        <w:t xml:space="preserve"> servicio</w:t>
      </w:r>
      <w:r>
        <w:rPr>
          <w:rFonts w:cs="Arial"/>
          <w:snapToGrid w:val="0"/>
        </w:rPr>
        <w:t>s de</w:t>
      </w:r>
      <w:r w:rsidR="00A90B90">
        <w:rPr>
          <w:rFonts w:cs="Arial"/>
          <w:snapToGrid w:val="0"/>
        </w:rPr>
        <w:t xml:space="preserve"> transporte y almacenaje, 10</w:t>
      </w:r>
      <w:r w:rsidRPr="00F90D41">
        <w:rPr>
          <w:rFonts w:cs="Arial"/>
          <w:snapToGrid w:val="0"/>
        </w:rPr>
        <w:t xml:space="preserve"> establecimiento de ser</w:t>
      </w:r>
      <w:r w:rsidR="00A90B90">
        <w:rPr>
          <w:rFonts w:cs="Arial"/>
          <w:snapToGrid w:val="0"/>
        </w:rPr>
        <w:t>vicios de alojamiento y comida y 10 de información y comunicación</w:t>
      </w:r>
      <w:r w:rsidR="00E21430">
        <w:rPr>
          <w:rFonts w:cs="Arial"/>
          <w:snapToGrid w:val="0"/>
        </w:rPr>
        <w:t>.</w:t>
      </w:r>
    </w:p>
    <w:p w:rsidR="00E21430" w:rsidRDefault="00E21430" w:rsidP="00C85B00">
      <w:pPr>
        <w:spacing w:before="120" w:after="120"/>
        <w:ind w:left="1701"/>
        <w:jc w:val="both"/>
        <w:rPr>
          <w:rFonts w:cs="Arial"/>
          <w:snapToGrid w:val="0"/>
        </w:rPr>
      </w:pPr>
    </w:p>
    <w:p w:rsidR="00E21430" w:rsidRDefault="00E21430" w:rsidP="00C85B00">
      <w:pPr>
        <w:spacing w:before="120" w:after="120"/>
        <w:ind w:left="1701"/>
        <w:jc w:val="both"/>
        <w:rPr>
          <w:rFonts w:cs="Arial"/>
          <w:snapToGrid w:val="0"/>
        </w:rPr>
      </w:pPr>
    </w:p>
    <w:p w:rsidR="00E21430" w:rsidRDefault="00E21430" w:rsidP="00C85B00">
      <w:pPr>
        <w:spacing w:before="120" w:after="120"/>
        <w:ind w:left="1701"/>
        <w:jc w:val="both"/>
        <w:rPr>
          <w:rFonts w:cs="Arial"/>
          <w:snapToGrid w:val="0"/>
        </w:rPr>
      </w:pPr>
    </w:p>
    <w:p w:rsidR="00E21430" w:rsidRPr="00F90D41" w:rsidRDefault="00E21430" w:rsidP="00C85B00">
      <w:pPr>
        <w:spacing w:before="120" w:after="120"/>
        <w:ind w:left="1701"/>
        <w:jc w:val="both"/>
        <w:rPr>
          <w:rFonts w:cs="Arial"/>
          <w:snapToGrid w:val="0"/>
        </w:rPr>
      </w:pPr>
    </w:p>
    <w:p w:rsidR="00C85B00" w:rsidRPr="00F90D41" w:rsidRDefault="00BE0D89" w:rsidP="00C85B00">
      <w:pPr>
        <w:pStyle w:val="Prrafodelista"/>
        <w:ind w:left="360"/>
        <w:jc w:val="center"/>
        <w:rPr>
          <w:rFonts w:asciiTheme="minorHAnsi" w:hAnsiTheme="minorHAnsi" w:cs="Arial"/>
          <w:b/>
          <w:snapToGrid w:val="0"/>
        </w:rPr>
      </w:pPr>
      <w:r>
        <w:rPr>
          <w:rFonts w:asciiTheme="minorHAnsi" w:hAnsiTheme="minorHAnsi" w:cs="Arial"/>
          <w:b/>
          <w:snapToGrid w:val="0"/>
        </w:rPr>
        <w:t xml:space="preserve">          </w:t>
      </w:r>
      <w:r w:rsidR="00C85B00" w:rsidRPr="00F90D41">
        <w:rPr>
          <w:rFonts w:asciiTheme="minorHAnsi" w:hAnsiTheme="minorHAnsi" w:cs="Arial"/>
          <w:b/>
          <w:snapToGrid w:val="0"/>
        </w:rPr>
        <w:t>Cuadro Nº 14</w:t>
      </w:r>
    </w:p>
    <w:p w:rsidR="00C85B00" w:rsidRPr="00F90D41" w:rsidRDefault="00C85B00" w:rsidP="00C85B00">
      <w:pPr>
        <w:pStyle w:val="Prrafodelista"/>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el distrito de </w:t>
      </w:r>
      <w:r w:rsidRPr="00C845B3">
        <w:rPr>
          <w:rFonts w:asciiTheme="minorHAnsi" w:hAnsiTheme="minorHAnsi" w:cs="Arial"/>
          <w:b/>
          <w:noProof/>
          <w:snapToGrid w:val="0"/>
          <w:lang w:val="es-CL"/>
        </w:rPr>
        <w:t>Uripa</w:t>
      </w:r>
    </w:p>
    <w:tbl>
      <w:tblPr>
        <w:tblW w:w="9898" w:type="dxa"/>
        <w:jc w:val="center"/>
        <w:tblCellMar>
          <w:left w:w="70" w:type="dxa"/>
          <w:right w:w="70" w:type="dxa"/>
        </w:tblCellMar>
        <w:tblLook w:val="04A0" w:firstRow="1" w:lastRow="0" w:firstColumn="1" w:lastColumn="0" w:noHBand="0" w:noVBand="1"/>
      </w:tblPr>
      <w:tblGrid>
        <w:gridCol w:w="1410"/>
        <w:gridCol w:w="618"/>
        <w:gridCol w:w="1483"/>
        <w:gridCol w:w="936"/>
        <w:gridCol w:w="1539"/>
        <w:gridCol w:w="1198"/>
        <w:gridCol w:w="1303"/>
        <w:gridCol w:w="1411"/>
      </w:tblGrid>
      <w:tr w:rsidR="00C85B00" w:rsidRPr="000223A1" w:rsidTr="00A6466F">
        <w:trPr>
          <w:trHeight w:val="357"/>
          <w:jc w:val="center"/>
        </w:trPr>
        <w:tc>
          <w:tcPr>
            <w:tcW w:w="141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jc w:val="center"/>
              <w:rPr>
                <w:rFonts w:cs="Arial"/>
                <w:b/>
                <w:bCs/>
                <w:sz w:val="16"/>
                <w:szCs w:val="16"/>
                <w:lang w:eastAsia="es-PE"/>
              </w:rPr>
            </w:pPr>
            <w:r w:rsidRPr="000223A1">
              <w:rPr>
                <w:rFonts w:cs="Arial"/>
                <w:b/>
                <w:bCs/>
                <w:sz w:val="16"/>
                <w:szCs w:val="16"/>
                <w:lang w:eastAsia="es-PE"/>
              </w:rPr>
              <w:t>DEPARTAMENTO, PROVINCIA Y DISTRITO</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jc w:val="center"/>
              <w:rPr>
                <w:rFonts w:cs="Arial"/>
                <w:b/>
                <w:bCs/>
                <w:sz w:val="16"/>
                <w:szCs w:val="16"/>
                <w:lang w:eastAsia="es-PE"/>
              </w:rPr>
            </w:pPr>
            <w:r w:rsidRPr="000223A1">
              <w:rPr>
                <w:rFonts w:cs="Arial"/>
                <w:b/>
                <w:bCs/>
                <w:sz w:val="16"/>
                <w:szCs w:val="16"/>
                <w:lang w:eastAsia="es-PE"/>
              </w:rPr>
              <w:t>TOTAL</w:t>
            </w:r>
          </w:p>
        </w:tc>
        <w:tc>
          <w:tcPr>
            <w:tcW w:w="7869" w:type="dxa"/>
            <w:gridSpan w:val="6"/>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jc w:val="center"/>
              <w:rPr>
                <w:rFonts w:cs="Arial"/>
                <w:b/>
                <w:bCs/>
                <w:sz w:val="16"/>
                <w:szCs w:val="16"/>
                <w:lang w:eastAsia="es-PE"/>
              </w:rPr>
            </w:pPr>
            <w:r w:rsidRPr="000223A1">
              <w:rPr>
                <w:rFonts w:cs="Arial"/>
                <w:b/>
                <w:bCs/>
                <w:sz w:val="16"/>
                <w:szCs w:val="16"/>
                <w:lang w:eastAsia="es-PE"/>
              </w:rPr>
              <w:t>ACTIVIDAD ECONOMICA</w:t>
            </w:r>
          </w:p>
        </w:tc>
      </w:tr>
      <w:tr w:rsidR="00C85B00" w:rsidRPr="000223A1" w:rsidTr="00A6466F">
        <w:trPr>
          <w:trHeight w:val="1069"/>
          <w:jc w:val="center"/>
        </w:trPr>
        <w:tc>
          <w:tcPr>
            <w:tcW w:w="1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rPr>
                <w:rFonts w:cs="Arial"/>
                <w:b/>
                <w:bCs/>
                <w:sz w:val="16"/>
                <w:szCs w:val="16"/>
                <w:lang w:eastAsia="es-PE"/>
              </w:rPr>
            </w:pPr>
          </w:p>
        </w:tc>
        <w:tc>
          <w:tcPr>
            <w:tcW w:w="61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rPr>
                <w:rFonts w:cs="Arial"/>
                <w:b/>
                <w:bCs/>
                <w:sz w:val="16"/>
                <w:szCs w:val="16"/>
                <w:lang w:eastAsia="es-PE"/>
              </w:rPr>
            </w:pPr>
          </w:p>
        </w:tc>
        <w:tc>
          <w:tcPr>
            <w:tcW w:w="1483" w:type="dxa"/>
            <w:tcBorders>
              <w:top w:val="nil"/>
              <w:left w:val="nil"/>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jc w:val="center"/>
              <w:rPr>
                <w:rFonts w:cs="Arial"/>
                <w:b/>
                <w:bCs/>
                <w:sz w:val="16"/>
                <w:szCs w:val="16"/>
                <w:lang w:eastAsia="es-PE"/>
              </w:rPr>
            </w:pPr>
            <w:r w:rsidRPr="000223A1">
              <w:rPr>
                <w:rFonts w:cs="Arial"/>
                <w:b/>
                <w:bCs/>
                <w:sz w:val="16"/>
                <w:szCs w:val="16"/>
                <w:lang w:eastAsia="es-PE"/>
              </w:rPr>
              <w:t>INDUSTRIAS MANUFACTURERA</w:t>
            </w:r>
          </w:p>
        </w:tc>
        <w:tc>
          <w:tcPr>
            <w:tcW w:w="936" w:type="dxa"/>
            <w:tcBorders>
              <w:top w:val="nil"/>
              <w:left w:val="nil"/>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jc w:val="center"/>
              <w:rPr>
                <w:rFonts w:cs="Arial"/>
                <w:b/>
                <w:bCs/>
                <w:sz w:val="16"/>
                <w:szCs w:val="16"/>
                <w:lang w:eastAsia="es-PE"/>
              </w:rPr>
            </w:pPr>
            <w:r w:rsidRPr="000223A1">
              <w:rPr>
                <w:rFonts w:cs="Arial"/>
                <w:b/>
                <w:bCs/>
                <w:sz w:val="16"/>
                <w:szCs w:val="16"/>
                <w:lang w:eastAsia="es-PE"/>
              </w:rPr>
              <w:t>COMERCIO AL POR MAYOR Y AL POR MENOR</w:t>
            </w:r>
          </w:p>
        </w:tc>
        <w:tc>
          <w:tcPr>
            <w:tcW w:w="1539" w:type="dxa"/>
            <w:tcBorders>
              <w:top w:val="nil"/>
              <w:left w:val="nil"/>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jc w:val="center"/>
              <w:rPr>
                <w:rFonts w:cs="Arial"/>
                <w:b/>
                <w:bCs/>
                <w:sz w:val="16"/>
                <w:szCs w:val="16"/>
                <w:lang w:eastAsia="es-PE"/>
              </w:rPr>
            </w:pPr>
            <w:r w:rsidRPr="000223A1">
              <w:rPr>
                <w:rFonts w:cs="Arial"/>
                <w:b/>
                <w:bCs/>
                <w:sz w:val="16"/>
                <w:szCs w:val="16"/>
                <w:lang w:eastAsia="es-PE"/>
              </w:rPr>
              <w:t>TRANSPORTE Y ALMACENAMIENTO</w:t>
            </w:r>
          </w:p>
        </w:tc>
        <w:tc>
          <w:tcPr>
            <w:tcW w:w="1198" w:type="dxa"/>
            <w:tcBorders>
              <w:top w:val="nil"/>
              <w:left w:val="nil"/>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jc w:val="center"/>
              <w:rPr>
                <w:rFonts w:cs="Arial"/>
                <w:b/>
                <w:bCs/>
                <w:sz w:val="16"/>
                <w:szCs w:val="16"/>
                <w:lang w:eastAsia="es-PE"/>
              </w:rPr>
            </w:pPr>
            <w:r w:rsidRPr="000223A1">
              <w:rPr>
                <w:rFonts w:cs="Arial"/>
                <w:b/>
                <w:bCs/>
                <w:sz w:val="16"/>
                <w:szCs w:val="16"/>
                <w:lang w:eastAsia="es-PE"/>
              </w:rPr>
              <w:t>ALOJAMIENTO Y SERVICIO DE COMIDA</w:t>
            </w:r>
          </w:p>
        </w:tc>
        <w:tc>
          <w:tcPr>
            <w:tcW w:w="1303" w:type="dxa"/>
            <w:tcBorders>
              <w:top w:val="nil"/>
              <w:left w:val="nil"/>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jc w:val="center"/>
              <w:rPr>
                <w:rFonts w:cs="Arial"/>
                <w:b/>
                <w:bCs/>
                <w:sz w:val="16"/>
                <w:szCs w:val="16"/>
                <w:lang w:eastAsia="es-PE"/>
              </w:rPr>
            </w:pPr>
            <w:r w:rsidRPr="000223A1">
              <w:rPr>
                <w:rFonts w:cs="Arial"/>
                <w:b/>
                <w:bCs/>
                <w:sz w:val="16"/>
                <w:szCs w:val="16"/>
                <w:lang w:eastAsia="es-PE"/>
              </w:rPr>
              <w:t>INFORMACIÓN Y COMUNICACIÓN</w:t>
            </w:r>
          </w:p>
        </w:tc>
        <w:tc>
          <w:tcPr>
            <w:tcW w:w="1411" w:type="dxa"/>
            <w:tcBorders>
              <w:top w:val="nil"/>
              <w:left w:val="nil"/>
              <w:bottom w:val="single" w:sz="4" w:space="0" w:color="auto"/>
              <w:right w:val="single" w:sz="4" w:space="0" w:color="auto"/>
            </w:tcBorders>
            <w:shd w:val="clear" w:color="auto" w:fill="FBD4B4" w:themeFill="accent6" w:themeFillTint="66"/>
            <w:vAlign w:val="center"/>
            <w:hideMark/>
          </w:tcPr>
          <w:p w:rsidR="00C85B00" w:rsidRPr="000223A1" w:rsidRDefault="00C85B00" w:rsidP="00A90B90">
            <w:pPr>
              <w:spacing w:after="0"/>
              <w:jc w:val="center"/>
              <w:rPr>
                <w:rFonts w:cs="Arial"/>
                <w:b/>
                <w:bCs/>
                <w:sz w:val="16"/>
                <w:szCs w:val="16"/>
                <w:lang w:eastAsia="es-PE"/>
              </w:rPr>
            </w:pPr>
            <w:r w:rsidRPr="000223A1">
              <w:rPr>
                <w:rFonts w:cs="Arial"/>
                <w:b/>
                <w:bCs/>
                <w:sz w:val="16"/>
                <w:szCs w:val="16"/>
                <w:lang w:eastAsia="es-PE"/>
              </w:rPr>
              <w:t>OTRAS ACTIVIDADES DE SERVICIOS</w:t>
            </w:r>
          </w:p>
        </w:tc>
      </w:tr>
      <w:tr w:rsidR="00C85B00" w:rsidRPr="000223A1" w:rsidTr="00DC3D71">
        <w:trPr>
          <w:trHeight w:val="357"/>
          <w:jc w:val="center"/>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rsidR="00C85B00" w:rsidRPr="000223A1" w:rsidRDefault="00C85B00" w:rsidP="00BE0D89">
            <w:pPr>
              <w:spacing w:after="0"/>
              <w:jc w:val="center"/>
              <w:rPr>
                <w:rFonts w:cs="Arial"/>
                <w:b/>
                <w:bCs/>
                <w:sz w:val="16"/>
                <w:szCs w:val="16"/>
                <w:lang w:eastAsia="es-PE"/>
              </w:rPr>
            </w:pPr>
            <w:r w:rsidRPr="000223A1">
              <w:rPr>
                <w:rFonts w:cs="Arial"/>
                <w:b/>
                <w:bCs/>
                <w:sz w:val="16"/>
                <w:szCs w:val="16"/>
                <w:lang w:eastAsia="es-PE"/>
              </w:rPr>
              <w:t xml:space="preserve">Centro Poblado </w:t>
            </w:r>
            <w:r w:rsidRPr="00C845B3">
              <w:rPr>
                <w:rFonts w:cs="Arial"/>
                <w:b/>
                <w:bCs/>
                <w:noProof/>
                <w:sz w:val="16"/>
                <w:szCs w:val="16"/>
                <w:lang w:eastAsia="es-PE"/>
              </w:rPr>
              <w:t>Uripa</w:t>
            </w:r>
          </w:p>
        </w:tc>
        <w:tc>
          <w:tcPr>
            <w:tcW w:w="618" w:type="dxa"/>
            <w:tcBorders>
              <w:top w:val="nil"/>
              <w:left w:val="nil"/>
              <w:bottom w:val="single" w:sz="4" w:space="0" w:color="auto"/>
              <w:right w:val="single" w:sz="4" w:space="0" w:color="auto"/>
            </w:tcBorders>
            <w:shd w:val="clear" w:color="auto" w:fill="auto"/>
            <w:noWrap/>
            <w:vAlign w:val="center"/>
            <w:hideMark/>
          </w:tcPr>
          <w:p w:rsidR="00C85B00" w:rsidRPr="000223A1" w:rsidRDefault="00C85B00" w:rsidP="00A90B90">
            <w:pPr>
              <w:spacing w:after="0"/>
              <w:jc w:val="center"/>
              <w:rPr>
                <w:rFonts w:cs="Arial"/>
                <w:b/>
                <w:bCs/>
                <w:sz w:val="16"/>
                <w:szCs w:val="16"/>
                <w:lang w:eastAsia="es-PE"/>
              </w:rPr>
            </w:pPr>
            <w:r w:rsidRPr="00C845B3">
              <w:rPr>
                <w:rFonts w:cs="Arial"/>
                <w:b/>
                <w:bCs/>
                <w:noProof/>
                <w:sz w:val="16"/>
                <w:szCs w:val="16"/>
                <w:lang w:eastAsia="es-PE"/>
              </w:rPr>
              <w:t>307</w:t>
            </w:r>
          </w:p>
        </w:tc>
        <w:tc>
          <w:tcPr>
            <w:tcW w:w="1483" w:type="dxa"/>
            <w:tcBorders>
              <w:top w:val="nil"/>
              <w:left w:val="nil"/>
              <w:bottom w:val="single" w:sz="4" w:space="0" w:color="auto"/>
              <w:right w:val="single" w:sz="4" w:space="0" w:color="auto"/>
            </w:tcBorders>
            <w:shd w:val="clear" w:color="auto" w:fill="auto"/>
            <w:noWrap/>
            <w:vAlign w:val="center"/>
            <w:hideMark/>
          </w:tcPr>
          <w:p w:rsidR="00C85B00" w:rsidRPr="000223A1" w:rsidRDefault="00C85B00" w:rsidP="00A90B90">
            <w:pPr>
              <w:spacing w:after="0"/>
              <w:jc w:val="center"/>
              <w:rPr>
                <w:rFonts w:cs="Arial"/>
                <w:b/>
                <w:bCs/>
                <w:sz w:val="16"/>
                <w:szCs w:val="16"/>
                <w:lang w:eastAsia="es-PE"/>
              </w:rPr>
            </w:pPr>
            <w:r w:rsidRPr="00C845B3">
              <w:rPr>
                <w:rFonts w:cs="Arial"/>
                <w:b/>
                <w:bCs/>
                <w:noProof/>
                <w:sz w:val="16"/>
                <w:szCs w:val="16"/>
                <w:lang w:eastAsia="es-PE"/>
              </w:rPr>
              <w:t>-</w:t>
            </w:r>
          </w:p>
        </w:tc>
        <w:tc>
          <w:tcPr>
            <w:tcW w:w="936" w:type="dxa"/>
            <w:tcBorders>
              <w:top w:val="nil"/>
              <w:left w:val="nil"/>
              <w:bottom w:val="single" w:sz="4" w:space="0" w:color="auto"/>
              <w:right w:val="single" w:sz="4" w:space="0" w:color="auto"/>
            </w:tcBorders>
            <w:shd w:val="clear" w:color="auto" w:fill="auto"/>
            <w:noWrap/>
            <w:vAlign w:val="center"/>
            <w:hideMark/>
          </w:tcPr>
          <w:p w:rsidR="00C85B00" w:rsidRPr="000223A1" w:rsidRDefault="00C85B00" w:rsidP="00A90B90">
            <w:pPr>
              <w:spacing w:after="0"/>
              <w:jc w:val="center"/>
              <w:rPr>
                <w:rFonts w:cs="Arial"/>
                <w:b/>
                <w:bCs/>
                <w:sz w:val="16"/>
                <w:szCs w:val="16"/>
                <w:lang w:eastAsia="es-PE"/>
              </w:rPr>
            </w:pPr>
            <w:r w:rsidRPr="00C845B3">
              <w:rPr>
                <w:rFonts w:cs="Arial"/>
                <w:b/>
                <w:bCs/>
                <w:noProof/>
                <w:sz w:val="16"/>
                <w:szCs w:val="16"/>
                <w:lang w:eastAsia="es-PE"/>
              </w:rPr>
              <w:t>275</w:t>
            </w:r>
          </w:p>
        </w:tc>
        <w:tc>
          <w:tcPr>
            <w:tcW w:w="1539" w:type="dxa"/>
            <w:tcBorders>
              <w:top w:val="nil"/>
              <w:left w:val="nil"/>
              <w:bottom w:val="single" w:sz="4" w:space="0" w:color="auto"/>
              <w:right w:val="single" w:sz="4" w:space="0" w:color="auto"/>
            </w:tcBorders>
            <w:shd w:val="clear" w:color="auto" w:fill="auto"/>
            <w:noWrap/>
            <w:vAlign w:val="center"/>
            <w:hideMark/>
          </w:tcPr>
          <w:p w:rsidR="00C85B00" w:rsidRPr="000223A1" w:rsidRDefault="00C85B00" w:rsidP="00A90B90">
            <w:pPr>
              <w:spacing w:after="0"/>
              <w:jc w:val="center"/>
              <w:rPr>
                <w:rFonts w:cs="Arial"/>
                <w:b/>
                <w:bCs/>
                <w:sz w:val="16"/>
                <w:szCs w:val="16"/>
                <w:lang w:eastAsia="es-PE"/>
              </w:rPr>
            </w:pPr>
            <w:r w:rsidRPr="00C845B3">
              <w:rPr>
                <w:rFonts w:cs="Arial"/>
                <w:b/>
                <w:bCs/>
                <w:noProof/>
                <w:sz w:val="16"/>
                <w:szCs w:val="16"/>
                <w:lang w:eastAsia="es-PE"/>
              </w:rPr>
              <w:t>10</w:t>
            </w:r>
          </w:p>
        </w:tc>
        <w:tc>
          <w:tcPr>
            <w:tcW w:w="1198" w:type="dxa"/>
            <w:tcBorders>
              <w:top w:val="nil"/>
              <w:left w:val="nil"/>
              <w:bottom w:val="single" w:sz="4" w:space="0" w:color="auto"/>
              <w:right w:val="single" w:sz="4" w:space="0" w:color="auto"/>
            </w:tcBorders>
            <w:shd w:val="clear" w:color="auto" w:fill="auto"/>
            <w:noWrap/>
            <w:vAlign w:val="center"/>
            <w:hideMark/>
          </w:tcPr>
          <w:p w:rsidR="00C85B00" w:rsidRPr="000223A1" w:rsidRDefault="00C85B00" w:rsidP="00A90B90">
            <w:pPr>
              <w:spacing w:after="0"/>
              <w:jc w:val="center"/>
              <w:rPr>
                <w:rFonts w:cs="Arial"/>
                <w:b/>
                <w:bCs/>
                <w:sz w:val="16"/>
                <w:szCs w:val="16"/>
                <w:lang w:eastAsia="es-PE"/>
              </w:rPr>
            </w:pPr>
            <w:r w:rsidRPr="00C845B3">
              <w:rPr>
                <w:rFonts w:cs="Arial"/>
                <w:b/>
                <w:bCs/>
                <w:noProof/>
                <w:sz w:val="16"/>
                <w:szCs w:val="16"/>
                <w:lang w:eastAsia="es-PE"/>
              </w:rPr>
              <w:t>10</w:t>
            </w:r>
          </w:p>
        </w:tc>
        <w:tc>
          <w:tcPr>
            <w:tcW w:w="1303" w:type="dxa"/>
            <w:tcBorders>
              <w:top w:val="nil"/>
              <w:left w:val="nil"/>
              <w:bottom w:val="single" w:sz="4" w:space="0" w:color="auto"/>
              <w:right w:val="single" w:sz="4" w:space="0" w:color="auto"/>
            </w:tcBorders>
            <w:shd w:val="clear" w:color="auto" w:fill="auto"/>
            <w:noWrap/>
            <w:vAlign w:val="center"/>
            <w:hideMark/>
          </w:tcPr>
          <w:p w:rsidR="00C85B00" w:rsidRPr="000223A1" w:rsidRDefault="00C85B00" w:rsidP="00A90B90">
            <w:pPr>
              <w:spacing w:after="0"/>
              <w:jc w:val="center"/>
              <w:rPr>
                <w:color w:val="000000"/>
                <w:sz w:val="16"/>
                <w:szCs w:val="16"/>
                <w:lang w:eastAsia="es-PE"/>
              </w:rPr>
            </w:pPr>
            <w:r w:rsidRPr="00C845B3">
              <w:rPr>
                <w:noProof/>
                <w:color w:val="000000"/>
                <w:sz w:val="16"/>
                <w:szCs w:val="16"/>
                <w:lang w:eastAsia="es-PE"/>
              </w:rPr>
              <w:t>10</w:t>
            </w:r>
          </w:p>
        </w:tc>
        <w:tc>
          <w:tcPr>
            <w:tcW w:w="1411" w:type="dxa"/>
            <w:tcBorders>
              <w:top w:val="nil"/>
              <w:left w:val="nil"/>
              <w:bottom w:val="single" w:sz="4" w:space="0" w:color="auto"/>
              <w:right w:val="single" w:sz="4" w:space="0" w:color="auto"/>
            </w:tcBorders>
            <w:shd w:val="clear" w:color="auto" w:fill="auto"/>
            <w:noWrap/>
            <w:vAlign w:val="center"/>
            <w:hideMark/>
          </w:tcPr>
          <w:p w:rsidR="00C85B00" w:rsidRPr="000223A1" w:rsidRDefault="00C85B00" w:rsidP="00A90B90">
            <w:pPr>
              <w:spacing w:after="0"/>
              <w:jc w:val="center"/>
              <w:rPr>
                <w:color w:val="000000"/>
                <w:sz w:val="16"/>
                <w:szCs w:val="16"/>
                <w:lang w:eastAsia="es-PE"/>
              </w:rPr>
            </w:pPr>
            <w:r w:rsidRPr="00C845B3">
              <w:rPr>
                <w:noProof/>
                <w:color w:val="000000"/>
                <w:sz w:val="16"/>
                <w:szCs w:val="16"/>
                <w:lang w:eastAsia="es-PE"/>
              </w:rPr>
              <w:t>2</w:t>
            </w:r>
          </w:p>
        </w:tc>
      </w:tr>
    </w:tbl>
    <w:p w:rsidR="00C85B00" w:rsidRPr="00F90D41" w:rsidRDefault="00C85B00" w:rsidP="00C85B00">
      <w:pPr>
        <w:ind w:hanging="1134"/>
        <w:rPr>
          <w:rFonts w:cs="Arial"/>
          <w:snapToGrid w:val="0"/>
        </w:rPr>
      </w:pPr>
      <w:r>
        <w:rPr>
          <w:rFonts w:cs="Arial"/>
          <w:snapToGrid w:val="0"/>
        </w:rPr>
        <w:t xml:space="preserve">           </w:t>
      </w:r>
      <w:r w:rsidRPr="00F90D41">
        <w:rPr>
          <w:rFonts w:cs="Arial"/>
          <w:snapToGrid w:val="0"/>
        </w:rPr>
        <w:t>F</w:t>
      </w:r>
      <w:r w:rsidR="00BE0D89">
        <w:rPr>
          <w:rFonts w:cs="Arial"/>
          <w:snapToGrid w:val="0"/>
        </w:rPr>
        <w:t>uente: Diagnóstico</w:t>
      </w:r>
      <w:r>
        <w:rPr>
          <w:rFonts w:cs="Arial"/>
          <w:snapToGrid w:val="0"/>
        </w:rPr>
        <w:t xml:space="preserve"> de campo</w:t>
      </w:r>
      <w:r w:rsidR="00A6466F">
        <w:rPr>
          <w:rFonts w:cs="Arial"/>
          <w:snapToGrid w:val="0"/>
        </w:rPr>
        <w:t>, 2018</w:t>
      </w:r>
      <w:r>
        <w:rPr>
          <w:rFonts w:cs="Arial"/>
          <w:snapToGrid w:val="0"/>
        </w:rPr>
        <w:t>.</w:t>
      </w:r>
    </w:p>
    <w:p w:rsidR="00C85B00" w:rsidRPr="00F90D41" w:rsidRDefault="00C85B00" w:rsidP="00D618B8">
      <w:pPr>
        <w:pStyle w:val="Prrafodelista"/>
        <w:numPr>
          <w:ilvl w:val="2"/>
          <w:numId w:val="3"/>
        </w:numPr>
        <w:tabs>
          <w:tab w:val="left" w:pos="1134"/>
        </w:tabs>
        <w:spacing w:after="0" w:line="240" w:lineRule="auto"/>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INFRAESTRUCTURA DE SERVICIOS BÁSICOS DE LA POBLACIÓN</w:t>
      </w:r>
    </w:p>
    <w:p w:rsidR="00C85B00" w:rsidRPr="00F90D41" w:rsidRDefault="00C85B00" w:rsidP="00D618B8">
      <w:pPr>
        <w:pStyle w:val="Prrafodelista"/>
        <w:spacing w:after="0" w:line="240" w:lineRule="auto"/>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A6466F" w:rsidRPr="00E21430" w:rsidRDefault="00A90B90" w:rsidP="00E21430">
      <w:pPr>
        <w:pStyle w:val="Prrafodelista"/>
        <w:spacing w:before="120" w:after="120" w:line="240" w:lineRule="auto"/>
        <w:ind w:left="1701"/>
        <w:contextualSpacing w:val="0"/>
        <w:jc w:val="both"/>
        <w:rPr>
          <w:rFonts w:asciiTheme="minorHAnsi" w:hAnsiTheme="minorHAnsi" w:cs="Arial"/>
          <w:snapToGrid w:val="0"/>
          <w:lang w:val="es-CL"/>
        </w:rPr>
      </w:pPr>
      <w:r>
        <w:rPr>
          <w:rFonts w:asciiTheme="minorHAnsi" w:hAnsiTheme="minorHAnsi" w:cs="Arial"/>
          <w:snapToGrid w:val="0"/>
          <w:lang w:val="es-CL"/>
        </w:rPr>
        <w:t>En el centro poblado</w:t>
      </w:r>
      <w:r w:rsidRPr="00F90D41">
        <w:rPr>
          <w:rFonts w:asciiTheme="minorHAnsi" w:hAnsiTheme="minorHAnsi" w:cs="Arial"/>
          <w:snapToGrid w:val="0"/>
          <w:lang w:val="es-CL"/>
        </w:rPr>
        <w:t xml:space="preserve"> </w:t>
      </w:r>
      <w:r>
        <w:rPr>
          <w:rFonts w:asciiTheme="minorHAnsi" w:hAnsiTheme="minorHAnsi" w:cs="Arial"/>
          <w:snapToGrid w:val="0"/>
          <w:lang w:val="es-CL"/>
        </w:rPr>
        <w:t>los servicios de agua potable</w:t>
      </w:r>
      <w:r w:rsidRPr="00F90D41">
        <w:rPr>
          <w:rFonts w:asciiTheme="minorHAnsi" w:hAnsiTheme="minorHAnsi" w:cs="Arial"/>
          <w:snapToGrid w:val="0"/>
          <w:lang w:val="es-CL"/>
        </w:rPr>
        <w:t xml:space="preserve"> se ha masificado, este serv</w:t>
      </w:r>
      <w:r>
        <w:rPr>
          <w:rFonts w:asciiTheme="minorHAnsi" w:hAnsiTheme="minorHAnsi" w:cs="Arial"/>
          <w:snapToGrid w:val="0"/>
          <w:lang w:val="es-CL"/>
        </w:rPr>
        <w:t>icio cobertura a la parte urbana</w:t>
      </w:r>
      <w:r w:rsidRPr="00F90D41">
        <w:rPr>
          <w:rFonts w:asciiTheme="minorHAnsi" w:hAnsiTheme="minorHAnsi" w:cs="Arial"/>
          <w:snapToGrid w:val="0"/>
          <w:lang w:val="es-CL"/>
        </w:rPr>
        <w:t xml:space="preserve"> del </w:t>
      </w:r>
      <w:r>
        <w:rPr>
          <w:rFonts w:asciiTheme="minorHAnsi" w:hAnsiTheme="minorHAnsi" w:cs="Arial"/>
          <w:snapToGrid w:val="0"/>
          <w:lang w:val="es-CL"/>
        </w:rPr>
        <w:t xml:space="preserve">centro poblado representando el  100 </w:t>
      </w:r>
      <w:r w:rsidRPr="00F90D41">
        <w:rPr>
          <w:rFonts w:asciiTheme="minorHAnsi" w:hAnsiTheme="minorHAnsi" w:cs="Arial"/>
          <w:snapToGrid w:val="0"/>
          <w:lang w:val="es-CL"/>
        </w:rPr>
        <w:t>%</w:t>
      </w:r>
      <w:r>
        <w:rPr>
          <w:rFonts w:asciiTheme="minorHAnsi" w:hAnsiTheme="minorHAnsi" w:cs="Arial"/>
          <w:snapToGrid w:val="0"/>
          <w:lang w:val="es-CL"/>
        </w:rPr>
        <w:t xml:space="preserve"> conectado a una red pública potable</w:t>
      </w:r>
      <w:r w:rsidRPr="00F90D41">
        <w:rPr>
          <w:rFonts w:asciiTheme="minorHAnsi" w:hAnsiTheme="minorHAnsi" w:cs="Arial"/>
          <w:snapToGrid w:val="0"/>
          <w:lang w:val="es-CL"/>
        </w:rPr>
        <w:t xml:space="preserve">, </w:t>
      </w:r>
      <w:r>
        <w:rPr>
          <w:rFonts w:asciiTheme="minorHAnsi" w:hAnsiTheme="minorHAnsi" w:cs="Arial"/>
          <w:snapToGrid w:val="0"/>
          <w:lang w:val="es-CL"/>
        </w:rPr>
        <w:t>la institució</w:t>
      </w:r>
      <w:r w:rsidRPr="00F90D41">
        <w:rPr>
          <w:rFonts w:asciiTheme="minorHAnsi" w:hAnsiTheme="minorHAnsi" w:cs="Arial"/>
          <w:snapToGrid w:val="0"/>
          <w:lang w:val="es-CL"/>
        </w:rPr>
        <w:t>n</w:t>
      </w:r>
      <w:r>
        <w:rPr>
          <w:rFonts w:asciiTheme="minorHAnsi" w:hAnsiTheme="minorHAnsi" w:cs="Arial"/>
          <w:snapToGrid w:val="0"/>
          <w:lang w:val="es-CL"/>
        </w:rPr>
        <w:t xml:space="preserve"> educativa</w:t>
      </w:r>
      <w:r w:rsidRPr="00F90D41">
        <w:rPr>
          <w:rFonts w:asciiTheme="minorHAnsi" w:hAnsiTheme="minorHAnsi" w:cs="Arial"/>
          <w:snapToGrid w:val="0"/>
          <w:lang w:val="es-CL"/>
        </w:rPr>
        <w:t xml:space="preserve"> intervenida</w:t>
      </w:r>
      <w:r>
        <w:rPr>
          <w:rFonts w:asciiTheme="minorHAnsi" w:hAnsiTheme="minorHAnsi" w:cs="Arial"/>
          <w:snapToGrid w:val="0"/>
          <w:lang w:val="es-CL"/>
        </w:rPr>
        <w:t xml:space="preserve"> se encuentran  nucleada en el centro poblado</w:t>
      </w:r>
      <w:r w:rsidRPr="00F90D41">
        <w:rPr>
          <w:rFonts w:asciiTheme="minorHAnsi" w:hAnsiTheme="minorHAnsi" w:cs="Arial"/>
          <w:snapToGrid w:val="0"/>
          <w:lang w:val="es-CL"/>
        </w:rPr>
        <w:t xml:space="preserve"> consiguientemente cu</w:t>
      </w:r>
      <w:r>
        <w:rPr>
          <w:rFonts w:asciiTheme="minorHAnsi" w:hAnsiTheme="minorHAnsi" w:cs="Arial"/>
          <w:snapToGrid w:val="0"/>
          <w:lang w:val="es-CL"/>
        </w:rPr>
        <w:t>entan con este servicio.</w:t>
      </w:r>
      <w:r w:rsidRPr="00F90D41">
        <w:rPr>
          <w:rFonts w:asciiTheme="minorHAnsi" w:hAnsiTheme="minorHAnsi" w:cs="Arial"/>
          <w:snapToGrid w:val="0"/>
          <w:lang w:val="es-CL"/>
        </w:rPr>
        <w:t xml:space="preserve"> </w:t>
      </w:r>
      <w:r>
        <w:rPr>
          <w:rFonts w:cs="Arial"/>
          <w:b/>
          <w:snapToGrid w:val="0"/>
        </w:rPr>
        <w:t xml:space="preserve">     </w:t>
      </w:r>
      <w:r w:rsidR="00BE0D89">
        <w:rPr>
          <w:rFonts w:cs="Arial"/>
          <w:b/>
          <w:snapToGrid w:val="0"/>
        </w:rPr>
        <w:t xml:space="preserve">                  </w:t>
      </w:r>
    </w:p>
    <w:p w:rsidR="00C85B00" w:rsidRPr="000223A1" w:rsidRDefault="00A6466F" w:rsidP="00A90B90">
      <w:pPr>
        <w:spacing w:after="0"/>
        <w:jc w:val="center"/>
        <w:rPr>
          <w:rFonts w:cs="Arial"/>
          <w:b/>
          <w:snapToGrid w:val="0"/>
          <w:lang w:val="es-PE"/>
        </w:rPr>
      </w:pPr>
      <w:r>
        <w:rPr>
          <w:rFonts w:cs="Arial"/>
          <w:b/>
          <w:snapToGrid w:val="0"/>
        </w:rPr>
        <w:t xml:space="preserve">                 </w:t>
      </w:r>
      <w:r w:rsidR="00C85B00" w:rsidRPr="000223A1">
        <w:rPr>
          <w:rFonts w:cs="Arial"/>
          <w:b/>
          <w:snapToGrid w:val="0"/>
        </w:rPr>
        <w:t>Cuadro Nº 1</w:t>
      </w:r>
      <w:r w:rsidR="00C85B00" w:rsidRPr="000223A1">
        <w:rPr>
          <w:rFonts w:cs="Arial"/>
          <w:b/>
          <w:snapToGrid w:val="0"/>
          <w:lang w:val="es-PE"/>
        </w:rPr>
        <w:t>5</w:t>
      </w:r>
    </w:p>
    <w:tbl>
      <w:tblPr>
        <w:tblW w:w="0" w:type="auto"/>
        <w:tblInd w:w="2200" w:type="dxa"/>
        <w:tblCellMar>
          <w:left w:w="70" w:type="dxa"/>
          <w:right w:w="70" w:type="dxa"/>
        </w:tblCellMar>
        <w:tblLook w:val="04A0" w:firstRow="1" w:lastRow="0" w:firstColumn="1" w:lastColumn="0" w:noHBand="0" w:noVBand="1"/>
      </w:tblPr>
      <w:tblGrid>
        <w:gridCol w:w="3707"/>
        <w:gridCol w:w="763"/>
        <w:gridCol w:w="579"/>
        <w:gridCol w:w="886"/>
      </w:tblGrid>
      <w:tr w:rsidR="00C85B00" w:rsidRPr="00852759" w:rsidTr="00D618B8">
        <w:trPr>
          <w:trHeight w:val="255"/>
        </w:trPr>
        <w:tc>
          <w:tcPr>
            <w:tcW w:w="0" w:type="auto"/>
            <w:gridSpan w:val="4"/>
            <w:tcBorders>
              <w:top w:val="nil"/>
              <w:left w:val="nil"/>
              <w:bottom w:val="single" w:sz="4" w:space="0" w:color="auto"/>
              <w:right w:val="nil"/>
            </w:tcBorders>
            <w:shd w:val="clear" w:color="auto" w:fill="auto"/>
            <w:noWrap/>
            <w:vAlign w:val="center"/>
            <w:hideMark/>
          </w:tcPr>
          <w:p w:rsidR="00C85B00" w:rsidRPr="00852759" w:rsidRDefault="00C85B00" w:rsidP="00A90B90">
            <w:pPr>
              <w:spacing w:after="0" w:line="240" w:lineRule="auto"/>
              <w:jc w:val="center"/>
              <w:rPr>
                <w:rFonts w:ascii="Calibri" w:hAnsi="Calibri" w:cs="Arial"/>
                <w:b/>
                <w:bCs/>
                <w:sz w:val="20"/>
                <w:szCs w:val="20"/>
                <w:lang w:val="es-PE" w:eastAsia="es-PE"/>
              </w:rPr>
            </w:pPr>
            <w:r w:rsidRPr="00852759">
              <w:rPr>
                <w:rFonts w:ascii="Calibri" w:hAnsi="Calibri" w:cs="Arial"/>
                <w:b/>
                <w:bCs/>
                <w:sz w:val="20"/>
                <w:szCs w:val="20"/>
                <w:lang w:val="es-PE" w:eastAsia="es-PE"/>
              </w:rPr>
              <w:t>Servicio de agua en</w:t>
            </w:r>
            <w:r w:rsidR="00A90B90">
              <w:rPr>
                <w:rFonts w:ascii="Calibri" w:hAnsi="Calibri" w:cs="Arial"/>
                <w:b/>
                <w:bCs/>
                <w:sz w:val="20"/>
                <w:szCs w:val="20"/>
                <w:lang w:val="es-PE" w:eastAsia="es-PE"/>
              </w:rPr>
              <w:t xml:space="preserve"> el centro poblado de Uripa</w:t>
            </w:r>
          </w:p>
        </w:tc>
      </w:tr>
      <w:tr w:rsidR="00C85B00" w:rsidRPr="00852759" w:rsidTr="00A6466F">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C85B00" w:rsidRPr="00852759" w:rsidRDefault="00C85B00" w:rsidP="00A90B90">
            <w:pPr>
              <w:spacing w:after="0" w:line="240" w:lineRule="auto"/>
              <w:jc w:val="center"/>
              <w:rPr>
                <w:rFonts w:ascii="Calibri" w:hAnsi="Calibri" w:cs="Arial"/>
                <w:b/>
                <w:bCs/>
                <w:sz w:val="20"/>
                <w:szCs w:val="20"/>
                <w:lang w:val="es-PE" w:eastAsia="es-PE"/>
              </w:rPr>
            </w:pPr>
            <w:r w:rsidRPr="00852759">
              <w:rPr>
                <w:rFonts w:ascii="Calibri" w:hAnsi="Calibri" w:cs="Arial"/>
                <w:b/>
                <w:bCs/>
                <w:sz w:val="20"/>
                <w:szCs w:val="20"/>
                <w:lang w:val="es-PE" w:eastAsia="es-PE"/>
              </w:rPr>
              <w:t>Abastecimiento de agua en la vivienda</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C85B00" w:rsidRPr="00852759" w:rsidRDefault="00C85B00" w:rsidP="00A90B90">
            <w:pPr>
              <w:spacing w:after="0" w:line="240" w:lineRule="auto"/>
              <w:jc w:val="center"/>
              <w:rPr>
                <w:rFonts w:ascii="Calibri" w:hAnsi="Calibri" w:cs="Arial"/>
                <w:b/>
                <w:bCs/>
                <w:sz w:val="20"/>
                <w:szCs w:val="20"/>
                <w:lang w:val="es-PE" w:eastAsia="es-PE"/>
              </w:rPr>
            </w:pPr>
            <w:r w:rsidRPr="00852759">
              <w:rPr>
                <w:rFonts w:ascii="Calibri" w:hAnsi="Calibri" w:cs="Arial"/>
                <w:b/>
                <w:bCs/>
                <w:sz w:val="20"/>
                <w:szCs w:val="20"/>
                <w:lang w:val="es-PE" w:eastAsia="es-PE"/>
              </w:rPr>
              <w:t>Tipo de área</w:t>
            </w:r>
          </w:p>
        </w:tc>
      </w:tr>
      <w:tr w:rsidR="00C85B00" w:rsidRPr="00852759" w:rsidTr="00A6466F">
        <w:trPr>
          <w:trHeight w:val="330"/>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C85B00" w:rsidRPr="00852759" w:rsidRDefault="00C85B00" w:rsidP="00A90B90">
            <w:pPr>
              <w:spacing w:after="0" w:line="240" w:lineRule="auto"/>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C85B00" w:rsidRPr="00852759" w:rsidRDefault="00C85B00" w:rsidP="00A90B90">
            <w:pPr>
              <w:spacing w:after="0" w:line="240" w:lineRule="auto"/>
              <w:jc w:val="right"/>
              <w:rPr>
                <w:rFonts w:ascii="Calibri" w:hAnsi="Calibri" w:cs="Arial"/>
                <w:b/>
                <w:bCs/>
                <w:sz w:val="20"/>
                <w:szCs w:val="20"/>
                <w:lang w:val="es-PE" w:eastAsia="es-PE"/>
              </w:rPr>
            </w:pPr>
            <w:r w:rsidRPr="00852759">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C85B00" w:rsidRPr="00852759" w:rsidRDefault="00C85B00" w:rsidP="00A90B90">
            <w:pPr>
              <w:spacing w:after="0" w:line="240" w:lineRule="auto"/>
              <w:jc w:val="center"/>
              <w:rPr>
                <w:rFonts w:ascii="Calibri" w:hAnsi="Calibri" w:cs="Arial"/>
                <w:b/>
                <w:bCs/>
                <w:sz w:val="20"/>
                <w:szCs w:val="20"/>
                <w:lang w:val="es-PE" w:eastAsia="es-PE"/>
              </w:rPr>
            </w:pPr>
            <w:r w:rsidRPr="00852759">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C85B00" w:rsidRPr="00852759" w:rsidRDefault="00C85B00" w:rsidP="00A90B90">
            <w:pPr>
              <w:spacing w:after="0" w:line="240" w:lineRule="auto"/>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r>
      <w:tr w:rsidR="00C85B00" w:rsidRPr="00852759" w:rsidTr="00D618B8">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85B00" w:rsidRPr="00852759" w:rsidRDefault="00C85B00" w:rsidP="00A90B90">
            <w:pPr>
              <w:spacing w:after="0" w:line="240" w:lineRule="auto"/>
              <w:rPr>
                <w:rFonts w:ascii="Calibri" w:hAnsi="Calibri" w:cs="Arial"/>
                <w:sz w:val="20"/>
                <w:szCs w:val="20"/>
                <w:lang w:val="es-PE" w:eastAsia="es-PE"/>
              </w:rPr>
            </w:pPr>
            <w:r w:rsidRPr="00852759">
              <w:rPr>
                <w:rFonts w:ascii="Calibri" w:hAnsi="Calibri" w:cs="Arial"/>
                <w:sz w:val="20"/>
                <w:szCs w:val="20"/>
                <w:lang w:val="es-PE" w:eastAsia="es-PE"/>
              </w:rPr>
              <w:t xml:space="preserve"> Red pública Dentro de la viv.(Agua potable)</w:t>
            </w:r>
          </w:p>
        </w:tc>
        <w:tc>
          <w:tcPr>
            <w:tcW w:w="0" w:type="auto"/>
            <w:tcBorders>
              <w:top w:val="nil"/>
              <w:left w:val="nil"/>
              <w:bottom w:val="single" w:sz="4" w:space="0" w:color="auto"/>
              <w:right w:val="single" w:sz="4" w:space="0" w:color="auto"/>
            </w:tcBorders>
            <w:shd w:val="clear" w:color="auto" w:fill="auto"/>
            <w:vAlign w:val="center"/>
            <w:hideMark/>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100%</w:t>
            </w:r>
          </w:p>
        </w:tc>
        <w:tc>
          <w:tcPr>
            <w:tcW w:w="0" w:type="auto"/>
            <w:tcBorders>
              <w:top w:val="nil"/>
              <w:left w:val="nil"/>
              <w:bottom w:val="single" w:sz="4" w:space="0" w:color="auto"/>
              <w:right w:val="single" w:sz="4" w:space="0" w:color="auto"/>
            </w:tcBorders>
            <w:shd w:val="clear" w:color="auto" w:fill="auto"/>
            <w:noWrap/>
            <w:vAlign w:val="center"/>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100</w:t>
            </w:r>
            <w:r w:rsidR="00C85B00" w:rsidRPr="00852759">
              <w:rPr>
                <w:rFonts w:ascii="Calibri" w:hAnsi="Calibri" w:cs="Arial"/>
                <w:sz w:val="20"/>
                <w:szCs w:val="20"/>
                <w:lang w:val="es-PE" w:eastAsia="es-PE"/>
              </w:rPr>
              <w:t xml:space="preserve"> %</w:t>
            </w:r>
          </w:p>
        </w:tc>
      </w:tr>
      <w:tr w:rsidR="00C85B00" w:rsidRPr="00852759" w:rsidTr="00D618B8">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85B00" w:rsidRPr="00852759" w:rsidRDefault="00C85B00" w:rsidP="00A90B90">
            <w:pPr>
              <w:spacing w:after="0" w:line="240" w:lineRule="auto"/>
              <w:rPr>
                <w:rFonts w:ascii="Calibri" w:hAnsi="Calibri" w:cs="Arial"/>
                <w:sz w:val="20"/>
                <w:szCs w:val="20"/>
                <w:lang w:val="es-PE" w:eastAsia="es-PE"/>
              </w:rPr>
            </w:pPr>
            <w:r w:rsidRPr="00852759">
              <w:rPr>
                <w:rFonts w:ascii="Calibri" w:hAnsi="Calibri" w:cs="Arial"/>
                <w:sz w:val="20"/>
                <w:szCs w:val="20"/>
                <w:lang w:val="es-PE" w:eastAsia="es-PE"/>
              </w:rPr>
              <w:t xml:space="preserve"> Pozo</w:t>
            </w:r>
          </w:p>
        </w:tc>
        <w:tc>
          <w:tcPr>
            <w:tcW w:w="0" w:type="auto"/>
            <w:tcBorders>
              <w:top w:val="nil"/>
              <w:left w:val="nil"/>
              <w:bottom w:val="single" w:sz="4" w:space="0" w:color="auto"/>
              <w:right w:val="single" w:sz="4" w:space="0" w:color="auto"/>
            </w:tcBorders>
            <w:shd w:val="clear" w:color="auto" w:fill="auto"/>
            <w:vAlign w:val="center"/>
            <w:hideMark/>
          </w:tcPr>
          <w:p w:rsidR="00C85B00" w:rsidRPr="00852759" w:rsidRDefault="00C85B00" w:rsidP="00A90B90">
            <w:pPr>
              <w:spacing w:after="0" w:line="240" w:lineRule="auto"/>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r>
      <w:tr w:rsidR="00C85B00" w:rsidRPr="00852759" w:rsidTr="00D618B8">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85B00" w:rsidRPr="00852759" w:rsidRDefault="00C85B00" w:rsidP="00A90B90">
            <w:pPr>
              <w:spacing w:after="0" w:line="240" w:lineRule="auto"/>
              <w:rPr>
                <w:rFonts w:ascii="Calibri" w:hAnsi="Calibri" w:cs="Arial"/>
                <w:sz w:val="20"/>
                <w:szCs w:val="20"/>
                <w:lang w:val="es-PE" w:eastAsia="es-PE"/>
              </w:rPr>
            </w:pPr>
            <w:r w:rsidRPr="00852759">
              <w:rPr>
                <w:rFonts w:ascii="Calibri" w:hAnsi="Calibri" w:cs="Arial"/>
                <w:sz w:val="20"/>
                <w:szCs w:val="20"/>
                <w:lang w:val="es-PE" w:eastAsia="es-PE"/>
              </w:rPr>
              <w:t xml:space="preserve"> Río,acequia,manantial o similar</w:t>
            </w:r>
          </w:p>
        </w:tc>
        <w:tc>
          <w:tcPr>
            <w:tcW w:w="0" w:type="auto"/>
            <w:tcBorders>
              <w:top w:val="nil"/>
              <w:left w:val="nil"/>
              <w:bottom w:val="single" w:sz="4" w:space="0" w:color="auto"/>
              <w:right w:val="single" w:sz="4" w:space="0" w:color="auto"/>
            </w:tcBorders>
            <w:shd w:val="clear" w:color="auto" w:fill="auto"/>
            <w:vAlign w:val="center"/>
            <w:hideMark/>
          </w:tcPr>
          <w:p w:rsidR="00C85B00" w:rsidRPr="00852759" w:rsidRDefault="00C85B00" w:rsidP="00A90B90">
            <w:pPr>
              <w:spacing w:after="0" w:line="240" w:lineRule="auto"/>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r>
      <w:tr w:rsidR="00C85B00" w:rsidRPr="00852759" w:rsidTr="00D618B8">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85B00" w:rsidRPr="00852759" w:rsidRDefault="00C85B00" w:rsidP="00A90B90">
            <w:pPr>
              <w:spacing w:after="0" w:line="240" w:lineRule="auto"/>
              <w:rPr>
                <w:rFonts w:ascii="Calibri" w:hAnsi="Calibri" w:cs="Arial"/>
                <w:sz w:val="20"/>
                <w:szCs w:val="20"/>
                <w:lang w:val="es-PE" w:eastAsia="es-PE"/>
              </w:rPr>
            </w:pPr>
            <w:r w:rsidRPr="00852759">
              <w:rPr>
                <w:rFonts w:ascii="Calibri" w:hAnsi="Calibri" w:cs="Arial"/>
                <w:sz w:val="20"/>
                <w:szCs w:val="20"/>
                <w:lang w:val="es-PE" w:eastAsia="es-PE"/>
              </w:rPr>
              <w:t xml:space="preserve"> Vecino</w:t>
            </w:r>
          </w:p>
        </w:tc>
        <w:tc>
          <w:tcPr>
            <w:tcW w:w="0" w:type="auto"/>
            <w:tcBorders>
              <w:top w:val="nil"/>
              <w:left w:val="nil"/>
              <w:bottom w:val="single" w:sz="4" w:space="0" w:color="auto"/>
              <w:right w:val="single" w:sz="4" w:space="0" w:color="auto"/>
            </w:tcBorders>
            <w:shd w:val="clear" w:color="auto" w:fill="auto"/>
            <w:vAlign w:val="center"/>
            <w:hideMark/>
          </w:tcPr>
          <w:p w:rsidR="00C85B00" w:rsidRPr="00852759" w:rsidRDefault="00C85B00" w:rsidP="00A90B90">
            <w:pPr>
              <w:spacing w:after="0" w:line="240" w:lineRule="auto"/>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r>
      <w:tr w:rsidR="00C85B00" w:rsidRPr="00852759" w:rsidTr="00D618B8">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85B00" w:rsidRPr="00852759" w:rsidRDefault="00C85B00" w:rsidP="00A90B90">
            <w:pPr>
              <w:spacing w:after="0" w:line="240" w:lineRule="auto"/>
              <w:rPr>
                <w:rFonts w:ascii="Calibri" w:hAnsi="Calibri" w:cs="Arial"/>
                <w:sz w:val="20"/>
                <w:szCs w:val="20"/>
                <w:lang w:val="es-PE" w:eastAsia="es-PE"/>
              </w:rPr>
            </w:pPr>
            <w:r w:rsidRPr="00852759">
              <w:rPr>
                <w:rFonts w:ascii="Calibri" w:hAnsi="Calibri" w:cs="Arial"/>
                <w:sz w:val="20"/>
                <w:szCs w:val="20"/>
                <w:lang w:val="es-PE" w:eastAsia="es-PE"/>
              </w:rPr>
              <w:t xml:space="preserve"> Otro</w:t>
            </w:r>
          </w:p>
        </w:tc>
        <w:tc>
          <w:tcPr>
            <w:tcW w:w="0" w:type="auto"/>
            <w:tcBorders>
              <w:top w:val="nil"/>
              <w:left w:val="nil"/>
              <w:bottom w:val="single" w:sz="4" w:space="0" w:color="auto"/>
              <w:right w:val="single" w:sz="4" w:space="0" w:color="auto"/>
            </w:tcBorders>
            <w:shd w:val="clear" w:color="auto" w:fill="auto"/>
            <w:vAlign w:val="center"/>
            <w:hideMark/>
          </w:tcPr>
          <w:p w:rsidR="00C85B00" w:rsidRPr="00852759" w:rsidRDefault="00C85B00" w:rsidP="00A90B90">
            <w:pPr>
              <w:spacing w:after="0" w:line="240" w:lineRule="auto"/>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C85B00" w:rsidRPr="00852759" w:rsidRDefault="00A90B90"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r>
      <w:tr w:rsidR="00C85B00" w:rsidRPr="00852759" w:rsidTr="00A6466F">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85B00" w:rsidRPr="00852759" w:rsidRDefault="00C85B00" w:rsidP="00BE0D89">
            <w:pPr>
              <w:spacing w:after="0" w:line="240" w:lineRule="auto"/>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C85B00" w:rsidRPr="00852759" w:rsidRDefault="00F85D1A"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100</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C85B00" w:rsidRPr="00852759" w:rsidRDefault="00F85D1A" w:rsidP="00A90B90">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C85B00" w:rsidRPr="00852759" w:rsidRDefault="00C85B00" w:rsidP="00A90B90">
            <w:pPr>
              <w:spacing w:after="0" w:line="240" w:lineRule="auto"/>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r>
    </w:tbl>
    <w:p w:rsidR="00A6466F" w:rsidRPr="00E21430" w:rsidRDefault="00D618B8" w:rsidP="00E21430">
      <w:pPr>
        <w:ind w:left="1701" w:firstLine="285"/>
        <w:rPr>
          <w:rFonts w:cs="Arial"/>
          <w:snapToGrid w:val="0"/>
        </w:rPr>
      </w:pPr>
      <w:r>
        <w:rPr>
          <w:rFonts w:cs="Arial"/>
          <w:snapToGrid w:val="0"/>
        </w:rPr>
        <w:t xml:space="preserve">   </w:t>
      </w:r>
      <w:r w:rsidR="00BE0D89">
        <w:rPr>
          <w:rFonts w:cs="Arial"/>
          <w:snapToGrid w:val="0"/>
        </w:rPr>
        <w:t>Fuente: Diagnóstico</w:t>
      </w:r>
      <w:r w:rsidR="00A90B90">
        <w:rPr>
          <w:rFonts w:cs="Arial"/>
          <w:snapToGrid w:val="0"/>
        </w:rPr>
        <w:t xml:space="preserve"> de campo</w:t>
      </w:r>
      <w:r w:rsidR="00A6466F">
        <w:rPr>
          <w:rFonts w:cs="Arial"/>
          <w:snapToGrid w:val="0"/>
        </w:rPr>
        <w:t>, 2018</w:t>
      </w:r>
      <w:r w:rsidR="00A90B90">
        <w:rPr>
          <w:rFonts w:cs="Arial"/>
          <w:snapToGrid w:val="0"/>
        </w:rPr>
        <w:t>.</w:t>
      </w:r>
    </w:p>
    <w:p w:rsidR="00C85B00" w:rsidRPr="00F90D41" w:rsidRDefault="00C85B00" w:rsidP="00D618B8">
      <w:pPr>
        <w:pStyle w:val="Prrafodelista"/>
        <w:spacing w:before="120" w:after="120" w:line="240" w:lineRule="auto"/>
        <w:ind w:left="1701"/>
        <w:contextualSpacing w:val="0"/>
        <w:jc w:val="both"/>
        <w:rPr>
          <w:rFonts w:asciiTheme="minorHAnsi" w:hAnsiTheme="minorHAnsi" w:cs="Arial"/>
          <w:b/>
          <w:snapToGrid w:val="0"/>
          <w:lang w:val="es-CL"/>
        </w:rPr>
      </w:pPr>
      <w:r w:rsidRPr="00F90D41">
        <w:rPr>
          <w:rFonts w:asciiTheme="minorHAnsi" w:hAnsiTheme="minorHAnsi" w:cs="Arial"/>
          <w:b/>
          <w:snapToGrid w:val="0"/>
        </w:rPr>
        <w:t>Servicio de saneamiento básico</w:t>
      </w:r>
    </w:p>
    <w:p w:rsidR="00A6466F" w:rsidRPr="00E21430" w:rsidRDefault="00A90B90" w:rsidP="00E21430">
      <w:pPr>
        <w:pStyle w:val="Prrafodelista"/>
        <w:spacing w:before="120" w:after="120" w:line="240" w:lineRule="auto"/>
        <w:ind w:left="1701"/>
        <w:contextualSpacing w:val="0"/>
        <w:jc w:val="both"/>
        <w:rPr>
          <w:rFonts w:asciiTheme="minorHAnsi" w:hAnsiTheme="minorHAnsi" w:cs="Arial"/>
          <w:snapToGrid w:val="0"/>
          <w:lang w:val="es-CL"/>
        </w:rPr>
      </w:pPr>
      <w:r>
        <w:rPr>
          <w:rFonts w:asciiTheme="minorHAnsi" w:hAnsiTheme="minorHAnsi" w:cs="Arial"/>
          <w:snapToGrid w:val="0"/>
          <w:lang w:val="es-CL"/>
        </w:rPr>
        <w:t xml:space="preserve">El centro poblado de </w:t>
      </w:r>
      <w:r w:rsidR="00FA652D">
        <w:rPr>
          <w:rFonts w:asciiTheme="minorHAnsi" w:hAnsiTheme="minorHAnsi" w:cs="Arial"/>
          <w:snapToGrid w:val="0"/>
          <w:lang w:val="es-CL"/>
        </w:rPr>
        <w:t>Uripa</w:t>
      </w:r>
      <w:r>
        <w:rPr>
          <w:rFonts w:asciiTheme="minorHAnsi" w:hAnsiTheme="minorHAnsi" w:cs="Arial"/>
          <w:snapToGrid w:val="0"/>
          <w:lang w:val="es-CL"/>
        </w:rPr>
        <w:t xml:space="preserve"> es </w:t>
      </w:r>
      <w:r w:rsidR="00FA652D">
        <w:rPr>
          <w:rFonts w:asciiTheme="minorHAnsi" w:hAnsiTheme="minorHAnsi" w:cs="Arial"/>
          <w:snapToGrid w:val="0"/>
          <w:lang w:val="es-CL"/>
        </w:rPr>
        <w:t xml:space="preserve">una </w:t>
      </w:r>
      <w:r w:rsidRPr="00F90D41">
        <w:rPr>
          <w:rFonts w:asciiTheme="minorHAnsi" w:hAnsiTheme="minorHAnsi" w:cs="Arial"/>
          <w:snapToGrid w:val="0"/>
          <w:lang w:val="es-CL"/>
        </w:rPr>
        <w:t xml:space="preserve">zona </w:t>
      </w:r>
      <w:r w:rsidR="00FA652D">
        <w:rPr>
          <w:rFonts w:asciiTheme="minorHAnsi" w:hAnsiTheme="minorHAnsi" w:cs="Arial"/>
          <w:snapToGrid w:val="0"/>
          <w:lang w:val="es-CL"/>
        </w:rPr>
        <w:t>urbana</w:t>
      </w:r>
      <w:r w:rsidRPr="00F90D41">
        <w:rPr>
          <w:rFonts w:asciiTheme="minorHAnsi" w:hAnsiTheme="minorHAnsi" w:cs="Arial"/>
          <w:snapToGrid w:val="0"/>
          <w:lang w:val="es-CL"/>
        </w:rPr>
        <w:t xml:space="preserve"> </w:t>
      </w:r>
      <w:r w:rsidR="00FA652D">
        <w:rPr>
          <w:rFonts w:asciiTheme="minorHAnsi" w:hAnsiTheme="minorHAnsi" w:cs="Arial"/>
          <w:snapToGrid w:val="0"/>
          <w:lang w:val="es-CL"/>
        </w:rPr>
        <w:t>el  100</w:t>
      </w:r>
      <w:r w:rsidRPr="00F90D41">
        <w:rPr>
          <w:rFonts w:asciiTheme="minorHAnsi" w:hAnsiTheme="minorHAnsi" w:cs="Arial"/>
          <w:snapToGrid w:val="0"/>
          <w:lang w:val="es-CL"/>
        </w:rPr>
        <w:t>%</w:t>
      </w:r>
      <w:r>
        <w:rPr>
          <w:rFonts w:asciiTheme="minorHAnsi" w:hAnsiTheme="minorHAnsi" w:cs="Arial"/>
          <w:snapToGrid w:val="0"/>
          <w:lang w:val="es-CL"/>
        </w:rPr>
        <w:t xml:space="preserve"> de la población está conectada a una red pública</w:t>
      </w:r>
      <w:r w:rsidRPr="00F90D41">
        <w:rPr>
          <w:rFonts w:asciiTheme="minorHAnsi" w:hAnsiTheme="minorHAnsi" w:cs="Arial"/>
          <w:snapToGrid w:val="0"/>
          <w:lang w:val="es-CL"/>
        </w:rPr>
        <w:t>, como a</w:t>
      </w:r>
      <w:r>
        <w:rPr>
          <w:rFonts w:asciiTheme="minorHAnsi" w:hAnsiTheme="minorHAnsi" w:cs="Arial"/>
          <w:snapToGrid w:val="0"/>
          <w:lang w:val="es-CL"/>
        </w:rPr>
        <w:t xml:space="preserve">preciamos en el cuadro siguiente. La institución educativa si cuenta con este servicio. </w:t>
      </w:r>
    </w:p>
    <w:p w:rsidR="00C85B00" w:rsidRDefault="00C85B00" w:rsidP="00BE0D89">
      <w:pPr>
        <w:pStyle w:val="Prrafodelista"/>
        <w:spacing w:after="0" w:line="240" w:lineRule="auto"/>
        <w:ind w:left="2834" w:firstLine="706"/>
        <w:rPr>
          <w:rFonts w:asciiTheme="minorHAnsi" w:hAnsiTheme="minorHAnsi" w:cs="Arial"/>
          <w:b/>
          <w:snapToGrid w:val="0"/>
        </w:rPr>
      </w:pPr>
      <w:r>
        <w:rPr>
          <w:rFonts w:asciiTheme="minorHAnsi" w:hAnsiTheme="minorHAnsi" w:cs="Arial"/>
          <w:b/>
          <w:snapToGrid w:val="0"/>
        </w:rPr>
        <w:t xml:space="preserve">             </w:t>
      </w:r>
      <w:r w:rsidR="002D36E9">
        <w:rPr>
          <w:rFonts w:asciiTheme="minorHAnsi" w:hAnsiTheme="minorHAnsi" w:cs="Arial"/>
          <w:b/>
          <w:snapToGrid w:val="0"/>
        </w:rPr>
        <w:t xml:space="preserve"> </w:t>
      </w:r>
      <w:r>
        <w:rPr>
          <w:rFonts w:asciiTheme="minorHAnsi" w:hAnsiTheme="minorHAnsi" w:cs="Arial"/>
          <w:b/>
          <w:snapToGrid w:val="0"/>
        </w:rPr>
        <w:t xml:space="preserve"> </w:t>
      </w:r>
      <w:r w:rsidRPr="00F90D41">
        <w:rPr>
          <w:rFonts w:asciiTheme="minorHAnsi" w:hAnsiTheme="minorHAnsi" w:cs="Arial"/>
          <w:b/>
          <w:snapToGrid w:val="0"/>
        </w:rPr>
        <w:t>Cuadro Nº 16</w:t>
      </w:r>
    </w:p>
    <w:tbl>
      <w:tblPr>
        <w:tblpPr w:leftFromText="141" w:rightFromText="141" w:vertAnchor="text" w:horzAnchor="page" w:tblpX="4000" w:tblpY="85"/>
        <w:tblW w:w="6000" w:type="dxa"/>
        <w:tblCellMar>
          <w:left w:w="70" w:type="dxa"/>
          <w:right w:w="70" w:type="dxa"/>
        </w:tblCellMar>
        <w:tblLook w:val="04A0" w:firstRow="1" w:lastRow="0" w:firstColumn="1" w:lastColumn="0" w:noHBand="0" w:noVBand="1"/>
      </w:tblPr>
      <w:tblGrid>
        <w:gridCol w:w="3340"/>
        <w:gridCol w:w="960"/>
        <w:gridCol w:w="732"/>
        <w:gridCol w:w="968"/>
      </w:tblGrid>
      <w:tr w:rsidR="00C85B00" w:rsidRPr="003B1B18" w:rsidTr="00DC3D71">
        <w:trPr>
          <w:trHeight w:val="255"/>
        </w:trPr>
        <w:tc>
          <w:tcPr>
            <w:tcW w:w="6000" w:type="dxa"/>
            <w:gridSpan w:val="4"/>
            <w:tcBorders>
              <w:top w:val="nil"/>
              <w:left w:val="nil"/>
              <w:bottom w:val="single" w:sz="4" w:space="0" w:color="auto"/>
              <w:right w:val="nil"/>
            </w:tcBorders>
            <w:shd w:val="clear" w:color="auto" w:fill="auto"/>
            <w:noWrap/>
            <w:vAlign w:val="center"/>
            <w:hideMark/>
          </w:tcPr>
          <w:p w:rsidR="00C85B00" w:rsidRPr="003B1B18" w:rsidRDefault="00C85B00" w:rsidP="00BE0D89">
            <w:pPr>
              <w:spacing w:after="0" w:line="240" w:lineRule="auto"/>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de saneamiento básico en el centro poblad</w:t>
            </w:r>
            <w:r w:rsidR="00C10C0C">
              <w:rPr>
                <w:rFonts w:ascii="Calibri" w:hAnsi="Calibri" w:cs="Arial"/>
                <w:b/>
                <w:bCs/>
                <w:sz w:val="20"/>
                <w:szCs w:val="20"/>
                <w:lang w:val="es-PE" w:eastAsia="es-PE"/>
              </w:rPr>
              <w:t>o de Uripa</w:t>
            </w:r>
          </w:p>
        </w:tc>
      </w:tr>
      <w:tr w:rsidR="00C85B00" w:rsidRPr="003B1B18" w:rsidTr="00A6466F">
        <w:trPr>
          <w:trHeight w:val="255"/>
        </w:trPr>
        <w:tc>
          <w:tcPr>
            <w:tcW w:w="3340" w:type="dxa"/>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C85B00" w:rsidRPr="003B1B18" w:rsidRDefault="00C85B00" w:rsidP="00482868">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2660" w:type="dxa"/>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C85B00" w:rsidRPr="003B1B18" w:rsidRDefault="00C85B00" w:rsidP="00482868">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C85B00" w:rsidRPr="003B1B18" w:rsidTr="00A6466F">
        <w:trPr>
          <w:trHeight w:val="255"/>
        </w:trPr>
        <w:tc>
          <w:tcPr>
            <w:tcW w:w="3340"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C85B00" w:rsidRPr="003B1B18" w:rsidRDefault="00C85B00" w:rsidP="00482868">
            <w:pPr>
              <w:spacing w:after="0"/>
              <w:rPr>
                <w:rFonts w:ascii="Calibri" w:hAnsi="Calibri" w:cs="Arial"/>
                <w:b/>
                <w:bCs/>
                <w:sz w:val="20"/>
                <w:szCs w:val="20"/>
                <w:lang w:val="es-PE" w:eastAsia="es-PE"/>
              </w:rPr>
            </w:pP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C85B00" w:rsidRPr="003B1B18" w:rsidRDefault="00C85B00" w:rsidP="00482868">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732" w:type="dxa"/>
            <w:tcBorders>
              <w:top w:val="nil"/>
              <w:left w:val="nil"/>
              <w:bottom w:val="single" w:sz="4" w:space="0" w:color="auto"/>
              <w:right w:val="single" w:sz="4" w:space="0" w:color="auto"/>
            </w:tcBorders>
            <w:shd w:val="clear" w:color="auto" w:fill="FBD4B4" w:themeFill="accent6" w:themeFillTint="66"/>
            <w:vAlign w:val="center"/>
            <w:hideMark/>
          </w:tcPr>
          <w:p w:rsidR="00C85B00" w:rsidRPr="003B1B18" w:rsidRDefault="00C85B00" w:rsidP="00482868">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968" w:type="dxa"/>
            <w:tcBorders>
              <w:top w:val="nil"/>
              <w:left w:val="nil"/>
              <w:bottom w:val="single" w:sz="4" w:space="0" w:color="auto"/>
              <w:right w:val="single" w:sz="4" w:space="0" w:color="auto"/>
            </w:tcBorders>
            <w:shd w:val="clear" w:color="auto" w:fill="FBD4B4" w:themeFill="accent6" w:themeFillTint="66"/>
            <w:vAlign w:val="center"/>
            <w:hideMark/>
          </w:tcPr>
          <w:p w:rsidR="00C85B00" w:rsidRPr="003B1B18" w:rsidRDefault="00C85B00" w:rsidP="00482868">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C85B00" w:rsidRPr="003B1B18" w:rsidTr="00FA652D">
        <w:trPr>
          <w:trHeight w:val="255"/>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C85B00" w:rsidRPr="003B1B18" w:rsidRDefault="00FA652D" w:rsidP="00482868">
            <w:pPr>
              <w:spacing w:after="0"/>
              <w:rPr>
                <w:rFonts w:ascii="Calibri" w:hAnsi="Calibri" w:cs="Arial"/>
                <w:sz w:val="20"/>
                <w:szCs w:val="20"/>
                <w:lang w:val="es-PE" w:eastAsia="es-PE"/>
              </w:rPr>
            </w:pPr>
            <w:r>
              <w:rPr>
                <w:rFonts w:ascii="Calibri" w:hAnsi="Calibri" w:cs="Arial"/>
                <w:sz w:val="20"/>
                <w:szCs w:val="20"/>
                <w:lang w:val="es-PE" w:eastAsia="es-PE"/>
              </w:rPr>
              <w:t xml:space="preserve"> Red Pública colector</w:t>
            </w:r>
          </w:p>
        </w:tc>
        <w:tc>
          <w:tcPr>
            <w:tcW w:w="960" w:type="dxa"/>
            <w:tcBorders>
              <w:top w:val="nil"/>
              <w:left w:val="nil"/>
              <w:bottom w:val="single" w:sz="4" w:space="0" w:color="auto"/>
              <w:right w:val="single" w:sz="4" w:space="0" w:color="auto"/>
            </w:tcBorders>
            <w:shd w:val="clear" w:color="auto" w:fill="auto"/>
            <w:vAlign w:val="center"/>
            <w:hideMark/>
          </w:tcPr>
          <w:p w:rsidR="00C85B00" w:rsidRPr="003B1B18" w:rsidRDefault="00FA652D" w:rsidP="00482868">
            <w:pPr>
              <w:spacing w:after="0"/>
              <w:jc w:val="center"/>
              <w:rPr>
                <w:rFonts w:ascii="Calibri" w:hAnsi="Calibri" w:cs="Arial"/>
                <w:sz w:val="20"/>
                <w:szCs w:val="20"/>
                <w:lang w:val="es-PE" w:eastAsia="es-PE"/>
              </w:rPr>
            </w:pPr>
            <w:r>
              <w:rPr>
                <w:rFonts w:ascii="Calibri" w:hAnsi="Calibri" w:cs="Arial"/>
                <w:sz w:val="20"/>
                <w:szCs w:val="20"/>
                <w:lang w:val="es-PE" w:eastAsia="es-PE"/>
              </w:rPr>
              <w:t>100 %</w:t>
            </w:r>
          </w:p>
        </w:tc>
        <w:tc>
          <w:tcPr>
            <w:tcW w:w="732" w:type="dxa"/>
            <w:tcBorders>
              <w:top w:val="nil"/>
              <w:left w:val="nil"/>
              <w:bottom w:val="single" w:sz="4" w:space="0" w:color="auto"/>
              <w:right w:val="single" w:sz="4" w:space="0" w:color="auto"/>
            </w:tcBorders>
            <w:shd w:val="clear" w:color="auto" w:fill="auto"/>
            <w:noWrap/>
            <w:vAlign w:val="center"/>
          </w:tcPr>
          <w:p w:rsidR="00C85B00" w:rsidRPr="003B1B18" w:rsidRDefault="00ED4EDB" w:rsidP="00482868">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auto"/>
            <w:noWrap/>
            <w:vAlign w:val="center"/>
            <w:hideMark/>
          </w:tcPr>
          <w:p w:rsidR="00C85B00" w:rsidRPr="003B1B18" w:rsidRDefault="00FA652D" w:rsidP="00482868">
            <w:pPr>
              <w:spacing w:after="0"/>
              <w:jc w:val="center"/>
              <w:rPr>
                <w:rFonts w:ascii="Calibri" w:hAnsi="Calibri" w:cs="Arial"/>
                <w:sz w:val="20"/>
                <w:szCs w:val="20"/>
                <w:lang w:val="es-PE" w:eastAsia="es-PE"/>
              </w:rPr>
            </w:pPr>
            <w:r>
              <w:rPr>
                <w:rFonts w:ascii="Calibri" w:hAnsi="Calibri" w:cs="Arial"/>
                <w:sz w:val="20"/>
                <w:szCs w:val="20"/>
                <w:lang w:val="es-PE" w:eastAsia="es-PE"/>
              </w:rPr>
              <w:t>100</w:t>
            </w:r>
            <w:r w:rsidR="00C85B00" w:rsidRPr="003B1B18">
              <w:rPr>
                <w:rFonts w:ascii="Calibri" w:hAnsi="Calibri" w:cs="Arial"/>
                <w:sz w:val="20"/>
                <w:szCs w:val="20"/>
                <w:lang w:val="es-PE" w:eastAsia="es-PE"/>
              </w:rPr>
              <w:t xml:space="preserve"> %</w:t>
            </w:r>
          </w:p>
        </w:tc>
      </w:tr>
      <w:tr w:rsidR="00FA652D" w:rsidRPr="003B1B18" w:rsidTr="00FA652D">
        <w:trPr>
          <w:trHeight w:val="255"/>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FA652D" w:rsidRPr="003B1B18" w:rsidRDefault="00FA652D" w:rsidP="00482868">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Pozo ciego o negro / letrina</w:t>
            </w:r>
          </w:p>
        </w:tc>
        <w:tc>
          <w:tcPr>
            <w:tcW w:w="960" w:type="dxa"/>
            <w:tcBorders>
              <w:top w:val="nil"/>
              <w:left w:val="nil"/>
              <w:bottom w:val="single" w:sz="4" w:space="0" w:color="auto"/>
              <w:right w:val="single" w:sz="4" w:space="0" w:color="auto"/>
            </w:tcBorders>
            <w:shd w:val="clear" w:color="auto" w:fill="auto"/>
            <w:vAlign w:val="center"/>
            <w:hideMark/>
          </w:tcPr>
          <w:p w:rsidR="00FA652D" w:rsidRPr="003B1B18" w:rsidRDefault="00FA652D" w:rsidP="00482868">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732" w:type="dxa"/>
            <w:tcBorders>
              <w:top w:val="nil"/>
              <w:left w:val="nil"/>
              <w:bottom w:val="single" w:sz="4" w:space="0" w:color="auto"/>
              <w:right w:val="single" w:sz="4" w:space="0" w:color="auto"/>
            </w:tcBorders>
            <w:shd w:val="clear" w:color="auto" w:fill="auto"/>
            <w:noWrap/>
            <w:vAlign w:val="center"/>
          </w:tcPr>
          <w:p w:rsidR="00FA652D" w:rsidRPr="003B1B18" w:rsidRDefault="00FA652D" w:rsidP="00482868">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auto"/>
            <w:noWrap/>
            <w:vAlign w:val="center"/>
            <w:hideMark/>
          </w:tcPr>
          <w:p w:rsidR="00FA652D" w:rsidRPr="003B1B18" w:rsidRDefault="00FA652D" w:rsidP="00482868">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FA652D" w:rsidRPr="003B1B18" w:rsidTr="00FA652D">
        <w:trPr>
          <w:trHeight w:val="255"/>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FA652D" w:rsidRPr="003B1B18" w:rsidRDefault="00FA652D" w:rsidP="00482868">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No tiene</w:t>
            </w:r>
          </w:p>
        </w:tc>
        <w:tc>
          <w:tcPr>
            <w:tcW w:w="960" w:type="dxa"/>
            <w:tcBorders>
              <w:top w:val="nil"/>
              <w:left w:val="nil"/>
              <w:bottom w:val="single" w:sz="4" w:space="0" w:color="auto"/>
              <w:right w:val="single" w:sz="4" w:space="0" w:color="auto"/>
            </w:tcBorders>
            <w:shd w:val="clear" w:color="auto" w:fill="auto"/>
            <w:vAlign w:val="center"/>
            <w:hideMark/>
          </w:tcPr>
          <w:p w:rsidR="00FA652D" w:rsidRPr="003B1B18" w:rsidRDefault="00FA652D" w:rsidP="00482868">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732" w:type="dxa"/>
            <w:tcBorders>
              <w:top w:val="nil"/>
              <w:left w:val="nil"/>
              <w:bottom w:val="single" w:sz="4" w:space="0" w:color="auto"/>
              <w:right w:val="single" w:sz="4" w:space="0" w:color="auto"/>
            </w:tcBorders>
            <w:shd w:val="clear" w:color="auto" w:fill="auto"/>
            <w:noWrap/>
            <w:vAlign w:val="center"/>
          </w:tcPr>
          <w:p w:rsidR="00FA652D" w:rsidRPr="003B1B18" w:rsidRDefault="00FA652D" w:rsidP="00482868">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auto"/>
            <w:noWrap/>
            <w:vAlign w:val="center"/>
            <w:hideMark/>
          </w:tcPr>
          <w:p w:rsidR="00FA652D" w:rsidRPr="003B1B18" w:rsidRDefault="00FA652D" w:rsidP="00482868">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FA652D" w:rsidRPr="003B1B18" w:rsidTr="00A6466F">
        <w:trPr>
          <w:trHeight w:val="255"/>
        </w:trPr>
        <w:tc>
          <w:tcPr>
            <w:tcW w:w="3340"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A652D" w:rsidRPr="003B1B18" w:rsidRDefault="00FA652D" w:rsidP="00BE0D89">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FA652D" w:rsidRPr="003B1B18" w:rsidRDefault="00FA652D" w:rsidP="00482868">
            <w:pPr>
              <w:spacing w:after="0"/>
              <w:jc w:val="center"/>
              <w:rPr>
                <w:rFonts w:ascii="Calibri" w:hAnsi="Calibri" w:cs="Arial"/>
                <w:sz w:val="20"/>
                <w:szCs w:val="20"/>
                <w:lang w:val="es-PE" w:eastAsia="es-PE"/>
              </w:rPr>
            </w:pPr>
            <w:r>
              <w:rPr>
                <w:rFonts w:ascii="Calibri" w:hAnsi="Calibri" w:cs="Arial"/>
                <w:sz w:val="20"/>
                <w:szCs w:val="20"/>
                <w:lang w:val="es-PE" w:eastAsia="es-PE"/>
              </w:rPr>
              <w:t>100%</w:t>
            </w:r>
          </w:p>
        </w:tc>
        <w:tc>
          <w:tcPr>
            <w:tcW w:w="732" w:type="dxa"/>
            <w:tcBorders>
              <w:top w:val="nil"/>
              <w:left w:val="nil"/>
              <w:bottom w:val="single" w:sz="4" w:space="0" w:color="auto"/>
              <w:right w:val="single" w:sz="4" w:space="0" w:color="auto"/>
            </w:tcBorders>
            <w:shd w:val="clear" w:color="auto" w:fill="FBD4B4" w:themeFill="accent6" w:themeFillTint="66"/>
            <w:noWrap/>
            <w:vAlign w:val="center"/>
          </w:tcPr>
          <w:p w:rsidR="00FA652D" w:rsidRPr="003B1B18" w:rsidRDefault="00FA652D" w:rsidP="00482868">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FBD4B4" w:themeFill="accent6" w:themeFillTint="66"/>
            <w:noWrap/>
            <w:vAlign w:val="center"/>
            <w:hideMark/>
          </w:tcPr>
          <w:p w:rsidR="00FA652D" w:rsidRPr="003B1B18" w:rsidRDefault="00FA652D" w:rsidP="00482868">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r>
    </w:tbl>
    <w:p w:rsidR="00C85B00" w:rsidRDefault="00C85B00" w:rsidP="00C85B00">
      <w:pPr>
        <w:pStyle w:val="Prrafodelista"/>
        <w:ind w:left="2834" w:firstLine="706"/>
        <w:rPr>
          <w:rFonts w:asciiTheme="minorHAnsi" w:hAnsiTheme="minorHAnsi" w:cs="Arial"/>
          <w:b/>
          <w:snapToGrid w:val="0"/>
        </w:rPr>
      </w:pPr>
    </w:p>
    <w:p w:rsidR="00C85B00" w:rsidRDefault="00C85B00" w:rsidP="00C85B00">
      <w:pPr>
        <w:pStyle w:val="Prrafodelista"/>
        <w:ind w:left="2834" w:firstLine="706"/>
        <w:rPr>
          <w:rFonts w:asciiTheme="minorHAnsi" w:hAnsiTheme="minorHAnsi" w:cs="Arial"/>
          <w:b/>
          <w:snapToGrid w:val="0"/>
        </w:rPr>
      </w:pPr>
    </w:p>
    <w:p w:rsidR="00C85B00" w:rsidRDefault="00C85B00" w:rsidP="00C85B00">
      <w:pPr>
        <w:pStyle w:val="Prrafodelista"/>
        <w:ind w:left="2834" w:firstLine="706"/>
        <w:rPr>
          <w:rFonts w:asciiTheme="minorHAnsi" w:hAnsiTheme="minorHAnsi" w:cs="Arial"/>
          <w:b/>
          <w:snapToGrid w:val="0"/>
        </w:rPr>
      </w:pPr>
    </w:p>
    <w:p w:rsidR="00C85B00" w:rsidRDefault="00C85B00" w:rsidP="00C85B00">
      <w:pPr>
        <w:pStyle w:val="Prrafodelista"/>
        <w:ind w:left="2834" w:firstLine="706"/>
        <w:rPr>
          <w:rFonts w:asciiTheme="minorHAnsi" w:hAnsiTheme="minorHAnsi" w:cs="Arial"/>
          <w:b/>
          <w:snapToGrid w:val="0"/>
        </w:rPr>
      </w:pPr>
    </w:p>
    <w:p w:rsidR="00C85B00" w:rsidRPr="00F90D41" w:rsidRDefault="00C85B00" w:rsidP="00C85B00">
      <w:pPr>
        <w:pStyle w:val="Prrafodelista"/>
        <w:ind w:left="2834" w:firstLine="706"/>
        <w:rPr>
          <w:rFonts w:asciiTheme="minorHAnsi" w:hAnsiTheme="minorHAnsi" w:cs="Arial"/>
          <w:b/>
          <w:snapToGrid w:val="0"/>
        </w:rPr>
      </w:pPr>
    </w:p>
    <w:p w:rsidR="00C85B00" w:rsidRPr="00F90D41" w:rsidRDefault="00C85B00" w:rsidP="00C85B00">
      <w:pPr>
        <w:pStyle w:val="Prrafodelista"/>
        <w:ind w:left="2268"/>
        <w:rPr>
          <w:rFonts w:asciiTheme="minorHAnsi" w:hAnsiTheme="minorHAnsi" w:cs="Arial"/>
          <w:snapToGrid w:val="0"/>
        </w:rPr>
      </w:pPr>
      <w:r w:rsidRPr="00F90D41">
        <w:rPr>
          <w:rFonts w:asciiTheme="minorHAnsi" w:hAnsiTheme="minorHAnsi" w:cs="Arial"/>
          <w:snapToGrid w:val="0"/>
          <w:lang w:val="es-CL"/>
        </w:rPr>
        <w:t xml:space="preserve">            </w:t>
      </w:r>
      <w:r w:rsidRPr="00F90D41">
        <w:rPr>
          <w:rFonts w:asciiTheme="minorHAnsi" w:hAnsiTheme="minorHAnsi" w:cs="Arial"/>
          <w:snapToGrid w:val="0"/>
        </w:rPr>
        <w:t>Fuente: INEI – CPV. 2007</w:t>
      </w:r>
      <w:r w:rsidR="009F52EB">
        <w:rPr>
          <w:rFonts w:asciiTheme="minorHAnsi" w:hAnsiTheme="minorHAnsi" w:cs="Arial"/>
          <w:snapToGrid w:val="0"/>
        </w:rPr>
        <w:t>.</w:t>
      </w:r>
    </w:p>
    <w:p w:rsidR="00A6466F" w:rsidRDefault="00A6466F" w:rsidP="00C85B00">
      <w:pPr>
        <w:pStyle w:val="Prrafodelista"/>
        <w:ind w:left="1701"/>
        <w:jc w:val="both"/>
        <w:rPr>
          <w:rFonts w:asciiTheme="minorHAnsi" w:hAnsiTheme="minorHAnsi" w:cs="Arial"/>
          <w:b/>
          <w:snapToGrid w:val="0"/>
        </w:rPr>
      </w:pPr>
    </w:p>
    <w:p w:rsidR="00E21430" w:rsidRDefault="00E21430" w:rsidP="00C85B00">
      <w:pPr>
        <w:pStyle w:val="Prrafodelista"/>
        <w:ind w:left="1701"/>
        <w:jc w:val="both"/>
        <w:rPr>
          <w:rFonts w:asciiTheme="minorHAnsi" w:hAnsiTheme="minorHAnsi" w:cs="Arial"/>
          <w:b/>
          <w:snapToGrid w:val="0"/>
        </w:rPr>
      </w:pPr>
    </w:p>
    <w:p w:rsidR="00E21430" w:rsidRDefault="00E21430" w:rsidP="00C85B00">
      <w:pPr>
        <w:pStyle w:val="Prrafodelista"/>
        <w:ind w:left="1701"/>
        <w:jc w:val="both"/>
        <w:rPr>
          <w:rFonts w:asciiTheme="minorHAnsi" w:hAnsiTheme="minorHAnsi" w:cs="Arial"/>
          <w:b/>
          <w:snapToGrid w:val="0"/>
        </w:rPr>
      </w:pPr>
      <w:bookmarkStart w:id="0" w:name="_GoBack"/>
      <w:bookmarkEnd w:id="0"/>
    </w:p>
    <w:p w:rsidR="00C85B00" w:rsidRPr="00F90D41" w:rsidRDefault="00C85B00" w:rsidP="00C85B00">
      <w:pPr>
        <w:pStyle w:val="Prrafodelista"/>
        <w:ind w:left="1701"/>
        <w:jc w:val="both"/>
        <w:rPr>
          <w:rFonts w:asciiTheme="minorHAnsi" w:hAnsiTheme="minorHAnsi" w:cs="Arial"/>
          <w:b/>
          <w:snapToGrid w:val="0"/>
          <w:lang w:val="es-CL"/>
        </w:rPr>
      </w:pPr>
      <w:r w:rsidRPr="00F90D41">
        <w:rPr>
          <w:rFonts w:asciiTheme="minorHAnsi" w:hAnsiTheme="minorHAnsi" w:cs="Arial"/>
          <w:b/>
          <w:snapToGrid w:val="0"/>
        </w:rPr>
        <w:t>Energía Eléctrica</w:t>
      </w:r>
    </w:p>
    <w:p w:rsidR="00C85B00" w:rsidRDefault="00C10C0C" w:rsidP="00C85B00">
      <w:pPr>
        <w:pStyle w:val="Prrafodelista"/>
        <w:ind w:left="1701"/>
        <w:jc w:val="both"/>
        <w:rPr>
          <w:rFonts w:asciiTheme="minorHAnsi" w:hAnsiTheme="minorHAnsi" w:cs="Arial"/>
          <w:snapToGrid w:val="0"/>
          <w:lang w:val="es-ES"/>
        </w:rPr>
      </w:pPr>
      <w:r>
        <w:rPr>
          <w:rFonts w:asciiTheme="minorHAnsi" w:hAnsiTheme="minorHAnsi" w:cs="Arial"/>
          <w:snapToGrid w:val="0"/>
          <w:lang w:val="es-ES"/>
        </w:rPr>
        <w:t>El centro poblado de Uripa</w:t>
      </w:r>
      <w:r w:rsidRPr="00F90D41">
        <w:rPr>
          <w:rFonts w:asciiTheme="minorHAnsi" w:hAnsiTheme="minorHAnsi" w:cs="Arial"/>
          <w:snapToGrid w:val="0"/>
          <w:lang w:val="es-ES"/>
        </w:rPr>
        <w:t xml:space="preserve"> </w:t>
      </w:r>
      <w:r w:rsidR="00C85B00" w:rsidRPr="00F90D41">
        <w:rPr>
          <w:rFonts w:asciiTheme="minorHAnsi" w:hAnsiTheme="minorHAnsi" w:cs="Arial"/>
          <w:snapToGrid w:val="0"/>
          <w:lang w:val="es-ES"/>
        </w:rPr>
        <w:t xml:space="preserve">el </w:t>
      </w:r>
      <w:r>
        <w:rPr>
          <w:rFonts w:asciiTheme="minorHAnsi" w:hAnsiTheme="minorHAnsi" w:cs="Arial"/>
          <w:snapToGrid w:val="0"/>
          <w:lang w:val="es-ES"/>
        </w:rPr>
        <w:t>100</w:t>
      </w:r>
      <w:r w:rsidR="00C85B00" w:rsidRPr="00F90D41">
        <w:rPr>
          <w:rFonts w:asciiTheme="minorHAnsi" w:hAnsiTheme="minorHAnsi" w:cs="Arial"/>
          <w:snapToGrid w:val="0"/>
          <w:lang w:val="es-ES"/>
        </w:rPr>
        <w:t>% de las viviendas esta coberturada por el servicio</w:t>
      </w:r>
      <w:r w:rsidR="00C85B00">
        <w:rPr>
          <w:rFonts w:asciiTheme="minorHAnsi" w:hAnsiTheme="minorHAnsi" w:cs="Arial"/>
          <w:snapToGrid w:val="0"/>
          <w:lang w:val="es-ES"/>
        </w:rPr>
        <w:t xml:space="preserve"> de energía eléctrica. La Institución Educativa intervenida</w:t>
      </w:r>
      <w:r w:rsidR="00C85B00" w:rsidRPr="00F90D41">
        <w:rPr>
          <w:rFonts w:asciiTheme="minorHAnsi" w:hAnsiTheme="minorHAnsi" w:cs="Arial"/>
          <w:snapToGrid w:val="0"/>
          <w:lang w:val="es-ES"/>
        </w:rPr>
        <w:t xml:space="preserve"> cuenta con suministro de energía eléctrica lo cual garantiza la implementación </w:t>
      </w:r>
      <w:r w:rsidR="00C85B00">
        <w:rPr>
          <w:rFonts w:asciiTheme="minorHAnsi" w:hAnsiTheme="minorHAnsi" w:cs="Arial"/>
          <w:snapToGrid w:val="0"/>
          <w:lang w:val="es-ES"/>
        </w:rPr>
        <w:t xml:space="preserve">y el normal funcionamiento </w:t>
      </w:r>
      <w:r w:rsidR="00C85B00" w:rsidRPr="00F90D41">
        <w:rPr>
          <w:rFonts w:asciiTheme="minorHAnsi" w:hAnsiTheme="minorHAnsi" w:cs="Arial"/>
          <w:snapToGrid w:val="0"/>
          <w:lang w:val="es-ES"/>
        </w:rPr>
        <w:t xml:space="preserve">de los equipos </w:t>
      </w:r>
      <w:r w:rsidR="00C85B00">
        <w:rPr>
          <w:rFonts w:asciiTheme="minorHAnsi" w:hAnsiTheme="minorHAnsi" w:cs="Arial"/>
          <w:snapToGrid w:val="0"/>
          <w:lang w:val="es-ES"/>
        </w:rPr>
        <w:t xml:space="preserve">que contempla </w:t>
      </w:r>
      <w:r w:rsidR="00C85B00" w:rsidRPr="00F90D41">
        <w:rPr>
          <w:rFonts w:asciiTheme="minorHAnsi" w:hAnsiTheme="minorHAnsi" w:cs="Arial"/>
          <w:snapToGrid w:val="0"/>
          <w:lang w:val="es-ES"/>
        </w:rPr>
        <w:t xml:space="preserve"> el proyecto.</w:t>
      </w:r>
    </w:p>
    <w:p w:rsidR="00A6466F" w:rsidRPr="00F90D41" w:rsidRDefault="00A6466F" w:rsidP="00C85B00">
      <w:pPr>
        <w:pStyle w:val="Prrafodelista"/>
        <w:ind w:left="1701"/>
        <w:jc w:val="both"/>
        <w:rPr>
          <w:rFonts w:asciiTheme="minorHAnsi" w:hAnsiTheme="minorHAnsi" w:cs="Arial"/>
          <w:snapToGrid w:val="0"/>
          <w:lang w:val="es-ES"/>
        </w:rPr>
      </w:pPr>
    </w:p>
    <w:p w:rsidR="00C85B00" w:rsidRDefault="00C85B00" w:rsidP="00BE0D89">
      <w:pPr>
        <w:pStyle w:val="Prrafodelista"/>
        <w:spacing w:after="0" w:line="240" w:lineRule="auto"/>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Pr="00F90D41">
        <w:rPr>
          <w:rFonts w:asciiTheme="minorHAnsi" w:hAnsiTheme="minorHAnsi" w:cs="Arial"/>
          <w:b/>
          <w:snapToGrid w:val="0"/>
          <w:lang w:val="es-ES"/>
        </w:rPr>
        <w:t>Cuadro Nº 17</w:t>
      </w:r>
    </w:p>
    <w:tbl>
      <w:tblPr>
        <w:tblpPr w:leftFromText="141" w:rightFromText="141" w:vertAnchor="text" w:horzAnchor="page" w:tblpX="3933" w:tblpY="145"/>
        <w:tblW w:w="0" w:type="auto"/>
        <w:tblCellMar>
          <w:left w:w="70" w:type="dxa"/>
          <w:right w:w="70" w:type="dxa"/>
        </w:tblCellMar>
        <w:tblLook w:val="04A0" w:firstRow="1" w:lastRow="0" w:firstColumn="1" w:lastColumn="0" w:noHBand="0" w:noVBand="1"/>
      </w:tblPr>
      <w:tblGrid>
        <w:gridCol w:w="3258"/>
        <w:gridCol w:w="763"/>
        <w:gridCol w:w="579"/>
        <w:gridCol w:w="633"/>
      </w:tblGrid>
      <w:tr w:rsidR="00C85B00" w:rsidRPr="00DB0DA8" w:rsidTr="009F52EB">
        <w:trPr>
          <w:trHeight w:val="255"/>
        </w:trPr>
        <w:tc>
          <w:tcPr>
            <w:tcW w:w="0" w:type="auto"/>
            <w:gridSpan w:val="4"/>
            <w:tcBorders>
              <w:top w:val="nil"/>
              <w:left w:val="nil"/>
              <w:bottom w:val="single" w:sz="4" w:space="0" w:color="auto"/>
              <w:right w:val="nil"/>
            </w:tcBorders>
            <w:shd w:val="clear" w:color="auto" w:fill="auto"/>
            <w:noWrap/>
            <w:vAlign w:val="center"/>
            <w:hideMark/>
          </w:tcPr>
          <w:p w:rsidR="00C85B00" w:rsidRPr="00DB0DA8" w:rsidRDefault="00C85B00" w:rsidP="00A6466F">
            <w:pPr>
              <w:spacing w:after="0"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Servicio de energía eléctrica en</w:t>
            </w:r>
            <w:r w:rsidR="00C10C0C">
              <w:rPr>
                <w:rFonts w:ascii="Calibri" w:hAnsi="Calibri" w:cs="Arial"/>
                <w:b/>
                <w:bCs/>
                <w:sz w:val="20"/>
                <w:szCs w:val="20"/>
                <w:lang w:val="es-PE" w:eastAsia="es-PE"/>
              </w:rPr>
              <w:t xml:space="preserve"> el centro poblado de Uripa</w:t>
            </w:r>
          </w:p>
        </w:tc>
      </w:tr>
      <w:tr w:rsidR="00C85B00" w:rsidRPr="00DB0DA8" w:rsidTr="00A6466F">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C85B00" w:rsidRPr="00DB0DA8" w:rsidRDefault="00C85B00" w:rsidP="00A6466F">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C85B00" w:rsidRPr="00DB0DA8" w:rsidRDefault="00C85B00" w:rsidP="00A6466F">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C85B00" w:rsidRPr="00DB0DA8" w:rsidTr="00A6466F">
        <w:trPr>
          <w:trHeight w:val="255"/>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C85B00" w:rsidRPr="00DB0DA8" w:rsidRDefault="00C85B00" w:rsidP="00A6466F">
            <w:pPr>
              <w:spacing w:after="0" w:line="240" w:lineRule="auto"/>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C85B00" w:rsidRPr="00DB0DA8" w:rsidRDefault="00C85B00" w:rsidP="00A6466F">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C85B00" w:rsidRPr="00DB0DA8" w:rsidRDefault="00C85B00" w:rsidP="00A6466F">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C85B00" w:rsidRPr="00DB0DA8" w:rsidRDefault="00C85B00" w:rsidP="00A6466F">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5370CE" w:rsidRPr="00DB0DA8" w:rsidTr="009F52EB">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sidRPr="00DB0DA8">
              <w:rPr>
                <w:rFonts w:ascii="Calibri" w:hAnsi="Calibri" w:cs="Arial"/>
                <w:sz w:val="20"/>
                <w:szCs w:val="20"/>
                <w:lang w:val="es-PE" w:eastAsia="es-PE"/>
              </w:rPr>
              <w:t>Si</w:t>
            </w:r>
          </w:p>
        </w:tc>
        <w:tc>
          <w:tcPr>
            <w:tcW w:w="0" w:type="auto"/>
            <w:tcBorders>
              <w:top w:val="nil"/>
              <w:left w:val="nil"/>
              <w:bottom w:val="single" w:sz="4" w:space="0" w:color="auto"/>
              <w:right w:val="single" w:sz="4" w:space="0" w:color="auto"/>
            </w:tcBorders>
            <w:shd w:val="clear" w:color="auto" w:fill="auto"/>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100%</w:t>
            </w:r>
          </w:p>
        </w:tc>
        <w:tc>
          <w:tcPr>
            <w:tcW w:w="0" w:type="auto"/>
            <w:tcBorders>
              <w:top w:val="nil"/>
              <w:left w:val="nil"/>
              <w:bottom w:val="single" w:sz="4" w:space="0" w:color="auto"/>
              <w:right w:val="single" w:sz="4" w:space="0" w:color="auto"/>
            </w:tcBorders>
            <w:shd w:val="clear" w:color="auto" w:fill="auto"/>
            <w:noWrap/>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softHyphen/>
              <w:t>100%</w:t>
            </w:r>
          </w:p>
        </w:tc>
      </w:tr>
      <w:tr w:rsidR="005370CE" w:rsidRPr="00DB0DA8" w:rsidTr="009F52EB">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sidRPr="00DB0DA8">
              <w:rPr>
                <w:rFonts w:ascii="Calibri" w:hAnsi="Calibri" w:cs="Arial"/>
                <w:sz w:val="20"/>
                <w:szCs w:val="20"/>
                <w:lang w:val="es-PE" w:eastAsia="es-PE"/>
              </w:rPr>
              <w:t>No</w:t>
            </w:r>
          </w:p>
        </w:tc>
        <w:tc>
          <w:tcPr>
            <w:tcW w:w="0" w:type="auto"/>
            <w:tcBorders>
              <w:top w:val="nil"/>
              <w:left w:val="nil"/>
              <w:bottom w:val="single" w:sz="4" w:space="0" w:color="auto"/>
              <w:right w:val="single" w:sz="4" w:space="0" w:color="auto"/>
            </w:tcBorders>
            <w:shd w:val="clear" w:color="auto" w:fill="auto"/>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w:t>
            </w:r>
          </w:p>
        </w:tc>
      </w:tr>
      <w:tr w:rsidR="005370CE" w:rsidRPr="00DB0DA8" w:rsidTr="00A6466F">
        <w:trPr>
          <w:trHeight w:val="77"/>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5370CE" w:rsidRPr="00DB0DA8" w:rsidRDefault="005370CE" w:rsidP="00A6466F">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100%</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5370CE" w:rsidRPr="00DB0DA8" w:rsidRDefault="005370CE" w:rsidP="00A6466F">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100</w:t>
            </w:r>
            <w:r w:rsidRPr="00DB0DA8">
              <w:rPr>
                <w:rFonts w:ascii="Calibri" w:hAnsi="Calibri" w:cs="Arial"/>
                <w:sz w:val="20"/>
                <w:szCs w:val="20"/>
                <w:lang w:val="es-PE" w:eastAsia="es-PE"/>
              </w:rPr>
              <w:t xml:space="preserve"> %</w:t>
            </w:r>
          </w:p>
        </w:tc>
      </w:tr>
    </w:tbl>
    <w:p w:rsidR="00A6466F" w:rsidRDefault="00A6466F" w:rsidP="00A6466F">
      <w:pPr>
        <w:spacing w:line="240" w:lineRule="auto"/>
        <w:rPr>
          <w:rFonts w:eastAsia="Calibri" w:cs="Arial"/>
          <w:b/>
          <w:snapToGrid w:val="0"/>
          <w:lang w:val="es-ES" w:eastAsia="en-US"/>
        </w:rPr>
      </w:pPr>
    </w:p>
    <w:p w:rsidR="00A6466F" w:rsidRDefault="00A6466F" w:rsidP="00A6466F">
      <w:pPr>
        <w:spacing w:line="240" w:lineRule="auto"/>
        <w:rPr>
          <w:rFonts w:eastAsia="Calibri" w:cs="Arial"/>
          <w:b/>
          <w:snapToGrid w:val="0"/>
          <w:lang w:val="es-ES" w:eastAsia="en-US"/>
        </w:rPr>
      </w:pPr>
    </w:p>
    <w:p w:rsidR="00A6466F" w:rsidRDefault="00A6466F" w:rsidP="00A6466F">
      <w:pPr>
        <w:spacing w:line="240" w:lineRule="auto"/>
        <w:rPr>
          <w:rFonts w:eastAsia="Calibri" w:cs="Arial"/>
          <w:b/>
          <w:snapToGrid w:val="0"/>
          <w:lang w:val="es-ES" w:eastAsia="en-US"/>
        </w:rPr>
      </w:pPr>
    </w:p>
    <w:p w:rsidR="00A6466F" w:rsidRDefault="00A6466F" w:rsidP="00A6466F">
      <w:pPr>
        <w:spacing w:line="240" w:lineRule="auto"/>
        <w:rPr>
          <w:rFonts w:eastAsia="Calibri" w:cs="Arial"/>
          <w:b/>
          <w:snapToGrid w:val="0"/>
          <w:lang w:val="es-ES" w:eastAsia="en-US"/>
        </w:rPr>
      </w:pPr>
    </w:p>
    <w:p w:rsidR="00C85B00" w:rsidRDefault="00A6466F" w:rsidP="00A6466F">
      <w:pPr>
        <w:spacing w:line="240" w:lineRule="auto"/>
        <w:rPr>
          <w:rFonts w:cs="Arial"/>
          <w:snapToGrid w:val="0"/>
        </w:rPr>
        <w:sectPr w:rsidR="00C85B00" w:rsidSect="00DC3D71">
          <w:headerReference w:type="default" r:id="rId10"/>
          <w:footerReference w:type="default" r:id="rId11"/>
          <w:pgSz w:w="11907" w:h="16840" w:code="9"/>
          <w:pgMar w:top="1418" w:right="1418" w:bottom="1418" w:left="1701" w:header="709" w:footer="567" w:gutter="0"/>
          <w:pgNumType w:start="1"/>
          <w:cols w:space="708"/>
          <w:titlePg/>
          <w:docGrid w:linePitch="360"/>
        </w:sectPr>
      </w:pPr>
      <w:r>
        <w:rPr>
          <w:rFonts w:eastAsia="Calibri" w:cs="Arial"/>
          <w:b/>
          <w:snapToGrid w:val="0"/>
          <w:lang w:val="es-ES" w:eastAsia="en-US"/>
        </w:rPr>
        <w:t xml:space="preserve">                                          </w:t>
      </w:r>
      <w:r w:rsidR="009F52EB">
        <w:rPr>
          <w:rFonts w:cs="Arial"/>
          <w:snapToGrid w:val="0"/>
        </w:rPr>
        <w:t xml:space="preserve"> </w:t>
      </w:r>
      <w:r w:rsidR="00C85B00" w:rsidRPr="00F90D41">
        <w:rPr>
          <w:rFonts w:cs="Arial"/>
          <w:snapToGrid w:val="0"/>
        </w:rPr>
        <w:t>Fuente: INEI – CPV. 2007</w:t>
      </w:r>
      <w:r w:rsidR="009F52EB">
        <w:rPr>
          <w:rFonts w:cs="Arial"/>
          <w:snapToGrid w:val="0"/>
        </w:rPr>
        <w:t>.</w:t>
      </w:r>
    </w:p>
    <w:p w:rsidR="00C85B00" w:rsidRDefault="00C85B00" w:rsidP="00643977">
      <w:pPr>
        <w:keepNext/>
        <w:widowControl w:val="0"/>
        <w:tabs>
          <w:tab w:val="left" w:pos="-1440"/>
        </w:tabs>
        <w:spacing w:before="120" w:after="120"/>
        <w:jc w:val="both"/>
        <w:outlineLvl w:val="0"/>
        <w:rPr>
          <w:rFonts w:cs="Arial"/>
          <w:b/>
          <w:snapToGrid w:val="0"/>
        </w:rPr>
      </w:pPr>
    </w:p>
    <w:sectPr w:rsidR="00C85B00" w:rsidSect="00643977">
      <w:headerReference w:type="default" r:id="rId12"/>
      <w:footerReference w:type="default" r:id="rId13"/>
      <w:headerReference w:type="first" r:id="rId14"/>
      <w:pgSz w:w="11907" w:h="16840" w:code="9"/>
      <w:pgMar w:top="1418" w:right="1418" w:bottom="1418" w:left="1701"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A74" w:rsidRDefault="00B85A74" w:rsidP="009B6E8C">
      <w:pPr>
        <w:spacing w:after="0" w:line="240" w:lineRule="auto"/>
      </w:pPr>
      <w:r>
        <w:separator/>
      </w:r>
    </w:p>
  </w:endnote>
  <w:endnote w:type="continuationSeparator" w:id="0">
    <w:p w:rsidR="00B85A74" w:rsidRDefault="00B85A74"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4B7" w:rsidRPr="008E42BF" w:rsidRDefault="005E74B7" w:rsidP="00DC3D71">
    <w:pPr>
      <w:pStyle w:val="Piedepgina"/>
      <w:tabs>
        <w:tab w:val="center" w:pos="4589"/>
        <w:tab w:val="right" w:pos="9178"/>
      </w:tabs>
      <w:jc w:val="center"/>
    </w:pPr>
    <w:r>
      <w:rPr>
        <w:noProof/>
        <w:lang w:val="es-PE" w:eastAsia="es-PE"/>
      </w:rPr>
      <mc:AlternateContent>
        <mc:Choice Requires="wps">
          <w:drawing>
            <wp:anchor distT="0" distB="0" distL="114300" distR="114300" simplePos="0" relativeHeight="251728896" behindDoc="0" locked="0" layoutInCell="1" allowOverlap="1" wp14:anchorId="6FD6C59A" wp14:editId="1D679617">
              <wp:simplePos x="0" y="0"/>
              <wp:positionH relativeFrom="column">
                <wp:posOffset>-118775</wp:posOffset>
              </wp:positionH>
              <wp:positionV relativeFrom="paragraph">
                <wp:posOffset>-271381</wp:posOffset>
              </wp:positionV>
              <wp:extent cx="5812790" cy="403860"/>
              <wp:effectExtent l="57150" t="19050" r="73660" b="110490"/>
              <wp:wrapNone/>
              <wp:docPr id="122"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E74B7" w:rsidRPr="00ED594C" w:rsidRDefault="005E74B7" w:rsidP="00DC3D71">
                          <w:pPr>
                            <w:ind w:right="-57"/>
                            <w:jc w:val="center"/>
                            <w:rPr>
                              <w:rFonts w:cstheme="minorHAnsi"/>
                              <w:i/>
                              <w:sz w:val="19"/>
                              <w:szCs w:val="19"/>
                            </w:rPr>
                          </w:pPr>
                          <w:r w:rsidRPr="00ED594C">
                            <w:rPr>
                              <w:rFonts w:cstheme="minorHAnsi"/>
                              <w:i/>
                              <w:sz w:val="19"/>
                              <w:szCs w:val="19"/>
                            </w:rPr>
                            <w:t>“Mejoramiento de la Aplicación TIC para el Adecuado Desarrollo de las Competencias de Estudiantes y Docentes e</w:t>
                          </w:r>
                          <w:r>
                            <w:rPr>
                              <w:rFonts w:cstheme="minorHAnsi"/>
                              <w:i/>
                              <w:sz w:val="19"/>
                              <w:szCs w:val="19"/>
                            </w:rPr>
                            <w:t>n</w:t>
                          </w:r>
                          <w:r w:rsidRPr="00ED594C">
                            <w:rPr>
                              <w:rFonts w:cstheme="minorHAnsi"/>
                              <w:i/>
                              <w:sz w:val="19"/>
                              <w:szCs w:val="19"/>
                            </w:rPr>
                            <w:t xml:space="preserve"> las II.EE de Nivel Secundaria de la UGEL Chincheros – Provincia Chincheros – Región Apurímac” SNIP 275005</w:t>
                          </w:r>
                        </w:p>
                        <w:p w:rsidR="005E74B7" w:rsidRDefault="005E74B7" w:rsidP="00DC3D71">
                          <w:pPr>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6C59A" id="Rectangle 37" o:spid="_x0000_s1038" style="position:absolute;left:0;text-align:left;margin-left:-9.35pt;margin-top:-21.35pt;width:457.7pt;height:3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" fillcolor="black [3213]" strokecolor="white" strokeweight=".5pt">
              <v:shadow on="t" color="black" opacity="26214f" origin=",-.5" offset="0,3pt"/>
              <v:textbox>
                <w:txbxContent>
                  <w:p w:rsidR="005E74B7" w:rsidRPr="00ED594C" w:rsidRDefault="005E74B7" w:rsidP="00DC3D71">
                    <w:pPr>
                      <w:ind w:right="-57"/>
                      <w:jc w:val="center"/>
                      <w:rPr>
                        <w:rFonts w:cstheme="minorHAnsi"/>
                        <w:i/>
                        <w:sz w:val="19"/>
                        <w:szCs w:val="19"/>
                      </w:rPr>
                    </w:pPr>
                    <w:r w:rsidRPr="00ED594C">
                      <w:rPr>
                        <w:rFonts w:cstheme="minorHAnsi"/>
                        <w:i/>
                        <w:sz w:val="19"/>
                        <w:szCs w:val="19"/>
                      </w:rPr>
                      <w:t>“Mejoramiento de la Aplicación TIC para el Adecuado Desarrollo de las Competencias de Estudiantes y Docentes e</w:t>
                    </w:r>
                    <w:r>
                      <w:rPr>
                        <w:rFonts w:cstheme="minorHAnsi"/>
                        <w:i/>
                        <w:sz w:val="19"/>
                        <w:szCs w:val="19"/>
                      </w:rPr>
                      <w:t>n</w:t>
                    </w:r>
                    <w:r w:rsidRPr="00ED594C">
                      <w:rPr>
                        <w:rFonts w:cstheme="minorHAnsi"/>
                        <w:i/>
                        <w:sz w:val="19"/>
                        <w:szCs w:val="19"/>
                      </w:rPr>
                      <w:t xml:space="preserve"> las II.EE de Nivel Secundaria de la UGEL Chincheros – Provincia Chincheros – Región Apurímac” SNIP 275005</w:t>
                    </w:r>
                  </w:p>
                  <w:p w:rsidR="005E74B7" w:rsidRDefault="005E74B7" w:rsidP="00DC3D71">
                    <w:pPr>
                      <w:ind w:right="-57"/>
                      <w:jc w:val="cente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4B7" w:rsidRPr="00D566D8" w:rsidRDefault="005E74B7"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9680" behindDoc="0" locked="0" layoutInCell="1" allowOverlap="1" wp14:anchorId="10020D20" wp14:editId="39BE2B70">
              <wp:simplePos x="0" y="0"/>
              <wp:positionH relativeFrom="column">
                <wp:posOffset>5463540</wp:posOffset>
              </wp:positionH>
              <wp:positionV relativeFrom="paragraph">
                <wp:posOffset>161290</wp:posOffset>
              </wp:positionV>
              <wp:extent cx="457200" cy="402590"/>
              <wp:effectExtent l="57150" t="19050" r="76200" b="11176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2590"/>
                      </a:xfrm>
                      <a:prstGeom prst="rect">
                        <a:avLst/>
                      </a:prstGeom>
                      <a:solidFill>
                        <a:schemeClr val="tx1"/>
                      </a:solidFill>
                      <a:ln w="3175">
                        <a:solidFill>
                          <a:srgbClr val="FFFFFF"/>
                        </a:solidFill>
                      </a:ln>
                      <a:effectLst>
                        <a:outerShdw blurRad="50800" dist="38100" dir="5400000" algn="t" rotWithShape="0">
                          <a:prstClr val="black">
                            <a:alpha val="40000"/>
                          </a:prstClr>
                        </a:outerShdw>
                      </a:effectLst>
                      <a:extLst/>
                    </wps:spPr>
                    <wps:txbx>
                      <w:txbxContent>
                        <w:p w:rsidR="005E74B7" w:rsidRPr="001A5FB3" w:rsidRDefault="005E74B7"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2</w:t>
                          </w:r>
                          <w:r w:rsidRPr="00ED594C">
                            <w:rPr>
                              <w:color w:val="FFFFFF" w:themeColor="background1"/>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20D20" id="_x0000_t202" coordsize="21600,21600" o:spt="202" path="m,l,21600r21600,l21600,xe">
              <v:stroke joinstyle="miter"/>
              <v:path gradientshapeok="t" o:connecttype="rect"/>
            </v:shapetype>
            <v:shape id="Text Box 3" o:spid="_x0000_s1039" type="#_x0000_t202" style="position:absolute;margin-left:430.2pt;margin-top:12.7pt;width:36pt;height:31.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" fillcolor="black [3213]" strokecolor="white" strokeweight=".25pt">
              <v:shadow on="t" color="black" opacity="26214f" origin=",-.5" offset="0,3pt"/>
              <v:textbox>
                <w:txbxContent>
                  <w:p w:rsidR="005E74B7" w:rsidRPr="001A5FB3" w:rsidRDefault="005E74B7"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2</w:t>
                    </w:r>
                    <w:r w:rsidRPr="00ED594C">
                      <w:rPr>
                        <w:color w:val="FFFFFF" w:themeColor="background1"/>
                        <w:sz w:val="24"/>
                        <w:szCs w:val="24"/>
                      </w:rPr>
                      <w:fldChar w:fldCharType="end"/>
                    </w:r>
                  </w:p>
                </w:txbxContent>
              </v:textbox>
            </v:shape>
          </w:pict>
        </mc:Fallback>
      </mc:AlternateContent>
    </w:r>
    <w:r>
      <w:rPr>
        <w:noProof/>
        <w:lang w:val="es-PE" w:eastAsia="es-PE"/>
      </w:rPr>
      <mc:AlternateContent>
        <mc:Choice Requires="wps">
          <w:drawing>
            <wp:anchor distT="0" distB="0" distL="114300" distR="114300" simplePos="0" relativeHeight="251718656" behindDoc="0" locked="0" layoutInCell="1" allowOverlap="1" wp14:anchorId="4F9544F9" wp14:editId="2C83E3C4">
              <wp:simplePos x="0" y="0"/>
              <wp:positionH relativeFrom="column">
                <wp:posOffset>-356235</wp:posOffset>
              </wp:positionH>
              <wp:positionV relativeFrom="paragraph">
                <wp:posOffset>161290</wp:posOffset>
              </wp:positionV>
              <wp:extent cx="5812790" cy="403860"/>
              <wp:effectExtent l="57150" t="19050" r="73660" b="11049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E74B7" w:rsidRPr="00ED594C" w:rsidRDefault="005E74B7"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5E74B7" w:rsidRDefault="005E74B7"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544F9" id="_x0000_s1040" style="position:absolute;margin-left:-28.05pt;margin-top:12.7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" fillcolor="black [3213]" strokecolor="white" strokeweight=".5pt">
              <v:shadow on="t" color="black" opacity="26214f" origin=",-.5" offset="0,3pt"/>
              <v:textbox>
                <w:txbxContent>
                  <w:p w:rsidR="005E74B7" w:rsidRPr="00ED594C" w:rsidRDefault="005E74B7"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5E74B7" w:rsidRDefault="005E74B7"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A74" w:rsidRDefault="00B85A74" w:rsidP="009B6E8C">
      <w:pPr>
        <w:spacing w:after="0" w:line="240" w:lineRule="auto"/>
      </w:pPr>
      <w:r>
        <w:separator/>
      </w:r>
    </w:p>
  </w:footnote>
  <w:footnote w:type="continuationSeparator" w:id="0">
    <w:p w:rsidR="00B85A74" w:rsidRDefault="00B85A74"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4B7" w:rsidRPr="00526CBC" w:rsidRDefault="005E74B7" w:rsidP="005E74B7">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3360" behindDoc="0" locked="0" layoutInCell="1" allowOverlap="1" wp14:anchorId="5039B5E4" wp14:editId="5103D062">
          <wp:simplePos x="0" y="0"/>
          <wp:positionH relativeFrom="column">
            <wp:posOffset>4733290</wp:posOffset>
          </wp:positionH>
          <wp:positionV relativeFrom="page">
            <wp:posOffset>403339</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336" behindDoc="1" locked="0" layoutInCell="1" allowOverlap="1" wp14:anchorId="45EABE86" wp14:editId="599BFCAF">
          <wp:simplePos x="0" y="0"/>
          <wp:positionH relativeFrom="column">
            <wp:posOffset>-3810</wp:posOffset>
          </wp:positionH>
          <wp:positionV relativeFrom="page">
            <wp:posOffset>461759</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5E74B7" w:rsidRPr="005E74B7" w:rsidRDefault="005E74B7" w:rsidP="005E74B7">
    <w:pPr>
      <w:pStyle w:val="Encabezado"/>
    </w:pPr>
    <w:r w:rsidRPr="00526CBC">
      <w:rPr>
        <w:rFonts w:asciiTheme="majorHAnsi" w:hAnsiTheme="majorHAnsi"/>
        <w:noProof/>
        <w:lang w:val="es-PE" w:eastAsia="es-PE"/>
      </w:rPr>
      <mc:AlternateContent>
        <mc:Choice Requires="wps">
          <w:drawing>
            <wp:anchor distT="0" distB="0" distL="114300" distR="114300" simplePos="0" relativeHeight="251735040" behindDoc="0" locked="0" layoutInCell="1" allowOverlap="1" wp14:anchorId="1A5E104D" wp14:editId="25A42581">
              <wp:simplePos x="0" y="0"/>
              <wp:positionH relativeFrom="column">
                <wp:posOffset>522634</wp:posOffset>
              </wp:positionH>
              <wp:positionV relativeFrom="paragraph">
                <wp:posOffset>199454</wp:posOffset>
              </wp:positionV>
              <wp:extent cx="4212404" cy="0"/>
              <wp:effectExtent l="57150" t="38100" r="55245" b="95250"/>
              <wp:wrapNone/>
              <wp:docPr id="6" name="Straight Connector 21"/>
              <wp:cNvGraphicFramePr/>
              <a:graphic xmlns:a="http://schemas.openxmlformats.org/drawingml/2006/main">
                <a:graphicData uri="http://schemas.microsoft.com/office/word/2010/wordprocessingShape">
                  <wps:wsp>
                    <wps:cNvCnPr/>
                    <wps:spPr>
                      <a:xfrm flipV="1">
                        <a:off x="0" y="0"/>
                        <a:ext cx="4212404"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D2A4D" id="Straight Connector 21"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5pt,15.7pt" to="37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" strokecolor="#4f81bd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5E74B7" w:rsidTr="00B06EEA">
      <w:trPr>
        <w:trHeight w:val="146"/>
        <w:jc w:val="center"/>
      </w:trPr>
      <w:tc>
        <w:tcPr>
          <w:tcW w:w="8645" w:type="dxa"/>
        </w:tcPr>
        <w:p w:rsidR="005E74B7" w:rsidRPr="00ED594C" w:rsidRDefault="005E74B7" w:rsidP="00B06EEA">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23776" behindDoc="0" locked="0" layoutInCell="1" allowOverlap="1" wp14:anchorId="5365DE8B" wp14:editId="06176739">
                    <wp:simplePos x="0" y="0"/>
                    <wp:positionH relativeFrom="column">
                      <wp:posOffset>-123190</wp:posOffset>
                    </wp:positionH>
                    <wp:positionV relativeFrom="paragraph">
                      <wp:posOffset>232410</wp:posOffset>
                    </wp:positionV>
                    <wp:extent cx="415290" cy="415290"/>
                    <wp:effectExtent l="57150" t="19050" r="80010" b="99060"/>
                    <wp:wrapNone/>
                    <wp:docPr id="93"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1F693" id="Oval 17" o:spid="_x0000_s1026" style="position:absolute;margin-left:-9.7pt;margin-top:18.3pt;width:32.7pt;height:3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qZMCiI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1728" behindDoc="0" locked="0" layoutInCell="1" allowOverlap="1" wp14:anchorId="4ADF9853" wp14:editId="7EE37ED7">
                    <wp:simplePos x="0" y="0"/>
                    <wp:positionH relativeFrom="column">
                      <wp:posOffset>-331470</wp:posOffset>
                    </wp:positionH>
                    <wp:positionV relativeFrom="paragraph">
                      <wp:posOffset>64770</wp:posOffset>
                    </wp:positionV>
                    <wp:extent cx="832485" cy="810260"/>
                    <wp:effectExtent l="0" t="0" r="0" b="0"/>
                    <wp:wrapNone/>
                    <wp:docPr id="94"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0A58E" id="Pie 20" o:spid="_x0000_s1026" style="position:absolute;margin-left:-26.1pt;margin-top:5.1pt;width:65.55pt;height:6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2752" behindDoc="0" locked="0" layoutInCell="1" allowOverlap="1" wp14:anchorId="78860460" wp14:editId="4862C3E5">
                    <wp:simplePos x="0" y="0"/>
                    <wp:positionH relativeFrom="column">
                      <wp:posOffset>60960</wp:posOffset>
                    </wp:positionH>
                    <wp:positionV relativeFrom="paragraph">
                      <wp:posOffset>539750</wp:posOffset>
                    </wp:positionV>
                    <wp:extent cx="5694045" cy="0"/>
                    <wp:effectExtent l="0" t="19050" r="1905" b="19050"/>
                    <wp:wrapNone/>
                    <wp:docPr id="95"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E3BC9" id="Straight Connector 2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MEZowX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5E74B7" w:rsidRPr="00780790" w:rsidRDefault="005E74B7" w:rsidP="00B06EEA">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5E74B7" w:rsidRPr="001A5FB3" w:rsidRDefault="005E74B7" w:rsidP="001A5FB3">
    <w:pPr>
      <w:pStyle w:val="Encabezado"/>
      <w:rPr>
        <w:lang w:val="es-P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5E74B7" w:rsidTr="0044376D">
      <w:trPr>
        <w:trHeight w:val="146"/>
        <w:jc w:val="center"/>
      </w:trPr>
      <w:tc>
        <w:tcPr>
          <w:tcW w:w="8645" w:type="dxa"/>
        </w:tcPr>
        <w:p w:rsidR="005E74B7" w:rsidRPr="00ED594C" w:rsidRDefault="005E74B7" w:rsidP="004903DC">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10464" behindDoc="0" locked="0" layoutInCell="1" allowOverlap="1" wp14:anchorId="5AC5B1D7" wp14:editId="6D446490">
                    <wp:simplePos x="0" y="0"/>
                    <wp:positionH relativeFrom="column">
                      <wp:posOffset>-123190</wp:posOffset>
                    </wp:positionH>
                    <wp:positionV relativeFrom="paragraph">
                      <wp:posOffset>232410</wp:posOffset>
                    </wp:positionV>
                    <wp:extent cx="415290" cy="415290"/>
                    <wp:effectExtent l="57150" t="19050" r="80010" b="99060"/>
                    <wp:wrapNone/>
                    <wp:docPr id="54"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2737E" id="Oval 17" o:spid="_x0000_s1026" style="position:absolute;margin-left:-9.7pt;margin-top:18.3pt;width:32.7pt;height:3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LM0ukY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8416" behindDoc="0" locked="0" layoutInCell="1" allowOverlap="1" wp14:anchorId="73D2D1E2" wp14:editId="79CAC8C1">
                    <wp:simplePos x="0" y="0"/>
                    <wp:positionH relativeFrom="column">
                      <wp:posOffset>-331470</wp:posOffset>
                    </wp:positionH>
                    <wp:positionV relativeFrom="paragraph">
                      <wp:posOffset>64770</wp:posOffset>
                    </wp:positionV>
                    <wp:extent cx="832485" cy="810260"/>
                    <wp:effectExtent l="0" t="0" r="0" b="0"/>
                    <wp:wrapNone/>
                    <wp:docPr id="55"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B61A8" id="Pie 20" o:spid="_x0000_s1026" style="position:absolute;margin-left:-26.1pt;margin-top:5.1pt;width:65.55pt;height:6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9440" behindDoc="0" locked="0" layoutInCell="1" allowOverlap="1" wp14:anchorId="7384857A" wp14:editId="3E0192C8">
                    <wp:simplePos x="0" y="0"/>
                    <wp:positionH relativeFrom="column">
                      <wp:posOffset>60960</wp:posOffset>
                    </wp:positionH>
                    <wp:positionV relativeFrom="paragraph">
                      <wp:posOffset>539750</wp:posOffset>
                    </wp:positionV>
                    <wp:extent cx="5694045" cy="0"/>
                    <wp:effectExtent l="0" t="19050" r="1905" b="19050"/>
                    <wp:wrapNone/>
                    <wp:docPr id="56"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42D61" id="Straight Connector 2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ClhFrD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5E74B7" w:rsidRPr="00780790" w:rsidRDefault="005E74B7" w:rsidP="004903DC">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5E74B7" w:rsidRDefault="005E74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5">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8">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1">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5">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7">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9">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1">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2">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5"/>
  </w:num>
  <w:num w:numId="4">
    <w:abstractNumId w:val="18"/>
  </w:num>
  <w:num w:numId="5">
    <w:abstractNumId w:val="10"/>
  </w:num>
  <w:num w:numId="6">
    <w:abstractNumId w:val="17"/>
  </w:num>
  <w:num w:numId="7">
    <w:abstractNumId w:val="15"/>
  </w:num>
  <w:num w:numId="8">
    <w:abstractNumId w:val="28"/>
  </w:num>
  <w:num w:numId="9">
    <w:abstractNumId w:val="31"/>
  </w:num>
  <w:num w:numId="10">
    <w:abstractNumId w:val="9"/>
  </w:num>
  <w:num w:numId="11">
    <w:abstractNumId w:val="13"/>
  </w:num>
  <w:num w:numId="12">
    <w:abstractNumId w:val="35"/>
  </w:num>
  <w:num w:numId="13">
    <w:abstractNumId w:val="21"/>
  </w:num>
  <w:num w:numId="14">
    <w:abstractNumId w:val="39"/>
  </w:num>
  <w:num w:numId="15">
    <w:abstractNumId w:val="29"/>
  </w:num>
  <w:num w:numId="16">
    <w:abstractNumId w:val="1"/>
  </w:num>
  <w:num w:numId="17">
    <w:abstractNumId w:val="27"/>
  </w:num>
  <w:num w:numId="18">
    <w:abstractNumId w:val="20"/>
  </w:num>
  <w:num w:numId="19">
    <w:abstractNumId w:val="23"/>
  </w:num>
  <w:num w:numId="20">
    <w:abstractNumId w:val="16"/>
  </w:num>
  <w:num w:numId="21">
    <w:abstractNumId w:val="26"/>
  </w:num>
  <w:num w:numId="22">
    <w:abstractNumId w:val="36"/>
  </w:num>
  <w:num w:numId="23">
    <w:abstractNumId w:val="37"/>
  </w:num>
  <w:num w:numId="24">
    <w:abstractNumId w:val="34"/>
  </w:num>
  <w:num w:numId="25">
    <w:abstractNumId w:val="4"/>
  </w:num>
  <w:num w:numId="26">
    <w:abstractNumId w:val="7"/>
  </w:num>
  <w:num w:numId="27">
    <w:abstractNumId w:val="22"/>
  </w:num>
  <w:num w:numId="28">
    <w:abstractNumId w:val="2"/>
  </w:num>
  <w:num w:numId="29">
    <w:abstractNumId w:val="43"/>
  </w:num>
  <w:num w:numId="30">
    <w:abstractNumId w:val="33"/>
  </w:num>
  <w:num w:numId="31">
    <w:abstractNumId w:val="3"/>
  </w:num>
  <w:num w:numId="32">
    <w:abstractNumId w:val="41"/>
  </w:num>
  <w:num w:numId="33">
    <w:abstractNumId w:val="14"/>
  </w:num>
  <w:num w:numId="34">
    <w:abstractNumId w:val="12"/>
  </w:num>
  <w:num w:numId="35">
    <w:abstractNumId w:val="32"/>
  </w:num>
  <w:num w:numId="36">
    <w:abstractNumId w:val="42"/>
  </w:num>
  <w:num w:numId="37">
    <w:abstractNumId w:val="8"/>
  </w:num>
  <w:num w:numId="38">
    <w:abstractNumId w:val="38"/>
  </w:num>
  <w:num w:numId="39">
    <w:abstractNumId w:val="6"/>
  </w:num>
  <w:num w:numId="40">
    <w:abstractNumId w:val="11"/>
  </w:num>
  <w:num w:numId="41">
    <w:abstractNumId w:val="30"/>
  </w:num>
  <w:num w:numId="42">
    <w:abstractNumId w:val="40"/>
  </w:num>
  <w:num w:numId="43">
    <w:abstractNumId w:val="5"/>
  </w:num>
  <w:num w:numId="4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A2"/>
    <w:rsid w:val="0002204F"/>
    <w:rsid w:val="00025701"/>
    <w:rsid w:val="000308FD"/>
    <w:rsid w:val="00045795"/>
    <w:rsid w:val="00050FE0"/>
    <w:rsid w:val="000512BE"/>
    <w:rsid w:val="00052CAE"/>
    <w:rsid w:val="00052E7D"/>
    <w:rsid w:val="000620A5"/>
    <w:rsid w:val="0007194B"/>
    <w:rsid w:val="000763FD"/>
    <w:rsid w:val="000813BA"/>
    <w:rsid w:val="00086849"/>
    <w:rsid w:val="00087C4D"/>
    <w:rsid w:val="00096801"/>
    <w:rsid w:val="000A2E67"/>
    <w:rsid w:val="000A4DF1"/>
    <w:rsid w:val="000A4EAC"/>
    <w:rsid w:val="000B1F1F"/>
    <w:rsid w:val="000C7681"/>
    <w:rsid w:val="000D4C5F"/>
    <w:rsid w:val="000E3143"/>
    <w:rsid w:val="000E5FE9"/>
    <w:rsid w:val="000E69F2"/>
    <w:rsid w:val="001021AF"/>
    <w:rsid w:val="001432B0"/>
    <w:rsid w:val="00151124"/>
    <w:rsid w:val="00155D99"/>
    <w:rsid w:val="001579C6"/>
    <w:rsid w:val="00164B84"/>
    <w:rsid w:val="001709F0"/>
    <w:rsid w:val="001711E7"/>
    <w:rsid w:val="00176156"/>
    <w:rsid w:val="00181494"/>
    <w:rsid w:val="00181C87"/>
    <w:rsid w:val="00190BFA"/>
    <w:rsid w:val="001A0D47"/>
    <w:rsid w:val="001A5FB3"/>
    <w:rsid w:val="001C1331"/>
    <w:rsid w:val="001D31CE"/>
    <w:rsid w:val="001F2915"/>
    <w:rsid w:val="001F5D54"/>
    <w:rsid w:val="00203651"/>
    <w:rsid w:val="0021210F"/>
    <w:rsid w:val="00214372"/>
    <w:rsid w:val="0021526C"/>
    <w:rsid w:val="002169BC"/>
    <w:rsid w:val="00220F5A"/>
    <w:rsid w:val="00227404"/>
    <w:rsid w:val="00227812"/>
    <w:rsid w:val="002308CC"/>
    <w:rsid w:val="00236439"/>
    <w:rsid w:val="00240B05"/>
    <w:rsid w:val="00250E43"/>
    <w:rsid w:val="00260FB4"/>
    <w:rsid w:val="00262C1F"/>
    <w:rsid w:val="0026341D"/>
    <w:rsid w:val="002839F8"/>
    <w:rsid w:val="00285634"/>
    <w:rsid w:val="002A3B13"/>
    <w:rsid w:val="002A7E3D"/>
    <w:rsid w:val="002B344E"/>
    <w:rsid w:val="002B543B"/>
    <w:rsid w:val="002D36E9"/>
    <w:rsid w:val="002D3909"/>
    <w:rsid w:val="002D4E6D"/>
    <w:rsid w:val="002D6550"/>
    <w:rsid w:val="002E02B3"/>
    <w:rsid w:val="002E0FE1"/>
    <w:rsid w:val="002E2488"/>
    <w:rsid w:val="00320402"/>
    <w:rsid w:val="003207F4"/>
    <w:rsid w:val="00322595"/>
    <w:rsid w:val="003250CD"/>
    <w:rsid w:val="00346BE3"/>
    <w:rsid w:val="00351E3A"/>
    <w:rsid w:val="00355B96"/>
    <w:rsid w:val="00365F79"/>
    <w:rsid w:val="00371365"/>
    <w:rsid w:val="00372A9B"/>
    <w:rsid w:val="00383A37"/>
    <w:rsid w:val="0038634A"/>
    <w:rsid w:val="00391799"/>
    <w:rsid w:val="003B02AD"/>
    <w:rsid w:val="003C0C44"/>
    <w:rsid w:val="003C2CC6"/>
    <w:rsid w:val="003C3710"/>
    <w:rsid w:val="003C3AA7"/>
    <w:rsid w:val="003C5B41"/>
    <w:rsid w:val="003D1271"/>
    <w:rsid w:val="003E1A5D"/>
    <w:rsid w:val="003E431B"/>
    <w:rsid w:val="003F3E27"/>
    <w:rsid w:val="0040222F"/>
    <w:rsid w:val="004072CD"/>
    <w:rsid w:val="004152A9"/>
    <w:rsid w:val="0041647D"/>
    <w:rsid w:val="00416CB0"/>
    <w:rsid w:val="004200C2"/>
    <w:rsid w:val="00424C97"/>
    <w:rsid w:val="004260C5"/>
    <w:rsid w:val="00435F31"/>
    <w:rsid w:val="00436B69"/>
    <w:rsid w:val="00437185"/>
    <w:rsid w:val="0044026E"/>
    <w:rsid w:val="0044237A"/>
    <w:rsid w:val="00442696"/>
    <w:rsid w:val="0044289C"/>
    <w:rsid w:val="0044376D"/>
    <w:rsid w:val="004510B6"/>
    <w:rsid w:val="0045168D"/>
    <w:rsid w:val="00451D75"/>
    <w:rsid w:val="00453441"/>
    <w:rsid w:val="00457990"/>
    <w:rsid w:val="00460AE4"/>
    <w:rsid w:val="004610F1"/>
    <w:rsid w:val="00480F02"/>
    <w:rsid w:val="00482349"/>
    <w:rsid w:val="00482868"/>
    <w:rsid w:val="0048672B"/>
    <w:rsid w:val="004903DC"/>
    <w:rsid w:val="00493E34"/>
    <w:rsid w:val="00495658"/>
    <w:rsid w:val="00496266"/>
    <w:rsid w:val="004A5945"/>
    <w:rsid w:val="004A7326"/>
    <w:rsid w:val="004B0C2C"/>
    <w:rsid w:val="004B0E83"/>
    <w:rsid w:val="004B2F14"/>
    <w:rsid w:val="004B56AC"/>
    <w:rsid w:val="004C0460"/>
    <w:rsid w:val="004E6BB8"/>
    <w:rsid w:val="00501FA6"/>
    <w:rsid w:val="00504536"/>
    <w:rsid w:val="00514E57"/>
    <w:rsid w:val="00517085"/>
    <w:rsid w:val="00523916"/>
    <w:rsid w:val="005308DB"/>
    <w:rsid w:val="005370CE"/>
    <w:rsid w:val="005402DC"/>
    <w:rsid w:val="00552022"/>
    <w:rsid w:val="00554D2F"/>
    <w:rsid w:val="00573908"/>
    <w:rsid w:val="00595F68"/>
    <w:rsid w:val="005A39FD"/>
    <w:rsid w:val="005A6A5F"/>
    <w:rsid w:val="005B0859"/>
    <w:rsid w:val="005B115A"/>
    <w:rsid w:val="005B17D4"/>
    <w:rsid w:val="005B42DB"/>
    <w:rsid w:val="005C21B0"/>
    <w:rsid w:val="005C4003"/>
    <w:rsid w:val="005C68D6"/>
    <w:rsid w:val="005C6A0F"/>
    <w:rsid w:val="005D0A4C"/>
    <w:rsid w:val="005D103E"/>
    <w:rsid w:val="005E74B7"/>
    <w:rsid w:val="005F43B5"/>
    <w:rsid w:val="0060678F"/>
    <w:rsid w:val="00606AAC"/>
    <w:rsid w:val="00630F92"/>
    <w:rsid w:val="006322EC"/>
    <w:rsid w:val="00632EC2"/>
    <w:rsid w:val="00634299"/>
    <w:rsid w:val="00640620"/>
    <w:rsid w:val="00642E1C"/>
    <w:rsid w:val="00643977"/>
    <w:rsid w:val="00653704"/>
    <w:rsid w:val="0065553A"/>
    <w:rsid w:val="00660179"/>
    <w:rsid w:val="00660ABB"/>
    <w:rsid w:val="00660AED"/>
    <w:rsid w:val="00661079"/>
    <w:rsid w:val="00671D12"/>
    <w:rsid w:val="00680D07"/>
    <w:rsid w:val="006838F8"/>
    <w:rsid w:val="006911FA"/>
    <w:rsid w:val="00692250"/>
    <w:rsid w:val="0069661F"/>
    <w:rsid w:val="006A42A5"/>
    <w:rsid w:val="006A536F"/>
    <w:rsid w:val="006A7DF6"/>
    <w:rsid w:val="006B1863"/>
    <w:rsid w:val="006B3C85"/>
    <w:rsid w:val="006C196A"/>
    <w:rsid w:val="006D4C0F"/>
    <w:rsid w:val="006E39D0"/>
    <w:rsid w:val="00707A20"/>
    <w:rsid w:val="007126E5"/>
    <w:rsid w:val="007135AC"/>
    <w:rsid w:val="0072095D"/>
    <w:rsid w:val="007327C9"/>
    <w:rsid w:val="00732D01"/>
    <w:rsid w:val="00734CE8"/>
    <w:rsid w:val="0074062C"/>
    <w:rsid w:val="00742164"/>
    <w:rsid w:val="0074294B"/>
    <w:rsid w:val="00743789"/>
    <w:rsid w:val="00747200"/>
    <w:rsid w:val="00760CCC"/>
    <w:rsid w:val="00765C0E"/>
    <w:rsid w:val="007708F3"/>
    <w:rsid w:val="007739EB"/>
    <w:rsid w:val="00774A8E"/>
    <w:rsid w:val="00780790"/>
    <w:rsid w:val="007919D3"/>
    <w:rsid w:val="00796061"/>
    <w:rsid w:val="00797B56"/>
    <w:rsid w:val="007A5A70"/>
    <w:rsid w:val="007B20B8"/>
    <w:rsid w:val="007B6F48"/>
    <w:rsid w:val="007B7261"/>
    <w:rsid w:val="007C7010"/>
    <w:rsid w:val="007C73F1"/>
    <w:rsid w:val="007E71AD"/>
    <w:rsid w:val="00800134"/>
    <w:rsid w:val="00803060"/>
    <w:rsid w:val="00805D55"/>
    <w:rsid w:val="00816271"/>
    <w:rsid w:val="0081793E"/>
    <w:rsid w:val="008201C9"/>
    <w:rsid w:val="00820699"/>
    <w:rsid w:val="008216D4"/>
    <w:rsid w:val="008268E3"/>
    <w:rsid w:val="00831DC0"/>
    <w:rsid w:val="008456AB"/>
    <w:rsid w:val="008510B9"/>
    <w:rsid w:val="00852CE9"/>
    <w:rsid w:val="00854C60"/>
    <w:rsid w:val="0085631F"/>
    <w:rsid w:val="00865AF4"/>
    <w:rsid w:val="00866FF6"/>
    <w:rsid w:val="00867B09"/>
    <w:rsid w:val="0087241C"/>
    <w:rsid w:val="00891BBB"/>
    <w:rsid w:val="00893854"/>
    <w:rsid w:val="0089655D"/>
    <w:rsid w:val="008A4512"/>
    <w:rsid w:val="008B10FA"/>
    <w:rsid w:val="008B18EC"/>
    <w:rsid w:val="008B231C"/>
    <w:rsid w:val="008B424E"/>
    <w:rsid w:val="008B75B3"/>
    <w:rsid w:val="008C4219"/>
    <w:rsid w:val="008C5091"/>
    <w:rsid w:val="008D668E"/>
    <w:rsid w:val="008E3AA7"/>
    <w:rsid w:val="008F3567"/>
    <w:rsid w:val="008F4D65"/>
    <w:rsid w:val="008F508B"/>
    <w:rsid w:val="008F7F18"/>
    <w:rsid w:val="009058AA"/>
    <w:rsid w:val="00912BF0"/>
    <w:rsid w:val="00916B41"/>
    <w:rsid w:val="00923284"/>
    <w:rsid w:val="00932915"/>
    <w:rsid w:val="00932E08"/>
    <w:rsid w:val="00933FF3"/>
    <w:rsid w:val="00936BCC"/>
    <w:rsid w:val="00936FB6"/>
    <w:rsid w:val="0094391C"/>
    <w:rsid w:val="00944E35"/>
    <w:rsid w:val="00944E50"/>
    <w:rsid w:val="00952EE5"/>
    <w:rsid w:val="00956260"/>
    <w:rsid w:val="009577A7"/>
    <w:rsid w:val="00963DB7"/>
    <w:rsid w:val="00966E33"/>
    <w:rsid w:val="0097463A"/>
    <w:rsid w:val="00977281"/>
    <w:rsid w:val="009809D7"/>
    <w:rsid w:val="00993097"/>
    <w:rsid w:val="00994311"/>
    <w:rsid w:val="009978BA"/>
    <w:rsid w:val="009A27E5"/>
    <w:rsid w:val="009A4480"/>
    <w:rsid w:val="009A63DD"/>
    <w:rsid w:val="009B6E8C"/>
    <w:rsid w:val="009C028A"/>
    <w:rsid w:val="009C0B6A"/>
    <w:rsid w:val="009C56C4"/>
    <w:rsid w:val="009D229E"/>
    <w:rsid w:val="009D2F46"/>
    <w:rsid w:val="009D561F"/>
    <w:rsid w:val="009E03FC"/>
    <w:rsid w:val="009F092F"/>
    <w:rsid w:val="009F52EB"/>
    <w:rsid w:val="00A02725"/>
    <w:rsid w:val="00A03479"/>
    <w:rsid w:val="00A0372A"/>
    <w:rsid w:val="00A10976"/>
    <w:rsid w:val="00A2215E"/>
    <w:rsid w:val="00A305DA"/>
    <w:rsid w:val="00A31609"/>
    <w:rsid w:val="00A41735"/>
    <w:rsid w:val="00A5732D"/>
    <w:rsid w:val="00A6466F"/>
    <w:rsid w:val="00A64A18"/>
    <w:rsid w:val="00A65074"/>
    <w:rsid w:val="00A71262"/>
    <w:rsid w:val="00A74B40"/>
    <w:rsid w:val="00A8061D"/>
    <w:rsid w:val="00A87AB3"/>
    <w:rsid w:val="00A90B90"/>
    <w:rsid w:val="00A91D5A"/>
    <w:rsid w:val="00AA2E47"/>
    <w:rsid w:val="00AA3D10"/>
    <w:rsid w:val="00AA7338"/>
    <w:rsid w:val="00AA7BC5"/>
    <w:rsid w:val="00AB47E6"/>
    <w:rsid w:val="00AC7514"/>
    <w:rsid w:val="00AD06FA"/>
    <w:rsid w:val="00AD78BA"/>
    <w:rsid w:val="00AE721E"/>
    <w:rsid w:val="00AE75D5"/>
    <w:rsid w:val="00AF18C5"/>
    <w:rsid w:val="00AF1AB5"/>
    <w:rsid w:val="00B039BD"/>
    <w:rsid w:val="00B06EEA"/>
    <w:rsid w:val="00B165D9"/>
    <w:rsid w:val="00B218E0"/>
    <w:rsid w:val="00B2366C"/>
    <w:rsid w:val="00B30BF6"/>
    <w:rsid w:val="00B3464F"/>
    <w:rsid w:val="00B4672B"/>
    <w:rsid w:val="00B54028"/>
    <w:rsid w:val="00B60EA1"/>
    <w:rsid w:val="00B63736"/>
    <w:rsid w:val="00B73EE1"/>
    <w:rsid w:val="00B76656"/>
    <w:rsid w:val="00B76840"/>
    <w:rsid w:val="00B83756"/>
    <w:rsid w:val="00B85798"/>
    <w:rsid w:val="00B85A74"/>
    <w:rsid w:val="00B91824"/>
    <w:rsid w:val="00B919DC"/>
    <w:rsid w:val="00B9559C"/>
    <w:rsid w:val="00B96FFE"/>
    <w:rsid w:val="00BA2718"/>
    <w:rsid w:val="00BA4F6E"/>
    <w:rsid w:val="00BA6B8A"/>
    <w:rsid w:val="00BB18CF"/>
    <w:rsid w:val="00BB454C"/>
    <w:rsid w:val="00BB4F26"/>
    <w:rsid w:val="00BB5175"/>
    <w:rsid w:val="00BB6DDD"/>
    <w:rsid w:val="00BB736F"/>
    <w:rsid w:val="00BC1F60"/>
    <w:rsid w:val="00BC4FA8"/>
    <w:rsid w:val="00BC5699"/>
    <w:rsid w:val="00BD1B03"/>
    <w:rsid w:val="00BD4393"/>
    <w:rsid w:val="00BD45A9"/>
    <w:rsid w:val="00BE0D89"/>
    <w:rsid w:val="00BF12B0"/>
    <w:rsid w:val="00BF58A4"/>
    <w:rsid w:val="00C001B6"/>
    <w:rsid w:val="00C02107"/>
    <w:rsid w:val="00C05240"/>
    <w:rsid w:val="00C10C0C"/>
    <w:rsid w:val="00C26BA0"/>
    <w:rsid w:val="00C30AE5"/>
    <w:rsid w:val="00C32EE4"/>
    <w:rsid w:val="00C419DA"/>
    <w:rsid w:val="00C41A30"/>
    <w:rsid w:val="00C4738E"/>
    <w:rsid w:val="00C5043E"/>
    <w:rsid w:val="00C5249C"/>
    <w:rsid w:val="00C553C2"/>
    <w:rsid w:val="00C76069"/>
    <w:rsid w:val="00C76DEB"/>
    <w:rsid w:val="00C85B00"/>
    <w:rsid w:val="00C93B60"/>
    <w:rsid w:val="00C95D54"/>
    <w:rsid w:val="00C96B9D"/>
    <w:rsid w:val="00C97AE8"/>
    <w:rsid w:val="00CA0CB1"/>
    <w:rsid w:val="00CA41AA"/>
    <w:rsid w:val="00CB480D"/>
    <w:rsid w:val="00CB5639"/>
    <w:rsid w:val="00CC09B2"/>
    <w:rsid w:val="00CC3F42"/>
    <w:rsid w:val="00CC7E1D"/>
    <w:rsid w:val="00CD69D3"/>
    <w:rsid w:val="00CF10CC"/>
    <w:rsid w:val="00CF2374"/>
    <w:rsid w:val="00CF3DA1"/>
    <w:rsid w:val="00CF6005"/>
    <w:rsid w:val="00CF6DE4"/>
    <w:rsid w:val="00D004BA"/>
    <w:rsid w:val="00D005E5"/>
    <w:rsid w:val="00D020DA"/>
    <w:rsid w:val="00D045B3"/>
    <w:rsid w:val="00D04AAF"/>
    <w:rsid w:val="00D05EB1"/>
    <w:rsid w:val="00D114D1"/>
    <w:rsid w:val="00D21046"/>
    <w:rsid w:val="00D21A71"/>
    <w:rsid w:val="00D263EC"/>
    <w:rsid w:val="00D33992"/>
    <w:rsid w:val="00D42127"/>
    <w:rsid w:val="00D43092"/>
    <w:rsid w:val="00D471C8"/>
    <w:rsid w:val="00D50323"/>
    <w:rsid w:val="00D515E3"/>
    <w:rsid w:val="00D53CEC"/>
    <w:rsid w:val="00D566D8"/>
    <w:rsid w:val="00D60B22"/>
    <w:rsid w:val="00D618B8"/>
    <w:rsid w:val="00D64639"/>
    <w:rsid w:val="00D7101F"/>
    <w:rsid w:val="00D71397"/>
    <w:rsid w:val="00D77970"/>
    <w:rsid w:val="00D820D0"/>
    <w:rsid w:val="00D85F8C"/>
    <w:rsid w:val="00D927F8"/>
    <w:rsid w:val="00DA381C"/>
    <w:rsid w:val="00DA5296"/>
    <w:rsid w:val="00DA5614"/>
    <w:rsid w:val="00DA5E8F"/>
    <w:rsid w:val="00DB43E5"/>
    <w:rsid w:val="00DC09E7"/>
    <w:rsid w:val="00DC1041"/>
    <w:rsid w:val="00DC109A"/>
    <w:rsid w:val="00DC3D71"/>
    <w:rsid w:val="00DD1659"/>
    <w:rsid w:val="00DE5CC5"/>
    <w:rsid w:val="00DF3FC4"/>
    <w:rsid w:val="00DF6833"/>
    <w:rsid w:val="00E030D2"/>
    <w:rsid w:val="00E06BD6"/>
    <w:rsid w:val="00E06E4F"/>
    <w:rsid w:val="00E12990"/>
    <w:rsid w:val="00E21430"/>
    <w:rsid w:val="00E2158D"/>
    <w:rsid w:val="00E2585D"/>
    <w:rsid w:val="00E27876"/>
    <w:rsid w:val="00E31CEA"/>
    <w:rsid w:val="00E320E0"/>
    <w:rsid w:val="00E4040D"/>
    <w:rsid w:val="00E430DB"/>
    <w:rsid w:val="00E45BD5"/>
    <w:rsid w:val="00E46660"/>
    <w:rsid w:val="00E468D3"/>
    <w:rsid w:val="00E479B7"/>
    <w:rsid w:val="00E52027"/>
    <w:rsid w:val="00E52653"/>
    <w:rsid w:val="00E57AEA"/>
    <w:rsid w:val="00E57DC8"/>
    <w:rsid w:val="00E603EC"/>
    <w:rsid w:val="00E663C7"/>
    <w:rsid w:val="00E70756"/>
    <w:rsid w:val="00E727AC"/>
    <w:rsid w:val="00E730E2"/>
    <w:rsid w:val="00E7314A"/>
    <w:rsid w:val="00E738AC"/>
    <w:rsid w:val="00E73A6A"/>
    <w:rsid w:val="00E73E43"/>
    <w:rsid w:val="00E82E6B"/>
    <w:rsid w:val="00E83EC5"/>
    <w:rsid w:val="00E84B22"/>
    <w:rsid w:val="00EA4352"/>
    <w:rsid w:val="00EA4CE2"/>
    <w:rsid w:val="00EB2439"/>
    <w:rsid w:val="00EB33ED"/>
    <w:rsid w:val="00EB77E2"/>
    <w:rsid w:val="00ED3B02"/>
    <w:rsid w:val="00ED3E6A"/>
    <w:rsid w:val="00ED4EDB"/>
    <w:rsid w:val="00ED53FA"/>
    <w:rsid w:val="00ED594C"/>
    <w:rsid w:val="00EE2BEE"/>
    <w:rsid w:val="00EE5CC3"/>
    <w:rsid w:val="00EE6B69"/>
    <w:rsid w:val="00EF2FE2"/>
    <w:rsid w:val="00EF62CF"/>
    <w:rsid w:val="00F02F41"/>
    <w:rsid w:val="00F03C02"/>
    <w:rsid w:val="00F040D8"/>
    <w:rsid w:val="00F12E8E"/>
    <w:rsid w:val="00F24BB0"/>
    <w:rsid w:val="00F27BDB"/>
    <w:rsid w:val="00F331F8"/>
    <w:rsid w:val="00F37998"/>
    <w:rsid w:val="00F563C6"/>
    <w:rsid w:val="00F60C39"/>
    <w:rsid w:val="00F6493B"/>
    <w:rsid w:val="00F76A49"/>
    <w:rsid w:val="00F8132D"/>
    <w:rsid w:val="00F81493"/>
    <w:rsid w:val="00F82F2B"/>
    <w:rsid w:val="00F83124"/>
    <w:rsid w:val="00F85D1A"/>
    <w:rsid w:val="00F9492C"/>
    <w:rsid w:val="00F96089"/>
    <w:rsid w:val="00FA52EF"/>
    <w:rsid w:val="00FA652D"/>
    <w:rsid w:val="00FA7038"/>
    <w:rsid w:val="00FB0068"/>
    <w:rsid w:val="00FB5D7B"/>
    <w:rsid w:val="00FD7793"/>
    <w:rsid w:val="00FE035D"/>
    <w:rsid w:val="00FE3615"/>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C9F123-B53B-4791-B10D-951D46D7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31">
      <w:bodyDiv w:val="1"/>
      <w:marLeft w:val="0"/>
      <w:marRight w:val="0"/>
      <w:marTop w:val="0"/>
      <w:marBottom w:val="0"/>
      <w:divBdr>
        <w:top w:val="none" w:sz="0" w:space="0" w:color="auto"/>
        <w:left w:val="none" w:sz="0" w:space="0" w:color="auto"/>
        <w:bottom w:val="none" w:sz="0" w:space="0" w:color="auto"/>
        <w:right w:val="none" w:sz="0" w:space="0" w:color="auto"/>
      </w:divBdr>
    </w:div>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189417168">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230240652">
      <w:bodyDiv w:val="1"/>
      <w:marLeft w:val="0"/>
      <w:marRight w:val="0"/>
      <w:marTop w:val="0"/>
      <w:marBottom w:val="0"/>
      <w:divBdr>
        <w:top w:val="none" w:sz="0" w:space="0" w:color="auto"/>
        <w:left w:val="none" w:sz="0" w:space="0" w:color="auto"/>
        <w:bottom w:val="none" w:sz="0" w:space="0" w:color="auto"/>
        <w:right w:val="none" w:sz="0" w:space="0" w:color="auto"/>
      </w:divBdr>
    </w:div>
    <w:div w:id="232397261">
      <w:bodyDiv w:val="1"/>
      <w:marLeft w:val="0"/>
      <w:marRight w:val="0"/>
      <w:marTop w:val="0"/>
      <w:marBottom w:val="0"/>
      <w:divBdr>
        <w:top w:val="none" w:sz="0" w:space="0" w:color="auto"/>
        <w:left w:val="none" w:sz="0" w:space="0" w:color="auto"/>
        <w:bottom w:val="none" w:sz="0" w:space="0" w:color="auto"/>
        <w:right w:val="none" w:sz="0" w:space="0" w:color="auto"/>
      </w:divBdr>
    </w:div>
    <w:div w:id="251671824">
      <w:bodyDiv w:val="1"/>
      <w:marLeft w:val="0"/>
      <w:marRight w:val="0"/>
      <w:marTop w:val="0"/>
      <w:marBottom w:val="0"/>
      <w:divBdr>
        <w:top w:val="none" w:sz="0" w:space="0" w:color="auto"/>
        <w:left w:val="none" w:sz="0" w:space="0" w:color="auto"/>
        <w:bottom w:val="none" w:sz="0" w:space="0" w:color="auto"/>
        <w:right w:val="none" w:sz="0" w:space="0" w:color="auto"/>
      </w:divBdr>
    </w:div>
    <w:div w:id="276063810">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49533871">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419718088">
      <w:bodyDiv w:val="1"/>
      <w:marLeft w:val="0"/>
      <w:marRight w:val="0"/>
      <w:marTop w:val="0"/>
      <w:marBottom w:val="0"/>
      <w:divBdr>
        <w:top w:val="none" w:sz="0" w:space="0" w:color="auto"/>
        <w:left w:val="none" w:sz="0" w:space="0" w:color="auto"/>
        <w:bottom w:val="none" w:sz="0" w:space="0" w:color="auto"/>
        <w:right w:val="none" w:sz="0" w:space="0" w:color="auto"/>
      </w:divBdr>
    </w:div>
    <w:div w:id="607466968">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26219361">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48817776">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79255553">
      <w:bodyDiv w:val="1"/>
      <w:marLeft w:val="0"/>
      <w:marRight w:val="0"/>
      <w:marTop w:val="0"/>
      <w:marBottom w:val="0"/>
      <w:divBdr>
        <w:top w:val="none" w:sz="0" w:space="0" w:color="auto"/>
        <w:left w:val="none" w:sz="0" w:space="0" w:color="auto"/>
        <w:bottom w:val="none" w:sz="0" w:space="0" w:color="auto"/>
        <w:right w:val="none" w:sz="0" w:space="0" w:color="auto"/>
      </w:divBdr>
    </w:div>
    <w:div w:id="786196620">
      <w:bodyDiv w:val="1"/>
      <w:marLeft w:val="0"/>
      <w:marRight w:val="0"/>
      <w:marTop w:val="0"/>
      <w:marBottom w:val="0"/>
      <w:divBdr>
        <w:top w:val="none" w:sz="0" w:space="0" w:color="auto"/>
        <w:left w:val="none" w:sz="0" w:space="0" w:color="auto"/>
        <w:bottom w:val="none" w:sz="0" w:space="0" w:color="auto"/>
        <w:right w:val="none" w:sz="0" w:space="0" w:color="auto"/>
      </w:divBdr>
    </w:div>
    <w:div w:id="794176104">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817842949">
      <w:bodyDiv w:val="1"/>
      <w:marLeft w:val="0"/>
      <w:marRight w:val="0"/>
      <w:marTop w:val="0"/>
      <w:marBottom w:val="0"/>
      <w:divBdr>
        <w:top w:val="none" w:sz="0" w:space="0" w:color="auto"/>
        <w:left w:val="none" w:sz="0" w:space="0" w:color="auto"/>
        <w:bottom w:val="none" w:sz="0" w:space="0" w:color="auto"/>
        <w:right w:val="none" w:sz="0" w:space="0" w:color="auto"/>
      </w:divBdr>
    </w:div>
    <w:div w:id="825979958">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45578756">
      <w:bodyDiv w:val="1"/>
      <w:marLeft w:val="0"/>
      <w:marRight w:val="0"/>
      <w:marTop w:val="0"/>
      <w:marBottom w:val="0"/>
      <w:divBdr>
        <w:top w:val="none" w:sz="0" w:space="0" w:color="auto"/>
        <w:left w:val="none" w:sz="0" w:space="0" w:color="auto"/>
        <w:bottom w:val="none" w:sz="0" w:space="0" w:color="auto"/>
        <w:right w:val="none" w:sz="0" w:space="0" w:color="auto"/>
      </w:divBdr>
    </w:div>
    <w:div w:id="955136373">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1042248776">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129206776">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14082290">
      <w:bodyDiv w:val="1"/>
      <w:marLeft w:val="0"/>
      <w:marRight w:val="0"/>
      <w:marTop w:val="0"/>
      <w:marBottom w:val="0"/>
      <w:divBdr>
        <w:top w:val="none" w:sz="0" w:space="0" w:color="auto"/>
        <w:left w:val="none" w:sz="0" w:space="0" w:color="auto"/>
        <w:bottom w:val="none" w:sz="0" w:space="0" w:color="auto"/>
        <w:right w:val="none" w:sz="0" w:space="0" w:color="auto"/>
      </w:divBdr>
    </w:div>
    <w:div w:id="1221480877">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245922076">
      <w:bodyDiv w:val="1"/>
      <w:marLeft w:val="0"/>
      <w:marRight w:val="0"/>
      <w:marTop w:val="0"/>
      <w:marBottom w:val="0"/>
      <w:divBdr>
        <w:top w:val="none" w:sz="0" w:space="0" w:color="auto"/>
        <w:left w:val="none" w:sz="0" w:space="0" w:color="auto"/>
        <w:bottom w:val="none" w:sz="0" w:space="0" w:color="auto"/>
        <w:right w:val="none" w:sz="0" w:space="0" w:color="auto"/>
      </w:divBdr>
    </w:div>
    <w:div w:id="1322737609">
      <w:bodyDiv w:val="1"/>
      <w:marLeft w:val="0"/>
      <w:marRight w:val="0"/>
      <w:marTop w:val="0"/>
      <w:marBottom w:val="0"/>
      <w:divBdr>
        <w:top w:val="none" w:sz="0" w:space="0" w:color="auto"/>
        <w:left w:val="none" w:sz="0" w:space="0" w:color="auto"/>
        <w:bottom w:val="none" w:sz="0" w:space="0" w:color="auto"/>
        <w:right w:val="none" w:sz="0" w:space="0" w:color="auto"/>
      </w:divBdr>
    </w:div>
    <w:div w:id="1342665416">
      <w:bodyDiv w:val="1"/>
      <w:marLeft w:val="0"/>
      <w:marRight w:val="0"/>
      <w:marTop w:val="0"/>
      <w:marBottom w:val="0"/>
      <w:divBdr>
        <w:top w:val="none" w:sz="0" w:space="0" w:color="auto"/>
        <w:left w:val="none" w:sz="0" w:space="0" w:color="auto"/>
        <w:bottom w:val="none" w:sz="0" w:space="0" w:color="auto"/>
        <w:right w:val="none" w:sz="0" w:space="0" w:color="auto"/>
      </w:divBdr>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363634279">
      <w:bodyDiv w:val="1"/>
      <w:marLeft w:val="0"/>
      <w:marRight w:val="0"/>
      <w:marTop w:val="0"/>
      <w:marBottom w:val="0"/>
      <w:divBdr>
        <w:top w:val="none" w:sz="0" w:space="0" w:color="auto"/>
        <w:left w:val="none" w:sz="0" w:space="0" w:color="auto"/>
        <w:bottom w:val="none" w:sz="0" w:space="0" w:color="auto"/>
        <w:right w:val="none" w:sz="0" w:space="0" w:color="auto"/>
      </w:divBdr>
    </w:div>
    <w:div w:id="1423453007">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528252299">
      <w:bodyDiv w:val="1"/>
      <w:marLeft w:val="0"/>
      <w:marRight w:val="0"/>
      <w:marTop w:val="0"/>
      <w:marBottom w:val="0"/>
      <w:divBdr>
        <w:top w:val="none" w:sz="0" w:space="0" w:color="auto"/>
        <w:left w:val="none" w:sz="0" w:space="0" w:color="auto"/>
        <w:bottom w:val="none" w:sz="0" w:space="0" w:color="auto"/>
        <w:right w:val="none" w:sz="0" w:space="0" w:color="auto"/>
      </w:divBdr>
    </w:div>
    <w:div w:id="1554459190">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1720669580">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57815036">
      <w:bodyDiv w:val="1"/>
      <w:marLeft w:val="0"/>
      <w:marRight w:val="0"/>
      <w:marTop w:val="0"/>
      <w:marBottom w:val="0"/>
      <w:divBdr>
        <w:top w:val="none" w:sz="0" w:space="0" w:color="auto"/>
        <w:left w:val="none" w:sz="0" w:space="0" w:color="auto"/>
        <w:bottom w:val="none" w:sz="0" w:space="0" w:color="auto"/>
        <w:right w:val="none" w:sz="0" w:space="0" w:color="auto"/>
      </w:divBdr>
    </w:div>
    <w:div w:id="1888299882">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047824289">
      <w:bodyDiv w:val="1"/>
      <w:marLeft w:val="0"/>
      <w:marRight w:val="0"/>
      <w:marTop w:val="0"/>
      <w:marBottom w:val="0"/>
      <w:divBdr>
        <w:top w:val="none" w:sz="0" w:space="0" w:color="auto"/>
        <w:left w:val="none" w:sz="0" w:space="0" w:color="auto"/>
        <w:bottom w:val="none" w:sz="0" w:space="0" w:color="auto"/>
        <w:right w:val="none" w:sz="0" w:space="0" w:color="auto"/>
      </w:divBdr>
    </w:div>
    <w:div w:id="2076927343">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A42D13-E250-4933-83CD-FA8E22AB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13</Pages>
  <Words>2759</Words>
  <Characters>15175</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PROYECTO TICS</cp:lastModifiedBy>
  <cp:revision>117</cp:revision>
  <dcterms:created xsi:type="dcterms:W3CDTF">2013-11-12T14:13:00Z</dcterms:created>
  <dcterms:modified xsi:type="dcterms:W3CDTF">2018-12-04T16:43:00Z</dcterms:modified>
</cp:coreProperties>
</file>