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page" w:tblpY="2496"/>
        <w:tblOverlap w:val="never"/>
        <w:tblW w:w="98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8"/>
        <w:gridCol w:w="1703"/>
        <w:gridCol w:w="1843"/>
        <w:gridCol w:w="851"/>
        <w:gridCol w:w="2408"/>
        <w:gridCol w:w="27"/>
        <w:gridCol w:w="965"/>
        <w:gridCol w:w="968"/>
      </w:tblGrid>
      <w:tr w:rsidR="00AD3FDD" w:rsidRPr="0091464E" w:rsidTr="002D023F">
        <w:trPr>
          <w:trHeight w:val="397"/>
        </w:trPr>
        <w:tc>
          <w:tcPr>
            <w:tcW w:w="1098" w:type="dxa"/>
            <w:tcBorders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일    시</w:t>
            </w:r>
          </w:p>
        </w:tc>
        <w:tc>
          <w:tcPr>
            <w:tcW w:w="3546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ED49DC" w:rsidP="004F7B33">
            <w:pPr>
              <w:jc w:val="center"/>
            </w:pPr>
            <w:r w:rsidRPr="0091464E">
              <w:rPr>
                <w:rFonts w:hint="eastAsia"/>
              </w:rPr>
              <w:t>20</w:t>
            </w:r>
            <w:r w:rsidR="004F7B33">
              <w:rPr>
                <w:rFonts w:hint="eastAsia"/>
              </w:rPr>
              <w:t>15</w:t>
            </w:r>
            <w:r w:rsidRPr="0091464E">
              <w:rPr>
                <w:rFonts w:hint="eastAsia"/>
              </w:rPr>
              <w:t>.</w:t>
            </w:r>
            <w:r w:rsidR="00B33904">
              <w:rPr>
                <w:rFonts w:hint="eastAsia"/>
              </w:rPr>
              <w:t>02.06</w:t>
            </w:r>
            <w:r w:rsidR="00376074">
              <w:t xml:space="preserve"> </w:t>
            </w:r>
            <w:r w:rsidR="002D023F">
              <w:rPr>
                <w:rFonts w:hint="eastAsia"/>
              </w:rPr>
              <w:t>(</w:t>
            </w:r>
            <w:r w:rsidR="00BB4665">
              <w:rPr>
                <w:rFonts w:hint="eastAsia"/>
              </w:rPr>
              <w:t>금</w:t>
            </w:r>
            <w:r w:rsidR="002D023F">
              <w:rPr>
                <w:rFonts w:hint="eastAsia"/>
              </w:rPr>
              <w:t>)</w:t>
            </w:r>
            <w:r w:rsidRPr="0091464E">
              <w:rPr>
                <w:rFonts w:hint="eastAsia"/>
              </w:rPr>
              <w:t xml:space="preserve"> 1</w:t>
            </w:r>
            <w:r w:rsidR="00376074">
              <w:t>0</w:t>
            </w:r>
            <w:r w:rsidRPr="0091464E">
              <w:rPr>
                <w:rFonts w:hint="eastAsia"/>
              </w:rPr>
              <w:t>:</w:t>
            </w:r>
            <w:r w:rsidR="00464AEB">
              <w:rPr>
                <w:rFonts w:hint="eastAsia"/>
              </w:rPr>
              <w:t>00</w:t>
            </w:r>
            <w:r w:rsidRPr="0091464E">
              <w:rPr>
                <w:rFonts w:hint="eastAsia"/>
              </w:rPr>
              <w:t xml:space="preserve"> ~ </w:t>
            </w:r>
            <w:r w:rsidR="00464AEB">
              <w:rPr>
                <w:rFonts w:hint="eastAsia"/>
              </w:rPr>
              <w:t>1</w:t>
            </w:r>
            <w:r w:rsidR="004F7B33">
              <w:rPr>
                <w:rFonts w:hint="eastAsia"/>
              </w:rPr>
              <w:t>1</w:t>
            </w:r>
            <w:r w:rsidR="00376692">
              <w:rPr>
                <w:rFonts w:hint="eastAsia"/>
              </w:rPr>
              <w:t>:</w:t>
            </w:r>
            <w:r w:rsidR="00F6390C">
              <w:rPr>
                <w:rFonts w:hint="eastAsia"/>
              </w:rPr>
              <w:t>0</w:t>
            </w:r>
            <w:r w:rsidR="00523927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장 소</w:t>
            </w:r>
          </w:p>
        </w:tc>
        <w:tc>
          <w:tcPr>
            <w:tcW w:w="243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7B4CB7" w:rsidRPr="0091464E" w:rsidRDefault="002D023F" w:rsidP="004873AF">
            <w:proofErr w:type="spellStart"/>
            <w:r>
              <w:rPr>
                <w:rFonts w:hint="eastAsia"/>
              </w:rPr>
              <w:t>비알네트콤</w:t>
            </w:r>
            <w:proofErr w:type="spellEnd"/>
            <w:r>
              <w:rPr>
                <w:rFonts w:hint="eastAsia"/>
              </w:rPr>
              <w:t xml:space="preserve"> 3층 회의실</w:t>
            </w:r>
          </w:p>
        </w:tc>
        <w:tc>
          <w:tcPr>
            <w:tcW w:w="96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7B4CB7" w:rsidRPr="0091464E" w:rsidRDefault="007B4CB7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작성자</w:t>
            </w:r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7B4CB7" w:rsidRPr="0091464E" w:rsidRDefault="00BB4665" w:rsidP="004873AF">
            <w:pPr>
              <w:jc w:val="center"/>
            </w:pPr>
            <w:r>
              <w:rPr>
                <w:rFonts w:hint="eastAsia"/>
              </w:rPr>
              <w:t>홍상희</w:t>
            </w:r>
          </w:p>
        </w:tc>
      </w:tr>
      <w:tr w:rsidR="00281354" w:rsidRPr="0091464E" w:rsidTr="004873AF">
        <w:trPr>
          <w:trHeight w:val="397"/>
        </w:trPr>
        <w:tc>
          <w:tcPr>
            <w:tcW w:w="1098" w:type="dxa"/>
            <w:shd w:val="clear" w:color="auto" w:fill="DDD9C3"/>
          </w:tcPr>
          <w:p w:rsidR="00281354" w:rsidRPr="0091464E" w:rsidRDefault="00281354" w:rsidP="004873A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 xml:space="preserve">안 </w:t>
            </w:r>
            <w:r w:rsidR="007B4CB7" w:rsidRPr="0091464E">
              <w:rPr>
                <w:rFonts w:hint="eastAsia"/>
                <w:b/>
              </w:rPr>
              <w:t xml:space="preserve">   </w:t>
            </w:r>
            <w:r w:rsidRPr="0091464E">
              <w:rPr>
                <w:rFonts w:hint="eastAsia"/>
                <w:b/>
              </w:rPr>
              <w:t>건</w:t>
            </w:r>
          </w:p>
        </w:tc>
        <w:tc>
          <w:tcPr>
            <w:tcW w:w="8765" w:type="dxa"/>
            <w:gridSpan w:val="7"/>
          </w:tcPr>
          <w:p w:rsidR="00281354" w:rsidRPr="0091464E" w:rsidRDefault="00523927" w:rsidP="00F6390C">
            <w:r>
              <w:rPr>
                <w:rFonts w:hint="eastAsia"/>
              </w:rPr>
              <w:t xml:space="preserve">주간업무 보고 </w:t>
            </w:r>
            <w:r w:rsidR="004F7B33">
              <w:rPr>
                <w:rFonts w:hint="eastAsia"/>
              </w:rPr>
              <w:t xml:space="preserve">및 </w:t>
            </w:r>
            <w:r w:rsidR="00B33904">
              <w:rPr>
                <w:rFonts w:hint="eastAsia"/>
              </w:rPr>
              <w:t>개발환경</w:t>
            </w:r>
            <w:r w:rsidR="00F6390C">
              <w:rPr>
                <w:rFonts w:hint="eastAsia"/>
              </w:rPr>
              <w:t xml:space="preserve"> 등 </w:t>
            </w:r>
            <w:r w:rsidR="00370DC4">
              <w:rPr>
                <w:rFonts w:hint="eastAsia"/>
              </w:rPr>
              <w:t>협의</w:t>
            </w:r>
          </w:p>
        </w:tc>
      </w:tr>
      <w:tr w:rsidR="00E303DF" w:rsidRPr="0091464E" w:rsidTr="004873AF">
        <w:trPr>
          <w:trHeight w:val="416"/>
        </w:trPr>
        <w:tc>
          <w:tcPr>
            <w:tcW w:w="1098" w:type="dxa"/>
            <w:vMerge w:val="restart"/>
            <w:tcBorders>
              <w:right w:val="single" w:sz="4" w:space="0" w:color="000000"/>
            </w:tcBorders>
            <w:shd w:val="clear" w:color="auto" w:fill="DDD9C3"/>
            <w:vAlign w:val="center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참 석 자</w:t>
            </w:r>
          </w:p>
        </w:tc>
        <w:tc>
          <w:tcPr>
            <w:tcW w:w="1703" w:type="dxa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E303DF" w:rsidP="00E303DF">
            <w:r>
              <w:rPr>
                <w:rFonts w:hint="eastAsia"/>
              </w:rPr>
              <w:t>보령제약</w:t>
            </w:r>
          </w:p>
        </w:tc>
        <w:tc>
          <w:tcPr>
            <w:tcW w:w="5102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E303DF" w:rsidRPr="0091464E" w:rsidRDefault="00376692" w:rsidP="00B33904">
            <w:r w:rsidRPr="00376692">
              <w:rPr>
                <w:rFonts w:hint="eastAsia"/>
              </w:rPr>
              <w:t>홍성우</w:t>
            </w:r>
            <w:r w:rsidRPr="00376692">
              <w:t xml:space="preserve"> 과장</w:t>
            </w:r>
            <w:r w:rsidR="00B33904">
              <w:rPr>
                <w:rFonts w:hint="eastAsia"/>
              </w:rPr>
              <w:t>, 신상철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DD9C3"/>
          </w:tcPr>
          <w:p w:rsidR="00E303DF" w:rsidRPr="0091464E" w:rsidRDefault="00E303DF" w:rsidP="00E303DF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</w:tcBorders>
          </w:tcPr>
          <w:p w:rsidR="00E303DF" w:rsidRPr="0091464E" w:rsidRDefault="00E303DF" w:rsidP="00E303DF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4F7B33">
            <w:proofErr w:type="spellStart"/>
            <w:r>
              <w:rPr>
                <w:rFonts w:hint="eastAsia"/>
              </w:rPr>
              <w:t>비알네트콤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Default="004F7B33" w:rsidP="00F6390C">
            <w:r>
              <w:rPr>
                <w:rFonts w:hint="eastAsia"/>
              </w:rPr>
              <w:t xml:space="preserve">이상한 차장, 최정민 차장, </w:t>
            </w:r>
            <w:proofErr w:type="spellStart"/>
            <w:r w:rsidR="00466E07">
              <w:rPr>
                <w:rFonts w:hint="eastAsia"/>
              </w:rPr>
              <w:t>이청일</w:t>
            </w:r>
            <w:proofErr w:type="spellEnd"/>
            <w:r w:rsidR="00466E07">
              <w:rPr>
                <w:rFonts w:hint="eastAsia"/>
              </w:rPr>
              <w:t xml:space="preserve"> 대리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416"/>
        </w:trPr>
        <w:tc>
          <w:tcPr>
            <w:tcW w:w="1098" w:type="dxa"/>
            <w:vMerge/>
            <w:tcBorders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/>
        </w:tc>
        <w:tc>
          <w:tcPr>
            <w:tcW w:w="17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proofErr w:type="spellStart"/>
            <w:r>
              <w:rPr>
                <w:rFonts w:hint="eastAsia"/>
              </w:rPr>
              <w:t>비즈에스피</w:t>
            </w:r>
            <w:proofErr w:type="spellEnd"/>
          </w:p>
        </w:tc>
        <w:tc>
          <w:tcPr>
            <w:tcW w:w="510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B33" w:rsidRPr="0091464E" w:rsidRDefault="004F7B33" w:rsidP="004F7B33">
            <w:r>
              <w:rPr>
                <w:rFonts w:hint="eastAsia"/>
              </w:rPr>
              <w:t xml:space="preserve">홍상희 부장, </w:t>
            </w:r>
            <w:r w:rsidR="009A704D">
              <w:rPr>
                <w:rFonts w:hint="eastAsia"/>
              </w:rPr>
              <w:t>이원익</w:t>
            </w:r>
            <w:r>
              <w:rPr>
                <w:rFonts w:hint="eastAsia"/>
              </w:rPr>
              <w:t xml:space="preserve"> 부장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proofErr w:type="gramStart"/>
            <w:r w:rsidRPr="0091464E">
              <w:rPr>
                <w:rFonts w:hint="eastAsia"/>
                <w:b/>
              </w:rPr>
              <w:t>확  인</w:t>
            </w:r>
            <w:proofErr w:type="gramEnd"/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</w:tcBorders>
          </w:tcPr>
          <w:p w:rsidR="004F7B33" w:rsidRPr="0091464E" w:rsidRDefault="004F7B33" w:rsidP="004F7B33">
            <w:pPr>
              <w:jc w:val="center"/>
            </w:pPr>
          </w:p>
        </w:tc>
      </w:tr>
      <w:tr w:rsidR="004F7B33" w:rsidRPr="0091464E" w:rsidTr="004873AF">
        <w:trPr>
          <w:trHeight w:val="385"/>
        </w:trPr>
        <w:tc>
          <w:tcPr>
            <w:tcW w:w="9863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DDD9C3"/>
          </w:tcPr>
          <w:p w:rsidR="004F7B33" w:rsidRPr="0091464E" w:rsidRDefault="004F7B33" w:rsidP="004F7B33">
            <w:pPr>
              <w:jc w:val="center"/>
              <w:rPr>
                <w:b/>
              </w:rPr>
            </w:pPr>
            <w:r w:rsidRPr="0091464E">
              <w:rPr>
                <w:rFonts w:hint="eastAsia"/>
                <w:b/>
              </w:rPr>
              <w:t>내     용</w:t>
            </w:r>
          </w:p>
        </w:tc>
      </w:tr>
      <w:tr w:rsidR="004F7B33" w:rsidRPr="0091464E" w:rsidTr="00E303DF">
        <w:trPr>
          <w:trHeight w:val="3818"/>
        </w:trPr>
        <w:tc>
          <w:tcPr>
            <w:tcW w:w="9863" w:type="dxa"/>
            <w:gridSpan w:val="8"/>
            <w:tcBorders>
              <w:top w:val="single" w:sz="4" w:space="0" w:color="000000"/>
            </w:tcBorders>
          </w:tcPr>
          <w:p w:rsidR="00C03094" w:rsidRDefault="00C03094" w:rsidP="004A7FBB">
            <w:pPr>
              <w:pStyle w:val="a8"/>
              <w:numPr>
                <w:ilvl w:val="0"/>
                <w:numId w:val="22"/>
              </w:numPr>
              <w:ind w:leftChars="0"/>
            </w:pPr>
            <w:proofErr w:type="gramStart"/>
            <w:r>
              <w:rPr>
                <w:rFonts w:hint="eastAsia"/>
              </w:rPr>
              <w:t>진행내용 :</w:t>
            </w:r>
            <w:proofErr w:type="gramEnd"/>
            <w:r>
              <w:rPr>
                <w:rFonts w:hint="eastAsia"/>
              </w:rPr>
              <w:t xml:space="preserve"> 주간보고, </w:t>
            </w:r>
            <w:r w:rsidR="00466E07">
              <w:rPr>
                <w:rFonts w:hint="eastAsia"/>
              </w:rPr>
              <w:t>개발일정 및 환경 협의</w:t>
            </w:r>
            <w:r>
              <w:rPr>
                <w:rFonts w:hint="eastAsia"/>
              </w:rPr>
              <w:t xml:space="preserve">  </w:t>
            </w:r>
          </w:p>
          <w:p w:rsidR="00C03094" w:rsidRPr="001E619C" w:rsidRDefault="00C03094" w:rsidP="004F7B33">
            <w:pPr>
              <w:pStyle w:val="a8"/>
              <w:ind w:leftChars="0" w:left="0"/>
            </w:pPr>
          </w:p>
          <w:p w:rsidR="004F7B33" w:rsidRDefault="00466E07" w:rsidP="00523927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개발일정</w:t>
            </w:r>
          </w:p>
          <w:p w:rsidR="00466E07" w:rsidRDefault="00466E07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오픈일정은</w:t>
            </w:r>
            <w:proofErr w:type="spellEnd"/>
            <w:r>
              <w:rPr>
                <w:rFonts w:hint="eastAsia"/>
              </w:rPr>
              <w:t xml:space="preserve"> 3월</w:t>
            </w:r>
            <w:proofErr w:type="gramStart"/>
            <w:r>
              <w:rPr>
                <w:rFonts w:hint="eastAsia"/>
              </w:rPr>
              <w:t>2일 을</w:t>
            </w:r>
            <w:proofErr w:type="gramEnd"/>
            <w:r>
              <w:rPr>
                <w:rFonts w:hint="eastAsia"/>
              </w:rPr>
              <w:t xml:space="preserve"> 목표로 한다.</w:t>
            </w:r>
          </w:p>
          <w:p w:rsidR="00466E07" w:rsidRDefault="00466E07" w:rsidP="000B60AE">
            <w:pPr>
              <w:pStyle w:val="a8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개발일정을 맞추기 위해 개발자 2명을 추가 투입하였고, 다음주 Catch Up하며,</w:t>
            </w:r>
          </w:p>
          <w:p w:rsidR="00466E07" w:rsidRDefault="00466E07" w:rsidP="00466E07">
            <w:pPr>
              <w:pStyle w:val="a8"/>
              <w:ind w:leftChars="0" w:left="1200"/>
              <w:rPr>
                <w:rFonts w:hint="eastAsia"/>
              </w:rPr>
            </w:pPr>
            <w:r>
              <w:rPr>
                <w:rFonts w:hint="eastAsia"/>
              </w:rPr>
              <w:t>다음주 후반에 다시 점검한다.</w:t>
            </w:r>
          </w:p>
          <w:p w:rsidR="002148D3" w:rsidRDefault="002148D3" w:rsidP="00921A7C"/>
          <w:p w:rsidR="005B757D" w:rsidRDefault="00032FE5" w:rsidP="00ED6150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개발환경</w:t>
            </w:r>
          </w:p>
          <w:p w:rsidR="00032FE5" w:rsidRDefault="00032FE5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테스트서버가 없으므로, 예상이슈에 대응해야 한다.</w:t>
            </w:r>
          </w:p>
          <w:p w:rsidR="000A107C" w:rsidRDefault="00032FE5" w:rsidP="000A107C">
            <w:pPr>
              <w:pStyle w:val="a8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운영간 ERP</w:t>
            </w:r>
            <w:proofErr w:type="spellStart"/>
            <w:r>
              <w:rPr>
                <w:rFonts w:hint="eastAsia"/>
              </w:rPr>
              <w:t>와의</w:t>
            </w:r>
            <w:proofErr w:type="spellEnd"/>
            <w:r>
              <w:rPr>
                <w:rFonts w:hint="eastAsia"/>
              </w:rPr>
              <w:t xml:space="preserve"> I/F는 </w:t>
            </w:r>
            <w:r w:rsidR="000A107C">
              <w:rPr>
                <w:rFonts w:hint="eastAsia"/>
              </w:rPr>
              <w:t xml:space="preserve">ERP의 병행가동 여부에 따라 </w:t>
            </w:r>
            <w:r w:rsidR="00807482">
              <w:rPr>
                <w:rFonts w:hint="eastAsia"/>
              </w:rPr>
              <w:t xml:space="preserve">ERP에서 </w:t>
            </w:r>
            <w:r w:rsidR="000A107C">
              <w:rPr>
                <w:rFonts w:hint="eastAsia"/>
              </w:rPr>
              <w:t>데이터를 관리한다.</w:t>
            </w:r>
          </w:p>
          <w:p w:rsidR="000A107C" w:rsidRDefault="000A107C" w:rsidP="000A107C">
            <w:pPr>
              <w:pStyle w:val="a8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오픈 후 개발사항에 </w:t>
            </w:r>
            <w:r w:rsidR="008366A9">
              <w:rPr>
                <w:rFonts w:hint="eastAsia"/>
              </w:rPr>
              <w:t>대응하기 위</w:t>
            </w:r>
            <w:r>
              <w:rPr>
                <w:rFonts w:hint="eastAsia"/>
              </w:rPr>
              <w:t>해 개발용 DB서버를 구성한다.</w:t>
            </w:r>
          </w:p>
          <w:p w:rsidR="000A107C" w:rsidRDefault="000A107C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첨부파일용 서버는 2월내 구매</w:t>
            </w:r>
            <w:r w:rsidR="008366A9"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>설치하며, 개발</w:t>
            </w:r>
            <w:r w:rsidR="008366A9">
              <w:rPr>
                <w:rFonts w:hint="eastAsia"/>
              </w:rPr>
              <w:t xml:space="preserve"> 중</w:t>
            </w:r>
            <w:r>
              <w:rPr>
                <w:rFonts w:hint="eastAsia"/>
              </w:rPr>
              <w:t xml:space="preserve">에는 </w:t>
            </w:r>
            <w:proofErr w:type="spellStart"/>
            <w:r>
              <w:rPr>
                <w:rFonts w:hint="eastAsia"/>
              </w:rPr>
              <w:t>운영서버내</w:t>
            </w:r>
            <w:proofErr w:type="spellEnd"/>
            <w:r>
              <w:rPr>
                <w:rFonts w:hint="eastAsia"/>
              </w:rPr>
              <w:t xml:space="preserve"> 별도 폴더를 구성하여 </w:t>
            </w:r>
            <w:r w:rsidR="008366A9">
              <w:rPr>
                <w:rFonts w:hint="eastAsia"/>
              </w:rPr>
              <w:t xml:space="preserve">테스트 </w:t>
            </w:r>
            <w:r>
              <w:rPr>
                <w:rFonts w:hint="eastAsia"/>
              </w:rPr>
              <w:t xml:space="preserve">진행한다. </w:t>
            </w:r>
          </w:p>
          <w:p w:rsidR="000A107C" w:rsidRDefault="000A107C" w:rsidP="00ED6150">
            <w:pPr>
              <w:pStyle w:val="a8"/>
              <w:numPr>
                <w:ilvl w:val="0"/>
                <w:numId w:val="1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도메인은 다음주 초까지 결정한다(</w:t>
            </w:r>
            <w:proofErr w:type="spellStart"/>
            <w:r>
              <w:rPr>
                <w:rFonts w:hint="eastAsia"/>
              </w:rPr>
              <w:t>재무팀</w:t>
            </w:r>
            <w:proofErr w:type="spellEnd"/>
            <w:r>
              <w:rPr>
                <w:rFonts w:hint="eastAsia"/>
              </w:rPr>
              <w:t>)</w:t>
            </w:r>
          </w:p>
          <w:p w:rsidR="00676F3B" w:rsidRDefault="00676F3B" w:rsidP="00676F3B">
            <w:pPr>
              <w:pStyle w:val="a8"/>
              <w:ind w:leftChars="0" w:left="1200"/>
            </w:pPr>
          </w:p>
          <w:p w:rsidR="00082F5A" w:rsidRDefault="006604CE" w:rsidP="00F66974">
            <w:pPr>
              <w:pStyle w:val="a8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향후</w:t>
            </w:r>
            <w:r w:rsidR="00360BD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일정</w:t>
            </w:r>
          </w:p>
          <w:p w:rsidR="00F66974" w:rsidRDefault="000A107C" w:rsidP="006646DA">
            <w:pPr>
              <w:pStyle w:val="a8"/>
              <w:numPr>
                <w:ilvl w:val="0"/>
                <w:numId w:val="21"/>
              </w:numPr>
              <w:ind w:leftChars="0"/>
            </w:pPr>
            <w:bookmarkStart w:id="0" w:name="_GoBack"/>
            <w:bookmarkEnd w:id="0"/>
            <w:r>
              <w:rPr>
                <w:rFonts w:hint="eastAsia"/>
              </w:rPr>
              <w:t xml:space="preserve">법인카드 수신장비로 </w:t>
            </w:r>
            <w:proofErr w:type="spellStart"/>
            <w:r>
              <w:rPr>
                <w:rFonts w:hint="eastAsia"/>
              </w:rPr>
              <w:t>부터</w:t>
            </w:r>
            <w:proofErr w:type="spellEnd"/>
            <w:r>
              <w:rPr>
                <w:rFonts w:hint="eastAsia"/>
              </w:rPr>
              <w:t xml:space="preserve"> 카드정보 직접</w:t>
            </w:r>
            <w:r w:rsidR="007369E2">
              <w:rPr>
                <w:rFonts w:hint="eastAsia"/>
              </w:rPr>
              <w:t xml:space="preserve"> 수신</w:t>
            </w:r>
          </w:p>
          <w:p w:rsidR="007369E2" w:rsidRDefault="007369E2" w:rsidP="006646DA">
            <w:pPr>
              <w:pStyle w:val="a8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개발진행(계속)</w:t>
            </w:r>
          </w:p>
          <w:p w:rsidR="00BE541A" w:rsidRDefault="00BE541A" w:rsidP="00957090">
            <w:pPr>
              <w:pStyle w:val="a8"/>
              <w:ind w:leftChars="0" w:left="0"/>
              <w:rPr>
                <w:rFonts w:hint="eastAsia"/>
              </w:rPr>
            </w:pPr>
          </w:p>
          <w:p w:rsidR="000A107C" w:rsidRDefault="000A107C" w:rsidP="00957090">
            <w:pPr>
              <w:pStyle w:val="a8"/>
              <w:ind w:leftChars="0" w:left="0"/>
              <w:rPr>
                <w:rFonts w:hint="eastAsia"/>
              </w:rPr>
            </w:pPr>
          </w:p>
          <w:p w:rsidR="000A107C" w:rsidRDefault="000A107C" w:rsidP="00957090">
            <w:pPr>
              <w:pStyle w:val="a8"/>
              <w:ind w:leftChars="0" w:left="0"/>
              <w:rPr>
                <w:rFonts w:hint="eastAsia"/>
              </w:rPr>
            </w:pPr>
          </w:p>
          <w:p w:rsidR="000A107C" w:rsidRPr="002148D3" w:rsidRDefault="000A107C" w:rsidP="00957090">
            <w:pPr>
              <w:pStyle w:val="a8"/>
              <w:ind w:leftChars="0" w:left="0"/>
            </w:pPr>
          </w:p>
        </w:tc>
      </w:tr>
    </w:tbl>
    <w:p w:rsidR="00050AF6" w:rsidRDefault="00050AF6" w:rsidP="0069519A">
      <w:pPr>
        <w:widowControl/>
        <w:wordWrap/>
        <w:autoSpaceDE/>
        <w:autoSpaceDN/>
        <w:jc w:val="left"/>
      </w:pPr>
    </w:p>
    <w:sectPr w:rsidR="00050AF6" w:rsidSect="0069519A">
      <w:headerReference w:type="default" r:id="rId8"/>
      <w:footerReference w:type="default" r:id="rId9"/>
      <w:pgSz w:w="11906" w:h="16838"/>
      <w:pgMar w:top="1134" w:right="1134" w:bottom="1134" w:left="1134" w:header="851" w:footer="96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E18" w:rsidRDefault="00BF7E18" w:rsidP="000C28EB">
      <w:r>
        <w:separator/>
      </w:r>
    </w:p>
  </w:endnote>
  <w:endnote w:type="continuationSeparator" w:id="0">
    <w:p w:rsidR="00BF7E18" w:rsidRDefault="00BF7E18" w:rsidP="000C2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F5A" w:rsidRDefault="001D1CBA" w:rsidP="00797792">
    <w:pPr>
      <w:pStyle w:val="a4"/>
      <w:jc w:val="center"/>
    </w:pPr>
    <w:r>
      <w:rPr>
        <w:noProof/>
      </w:rPr>
      <w:pict>
        <v:line id="_x0000_s2054" style="position:absolute;left:0;text-align:left;z-index:251657216" from="1.95pt,15.05pt" to="479.4pt,15.8pt" strokeweight="4.5pt">
          <v:stroke linestyle="thickThin"/>
        </v:line>
      </w:pict>
    </w:r>
  </w:p>
  <w:p w:rsidR="00082F5A" w:rsidRDefault="00582B4E" w:rsidP="002D023F">
    <w:pPr>
      <w:pStyle w:val="a4"/>
      <w:jc w:val="lef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4998720</wp:posOffset>
          </wp:positionH>
          <wp:positionV relativeFrom="paragraph">
            <wp:posOffset>132715</wp:posOffset>
          </wp:positionV>
          <wp:extent cx="1239520" cy="367665"/>
          <wp:effectExtent l="19050" t="0" r="0" b="0"/>
          <wp:wrapTopAndBottom/>
          <wp:docPr id="8" name="그림 5" descr="logo_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5" descr="logo_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520" cy="367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619125" cy="457200"/>
          <wp:effectExtent l="19050" t="0" r="9525" b="0"/>
          <wp:docPr id="1" name="그림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82F5A" w:rsidRDefault="001D1CBA" w:rsidP="00797792">
    <w:pPr>
      <w:pStyle w:val="a4"/>
      <w:jc w:val="center"/>
    </w:pPr>
    <w:r w:rsidRPr="001D1CBA">
      <w:fldChar w:fldCharType="begin"/>
    </w:r>
    <w:r w:rsidR="00082F5A">
      <w:instrText xml:space="preserve"> PAGE   \* MERGEFORMAT </w:instrText>
    </w:r>
    <w:r w:rsidRPr="001D1CBA">
      <w:fldChar w:fldCharType="separate"/>
    </w:r>
    <w:r w:rsidR="008366A9" w:rsidRPr="008366A9">
      <w:rPr>
        <w:noProof/>
        <w:lang w:val="ko-KR"/>
      </w:rPr>
      <w:t>1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E18" w:rsidRDefault="00BF7E18" w:rsidP="000C28EB">
      <w:r>
        <w:separator/>
      </w:r>
    </w:p>
  </w:footnote>
  <w:footnote w:type="continuationSeparator" w:id="0">
    <w:p w:rsidR="00BF7E18" w:rsidRDefault="00BF7E18" w:rsidP="000C2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2093"/>
      <w:gridCol w:w="7743"/>
    </w:tblGrid>
    <w:tr w:rsidR="00082F5A" w:rsidRPr="0091464E" w:rsidTr="0091464E">
      <w:tc>
        <w:tcPr>
          <w:tcW w:w="9836" w:type="dxa"/>
          <w:gridSpan w:val="2"/>
          <w:shd w:val="clear" w:color="auto" w:fill="DDD9C3"/>
        </w:tcPr>
        <w:p w:rsidR="00082F5A" w:rsidRPr="0091464E" w:rsidRDefault="00082F5A" w:rsidP="0091464E">
          <w:pPr>
            <w:pStyle w:val="a3"/>
            <w:jc w:val="center"/>
            <w:rPr>
              <w:b/>
            </w:rPr>
          </w:pPr>
          <w:r w:rsidRPr="0091464E">
            <w:rPr>
              <w:rFonts w:hint="eastAsia"/>
              <w:b/>
              <w:sz w:val="28"/>
            </w:rPr>
            <w:t xml:space="preserve">회 의 </w:t>
          </w:r>
          <w:proofErr w:type="spellStart"/>
          <w:r w:rsidRPr="0091464E">
            <w:rPr>
              <w:rFonts w:hint="eastAsia"/>
              <w:b/>
              <w:sz w:val="28"/>
            </w:rPr>
            <w:t>록</w:t>
          </w:r>
          <w:proofErr w:type="spellEnd"/>
        </w:p>
      </w:tc>
    </w:tr>
    <w:tr w:rsidR="00082F5A" w:rsidRPr="0091464E" w:rsidTr="0091464E">
      <w:tc>
        <w:tcPr>
          <w:tcW w:w="2093" w:type="dxa"/>
        </w:tcPr>
        <w:p w:rsidR="00082F5A" w:rsidRPr="0091464E" w:rsidRDefault="00082F5A" w:rsidP="0091464E">
          <w:pPr>
            <w:pStyle w:val="a3"/>
            <w:jc w:val="center"/>
            <w:rPr>
              <w:sz w:val="22"/>
            </w:rPr>
          </w:pPr>
          <w:proofErr w:type="spellStart"/>
          <w:r w:rsidRPr="0091464E">
            <w:rPr>
              <w:rFonts w:hint="eastAsia"/>
              <w:sz w:val="22"/>
            </w:rPr>
            <w:t>프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로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젝</w:t>
          </w:r>
          <w:proofErr w:type="spellEnd"/>
          <w:r w:rsidRPr="0091464E">
            <w:rPr>
              <w:rFonts w:hint="eastAsia"/>
              <w:sz w:val="22"/>
            </w:rPr>
            <w:t xml:space="preserve"> </w:t>
          </w:r>
          <w:proofErr w:type="spellStart"/>
          <w:r w:rsidRPr="0091464E">
            <w:rPr>
              <w:rFonts w:hint="eastAsia"/>
              <w:sz w:val="22"/>
            </w:rPr>
            <w:t>트</w:t>
          </w:r>
          <w:proofErr w:type="spellEnd"/>
          <w:r w:rsidRPr="0091464E">
            <w:rPr>
              <w:rFonts w:hint="eastAsia"/>
              <w:sz w:val="22"/>
            </w:rPr>
            <w:t xml:space="preserve"> 명</w:t>
          </w:r>
        </w:p>
      </w:tc>
      <w:tc>
        <w:tcPr>
          <w:tcW w:w="7743" w:type="dxa"/>
        </w:tcPr>
        <w:p w:rsidR="00082F5A" w:rsidRPr="0091464E" w:rsidRDefault="00082F5A" w:rsidP="00D26CDC">
          <w:pPr>
            <w:pStyle w:val="a3"/>
            <w:rPr>
              <w:sz w:val="22"/>
            </w:rPr>
          </w:pPr>
          <w:r>
            <w:rPr>
              <w:rFonts w:hint="eastAsia"/>
              <w:sz w:val="22"/>
            </w:rPr>
            <w:t>보령제약 e-Accounting 시스템 구축</w:t>
          </w:r>
        </w:p>
      </w:tc>
    </w:tr>
  </w:tbl>
  <w:p w:rsidR="00082F5A" w:rsidRDefault="00082F5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5D2"/>
    <w:multiLevelType w:val="hybridMultilevel"/>
    <w:tmpl w:val="9622FCE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263359"/>
    <w:multiLevelType w:val="hybridMultilevel"/>
    <w:tmpl w:val="47329684"/>
    <w:lvl w:ilvl="0" w:tplc="BC0EE8E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6002F12"/>
    <w:multiLevelType w:val="hybridMultilevel"/>
    <w:tmpl w:val="4EAA563A"/>
    <w:lvl w:ilvl="0" w:tplc="E222DB28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D951BA4"/>
    <w:multiLevelType w:val="hybridMultilevel"/>
    <w:tmpl w:val="164222CE"/>
    <w:lvl w:ilvl="0" w:tplc="D2A21B3C">
      <w:start w:val="2009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1F1C3E68"/>
    <w:multiLevelType w:val="hybridMultilevel"/>
    <w:tmpl w:val="591ABBB2"/>
    <w:lvl w:ilvl="0" w:tplc="E60CE7CE">
      <w:start w:val="2015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219F16DC"/>
    <w:multiLevelType w:val="hybridMultilevel"/>
    <w:tmpl w:val="5A5878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CB1BA0"/>
    <w:multiLevelType w:val="hybridMultilevel"/>
    <w:tmpl w:val="1464A9D4"/>
    <w:lvl w:ilvl="0" w:tplc="1B1A0AA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394127E9"/>
    <w:multiLevelType w:val="hybridMultilevel"/>
    <w:tmpl w:val="5DC6DB40"/>
    <w:lvl w:ilvl="0" w:tplc="5218F36E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8">
    <w:nsid w:val="3BDF1E56"/>
    <w:multiLevelType w:val="hybridMultilevel"/>
    <w:tmpl w:val="FFB8B91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>
    <w:nsid w:val="3C8A3CA5"/>
    <w:multiLevelType w:val="hybridMultilevel"/>
    <w:tmpl w:val="F880F0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CF30228"/>
    <w:multiLevelType w:val="hybridMultilevel"/>
    <w:tmpl w:val="FDE0081C"/>
    <w:lvl w:ilvl="0" w:tplc="B0F09580">
      <w:start w:val="2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1">
    <w:nsid w:val="506B4FEB"/>
    <w:multiLevelType w:val="hybridMultilevel"/>
    <w:tmpl w:val="EF2C2796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507B573F"/>
    <w:multiLevelType w:val="hybridMultilevel"/>
    <w:tmpl w:val="A0E4CD6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56B825A3"/>
    <w:multiLevelType w:val="hybridMultilevel"/>
    <w:tmpl w:val="B9961F42"/>
    <w:lvl w:ilvl="0" w:tplc="94F8569A">
      <w:start w:val="3"/>
      <w:numFmt w:val="bullet"/>
      <w:lvlText w:val="-"/>
      <w:lvlJc w:val="left"/>
      <w:pPr>
        <w:ind w:left="75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00"/>
      </w:pPr>
      <w:rPr>
        <w:rFonts w:ascii="Wingdings" w:hAnsi="Wingdings" w:hint="default"/>
      </w:rPr>
    </w:lvl>
  </w:abstractNum>
  <w:abstractNum w:abstractNumId="14">
    <w:nsid w:val="56F11E58"/>
    <w:multiLevelType w:val="hybridMultilevel"/>
    <w:tmpl w:val="8A5682AE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575C332A"/>
    <w:multiLevelType w:val="hybridMultilevel"/>
    <w:tmpl w:val="35BE30AA"/>
    <w:lvl w:ilvl="0" w:tplc="C25E2F2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5D137C9D"/>
    <w:multiLevelType w:val="hybridMultilevel"/>
    <w:tmpl w:val="DA36E1BA"/>
    <w:lvl w:ilvl="0" w:tplc="A92EB7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F476128"/>
    <w:multiLevelType w:val="hybridMultilevel"/>
    <w:tmpl w:val="43906876"/>
    <w:lvl w:ilvl="0" w:tplc="F1A4BC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54847F0"/>
    <w:multiLevelType w:val="hybridMultilevel"/>
    <w:tmpl w:val="F09406E4"/>
    <w:lvl w:ilvl="0" w:tplc="04090009">
      <w:start w:val="1"/>
      <w:numFmt w:val="bullet"/>
      <w:lvlText w:val="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19">
    <w:nsid w:val="69900576"/>
    <w:multiLevelType w:val="hybridMultilevel"/>
    <w:tmpl w:val="6FFECA46"/>
    <w:lvl w:ilvl="0" w:tplc="98846EA6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4A22E25"/>
    <w:multiLevelType w:val="hybridMultilevel"/>
    <w:tmpl w:val="DC6E101E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>
    <w:nsid w:val="75867143"/>
    <w:multiLevelType w:val="hybridMultilevel"/>
    <w:tmpl w:val="F02ECA26"/>
    <w:lvl w:ilvl="0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>
    <w:nsid w:val="7E48660B"/>
    <w:multiLevelType w:val="hybridMultilevel"/>
    <w:tmpl w:val="DC460A12"/>
    <w:lvl w:ilvl="0" w:tplc="D5DC0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13"/>
  </w:num>
  <w:num w:numId="5">
    <w:abstractNumId w:val="7"/>
  </w:num>
  <w:num w:numId="6">
    <w:abstractNumId w:val="16"/>
  </w:num>
  <w:num w:numId="7">
    <w:abstractNumId w:val="10"/>
  </w:num>
  <w:num w:numId="8">
    <w:abstractNumId w:val="17"/>
  </w:num>
  <w:num w:numId="9">
    <w:abstractNumId w:val="1"/>
  </w:num>
  <w:num w:numId="10">
    <w:abstractNumId w:val="19"/>
  </w:num>
  <w:num w:numId="11">
    <w:abstractNumId w:val="9"/>
  </w:num>
  <w:num w:numId="12">
    <w:abstractNumId w:val="21"/>
  </w:num>
  <w:num w:numId="13">
    <w:abstractNumId w:val="15"/>
  </w:num>
  <w:num w:numId="14">
    <w:abstractNumId w:val="11"/>
  </w:num>
  <w:num w:numId="15">
    <w:abstractNumId w:val="2"/>
  </w:num>
  <w:num w:numId="16">
    <w:abstractNumId w:val="14"/>
  </w:num>
  <w:num w:numId="17">
    <w:abstractNumId w:val="20"/>
  </w:num>
  <w:num w:numId="18">
    <w:abstractNumId w:val="18"/>
  </w:num>
  <w:num w:numId="19">
    <w:abstractNumId w:val="8"/>
  </w:num>
  <w:num w:numId="20">
    <w:abstractNumId w:val="12"/>
  </w:num>
  <w:num w:numId="21">
    <w:abstractNumId w:val="0"/>
  </w:num>
  <w:num w:numId="22">
    <w:abstractNumId w:val="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AF6"/>
    <w:rsid w:val="00010AD5"/>
    <w:rsid w:val="00010B40"/>
    <w:rsid w:val="00017353"/>
    <w:rsid w:val="00032FE5"/>
    <w:rsid w:val="00050AF6"/>
    <w:rsid w:val="000528C5"/>
    <w:rsid w:val="00082F5A"/>
    <w:rsid w:val="000849ED"/>
    <w:rsid w:val="00085A2F"/>
    <w:rsid w:val="00087DA4"/>
    <w:rsid w:val="000A107C"/>
    <w:rsid w:val="000B60AE"/>
    <w:rsid w:val="000B7C6F"/>
    <w:rsid w:val="000C28EB"/>
    <w:rsid w:val="000D04CC"/>
    <w:rsid w:val="000E2756"/>
    <w:rsid w:val="000F6980"/>
    <w:rsid w:val="000F72C5"/>
    <w:rsid w:val="00113BC7"/>
    <w:rsid w:val="00156D61"/>
    <w:rsid w:val="001624D3"/>
    <w:rsid w:val="0016732F"/>
    <w:rsid w:val="00182557"/>
    <w:rsid w:val="00185695"/>
    <w:rsid w:val="001C3000"/>
    <w:rsid w:val="001C4F32"/>
    <w:rsid w:val="001D1CBA"/>
    <w:rsid w:val="001E619C"/>
    <w:rsid w:val="001E61DC"/>
    <w:rsid w:val="001F2873"/>
    <w:rsid w:val="001F7004"/>
    <w:rsid w:val="00211669"/>
    <w:rsid w:val="00214823"/>
    <w:rsid w:val="002148D3"/>
    <w:rsid w:val="002562E9"/>
    <w:rsid w:val="002633AE"/>
    <w:rsid w:val="002665C8"/>
    <w:rsid w:val="0027499F"/>
    <w:rsid w:val="00281354"/>
    <w:rsid w:val="00292165"/>
    <w:rsid w:val="002A1D96"/>
    <w:rsid w:val="002B38B2"/>
    <w:rsid w:val="002D023F"/>
    <w:rsid w:val="002E0DF2"/>
    <w:rsid w:val="002F7A2C"/>
    <w:rsid w:val="003019D9"/>
    <w:rsid w:val="0031082B"/>
    <w:rsid w:val="00360BDA"/>
    <w:rsid w:val="00367FEF"/>
    <w:rsid w:val="00370DC4"/>
    <w:rsid w:val="00376074"/>
    <w:rsid w:val="00376692"/>
    <w:rsid w:val="0038016D"/>
    <w:rsid w:val="0038116B"/>
    <w:rsid w:val="00387814"/>
    <w:rsid w:val="00396532"/>
    <w:rsid w:val="003A4340"/>
    <w:rsid w:val="003C159C"/>
    <w:rsid w:val="003E1028"/>
    <w:rsid w:val="003E6118"/>
    <w:rsid w:val="00406898"/>
    <w:rsid w:val="00423269"/>
    <w:rsid w:val="00425EE2"/>
    <w:rsid w:val="004311E6"/>
    <w:rsid w:val="00431BCF"/>
    <w:rsid w:val="004558F7"/>
    <w:rsid w:val="00464AEB"/>
    <w:rsid w:val="00466E07"/>
    <w:rsid w:val="00471498"/>
    <w:rsid w:val="0047249F"/>
    <w:rsid w:val="00481789"/>
    <w:rsid w:val="004873AF"/>
    <w:rsid w:val="004874D4"/>
    <w:rsid w:val="0049363E"/>
    <w:rsid w:val="004A3D87"/>
    <w:rsid w:val="004A7FBB"/>
    <w:rsid w:val="004E6EB2"/>
    <w:rsid w:val="004F48CB"/>
    <w:rsid w:val="004F7B33"/>
    <w:rsid w:val="00523927"/>
    <w:rsid w:val="00531618"/>
    <w:rsid w:val="00532681"/>
    <w:rsid w:val="00582B4E"/>
    <w:rsid w:val="005A592E"/>
    <w:rsid w:val="005B0FB3"/>
    <w:rsid w:val="005B757D"/>
    <w:rsid w:val="005D5936"/>
    <w:rsid w:val="005E4C95"/>
    <w:rsid w:val="005F2339"/>
    <w:rsid w:val="00610AE2"/>
    <w:rsid w:val="006604CE"/>
    <w:rsid w:val="006646DA"/>
    <w:rsid w:val="00676F3B"/>
    <w:rsid w:val="00681ABB"/>
    <w:rsid w:val="0069519A"/>
    <w:rsid w:val="006A5D60"/>
    <w:rsid w:val="006B1EDA"/>
    <w:rsid w:val="006B59C0"/>
    <w:rsid w:val="006D10D3"/>
    <w:rsid w:val="006F6217"/>
    <w:rsid w:val="006F74A7"/>
    <w:rsid w:val="007037F7"/>
    <w:rsid w:val="00713769"/>
    <w:rsid w:val="00721EEF"/>
    <w:rsid w:val="00721EF5"/>
    <w:rsid w:val="007325E4"/>
    <w:rsid w:val="007369E2"/>
    <w:rsid w:val="0074584E"/>
    <w:rsid w:val="0075308F"/>
    <w:rsid w:val="007610D5"/>
    <w:rsid w:val="0076157A"/>
    <w:rsid w:val="0079461F"/>
    <w:rsid w:val="00797792"/>
    <w:rsid w:val="007B4CB7"/>
    <w:rsid w:val="007C1571"/>
    <w:rsid w:val="007C3EBC"/>
    <w:rsid w:val="007C5E2F"/>
    <w:rsid w:val="00807482"/>
    <w:rsid w:val="0081337F"/>
    <w:rsid w:val="00815A93"/>
    <w:rsid w:val="008366A9"/>
    <w:rsid w:val="008561B5"/>
    <w:rsid w:val="008829EA"/>
    <w:rsid w:val="008B2F49"/>
    <w:rsid w:val="008D01D7"/>
    <w:rsid w:val="008E5E70"/>
    <w:rsid w:val="008E7ACE"/>
    <w:rsid w:val="008F3A0D"/>
    <w:rsid w:val="008F539D"/>
    <w:rsid w:val="00911355"/>
    <w:rsid w:val="0091464E"/>
    <w:rsid w:val="00921A7C"/>
    <w:rsid w:val="0092290F"/>
    <w:rsid w:val="009546BA"/>
    <w:rsid w:val="00957090"/>
    <w:rsid w:val="009A6B2E"/>
    <w:rsid w:val="009A704D"/>
    <w:rsid w:val="009B0B41"/>
    <w:rsid w:val="009B28B8"/>
    <w:rsid w:val="009C4572"/>
    <w:rsid w:val="009E5311"/>
    <w:rsid w:val="009F0967"/>
    <w:rsid w:val="009F7A56"/>
    <w:rsid w:val="00A34492"/>
    <w:rsid w:val="00A5207D"/>
    <w:rsid w:val="00A62B73"/>
    <w:rsid w:val="00A72713"/>
    <w:rsid w:val="00A730E2"/>
    <w:rsid w:val="00A82F16"/>
    <w:rsid w:val="00AC0EBA"/>
    <w:rsid w:val="00AC1599"/>
    <w:rsid w:val="00AC230D"/>
    <w:rsid w:val="00AD3FDD"/>
    <w:rsid w:val="00B056DC"/>
    <w:rsid w:val="00B0729B"/>
    <w:rsid w:val="00B33904"/>
    <w:rsid w:val="00B607A6"/>
    <w:rsid w:val="00B7048E"/>
    <w:rsid w:val="00BB1247"/>
    <w:rsid w:val="00BB4665"/>
    <w:rsid w:val="00BC0559"/>
    <w:rsid w:val="00BC6CA5"/>
    <w:rsid w:val="00BE541A"/>
    <w:rsid w:val="00BF0F80"/>
    <w:rsid w:val="00BF7E18"/>
    <w:rsid w:val="00C00281"/>
    <w:rsid w:val="00C03094"/>
    <w:rsid w:val="00C04BF3"/>
    <w:rsid w:val="00C4158E"/>
    <w:rsid w:val="00C50D0F"/>
    <w:rsid w:val="00C524DD"/>
    <w:rsid w:val="00C86875"/>
    <w:rsid w:val="00CA0D6D"/>
    <w:rsid w:val="00CC34C3"/>
    <w:rsid w:val="00CC5FE7"/>
    <w:rsid w:val="00CE50D0"/>
    <w:rsid w:val="00D162B5"/>
    <w:rsid w:val="00D23A04"/>
    <w:rsid w:val="00D26CDC"/>
    <w:rsid w:val="00D474EE"/>
    <w:rsid w:val="00D655BE"/>
    <w:rsid w:val="00D944D3"/>
    <w:rsid w:val="00DB4469"/>
    <w:rsid w:val="00DD02EB"/>
    <w:rsid w:val="00DD0556"/>
    <w:rsid w:val="00DF3AC6"/>
    <w:rsid w:val="00E03430"/>
    <w:rsid w:val="00E139F7"/>
    <w:rsid w:val="00E303DF"/>
    <w:rsid w:val="00E41562"/>
    <w:rsid w:val="00E43936"/>
    <w:rsid w:val="00E61330"/>
    <w:rsid w:val="00E61AE7"/>
    <w:rsid w:val="00E7015C"/>
    <w:rsid w:val="00E72F3E"/>
    <w:rsid w:val="00E96AE8"/>
    <w:rsid w:val="00EB1889"/>
    <w:rsid w:val="00EB6EF7"/>
    <w:rsid w:val="00EC4EAF"/>
    <w:rsid w:val="00EC514D"/>
    <w:rsid w:val="00EC63D7"/>
    <w:rsid w:val="00ED3EAE"/>
    <w:rsid w:val="00ED49DC"/>
    <w:rsid w:val="00ED6150"/>
    <w:rsid w:val="00F17800"/>
    <w:rsid w:val="00F51283"/>
    <w:rsid w:val="00F61A05"/>
    <w:rsid w:val="00F6390C"/>
    <w:rsid w:val="00F66974"/>
    <w:rsid w:val="00F66DEE"/>
    <w:rsid w:val="00F804B7"/>
    <w:rsid w:val="00F95131"/>
    <w:rsid w:val="00FB0022"/>
    <w:rsid w:val="00FE5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F32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28EB"/>
  </w:style>
  <w:style w:type="paragraph" w:styleId="a4">
    <w:name w:val="footer"/>
    <w:basedOn w:val="a"/>
    <w:link w:val="Char0"/>
    <w:uiPriority w:val="99"/>
    <w:unhideWhenUsed/>
    <w:rsid w:val="000C28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28EB"/>
  </w:style>
  <w:style w:type="table" w:styleId="a5">
    <w:name w:val="Table Grid"/>
    <w:basedOn w:val="a1"/>
    <w:uiPriority w:val="59"/>
    <w:rsid w:val="000C28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rsid w:val="00797792"/>
  </w:style>
  <w:style w:type="paragraph" w:styleId="a7">
    <w:name w:val="Balloon Text"/>
    <w:basedOn w:val="a"/>
    <w:link w:val="Char1"/>
    <w:uiPriority w:val="99"/>
    <w:semiHidden/>
    <w:unhideWhenUsed/>
    <w:rsid w:val="00797792"/>
    <w:rPr>
      <w:kern w:val="0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797792"/>
    <w:rPr>
      <w:rFonts w:ascii="맑은 고딕" w:eastAsia="맑은 고딕" w:hAnsi="맑은 고딕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7610D5"/>
    <w:pPr>
      <w:ind w:leftChars="400" w:left="800"/>
    </w:pPr>
  </w:style>
  <w:style w:type="character" w:styleId="a9">
    <w:name w:val="Hyperlink"/>
    <w:basedOn w:val="a0"/>
    <w:uiPriority w:val="99"/>
    <w:unhideWhenUsed/>
    <w:rsid w:val="00BE541A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BE54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41563-2E25-47EF-9F39-25D757163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BizSP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BizSP</dc:creator>
  <cp:lastModifiedBy>Registered User</cp:lastModifiedBy>
  <cp:revision>11</cp:revision>
  <cp:lastPrinted>2009-12-11T01:35:00Z</cp:lastPrinted>
  <dcterms:created xsi:type="dcterms:W3CDTF">2015-01-26T04:31:00Z</dcterms:created>
  <dcterms:modified xsi:type="dcterms:W3CDTF">2015-02-06T12:09:00Z</dcterms:modified>
</cp:coreProperties>
</file>