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ED4AB" w14:textId="77777777" w:rsidR="00AE0510" w:rsidRPr="00AE0510" w:rsidRDefault="00AE0510" w:rsidP="00AE0510">
      <w:pPr>
        <w:bidi/>
        <w:spacing w:before="100" w:beforeAutospacing="1" w:after="100" w:afterAutospacing="1" w:line="240" w:lineRule="auto"/>
        <w:outlineLvl w:val="0"/>
        <w:rPr>
          <w:rFonts w:ascii="Anjoman Max" w:eastAsia="Times New Roman" w:hAnsi="Anjoman Max" w:cs="Anjoman Max"/>
          <w:b/>
          <w:bCs/>
          <w:kern w:val="36"/>
          <w:sz w:val="48"/>
          <w:szCs w:val="48"/>
          <w14:ligatures w14:val="none"/>
        </w:rPr>
      </w:pPr>
      <w:r w:rsidRPr="00AE0510">
        <w:rPr>
          <w:rFonts w:ascii="Anjoman Max" w:eastAsia="Times New Roman" w:hAnsi="Anjoman Max" w:cs="Anjoman Max"/>
          <w:b/>
          <w:bCs/>
          <w:kern w:val="36"/>
          <w:sz w:val="48"/>
          <w:szCs w:val="48"/>
          <w:rtl/>
          <w14:ligatures w14:val="none"/>
        </w:rPr>
        <w:t>شرایط استفاده و قوانین و مقررات لیگالیر</w:t>
      </w:r>
    </w:p>
    <w:p w14:paraId="39B1762B" w14:textId="1DB00A25"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b/>
          <w:bCs/>
          <w:kern w:val="0"/>
          <w:sz w:val="24"/>
          <w:szCs w:val="24"/>
          <w:rtl/>
          <w14:ligatures w14:val="none"/>
        </w:rPr>
        <w:t xml:space="preserve">تاریخ اجرا: </w:t>
      </w:r>
      <w:r>
        <w:rPr>
          <w:rFonts w:ascii="Anjoman Max" w:eastAsia="Times New Roman" w:hAnsi="Anjoman Max" w:cs="Anjoman Max" w:hint="cs"/>
          <w:b/>
          <w:bCs/>
          <w:kern w:val="0"/>
          <w:sz w:val="24"/>
          <w:szCs w:val="24"/>
          <w:rtl/>
          <w:lang w:bidi="fa-IR"/>
          <w14:ligatures w14:val="none"/>
        </w:rPr>
        <w:t xml:space="preserve">1 اسفند  1404 </w:t>
      </w:r>
      <w:r>
        <w:rPr>
          <w:rFonts w:ascii="Anjoman Max" w:eastAsia="Times New Roman" w:hAnsi="Anjoman Max" w:cs="Anjoman Max"/>
          <w:b/>
          <w:bCs/>
          <w:kern w:val="0"/>
          <w:sz w:val="24"/>
          <w:szCs w:val="24"/>
          <w:rtl/>
          <w:lang w:bidi="fa-IR"/>
          <w14:ligatures w14:val="none"/>
        </w:rPr>
        <w:br/>
      </w:r>
      <w:r w:rsidRPr="00AE0510">
        <w:rPr>
          <w:rFonts w:ascii="Anjoman Max" w:eastAsia="Times New Roman" w:hAnsi="Anjoman Max" w:cs="Anjoman Max"/>
          <w:b/>
          <w:bCs/>
          <w:kern w:val="0"/>
          <w:sz w:val="24"/>
          <w:szCs w:val="24"/>
          <w:rtl/>
          <w14:ligatures w14:val="none"/>
        </w:rPr>
        <w:t xml:space="preserve">آخرین به‌روزرسانی: </w:t>
      </w:r>
      <w:r>
        <w:rPr>
          <w:rFonts w:ascii="Anjoman Max" w:eastAsia="Times New Roman" w:hAnsi="Anjoman Max" w:cs="Anjoman Max" w:hint="cs"/>
          <w:b/>
          <w:bCs/>
          <w:kern w:val="0"/>
          <w:sz w:val="24"/>
          <w:szCs w:val="24"/>
          <w:rtl/>
          <w14:ligatures w14:val="none"/>
        </w:rPr>
        <w:t xml:space="preserve">1 آبان 1405 </w:t>
      </w:r>
    </w:p>
    <w:p w14:paraId="680F257D" w14:textId="77777777" w:rsidR="00AE0510" w:rsidRPr="00AE0510" w:rsidRDefault="00AE0510" w:rsidP="00AE0510">
      <w:pPr>
        <w:bidi/>
        <w:spacing w:before="100" w:beforeAutospacing="1" w:after="100" w:afterAutospacing="1" w:line="240" w:lineRule="auto"/>
        <w:outlineLvl w:val="1"/>
        <w:rPr>
          <w:rFonts w:ascii="Anjoman Max" w:eastAsia="Times New Roman" w:hAnsi="Anjoman Max" w:cs="Anjoman Max"/>
          <w:b/>
          <w:bCs/>
          <w:kern w:val="0"/>
          <w:sz w:val="36"/>
          <w:szCs w:val="36"/>
          <w14:ligatures w14:val="none"/>
        </w:rPr>
      </w:pPr>
      <w:r w:rsidRPr="00AE0510">
        <w:rPr>
          <w:rFonts w:ascii="Anjoman Max" w:eastAsia="Times New Roman" w:hAnsi="Anjoman Max" w:cs="Anjoman Max"/>
          <w:b/>
          <w:bCs/>
          <w:kern w:val="0"/>
          <w:sz w:val="36"/>
          <w:szCs w:val="36"/>
          <w:rtl/>
          <w:lang w:bidi="fa-IR"/>
          <w14:ligatures w14:val="none"/>
        </w:rPr>
        <w:t>۱</w:t>
      </w:r>
      <w:r w:rsidRPr="00AE0510">
        <w:rPr>
          <w:rFonts w:ascii="Anjoman Max" w:eastAsia="Times New Roman" w:hAnsi="Anjoman Max" w:cs="Anjoman Max"/>
          <w:b/>
          <w:bCs/>
          <w:kern w:val="0"/>
          <w:sz w:val="36"/>
          <w:szCs w:val="36"/>
          <w14:ligatures w14:val="none"/>
        </w:rPr>
        <w:t xml:space="preserve">. </w:t>
      </w:r>
      <w:r w:rsidRPr="00AE0510">
        <w:rPr>
          <w:rFonts w:ascii="Anjoman Max" w:eastAsia="Times New Roman" w:hAnsi="Anjoman Max" w:cs="Anjoman Max"/>
          <w:b/>
          <w:bCs/>
          <w:kern w:val="0"/>
          <w:sz w:val="36"/>
          <w:szCs w:val="36"/>
          <w:rtl/>
          <w14:ligatures w14:val="none"/>
        </w:rPr>
        <w:t>مقدمه و پذیرش شرایط</w:t>
      </w:r>
    </w:p>
    <w:p w14:paraId="281E0C65"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این سند، شرایط استفاده از وب‌سایت، اپلیکیشن و سایر خدمات آنلاین «لیگالیر» را بیان می‌کند. استفاده از لیگالیر، ایجاد حساب کاربری، ثبت سفارش، خرید اشتراک یا استفاده از هر یک از خدمات آن به معنای مطالعه و پذیرش این شرایط و سیاست حفظ حریم خصوصی لیگالیر است</w:t>
      </w:r>
      <w:r w:rsidRPr="00AE0510">
        <w:rPr>
          <w:rFonts w:ascii="Anjoman Max" w:eastAsia="Times New Roman" w:hAnsi="Anjoman Max" w:cs="Anjoman Max"/>
          <w:kern w:val="0"/>
          <w:sz w:val="24"/>
          <w:szCs w:val="24"/>
          <w14:ligatures w14:val="none"/>
        </w:rPr>
        <w:t>.</w:t>
      </w:r>
    </w:p>
    <w:p w14:paraId="23CE4C52"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کاربر باید پیش از ثبت‌نام، متن شرایط را در دسترس داشته باشد و با انتخاب گزینه پذیرش، موافقت خود را اعلام کند. نسخه قابل استناد این شرایط، نسخه‌ای است که هنگام استفاده یا خرید در اختیار کاربر قرار گرفته است. لیگالیر می‌تواند شرایط را به‌روزرسانی کند؛ تغییرات مهم از طریق وب‌سایت، حساب کاربری یا راه ارتباطی ثبت‌شده به اطلاع کاربران می‌رسد. استفاده مستمر از خدمات پس از تاریخ اجرای تغییرات، تابع نسخه جدید خواهد بود؛ مگر در مواردی که قانون ترتیب دیگری مقرر کند</w:t>
      </w:r>
      <w:r w:rsidRPr="00AE0510">
        <w:rPr>
          <w:rFonts w:ascii="Anjoman Max" w:eastAsia="Times New Roman" w:hAnsi="Anjoman Max" w:cs="Anjoman Max"/>
          <w:kern w:val="0"/>
          <w:sz w:val="24"/>
          <w:szCs w:val="24"/>
          <w14:ligatures w14:val="none"/>
        </w:rPr>
        <w:t>.</w:t>
      </w:r>
    </w:p>
    <w:p w14:paraId="3C52A029" w14:textId="77777777" w:rsidR="00AE0510" w:rsidRPr="00AE0510" w:rsidRDefault="00AE0510" w:rsidP="00AE0510">
      <w:pPr>
        <w:bidi/>
        <w:spacing w:before="100" w:beforeAutospacing="1" w:after="100" w:afterAutospacing="1" w:line="240" w:lineRule="auto"/>
        <w:outlineLvl w:val="1"/>
        <w:rPr>
          <w:rFonts w:ascii="Anjoman Max" w:eastAsia="Times New Roman" w:hAnsi="Anjoman Max" w:cs="Anjoman Max"/>
          <w:b/>
          <w:bCs/>
          <w:kern w:val="0"/>
          <w:sz w:val="36"/>
          <w:szCs w:val="36"/>
          <w14:ligatures w14:val="none"/>
        </w:rPr>
      </w:pPr>
      <w:r w:rsidRPr="00AE0510">
        <w:rPr>
          <w:rFonts w:ascii="Anjoman Max" w:eastAsia="Times New Roman" w:hAnsi="Anjoman Max" w:cs="Anjoman Max"/>
          <w:b/>
          <w:bCs/>
          <w:kern w:val="0"/>
          <w:sz w:val="36"/>
          <w:szCs w:val="36"/>
          <w:rtl/>
          <w:lang w:bidi="fa-IR"/>
          <w14:ligatures w14:val="none"/>
        </w:rPr>
        <w:t>۲</w:t>
      </w:r>
      <w:r w:rsidRPr="00AE0510">
        <w:rPr>
          <w:rFonts w:ascii="Anjoman Max" w:eastAsia="Times New Roman" w:hAnsi="Anjoman Max" w:cs="Anjoman Max"/>
          <w:b/>
          <w:bCs/>
          <w:kern w:val="0"/>
          <w:sz w:val="36"/>
          <w:szCs w:val="36"/>
          <w14:ligatures w14:val="none"/>
        </w:rPr>
        <w:t xml:space="preserve">. </w:t>
      </w:r>
      <w:r w:rsidRPr="00AE0510">
        <w:rPr>
          <w:rFonts w:ascii="Anjoman Max" w:eastAsia="Times New Roman" w:hAnsi="Anjoman Max" w:cs="Anjoman Max"/>
          <w:b/>
          <w:bCs/>
          <w:kern w:val="0"/>
          <w:sz w:val="36"/>
          <w:szCs w:val="36"/>
          <w:rtl/>
          <w14:ligatures w14:val="none"/>
        </w:rPr>
        <w:t>مشخصات ارائه‌دهنده</w:t>
      </w:r>
    </w:p>
    <w:p w14:paraId="48D70B7A"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ارائه‌دهنده خدمات لیگالیر</w:t>
      </w:r>
      <w:r w:rsidRPr="00AE0510">
        <w:rPr>
          <w:rFonts w:ascii="Anjoman Max" w:eastAsia="Times New Roman" w:hAnsi="Anjoman Max" w:cs="Anjoman Max"/>
          <w:kern w:val="0"/>
          <w:sz w:val="24"/>
          <w:szCs w:val="24"/>
          <w14:ligatures w14:val="none"/>
        </w:rPr>
        <w:t>:</w:t>
      </w:r>
    </w:p>
    <w:p w14:paraId="7CE02534" w14:textId="77777777" w:rsidR="00AE0510" w:rsidRPr="00AE0510" w:rsidRDefault="00AE0510" w:rsidP="00AE0510">
      <w:pPr>
        <w:numPr>
          <w:ilvl w:val="0"/>
          <w:numId w:val="1"/>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نام شخصیت حقوقی/بهره‌بردار</w:t>
      </w:r>
      <w:r w:rsidRPr="00AE0510">
        <w:rPr>
          <w:rFonts w:ascii="Anjoman Max" w:eastAsia="Times New Roman" w:hAnsi="Anjoman Max" w:cs="Anjoman Max"/>
          <w:kern w:val="0"/>
          <w:sz w:val="24"/>
          <w:szCs w:val="24"/>
          <w14:ligatures w14:val="none"/>
        </w:rPr>
        <w:t xml:space="preserve">: </w:t>
      </w:r>
      <w:r w:rsidRPr="00AE0510">
        <w:rPr>
          <w:rFonts w:ascii="Anjoman Max" w:eastAsia="Times New Roman" w:hAnsi="Anjoman Max" w:cs="Anjoman Max"/>
          <w:b/>
          <w:bCs/>
          <w:kern w:val="0"/>
          <w:sz w:val="24"/>
          <w:szCs w:val="24"/>
          <w14:ligatures w14:val="none"/>
        </w:rPr>
        <w:t>[</w:t>
      </w:r>
      <w:r w:rsidRPr="00AE0510">
        <w:rPr>
          <w:rFonts w:ascii="Anjoman Max" w:eastAsia="Times New Roman" w:hAnsi="Anjoman Max" w:cs="Anjoman Max"/>
          <w:b/>
          <w:bCs/>
          <w:kern w:val="0"/>
          <w:sz w:val="24"/>
          <w:szCs w:val="24"/>
          <w:rtl/>
          <w14:ligatures w14:val="none"/>
        </w:rPr>
        <w:t>نام کامل شرکت یا شخص حقوقی</w:t>
      </w:r>
      <w:r w:rsidRPr="00AE0510">
        <w:rPr>
          <w:rFonts w:ascii="Anjoman Max" w:eastAsia="Times New Roman" w:hAnsi="Anjoman Max" w:cs="Anjoman Max"/>
          <w:b/>
          <w:bCs/>
          <w:kern w:val="0"/>
          <w:sz w:val="24"/>
          <w:szCs w:val="24"/>
          <w14:ligatures w14:val="none"/>
        </w:rPr>
        <w:t>]</w:t>
      </w:r>
    </w:p>
    <w:p w14:paraId="3E002C95" w14:textId="77777777" w:rsidR="00AE0510" w:rsidRPr="00AE0510" w:rsidRDefault="00AE0510" w:rsidP="00AE0510">
      <w:pPr>
        <w:numPr>
          <w:ilvl w:val="0"/>
          <w:numId w:val="1"/>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شناسه ملی/شماره ثبت</w:t>
      </w:r>
      <w:r w:rsidRPr="00AE0510">
        <w:rPr>
          <w:rFonts w:ascii="Anjoman Max" w:eastAsia="Times New Roman" w:hAnsi="Anjoman Max" w:cs="Anjoman Max"/>
          <w:kern w:val="0"/>
          <w:sz w:val="24"/>
          <w:szCs w:val="24"/>
          <w14:ligatures w14:val="none"/>
        </w:rPr>
        <w:t xml:space="preserve">: </w:t>
      </w:r>
      <w:r w:rsidRPr="00AE0510">
        <w:rPr>
          <w:rFonts w:ascii="Anjoman Max" w:eastAsia="Times New Roman" w:hAnsi="Anjoman Max" w:cs="Anjoman Max"/>
          <w:b/>
          <w:bCs/>
          <w:kern w:val="0"/>
          <w:sz w:val="24"/>
          <w:szCs w:val="24"/>
          <w14:ligatures w14:val="none"/>
        </w:rPr>
        <w:t>[</w:t>
      </w:r>
      <w:r w:rsidRPr="00AE0510">
        <w:rPr>
          <w:rFonts w:ascii="Anjoman Max" w:eastAsia="Times New Roman" w:hAnsi="Anjoman Max" w:cs="Anjoman Max"/>
          <w:b/>
          <w:bCs/>
          <w:kern w:val="0"/>
          <w:sz w:val="24"/>
          <w:szCs w:val="24"/>
          <w:rtl/>
          <w14:ligatures w14:val="none"/>
        </w:rPr>
        <w:t>اطلاعات ثبتی</w:t>
      </w:r>
      <w:r w:rsidRPr="00AE0510">
        <w:rPr>
          <w:rFonts w:ascii="Anjoman Max" w:eastAsia="Times New Roman" w:hAnsi="Anjoman Max" w:cs="Anjoman Max"/>
          <w:b/>
          <w:bCs/>
          <w:kern w:val="0"/>
          <w:sz w:val="24"/>
          <w:szCs w:val="24"/>
          <w14:ligatures w14:val="none"/>
        </w:rPr>
        <w:t>]</w:t>
      </w:r>
    </w:p>
    <w:p w14:paraId="27BB312A" w14:textId="77777777" w:rsidR="00AE0510" w:rsidRPr="00AE0510" w:rsidRDefault="00AE0510" w:rsidP="00AE0510">
      <w:pPr>
        <w:numPr>
          <w:ilvl w:val="0"/>
          <w:numId w:val="1"/>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نشانی</w:t>
      </w:r>
      <w:r w:rsidRPr="00AE0510">
        <w:rPr>
          <w:rFonts w:ascii="Anjoman Max" w:eastAsia="Times New Roman" w:hAnsi="Anjoman Max" w:cs="Anjoman Max"/>
          <w:kern w:val="0"/>
          <w:sz w:val="24"/>
          <w:szCs w:val="24"/>
          <w14:ligatures w14:val="none"/>
        </w:rPr>
        <w:t xml:space="preserve">: </w:t>
      </w:r>
      <w:r w:rsidRPr="00AE0510">
        <w:rPr>
          <w:rFonts w:ascii="Anjoman Max" w:eastAsia="Times New Roman" w:hAnsi="Anjoman Max" w:cs="Anjoman Max"/>
          <w:b/>
          <w:bCs/>
          <w:kern w:val="0"/>
          <w:sz w:val="24"/>
          <w:szCs w:val="24"/>
          <w14:ligatures w14:val="none"/>
        </w:rPr>
        <w:t>[</w:t>
      </w:r>
      <w:r w:rsidRPr="00AE0510">
        <w:rPr>
          <w:rFonts w:ascii="Anjoman Max" w:eastAsia="Times New Roman" w:hAnsi="Anjoman Max" w:cs="Anjoman Max"/>
          <w:b/>
          <w:bCs/>
          <w:kern w:val="0"/>
          <w:sz w:val="24"/>
          <w:szCs w:val="24"/>
          <w:rtl/>
          <w14:ligatures w14:val="none"/>
        </w:rPr>
        <w:t>نشانی قانونی یا محل کسب</w:t>
      </w:r>
      <w:r w:rsidRPr="00AE0510">
        <w:rPr>
          <w:rFonts w:ascii="Anjoman Max" w:eastAsia="Times New Roman" w:hAnsi="Anjoman Max" w:cs="Anjoman Max"/>
          <w:b/>
          <w:bCs/>
          <w:kern w:val="0"/>
          <w:sz w:val="24"/>
          <w:szCs w:val="24"/>
          <w14:ligatures w14:val="none"/>
        </w:rPr>
        <w:t>]</w:t>
      </w:r>
    </w:p>
    <w:p w14:paraId="5359D459" w14:textId="77777777" w:rsidR="00AE0510" w:rsidRPr="00AE0510" w:rsidRDefault="00AE0510" w:rsidP="00AE0510">
      <w:pPr>
        <w:numPr>
          <w:ilvl w:val="0"/>
          <w:numId w:val="1"/>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رایانامه پشتیبانی</w:t>
      </w:r>
      <w:r w:rsidRPr="00AE0510">
        <w:rPr>
          <w:rFonts w:ascii="Anjoman Max" w:eastAsia="Times New Roman" w:hAnsi="Anjoman Max" w:cs="Anjoman Max"/>
          <w:kern w:val="0"/>
          <w:sz w:val="24"/>
          <w:szCs w:val="24"/>
          <w14:ligatures w14:val="none"/>
        </w:rPr>
        <w:t xml:space="preserve">: </w:t>
      </w:r>
      <w:r w:rsidRPr="00AE0510">
        <w:rPr>
          <w:rFonts w:ascii="Anjoman Max" w:eastAsia="Times New Roman" w:hAnsi="Anjoman Max" w:cs="Anjoman Max"/>
          <w:b/>
          <w:bCs/>
          <w:kern w:val="0"/>
          <w:sz w:val="24"/>
          <w:szCs w:val="24"/>
          <w14:ligatures w14:val="none"/>
        </w:rPr>
        <w:t>[</w:t>
      </w:r>
      <w:r w:rsidRPr="00AE0510">
        <w:rPr>
          <w:rFonts w:ascii="Anjoman Max" w:eastAsia="Times New Roman" w:hAnsi="Anjoman Max" w:cs="Anjoman Max"/>
          <w:b/>
          <w:bCs/>
          <w:kern w:val="0"/>
          <w:sz w:val="24"/>
          <w:szCs w:val="24"/>
          <w:rtl/>
          <w14:ligatures w14:val="none"/>
        </w:rPr>
        <w:t>ایمیل</w:t>
      </w:r>
      <w:r w:rsidRPr="00AE0510">
        <w:rPr>
          <w:rFonts w:ascii="Anjoman Max" w:eastAsia="Times New Roman" w:hAnsi="Anjoman Max" w:cs="Anjoman Max"/>
          <w:b/>
          <w:bCs/>
          <w:kern w:val="0"/>
          <w:sz w:val="24"/>
          <w:szCs w:val="24"/>
          <w14:ligatures w14:val="none"/>
        </w:rPr>
        <w:t>]</w:t>
      </w:r>
    </w:p>
    <w:p w14:paraId="38344E19" w14:textId="77777777" w:rsidR="00AE0510" w:rsidRPr="00AE0510" w:rsidRDefault="00AE0510" w:rsidP="00AE0510">
      <w:pPr>
        <w:numPr>
          <w:ilvl w:val="0"/>
          <w:numId w:val="1"/>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شماره تماس</w:t>
      </w:r>
      <w:r w:rsidRPr="00AE0510">
        <w:rPr>
          <w:rFonts w:ascii="Anjoman Max" w:eastAsia="Times New Roman" w:hAnsi="Anjoman Max" w:cs="Anjoman Max"/>
          <w:kern w:val="0"/>
          <w:sz w:val="24"/>
          <w:szCs w:val="24"/>
          <w14:ligatures w14:val="none"/>
        </w:rPr>
        <w:t xml:space="preserve">: </w:t>
      </w:r>
      <w:r w:rsidRPr="00AE0510">
        <w:rPr>
          <w:rFonts w:ascii="Anjoman Max" w:eastAsia="Times New Roman" w:hAnsi="Anjoman Max" w:cs="Anjoman Max"/>
          <w:b/>
          <w:bCs/>
          <w:kern w:val="0"/>
          <w:sz w:val="24"/>
          <w:szCs w:val="24"/>
          <w14:ligatures w14:val="none"/>
        </w:rPr>
        <w:t>[</w:t>
      </w:r>
      <w:r w:rsidRPr="00AE0510">
        <w:rPr>
          <w:rFonts w:ascii="Anjoman Max" w:eastAsia="Times New Roman" w:hAnsi="Anjoman Max" w:cs="Anjoman Max"/>
          <w:b/>
          <w:bCs/>
          <w:kern w:val="0"/>
          <w:sz w:val="24"/>
          <w:szCs w:val="24"/>
          <w:rtl/>
          <w14:ligatures w14:val="none"/>
        </w:rPr>
        <w:t>تلفن</w:t>
      </w:r>
      <w:r w:rsidRPr="00AE0510">
        <w:rPr>
          <w:rFonts w:ascii="Anjoman Max" w:eastAsia="Times New Roman" w:hAnsi="Anjoman Max" w:cs="Anjoman Max"/>
          <w:b/>
          <w:bCs/>
          <w:kern w:val="0"/>
          <w:sz w:val="24"/>
          <w:szCs w:val="24"/>
          <w14:ligatures w14:val="none"/>
        </w:rPr>
        <w:t>]</w:t>
      </w:r>
    </w:p>
    <w:p w14:paraId="49A4E0E9" w14:textId="77777777" w:rsidR="00AE0510" w:rsidRPr="00AE0510" w:rsidRDefault="00AE0510" w:rsidP="00AE0510">
      <w:pPr>
        <w:numPr>
          <w:ilvl w:val="0"/>
          <w:numId w:val="1"/>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راه ثبت و پیگیری شکایت</w:t>
      </w:r>
      <w:r w:rsidRPr="00AE0510">
        <w:rPr>
          <w:rFonts w:ascii="Anjoman Max" w:eastAsia="Times New Roman" w:hAnsi="Anjoman Max" w:cs="Anjoman Max"/>
          <w:kern w:val="0"/>
          <w:sz w:val="24"/>
          <w:szCs w:val="24"/>
          <w14:ligatures w14:val="none"/>
        </w:rPr>
        <w:t xml:space="preserve">: </w:t>
      </w:r>
      <w:r w:rsidRPr="00AE0510">
        <w:rPr>
          <w:rFonts w:ascii="Anjoman Max" w:eastAsia="Times New Roman" w:hAnsi="Anjoman Max" w:cs="Anjoman Max"/>
          <w:b/>
          <w:bCs/>
          <w:kern w:val="0"/>
          <w:sz w:val="24"/>
          <w:szCs w:val="24"/>
          <w14:ligatures w14:val="none"/>
        </w:rPr>
        <w:t>[</w:t>
      </w:r>
      <w:r w:rsidRPr="00AE0510">
        <w:rPr>
          <w:rFonts w:ascii="Anjoman Max" w:eastAsia="Times New Roman" w:hAnsi="Anjoman Max" w:cs="Anjoman Max"/>
          <w:b/>
          <w:bCs/>
          <w:kern w:val="0"/>
          <w:sz w:val="24"/>
          <w:szCs w:val="24"/>
          <w:rtl/>
          <w14:ligatures w14:val="none"/>
        </w:rPr>
        <w:t>نشانی صفحه یا روش ارتباطی</w:t>
      </w:r>
      <w:r w:rsidRPr="00AE0510">
        <w:rPr>
          <w:rFonts w:ascii="Anjoman Max" w:eastAsia="Times New Roman" w:hAnsi="Anjoman Max" w:cs="Anjoman Max"/>
          <w:b/>
          <w:bCs/>
          <w:kern w:val="0"/>
          <w:sz w:val="24"/>
          <w:szCs w:val="24"/>
          <w14:ligatures w14:val="none"/>
        </w:rPr>
        <w:t>]</w:t>
      </w:r>
    </w:p>
    <w:p w14:paraId="55551D97"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اطلاعات هویتی، راه‌های تماس، هزینه‌ها و شرایط پرداخت و لغو خدمات باید پیش از خرید یا پذیرش خدمت، به شکلی روشن در اختیار کاربر قرار گیرد. قانون تجارت الکترونیکی نیز بر ارائه اطلاعات مؤثر درباره هویت تأمین‌کننده، ویژگی‌ها و هزینه خدمت و شرایط معامله تأکید دارد</w:t>
      </w:r>
      <w:r w:rsidRPr="00AE0510">
        <w:rPr>
          <w:rFonts w:ascii="Anjoman Max" w:eastAsia="Times New Roman" w:hAnsi="Anjoman Max" w:cs="Anjoman Max"/>
          <w:kern w:val="0"/>
          <w:sz w:val="24"/>
          <w:szCs w:val="24"/>
          <w14:ligatures w14:val="none"/>
        </w:rPr>
        <w:t xml:space="preserve">. </w:t>
      </w:r>
    </w:p>
    <w:p w14:paraId="3D5D069E" w14:textId="77777777" w:rsidR="00AE0510" w:rsidRPr="00AE0510" w:rsidRDefault="00AE0510" w:rsidP="00AE0510">
      <w:pPr>
        <w:bidi/>
        <w:spacing w:before="100" w:beforeAutospacing="1" w:after="100" w:afterAutospacing="1" w:line="240" w:lineRule="auto"/>
        <w:outlineLvl w:val="1"/>
        <w:rPr>
          <w:rFonts w:ascii="Anjoman Max" w:eastAsia="Times New Roman" w:hAnsi="Anjoman Max" w:cs="Anjoman Max"/>
          <w:b/>
          <w:bCs/>
          <w:kern w:val="0"/>
          <w:sz w:val="36"/>
          <w:szCs w:val="36"/>
          <w14:ligatures w14:val="none"/>
        </w:rPr>
      </w:pPr>
      <w:r w:rsidRPr="00AE0510">
        <w:rPr>
          <w:rFonts w:ascii="Anjoman Max" w:eastAsia="Times New Roman" w:hAnsi="Anjoman Max" w:cs="Anjoman Max"/>
          <w:b/>
          <w:bCs/>
          <w:kern w:val="0"/>
          <w:sz w:val="36"/>
          <w:szCs w:val="36"/>
          <w:rtl/>
          <w:lang w:bidi="fa-IR"/>
          <w14:ligatures w14:val="none"/>
        </w:rPr>
        <w:t>۳</w:t>
      </w:r>
      <w:r w:rsidRPr="00AE0510">
        <w:rPr>
          <w:rFonts w:ascii="Anjoman Max" w:eastAsia="Times New Roman" w:hAnsi="Anjoman Max" w:cs="Anjoman Max"/>
          <w:b/>
          <w:bCs/>
          <w:kern w:val="0"/>
          <w:sz w:val="36"/>
          <w:szCs w:val="36"/>
          <w14:ligatures w14:val="none"/>
        </w:rPr>
        <w:t xml:space="preserve">. </w:t>
      </w:r>
      <w:r w:rsidRPr="00AE0510">
        <w:rPr>
          <w:rFonts w:ascii="Anjoman Max" w:eastAsia="Times New Roman" w:hAnsi="Anjoman Max" w:cs="Anjoman Max"/>
          <w:b/>
          <w:bCs/>
          <w:kern w:val="0"/>
          <w:sz w:val="36"/>
          <w:szCs w:val="36"/>
          <w:rtl/>
          <w14:ligatures w14:val="none"/>
        </w:rPr>
        <w:t>تعاریف</w:t>
      </w:r>
    </w:p>
    <w:p w14:paraId="34D3B04B"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lastRenderedPageBreak/>
        <w:t>در این سند</w:t>
      </w:r>
      <w:r w:rsidRPr="00AE0510">
        <w:rPr>
          <w:rFonts w:ascii="Anjoman Max" w:eastAsia="Times New Roman" w:hAnsi="Anjoman Max" w:cs="Anjoman Max"/>
          <w:kern w:val="0"/>
          <w:sz w:val="24"/>
          <w:szCs w:val="24"/>
          <w14:ligatures w14:val="none"/>
        </w:rPr>
        <w:t>:</w:t>
      </w:r>
    </w:p>
    <w:p w14:paraId="381EFF5E" w14:textId="77777777" w:rsidR="00AE0510" w:rsidRPr="00AE0510" w:rsidRDefault="00AE0510" w:rsidP="00AE0510">
      <w:pPr>
        <w:numPr>
          <w:ilvl w:val="0"/>
          <w:numId w:val="2"/>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b/>
          <w:bCs/>
          <w:kern w:val="0"/>
          <w:sz w:val="24"/>
          <w:szCs w:val="24"/>
          <w:rtl/>
          <w14:ligatures w14:val="none"/>
        </w:rPr>
        <w:t>لیگالیر</w:t>
      </w:r>
      <w:r w:rsidRPr="00AE0510">
        <w:rPr>
          <w:rFonts w:ascii="Anjoman Max" w:eastAsia="Times New Roman" w:hAnsi="Anjoman Max" w:cs="Anjoman Max"/>
          <w:kern w:val="0"/>
          <w:sz w:val="24"/>
          <w:szCs w:val="24"/>
          <w:rtl/>
          <w14:ligatures w14:val="none"/>
        </w:rPr>
        <w:t xml:space="preserve"> یعنی وب‌سایت، اپلیکیشن، نرم‌افزارها، ابزارها و خدماتی که با این نام یا نشان تجاری ارائه می‌شوند</w:t>
      </w:r>
      <w:r w:rsidRPr="00AE0510">
        <w:rPr>
          <w:rFonts w:ascii="Anjoman Max" w:eastAsia="Times New Roman" w:hAnsi="Anjoman Max" w:cs="Anjoman Max"/>
          <w:kern w:val="0"/>
          <w:sz w:val="24"/>
          <w:szCs w:val="24"/>
          <w14:ligatures w14:val="none"/>
        </w:rPr>
        <w:t>.</w:t>
      </w:r>
    </w:p>
    <w:p w14:paraId="183795FD" w14:textId="77777777" w:rsidR="00AE0510" w:rsidRPr="00AE0510" w:rsidRDefault="00AE0510" w:rsidP="00AE0510">
      <w:pPr>
        <w:numPr>
          <w:ilvl w:val="0"/>
          <w:numId w:val="2"/>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b/>
          <w:bCs/>
          <w:kern w:val="0"/>
          <w:sz w:val="24"/>
          <w:szCs w:val="24"/>
          <w:rtl/>
          <w14:ligatures w14:val="none"/>
        </w:rPr>
        <w:t>کاربر</w:t>
      </w:r>
      <w:r w:rsidRPr="00AE0510">
        <w:rPr>
          <w:rFonts w:ascii="Anjoman Max" w:eastAsia="Times New Roman" w:hAnsi="Anjoman Max" w:cs="Anjoman Max"/>
          <w:kern w:val="0"/>
          <w:sz w:val="24"/>
          <w:szCs w:val="24"/>
          <w:rtl/>
          <w14:ligatures w14:val="none"/>
        </w:rPr>
        <w:t xml:space="preserve"> یعنی هر شخص حقیقی یا حقوقی که از لیگالیر استفاده می‌کند</w:t>
      </w:r>
      <w:r w:rsidRPr="00AE0510">
        <w:rPr>
          <w:rFonts w:ascii="Anjoman Max" w:eastAsia="Times New Roman" w:hAnsi="Anjoman Max" w:cs="Anjoman Max"/>
          <w:kern w:val="0"/>
          <w:sz w:val="24"/>
          <w:szCs w:val="24"/>
          <w14:ligatures w14:val="none"/>
        </w:rPr>
        <w:t>.</w:t>
      </w:r>
    </w:p>
    <w:p w14:paraId="2781C069" w14:textId="77777777" w:rsidR="00AE0510" w:rsidRPr="00AE0510" w:rsidRDefault="00AE0510" w:rsidP="00AE0510">
      <w:pPr>
        <w:numPr>
          <w:ilvl w:val="0"/>
          <w:numId w:val="2"/>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b/>
          <w:bCs/>
          <w:kern w:val="0"/>
          <w:sz w:val="24"/>
          <w:szCs w:val="24"/>
          <w:rtl/>
          <w14:ligatures w14:val="none"/>
        </w:rPr>
        <w:t>کاربر حقیقی</w:t>
      </w:r>
      <w:r w:rsidRPr="00AE0510">
        <w:rPr>
          <w:rFonts w:ascii="Anjoman Max" w:eastAsia="Times New Roman" w:hAnsi="Anjoman Max" w:cs="Anjoman Max"/>
          <w:kern w:val="0"/>
          <w:sz w:val="24"/>
          <w:szCs w:val="24"/>
          <w:rtl/>
          <w14:ligatures w14:val="none"/>
        </w:rPr>
        <w:t xml:space="preserve"> یعنی شخصی که برای استفاده شخصی یا حرفه‌ای، حساب کاربری خود را ایجاد می‌کند</w:t>
      </w:r>
      <w:r w:rsidRPr="00AE0510">
        <w:rPr>
          <w:rFonts w:ascii="Anjoman Max" w:eastAsia="Times New Roman" w:hAnsi="Anjoman Max" w:cs="Anjoman Max"/>
          <w:kern w:val="0"/>
          <w:sz w:val="24"/>
          <w:szCs w:val="24"/>
          <w14:ligatures w14:val="none"/>
        </w:rPr>
        <w:t>.</w:t>
      </w:r>
    </w:p>
    <w:p w14:paraId="37BF4A25" w14:textId="77777777" w:rsidR="00AE0510" w:rsidRPr="00AE0510" w:rsidRDefault="00AE0510" w:rsidP="00AE0510">
      <w:pPr>
        <w:numPr>
          <w:ilvl w:val="0"/>
          <w:numId w:val="2"/>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b/>
          <w:bCs/>
          <w:kern w:val="0"/>
          <w:sz w:val="24"/>
          <w:szCs w:val="24"/>
          <w:rtl/>
          <w14:ligatures w14:val="none"/>
        </w:rPr>
        <w:t>کاربر حقوقی</w:t>
      </w:r>
      <w:r w:rsidRPr="00AE0510">
        <w:rPr>
          <w:rFonts w:ascii="Anjoman Max" w:eastAsia="Times New Roman" w:hAnsi="Anjoman Max" w:cs="Anjoman Max"/>
          <w:kern w:val="0"/>
          <w:sz w:val="24"/>
          <w:szCs w:val="24"/>
          <w:rtl/>
          <w14:ligatures w14:val="none"/>
        </w:rPr>
        <w:t xml:space="preserve"> یعنی شرکت، مؤسسه یا سازمانی که از طریق نماینده مجاز از خدمات استفاده می‌کند</w:t>
      </w:r>
      <w:r w:rsidRPr="00AE0510">
        <w:rPr>
          <w:rFonts w:ascii="Anjoman Max" w:eastAsia="Times New Roman" w:hAnsi="Anjoman Max" w:cs="Anjoman Max"/>
          <w:kern w:val="0"/>
          <w:sz w:val="24"/>
          <w:szCs w:val="24"/>
          <w14:ligatures w14:val="none"/>
        </w:rPr>
        <w:t>.</w:t>
      </w:r>
    </w:p>
    <w:p w14:paraId="408C4AA7" w14:textId="77777777" w:rsidR="00AE0510" w:rsidRPr="00AE0510" w:rsidRDefault="00AE0510" w:rsidP="00AE0510">
      <w:pPr>
        <w:numPr>
          <w:ilvl w:val="0"/>
          <w:numId w:val="2"/>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b/>
          <w:bCs/>
          <w:kern w:val="0"/>
          <w:sz w:val="24"/>
          <w:szCs w:val="24"/>
          <w:rtl/>
          <w14:ligatures w14:val="none"/>
        </w:rPr>
        <w:t>وکیل</w:t>
      </w:r>
      <w:r w:rsidRPr="00AE0510">
        <w:rPr>
          <w:rFonts w:ascii="Anjoman Max" w:eastAsia="Times New Roman" w:hAnsi="Anjoman Max" w:cs="Anjoman Max"/>
          <w:kern w:val="0"/>
          <w:sz w:val="24"/>
          <w:szCs w:val="24"/>
          <w:rtl/>
          <w14:ligatures w14:val="none"/>
        </w:rPr>
        <w:t xml:space="preserve"> یعنی شخصی که با عنوان وکیل یا ارائه‌دهنده خدمات حقوقی در لیگالیر ثبت‌نام یا معرفی می‌شود</w:t>
      </w:r>
      <w:r w:rsidRPr="00AE0510">
        <w:rPr>
          <w:rFonts w:ascii="Anjoman Max" w:eastAsia="Times New Roman" w:hAnsi="Anjoman Max" w:cs="Anjoman Max"/>
          <w:kern w:val="0"/>
          <w:sz w:val="24"/>
          <w:szCs w:val="24"/>
          <w14:ligatures w14:val="none"/>
        </w:rPr>
        <w:t>.</w:t>
      </w:r>
    </w:p>
    <w:p w14:paraId="6118C102" w14:textId="77777777" w:rsidR="00AE0510" w:rsidRPr="00AE0510" w:rsidRDefault="00AE0510" w:rsidP="00AE0510">
      <w:pPr>
        <w:numPr>
          <w:ilvl w:val="0"/>
          <w:numId w:val="2"/>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b/>
          <w:bCs/>
          <w:kern w:val="0"/>
          <w:sz w:val="24"/>
          <w:szCs w:val="24"/>
          <w:rtl/>
          <w14:ligatures w14:val="none"/>
        </w:rPr>
        <w:t>محتوای کاربر</w:t>
      </w:r>
      <w:r w:rsidRPr="00AE0510">
        <w:rPr>
          <w:rFonts w:ascii="Anjoman Max" w:eastAsia="Times New Roman" w:hAnsi="Anjoman Max" w:cs="Anjoman Max"/>
          <w:kern w:val="0"/>
          <w:sz w:val="24"/>
          <w:szCs w:val="24"/>
          <w:rtl/>
          <w14:ligatures w14:val="none"/>
        </w:rPr>
        <w:t xml:space="preserve"> یعنی هر متن، پرسش، سند، قرارداد، تصویر، فایل، اطلاعات هویتی یا داده‌ای که کاربر در لیگالیر وارد یا بارگذاری می‌کند</w:t>
      </w:r>
      <w:r w:rsidRPr="00AE0510">
        <w:rPr>
          <w:rFonts w:ascii="Anjoman Max" w:eastAsia="Times New Roman" w:hAnsi="Anjoman Max" w:cs="Anjoman Max"/>
          <w:kern w:val="0"/>
          <w:sz w:val="24"/>
          <w:szCs w:val="24"/>
          <w14:ligatures w14:val="none"/>
        </w:rPr>
        <w:t>.</w:t>
      </w:r>
    </w:p>
    <w:p w14:paraId="0DB1497D" w14:textId="77777777" w:rsidR="00AE0510" w:rsidRPr="00AE0510" w:rsidRDefault="00AE0510" w:rsidP="00AE0510">
      <w:pPr>
        <w:numPr>
          <w:ilvl w:val="0"/>
          <w:numId w:val="2"/>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b/>
          <w:bCs/>
          <w:kern w:val="0"/>
          <w:sz w:val="24"/>
          <w:szCs w:val="24"/>
          <w:rtl/>
          <w14:ligatures w14:val="none"/>
        </w:rPr>
        <w:t>خدمات هوشمند</w:t>
      </w:r>
      <w:r w:rsidRPr="00AE0510">
        <w:rPr>
          <w:rFonts w:ascii="Anjoman Max" w:eastAsia="Times New Roman" w:hAnsi="Anjoman Max" w:cs="Anjoman Max"/>
          <w:kern w:val="0"/>
          <w:sz w:val="24"/>
          <w:szCs w:val="24"/>
          <w:rtl/>
          <w14:ligatures w14:val="none"/>
        </w:rPr>
        <w:t xml:space="preserve"> یعنی قابلیت‌هایی که با استفاده از مدل‌های زبانی، هوش مصنوعی، پردازش خودکار یا ابزارهای مشابه، پاسخ، تحلیل، پیش‌نویس، خلاصه، محاسبه یا پیشنهاد تولید می‌کنند</w:t>
      </w:r>
      <w:r w:rsidRPr="00AE0510">
        <w:rPr>
          <w:rFonts w:ascii="Anjoman Max" w:eastAsia="Times New Roman" w:hAnsi="Anjoman Max" w:cs="Anjoman Max"/>
          <w:kern w:val="0"/>
          <w:sz w:val="24"/>
          <w:szCs w:val="24"/>
          <w14:ligatures w14:val="none"/>
        </w:rPr>
        <w:t>.</w:t>
      </w:r>
    </w:p>
    <w:p w14:paraId="655CF921" w14:textId="77777777" w:rsidR="00AE0510" w:rsidRPr="00AE0510" w:rsidRDefault="00AE0510" w:rsidP="00AE0510">
      <w:pPr>
        <w:bidi/>
        <w:spacing w:before="100" w:beforeAutospacing="1" w:after="100" w:afterAutospacing="1" w:line="240" w:lineRule="auto"/>
        <w:outlineLvl w:val="1"/>
        <w:rPr>
          <w:rFonts w:ascii="Anjoman Max" w:eastAsia="Times New Roman" w:hAnsi="Anjoman Max" w:cs="Anjoman Max"/>
          <w:b/>
          <w:bCs/>
          <w:kern w:val="0"/>
          <w:sz w:val="36"/>
          <w:szCs w:val="36"/>
          <w14:ligatures w14:val="none"/>
        </w:rPr>
      </w:pPr>
      <w:r w:rsidRPr="00AE0510">
        <w:rPr>
          <w:rFonts w:ascii="Anjoman Max" w:eastAsia="Times New Roman" w:hAnsi="Anjoman Max" w:cs="Anjoman Max"/>
          <w:b/>
          <w:bCs/>
          <w:kern w:val="0"/>
          <w:sz w:val="36"/>
          <w:szCs w:val="36"/>
          <w:rtl/>
          <w:lang w:bidi="fa-IR"/>
          <w14:ligatures w14:val="none"/>
        </w:rPr>
        <w:t>۴</w:t>
      </w:r>
      <w:r w:rsidRPr="00AE0510">
        <w:rPr>
          <w:rFonts w:ascii="Anjoman Max" w:eastAsia="Times New Roman" w:hAnsi="Anjoman Max" w:cs="Anjoman Max"/>
          <w:b/>
          <w:bCs/>
          <w:kern w:val="0"/>
          <w:sz w:val="36"/>
          <w:szCs w:val="36"/>
          <w14:ligatures w14:val="none"/>
        </w:rPr>
        <w:t xml:space="preserve">. </w:t>
      </w:r>
      <w:r w:rsidRPr="00AE0510">
        <w:rPr>
          <w:rFonts w:ascii="Anjoman Max" w:eastAsia="Times New Roman" w:hAnsi="Anjoman Max" w:cs="Anjoman Max"/>
          <w:b/>
          <w:bCs/>
          <w:kern w:val="0"/>
          <w:sz w:val="36"/>
          <w:szCs w:val="36"/>
          <w:rtl/>
          <w14:ligatures w14:val="none"/>
        </w:rPr>
        <w:t>دامنه خدمات لیگالیر</w:t>
      </w:r>
    </w:p>
    <w:p w14:paraId="3ACE5416"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خدمات لیگالیر ممکن است، حسب امکانات فعال در هر زمان، شامل موارد زیر باشد</w:t>
      </w:r>
      <w:r w:rsidRPr="00AE0510">
        <w:rPr>
          <w:rFonts w:ascii="Anjoman Max" w:eastAsia="Times New Roman" w:hAnsi="Anjoman Max" w:cs="Anjoman Max"/>
          <w:kern w:val="0"/>
          <w:sz w:val="24"/>
          <w:szCs w:val="24"/>
          <w14:ligatures w14:val="none"/>
        </w:rPr>
        <w:t>:</w:t>
      </w:r>
    </w:p>
    <w:p w14:paraId="187C9574" w14:textId="77777777" w:rsidR="00AE0510" w:rsidRPr="00AE0510" w:rsidRDefault="00AE0510" w:rsidP="00AE0510">
      <w:pPr>
        <w:numPr>
          <w:ilvl w:val="0"/>
          <w:numId w:val="3"/>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گفت‌وگو با دستیار هوشمند درباره موضوعات حقوقی و پیگیری پرسش‌های تکمیلی؛</w:t>
      </w:r>
    </w:p>
    <w:p w14:paraId="7E7E4539" w14:textId="77777777" w:rsidR="00AE0510" w:rsidRPr="00AE0510" w:rsidRDefault="00AE0510" w:rsidP="00AE0510">
      <w:pPr>
        <w:numPr>
          <w:ilvl w:val="0"/>
          <w:numId w:val="3"/>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کمک به تنظیم پیش‌نویس قراردادها، اسناد و متون حقوقی بر اساس اطلاعات ارائه‌شده؛</w:t>
      </w:r>
    </w:p>
    <w:p w14:paraId="4D32A3DA" w14:textId="77777777" w:rsidR="00AE0510" w:rsidRPr="00AE0510" w:rsidRDefault="00AE0510" w:rsidP="00AE0510">
      <w:pPr>
        <w:numPr>
          <w:ilvl w:val="0"/>
          <w:numId w:val="3"/>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بررسی، خلاصه‌سازی یا تحلیل اولیه قراردادها و اسناد بارگذاری‌شده؛</w:t>
      </w:r>
    </w:p>
    <w:p w14:paraId="2AC4BDAF" w14:textId="77777777" w:rsidR="00AE0510" w:rsidRPr="00AE0510" w:rsidRDefault="00AE0510" w:rsidP="00AE0510">
      <w:pPr>
        <w:numPr>
          <w:ilvl w:val="0"/>
          <w:numId w:val="3"/>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ارائه اطلاعات، منابع، نکات و مسیرهای پیشنهادی برای بررسی بیشتر؛</w:t>
      </w:r>
    </w:p>
    <w:p w14:paraId="58ADB418" w14:textId="77777777" w:rsidR="00AE0510" w:rsidRPr="00AE0510" w:rsidRDefault="00AE0510" w:rsidP="00AE0510">
      <w:pPr>
        <w:numPr>
          <w:ilvl w:val="0"/>
          <w:numId w:val="3"/>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ابزارها و محاسبه‌گرهای حقوقی یا مالی؛</w:t>
      </w:r>
    </w:p>
    <w:p w14:paraId="1AE2EE8A" w14:textId="77777777" w:rsidR="00AE0510" w:rsidRPr="00AE0510" w:rsidRDefault="00AE0510" w:rsidP="00AE0510">
      <w:pPr>
        <w:numPr>
          <w:ilvl w:val="0"/>
          <w:numId w:val="3"/>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معرفی یا امکان ارتباط با وکلا و ارائه‌دهندگان خدمات حقوقی؛</w:t>
      </w:r>
    </w:p>
    <w:p w14:paraId="0EE5D43D" w14:textId="77777777" w:rsidR="00AE0510" w:rsidRPr="00AE0510" w:rsidRDefault="00AE0510" w:rsidP="00AE0510">
      <w:pPr>
        <w:numPr>
          <w:ilvl w:val="0"/>
          <w:numId w:val="3"/>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خدمات اشتراکی، فضای ذخیره‌سازی، تاریخچه استفاده یا سایر قابلیت‌هایی که در سایت معرفی می‌شود</w:t>
      </w:r>
      <w:r w:rsidRPr="00AE0510">
        <w:rPr>
          <w:rFonts w:ascii="Anjoman Max" w:eastAsia="Times New Roman" w:hAnsi="Anjoman Max" w:cs="Anjoman Max"/>
          <w:kern w:val="0"/>
          <w:sz w:val="24"/>
          <w:szCs w:val="24"/>
          <w14:ligatures w14:val="none"/>
        </w:rPr>
        <w:t>.</w:t>
      </w:r>
    </w:p>
    <w:p w14:paraId="220BF32A"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ویژگی‌ها، محدودیت‌ها، هزینه و شرایط هر خدمت در صفحه همان خدمت یا هنگام ثبت سفارش مشخص می‌شود. برخی قابلیت‌ها ممکن است رایگان، اعتباری، محدود به اشتراک خاص یا قابل‌خرید جداگانه باشند</w:t>
      </w:r>
      <w:r w:rsidRPr="00AE0510">
        <w:rPr>
          <w:rFonts w:ascii="Anjoman Max" w:eastAsia="Times New Roman" w:hAnsi="Anjoman Max" w:cs="Anjoman Max"/>
          <w:kern w:val="0"/>
          <w:sz w:val="24"/>
          <w:szCs w:val="24"/>
          <w14:ligatures w14:val="none"/>
        </w:rPr>
        <w:t>.</w:t>
      </w:r>
    </w:p>
    <w:p w14:paraId="3F7C6547" w14:textId="77777777" w:rsidR="00AE0510" w:rsidRPr="00AE0510" w:rsidRDefault="00AE0510" w:rsidP="00AE0510">
      <w:pPr>
        <w:bidi/>
        <w:spacing w:before="100" w:beforeAutospacing="1" w:after="100" w:afterAutospacing="1" w:line="240" w:lineRule="auto"/>
        <w:outlineLvl w:val="1"/>
        <w:rPr>
          <w:rFonts w:ascii="Anjoman Max" w:eastAsia="Times New Roman" w:hAnsi="Anjoman Max" w:cs="Anjoman Max"/>
          <w:b/>
          <w:bCs/>
          <w:kern w:val="0"/>
          <w:sz w:val="36"/>
          <w:szCs w:val="36"/>
          <w14:ligatures w14:val="none"/>
        </w:rPr>
      </w:pPr>
      <w:r w:rsidRPr="00AE0510">
        <w:rPr>
          <w:rFonts w:ascii="Anjoman Max" w:eastAsia="Times New Roman" w:hAnsi="Anjoman Max" w:cs="Anjoman Max"/>
          <w:b/>
          <w:bCs/>
          <w:kern w:val="0"/>
          <w:sz w:val="36"/>
          <w:szCs w:val="36"/>
          <w:rtl/>
          <w:lang w:bidi="fa-IR"/>
          <w14:ligatures w14:val="none"/>
        </w:rPr>
        <w:lastRenderedPageBreak/>
        <w:t>۵</w:t>
      </w:r>
      <w:r w:rsidRPr="00AE0510">
        <w:rPr>
          <w:rFonts w:ascii="Anjoman Max" w:eastAsia="Times New Roman" w:hAnsi="Anjoman Max" w:cs="Anjoman Max"/>
          <w:b/>
          <w:bCs/>
          <w:kern w:val="0"/>
          <w:sz w:val="36"/>
          <w:szCs w:val="36"/>
          <w14:ligatures w14:val="none"/>
        </w:rPr>
        <w:t xml:space="preserve">. </w:t>
      </w:r>
      <w:r w:rsidRPr="00AE0510">
        <w:rPr>
          <w:rFonts w:ascii="Anjoman Max" w:eastAsia="Times New Roman" w:hAnsi="Anjoman Max" w:cs="Anjoman Max"/>
          <w:b/>
          <w:bCs/>
          <w:kern w:val="0"/>
          <w:sz w:val="36"/>
          <w:szCs w:val="36"/>
          <w:rtl/>
          <w14:ligatures w14:val="none"/>
        </w:rPr>
        <w:t>حدود و ماهیت پاسخ‌های هوش مصنوعی</w:t>
      </w:r>
    </w:p>
    <w:p w14:paraId="22463886"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بخشی از قابلیت‌های لیگالیر با مدل‌های زبانی و فناوری هوش مصنوعی ارائه می‌شود. این ابزارها بر اساس ورودی کاربر و منابع و تنظیمات در دسترس، پاسخ یا خروجی تولید می‌کنند. خروجی ممکن است نادرست، ناقص، قدیمی، نامتناسب با جزئیات پرونده یا متأثر از برداشت نادرست از پرسش یا سند باشد</w:t>
      </w:r>
      <w:r w:rsidRPr="00AE0510">
        <w:rPr>
          <w:rFonts w:ascii="Anjoman Max" w:eastAsia="Times New Roman" w:hAnsi="Anjoman Max" w:cs="Anjoman Max"/>
          <w:kern w:val="0"/>
          <w:sz w:val="24"/>
          <w:szCs w:val="24"/>
          <w14:ligatures w14:val="none"/>
        </w:rPr>
        <w:t>.</w:t>
      </w:r>
    </w:p>
    <w:p w14:paraId="7AF33D73"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 xml:space="preserve">پاسخ‌ها، پیش‌نویس‌ها، تحلیل‌ها، محاسبات، پیشنهادها و ارجاعات تولیدشده توسط این ابزارها </w:t>
      </w:r>
      <w:r w:rsidRPr="00AE0510">
        <w:rPr>
          <w:rFonts w:ascii="Anjoman Max" w:eastAsia="Times New Roman" w:hAnsi="Anjoman Max" w:cs="Anjoman Max"/>
          <w:b/>
          <w:bCs/>
          <w:kern w:val="0"/>
          <w:sz w:val="24"/>
          <w:szCs w:val="24"/>
          <w:rtl/>
          <w14:ligatures w14:val="none"/>
        </w:rPr>
        <w:t>اطلاعات و راهنمایی اولیه برای بررسی بیشتر</w:t>
      </w:r>
      <w:r w:rsidRPr="00AE0510">
        <w:rPr>
          <w:rFonts w:ascii="Anjoman Max" w:eastAsia="Times New Roman" w:hAnsi="Anjoman Max" w:cs="Anjoman Max"/>
          <w:kern w:val="0"/>
          <w:sz w:val="24"/>
          <w:szCs w:val="24"/>
          <w:rtl/>
          <w14:ligatures w14:val="none"/>
        </w:rPr>
        <w:t xml:space="preserve"> هستند. به‌تنهایی جایگزین بررسی اسناد و اوضاع کامل پرونده، مشاوره اختصاصی وکیل، نظریه کارشناسی یا تصمیم مرجع قضایی و اداری محسوب نمی‌شوند و تضمینی درباره نتیجه دعوا، اعتبار سند، امکان اجرا، پذیرش یک استدلال یا کفایت اقدام حقوقی ایجاد نمی‌کنند</w:t>
      </w:r>
      <w:r w:rsidRPr="00AE0510">
        <w:rPr>
          <w:rFonts w:ascii="Anjoman Max" w:eastAsia="Times New Roman" w:hAnsi="Anjoman Max" w:cs="Anjoman Max"/>
          <w:kern w:val="0"/>
          <w:sz w:val="24"/>
          <w:szCs w:val="24"/>
          <w14:ligatures w14:val="none"/>
        </w:rPr>
        <w:t>.</w:t>
      </w:r>
    </w:p>
    <w:p w14:paraId="60895DA3"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قوانین و مقررات ممکن است تغییر کنند و نتیجه حقوقی به جزئیات هر موضوع، مدارک، مهلت‌ها، مرجع رسیدگی و رویه قابل اعمال وابسته باشد. کاربر باید پیش از امضا، ارسال اظهارنامه، طرح دعوا، پاسخ به دعوا، اقرار، اسقاط حق، پرداخت وجه یا اقدام دارای مهلت قانونی، خروجی را با منابع معتبر و در صورت لزوم با وکیل واجد صلاحیت بررسی کند</w:t>
      </w:r>
      <w:r w:rsidRPr="00AE0510">
        <w:rPr>
          <w:rFonts w:ascii="Anjoman Max" w:eastAsia="Times New Roman" w:hAnsi="Anjoman Max" w:cs="Anjoman Max"/>
          <w:kern w:val="0"/>
          <w:sz w:val="24"/>
          <w:szCs w:val="24"/>
          <w14:ligatures w14:val="none"/>
        </w:rPr>
        <w:t>.</w:t>
      </w:r>
    </w:p>
    <w:p w14:paraId="10DA0F9C"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استفاده از لیگالیر به‌تنهایی رابطه وکالت، نمایندگی، مشاوره اختصاصی یا رابطه محرمانه وکیل و موکل میان کاربر و لیگالیر یا مدل هوش مصنوعی ایجاد نمی‌کند. این رابطه فقط در صورت توافق جداگانه و مستقیم میان کاربر و وکیل، و در چارچوب ضوابط مربوط، شکل می‌گیرد</w:t>
      </w:r>
      <w:r w:rsidRPr="00AE0510">
        <w:rPr>
          <w:rFonts w:ascii="Anjoman Max" w:eastAsia="Times New Roman" w:hAnsi="Anjoman Max" w:cs="Anjoman Max"/>
          <w:kern w:val="0"/>
          <w:sz w:val="24"/>
          <w:szCs w:val="24"/>
          <w14:ligatures w14:val="none"/>
        </w:rPr>
        <w:t>.</w:t>
      </w:r>
    </w:p>
    <w:p w14:paraId="18957B89"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لیگالیر ممکن است در معرفی خود اعلام کند که خدمات آن با مشارکت تیمی از متخصصان حقوق و فناوری و با بهره‌گیری از منابع حقوقی مرتبط با قوانین ایران، از جمله قانون اساسی و قوانین و مقررات موضوعی، توسعه یافته است. چنین معرفی‌ای توصیف رویکرد توسعه محصول است و به معنای تأیید رسمی از سوی مراجع حکومتی، پوشش کامل همه قوانین، به‌روزبودن دائمی منابع یا تضمین صحت هر پاسخ نیست</w:t>
      </w:r>
      <w:r w:rsidRPr="00AE0510">
        <w:rPr>
          <w:rFonts w:ascii="Anjoman Max" w:eastAsia="Times New Roman" w:hAnsi="Anjoman Max" w:cs="Anjoman Max"/>
          <w:kern w:val="0"/>
          <w:sz w:val="24"/>
          <w:szCs w:val="24"/>
          <w14:ligatures w14:val="none"/>
        </w:rPr>
        <w:t>.</w:t>
      </w:r>
    </w:p>
    <w:p w14:paraId="39B10286" w14:textId="77777777" w:rsidR="00AE0510" w:rsidRPr="00AE0510" w:rsidRDefault="00AE0510" w:rsidP="00AE0510">
      <w:pPr>
        <w:bidi/>
        <w:spacing w:before="100" w:beforeAutospacing="1" w:after="100" w:afterAutospacing="1" w:line="240" w:lineRule="auto"/>
        <w:outlineLvl w:val="1"/>
        <w:rPr>
          <w:rFonts w:ascii="Anjoman Max" w:eastAsia="Times New Roman" w:hAnsi="Anjoman Max" w:cs="Anjoman Max"/>
          <w:b/>
          <w:bCs/>
          <w:kern w:val="0"/>
          <w:sz w:val="36"/>
          <w:szCs w:val="36"/>
          <w14:ligatures w14:val="none"/>
        </w:rPr>
      </w:pPr>
      <w:r w:rsidRPr="00AE0510">
        <w:rPr>
          <w:rFonts w:ascii="Anjoman Max" w:eastAsia="Times New Roman" w:hAnsi="Anjoman Max" w:cs="Anjoman Max"/>
          <w:b/>
          <w:bCs/>
          <w:kern w:val="0"/>
          <w:sz w:val="36"/>
          <w:szCs w:val="36"/>
          <w:rtl/>
          <w:lang w:bidi="fa-IR"/>
          <w14:ligatures w14:val="none"/>
        </w:rPr>
        <w:t>۶</w:t>
      </w:r>
      <w:r w:rsidRPr="00AE0510">
        <w:rPr>
          <w:rFonts w:ascii="Anjoman Max" w:eastAsia="Times New Roman" w:hAnsi="Anjoman Max" w:cs="Anjoman Max"/>
          <w:b/>
          <w:bCs/>
          <w:kern w:val="0"/>
          <w:sz w:val="36"/>
          <w:szCs w:val="36"/>
          <w14:ligatures w14:val="none"/>
        </w:rPr>
        <w:t xml:space="preserve">. </w:t>
      </w:r>
      <w:r w:rsidRPr="00AE0510">
        <w:rPr>
          <w:rFonts w:ascii="Anjoman Max" w:eastAsia="Times New Roman" w:hAnsi="Anjoman Max" w:cs="Anjoman Max"/>
          <w:b/>
          <w:bCs/>
          <w:kern w:val="0"/>
          <w:sz w:val="36"/>
          <w:szCs w:val="36"/>
          <w:rtl/>
          <w14:ligatures w14:val="none"/>
        </w:rPr>
        <w:t>خدمات و معرفی وکلا</w:t>
      </w:r>
    </w:p>
    <w:p w14:paraId="56BA9AA8"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در مواردی که لیگالیر امکان معرفی وکیل یا ارائه‌دهنده خدمات حقوقی را فراهم کند</w:t>
      </w:r>
      <w:r w:rsidRPr="00AE0510">
        <w:rPr>
          <w:rFonts w:ascii="Anjoman Max" w:eastAsia="Times New Roman" w:hAnsi="Anjoman Max" w:cs="Anjoman Max"/>
          <w:kern w:val="0"/>
          <w:sz w:val="24"/>
          <w:szCs w:val="24"/>
          <w14:ligatures w14:val="none"/>
        </w:rPr>
        <w:t>:</w:t>
      </w:r>
    </w:p>
    <w:p w14:paraId="4FCBFFEA" w14:textId="77777777" w:rsidR="00AE0510" w:rsidRPr="00AE0510" w:rsidRDefault="00AE0510" w:rsidP="00AE0510">
      <w:pPr>
        <w:numPr>
          <w:ilvl w:val="0"/>
          <w:numId w:val="4"/>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معرفی وکیل برای آشنایی یا تسهیل ارتباط است و به‌خودی‌خود توصیه قطعی، تضمین صلاحیت، تضمین نتیجه یا تأیید همه جنبه‌های حرفه‌ای شخص معرفی‌شده محسوب نمی‌شود</w:t>
      </w:r>
      <w:r w:rsidRPr="00AE0510">
        <w:rPr>
          <w:rFonts w:ascii="Anjoman Max" w:eastAsia="Times New Roman" w:hAnsi="Anjoman Max" w:cs="Anjoman Max"/>
          <w:kern w:val="0"/>
          <w:sz w:val="24"/>
          <w:szCs w:val="24"/>
          <w14:ligatures w14:val="none"/>
        </w:rPr>
        <w:t>.</w:t>
      </w:r>
    </w:p>
    <w:p w14:paraId="60258886" w14:textId="77777777" w:rsidR="00AE0510" w:rsidRPr="00AE0510" w:rsidRDefault="00AE0510" w:rsidP="00AE0510">
      <w:pPr>
        <w:numPr>
          <w:ilvl w:val="0"/>
          <w:numId w:val="4"/>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lastRenderedPageBreak/>
        <w:t>کاربر باید پیش از واگذاری موضوع، هویت، صلاحیت، پروانه یا وضعیت حرفه‌ای وکیل، حدود خدمات، حق‌الوکاله، هزینه‌های جانبی، تعارض منافع و شرایط قرارداد را مستقلاً بررسی کند</w:t>
      </w:r>
      <w:r w:rsidRPr="00AE0510">
        <w:rPr>
          <w:rFonts w:ascii="Anjoman Max" w:eastAsia="Times New Roman" w:hAnsi="Anjoman Max" w:cs="Anjoman Max"/>
          <w:kern w:val="0"/>
          <w:sz w:val="24"/>
          <w:szCs w:val="24"/>
          <w14:ligatures w14:val="none"/>
        </w:rPr>
        <w:t>.</w:t>
      </w:r>
    </w:p>
    <w:p w14:paraId="1AF378B0" w14:textId="77777777" w:rsidR="00AE0510" w:rsidRPr="00AE0510" w:rsidRDefault="00AE0510" w:rsidP="00AE0510">
      <w:pPr>
        <w:numPr>
          <w:ilvl w:val="0"/>
          <w:numId w:val="4"/>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مگر آنکه در صفحه خدمت صریحاً خلاف آن ذکر شده باشد، قرارداد وکالت، توافق بر حق‌الوکاله و مسئولیت‌های ناشی از خدمات حقوقی مستقیماً میان کاربر و وکیل منعقد می‌شود</w:t>
      </w:r>
      <w:r w:rsidRPr="00AE0510">
        <w:rPr>
          <w:rFonts w:ascii="Anjoman Max" w:eastAsia="Times New Roman" w:hAnsi="Anjoman Max" w:cs="Anjoman Max"/>
          <w:kern w:val="0"/>
          <w:sz w:val="24"/>
          <w:szCs w:val="24"/>
          <w14:ligatures w14:val="none"/>
        </w:rPr>
        <w:t>.</w:t>
      </w:r>
    </w:p>
    <w:p w14:paraId="0969C305" w14:textId="77777777" w:rsidR="00AE0510" w:rsidRPr="00AE0510" w:rsidRDefault="00AE0510" w:rsidP="00AE0510">
      <w:pPr>
        <w:numPr>
          <w:ilvl w:val="0"/>
          <w:numId w:val="4"/>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لیگالیر مسئول تعهداتی نیست که وکیل مستقلاً در برابر کاربر می‌پذیرد؛ این بند حقوق قانونی کاربر یا مسئولیت‌هایی را که طبق قانون بر عهده لیگالیر باشد، سلب نمی‌کند</w:t>
      </w:r>
      <w:r w:rsidRPr="00AE0510">
        <w:rPr>
          <w:rFonts w:ascii="Anjoman Max" w:eastAsia="Times New Roman" w:hAnsi="Anjoman Max" w:cs="Anjoman Max"/>
          <w:kern w:val="0"/>
          <w:sz w:val="24"/>
          <w:szCs w:val="24"/>
          <w14:ligatures w14:val="none"/>
        </w:rPr>
        <w:t>.</w:t>
      </w:r>
    </w:p>
    <w:p w14:paraId="396B4A71" w14:textId="77777777" w:rsidR="00AE0510" w:rsidRPr="00AE0510" w:rsidRDefault="00AE0510" w:rsidP="00AE0510">
      <w:pPr>
        <w:numPr>
          <w:ilvl w:val="0"/>
          <w:numId w:val="4"/>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وکیلی که از طریق لیگالیر ثبت‌نام می‌کند، مسئول صحت اطلاعات و مدارک حرفه‌ای، رعایت قوانین و مقررات حاکم بر حرفه خود و حفظ محرمانگی اطلاعات موکلان خویش است</w:t>
      </w:r>
      <w:r w:rsidRPr="00AE0510">
        <w:rPr>
          <w:rFonts w:ascii="Anjoman Max" w:eastAsia="Times New Roman" w:hAnsi="Anjoman Max" w:cs="Anjoman Max"/>
          <w:kern w:val="0"/>
          <w:sz w:val="24"/>
          <w:szCs w:val="24"/>
          <w14:ligatures w14:val="none"/>
        </w:rPr>
        <w:t>.</w:t>
      </w:r>
    </w:p>
    <w:p w14:paraId="6413B0A8" w14:textId="77777777" w:rsidR="00AE0510" w:rsidRPr="00AE0510" w:rsidRDefault="00AE0510" w:rsidP="00AE0510">
      <w:pPr>
        <w:bidi/>
        <w:spacing w:before="100" w:beforeAutospacing="1" w:after="100" w:afterAutospacing="1" w:line="240" w:lineRule="auto"/>
        <w:outlineLvl w:val="1"/>
        <w:rPr>
          <w:rFonts w:ascii="Anjoman Max" w:eastAsia="Times New Roman" w:hAnsi="Anjoman Max" w:cs="Anjoman Max"/>
          <w:b/>
          <w:bCs/>
          <w:kern w:val="0"/>
          <w:sz w:val="36"/>
          <w:szCs w:val="36"/>
          <w14:ligatures w14:val="none"/>
        </w:rPr>
      </w:pPr>
      <w:r w:rsidRPr="00AE0510">
        <w:rPr>
          <w:rFonts w:ascii="Anjoman Max" w:eastAsia="Times New Roman" w:hAnsi="Anjoman Max" w:cs="Anjoman Max"/>
          <w:b/>
          <w:bCs/>
          <w:kern w:val="0"/>
          <w:sz w:val="36"/>
          <w:szCs w:val="36"/>
          <w:rtl/>
          <w:lang w:bidi="fa-IR"/>
          <w14:ligatures w14:val="none"/>
        </w:rPr>
        <w:t>۷</w:t>
      </w:r>
      <w:r w:rsidRPr="00AE0510">
        <w:rPr>
          <w:rFonts w:ascii="Anjoman Max" w:eastAsia="Times New Roman" w:hAnsi="Anjoman Max" w:cs="Anjoman Max"/>
          <w:b/>
          <w:bCs/>
          <w:kern w:val="0"/>
          <w:sz w:val="36"/>
          <w:szCs w:val="36"/>
          <w14:ligatures w14:val="none"/>
        </w:rPr>
        <w:t xml:space="preserve">. </w:t>
      </w:r>
      <w:r w:rsidRPr="00AE0510">
        <w:rPr>
          <w:rFonts w:ascii="Anjoman Max" w:eastAsia="Times New Roman" w:hAnsi="Anjoman Max" w:cs="Anjoman Max"/>
          <w:b/>
          <w:bCs/>
          <w:kern w:val="0"/>
          <w:sz w:val="36"/>
          <w:szCs w:val="36"/>
          <w:rtl/>
          <w14:ligatures w14:val="none"/>
        </w:rPr>
        <w:t>حساب کاربری و ثبت‌نام سه گروه کاربر</w:t>
      </w:r>
    </w:p>
    <w:p w14:paraId="626D148A" w14:textId="77777777" w:rsidR="00AE0510" w:rsidRPr="00AE0510" w:rsidRDefault="00AE0510" w:rsidP="00AE0510">
      <w:pPr>
        <w:bidi/>
        <w:spacing w:before="100" w:beforeAutospacing="1" w:after="100" w:afterAutospacing="1" w:line="240" w:lineRule="auto"/>
        <w:outlineLvl w:val="2"/>
        <w:rPr>
          <w:rFonts w:ascii="Anjoman Max" w:eastAsia="Times New Roman" w:hAnsi="Anjoman Max" w:cs="Anjoman Max"/>
          <w:b/>
          <w:bCs/>
          <w:kern w:val="0"/>
          <w:sz w:val="27"/>
          <w:szCs w:val="27"/>
          <w14:ligatures w14:val="none"/>
        </w:rPr>
      </w:pPr>
      <w:r w:rsidRPr="00AE0510">
        <w:rPr>
          <w:rFonts w:ascii="Anjoman Max" w:eastAsia="Times New Roman" w:hAnsi="Anjoman Max" w:cs="Anjoman Max"/>
          <w:b/>
          <w:bCs/>
          <w:kern w:val="0"/>
          <w:sz w:val="27"/>
          <w:szCs w:val="27"/>
          <w:rtl/>
          <w:lang w:bidi="fa-IR"/>
          <w14:ligatures w14:val="none"/>
        </w:rPr>
        <w:t>۷.۱</w:t>
      </w:r>
      <w:r w:rsidRPr="00AE0510">
        <w:rPr>
          <w:rFonts w:ascii="Anjoman Max" w:eastAsia="Times New Roman" w:hAnsi="Anjoman Max" w:cs="Anjoman Max"/>
          <w:b/>
          <w:bCs/>
          <w:kern w:val="0"/>
          <w:sz w:val="27"/>
          <w:szCs w:val="27"/>
          <w14:ligatures w14:val="none"/>
        </w:rPr>
        <w:t xml:space="preserve"> </w:t>
      </w:r>
      <w:r w:rsidRPr="00AE0510">
        <w:rPr>
          <w:rFonts w:ascii="Anjoman Max" w:eastAsia="Times New Roman" w:hAnsi="Anjoman Max" w:cs="Anjoman Max"/>
          <w:b/>
          <w:bCs/>
          <w:kern w:val="0"/>
          <w:sz w:val="27"/>
          <w:szCs w:val="27"/>
          <w:rtl/>
          <w14:ligatures w14:val="none"/>
        </w:rPr>
        <w:t>کاربران حقیقی</w:t>
      </w:r>
    </w:p>
    <w:p w14:paraId="0DB9E779"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کاربر حقیقی متعهد است اطلاعات واقعی و به‌روز ارائه کند، از اطلاعات ورود خود محافظت کند و هر استفاده از حساب خود را که ناشی از واگذاری رمز یا بی‌احتیاطی او باشد پیگیری کند. حساب کاربری شخصی نباید بدون مجوز در اختیار دیگران قرار گیرد</w:t>
      </w:r>
      <w:r w:rsidRPr="00AE0510">
        <w:rPr>
          <w:rFonts w:ascii="Anjoman Max" w:eastAsia="Times New Roman" w:hAnsi="Anjoman Max" w:cs="Anjoman Max"/>
          <w:kern w:val="0"/>
          <w:sz w:val="24"/>
          <w:szCs w:val="24"/>
          <w14:ligatures w14:val="none"/>
        </w:rPr>
        <w:t>.</w:t>
      </w:r>
    </w:p>
    <w:p w14:paraId="2FF1D1AB" w14:textId="77777777" w:rsidR="00AE0510" w:rsidRPr="00AE0510" w:rsidRDefault="00AE0510" w:rsidP="00AE0510">
      <w:pPr>
        <w:bidi/>
        <w:spacing w:before="100" w:beforeAutospacing="1" w:after="100" w:afterAutospacing="1" w:line="240" w:lineRule="auto"/>
        <w:outlineLvl w:val="2"/>
        <w:rPr>
          <w:rFonts w:ascii="Anjoman Max" w:eastAsia="Times New Roman" w:hAnsi="Anjoman Max" w:cs="Anjoman Max"/>
          <w:b/>
          <w:bCs/>
          <w:kern w:val="0"/>
          <w:sz w:val="27"/>
          <w:szCs w:val="27"/>
          <w14:ligatures w14:val="none"/>
        </w:rPr>
      </w:pPr>
      <w:r w:rsidRPr="00AE0510">
        <w:rPr>
          <w:rFonts w:ascii="Anjoman Max" w:eastAsia="Times New Roman" w:hAnsi="Anjoman Max" w:cs="Anjoman Max"/>
          <w:b/>
          <w:bCs/>
          <w:kern w:val="0"/>
          <w:sz w:val="27"/>
          <w:szCs w:val="27"/>
          <w:rtl/>
          <w:lang w:bidi="fa-IR"/>
          <w14:ligatures w14:val="none"/>
        </w:rPr>
        <w:t>۷.۲</w:t>
      </w:r>
      <w:r w:rsidRPr="00AE0510">
        <w:rPr>
          <w:rFonts w:ascii="Anjoman Max" w:eastAsia="Times New Roman" w:hAnsi="Anjoman Max" w:cs="Anjoman Max"/>
          <w:b/>
          <w:bCs/>
          <w:kern w:val="0"/>
          <w:sz w:val="27"/>
          <w:szCs w:val="27"/>
          <w14:ligatures w14:val="none"/>
        </w:rPr>
        <w:t xml:space="preserve"> </w:t>
      </w:r>
      <w:r w:rsidRPr="00AE0510">
        <w:rPr>
          <w:rFonts w:ascii="Anjoman Max" w:eastAsia="Times New Roman" w:hAnsi="Anjoman Max" w:cs="Anjoman Max"/>
          <w:b/>
          <w:bCs/>
          <w:kern w:val="0"/>
          <w:sz w:val="27"/>
          <w:szCs w:val="27"/>
          <w:rtl/>
          <w14:ligatures w14:val="none"/>
        </w:rPr>
        <w:t>کاربران حقوقی و شرکت‌ها</w:t>
      </w:r>
    </w:p>
    <w:p w14:paraId="6B055640"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حساب حقوقی باید به نام شخصیت حقوقی مربوط ایجاد شود و شخص ثبت‌نام‌کننده اعلام کند که اختیار لازم برای پذیرش این شرایط و استفاده از خدمات به نمایندگی از آن شخصیت را دارد. سازمان مسئول مدیریت دسترسی کارکنان، تعیین سطح اختیار آنان و رعایت مقررات مربوط به اطلاعاتی است که از طریق حساب سازمانی بارگذاری می‌شود</w:t>
      </w:r>
      <w:r w:rsidRPr="00AE0510">
        <w:rPr>
          <w:rFonts w:ascii="Anjoman Max" w:eastAsia="Times New Roman" w:hAnsi="Anjoman Max" w:cs="Anjoman Max"/>
          <w:kern w:val="0"/>
          <w:sz w:val="24"/>
          <w:szCs w:val="24"/>
          <w14:ligatures w14:val="none"/>
        </w:rPr>
        <w:t>.</w:t>
      </w:r>
    </w:p>
    <w:p w14:paraId="46CAB9E1" w14:textId="77777777" w:rsidR="00AE0510" w:rsidRPr="00AE0510" w:rsidRDefault="00AE0510" w:rsidP="00AE0510">
      <w:pPr>
        <w:bidi/>
        <w:spacing w:before="100" w:beforeAutospacing="1" w:after="100" w:afterAutospacing="1" w:line="240" w:lineRule="auto"/>
        <w:outlineLvl w:val="2"/>
        <w:rPr>
          <w:rFonts w:ascii="Anjoman Max" w:eastAsia="Times New Roman" w:hAnsi="Anjoman Max" w:cs="Anjoman Max"/>
          <w:b/>
          <w:bCs/>
          <w:kern w:val="0"/>
          <w:sz w:val="27"/>
          <w:szCs w:val="27"/>
          <w14:ligatures w14:val="none"/>
        </w:rPr>
      </w:pPr>
      <w:r w:rsidRPr="00AE0510">
        <w:rPr>
          <w:rFonts w:ascii="Anjoman Max" w:eastAsia="Times New Roman" w:hAnsi="Anjoman Max" w:cs="Anjoman Max"/>
          <w:b/>
          <w:bCs/>
          <w:kern w:val="0"/>
          <w:sz w:val="27"/>
          <w:szCs w:val="27"/>
          <w:rtl/>
          <w:lang w:bidi="fa-IR"/>
          <w14:ligatures w14:val="none"/>
        </w:rPr>
        <w:t>۷.۳</w:t>
      </w:r>
      <w:r w:rsidRPr="00AE0510">
        <w:rPr>
          <w:rFonts w:ascii="Anjoman Max" w:eastAsia="Times New Roman" w:hAnsi="Anjoman Max" w:cs="Anjoman Max"/>
          <w:b/>
          <w:bCs/>
          <w:kern w:val="0"/>
          <w:sz w:val="27"/>
          <w:szCs w:val="27"/>
          <w14:ligatures w14:val="none"/>
        </w:rPr>
        <w:t xml:space="preserve"> </w:t>
      </w:r>
      <w:r w:rsidRPr="00AE0510">
        <w:rPr>
          <w:rFonts w:ascii="Anjoman Max" w:eastAsia="Times New Roman" w:hAnsi="Anjoman Max" w:cs="Anjoman Max"/>
          <w:b/>
          <w:bCs/>
          <w:kern w:val="0"/>
          <w:sz w:val="27"/>
          <w:szCs w:val="27"/>
          <w:rtl/>
          <w14:ligatures w14:val="none"/>
        </w:rPr>
        <w:t>وکلا</w:t>
      </w:r>
    </w:p>
    <w:p w14:paraId="6A49C47A"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وکیل متعهد است اطلاعات هویتی و حرفه‌ای خود را صحیح و قابل‌راستی‌آزمایی ارائه کند، هر تغییر مؤثر در وضعیت حرفه‌ای خود را اعلام کند و از لیگالیر برای معرفی گمراه‌کننده، تضمین نتیجه، تبلیغ خلاف واقع یا دریافت اطلاعاتی که مجاز به دریافت آن نیست استفاده نکند. عضویت یا ایجاد نمایه در لیگالیر به‌تنهایی به معنای تأیید رسمی وکیل از سوی لیگالیر یا مرجع حرفه‌ای مربوط نیست</w:t>
      </w:r>
      <w:r w:rsidRPr="00AE0510">
        <w:rPr>
          <w:rFonts w:ascii="Anjoman Max" w:eastAsia="Times New Roman" w:hAnsi="Anjoman Max" w:cs="Anjoman Max"/>
          <w:kern w:val="0"/>
          <w:sz w:val="24"/>
          <w:szCs w:val="24"/>
          <w14:ligatures w14:val="none"/>
        </w:rPr>
        <w:t>.</w:t>
      </w:r>
    </w:p>
    <w:p w14:paraId="2B03710F" w14:textId="77777777" w:rsidR="00AE0510" w:rsidRPr="00AE0510" w:rsidRDefault="00AE0510" w:rsidP="00AE0510">
      <w:pPr>
        <w:bidi/>
        <w:spacing w:before="100" w:beforeAutospacing="1" w:after="100" w:afterAutospacing="1" w:line="240" w:lineRule="auto"/>
        <w:outlineLvl w:val="1"/>
        <w:rPr>
          <w:rFonts w:ascii="Anjoman Max" w:eastAsia="Times New Roman" w:hAnsi="Anjoman Max" w:cs="Anjoman Max"/>
          <w:b/>
          <w:bCs/>
          <w:kern w:val="0"/>
          <w:sz w:val="36"/>
          <w:szCs w:val="36"/>
          <w14:ligatures w14:val="none"/>
        </w:rPr>
      </w:pPr>
      <w:r w:rsidRPr="00AE0510">
        <w:rPr>
          <w:rFonts w:ascii="Anjoman Max" w:eastAsia="Times New Roman" w:hAnsi="Anjoman Max" w:cs="Anjoman Max"/>
          <w:b/>
          <w:bCs/>
          <w:kern w:val="0"/>
          <w:sz w:val="36"/>
          <w:szCs w:val="36"/>
          <w:rtl/>
          <w:lang w:bidi="fa-IR"/>
          <w14:ligatures w14:val="none"/>
        </w:rPr>
        <w:t>۸</w:t>
      </w:r>
      <w:r w:rsidRPr="00AE0510">
        <w:rPr>
          <w:rFonts w:ascii="Anjoman Max" w:eastAsia="Times New Roman" w:hAnsi="Anjoman Max" w:cs="Anjoman Max"/>
          <w:b/>
          <w:bCs/>
          <w:kern w:val="0"/>
          <w:sz w:val="36"/>
          <w:szCs w:val="36"/>
          <w14:ligatures w14:val="none"/>
        </w:rPr>
        <w:t xml:space="preserve">. </w:t>
      </w:r>
      <w:r w:rsidRPr="00AE0510">
        <w:rPr>
          <w:rFonts w:ascii="Anjoman Max" w:eastAsia="Times New Roman" w:hAnsi="Anjoman Max" w:cs="Anjoman Max"/>
          <w:b/>
          <w:bCs/>
          <w:kern w:val="0"/>
          <w:sz w:val="36"/>
          <w:szCs w:val="36"/>
          <w:rtl/>
          <w14:ligatures w14:val="none"/>
        </w:rPr>
        <w:t>تعهدات کاربر</w:t>
      </w:r>
    </w:p>
    <w:p w14:paraId="3E152624"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کاربر متعهد است</w:t>
      </w:r>
      <w:r w:rsidRPr="00AE0510">
        <w:rPr>
          <w:rFonts w:ascii="Anjoman Max" w:eastAsia="Times New Roman" w:hAnsi="Anjoman Max" w:cs="Anjoman Max"/>
          <w:kern w:val="0"/>
          <w:sz w:val="24"/>
          <w:szCs w:val="24"/>
          <w14:ligatures w14:val="none"/>
        </w:rPr>
        <w:t>:</w:t>
      </w:r>
    </w:p>
    <w:p w14:paraId="4C64F6D0" w14:textId="77777777" w:rsidR="00AE0510" w:rsidRPr="00AE0510" w:rsidRDefault="00AE0510" w:rsidP="00AE0510">
      <w:pPr>
        <w:numPr>
          <w:ilvl w:val="0"/>
          <w:numId w:val="5"/>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lastRenderedPageBreak/>
        <w:t>اطلاعات لازم برای دریافت پاسخ یا انجام خدمت را تا حد امکان دقیق، کامل و به‌روز وارد کند؛</w:t>
      </w:r>
    </w:p>
    <w:p w14:paraId="585D6B31" w14:textId="77777777" w:rsidR="00AE0510" w:rsidRPr="00AE0510" w:rsidRDefault="00AE0510" w:rsidP="00AE0510">
      <w:pPr>
        <w:numPr>
          <w:ilvl w:val="0"/>
          <w:numId w:val="5"/>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در صورت دریافت خروجی حقوقی، اطلاعات مؤثر، تاریخ‌ها، پیوست‌ها و نسخه اسناد را پیش از اتکا بررسی کند؛</w:t>
      </w:r>
    </w:p>
    <w:p w14:paraId="12E62AA5" w14:textId="77777777" w:rsidR="00AE0510" w:rsidRPr="00AE0510" w:rsidRDefault="00AE0510" w:rsidP="00AE0510">
      <w:pPr>
        <w:numPr>
          <w:ilvl w:val="0"/>
          <w:numId w:val="5"/>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فقط اسنادی را بارگذاری کند که حق استفاده از آنها را دارد و مجاز به ارائه‌شان است؛</w:t>
      </w:r>
    </w:p>
    <w:p w14:paraId="22FEA860" w14:textId="77777777" w:rsidR="00AE0510" w:rsidRPr="00AE0510" w:rsidRDefault="00AE0510" w:rsidP="00AE0510">
      <w:pPr>
        <w:numPr>
          <w:ilvl w:val="0"/>
          <w:numId w:val="5"/>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در صورت درج اطلاعات اشخاص ثالث، مجوز و مبنای قانونی لازم را فراهم کند؛</w:t>
      </w:r>
    </w:p>
    <w:p w14:paraId="1E8E39B4" w14:textId="77777777" w:rsidR="00AE0510" w:rsidRPr="00AE0510" w:rsidRDefault="00AE0510" w:rsidP="00AE0510">
      <w:pPr>
        <w:numPr>
          <w:ilvl w:val="0"/>
          <w:numId w:val="5"/>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از واردکردن اطلاعاتی که افشای آن می‌تواند به حقوق اشخاص یا امنیت پرونده آسیب بزند، خودداری کند، مگر آنکه ارائه آن برای دریافت خدمت ضروری و مجاز باشد؛</w:t>
      </w:r>
    </w:p>
    <w:p w14:paraId="5148652A" w14:textId="77777777" w:rsidR="00AE0510" w:rsidRPr="00AE0510" w:rsidRDefault="00AE0510" w:rsidP="00AE0510">
      <w:pPr>
        <w:numPr>
          <w:ilvl w:val="0"/>
          <w:numId w:val="5"/>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از لیگالیر برای فعالیت غیرقانونی، فریب، جعل، نقض حریم خصوصی، نقض مالکیت فکری یا آسیب به سامانه و کاربران استفاده نکند؛</w:t>
      </w:r>
    </w:p>
    <w:p w14:paraId="615DCDA1" w14:textId="77777777" w:rsidR="00AE0510" w:rsidRPr="00AE0510" w:rsidRDefault="00AE0510" w:rsidP="00AE0510">
      <w:pPr>
        <w:numPr>
          <w:ilvl w:val="0"/>
          <w:numId w:val="5"/>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از تلاش برای دسترسی غیرمجاز، استخراج انبوه داده، دور زدن محدودیت‌های فنی یا مختل‌کردن خدمت خودداری کند؛</w:t>
      </w:r>
    </w:p>
    <w:p w14:paraId="66A67D5E" w14:textId="77777777" w:rsidR="00AE0510" w:rsidRPr="00AE0510" w:rsidRDefault="00AE0510" w:rsidP="00AE0510">
      <w:pPr>
        <w:numPr>
          <w:ilvl w:val="0"/>
          <w:numId w:val="5"/>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اطلاعات ورود خود را محرمانه نگه دارد و در صورت مشاهده دسترسی مشکوک، موضوع را به پشتیبانی اطلاع دهد</w:t>
      </w:r>
      <w:r w:rsidRPr="00AE0510">
        <w:rPr>
          <w:rFonts w:ascii="Anjoman Max" w:eastAsia="Times New Roman" w:hAnsi="Anjoman Max" w:cs="Anjoman Max"/>
          <w:kern w:val="0"/>
          <w:sz w:val="24"/>
          <w:szCs w:val="24"/>
          <w14:ligatures w14:val="none"/>
        </w:rPr>
        <w:t>.</w:t>
      </w:r>
    </w:p>
    <w:p w14:paraId="1C245DDC"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کاربر مسئول صحت محتوایی است که ارائه می‌کند و مسئولیت استفاده از خروجی‌ها در تصمیم‌گیری یا اقدام نهایی، با رعایت قوانین لازم‌الاجرا، بر عهده تصمیم‌گیرنده است</w:t>
      </w:r>
      <w:r w:rsidRPr="00AE0510">
        <w:rPr>
          <w:rFonts w:ascii="Anjoman Max" w:eastAsia="Times New Roman" w:hAnsi="Anjoman Max" w:cs="Anjoman Max"/>
          <w:kern w:val="0"/>
          <w:sz w:val="24"/>
          <w:szCs w:val="24"/>
          <w14:ligatures w14:val="none"/>
        </w:rPr>
        <w:t>.</w:t>
      </w:r>
    </w:p>
    <w:p w14:paraId="3A318B2D" w14:textId="77777777" w:rsidR="00AE0510" w:rsidRPr="00AE0510" w:rsidRDefault="00AE0510" w:rsidP="00AE0510">
      <w:pPr>
        <w:bidi/>
        <w:spacing w:before="100" w:beforeAutospacing="1" w:after="100" w:afterAutospacing="1" w:line="240" w:lineRule="auto"/>
        <w:outlineLvl w:val="1"/>
        <w:rPr>
          <w:rFonts w:ascii="Anjoman Max" w:eastAsia="Times New Roman" w:hAnsi="Anjoman Max" w:cs="Anjoman Max"/>
          <w:b/>
          <w:bCs/>
          <w:kern w:val="0"/>
          <w:sz w:val="36"/>
          <w:szCs w:val="36"/>
          <w14:ligatures w14:val="none"/>
        </w:rPr>
      </w:pPr>
      <w:r w:rsidRPr="00AE0510">
        <w:rPr>
          <w:rFonts w:ascii="Anjoman Max" w:eastAsia="Times New Roman" w:hAnsi="Anjoman Max" w:cs="Anjoman Max"/>
          <w:b/>
          <w:bCs/>
          <w:kern w:val="0"/>
          <w:sz w:val="36"/>
          <w:szCs w:val="36"/>
          <w:rtl/>
          <w:lang w:bidi="fa-IR"/>
          <w14:ligatures w14:val="none"/>
        </w:rPr>
        <w:t>۹</w:t>
      </w:r>
      <w:r w:rsidRPr="00AE0510">
        <w:rPr>
          <w:rFonts w:ascii="Anjoman Max" w:eastAsia="Times New Roman" w:hAnsi="Anjoman Max" w:cs="Anjoman Max"/>
          <w:b/>
          <w:bCs/>
          <w:kern w:val="0"/>
          <w:sz w:val="36"/>
          <w:szCs w:val="36"/>
          <w14:ligatures w14:val="none"/>
        </w:rPr>
        <w:t xml:space="preserve">. </w:t>
      </w:r>
      <w:r w:rsidRPr="00AE0510">
        <w:rPr>
          <w:rFonts w:ascii="Anjoman Max" w:eastAsia="Times New Roman" w:hAnsi="Anjoman Max" w:cs="Anjoman Max"/>
          <w:b/>
          <w:bCs/>
          <w:kern w:val="0"/>
          <w:sz w:val="36"/>
          <w:szCs w:val="36"/>
          <w:rtl/>
          <w14:ligatures w14:val="none"/>
        </w:rPr>
        <w:t>محرمانگی، حریم خصوصی و داده‌های کاربر</w:t>
      </w:r>
    </w:p>
    <w:p w14:paraId="19B5176A"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لیگالیر اطلاعات کاربر را مطابق سیاست حفظ حریم خصوصی خود و در حدود قوانین لازم‌الاجرا جمع‌آوری و پردازش می‌کند. سیاست حفظ حریم خصوصی باید جداگانه، روشن و در دسترس باشد و دست‌کم نوع داده‌ها، هدف جمع‌آوری، مدت نگهداری، دسترسی اشخاص مجاز، نحوه درخواست اصلاح یا حذف و موارد قانونی افشا را توضیح دهد</w:t>
      </w:r>
      <w:r w:rsidRPr="00AE0510">
        <w:rPr>
          <w:rFonts w:ascii="Anjoman Max" w:eastAsia="Times New Roman" w:hAnsi="Anjoman Max" w:cs="Anjoman Max"/>
          <w:kern w:val="0"/>
          <w:sz w:val="24"/>
          <w:szCs w:val="24"/>
          <w14:ligatures w14:val="none"/>
        </w:rPr>
        <w:t>.</w:t>
      </w:r>
    </w:p>
    <w:p w14:paraId="534FFDB8"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کاربر باید پیش از بارگذاری قرارداد، پرونده، اطلاعات هویتی، داده مالی، اطلاعات پزشکی یا هر داده حساس، از مجازبودن ارائه آن اطمینان حاصل کند. در صورت امکان، اطلاعات شناسایی‌کننده‌ای را که برای دریافت خدمت ضروری نیست حذف یا پوشیده کند</w:t>
      </w:r>
      <w:r w:rsidRPr="00AE0510">
        <w:rPr>
          <w:rFonts w:ascii="Anjoman Max" w:eastAsia="Times New Roman" w:hAnsi="Anjoman Max" w:cs="Anjoman Max"/>
          <w:kern w:val="0"/>
          <w:sz w:val="24"/>
          <w:szCs w:val="24"/>
          <w14:ligatures w14:val="none"/>
        </w:rPr>
        <w:t>.</w:t>
      </w:r>
    </w:p>
    <w:p w14:paraId="3EC56F3C"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لیگالیر برای حفاظت از داده‌ها تدابیر متعارف فنی و سازمانی اتخاذ می‌کند؛ با این حال، امنیت مطلق در فضای دیجیتال قابل تضمین نیست. اطلاعات ممکن است در موارد لازم برای ارائه خدمت، پشتیبانی، امنیت، پردازش فنی، یا به موجب قانون و دستور مرجع صالح مورد دسترسی یا افشا قرار گیرد. جزئیات و مبانی این پردازش باید در سیاست حفظ حریم خصوصی توضیح داده شود</w:t>
      </w:r>
      <w:r w:rsidRPr="00AE0510">
        <w:rPr>
          <w:rFonts w:ascii="Anjoman Max" w:eastAsia="Times New Roman" w:hAnsi="Anjoman Max" w:cs="Anjoman Max"/>
          <w:kern w:val="0"/>
          <w:sz w:val="24"/>
          <w:szCs w:val="24"/>
          <w14:ligatures w14:val="none"/>
        </w:rPr>
        <w:t>.</w:t>
      </w:r>
    </w:p>
    <w:p w14:paraId="37492026"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قانون تجارت الکترونیکی برای پردازش داده‌های شخصی، از جمله تعیین هدف، تناسب داده با هدف و امکان دسترسی یا اصلاح داده، الزامات مقرر کرده است</w:t>
      </w:r>
      <w:r w:rsidRPr="00AE0510">
        <w:rPr>
          <w:rFonts w:ascii="Anjoman Max" w:eastAsia="Times New Roman" w:hAnsi="Anjoman Max" w:cs="Anjoman Max"/>
          <w:kern w:val="0"/>
          <w:sz w:val="24"/>
          <w:szCs w:val="24"/>
          <w14:ligatures w14:val="none"/>
        </w:rPr>
        <w:t xml:space="preserve">. </w:t>
      </w:r>
    </w:p>
    <w:p w14:paraId="0B6312FF" w14:textId="77777777" w:rsidR="00AE0510" w:rsidRPr="00AE0510" w:rsidRDefault="00AE0510" w:rsidP="00AE0510">
      <w:pPr>
        <w:bidi/>
        <w:spacing w:before="100" w:beforeAutospacing="1" w:after="100" w:afterAutospacing="1" w:line="240" w:lineRule="auto"/>
        <w:outlineLvl w:val="1"/>
        <w:rPr>
          <w:rFonts w:ascii="Anjoman Max" w:eastAsia="Times New Roman" w:hAnsi="Anjoman Max" w:cs="Anjoman Max"/>
          <w:b/>
          <w:bCs/>
          <w:kern w:val="0"/>
          <w:sz w:val="36"/>
          <w:szCs w:val="36"/>
          <w14:ligatures w14:val="none"/>
        </w:rPr>
      </w:pPr>
      <w:r w:rsidRPr="00AE0510">
        <w:rPr>
          <w:rFonts w:ascii="Anjoman Max" w:eastAsia="Times New Roman" w:hAnsi="Anjoman Max" w:cs="Anjoman Max"/>
          <w:b/>
          <w:bCs/>
          <w:kern w:val="0"/>
          <w:sz w:val="36"/>
          <w:szCs w:val="36"/>
          <w:rtl/>
          <w:lang w:bidi="fa-IR"/>
          <w14:ligatures w14:val="none"/>
        </w:rPr>
        <w:lastRenderedPageBreak/>
        <w:t>۱۰</w:t>
      </w:r>
      <w:r w:rsidRPr="00AE0510">
        <w:rPr>
          <w:rFonts w:ascii="Anjoman Max" w:eastAsia="Times New Roman" w:hAnsi="Anjoman Max" w:cs="Anjoman Max"/>
          <w:b/>
          <w:bCs/>
          <w:kern w:val="0"/>
          <w:sz w:val="36"/>
          <w:szCs w:val="36"/>
          <w14:ligatures w14:val="none"/>
        </w:rPr>
        <w:t xml:space="preserve">. </w:t>
      </w:r>
      <w:r w:rsidRPr="00AE0510">
        <w:rPr>
          <w:rFonts w:ascii="Anjoman Max" w:eastAsia="Times New Roman" w:hAnsi="Anjoman Max" w:cs="Anjoman Max"/>
          <w:b/>
          <w:bCs/>
          <w:kern w:val="0"/>
          <w:sz w:val="36"/>
          <w:szCs w:val="36"/>
          <w:rtl/>
          <w14:ligatures w14:val="none"/>
        </w:rPr>
        <w:t>هزینه، اشتراک و پرداخت</w:t>
      </w:r>
    </w:p>
    <w:p w14:paraId="72DC7529"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هزینه هر خدمت، مدت اشتراک، سقف استفاده، امکانات، محدودیت‌ها، تمدید خودکار احتمالی و شرایط لغو باید پیش از پرداخت در صفحه خرید یا حساب کاربری اعلام شود</w:t>
      </w:r>
      <w:r w:rsidRPr="00AE0510">
        <w:rPr>
          <w:rFonts w:ascii="Anjoman Max" w:eastAsia="Times New Roman" w:hAnsi="Anjoman Max" w:cs="Anjoman Max"/>
          <w:kern w:val="0"/>
          <w:sz w:val="24"/>
          <w:szCs w:val="24"/>
          <w14:ligatures w14:val="none"/>
        </w:rPr>
        <w:t>.</w:t>
      </w:r>
    </w:p>
    <w:p w14:paraId="0E878C66" w14:textId="77777777" w:rsidR="00AE0510" w:rsidRPr="00AE0510" w:rsidRDefault="00AE0510" w:rsidP="00AE0510">
      <w:pPr>
        <w:numPr>
          <w:ilvl w:val="0"/>
          <w:numId w:val="6"/>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کاربر مسئول پرداخت هزینه‌های اعلام‌شده از طریق روش‌های پرداخت معتبر است</w:t>
      </w:r>
      <w:r w:rsidRPr="00AE0510">
        <w:rPr>
          <w:rFonts w:ascii="Anjoman Max" w:eastAsia="Times New Roman" w:hAnsi="Anjoman Max" w:cs="Anjoman Max"/>
          <w:kern w:val="0"/>
          <w:sz w:val="24"/>
          <w:szCs w:val="24"/>
          <w14:ligatures w14:val="none"/>
        </w:rPr>
        <w:t>.</w:t>
      </w:r>
    </w:p>
    <w:p w14:paraId="0121EB1E" w14:textId="77777777" w:rsidR="00AE0510" w:rsidRPr="00AE0510" w:rsidRDefault="00AE0510" w:rsidP="00AE0510">
      <w:pPr>
        <w:numPr>
          <w:ilvl w:val="0"/>
          <w:numId w:val="6"/>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دسترسی به خدمات اشتراکی تابع پلن انتخاب‌شده و دوره پرداخت است</w:t>
      </w:r>
      <w:r w:rsidRPr="00AE0510">
        <w:rPr>
          <w:rFonts w:ascii="Anjoman Max" w:eastAsia="Times New Roman" w:hAnsi="Anjoman Max" w:cs="Anjoman Max"/>
          <w:kern w:val="0"/>
          <w:sz w:val="24"/>
          <w:szCs w:val="24"/>
          <w14:ligatures w14:val="none"/>
        </w:rPr>
        <w:t>.</w:t>
      </w:r>
    </w:p>
    <w:p w14:paraId="0D458B02" w14:textId="77777777" w:rsidR="00AE0510" w:rsidRPr="00AE0510" w:rsidRDefault="00AE0510" w:rsidP="00AE0510">
      <w:pPr>
        <w:numPr>
          <w:ilvl w:val="0"/>
          <w:numId w:val="6"/>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اعتبار، سهمیه یا محدودیت مصرف هر خدمت مطابق اطلاعاتی است که هنگام خرید یا در صفحه اشتراک اعلام شده است</w:t>
      </w:r>
      <w:r w:rsidRPr="00AE0510">
        <w:rPr>
          <w:rFonts w:ascii="Anjoman Max" w:eastAsia="Times New Roman" w:hAnsi="Anjoman Max" w:cs="Anjoman Max"/>
          <w:kern w:val="0"/>
          <w:sz w:val="24"/>
          <w:szCs w:val="24"/>
          <w14:ligatures w14:val="none"/>
        </w:rPr>
        <w:t>.</w:t>
      </w:r>
    </w:p>
    <w:p w14:paraId="3FF28C8B" w14:textId="77777777" w:rsidR="00AE0510" w:rsidRPr="00AE0510" w:rsidRDefault="00AE0510" w:rsidP="00AE0510">
      <w:pPr>
        <w:numPr>
          <w:ilvl w:val="0"/>
          <w:numId w:val="6"/>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تغییر پلن، تمدید، توقف یا لغو اشتراک از طریق مسیر اعلام‌شده در حساب کاربری یا پشتیبانی انجام می‌شود</w:t>
      </w:r>
      <w:r w:rsidRPr="00AE0510">
        <w:rPr>
          <w:rFonts w:ascii="Anjoman Max" w:eastAsia="Times New Roman" w:hAnsi="Anjoman Max" w:cs="Anjoman Max"/>
          <w:kern w:val="0"/>
          <w:sz w:val="24"/>
          <w:szCs w:val="24"/>
          <w14:ligatures w14:val="none"/>
        </w:rPr>
        <w:t>.</w:t>
      </w:r>
    </w:p>
    <w:p w14:paraId="5706740B" w14:textId="77777777" w:rsidR="00AE0510" w:rsidRPr="00AE0510" w:rsidRDefault="00AE0510" w:rsidP="00AE0510">
      <w:pPr>
        <w:numPr>
          <w:ilvl w:val="0"/>
          <w:numId w:val="6"/>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شرایط بازپرداخت، حق انصراف و آثار لغو بر اساس نوع خدمت، زمان استفاده، اطلاعات ارائه‌شده پیش از خرید و قوانین لازم‌الاجرا تعیین می‌شود. این شرایط نباید حقوق آمره مصرف‌کننده را محدود کند. قانون تجارت الکترونیکی برای برخی معاملات از راه دور حق انصراف و تکالیف اطلاع‌رسانی پیش‌بینی کرده و موارد استثنا تابع ضوابط مربوط است</w:t>
      </w:r>
      <w:r w:rsidRPr="00AE0510">
        <w:rPr>
          <w:rFonts w:ascii="Anjoman Max" w:eastAsia="Times New Roman" w:hAnsi="Anjoman Max" w:cs="Anjoman Max"/>
          <w:kern w:val="0"/>
          <w:sz w:val="24"/>
          <w:szCs w:val="24"/>
          <w14:ligatures w14:val="none"/>
        </w:rPr>
        <w:t xml:space="preserve">. </w:t>
      </w:r>
    </w:p>
    <w:p w14:paraId="2D9EAD5A" w14:textId="77777777" w:rsidR="00AE0510" w:rsidRPr="00AE0510" w:rsidRDefault="00AE0510" w:rsidP="00AE0510">
      <w:pPr>
        <w:numPr>
          <w:ilvl w:val="0"/>
          <w:numId w:val="6"/>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در صورت اختلال پرداخت یا کسر وجه بدون فعال‌شدن خدمت، کاربر می‌تواند از مسیر پشتیبانی اعلام‌شده درخواست بررسی و پیگیری کند</w:t>
      </w:r>
      <w:r w:rsidRPr="00AE0510">
        <w:rPr>
          <w:rFonts w:ascii="Anjoman Max" w:eastAsia="Times New Roman" w:hAnsi="Anjoman Max" w:cs="Anjoman Max"/>
          <w:kern w:val="0"/>
          <w:sz w:val="24"/>
          <w:szCs w:val="24"/>
          <w14:ligatures w14:val="none"/>
        </w:rPr>
        <w:t>.</w:t>
      </w:r>
    </w:p>
    <w:p w14:paraId="3B6D29FE" w14:textId="77777777" w:rsidR="00AE0510" w:rsidRPr="00AE0510" w:rsidRDefault="00AE0510" w:rsidP="00AE0510">
      <w:pPr>
        <w:bidi/>
        <w:spacing w:before="100" w:beforeAutospacing="1" w:after="100" w:afterAutospacing="1" w:line="240" w:lineRule="auto"/>
        <w:outlineLvl w:val="1"/>
        <w:rPr>
          <w:rFonts w:ascii="Anjoman Max" w:eastAsia="Times New Roman" w:hAnsi="Anjoman Max" w:cs="Anjoman Max"/>
          <w:b/>
          <w:bCs/>
          <w:kern w:val="0"/>
          <w:sz w:val="36"/>
          <w:szCs w:val="36"/>
          <w14:ligatures w14:val="none"/>
        </w:rPr>
      </w:pPr>
      <w:r w:rsidRPr="00AE0510">
        <w:rPr>
          <w:rFonts w:ascii="Anjoman Max" w:eastAsia="Times New Roman" w:hAnsi="Anjoman Max" w:cs="Anjoman Max"/>
          <w:b/>
          <w:bCs/>
          <w:kern w:val="0"/>
          <w:sz w:val="36"/>
          <w:szCs w:val="36"/>
          <w:rtl/>
          <w:lang w:bidi="fa-IR"/>
          <w14:ligatures w14:val="none"/>
        </w:rPr>
        <w:t>۱۱</w:t>
      </w:r>
      <w:r w:rsidRPr="00AE0510">
        <w:rPr>
          <w:rFonts w:ascii="Anjoman Max" w:eastAsia="Times New Roman" w:hAnsi="Anjoman Max" w:cs="Anjoman Max"/>
          <w:b/>
          <w:bCs/>
          <w:kern w:val="0"/>
          <w:sz w:val="36"/>
          <w:szCs w:val="36"/>
          <w14:ligatures w14:val="none"/>
        </w:rPr>
        <w:t xml:space="preserve">. </w:t>
      </w:r>
      <w:r w:rsidRPr="00AE0510">
        <w:rPr>
          <w:rFonts w:ascii="Anjoman Max" w:eastAsia="Times New Roman" w:hAnsi="Anjoman Max" w:cs="Anjoman Max"/>
          <w:b/>
          <w:bCs/>
          <w:kern w:val="0"/>
          <w:sz w:val="36"/>
          <w:szCs w:val="36"/>
          <w:rtl/>
          <w14:ligatures w14:val="none"/>
        </w:rPr>
        <w:t>دسترس‌پذیری و تغییر خدمات</w:t>
      </w:r>
    </w:p>
    <w:p w14:paraId="65F0B602"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لیگالیر برای ارائه مستمر خدمات تلاش می‌کند، اما ممکن است به علت نگهداری فنی، اختلال اینترنت، تغییر یا توقف سرویس‌های زیرساختی، به‌روزرسانی، رخداد امنیتی یا عوامل خارج از کنترل، تمام یا بخشی از خدمات موقتاً در دسترس نباشد</w:t>
      </w:r>
      <w:r w:rsidRPr="00AE0510">
        <w:rPr>
          <w:rFonts w:ascii="Anjoman Max" w:eastAsia="Times New Roman" w:hAnsi="Anjoman Max" w:cs="Anjoman Max"/>
          <w:kern w:val="0"/>
          <w:sz w:val="24"/>
          <w:szCs w:val="24"/>
          <w14:ligatures w14:val="none"/>
        </w:rPr>
        <w:t>.</w:t>
      </w:r>
    </w:p>
    <w:p w14:paraId="5E836888"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لیگالیر می‌تواند قابلیت‌ها، رابط کاربری یا شرایط فنی خدمات را به‌روزرسانی کند. تغییرات مؤثر بر هزینه، دامنه خدمت یا اشتراک، مطابق قوانین و اطلاع‌رسانی لازم اعمال می‌شود. کاربر باید نسخه‌های اصلی اسناد خود را نزد خویش نگهداری کند و صرفاً به سابقه ذخیره‌شده در حساب کاربری اتکا نکند</w:t>
      </w:r>
      <w:r w:rsidRPr="00AE0510">
        <w:rPr>
          <w:rFonts w:ascii="Anjoman Max" w:eastAsia="Times New Roman" w:hAnsi="Anjoman Max" w:cs="Anjoman Max"/>
          <w:kern w:val="0"/>
          <w:sz w:val="24"/>
          <w:szCs w:val="24"/>
          <w14:ligatures w14:val="none"/>
        </w:rPr>
        <w:t>.</w:t>
      </w:r>
    </w:p>
    <w:p w14:paraId="724E0245" w14:textId="77777777" w:rsidR="00AE0510" w:rsidRPr="00AE0510" w:rsidRDefault="00AE0510" w:rsidP="00AE0510">
      <w:pPr>
        <w:bidi/>
        <w:spacing w:before="100" w:beforeAutospacing="1" w:after="100" w:afterAutospacing="1" w:line="240" w:lineRule="auto"/>
        <w:outlineLvl w:val="1"/>
        <w:rPr>
          <w:rFonts w:ascii="Anjoman Max" w:eastAsia="Times New Roman" w:hAnsi="Anjoman Max" w:cs="Anjoman Max"/>
          <w:b/>
          <w:bCs/>
          <w:kern w:val="0"/>
          <w:sz w:val="36"/>
          <w:szCs w:val="36"/>
          <w14:ligatures w14:val="none"/>
        </w:rPr>
      </w:pPr>
      <w:r w:rsidRPr="00AE0510">
        <w:rPr>
          <w:rFonts w:ascii="Anjoman Max" w:eastAsia="Times New Roman" w:hAnsi="Anjoman Max" w:cs="Anjoman Max"/>
          <w:b/>
          <w:bCs/>
          <w:kern w:val="0"/>
          <w:sz w:val="36"/>
          <w:szCs w:val="36"/>
          <w:rtl/>
          <w:lang w:bidi="fa-IR"/>
          <w14:ligatures w14:val="none"/>
        </w:rPr>
        <w:t>۱۲</w:t>
      </w:r>
      <w:r w:rsidRPr="00AE0510">
        <w:rPr>
          <w:rFonts w:ascii="Anjoman Max" w:eastAsia="Times New Roman" w:hAnsi="Anjoman Max" w:cs="Anjoman Max"/>
          <w:b/>
          <w:bCs/>
          <w:kern w:val="0"/>
          <w:sz w:val="36"/>
          <w:szCs w:val="36"/>
          <w14:ligatures w14:val="none"/>
        </w:rPr>
        <w:t xml:space="preserve">. </w:t>
      </w:r>
      <w:r w:rsidRPr="00AE0510">
        <w:rPr>
          <w:rFonts w:ascii="Anjoman Max" w:eastAsia="Times New Roman" w:hAnsi="Anjoman Max" w:cs="Anjoman Max"/>
          <w:b/>
          <w:bCs/>
          <w:kern w:val="0"/>
          <w:sz w:val="36"/>
          <w:szCs w:val="36"/>
          <w:rtl/>
          <w14:ligatures w14:val="none"/>
        </w:rPr>
        <w:t>مالکیت فکری</w:t>
      </w:r>
    </w:p>
    <w:p w14:paraId="35B9FB3E"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نام لیگالیر، نشان‌های تجاری، طراحی، نرم‌افزار، پایگاه داده، متن‌ها، رابط کاربری و سایر اجزای اختصاصی متعلق به لیگالیر یا صاحبان مجاز آنهاست. استفاده از این اجزا خارج از حدود مجاز، بدون اجازه کتبی صاحب حق ممنوع است</w:t>
      </w:r>
      <w:r w:rsidRPr="00AE0510">
        <w:rPr>
          <w:rFonts w:ascii="Anjoman Max" w:eastAsia="Times New Roman" w:hAnsi="Anjoman Max" w:cs="Anjoman Max"/>
          <w:kern w:val="0"/>
          <w:sz w:val="24"/>
          <w:szCs w:val="24"/>
          <w14:ligatures w14:val="none"/>
        </w:rPr>
        <w:t>.</w:t>
      </w:r>
    </w:p>
    <w:p w14:paraId="3AE83BD6"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lastRenderedPageBreak/>
        <w:t>مالکیت محتوایی که کاربر بارگذاری می‌کند نزد کاربر یا صاحب حق باقی می‌ماند. کاربر به لیگالیر اجازه‌ای محدود، غیرانحصاری و متناسب با ارائه، پشتیبانی و حفاظت از خدمت می‌دهد تا محتوای لازم را در همین حدود پردازش کند. این اجازه به‌خودی‌خود مجوز انتشار عمومی یا استفاده تبلیغاتی از اسناد کاربر نیست</w:t>
      </w:r>
      <w:r w:rsidRPr="00AE0510">
        <w:rPr>
          <w:rFonts w:ascii="Anjoman Max" w:eastAsia="Times New Roman" w:hAnsi="Anjoman Max" w:cs="Anjoman Max"/>
          <w:kern w:val="0"/>
          <w:sz w:val="24"/>
          <w:szCs w:val="24"/>
          <w14:ligatures w14:val="none"/>
        </w:rPr>
        <w:t>.</w:t>
      </w:r>
    </w:p>
    <w:p w14:paraId="7A4C5110"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حقوق مربوط به خروجی‌های تولیدشده ممکن است به ماهیت ورودی، قوانین مالکیت فکری و حقوق اشخاص ثالث وابسته باشد. کاربر پیش از انتشار یا استفاده تجاری از خروجی، مسئول بررسی حقوق اشخاص ثالث و رعایت قوانین مربوط است</w:t>
      </w:r>
      <w:r w:rsidRPr="00AE0510">
        <w:rPr>
          <w:rFonts w:ascii="Anjoman Max" w:eastAsia="Times New Roman" w:hAnsi="Anjoman Max" w:cs="Anjoman Max"/>
          <w:kern w:val="0"/>
          <w:sz w:val="24"/>
          <w:szCs w:val="24"/>
          <w14:ligatures w14:val="none"/>
        </w:rPr>
        <w:t>.</w:t>
      </w:r>
    </w:p>
    <w:p w14:paraId="5CCEC839" w14:textId="77777777" w:rsidR="00AE0510" w:rsidRPr="00AE0510" w:rsidRDefault="00AE0510" w:rsidP="00AE0510">
      <w:pPr>
        <w:bidi/>
        <w:spacing w:before="100" w:beforeAutospacing="1" w:after="100" w:afterAutospacing="1" w:line="240" w:lineRule="auto"/>
        <w:outlineLvl w:val="1"/>
        <w:rPr>
          <w:rFonts w:ascii="Anjoman Max" w:eastAsia="Times New Roman" w:hAnsi="Anjoman Max" w:cs="Anjoman Max"/>
          <w:b/>
          <w:bCs/>
          <w:kern w:val="0"/>
          <w:sz w:val="36"/>
          <w:szCs w:val="36"/>
          <w14:ligatures w14:val="none"/>
        </w:rPr>
      </w:pPr>
      <w:r w:rsidRPr="00AE0510">
        <w:rPr>
          <w:rFonts w:ascii="Anjoman Max" w:eastAsia="Times New Roman" w:hAnsi="Anjoman Max" w:cs="Anjoman Max"/>
          <w:b/>
          <w:bCs/>
          <w:kern w:val="0"/>
          <w:sz w:val="36"/>
          <w:szCs w:val="36"/>
          <w:rtl/>
          <w:lang w:bidi="fa-IR"/>
          <w14:ligatures w14:val="none"/>
        </w:rPr>
        <w:t>۱۳</w:t>
      </w:r>
      <w:r w:rsidRPr="00AE0510">
        <w:rPr>
          <w:rFonts w:ascii="Anjoman Max" w:eastAsia="Times New Roman" w:hAnsi="Anjoman Max" w:cs="Anjoman Max"/>
          <w:b/>
          <w:bCs/>
          <w:kern w:val="0"/>
          <w:sz w:val="36"/>
          <w:szCs w:val="36"/>
          <w14:ligatures w14:val="none"/>
        </w:rPr>
        <w:t xml:space="preserve">. </w:t>
      </w:r>
      <w:r w:rsidRPr="00AE0510">
        <w:rPr>
          <w:rFonts w:ascii="Anjoman Max" w:eastAsia="Times New Roman" w:hAnsi="Anjoman Max" w:cs="Anjoman Max"/>
          <w:b/>
          <w:bCs/>
          <w:kern w:val="0"/>
          <w:sz w:val="36"/>
          <w:szCs w:val="36"/>
          <w:rtl/>
          <w14:ligatures w14:val="none"/>
        </w:rPr>
        <w:t>تعلیق یا خاتمه دسترسی</w:t>
      </w:r>
    </w:p>
    <w:p w14:paraId="03E424D4"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در صورت نقض این شرایط، ارائه اطلاعات خلاف واقع، استفاده غیرمجاز از حساب، تهدید امنیت یا حقوق دیگران، یا الزام قانونی، لیگالیر می‌تواند پس از بررسی متناسب، دسترسی را محدود یا معلق کند. در صورت امکان، موضوع و روش پیگیری به کاربر اطلاع داده می‌شود. تعلیق حساب، حقوق قانونی کاربر درباره مبالغ پرداخت‌شده، داده‌های شخصی یا شکایت را از بین نمی‌برد</w:t>
      </w:r>
      <w:r w:rsidRPr="00AE0510">
        <w:rPr>
          <w:rFonts w:ascii="Anjoman Max" w:eastAsia="Times New Roman" w:hAnsi="Anjoman Max" w:cs="Anjoman Max"/>
          <w:kern w:val="0"/>
          <w:sz w:val="24"/>
          <w:szCs w:val="24"/>
          <w14:ligatures w14:val="none"/>
        </w:rPr>
        <w:t>.</w:t>
      </w:r>
    </w:p>
    <w:p w14:paraId="62657EA1"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کاربر می‌تواند استفاده از خدمات را متوقف کند یا درخواست حذف حساب خود را از مسیر پشتیبانی ثبت کند. حذف یا نگهداری داده‌ها تابع سیاست حفظ حریم خصوصی، تعهدات قراردادی و تکالیف قانونی مربوط خواهد بود</w:t>
      </w:r>
      <w:r w:rsidRPr="00AE0510">
        <w:rPr>
          <w:rFonts w:ascii="Anjoman Max" w:eastAsia="Times New Roman" w:hAnsi="Anjoman Max" w:cs="Anjoman Max"/>
          <w:kern w:val="0"/>
          <w:sz w:val="24"/>
          <w:szCs w:val="24"/>
          <w14:ligatures w14:val="none"/>
        </w:rPr>
        <w:t>.</w:t>
      </w:r>
    </w:p>
    <w:p w14:paraId="6AB7C75E" w14:textId="77777777" w:rsidR="00AE0510" w:rsidRPr="00AE0510" w:rsidRDefault="00AE0510" w:rsidP="00AE0510">
      <w:pPr>
        <w:bidi/>
        <w:spacing w:before="100" w:beforeAutospacing="1" w:after="100" w:afterAutospacing="1" w:line="240" w:lineRule="auto"/>
        <w:outlineLvl w:val="1"/>
        <w:rPr>
          <w:rFonts w:ascii="Anjoman Max" w:eastAsia="Times New Roman" w:hAnsi="Anjoman Max" w:cs="Anjoman Max"/>
          <w:b/>
          <w:bCs/>
          <w:kern w:val="0"/>
          <w:sz w:val="36"/>
          <w:szCs w:val="36"/>
          <w14:ligatures w14:val="none"/>
        </w:rPr>
      </w:pPr>
      <w:r w:rsidRPr="00AE0510">
        <w:rPr>
          <w:rFonts w:ascii="Anjoman Max" w:eastAsia="Times New Roman" w:hAnsi="Anjoman Max" w:cs="Anjoman Max"/>
          <w:b/>
          <w:bCs/>
          <w:kern w:val="0"/>
          <w:sz w:val="36"/>
          <w:szCs w:val="36"/>
          <w:rtl/>
          <w:lang w:bidi="fa-IR"/>
          <w14:ligatures w14:val="none"/>
        </w:rPr>
        <w:t>۱۴</w:t>
      </w:r>
      <w:r w:rsidRPr="00AE0510">
        <w:rPr>
          <w:rFonts w:ascii="Anjoman Max" w:eastAsia="Times New Roman" w:hAnsi="Anjoman Max" w:cs="Anjoman Max"/>
          <w:b/>
          <w:bCs/>
          <w:kern w:val="0"/>
          <w:sz w:val="36"/>
          <w:szCs w:val="36"/>
          <w14:ligatures w14:val="none"/>
        </w:rPr>
        <w:t xml:space="preserve">. </w:t>
      </w:r>
      <w:r w:rsidRPr="00AE0510">
        <w:rPr>
          <w:rFonts w:ascii="Anjoman Max" w:eastAsia="Times New Roman" w:hAnsi="Anjoman Max" w:cs="Anjoman Max"/>
          <w:b/>
          <w:bCs/>
          <w:kern w:val="0"/>
          <w:sz w:val="36"/>
          <w:szCs w:val="36"/>
          <w:rtl/>
          <w14:ligatures w14:val="none"/>
        </w:rPr>
        <w:t>مسئولیت‌ها و حفظ حقوق قانونی</w:t>
      </w:r>
    </w:p>
    <w:p w14:paraId="27685C08"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هیچ‌یک از مفاد این سند به معنای سلب حقوقی نیست که طبق قوانین لازم‌الاجرا قابل اسقاط نباشد یا محدودکردن مسئولیت‌هایی که قانون بر عهده هر یک از طرفین قرار داده است</w:t>
      </w:r>
      <w:r w:rsidRPr="00AE0510">
        <w:rPr>
          <w:rFonts w:ascii="Anjoman Max" w:eastAsia="Times New Roman" w:hAnsi="Anjoman Max" w:cs="Anjoman Max"/>
          <w:kern w:val="0"/>
          <w:sz w:val="24"/>
          <w:szCs w:val="24"/>
          <w14:ligatures w14:val="none"/>
        </w:rPr>
        <w:t>.</w:t>
      </w:r>
    </w:p>
    <w:p w14:paraId="699F748C"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تا حدی که قانون اجازه می‌دهد، لیگالیر مسئولیتی نسبت به تصمیمی که کاربر صرفاً بر پایه خروجی هوش مصنوعی و بدون بررسی متناسب اتخاذ کرده است نمی‌پذیرد. این حکم مسئولیت لیگالیر را در مواردی که قانوناً بر عهده آن است، از جمله مسئولیت ناشی از فعل یا ترک فعل قابل انتساب به خود، به‌طور کلی منتفی نمی‌کند. قانون مسئولیت مدنی، اصل جبران زیان ناشی از فعل زیان‌بار را در شرایط مقرر بیان می‌کند؛ بنابراین حدود مسئولیت باید در هر مورد با توجه به قانون و اوضاع پرونده سنجیده شود</w:t>
      </w:r>
      <w:r w:rsidRPr="00AE0510">
        <w:rPr>
          <w:rFonts w:ascii="Anjoman Max" w:eastAsia="Times New Roman" w:hAnsi="Anjoman Max" w:cs="Anjoman Max"/>
          <w:kern w:val="0"/>
          <w:sz w:val="24"/>
          <w:szCs w:val="24"/>
          <w14:ligatures w14:val="none"/>
        </w:rPr>
        <w:t xml:space="preserve">. </w:t>
      </w:r>
    </w:p>
    <w:p w14:paraId="2547104E" w14:textId="77777777" w:rsidR="00AE0510" w:rsidRPr="00AE0510" w:rsidRDefault="00AE0510" w:rsidP="00AE0510">
      <w:pPr>
        <w:bidi/>
        <w:spacing w:before="100" w:beforeAutospacing="1" w:after="100" w:afterAutospacing="1" w:line="240" w:lineRule="auto"/>
        <w:outlineLvl w:val="1"/>
        <w:rPr>
          <w:rFonts w:ascii="Anjoman Max" w:eastAsia="Times New Roman" w:hAnsi="Anjoman Max" w:cs="Anjoman Max"/>
          <w:b/>
          <w:bCs/>
          <w:kern w:val="0"/>
          <w:sz w:val="36"/>
          <w:szCs w:val="36"/>
          <w14:ligatures w14:val="none"/>
        </w:rPr>
      </w:pPr>
      <w:r w:rsidRPr="00AE0510">
        <w:rPr>
          <w:rFonts w:ascii="Anjoman Max" w:eastAsia="Times New Roman" w:hAnsi="Anjoman Max" w:cs="Anjoman Max"/>
          <w:b/>
          <w:bCs/>
          <w:kern w:val="0"/>
          <w:sz w:val="36"/>
          <w:szCs w:val="36"/>
          <w:rtl/>
          <w:lang w:bidi="fa-IR"/>
          <w14:ligatures w14:val="none"/>
        </w:rPr>
        <w:t>۱۵</w:t>
      </w:r>
      <w:r w:rsidRPr="00AE0510">
        <w:rPr>
          <w:rFonts w:ascii="Anjoman Max" w:eastAsia="Times New Roman" w:hAnsi="Anjoman Max" w:cs="Anjoman Max"/>
          <w:b/>
          <w:bCs/>
          <w:kern w:val="0"/>
          <w:sz w:val="36"/>
          <w:szCs w:val="36"/>
          <w14:ligatures w14:val="none"/>
        </w:rPr>
        <w:t xml:space="preserve">. </w:t>
      </w:r>
      <w:r w:rsidRPr="00AE0510">
        <w:rPr>
          <w:rFonts w:ascii="Anjoman Max" w:eastAsia="Times New Roman" w:hAnsi="Anjoman Max" w:cs="Anjoman Max"/>
          <w:b/>
          <w:bCs/>
          <w:kern w:val="0"/>
          <w:sz w:val="36"/>
          <w:szCs w:val="36"/>
          <w:rtl/>
          <w14:ligatures w14:val="none"/>
        </w:rPr>
        <w:t>رسیدگی به درخواست‌ها و اختلاف‌ها</w:t>
      </w:r>
    </w:p>
    <w:p w14:paraId="324933F6"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lastRenderedPageBreak/>
        <w:t xml:space="preserve">کاربر می‌تواند پرسش، گزارش خطا یا شکایت خود را از طریق </w:t>
      </w:r>
      <w:r w:rsidRPr="00AE0510">
        <w:rPr>
          <w:rFonts w:ascii="Anjoman Max" w:eastAsia="Times New Roman" w:hAnsi="Anjoman Max" w:cs="Anjoman Max"/>
          <w:b/>
          <w:bCs/>
          <w:kern w:val="0"/>
          <w:sz w:val="24"/>
          <w:szCs w:val="24"/>
          <w14:ligatures w14:val="none"/>
        </w:rPr>
        <w:t>[</w:t>
      </w:r>
      <w:r w:rsidRPr="00AE0510">
        <w:rPr>
          <w:rFonts w:ascii="Anjoman Max" w:eastAsia="Times New Roman" w:hAnsi="Anjoman Max" w:cs="Anjoman Max"/>
          <w:b/>
          <w:bCs/>
          <w:kern w:val="0"/>
          <w:sz w:val="24"/>
          <w:szCs w:val="24"/>
          <w:rtl/>
          <w14:ligatures w14:val="none"/>
        </w:rPr>
        <w:t>راه ارتباطی پشتیبانی</w:t>
      </w:r>
      <w:r w:rsidRPr="00AE0510">
        <w:rPr>
          <w:rFonts w:ascii="Anjoman Max" w:eastAsia="Times New Roman" w:hAnsi="Anjoman Max" w:cs="Anjoman Max"/>
          <w:b/>
          <w:bCs/>
          <w:kern w:val="0"/>
          <w:sz w:val="24"/>
          <w:szCs w:val="24"/>
          <w14:ligatures w14:val="none"/>
        </w:rPr>
        <w:t>]</w:t>
      </w:r>
      <w:r w:rsidRPr="00AE0510">
        <w:rPr>
          <w:rFonts w:ascii="Anjoman Max" w:eastAsia="Times New Roman" w:hAnsi="Anjoman Max" w:cs="Anjoman Max"/>
          <w:kern w:val="0"/>
          <w:sz w:val="24"/>
          <w:szCs w:val="24"/>
          <w14:ligatures w14:val="none"/>
        </w:rPr>
        <w:t xml:space="preserve"> </w:t>
      </w:r>
      <w:r w:rsidRPr="00AE0510">
        <w:rPr>
          <w:rFonts w:ascii="Anjoman Max" w:eastAsia="Times New Roman" w:hAnsi="Anjoman Max" w:cs="Anjoman Max"/>
          <w:kern w:val="0"/>
          <w:sz w:val="24"/>
          <w:szCs w:val="24"/>
          <w:rtl/>
          <w14:ligatures w14:val="none"/>
        </w:rPr>
        <w:t xml:space="preserve">ثبت کند. لیگالیر درخواست را دریافت و از طریق </w:t>
      </w:r>
      <w:r w:rsidRPr="00AE0510">
        <w:rPr>
          <w:rFonts w:ascii="Anjoman Max" w:eastAsia="Times New Roman" w:hAnsi="Anjoman Max" w:cs="Anjoman Max"/>
          <w:b/>
          <w:bCs/>
          <w:kern w:val="0"/>
          <w:sz w:val="24"/>
          <w:szCs w:val="24"/>
          <w14:ligatures w14:val="none"/>
        </w:rPr>
        <w:t>[</w:t>
      </w:r>
      <w:r w:rsidRPr="00AE0510">
        <w:rPr>
          <w:rFonts w:ascii="Anjoman Max" w:eastAsia="Times New Roman" w:hAnsi="Anjoman Max" w:cs="Anjoman Max"/>
          <w:b/>
          <w:bCs/>
          <w:kern w:val="0"/>
          <w:sz w:val="24"/>
          <w:szCs w:val="24"/>
          <w:rtl/>
          <w14:ligatures w14:val="none"/>
        </w:rPr>
        <w:t>ایمیل/پنل/شماره پیگیری</w:t>
      </w:r>
      <w:r w:rsidRPr="00AE0510">
        <w:rPr>
          <w:rFonts w:ascii="Anjoman Max" w:eastAsia="Times New Roman" w:hAnsi="Anjoman Max" w:cs="Anjoman Max"/>
          <w:b/>
          <w:bCs/>
          <w:kern w:val="0"/>
          <w:sz w:val="24"/>
          <w:szCs w:val="24"/>
          <w14:ligatures w14:val="none"/>
        </w:rPr>
        <w:t>]</w:t>
      </w:r>
      <w:r w:rsidRPr="00AE0510">
        <w:rPr>
          <w:rFonts w:ascii="Anjoman Max" w:eastAsia="Times New Roman" w:hAnsi="Anjoman Max" w:cs="Anjoman Max"/>
          <w:kern w:val="0"/>
          <w:sz w:val="24"/>
          <w:szCs w:val="24"/>
          <w14:ligatures w14:val="none"/>
        </w:rPr>
        <w:t xml:space="preserve"> </w:t>
      </w:r>
      <w:r w:rsidRPr="00AE0510">
        <w:rPr>
          <w:rFonts w:ascii="Anjoman Max" w:eastAsia="Times New Roman" w:hAnsi="Anjoman Max" w:cs="Anjoman Max"/>
          <w:kern w:val="0"/>
          <w:sz w:val="24"/>
          <w:szCs w:val="24"/>
          <w:rtl/>
          <w14:ligatures w14:val="none"/>
        </w:rPr>
        <w:t>پیگیری خواهد کرد</w:t>
      </w:r>
      <w:r w:rsidRPr="00AE0510">
        <w:rPr>
          <w:rFonts w:ascii="Anjoman Max" w:eastAsia="Times New Roman" w:hAnsi="Anjoman Max" w:cs="Anjoman Max"/>
          <w:kern w:val="0"/>
          <w:sz w:val="24"/>
          <w:szCs w:val="24"/>
          <w14:ligatures w14:val="none"/>
        </w:rPr>
        <w:t>.</w:t>
      </w:r>
    </w:p>
    <w:p w14:paraId="3D5B43FA"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طرفین تلاش می‌کنند اختلاف‌های ناشی از استفاده از خدمات را ابتدا از راه گفت‌وگو حل‌وفصل کنند. در صورت عدم توافق، موضوع از طریق مراجع صالح و مطابق قوانین لازم‌الاجرای جمهوری اسلامی ایران پیگیری خواهد شد. این بند مانع مراجعه کاربر به مراجع یا استفاده از حقوق قانونی او نیست</w:t>
      </w:r>
      <w:r w:rsidRPr="00AE0510">
        <w:rPr>
          <w:rFonts w:ascii="Anjoman Max" w:eastAsia="Times New Roman" w:hAnsi="Anjoman Max" w:cs="Anjoman Max"/>
          <w:kern w:val="0"/>
          <w:sz w:val="24"/>
          <w:szCs w:val="24"/>
          <w14:ligatures w14:val="none"/>
        </w:rPr>
        <w:t>.</w:t>
      </w:r>
    </w:p>
    <w:p w14:paraId="714B9EF7" w14:textId="77777777" w:rsidR="00AE0510" w:rsidRPr="00AE0510" w:rsidRDefault="00AE0510" w:rsidP="00AE0510">
      <w:pPr>
        <w:bidi/>
        <w:spacing w:before="100" w:beforeAutospacing="1" w:after="100" w:afterAutospacing="1" w:line="240" w:lineRule="auto"/>
        <w:outlineLvl w:val="1"/>
        <w:rPr>
          <w:rFonts w:ascii="Anjoman Max" w:eastAsia="Times New Roman" w:hAnsi="Anjoman Max" w:cs="Anjoman Max"/>
          <w:b/>
          <w:bCs/>
          <w:kern w:val="0"/>
          <w:sz w:val="36"/>
          <w:szCs w:val="36"/>
          <w14:ligatures w14:val="none"/>
        </w:rPr>
      </w:pPr>
      <w:r w:rsidRPr="00AE0510">
        <w:rPr>
          <w:rFonts w:ascii="Anjoman Max" w:eastAsia="Times New Roman" w:hAnsi="Anjoman Max" w:cs="Anjoman Max"/>
          <w:b/>
          <w:bCs/>
          <w:kern w:val="0"/>
          <w:sz w:val="36"/>
          <w:szCs w:val="36"/>
          <w:rtl/>
          <w:lang w:bidi="fa-IR"/>
          <w14:ligatures w14:val="none"/>
        </w:rPr>
        <w:t>۱۶</w:t>
      </w:r>
      <w:r w:rsidRPr="00AE0510">
        <w:rPr>
          <w:rFonts w:ascii="Anjoman Max" w:eastAsia="Times New Roman" w:hAnsi="Anjoman Max" w:cs="Anjoman Max"/>
          <w:b/>
          <w:bCs/>
          <w:kern w:val="0"/>
          <w:sz w:val="36"/>
          <w:szCs w:val="36"/>
          <w14:ligatures w14:val="none"/>
        </w:rPr>
        <w:t xml:space="preserve">. </w:t>
      </w:r>
      <w:r w:rsidRPr="00AE0510">
        <w:rPr>
          <w:rFonts w:ascii="Anjoman Max" w:eastAsia="Times New Roman" w:hAnsi="Anjoman Max" w:cs="Anjoman Max"/>
          <w:b/>
          <w:bCs/>
          <w:kern w:val="0"/>
          <w:sz w:val="36"/>
          <w:szCs w:val="36"/>
          <w:rtl/>
          <w14:ligatures w14:val="none"/>
        </w:rPr>
        <w:t>قانون حاکم و اعتبار سایر بندها</w:t>
      </w:r>
    </w:p>
    <w:p w14:paraId="7D1E5F11"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این شرایط تابع قوانین لازم‌الاجرای جمهوری اسلامی ایران است. اگر بخشی از این سند به موجب رأی یا قانون غیرقابل اجرا شناخته شود، سایر بندها تا حدی که با قانون سازگار باشند معتبر باقی می‌مانند</w:t>
      </w:r>
      <w:r w:rsidRPr="00AE0510">
        <w:rPr>
          <w:rFonts w:ascii="Anjoman Max" w:eastAsia="Times New Roman" w:hAnsi="Anjoman Max" w:cs="Anjoman Max"/>
          <w:kern w:val="0"/>
          <w:sz w:val="24"/>
          <w:szCs w:val="24"/>
          <w14:ligatures w14:val="none"/>
        </w:rPr>
        <w:t>.</w:t>
      </w:r>
    </w:p>
    <w:p w14:paraId="1131FA67" w14:textId="77777777" w:rsidR="00AE0510" w:rsidRPr="00AE0510" w:rsidRDefault="00AE0510" w:rsidP="00AE0510">
      <w:pPr>
        <w:bidi/>
        <w:spacing w:before="100" w:beforeAutospacing="1" w:after="100" w:afterAutospacing="1" w:line="240" w:lineRule="auto"/>
        <w:outlineLvl w:val="1"/>
        <w:rPr>
          <w:rFonts w:ascii="Anjoman Max" w:eastAsia="Times New Roman" w:hAnsi="Anjoman Max" w:cs="Anjoman Max"/>
          <w:b/>
          <w:bCs/>
          <w:kern w:val="0"/>
          <w:sz w:val="36"/>
          <w:szCs w:val="36"/>
          <w14:ligatures w14:val="none"/>
        </w:rPr>
      </w:pPr>
      <w:r w:rsidRPr="00AE0510">
        <w:rPr>
          <w:rFonts w:ascii="Anjoman Max" w:eastAsia="Times New Roman" w:hAnsi="Anjoman Max" w:cs="Anjoman Max"/>
          <w:b/>
          <w:bCs/>
          <w:kern w:val="0"/>
          <w:sz w:val="36"/>
          <w:szCs w:val="36"/>
          <w:rtl/>
          <w:lang w:bidi="fa-IR"/>
          <w14:ligatures w14:val="none"/>
        </w:rPr>
        <w:t>۱۷</w:t>
      </w:r>
      <w:r w:rsidRPr="00AE0510">
        <w:rPr>
          <w:rFonts w:ascii="Anjoman Max" w:eastAsia="Times New Roman" w:hAnsi="Anjoman Max" w:cs="Anjoman Max"/>
          <w:b/>
          <w:bCs/>
          <w:kern w:val="0"/>
          <w:sz w:val="36"/>
          <w:szCs w:val="36"/>
          <w14:ligatures w14:val="none"/>
        </w:rPr>
        <w:t xml:space="preserve">. </w:t>
      </w:r>
      <w:r w:rsidRPr="00AE0510">
        <w:rPr>
          <w:rFonts w:ascii="Anjoman Max" w:eastAsia="Times New Roman" w:hAnsi="Anjoman Max" w:cs="Anjoman Max"/>
          <w:b/>
          <w:bCs/>
          <w:kern w:val="0"/>
          <w:sz w:val="36"/>
          <w:szCs w:val="36"/>
          <w:rtl/>
          <w14:ligatures w14:val="none"/>
        </w:rPr>
        <w:t>راه ارتباطی</w:t>
      </w:r>
    </w:p>
    <w:p w14:paraId="455FF232" w14:textId="77777777" w:rsidR="00AE0510" w:rsidRPr="00AE0510" w:rsidRDefault="00AE0510" w:rsidP="00AE0510">
      <w:p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برای پرسش درباره این شرایط، ثبت درخواست یا شکایت با لیگالیر از این راه‌ها تماس بگیرید</w:t>
      </w:r>
      <w:r w:rsidRPr="00AE0510">
        <w:rPr>
          <w:rFonts w:ascii="Anjoman Max" w:eastAsia="Times New Roman" w:hAnsi="Anjoman Max" w:cs="Anjoman Max"/>
          <w:kern w:val="0"/>
          <w:sz w:val="24"/>
          <w:szCs w:val="24"/>
          <w14:ligatures w14:val="none"/>
        </w:rPr>
        <w:t>:</w:t>
      </w:r>
    </w:p>
    <w:p w14:paraId="0CDB4B86" w14:textId="77777777" w:rsidR="00AE0510" w:rsidRPr="00AE0510" w:rsidRDefault="00AE0510" w:rsidP="00AE0510">
      <w:pPr>
        <w:numPr>
          <w:ilvl w:val="0"/>
          <w:numId w:val="7"/>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رایانامه</w:t>
      </w:r>
      <w:r w:rsidRPr="00AE0510">
        <w:rPr>
          <w:rFonts w:ascii="Anjoman Max" w:eastAsia="Times New Roman" w:hAnsi="Anjoman Max" w:cs="Anjoman Max"/>
          <w:kern w:val="0"/>
          <w:sz w:val="24"/>
          <w:szCs w:val="24"/>
          <w14:ligatures w14:val="none"/>
        </w:rPr>
        <w:t xml:space="preserve">: </w:t>
      </w:r>
      <w:r w:rsidRPr="00AE0510">
        <w:rPr>
          <w:rFonts w:ascii="Anjoman Max" w:eastAsia="Times New Roman" w:hAnsi="Anjoman Max" w:cs="Anjoman Max"/>
          <w:b/>
          <w:bCs/>
          <w:kern w:val="0"/>
          <w:sz w:val="24"/>
          <w:szCs w:val="24"/>
          <w14:ligatures w14:val="none"/>
        </w:rPr>
        <w:t>[</w:t>
      </w:r>
      <w:r w:rsidRPr="00AE0510">
        <w:rPr>
          <w:rFonts w:ascii="Anjoman Max" w:eastAsia="Times New Roman" w:hAnsi="Anjoman Max" w:cs="Anjoman Max"/>
          <w:b/>
          <w:bCs/>
          <w:kern w:val="0"/>
          <w:sz w:val="24"/>
          <w:szCs w:val="24"/>
          <w:rtl/>
          <w14:ligatures w14:val="none"/>
        </w:rPr>
        <w:t>ایمیل</w:t>
      </w:r>
      <w:r w:rsidRPr="00AE0510">
        <w:rPr>
          <w:rFonts w:ascii="Anjoman Max" w:eastAsia="Times New Roman" w:hAnsi="Anjoman Max" w:cs="Anjoman Max"/>
          <w:b/>
          <w:bCs/>
          <w:kern w:val="0"/>
          <w:sz w:val="24"/>
          <w:szCs w:val="24"/>
          <w14:ligatures w14:val="none"/>
        </w:rPr>
        <w:t>]</w:t>
      </w:r>
    </w:p>
    <w:p w14:paraId="53ED019C" w14:textId="77777777" w:rsidR="00AE0510" w:rsidRPr="00AE0510" w:rsidRDefault="00AE0510" w:rsidP="00AE0510">
      <w:pPr>
        <w:numPr>
          <w:ilvl w:val="0"/>
          <w:numId w:val="7"/>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تلفن</w:t>
      </w:r>
      <w:r w:rsidRPr="00AE0510">
        <w:rPr>
          <w:rFonts w:ascii="Anjoman Max" w:eastAsia="Times New Roman" w:hAnsi="Anjoman Max" w:cs="Anjoman Max"/>
          <w:kern w:val="0"/>
          <w:sz w:val="24"/>
          <w:szCs w:val="24"/>
          <w14:ligatures w14:val="none"/>
        </w:rPr>
        <w:t xml:space="preserve">: </w:t>
      </w:r>
      <w:r w:rsidRPr="00AE0510">
        <w:rPr>
          <w:rFonts w:ascii="Anjoman Max" w:eastAsia="Times New Roman" w:hAnsi="Anjoman Max" w:cs="Anjoman Max"/>
          <w:b/>
          <w:bCs/>
          <w:kern w:val="0"/>
          <w:sz w:val="24"/>
          <w:szCs w:val="24"/>
          <w14:ligatures w14:val="none"/>
        </w:rPr>
        <w:t>[</w:t>
      </w:r>
      <w:r w:rsidRPr="00AE0510">
        <w:rPr>
          <w:rFonts w:ascii="Anjoman Max" w:eastAsia="Times New Roman" w:hAnsi="Anjoman Max" w:cs="Anjoman Max"/>
          <w:b/>
          <w:bCs/>
          <w:kern w:val="0"/>
          <w:sz w:val="24"/>
          <w:szCs w:val="24"/>
          <w:rtl/>
          <w14:ligatures w14:val="none"/>
        </w:rPr>
        <w:t>شماره</w:t>
      </w:r>
      <w:r w:rsidRPr="00AE0510">
        <w:rPr>
          <w:rFonts w:ascii="Anjoman Max" w:eastAsia="Times New Roman" w:hAnsi="Anjoman Max" w:cs="Anjoman Max"/>
          <w:b/>
          <w:bCs/>
          <w:kern w:val="0"/>
          <w:sz w:val="24"/>
          <w:szCs w:val="24"/>
          <w14:ligatures w14:val="none"/>
        </w:rPr>
        <w:t>]</w:t>
      </w:r>
    </w:p>
    <w:p w14:paraId="4663A4C6" w14:textId="77777777" w:rsidR="00AE0510" w:rsidRPr="00AE0510" w:rsidRDefault="00AE0510" w:rsidP="00AE0510">
      <w:pPr>
        <w:numPr>
          <w:ilvl w:val="0"/>
          <w:numId w:val="7"/>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نشانی</w:t>
      </w:r>
      <w:r w:rsidRPr="00AE0510">
        <w:rPr>
          <w:rFonts w:ascii="Anjoman Max" w:eastAsia="Times New Roman" w:hAnsi="Anjoman Max" w:cs="Anjoman Max"/>
          <w:kern w:val="0"/>
          <w:sz w:val="24"/>
          <w:szCs w:val="24"/>
          <w14:ligatures w14:val="none"/>
        </w:rPr>
        <w:t xml:space="preserve">: </w:t>
      </w:r>
      <w:r w:rsidRPr="00AE0510">
        <w:rPr>
          <w:rFonts w:ascii="Anjoman Max" w:eastAsia="Times New Roman" w:hAnsi="Anjoman Max" w:cs="Anjoman Max"/>
          <w:b/>
          <w:bCs/>
          <w:kern w:val="0"/>
          <w:sz w:val="24"/>
          <w:szCs w:val="24"/>
          <w14:ligatures w14:val="none"/>
        </w:rPr>
        <w:t>[</w:t>
      </w:r>
      <w:r w:rsidRPr="00AE0510">
        <w:rPr>
          <w:rFonts w:ascii="Anjoman Max" w:eastAsia="Times New Roman" w:hAnsi="Anjoman Max" w:cs="Anjoman Max"/>
          <w:b/>
          <w:bCs/>
          <w:kern w:val="0"/>
          <w:sz w:val="24"/>
          <w:szCs w:val="24"/>
          <w:rtl/>
          <w14:ligatures w14:val="none"/>
        </w:rPr>
        <w:t>نشانی</w:t>
      </w:r>
      <w:r w:rsidRPr="00AE0510">
        <w:rPr>
          <w:rFonts w:ascii="Anjoman Max" w:eastAsia="Times New Roman" w:hAnsi="Anjoman Max" w:cs="Anjoman Max"/>
          <w:b/>
          <w:bCs/>
          <w:kern w:val="0"/>
          <w:sz w:val="24"/>
          <w:szCs w:val="24"/>
          <w14:ligatures w14:val="none"/>
        </w:rPr>
        <w:t>]</w:t>
      </w:r>
    </w:p>
    <w:p w14:paraId="77B5175E" w14:textId="77777777" w:rsidR="00AE0510" w:rsidRPr="00AE0510" w:rsidRDefault="00AE0510" w:rsidP="00AE0510">
      <w:pPr>
        <w:numPr>
          <w:ilvl w:val="0"/>
          <w:numId w:val="7"/>
        </w:numPr>
        <w:bidi/>
        <w:spacing w:before="100" w:beforeAutospacing="1" w:after="100" w:afterAutospacing="1" w:line="240" w:lineRule="auto"/>
        <w:rPr>
          <w:rFonts w:ascii="Anjoman Max" w:eastAsia="Times New Roman" w:hAnsi="Anjoman Max" w:cs="Anjoman Max"/>
          <w:kern w:val="0"/>
          <w:sz w:val="24"/>
          <w:szCs w:val="24"/>
          <w14:ligatures w14:val="none"/>
        </w:rPr>
      </w:pPr>
      <w:r w:rsidRPr="00AE0510">
        <w:rPr>
          <w:rFonts w:ascii="Anjoman Max" w:eastAsia="Times New Roman" w:hAnsi="Anjoman Max" w:cs="Anjoman Max"/>
          <w:kern w:val="0"/>
          <w:sz w:val="24"/>
          <w:szCs w:val="24"/>
          <w:rtl/>
          <w14:ligatures w14:val="none"/>
        </w:rPr>
        <w:t>صفحه پشتیبانی</w:t>
      </w:r>
      <w:r w:rsidRPr="00AE0510">
        <w:rPr>
          <w:rFonts w:ascii="Anjoman Max" w:eastAsia="Times New Roman" w:hAnsi="Anjoman Max" w:cs="Anjoman Max"/>
          <w:kern w:val="0"/>
          <w:sz w:val="24"/>
          <w:szCs w:val="24"/>
          <w14:ligatures w14:val="none"/>
        </w:rPr>
        <w:t xml:space="preserve">: </w:t>
      </w:r>
      <w:r w:rsidRPr="00AE0510">
        <w:rPr>
          <w:rFonts w:ascii="Anjoman Max" w:eastAsia="Times New Roman" w:hAnsi="Anjoman Max" w:cs="Anjoman Max"/>
          <w:b/>
          <w:bCs/>
          <w:kern w:val="0"/>
          <w:sz w:val="24"/>
          <w:szCs w:val="24"/>
          <w14:ligatures w14:val="none"/>
        </w:rPr>
        <w:t>[</w:t>
      </w:r>
      <w:r w:rsidRPr="00AE0510">
        <w:rPr>
          <w:rFonts w:ascii="Anjoman Max" w:eastAsia="Times New Roman" w:hAnsi="Anjoman Max" w:cs="Anjoman Max"/>
          <w:b/>
          <w:bCs/>
          <w:kern w:val="0"/>
          <w:sz w:val="24"/>
          <w:szCs w:val="24"/>
          <w:rtl/>
          <w14:ligatures w14:val="none"/>
        </w:rPr>
        <w:t>لینک</w:t>
      </w:r>
      <w:r w:rsidRPr="00AE0510">
        <w:rPr>
          <w:rFonts w:ascii="Anjoman Max" w:eastAsia="Times New Roman" w:hAnsi="Anjoman Max" w:cs="Anjoman Max"/>
          <w:b/>
          <w:bCs/>
          <w:kern w:val="0"/>
          <w:sz w:val="24"/>
          <w:szCs w:val="24"/>
          <w14:ligatures w14:val="none"/>
        </w:rPr>
        <w:t>]</w:t>
      </w:r>
    </w:p>
    <w:p w14:paraId="41778651" w14:textId="77777777" w:rsidR="00545E12" w:rsidRPr="00AE0510" w:rsidRDefault="00545E12" w:rsidP="00AE0510">
      <w:pPr>
        <w:bidi/>
        <w:rPr>
          <w:rFonts w:ascii="Anjoman Max" w:hAnsi="Anjoman Max" w:cs="Anjoman Max"/>
        </w:rPr>
      </w:pPr>
    </w:p>
    <w:sectPr w:rsidR="00545E12" w:rsidRPr="00AE05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joman Max">
    <w:panose1 w:val="00000000000000000000"/>
    <w:charset w:val="00"/>
    <w:family w:val="auto"/>
    <w:pitch w:val="variable"/>
    <w:sig w:usb0="800020AF" w:usb1="8000006A"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40339"/>
    <w:multiLevelType w:val="multilevel"/>
    <w:tmpl w:val="A43AC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4B1656"/>
    <w:multiLevelType w:val="multilevel"/>
    <w:tmpl w:val="33C0A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D610BB"/>
    <w:multiLevelType w:val="multilevel"/>
    <w:tmpl w:val="086E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C5DF2"/>
    <w:multiLevelType w:val="multilevel"/>
    <w:tmpl w:val="BC9C4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53703C"/>
    <w:multiLevelType w:val="multilevel"/>
    <w:tmpl w:val="FB10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FF6742"/>
    <w:multiLevelType w:val="multilevel"/>
    <w:tmpl w:val="2FDC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674C08"/>
    <w:multiLevelType w:val="multilevel"/>
    <w:tmpl w:val="0826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048960">
    <w:abstractNumId w:val="5"/>
  </w:num>
  <w:num w:numId="2" w16cid:durableId="291713694">
    <w:abstractNumId w:val="4"/>
  </w:num>
  <w:num w:numId="3" w16cid:durableId="2147090710">
    <w:abstractNumId w:val="1"/>
  </w:num>
  <w:num w:numId="4" w16cid:durableId="1474564202">
    <w:abstractNumId w:val="3"/>
  </w:num>
  <w:num w:numId="5" w16cid:durableId="1987776722">
    <w:abstractNumId w:val="6"/>
  </w:num>
  <w:num w:numId="6" w16cid:durableId="1711224009">
    <w:abstractNumId w:val="0"/>
  </w:num>
  <w:num w:numId="7" w16cid:durableId="556477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510"/>
    <w:rsid w:val="002031F1"/>
    <w:rsid w:val="00545E12"/>
    <w:rsid w:val="00AE0510"/>
    <w:rsid w:val="00E374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F2A1A"/>
  <w15:chartTrackingRefBased/>
  <w15:docId w15:val="{BF227E36-6042-4D5C-9920-81F0FD205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E051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E051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E051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510"/>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E051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E051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AE05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E05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0880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1909</Words>
  <Characters>10883</Characters>
  <Application>Microsoft Office Word</Application>
  <DocSecurity>0</DocSecurity>
  <Lines>90</Lines>
  <Paragraphs>25</Paragraphs>
  <ScaleCrop>false</ScaleCrop>
  <Company/>
  <LinksUpToDate>false</LinksUpToDate>
  <CharactersWithSpaces>12767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Zabihi</dc:creator>
  <cp:keywords/>
  <dc:description/>
  <cp:lastModifiedBy>Ali Zabihi</cp:lastModifiedBy>
  <cp:revision>1</cp:revision>
  <dcterms:created xsi:type="dcterms:W3CDTF">2026-10-18T14:40:00Z</dcterms:created>
  <dcterms:modified xsi:type="dcterms:W3CDTF">2026-10-18T14:41:00Z</dcterms:modified>
</cp:coreProperties>
</file>