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webp" ContentType="image/webp"/>
  <Override PartName="/word/media/image5.webp" ContentType="image/webp"/>
  <Override PartName="/word/media/image7.webp" ContentType="image/webp"/>
  <Override PartName="/word/media/image9.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52D334">
      <w:pPr>
        <w:rPr>
          <w:rFonts w:hint="default" w:asciiTheme="minorAscii" w:hAnsiTheme="minorAscii"/>
          <w:color w:val="auto"/>
          <w:lang w:val="en-US"/>
        </w:rPr>
      </w:pPr>
    </w:p>
    <w:p w14:paraId="597AC472">
      <w:pPr>
        <w:pStyle w:val="18"/>
        <w:jc w:val="center"/>
        <w:rPr>
          <w:rFonts w:hint="default" w:asciiTheme="minorAscii" w:hAnsiTheme="minorAscii"/>
          <w:color w:val="44546A" w:themeColor="text2"/>
          <w:lang w:val="en-US"/>
          <w14:textFill>
            <w14:solidFill>
              <w14:schemeClr w14:val="tx2"/>
            </w14:solidFill>
          </w14:textFill>
        </w:rPr>
      </w:pPr>
      <w:r>
        <w:rPr>
          <w:rFonts w:hint="default" w:asciiTheme="minorAscii" w:hAnsiTheme="minorAscii"/>
          <w:color w:val="44546A" w:themeColor="text2"/>
          <w:lang w:val="en-US"/>
          <w14:textFill>
            <w14:solidFill>
              <w14:schemeClr w14:val="tx2"/>
            </w14:solidFill>
          </w14:textFill>
        </w:rPr>
        <w:t>Openshift Kubernetes Distribution (OKD)</w:t>
      </w:r>
    </w:p>
    <w:p w14:paraId="0A09A63D">
      <w:pPr>
        <w:jc w:val="center"/>
        <w:rPr>
          <w:rFonts w:hint="default" w:asciiTheme="minorAscii" w:hAnsiTheme="minorAscii"/>
        </w:rPr>
      </w:pPr>
      <w:r>
        <w:rPr>
          <w:rFonts w:hint="default" w:asciiTheme="minorAscii" w:hAnsiTheme="minorAscii"/>
          <w:lang w:val="en-US" w:eastAsia="zh-CN"/>
        </w:rPr>
        <w:t>OKD Cluster Handbook: Design, Deployment, Operations &amp; Troubleshooting</w:t>
      </w:r>
    </w:p>
    <w:p w14:paraId="74CA4C06">
      <w:pPr>
        <w:jc w:val="center"/>
        <w:rPr>
          <w:rFonts w:hint="default" w:asciiTheme="minorAscii" w:hAnsiTheme="minorAscii"/>
        </w:rPr>
      </w:pPr>
      <w:r>
        <w:rPr>
          <w:rFonts w:hint="default" w:asciiTheme="minorAscii" w:hAnsiTheme="minorAscii"/>
        </w:rPr>
        <w:t xml:space="preserve">Document Generated: </w:t>
      </w:r>
      <w:r>
        <w:rPr>
          <w:rFonts w:hint="default" w:asciiTheme="minorAscii" w:hAnsiTheme="minorAscii"/>
          <w:lang w:val="en-US"/>
        </w:rPr>
        <w:t>31</w:t>
      </w:r>
      <w:r>
        <w:rPr>
          <w:rFonts w:hint="default" w:asciiTheme="minorAscii" w:hAnsiTheme="minorAscii"/>
        </w:rPr>
        <w:t>-01-2026</w:t>
      </w:r>
    </w:p>
    <w:p w14:paraId="58DF2ADF">
      <w:pPr>
        <w:rPr>
          <w:rFonts w:hint="default" w:asciiTheme="minorAscii" w:hAnsiTheme="minorAscii"/>
          <w:lang w:val="en-US"/>
        </w:rPr>
      </w:pPr>
    </w:p>
    <w:p w14:paraId="5B0A36C3">
      <w:pPr>
        <w:rPr>
          <w:rFonts w:hint="default" w:asciiTheme="minorAscii" w:hAnsiTheme="minorAscii"/>
          <w:lang w:val="en-US"/>
        </w:rPr>
      </w:pPr>
    </w:p>
    <w:p w14:paraId="3EFEE2B5">
      <w:pPr>
        <w:rPr>
          <w:rFonts w:hint="default" w:asciiTheme="minorAscii" w:hAnsiTheme="minorAscii"/>
          <w:lang w:val="en-US"/>
        </w:rPr>
      </w:pPr>
    </w:p>
    <w:p w14:paraId="37D48AA1">
      <w:pPr>
        <w:rPr>
          <w:rFonts w:hint="default" w:asciiTheme="minorAscii" w:hAnsiTheme="minorAscii"/>
          <w:lang w:val="en-US"/>
        </w:rPr>
      </w:pPr>
    </w:p>
    <w:p w14:paraId="32B9F3A2">
      <w:pPr>
        <w:rPr>
          <w:rFonts w:hint="default" w:asciiTheme="minorAscii" w:hAnsiTheme="minorAscii"/>
          <w:lang w:val="en-US"/>
        </w:rPr>
      </w:pPr>
    </w:p>
    <w:p w14:paraId="49F76878">
      <w:pPr>
        <w:rPr>
          <w:rFonts w:hint="default" w:asciiTheme="minorAscii" w:hAnsiTheme="minorAscii"/>
          <w:lang w:val="en-US"/>
        </w:rPr>
      </w:pPr>
    </w:p>
    <w:p w14:paraId="00D1D31F">
      <w:pPr>
        <w:rPr>
          <w:rFonts w:hint="default" w:asciiTheme="minorAscii" w:hAnsiTheme="minorAscii"/>
          <w:lang w:val="en-US"/>
        </w:rPr>
      </w:pPr>
    </w:p>
    <w:p w14:paraId="770ECEEF">
      <w:pPr>
        <w:rPr>
          <w:rFonts w:hint="default" w:asciiTheme="minorAscii" w:hAnsiTheme="minorAscii"/>
          <w:lang w:val="en-US"/>
        </w:rPr>
      </w:pPr>
    </w:p>
    <w:p w14:paraId="5EC37944">
      <w:pPr>
        <w:rPr>
          <w:rFonts w:hint="default" w:asciiTheme="minorAscii" w:hAnsiTheme="minorAscii"/>
          <w:lang w:val="en-US"/>
        </w:rPr>
      </w:pPr>
    </w:p>
    <w:p w14:paraId="7B76DF2D">
      <w:pPr>
        <w:rPr>
          <w:rFonts w:hint="default" w:asciiTheme="minorAscii" w:hAnsiTheme="minorAscii"/>
          <w:lang w:val="en-US"/>
        </w:rPr>
      </w:pPr>
    </w:p>
    <w:p w14:paraId="1EA85BAF">
      <w:pPr>
        <w:rPr>
          <w:rFonts w:hint="default" w:asciiTheme="minorAscii" w:hAnsiTheme="minorAscii"/>
          <w:lang w:val="en-US"/>
        </w:rPr>
      </w:pPr>
    </w:p>
    <w:p w14:paraId="4BD1B236">
      <w:pPr>
        <w:rPr>
          <w:rFonts w:hint="default" w:asciiTheme="minorAscii" w:hAnsiTheme="minorAscii"/>
          <w:lang w:val="en-US"/>
        </w:rPr>
      </w:pPr>
    </w:p>
    <w:p w14:paraId="372D6A90">
      <w:pPr>
        <w:rPr>
          <w:rFonts w:hint="default" w:asciiTheme="minorAscii" w:hAnsiTheme="minorAscii"/>
          <w:lang w:val="en-US"/>
        </w:rPr>
      </w:pPr>
    </w:p>
    <w:p w14:paraId="4F0CF574">
      <w:pPr>
        <w:rPr>
          <w:rFonts w:hint="default" w:asciiTheme="minorAscii" w:hAnsiTheme="minorAscii"/>
          <w:lang w:val="en-US"/>
        </w:rPr>
      </w:pPr>
    </w:p>
    <w:p w14:paraId="0D40481D">
      <w:pPr>
        <w:rPr>
          <w:rFonts w:hint="default" w:asciiTheme="minorAscii" w:hAnsiTheme="minorAscii"/>
          <w:lang w:val="en-US"/>
        </w:rPr>
      </w:pPr>
    </w:p>
    <w:p w14:paraId="54758A74">
      <w:pPr>
        <w:rPr>
          <w:rFonts w:hint="default" w:asciiTheme="minorAscii" w:hAnsiTheme="minorAscii"/>
          <w:lang w:val="en-US"/>
        </w:rPr>
      </w:pPr>
    </w:p>
    <w:p w14:paraId="3A40903D">
      <w:pPr>
        <w:rPr>
          <w:rFonts w:hint="default" w:asciiTheme="minorAscii" w:hAnsiTheme="minorAscii"/>
          <w:lang w:val="en-US"/>
        </w:rPr>
      </w:pPr>
    </w:p>
    <w:p w14:paraId="22A0530F">
      <w:pPr>
        <w:rPr>
          <w:rFonts w:hint="default" w:asciiTheme="minorAscii" w:hAnsiTheme="minorAscii"/>
          <w:lang w:val="en-US"/>
        </w:rPr>
      </w:pPr>
    </w:p>
    <w:p w14:paraId="64642857">
      <w:pPr>
        <w:rPr>
          <w:rFonts w:hint="default" w:asciiTheme="minorAscii" w:hAnsiTheme="minorAscii"/>
          <w:lang w:val="en-US"/>
        </w:rPr>
      </w:pPr>
    </w:p>
    <w:p w14:paraId="619C0809">
      <w:pPr>
        <w:rPr>
          <w:rFonts w:hint="default" w:asciiTheme="minorAscii" w:hAnsiTheme="minorAscii"/>
          <w:lang w:val="en-US"/>
        </w:rPr>
      </w:pPr>
    </w:p>
    <w:p w14:paraId="142F8F86">
      <w:pPr>
        <w:rPr>
          <w:rFonts w:hint="default" w:asciiTheme="minorAscii" w:hAnsiTheme="minorAscii"/>
          <w:lang w:val="en-US"/>
        </w:rPr>
      </w:pPr>
    </w:p>
    <w:p w14:paraId="03B210DE">
      <w:pPr>
        <w:rPr>
          <w:rFonts w:hint="default" w:asciiTheme="minorAscii" w:hAnsiTheme="minorAscii"/>
          <w:lang w:val="en-US"/>
        </w:rPr>
      </w:pPr>
    </w:p>
    <w:p w14:paraId="2266F017">
      <w:pPr>
        <w:rPr>
          <w:rFonts w:hint="default" w:asciiTheme="minorAscii" w:hAnsiTheme="minorAscii"/>
          <w:lang w:val="en-US"/>
        </w:rPr>
      </w:pPr>
    </w:p>
    <w:p w14:paraId="4A4A06BA">
      <w:pPr>
        <w:rPr>
          <w:rFonts w:hint="default" w:asciiTheme="minorAscii" w:hAnsiTheme="minorAscii"/>
          <w:lang w:val="en-US"/>
        </w:rPr>
      </w:pPr>
    </w:p>
    <w:p w14:paraId="427C66A8">
      <w:pPr>
        <w:rPr>
          <w:rFonts w:hint="default" w:asciiTheme="minorAscii" w:hAnsiTheme="minorAscii"/>
          <w:lang w:val="en-US"/>
        </w:rPr>
      </w:pPr>
    </w:p>
    <w:p w14:paraId="696B30DA">
      <w:pPr>
        <w:rPr>
          <w:rFonts w:hint="default" w:asciiTheme="minorAscii" w:hAnsiTheme="minorAscii"/>
          <w:lang w:val="en-US"/>
        </w:rPr>
      </w:pPr>
    </w:p>
    <w:p w14:paraId="2D594526">
      <w:pPr>
        <w:rPr>
          <w:rFonts w:hint="default" w:asciiTheme="minorAscii" w:hAnsiTheme="minorAscii"/>
          <w:lang w:val="en-US"/>
        </w:rPr>
      </w:pPr>
    </w:p>
    <w:p w14:paraId="053BB050">
      <w:pPr>
        <w:rPr>
          <w:rFonts w:hint="default" w:asciiTheme="minorAscii" w:hAnsiTheme="minorAscii"/>
          <w:lang w:val="en-US"/>
        </w:rPr>
      </w:pPr>
    </w:p>
    <w:p w14:paraId="65B8A02E">
      <w:pPr>
        <w:rPr>
          <w:rFonts w:hint="default" w:asciiTheme="minorAscii" w:hAnsiTheme="minorAscii"/>
          <w:lang w:val="en-US"/>
        </w:rPr>
      </w:pPr>
    </w:p>
    <w:p w14:paraId="40196AD7">
      <w:pPr>
        <w:rPr>
          <w:rFonts w:hint="default" w:asciiTheme="minorAscii" w:hAnsiTheme="minorAscii"/>
          <w:lang w:val="en-US"/>
        </w:rPr>
      </w:pPr>
    </w:p>
    <w:p w14:paraId="7587F2EA">
      <w:pPr>
        <w:rPr>
          <w:rFonts w:hint="default" w:asciiTheme="minorAscii" w:hAnsiTheme="minorAscii"/>
          <w:lang w:val="en-US"/>
        </w:rPr>
      </w:pPr>
    </w:p>
    <w:p w14:paraId="1098B855">
      <w:pPr>
        <w:rPr>
          <w:rFonts w:hint="default" w:asciiTheme="minorAscii" w:hAnsiTheme="minorAscii"/>
          <w:lang w:val="en-US"/>
        </w:rPr>
      </w:pPr>
    </w:p>
    <w:p w14:paraId="4854C0D2">
      <w:pPr>
        <w:rPr>
          <w:rFonts w:hint="default" w:asciiTheme="minorAscii" w:hAnsiTheme="minorAscii"/>
          <w:lang w:val="en-US"/>
        </w:rPr>
      </w:pPr>
    </w:p>
    <w:p w14:paraId="6A9FD243">
      <w:pPr>
        <w:rPr>
          <w:rFonts w:hint="default" w:asciiTheme="minorAscii" w:hAnsiTheme="minorAscii"/>
          <w:lang w:val="en-US"/>
        </w:rPr>
      </w:pPr>
    </w:p>
    <w:p w14:paraId="33F8504E">
      <w:pPr>
        <w:rPr>
          <w:rFonts w:hint="default" w:asciiTheme="minorAscii" w:hAnsiTheme="minorAscii"/>
          <w:lang w:val="en-US"/>
        </w:rPr>
      </w:pPr>
    </w:p>
    <w:p w14:paraId="7C2FB7B3">
      <w:pPr>
        <w:rPr>
          <w:rFonts w:hint="default" w:asciiTheme="minorAscii" w:hAnsiTheme="minorAscii"/>
          <w:lang w:val="en-US"/>
        </w:rPr>
      </w:pPr>
    </w:p>
    <w:p w14:paraId="085C82F2">
      <w:pPr>
        <w:rPr>
          <w:rFonts w:hint="default" w:asciiTheme="minorAscii" w:hAnsiTheme="minorAscii"/>
          <w:lang w:val="en-US"/>
        </w:rPr>
      </w:pPr>
    </w:p>
    <w:p w14:paraId="5A7DBEF6">
      <w:pPr>
        <w:rPr>
          <w:rFonts w:hint="default" w:asciiTheme="minorAscii" w:hAnsiTheme="minorAscii"/>
          <w:lang w:val="en-US"/>
        </w:rPr>
      </w:pPr>
    </w:p>
    <w:p w14:paraId="66ACB497">
      <w:pPr>
        <w:rPr>
          <w:rFonts w:hint="default" w:asciiTheme="minorAscii" w:hAnsiTheme="minorAscii"/>
          <w:lang w:val="en-US"/>
        </w:rPr>
      </w:pPr>
    </w:p>
    <w:p w14:paraId="63748999">
      <w:pPr>
        <w:rPr>
          <w:rFonts w:hint="default" w:asciiTheme="minorAscii" w:hAnsiTheme="minorAscii"/>
          <w:lang w:val="en-US"/>
        </w:rPr>
      </w:pPr>
    </w:p>
    <w:p w14:paraId="5CD5AFC4">
      <w:pPr>
        <w:rPr>
          <w:rFonts w:hint="default" w:asciiTheme="minorAscii" w:hAnsiTheme="minorAscii"/>
          <w:lang w:val="en-US"/>
        </w:rPr>
      </w:pPr>
    </w:p>
    <w:p w14:paraId="57C0C88C">
      <w:pPr>
        <w:rPr>
          <w:rFonts w:hint="default" w:asciiTheme="minorAscii" w:hAnsiTheme="minorAscii"/>
          <w:lang w:val="en-US"/>
        </w:rPr>
      </w:pPr>
    </w:p>
    <w:p w14:paraId="7012D023">
      <w:pPr>
        <w:rPr>
          <w:rFonts w:hint="default" w:asciiTheme="minorAscii" w:hAnsiTheme="minorAscii"/>
          <w:lang w:val="en-US"/>
        </w:rPr>
      </w:pPr>
    </w:p>
    <w:p w14:paraId="674472EF">
      <w:pPr>
        <w:rPr>
          <w:rFonts w:hint="default" w:asciiTheme="minorAscii" w:hAnsiTheme="minorAscii"/>
          <w:lang w:val="en-US"/>
        </w:rPr>
      </w:pPr>
    </w:p>
    <w:p w14:paraId="12506A56">
      <w:pPr>
        <w:rPr>
          <w:rFonts w:hint="default" w:asciiTheme="minorAscii" w:hAnsiTheme="minorAscii"/>
          <w:lang w:val="en-US"/>
        </w:rPr>
      </w:pPr>
    </w:p>
    <w:p w14:paraId="4107776C">
      <w:pPr>
        <w:rPr>
          <w:rFonts w:hint="default" w:asciiTheme="minorAscii" w:hAnsiTheme="minorAscii"/>
          <w:lang w:val="en-US"/>
        </w:rPr>
      </w:pPr>
    </w:p>
    <w:p w14:paraId="0C80CE3B">
      <w:pPr>
        <w:rPr>
          <w:rFonts w:hint="default" w:asciiTheme="minorAscii" w:hAnsiTheme="minorAscii"/>
          <w:lang w:val="en-US"/>
        </w:rPr>
      </w:pPr>
    </w:p>
    <w:p w14:paraId="4A6982DF">
      <w:pPr>
        <w:rPr>
          <w:rFonts w:hint="default" w:asciiTheme="minorAscii" w:hAnsiTheme="minorAscii"/>
          <w:lang w:val="en-US"/>
        </w:rPr>
      </w:pPr>
    </w:p>
    <w:p w14:paraId="53F1231F">
      <w:pPr>
        <w:rPr>
          <w:rFonts w:hint="default" w:asciiTheme="minorAscii" w:hAnsiTheme="minorAscii"/>
          <w:lang w:val="en-US"/>
        </w:rPr>
      </w:pPr>
    </w:p>
    <w:p w14:paraId="14A11EBE">
      <w:pPr>
        <w:rPr>
          <w:rFonts w:hint="default" w:asciiTheme="minorAscii" w:hAnsiTheme="minorAscii"/>
          <w:lang w:val="en-US"/>
        </w:rPr>
      </w:pPr>
    </w:p>
    <w:p w14:paraId="3923E753">
      <w:pPr>
        <w:pStyle w:val="2"/>
        <w:rPr>
          <w:rFonts w:hint="default" w:asciiTheme="minorAscii" w:hAnsiTheme="minorAscii"/>
          <w:color w:val="auto"/>
          <w:sz w:val="28"/>
          <w:szCs w:val="28"/>
        </w:rPr>
      </w:pPr>
      <w:bookmarkStart w:id="0" w:name="_Toc616391191"/>
    </w:p>
    <w:p w14:paraId="2EF846E4">
      <w:pPr>
        <w:pStyle w:val="2"/>
        <w:rPr>
          <w:rFonts w:hint="default" w:asciiTheme="minorAscii" w:hAnsiTheme="minorAscii"/>
          <w:color w:val="auto"/>
          <w:sz w:val="28"/>
          <w:szCs w:val="28"/>
        </w:rPr>
      </w:pPr>
    </w:p>
    <w:p w14:paraId="630009A7">
      <w:pPr>
        <w:pStyle w:val="2"/>
        <w:rPr>
          <w:rFonts w:hint="default" w:asciiTheme="minorAscii" w:hAnsiTheme="minorAscii"/>
          <w:b/>
          <w:bCs/>
          <w:color w:val="auto"/>
          <w:sz w:val="28"/>
          <w:szCs w:val="28"/>
        </w:rPr>
      </w:pPr>
      <w:bookmarkStart w:id="1" w:name="_Toc1127434028"/>
      <w:r>
        <w:rPr>
          <w:rFonts w:hint="default" w:asciiTheme="minorAscii" w:hAnsiTheme="minorAscii"/>
          <w:color w:val="auto"/>
          <w:sz w:val="28"/>
          <w:szCs w:val="28"/>
        </w:rPr>
        <w:t>Document Revision History</w:t>
      </w:r>
      <w:bookmarkEnd w:id="0"/>
      <w:bookmarkEnd w:id="1"/>
    </w:p>
    <w:tbl>
      <w:tblPr>
        <w:tblStyle w:val="9"/>
        <w:tblW w:w="0" w:type="auto"/>
        <w:jc w:val="center"/>
        <w:tblLayout w:type="autofit"/>
        <w:tblCellMar>
          <w:top w:w="0" w:type="dxa"/>
          <w:left w:w="108" w:type="dxa"/>
          <w:bottom w:w="0" w:type="dxa"/>
          <w:right w:w="108" w:type="dxa"/>
        </w:tblCellMar>
      </w:tblPr>
      <w:tblGrid>
        <w:gridCol w:w="2837"/>
        <w:gridCol w:w="2835"/>
        <w:gridCol w:w="2850"/>
      </w:tblGrid>
      <w:tr w14:paraId="21DA8B0C">
        <w:trPr>
          <w:jc w:val="center"/>
        </w:trPr>
        <w:tc>
          <w:tcPr>
            <w:tcW w:w="2880" w:type="dxa"/>
            <w:shd w:val="clear" w:color="auto" w:fill="1E4D78" w:themeFill="accent1" w:themeFillShade="7F"/>
          </w:tcPr>
          <w:p w14:paraId="373E3950">
            <w:pPr>
              <w:rPr>
                <w:rFonts w:hint="default" w:asciiTheme="minorAscii" w:hAnsiTheme="minorAscii"/>
                <w:b/>
                <w:bCs/>
                <w:color w:val="FFFFFF" w:themeColor="background1"/>
                <w14:textFill>
                  <w14:solidFill>
                    <w14:schemeClr w14:val="bg1"/>
                  </w14:solidFill>
                </w14:textFill>
              </w:rPr>
            </w:pPr>
            <w:r>
              <w:rPr>
                <w:rFonts w:hint="default" w:asciiTheme="minorAscii" w:hAnsiTheme="minorAscii"/>
                <w:b/>
                <w:bCs/>
                <w:color w:val="FFFFFF" w:themeColor="background1"/>
                <w14:textFill>
                  <w14:solidFill>
                    <w14:schemeClr w14:val="bg1"/>
                  </w14:solidFill>
                </w14:textFill>
              </w:rPr>
              <w:t>Editor</w:t>
            </w:r>
          </w:p>
        </w:tc>
        <w:tc>
          <w:tcPr>
            <w:tcW w:w="2880" w:type="dxa"/>
            <w:shd w:val="clear" w:color="auto" w:fill="1E4D78" w:themeFill="accent1" w:themeFillShade="7F"/>
          </w:tcPr>
          <w:p w14:paraId="605F5800">
            <w:pPr>
              <w:rPr>
                <w:rFonts w:hint="default" w:asciiTheme="minorAscii" w:hAnsiTheme="minorAscii"/>
                <w:b/>
                <w:bCs/>
                <w:color w:val="FFFFFF" w:themeColor="background1"/>
                <w14:textFill>
                  <w14:solidFill>
                    <w14:schemeClr w14:val="bg1"/>
                  </w14:solidFill>
                </w14:textFill>
              </w:rPr>
            </w:pPr>
            <w:r>
              <w:rPr>
                <w:rFonts w:hint="default" w:asciiTheme="minorAscii" w:hAnsiTheme="minorAscii"/>
                <w:b/>
                <w:bCs/>
                <w:color w:val="FFFFFF" w:themeColor="background1"/>
                <w14:textFill>
                  <w14:solidFill>
                    <w14:schemeClr w14:val="bg1"/>
                  </w14:solidFill>
                </w14:textFill>
              </w:rPr>
              <w:t>Date</w:t>
            </w:r>
          </w:p>
        </w:tc>
        <w:tc>
          <w:tcPr>
            <w:tcW w:w="2880" w:type="dxa"/>
            <w:shd w:val="clear" w:color="auto" w:fill="1E4D78" w:themeFill="accent1" w:themeFillShade="7F"/>
          </w:tcPr>
          <w:p w14:paraId="0F4514AE">
            <w:pPr>
              <w:rPr>
                <w:rFonts w:hint="default" w:asciiTheme="minorAscii" w:hAnsiTheme="minorAscii"/>
                <w:b/>
                <w:bCs/>
                <w:color w:val="FFFFFF" w:themeColor="background1"/>
                <w14:textFill>
                  <w14:solidFill>
                    <w14:schemeClr w14:val="bg1"/>
                  </w14:solidFill>
                </w14:textFill>
              </w:rPr>
            </w:pPr>
            <w:r>
              <w:rPr>
                <w:rFonts w:hint="default" w:asciiTheme="minorAscii" w:hAnsiTheme="minorAscii"/>
                <w:b/>
                <w:bCs/>
                <w:color w:val="FFFFFF" w:themeColor="background1"/>
                <w14:textFill>
                  <w14:solidFill>
                    <w14:schemeClr w14:val="bg1"/>
                  </w14:solidFill>
                </w14:textFill>
              </w:rPr>
              <w:t>Description</w:t>
            </w:r>
          </w:p>
        </w:tc>
      </w:tr>
      <w:tr w14:paraId="69F578D1">
        <w:trPr>
          <w:jc w:val="center"/>
        </w:trPr>
        <w:tc>
          <w:tcPr>
            <w:tcW w:w="2880" w:type="dxa"/>
          </w:tcPr>
          <w:p w14:paraId="191361B9">
            <w:pPr>
              <w:rPr>
                <w:rFonts w:hint="default" w:asciiTheme="minorAscii" w:hAnsiTheme="minorAscii"/>
                <w:lang w:val="en-US"/>
              </w:rPr>
            </w:pPr>
            <w:r>
              <w:rPr>
                <w:rFonts w:hint="default" w:asciiTheme="minorAscii" w:hAnsiTheme="minorAscii"/>
                <w:lang w:val="en-US"/>
              </w:rPr>
              <w:t>Mirza Nehal Baig</w:t>
            </w:r>
          </w:p>
        </w:tc>
        <w:tc>
          <w:tcPr>
            <w:tcW w:w="2880" w:type="dxa"/>
          </w:tcPr>
          <w:p w14:paraId="6FFE7898">
            <w:pPr>
              <w:rPr>
                <w:rFonts w:hint="default" w:asciiTheme="minorAscii" w:hAnsiTheme="minorAscii"/>
              </w:rPr>
            </w:pPr>
            <w:r>
              <w:rPr>
                <w:rFonts w:hint="default" w:asciiTheme="minorAscii" w:hAnsiTheme="minorAscii"/>
                <w:lang w:val="en-US"/>
              </w:rPr>
              <w:t>31</w:t>
            </w:r>
            <w:r>
              <w:rPr>
                <w:rFonts w:hint="default" w:asciiTheme="minorAscii" w:hAnsiTheme="minorAscii"/>
              </w:rPr>
              <w:t>-01-2026</w:t>
            </w:r>
          </w:p>
        </w:tc>
        <w:tc>
          <w:tcPr>
            <w:tcW w:w="2880" w:type="dxa"/>
          </w:tcPr>
          <w:p w14:paraId="728BFE99">
            <w:pPr>
              <w:rPr>
                <w:rFonts w:hint="default" w:asciiTheme="minorAscii" w:hAnsiTheme="minorAscii"/>
                <w:lang w:val="en-US"/>
              </w:rPr>
            </w:pPr>
            <w:r>
              <w:rPr>
                <w:rFonts w:hint="default" w:asciiTheme="minorAscii" w:hAnsiTheme="minorAscii"/>
              </w:rPr>
              <w:t xml:space="preserve">Initial creation </w:t>
            </w:r>
            <w:r>
              <w:rPr>
                <w:rFonts w:hint="default" w:asciiTheme="minorAscii" w:hAnsiTheme="minorAscii"/>
                <w:lang w:val="en-US"/>
              </w:rPr>
              <w:t>with Architecture , Cluster Limitation, Costing, Installation</w:t>
            </w:r>
          </w:p>
        </w:tc>
      </w:tr>
      <w:tr w14:paraId="10294652">
        <w:trPr>
          <w:jc w:val="center"/>
        </w:trPr>
        <w:tc>
          <w:tcPr>
            <w:tcW w:w="2880" w:type="dxa"/>
          </w:tcPr>
          <w:p w14:paraId="1A24D86F">
            <w:pPr>
              <w:rPr>
                <w:rFonts w:hint="default" w:asciiTheme="minorAscii" w:hAnsiTheme="minorAscii"/>
                <w:lang w:val="en-US"/>
              </w:rPr>
            </w:pPr>
            <w:r>
              <w:rPr>
                <w:rFonts w:hint="default" w:asciiTheme="minorAscii" w:hAnsiTheme="minorAscii"/>
                <w:lang w:val="en-US"/>
              </w:rPr>
              <w:t>Mirza Nehal Baig</w:t>
            </w:r>
          </w:p>
        </w:tc>
        <w:tc>
          <w:tcPr>
            <w:tcW w:w="2880" w:type="dxa"/>
          </w:tcPr>
          <w:p w14:paraId="6A3ED339">
            <w:pPr>
              <w:rPr>
                <w:rFonts w:hint="default" w:asciiTheme="minorAscii" w:hAnsiTheme="minorAscii"/>
                <w:lang w:val="en-US"/>
              </w:rPr>
            </w:pPr>
            <w:r>
              <w:rPr>
                <w:rFonts w:hint="default" w:asciiTheme="minorAscii" w:hAnsiTheme="minorAscii"/>
                <w:lang w:val="en-US"/>
              </w:rPr>
              <w:t>21-01-2026</w:t>
            </w:r>
          </w:p>
        </w:tc>
        <w:tc>
          <w:tcPr>
            <w:tcW w:w="2880" w:type="dxa"/>
          </w:tcPr>
          <w:p w14:paraId="7788C7C8">
            <w:pPr>
              <w:rPr>
                <w:rFonts w:hint="default" w:asciiTheme="minorAscii" w:hAnsiTheme="minorAscii"/>
                <w:lang w:val="en-US"/>
              </w:rPr>
            </w:pPr>
            <w:r>
              <w:rPr>
                <w:rFonts w:hint="default" w:asciiTheme="minorAscii" w:hAnsiTheme="minorAscii"/>
                <w:lang w:val="en-US"/>
              </w:rPr>
              <w:t>User Provision OKD Cluster (Production Cluster)</w:t>
            </w:r>
          </w:p>
        </w:tc>
      </w:tr>
      <w:tr w14:paraId="0D661DA1">
        <w:trPr>
          <w:jc w:val="center"/>
        </w:trPr>
        <w:tc>
          <w:tcPr>
            <w:tcW w:w="2880" w:type="dxa"/>
          </w:tcPr>
          <w:p w14:paraId="4A1E2C7A">
            <w:pPr>
              <w:rPr>
                <w:rFonts w:hint="default" w:asciiTheme="minorAscii" w:hAnsiTheme="minorAscii"/>
                <w:lang w:val="en-US"/>
              </w:rPr>
            </w:pPr>
          </w:p>
        </w:tc>
        <w:tc>
          <w:tcPr>
            <w:tcW w:w="2880" w:type="dxa"/>
          </w:tcPr>
          <w:p w14:paraId="6B6AD6DA">
            <w:pPr>
              <w:rPr>
                <w:rFonts w:hint="default" w:asciiTheme="minorAscii" w:hAnsiTheme="minorAscii"/>
                <w:lang w:val="en-US"/>
              </w:rPr>
            </w:pPr>
          </w:p>
        </w:tc>
        <w:tc>
          <w:tcPr>
            <w:tcW w:w="2880" w:type="dxa"/>
          </w:tcPr>
          <w:p w14:paraId="7193308B">
            <w:pPr>
              <w:rPr>
                <w:rFonts w:hint="default" w:asciiTheme="minorAscii" w:hAnsiTheme="minorAscii"/>
                <w:lang w:val="en-US"/>
              </w:rPr>
            </w:pPr>
          </w:p>
        </w:tc>
      </w:tr>
      <w:tr w14:paraId="5ED5D872">
        <w:trPr>
          <w:jc w:val="center"/>
        </w:trPr>
        <w:tc>
          <w:tcPr>
            <w:tcW w:w="2880" w:type="dxa"/>
          </w:tcPr>
          <w:p w14:paraId="427D4ADC">
            <w:pPr>
              <w:rPr>
                <w:rFonts w:hint="default" w:asciiTheme="minorAscii" w:hAnsiTheme="minorAscii"/>
                <w:lang w:val="en-US"/>
              </w:rPr>
            </w:pPr>
          </w:p>
        </w:tc>
        <w:tc>
          <w:tcPr>
            <w:tcW w:w="2880" w:type="dxa"/>
          </w:tcPr>
          <w:p w14:paraId="7C1A2FFC">
            <w:pPr>
              <w:rPr>
                <w:rFonts w:hint="default" w:asciiTheme="minorAscii" w:hAnsiTheme="minorAscii"/>
                <w:lang w:val="en-US"/>
              </w:rPr>
            </w:pPr>
          </w:p>
        </w:tc>
        <w:tc>
          <w:tcPr>
            <w:tcW w:w="2880" w:type="dxa"/>
          </w:tcPr>
          <w:p w14:paraId="656EE2FA">
            <w:pPr>
              <w:rPr>
                <w:rFonts w:hint="default" w:asciiTheme="minorAscii" w:hAnsiTheme="minorAscii"/>
                <w:lang w:val="en-US"/>
              </w:rPr>
            </w:pPr>
          </w:p>
        </w:tc>
      </w:tr>
      <w:tr w14:paraId="209A8ED2">
        <w:trPr>
          <w:jc w:val="center"/>
        </w:trPr>
        <w:tc>
          <w:tcPr>
            <w:tcW w:w="2880" w:type="dxa"/>
          </w:tcPr>
          <w:p w14:paraId="1A9863E2">
            <w:pPr>
              <w:rPr>
                <w:rFonts w:hint="default" w:asciiTheme="minorAscii" w:hAnsiTheme="minorAscii"/>
                <w:lang w:val="en-US"/>
              </w:rPr>
            </w:pPr>
          </w:p>
        </w:tc>
        <w:tc>
          <w:tcPr>
            <w:tcW w:w="2880" w:type="dxa"/>
          </w:tcPr>
          <w:p w14:paraId="565D0232">
            <w:pPr>
              <w:rPr>
                <w:rFonts w:hint="default" w:asciiTheme="minorAscii" w:hAnsiTheme="minorAscii"/>
                <w:lang w:val="en-US"/>
              </w:rPr>
            </w:pPr>
          </w:p>
        </w:tc>
        <w:tc>
          <w:tcPr>
            <w:tcW w:w="2880" w:type="dxa"/>
          </w:tcPr>
          <w:p w14:paraId="73D250F1">
            <w:pPr>
              <w:rPr>
                <w:rFonts w:hint="default" w:asciiTheme="minorAscii" w:hAnsiTheme="minorAscii"/>
                <w:lang w:val="en-US"/>
              </w:rPr>
            </w:pPr>
          </w:p>
        </w:tc>
      </w:tr>
      <w:tr w14:paraId="2109CFE0">
        <w:trPr>
          <w:jc w:val="center"/>
        </w:trPr>
        <w:tc>
          <w:tcPr>
            <w:tcW w:w="2880" w:type="dxa"/>
          </w:tcPr>
          <w:p w14:paraId="32279083">
            <w:pPr>
              <w:rPr>
                <w:rFonts w:hint="default" w:asciiTheme="minorAscii" w:hAnsiTheme="minorAscii"/>
                <w:lang w:val="en-US"/>
              </w:rPr>
            </w:pPr>
          </w:p>
        </w:tc>
        <w:tc>
          <w:tcPr>
            <w:tcW w:w="2880" w:type="dxa"/>
          </w:tcPr>
          <w:p w14:paraId="54562F5D">
            <w:pPr>
              <w:rPr>
                <w:rFonts w:hint="default" w:asciiTheme="minorAscii" w:hAnsiTheme="minorAscii"/>
                <w:lang w:val="en-US"/>
              </w:rPr>
            </w:pPr>
          </w:p>
        </w:tc>
        <w:tc>
          <w:tcPr>
            <w:tcW w:w="2880" w:type="dxa"/>
          </w:tcPr>
          <w:p w14:paraId="20A292FE">
            <w:pPr>
              <w:rPr>
                <w:rFonts w:hint="default" w:asciiTheme="minorAscii" w:hAnsiTheme="minorAscii"/>
                <w:lang w:val="en-US"/>
              </w:rPr>
            </w:pPr>
          </w:p>
        </w:tc>
      </w:tr>
    </w:tbl>
    <w:p w14:paraId="4ABC4657">
      <w:pPr>
        <w:rPr>
          <w:rFonts w:hint="default" w:asciiTheme="minorAscii" w:hAnsiTheme="minorAscii"/>
          <w:lang w:val="en-US"/>
        </w:rPr>
      </w:pPr>
    </w:p>
    <w:p w14:paraId="672C4618">
      <w:pPr>
        <w:pStyle w:val="2"/>
        <w:rPr>
          <w:rFonts w:hint="default" w:asciiTheme="minorAscii" w:hAnsiTheme="minorAscii"/>
          <w:color w:val="auto"/>
          <w:sz w:val="28"/>
          <w:szCs w:val="28"/>
        </w:rPr>
      </w:pPr>
      <w:bookmarkStart w:id="2" w:name="_Toc1039162202"/>
    </w:p>
    <w:p w14:paraId="5D2DD26B">
      <w:pPr>
        <w:pStyle w:val="2"/>
        <w:rPr>
          <w:rFonts w:hint="default" w:asciiTheme="minorAscii" w:hAnsiTheme="minorAscii"/>
          <w:color w:val="auto"/>
          <w:sz w:val="28"/>
          <w:szCs w:val="28"/>
        </w:rPr>
      </w:pPr>
    </w:p>
    <w:p w14:paraId="4162EBA0">
      <w:pPr>
        <w:pStyle w:val="2"/>
        <w:rPr>
          <w:rFonts w:hint="default" w:asciiTheme="minorAscii" w:hAnsiTheme="minorAscii"/>
          <w:color w:val="auto"/>
          <w:sz w:val="28"/>
          <w:szCs w:val="28"/>
        </w:rPr>
      </w:pPr>
    </w:p>
    <w:p w14:paraId="3EFF83D1">
      <w:pPr>
        <w:pStyle w:val="2"/>
        <w:rPr>
          <w:rFonts w:hint="default" w:asciiTheme="minorAscii" w:hAnsiTheme="minorAscii"/>
          <w:color w:val="auto"/>
          <w:sz w:val="28"/>
          <w:szCs w:val="28"/>
        </w:rPr>
      </w:pPr>
    </w:p>
    <w:p w14:paraId="6CD30A8F">
      <w:pPr>
        <w:pStyle w:val="2"/>
        <w:rPr>
          <w:rFonts w:hint="default" w:asciiTheme="minorAscii" w:hAnsiTheme="minorAscii"/>
          <w:color w:val="auto"/>
          <w:sz w:val="28"/>
          <w:szCs w:val="28"/>
        </w:rPr>
      </w:pPr>
    </w:p>
    <w:p w14:paraId="0CF55D81">
      <w:pPr>
        <w:pStyle w:val="2"/>
        <w:rPr>
          <w:rFonts w:hint="default" w:asciiTheme="minorAscii" w:hAnsiTheme="minorAscii"/>
          <w:color w:val="auto"/>
          <w:sz w:val="28"/>
          <w:szCs w:val="28"/>
        </w:rPr>
      </w:pPr>
    </w:p>
    <w:p w14:paraId="2CD697A6">
      <w:pPr>
        <w:pStyle w:val="2"/>
        <w:rPr>
          <w:rFonts w:hint="default" w:asciiTheme="minorAscii" w:hAnsiTheme="minorAscii"/>
          <w:color w:val="auto"/>
          <w:sz w:val="28"/>
          <w:szCs w:val="28"/>
        </w:rPr>
      </w:pPr>
    </w:p>
    <w:p w14:paraId="2312CC6B">
      <w:pPr>
        <w:pStyle w:val="2"/>
        <w:rPr>
          <w:rFonts w:hint="default" w:asciiTheme="minorAscii" w:hAnsiTheme="minorAscii"/>
          <w:color w:val="auto"/>
          <w:sz w:val="28"/>
          <w:szCs w:val="28"/>
        </w:rPr>
      </w:pPr>
    </w:p>
    <w:p w14:paraId="116C6825">
      <w:pPr>
        <w:pStyle w:val="2"/>
        <w:rPr>
          <w:rFonts w:hint="default" w:asciiTheme="minorAscii" w:hAnsiTheme="minorAscii"/>
          <w:color w:val="auto"/>
          <w:sz w:val="28"/>
          <w:szCs w:val="28"/>
        </w:rPr>
      </w:pPr>
    </w:p>
    <w:p w14:paraId="160DACD1">
      <w:pPr>
        <w:pStyle w:val="2"/>
        <w:rPr>
          <w:rFonts w:hint="default" w:asciiTheme="minorAscii" w:hAnsiTheme="minorAscii"/>
          <w:color w:val="auto"/>
          <w:sz w:val="28"/>
          <w:szCs w:val="28"/>
        </w:rPr>
      </w:pPr>
    </w:p>
    <w:p w14:paraId="6E84A174">
      <w:pPr>
        <w:pStyle w:val="2"/>
        <w:rPr>
          <w:rFonts w:hint="default" w:asciiTheme="minorAscii" w:hAnsiTheme="minorAscii"/>
          <w:color w:val="auto"/>
          <w:sz w:val="28"/>
          <w:szCs w:val="28"/>
        </w:rPr>
      </w:pPr>
    </w:p>
    <w:p w14:paraId="6E66D219">
      <w:pPr>
        <w:pStyle w:val="2"/>
        <w:rPr>
          <w:rFonts w:hint="default" w:asciiTheme="minorAscii" w:hAnsiTheme="minorAscii"/>
          <w:color w:val="auto"/>
          <w:sz w:val="28"/>
          <w:szCs w:val="28"/>
        </w:rPr>
      </w:pPr>
    </w:p>
    <w:p w14:paraId="4E6E0267">
      <w:pPr>
        <w:pStyle w:val="2"/>
        <w:rPr>
          <w:rFonts w:hint="default" w:asciiTheme="minorAscii" w:hAnsiTheme="minorAscii"/>
          <w:color w:val="auto"/>
          <w:sz w:val="28"/>
          <w:szCs w:val="28"/>
        </w:rPr>
      </w:pPr>
    </w:p>
    <w:p w14:paraId="56B3879B">
      <w:pPr>
        <w:pStyle w:val="2"/>
        <w:rPr>
          <w:rFonts w:hint="default" w:asciiTheme="minorAscii" w:hAnsiTheme="minorAscii"/>
          <w:color w:val="auto"/>
          <w:sz w:val="28"/>
          <w:szCs w:val="28"/>
        </w:rPr>
      </w:pPr>
    </w:p>
    <w:p w14:paraId="1C8D44A3">
      <w:pPr>
        <w:pStyle w:val="2"/>
        <w:rPr>
          <w:rFonts w:hint="default" w:asciiTheme="minorAscii" w:hAnsiTheme="minorAscii"/>
          <w:color w:val="auto"/>
          <w:sz w:val="28"/>
          <w:szCs w:val="28"/>
        </w:rPr>
      </w:pPr>
      <w:bookmarkStart w:id="3" w:name="_Toc1535491115"/>
      <w:r>
        <w:rPr>
          <w:rFonts w:hint="default" w:asciiTheme="minorAscii" w:hAnsiTheme="minorAscii"/>
          <w:color w:val="auto"/>
          <w:sz w:val="28"/>
          <w:szCs w:val="28"/>
        </w:rPr>
        <w:t>Table of Contents</w:t>
      </w:r>
      <w:bookmarkEnd w:id="2"/>
      <w:bookmarkEnd w:id="3"/>
    </w:p>
    <w:p w14:paraId="0DFAA4BB">
      <w:pPr>
        <w:pStyle w:val="19"/>
        <w:tabs>
          <w:tab w:val="right" w:leader="dot" w:pos="8306"/>
        </w:tabs>
      </w:pPr>
      <w:bookmarkStart w:id="4" w:name="_Toc741254956"/>
      <w:r>
        <w:rPr>
          <w:rFonts w:hint="default" w:eastAsia="Helvetica" w:cs="Helvetica" w:asciiTheme="minorAscii" w:hAnsiTheme="minorAscii"/>
          <w:b w:val="0"/>
          <w:bCs w:val="0"/>
          <w:i w:val="0"/>
          <w:iCs w:val="0"/>
          <w:caps w:val="0"/>
          <w:color w:val="auto"/>
          <w:spacing w:val="0"/>
          <w:sz w:val="56"/>
          <w:szCs w:val="56"/>
          <w:u w:val="none"/>
          <w:shd w:val="clear" w:fill="FFFFFF"/>
        </w:rPr>
        <w:fldChar w:fldCharType="begin"/>
      </w:r>
      <w:r>
        <w:rPr>
          <w:rFonts w:hint="default" w:eastAsia="Helvetica" w:cs="Helvetica" w:asciiTheme="minorAscii" w:hAnsiTheme="minorAscii"/>
          <w:b w:val="0"/>
          <w:bCs w:val="0"/>
          <w:i w:val="0"/>
          <w:iCs w:val="0"/>
          <w:caps w:val="0"/>
          <w:color w:val="auto"/>
          <w:spacing w:val="0"/>
          <w:sz w:val="56"/>
          <w:szCs w:val="56"/>
          <w:u w:val="none"/>
          <w:shd w:val="clear" w:fill="FFFFFF"/>
        </w:rPr>
        <w:instrText xml:space="preserve">TOC \o "1-9" \h \u </w:instrText>
      </w:r>
      <w:r>
        <w:rPr>
          <w:rFonts w:hint="default" w:eastAsia="Helvetica" w:cs="Helvetica" w:asciiTheme="minorAscii" w:hAnsiTheme="minorAscii"/>
          <w:b w:val="0"/>
          <w:bCs w:val="0"/>
          <w:i w:val="0"/>
          <w:iCs w:val="0"/>
          <w:caps w:val="0"/>
          <w:color w:val="auto"/>
          <w:spacing w:val="0"/>
          <w:sz w:val="56"/>
          <w:szCs w:val="56"/>
          <w:u w:val="none"/>
          <w:shd w:val="clear" w:fill="FFFFFF"/>
        </w:rPr>
        <w:fldChar w:fldCharType="separate"/>
      </w: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_Toc1127434028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szCs w:val="28"/>
        </w:rPr>
        <w:t>Document Revision History</w:t>
      </w:r>
      <w:r>
        <w:tab/>
      </w:r>
      <w:r>
        <w:fldChar w:fldCharType="begin"/>
      </w:r>
      <w:r>
        <w:instrText xml:space="preserve"> PAGEREF _Toc1127434028 \h </w:instrText>
      </w:r>
      <w:r>
        <w:fldChar w:fldCharType="separate"/>
      </w:r>
      <w:r>
        <w:t>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24971890">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_Toc1535491115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szCs w:val="28"/>
        </w:rPr>
        <w:t>Table of Contents</w:t>
      </w:r>
      <w:r>
        <w:tab/>
      </w:r>
      <w:r>
        <w:fldChar w:fldCharType="begin"/>
      </w:r>
      <w:r>
        <w:instrText xml:space="preserve"> PAGEREF _Toc1535491115 \h </w:instrText>
      </w:r>
      <w:r>
        <w:fldChar w:fldCharType="separate"/>
      </w:r>
      <w:r>
        <w:t>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123F15D6">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_Toc688183806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bCs/>
          <w:szCs w:val="28"/>
        </w:rPr>
        <w:t>1. Introduction to OKD</w:t>
      </w:r>
      <w:r>
        <w:tab/>
      </w:r>
      <w:r>
        <w:fldChar w:fldCharType="begin"/>
      </w:r>
      <w:r>
        <w:instrText xml:space="preserve"> PAGEREF _Toc688183806 \h </w:instrText>
      </w:r>
      <w:r>
        <w:fldChar w:fldCharType="separate"/>
      </w:r>
      <w:r>
        <w:t>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611868DE">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_Toc2105788347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2. </w:t>
      </w:r>
      <w:r>
        <w:rPr>
          <w:rFonts w:hint="default" w:asciiTheme="minorAscii" w:hAnsiTheme="minorAscii"/>
          <w:lang w:val="en-US"/>
        </w:rPr>
        <w:t>A</w:t>
      </w:r>
      <w:r>
        <w:rPr>
          <w:rFonts w:hint="default" w:asciiTheme="minorAscii" w:hAnsiTheme="minorAscii"/>
        </w:rPr>
        <w:t>rchitecture</w:t>
      </w:r>
      <w:r>
        <w:tab/>
      </w:r>
      <w:r>
        <w:fldChar w:fldCharType="begin"/>
      </w:r>
      <w:r>
        <w:instrText xml:space="preserve"> PAGEREF _Toc2105788347 \h </w:instrText>
      </w:r>
      <w:r>
        <w:fldChar w:fldCharType="separate"/>
      </w:r>
      <w:r>
        <w:t>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7726E31D">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_Toc1454245469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2.1 </w:t>
      </w:r>
      <w:r>
        <w:rPr>
          <w:rFonts w:hint="default" w:asciiTheme="minorAscii" w:hAnsiTheme="minorAscii"/>
        </w:rPr>
        <w:t>Custom operating system</w:t>
      </w:r>
      <w:r>
        <w:tab/>
      </w:r>
      <w:r>
        <w:fldChar w:fldCharType="begin"/>
      </w:r>
      <w:r>
        <w:instrText xml:space="preserve"> PAGEREF _Toc1454245469 \h </w:instrText>
      </w:r>
      <w:r>
        <w:fldChar w:fldCharType="separate"/>
      </w:r>
      <w:r>
        <w:t>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20AF0B0A">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_Toc992210976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2.2 </w:t>
      </w:r>
      <w:r>
        <w:rPr>
          <w:rFonts w:hint="default" w:asciiTheme="minorAscii" w:hAnsiTheme="minorAscii"/>
        </w:rPr>
        <w:t>Glossary of common terms for OKD architecture</w:t>
      </w:r>
      <w:r>
        <w:tab/>
      </w:r>
      <w:r>
        <w:fldChar w:fldCharType="begin"/>
      </w:r>
      <w:r>
        <w:instrText xml:space="preserve"> PAGEREF _Toc992210976 \h </w:instrText>
      </w:r>
      <w:r>
        <w:fldChar w:fldCharType="separate"/>
      </w:r>
      <w:r>
        <w:t>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21C9474B">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_Toc879354677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3. </w:t>
      </w:r>
      <w:r>
        <w:rPr>
          <w:rFonts w:hint="default" w:asciiTheme="minorAscii" w:hAnsiTheme="minorAscii"/>
        </w:rPr>
        <w:t xml:space="preserve">OKD </w:t>
      </w:r>
      <w:r>
        <w:rPr>
          <w:rFonts w:hint="default" w:asciiTheme="minorAscii" w:hAnsiTheme="minorAscii"/>
          <w:lang w:val="en-US"/>
        </w:rPr>
        <w:t>Cluster Limitation:</w:t>
      </w:r>
      <w:r>
        <w:tab/>
      </w:r>
      <w:r>
        <w:fldChar w:fldCharType="begin"/>
      </w:r>
      <w:r>
        <w:instrText xml:space="preserve"> PAGEREF _Toc879354677 \h </w:instrText>
      </w:r>
      <w:r>
        <w:fldChar w:fldCharType="separate"/>
      </w:r>
      <w:r>
        <w:t>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63F9CCF6">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_Toc331597685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3.1 </w:t>
      </w:r>
      <w:r>
        <w:rPr>
          <w:rFonts w:hint="default" w:asciiTheme="minorAscii" w:hAnsiTheme="minorAscii"/>
        </w:rPr>
        <w:t>OKD tested cluster maximums for major releases</w:t>
      </w:r>
      <w:r>
        <w:tab/>
      </w:r>
      <w:r>
        <w:fldChar w:fldCharType="begin"/>
      </w:r>
      <w:r>
        <w:instrText xml:space="preserve"> PAGEREF _Toc331597685 \h </w:instrText>
      </w:r>
      <w:r>
        <w:fldChar w:fldCharType="separate"/>
      </w:r>
      <w:r>
        <w:t>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5861BE7E">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_Toc442227830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3.1.1 On Cloud:</w:t>
      </w:r>
      <w:r>
        <w:tab/>
      </w:r>
      <w:r>
        <w:fldChar w:fldCharType="begin"/>
      </w:r>
      <w:r>
        <w:instrText xml:space="preserve"> PAGEREF _Toc442227830 \h </w:instrText>
      </w:r>
      <w:r>
        <w:fldChar w:fldCharType="separate"/>
      </w:r>
      <w:r>
        <w:t>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7E9AA123">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_Toc82236543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3.1.2 On Prem:</w:t>
      </w:r>
      <w:r>
        <w:tab/>
      </w:r>
      <w:r>
        <w:fldChar w:fldCharType="begin"/>
      </w:r>
      <w:r>
        <w:instrText xml:space="preserve"> PAGEREF _Toc82236543 \h </w:instrText>
      </w:r>
      <w:r>
        <w:fldChar w:fldCharType="separate"/>
      </w:r>
      <w:r>
        <w:t>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38FDB795">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_Toc1317593180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4. OKD installation</w:t>
      </w:r>
      <w:r>
        <w:tab/>
      </w:r>
      <w:r>
        <w:fldChar w:fldCharType="begin"/>
      </w:r>
      <w:r>
        <w:instrText xml:space="preserve"> PAGEREF _Toc1317593180 \h </w:instrText>
      </w:r>
      <w:r>
        <w:fldChar w:fldCharType="separate"/>
      </w:r>
      <w:r>
        <w:t>10</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23725C22">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_Toc2084692043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4.1 </w:t>
      </w:r>
      <w:r>
        <w:rPr>
          <w:rFonts w:hint="default" w:asciiTheme="minorAscii" w:hAnsiTheme="minorAscii"/>
        </w:rPr>
        <w:t>Supported platforms for OKD clusters</w:t>
      </w:r>
      <w:r>
        <w:tab/>
      </w:r>
      <w:r>
        <w:fldChar w:fldCharType="begin"/>
      </w:r>
      <w:r>
        <w:instrText xml:space="preserve"> PAGEREF _Toc2084692043 \h </w:instrText>
      </w:r>
      <w:r>
        <w:fldChar w:fldCharType="separate"/>
      </w:r>
      <w:r>
        <w:t>11</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54996C9D">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_Toc1223465896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4.2 I</w:t>
      </w:r>
      <w:r>
        <w:rPr>
          <w:rFonts w:hint="default" w:asciiTheme="minorAscii" w:hAnsiTheme="minorAscii"/>
        </w:rPr>
        <w:t>nstallation process details</w:t>
      </w:r>
      <w:r>
        <w:tab/>
      </w:r>
      <w:r>
        <w:fldChar w:fldCharType="begin"/>
      </w:r>
      <w:r>
        <w:instrText xml:space="preserve"> PAGEREF _Toc1223465896 \h </w:instrText>
      </w:r>
      <w:r>
        <w:fldChar w:fldCharType="separate"/>
      </w:r>
      <w:r>
        <w:t>12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35E12329">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_Toc635394047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4.3 Minimum Node for OKD Cluster</w:t>
      </w:r>
      <w:r>
        <w:tab/>
      </w:r>
      <w:r>
        <w:fldChar w:fldCharType="begin"/>
      </w:r>
      <w:r>
        <w:instrText xml:space="preserve"> PAGEREF _Toc635394047 \h </w:instrText>
      </w:r>
      <w:r>
        <w:fldChar w:fldCharType="separate"/>
      </w:r>
      <w:r>
        <w:t>13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2E99D6DF">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_Toc1779055045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4.4 </w:t>
      </w:r>
      <w:r>
        <w:rPr>
          <w:rFonts w:hint="default" w:asciiTheme="minorAscii" w:hAnsiTheme="minorAscii"/>
        </w:rPr>
        <w:t xml:space="preserve">Minimum Resource </w:t>
      </w:r>
      <w:r>
        <w:rPr>
          <w:rFonts w:hint="default" w:asciiTheme="minorAscii" w:hAnsiTheme="minorAscii"/>
          <w:lang w:val="en-US"/>
        </w:rPr>
        <w:t xml:space="preserve">Specification </w:t>
      </w:r>
      <w:r>
        <w:rPr>
          <w:rFonts w:hint="default" w:asciiTheme="minorAscii" w:hAnsiTheme="minorAscii"/>
        </w:rPr>
        <w:t>per Machine</w:t>
      </w:r>
      <w:r>
        <w:tab/>
      </w:r>
      <w:r>
        <w:fldChar w:fldCharType="begin"/>
      </w:r>
      <w:r>
        <w:instrText xml:space="preserve"> PAGEREF _Toc1779055045 \h </w:instrText>
      </w:r>
      <w:r>
        <w:fldChar w:fldCharType="separate"/>
      </w:r>
      <w:r>
        <w:t>13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7BA214B6">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_Toc1163324134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5. </w:t>
      </w:r>
      <w:r>
        <w:rPr>
          <w:rFonts w:hint="default" w:asciiTheme="minorAscii" w:hAnsiTheme="minorAscii"/>
          <w:lang w:val="en-US"/>
        </w:rPr>
        <w:t>Production OKD Installation</w:t>
      </w:r>
      <w:r>
        <w:tab/>
      </w:r>
      <w:r>
        <w:fldChar w:fldCharType="begin"/>
      </w:r>
      <w:r>
        <w:instrText xml:space="preserve"> PAGEREF _Toc1163324134 \h </w:instrText>
      </w:r>
      <w:r>
        <w:fldChar w:fldCharType="separate"/>
      </w:r>
      <w:r>
        <w:t>14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7BC4FEBE">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_Toc1297597850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5.1 </w:t>
      </w:r>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Design (HomeLab)</w:t>
      </w:r>
      <w:r>
        <w:tab/>
      </w:r>
      <w:r>
        <w:fldChar w:fldCharType="begin"/>
      </w:r>
      <w:r>
        <w:instrText xml:space="preserve"> PAGEREF _Toc1297597850 \h </w:instrText>
      </w:r>
      <w:r>
        <w:fldChar w:fldCharType="separate"/>
      </w:r>
      <w:r>
        <w:t>14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16EE99E7">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_Toc1030629665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5.1.1 Systems Specification:</w:t>
      </w:r>
      <w:r>
        <w:tab/>
      </w:r>
      <w:r>
        <w:fldChar w:fldCharType="begin"/>
      </w:r>
      <w:r>
        <w:instrText xml:space="preserve"> PAGEREF _Toc1030629665 \h </w:instrText>
      </w:r>
      <w:r>
        <w:fldChar w:fldCharType="separate"/>
      </w:r>
      <w:r>
        <w:t>14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436736C5">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_Toc189682953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5.1.2 Network Architecture Diagram:</w:t>
      </w:r>
      <w:r>
        <w:tab/>
      </w:r>
      <w:r>
        <w:fldChar w:fldCharType="begin"/>
      </w:r>
      <w:r>
        <w:instrText xml:space="preserve"> PAGEREF _Toc189682953 \h </w:instrText>
      </w:r>
      <w:r>
        <w:fldChar w:fldCharType="separate"/>
      </w:r>
      <w:r>
        <w:t>15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5F112D87">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_Toc1135658923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5.1.3 U</w:t>
      </w:r>
      <w:r>
        <w:rPr>
          <w:rFonts w:hint="default" w:asciiTheme="minorAscii" w:hAnsiTheme="minorAscii"/>
        </w:rPr>
        <w:t>ser-provisioned cluster on bare metal</w:t>
      </w:r>
      <w:r>
        <w:rPr>
          <w:rFonts w:hint="default" w:asciiTheme="minorAscii" w:hAnsiTheme="minorAscii"/>
          <w:lang w:val="en-US"/>
        </w:rPr>
        <w:t xml:space="preserve"> Network Table (HomeLab)</w:t>
      </w:r>
      <w:r>
        <w:tab/>
      </w:r>
      <w:r>
        <w:fldChar w:fldCharType="begin"/>
      </w:r>
      <w:r>
        <w:instrText xml:space="preserve"> PAGEREF _Toc1135658923 \h </w:instrText>
      </w:r>
      <w:r>
        <w:fldChar w:fldCharType="separate"/>
      </w:r>
      <w:r>
        <w:t>16</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002D2A46">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_Toc184864325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 U</w:t>
      </w:r>
      <w:r>
        <w:rPr>
          <w:rFonts w:hint="default" w:asciiTheme="minorAscii" w:hAnsiTheme="minorAscii"/>
        </w:rPr>
        <w:t>ser-provisioned cluster on bare metal</w:t>
      </w:r>
      <w:r>
        <w:rPr>
          <w:rFonts w:hint="default" w:asciiTheme="minorAscii" w:hAnsiTheme="minorAscii"/>
          <w:lang w:val="en-US"/>
        </w:rPr>
        <w:t xml:space="preserve"> Pre-Steps (HomeLab)</w:t>
      </w:r>
      <w:r>
        <w:tab/>
      </w:r>
      <w:r>
        <w:fldChar w:fldCharType="begin"/>
      </w:r>
      <w:r>
        <w:instrText xml:space="preserve"> PAGEREF _Toc184864325 \h </w:instrText>
      </w:r>
      <w:r>
        <w:fldChar w:fldCharType="separate"/>
      </w:r>
      <w:r>
        <w:t>16</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4E467AF3">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_Toc1753356713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5.2.1 Clone Repository - https://github.com/mnhomelab/OKD-BareMetal</w:t>
      </w:r>
      <w:r>
        <w:tab/>
      </w:r>
      <w:r>
        <w:fldChar w:fldCharType="begin"/>
      </w:r>
      <w:r>
        <w:instrText xml:space="preserve"> PAGEREF _Toc1753356713 \h </w:instrText>
      </w:r>
      <w:r>
        <w:fldChar w:fldCharType="separate"/>
      </w:r>
      <w:r>
        <w:t>16</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093C8EBF">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_Toc895671257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5.2.2 Setup OC Installer and OC Client</w:t>
      </w:r>
      <w:r>
        <w:tab/>
      </w:r>
      <w:r>
        <w:fldChar w:fldCharType="begin"/>
      </w:r>
      <w:r>
        <w:instrText xml:space="preserve"> PAGEREF _Toc895671257 \h </w:instrText>
      </w:r>
      <w:r>
        <w:fldChar w:fldCharType="separate"/>
      </w:r>
      <w:r>
        <w:t>16</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42EFDE81">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_Toc1833934576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5.2.3 Download StreamCentOS OS ISO Image and raw.tar.gz:</w:t>
      </w:r>
      <w:r>
        <w:tab/>
      </w:r>
      <w:r>
        <w:fldChar w:fldCharType="begin"/>
      </w:r>
      <w:r>
        <w:instrText xml:space="preserve"> PAGEREF _Toc1833934576 \h </w:instrText>
      </w:r>
      <w:r>
        <w:fldChar w:fldCharType="separate"/>
      </w:r>
      <w:r>
        <w:t>17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447DDC2A">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_Toc105633441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5.2.4 Make Stream CentOS OS ISO Image Bootable in USB:</w:t>
      </w:r>
      <w:r>
        <w:tab/>
      </w:r>
      <w:r>
        <w:fldChar w:fldCharType="begin"/>
      </w:r>
      <w:r>
        <w:instrText xml:space="preserve"> PAGEREF _Toc105633441 \h </w:instrText>
      </w:r>
      <w:r>
        <w:fldChar w:fldCharType="separate"/>
      </w:r>
      <w:r>
        <w:t>17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0F1F539B">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_Toc1559750465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5.2.5 Enable Internet on DHCP OKD Nodes - (Optional):</w:t>
      </w:r>
      <w:r>
        <w:tab/>
      </w:r>
      <w:r>
        <w:fldChar w:fldCharType="begin"/>
      </w:r>
      <w:r>
        <w:instrText xml:space="preserve"> PAGEREF _Toc1559750465 \h </w:instrText>
      </w:r>
      <w:r>
        <w:fldChar w:fldCharType="separate"/>
      </w:r>
      <w:r>
        <w:t>17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20C5C897">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_Toc393186326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bCs/>
          <w:lang w:val="en-US"/>
        </w:rPr>
        <w:t xml:space="preserve">5.3 </w:t>
      </w:r>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Pre-Steps (HomeLab)</w:t>
      </w:r>
      <w:r>
        <w:tab/>
      </w:r>
      <w:r>
        <w:fldChar w:fldCharType="begin"/>
      </w:r>
      <w:r>
        <w:instrText xml:space="preserve"> PAGEREF _Toc393186326 \h </w:instrText>
      </w:r>
      <w:r>
        <w:fldChar w:fldCharType="separate"/>
      </w:r>
      <w:r>
        <w:t>18</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0C69A19D">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_Toc475399263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5.3.1 Static IP (Service Node):</w:t>
      </w:r>
      <w:r>
        <w:tab/>
      </w:r>
      <w:r>
        <w:fldChar w:fldCharType="begin"/>
      </w:r>
      <w:r>
        <w:instrText xml:space="preserve"> PAGEREF _Toc475399263 \h </w:instrText>
      </w:r>
      <w:r>
        <w:fldChar w:fldCharType="separate"/>
      </w:r>
      <w:r>
        <w:t>18</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639DCF46">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_Toc1396246401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5.3.2 DNS Setup:</w:t>
      </w:r>
      <w:r>
        <w:tab/>
      </w:r>
      <w:r>
        <w:fldChar w:fldCharType="begin"/>
      </w:r>
      <w:r>
        <w:instrText xml:space="preserve"> PAGEREF _Toc1396246401 \h </w:instrText>
      </w:r>
      <w:r>
        <w:fldChar w:fldCharType="separate"/>
      </w:r>
      <w:r>
        <w:t>20</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4D84FD3A">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_Toc1159450838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5.3.3 DHCP Server Setup (Service Node):</w:t>
      </w:r>
      <w:r>
        <w:tab/>
      </w:r>
      <w:r>
        <w:fldChar w:fldCharType="begin"/>
      </w:r>
      <w:r>
        <w:instrText xml:space="preserve"> PAGEREF _Toc1159450838 \h </w:instrText>
      </w:r>
      <w:r>
        <w:fldChar w:fldCharType="separate"/>
      </w:r>
      <w:r>
        <w:t>21</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3DDCFF04">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_Toc623621388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5.3.4 HAProxy Setup:</w:t>
      </w:r>
      <w:r>
        <w:tab/>
      </w:r>
      <w:r>
        <w:fldChar w:fldCharType="begin"/>
      </w:r>
      <w:r>
        <w:instrText xml:space="preserve"> PAGEREF _Toc623621388 \h </w:instrText>
      </w:r>
      <w:r>
        <w:fldChar w:fldCharType="separate"/>
      </w:r>
      <w:r>
        <w:t>21</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1EF26B28">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_Toc1484470756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5.3.5 Setup Apache Web Server:</w:t>
      </w:r>
      <w:r>
        <w:tab/>
      </w:r>
      <w:r>
        <w:fldChar w:fldCharType="begin"/>
      </w:r>
      <w:r>
        <w:instrText xml:space="preserve"> PAGEREF _Toc1484470756 \h </w:instrText>
      </w:r>
      <w:r>
        <w:fldChar w:fldCharType="separate"/>
      </w:r>
      <w:r>
        <w:t>22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099EECB4">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_Toc34985246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5.3.6 Setup NFS Server:</w:t>
      </w:r>
      <w:r>
        <w:tab/>
      </w:r>
      <w:r>
        <w:fldChar w:fldCharType="begin"/>
      </w:r>
      <w:r>
        <w:instrText xml:space="preserve"> PAGEREF _Toc34985246 \h </w:instrText>
      </w:r>
      <w:r>
        <w:fldChar w:fldCharType="separate"/>
      </w:r>
      <w:r>
        <w:t>23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1871F0A7">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_Toc1733993891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5.3.7 Setup OC Installer and OC Client</w:t>
      </w:r>
      <w:r>
        <w:tab/>
      </w:r>
      <w:r>
        <w:fldChar w:fldCharType="begin"/>
      </w:r>
      <w:r>
        <w:instrText xml:space="preserve"> PAGEREF _Toc1733993891 \h </w:instrText>
      </w:r>
      <w:r>
        <w:fldChar w:fldCharType="separate"/>
      </w:r>
      <w:r>
        <w:t>24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22563C62">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_Toc1882236247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5.3.8 Add the ignition and SCOS files to the web server</w:t>
      </w:r>
      <w:r>
        <w:tab/>
      </w:r>
      <w:r>
        <w:fldChar w:fldCharType="begin"/>
      </w:r>
      <w:r>
        <w:instrText xml:space="preserve"> PAGEREF _Toc1882236247 \h </w:instrText>
      </w:r>
      <w:r>
        <w:fldChar w:fldCharType="separate"/>
      </w:r>
      <w:r>
        <w:t>25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662A073A">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_Toc162999372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5.3.9 Boot SCOS using USB and Apply Ignition File:</w:t>
      </w:r>
      <w:r>
        <w:tab/>
      </w:r>
      <w:r>
        <w:fldChar w:fldCharType="begin"/>
      </w:r>
      <w:r>
        <w:instrText xml:space="preserve"> PAGEREF _Toc162999372 \h </w:instrText>
      </w:r>
      <w:r>
        <w:fldChar w:fldCharType="separate"/>
      </w:r>
      <w:r>
        <w:t>25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4BA7087C">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_Toc1488795279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5.3.10 Boostrap Service:</w:t>
      </w:r>
      <w:r>
        <w:tab/>
      </w:r>
      <w:r>
        <w:fldChar w:fldCharType="begin"/>
      </w:r>
      <w:r>
        <w:instrText xml:space="preserve"> PAGEREF _Toc1488795279 \h </w:instrText>
      </w:r>
      <w:r>
        <w:fldChar w:fldCharType="separate"/>
      </w:r>
      <w:r>
        <w:t>26</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5659E658">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_Toc1850282956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5.4 U</w:t>
      </w:r>
      <w:r>
        <w:rPr>
          <w:rFonts w:hint="default" w:asciiTheme="minorAscii" w:hAnsiTheme="minorAscii"/>
        </w:rPr>
        <w:t>ser-provisioned cluster on bare metal</w:t>
      </w:r>
      <w:r>
        <w:rPr>
          <w:rFonts w:hint="default" w:asciiTheme="minorAscii" w:hAnsiTheme="minorAscii"/>
          <w:lang w:val="en-US"/>
        </w:rPr>
        <w:t xml:space="preserve"> Post-Steps (HomeLab)</w:t>
      </w:r>
      <w:r>
        <w:tab/>
      </w:r>
      <w:r>
        <w:fldChar w:fldCharType="begin"/>
      </w:r>
      <w:r>
        <w:instrText xml:space="preserve"> PAGEREF _Toc1850282956 \h </w:instrText>
      </w:r>
      <w:r>
        <w:fldChar w:fldCharType="separate"/>
      </w:r>
      <w:r>
        <w:t>29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642842C9">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_Toc2142432932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5.4.1 Approve Certification Signing Request:</w:t>
      </w:r>
      <w:r>
        <w:tab/>
      </w:r>
      <w:r>
        <w:fldChar w:fldCharType="begin"/>
      </w:r>
      <w:r>
        <w:instrText xml:space="preserve"> PAGEREF _Toc2142432932 \h </w:instrText>
      </w:r>
      <w:r>
        <w:fldChar w:fldCharType="separate"/>
      </w:r>
      <w:r>
        <w:t>29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0BDE2BB8">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_Toc1011978875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5.4.2 Configure Registry:</w:t>
      </w:r>
      <w:r>
        <w:tab/>
      </w:r>
      <w:r>
        <w:fldChar w:fldCharType="begin"/>
      </w:r>
      <w:r>
        <w:instrText xml:space="preserve"> PAGEREF _Toc1011978875 \h </w:instrText>
      </w:r>
      <w:r>
        <w:fldChar w:fldCharType="separate"/>
      </w:r>
      <w:r>
        <w:t>29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712FAB07">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_Toc258467885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5.4.3 Configure Remote Access:</w:t>
      </w:r>
      <w:r>
        <w:tab/>
      </w:r>
      <w:r>
        <w:fldChar w:fldCharType="begin"/>
      </w:r>
      <w:r>
        <w:instrText xml:space="preserve"> PAGEREF _Toc258467885 \h </w:instrText>
      </w:r>
      <w:r>
        <w:fldChar w:fldCharType="separate"/>
      </w:r>
      <w:r>
        <w:t>30</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79A99566">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_Toc1857808961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5.4.4 Make Master Unschedulable/Schedulable:</w:t>
      </w:r>
      <w:r>
        <w:tab/>
      </w:r>
      <w:r>
        <w:fldChar w:fldCharType="begin"/>
      </w:r>
      <w:r>
        <w:instrText xml:space="preserve"> PAGEREF _Toc1857808961 \h </w:instrText>
      </w:r>
      <w:r>
        <w:fldChar w:fldCharType="separate"/>
      </w:r>
      <w:r>
        <w:t>30</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5B11A194">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_Toc1930463794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5.5  </w:t>
      </w:r>
      <w:r>
        <w:rPr>
          <w:rFonts w:hint="default" w:asciiTheme="minorAscii" w:hAnsiTheme="minorAscii"/>
        </w:rPr>
        <w:t xml:space="preserve">OKD </w:t>
      </w:r>
      <w:r>
        <w:rPr>
          <w:rFonts w:hint="default" w:asciiTheme="minorAscii" w:hAnsiTheme="minorAscii"/>
          <w:lang w:val="en-US"/>
        </w:rPr>
        <w:t>Troubleshooting - U</w:t>
      </w:r>
      <w:r>
        <w:rPr>
          <w:rFonts w:hint="default" w:asciiTheme="minorAscii" w:hAnsiTheme="minorAscii"/>
        </w:rPr>
        <w:t>ser-provisioned cluster on bare metal</w:t>
      </w:r>
      <w:r>
        <w:tab/>
      </w:r>
      <w:r>
        <w:fldChar w:fldCharType="begin"/>
      </w:r>
      <w:r>
        <w:instrText xml:space="preserve"> PAGEREF _Toc1930463794 \h </w:instrText>
      </w:r>
      <w:r>
        <w:fldChar w:fldCharType="separate"/>
      </w:r>
      <w:r>
        <w:t>30</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06FADE6F">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_Toc1122046882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6. </w:t>
      </w:r>
      <w:r>
        <w:rPr>
          <w:rFonts w:hint="default" w:asciiTheme="minorAscii" w:hAnsiTheme="minorAscii"/>
          <w:lang w:val="en-US"/>
        </w:rPr>
        <w:t>Single Node OKD</w:t>
      </w:r>
      <w:r>
        <w:tab/>
      </w:r>
      <w:r>
        <w:fldChar w:fldCharType="begin"/>
      </w:r>
      <w:r>
        <w:instrText xml:space="preserve"> PAGEREF _Toc1122046882 \h </w:instrText>
      </w:r>
      <w:r>
        <w:fldChar w:fldCharType="separate"/>
      </w:r>
      <w:r>
        <w:t>32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4AA8EC4A">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_Toc1188041467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6.1 Pre-Requistes</w:t>
      </w:r>
      <w:r>
        <w:tab/>
      </w:r>
      <w:r>
        <w:fldChar w:fldCharType="begin"/>
      </w:r>
      <w:r>
        <w:instrText xml:space="preserve"> PAGEREF _Toc1188041467 \h </w:instrText>
      </w:r>
      <w:r>
        <w:fldChar w:fldCharType="separate"/>
      </w:r>
      <w:r>
        <w:t>32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6FC135B7">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_Toc109986063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szCs w:val="22"/>
          <w:lang w:val="en-US"/>
        </w:rPr>
        <w:t xml:space="preserve">Administration host: </w:t>
      </w:r>
      <w:r>
        <w:rPr>
          <w:rFonts w:hint="default" w:asciiTheme="minorAscii" w:hAnsiTheme="minorAscii"/>
          <w:bCs w:val="0"/>
          <w:szCs w:val="22"/>
          <w:lang w:val="en-US"/>
        </w:rPr>
        <w:t>You must have a computer to prepare the ISO, to create the USB boot drive, and to monitor the installation.</w:t>
      </w:r>
      <w:r>
        <w:tab/>
      </w:r>
      <w:r>
        <w:fldChar w:fldCharType="begin"/>
      </w:r>
      <w:r>
        <w:instrText xml:space="preserve"> PAGEREF _Toc109986063 \h </w:instrText>
      </w:r>
      <w:r>
        <w:fldChar w:fldCharType="separate"/>
      </w:r>
      <w:r>
        <w:t>32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6FA2FFFA">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_Toc1699824421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bCs/>
          <w:szCs w:val="22"/>
          <w:lang w:val="en-US"/>
        </w:rPr>
        <w:t>CPU Architecture:</w:t>
      </w:r>
      <w:r>
        <w:rPr>
          <w:rFonts w:hint="default" w:asciiTheme="minorAscii" w:hAnsiTheme="minorAscii"/>
          <w:bCs w:val="0"/>
          <w:szCs w:val="22"/>
          <w:lang w:val="en-US"/>
        </w:rPr>
        <w:t xml:space="preserve"> Installing OKD on a single node supports x86_64, arm64,ppc64le, and s390x CPU architectures.</w:t>
      </w:r>
      <w:r>
        <w:tab/>
      </w:r>
      <w:r>
        <w:fldChar w:fldCharType="begin"/>
      </w:r>
      <w:r>
        <w:instrText xml:space="preserve"> PAGEREF _Toc1699824421 \h </w:instrText>
      </w:r>
      <w:r>
        <w:fldChar w:fldCharType="separate"/>
      </w:r>
      <w:r>
        <w:t>32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68D72291">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_Toc974087706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6.2 Assisted Installer</w:t>
      </w:r>
      <w:r>
        <w:tab/>
      </w:r>
      <w:r>
        <w:fldChar w:fldCharType="begin"/>
      </w:r>
      <w:r>
        <w:instrText xml:space="preserve"> PAGEREF _Toc974087706 \h </w:instrText>
      </w:r>
      <w:r>
        <w:fldChar w:fldCharType="separate"/>
      </w:r>
      <w:r>
        <w:t>33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421E2570">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_Toc1224233661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6.3 OKD </w:t>
      </w:r>
      <w:r>
        <w:rPr>
          <w:rFonts w:hint="default" w:asciiTheme="minorAscii" w:hAnsiTheme="minorAscii"/>
          <w:lang w:val="en-US"/>
        </w:rPr>
        <w:t>Troubleshooting</w:t>
      </w:r>
      <w:r>
        <w:tab/>
      </w:r>
      <w:r>
        <w:fldChar w:fldCharType="begin"/>
      </w:r>
      <w:r>
        <w:instrText xml:space="preserve"> PAGEREF _Toc1224233661 \h </w:instrText>
      </w:r>
      <w:r>
        <w:fldChar w:fldCharType="separate"/>
      </w:r>
      <w:r>
        <w:t>33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4B0C039A">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_Toc654318520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7. </w:t>
      </w:r>
      <w:r>
        <w:rPr>
          <w:rFonts w:hint="default" w:asciiTheme="minorAscii" w:hAnsiTheme="minorAscii"/>
          <w:lang w:val="en-US"/>
        </w:rPr>
        <w:t>Reference</w:t>
      </w:r>
      <w:r>
        <w:tab/>
      </w:r>
      <w:r>
        <w:fldChar w:fldCharType="begin"/>
      </w:r>
      <w:r>
        <w:instrText xml:space="preserve"> PAGEREF _Toc654318520 \h </w:instrText>
      </w:r>
      <w:r>
        <w:fldChar w:fldCharType="separate"/>
      </w:r>
      <w:r>
        <w:t>33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4268068A">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_Toc2015093000 </w:instrText>
      </w:r>
      <w:r>
        <w:rPr>
          <w:rFonts w:hint="default" w:eastAsia="Helvetica" w:cs="Helvetica" w:asciiTheme="minorAscii" w:hAnsiTheme="minorAscii"/>
          <w:bCs w:val="0"/>
          <w:i w:val="0"/>
          <w:iCs w:val="0"/>
          <w:caps w:val="0"/>
          <w:spacing w:val="0"/>
          <w:szCs w:val="56"/>
          <w:shd w:val="clear" w:fill="FFFFFF"/>
        </w:rPr>
        <w:fldChar w:fldCharType="separate"/>
      </w:r>
      <w:r>
        <w:t>Appendix</w:t>
      </w:r>
      <w:r>
        <w:tab/>
      </w:r>
      <w:r>
        <w:fldChar w:fldCharType="begin"/>
      </w:r>
      <w:r>
        <w:instrText xml:space="preserve"> PAGEREF _Toc2015093000 \h </w:instrText>
      </w:r>
      <w:r>
        <w:fldChar w:fldCharType="separate"/>
      </w:r>
      <w:r>
        <w:t>35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14:paraId="6C9C0660">
      <w:pPr>
        <w:pStyle w:val="3"/>
        <w:bidi w:val="0"/>
        <w:rPr>
          <w:rFonts w:hint="default" w:asciiTheme="minorAscii" w:hAnsiTheme="minorAscii"/>
        </w:rPr>
      </w:pPr>
      <w:r>
        <w:rPr>
          <w:rFonts w:hint="default" w:eastAsia="Helvetica" w:cs="Helvetica" w:asciiTheme="minorAscii" w:hAnsiTheme="minorAscii"/>
          <w:bCs w:val="0"/>
          <w:i w:val="0"/>
          <w:iCs w:val="0"/>
          <w:caps w:val="0"/>
          <w:color w:val="auto"/>
          <w:spacing w:val="0"/>
          <w:szCs w:val="56"/>
          <w:u w:val="none"/>
          <w:shd w:val="clear" w:fill="FFFFFF"/>
        </w:rPr>
        <w:fldChar w:fldCharType="end"/>
      </w:r>
      <w:bookmarkStart w:id="5" w:name="_Toc106652845"/>
    </w:p>
    <w:p w14:paraId="32560A6A">
      <w:pPr>
        <w:pStyle w:val="2"/>
        <w:numPr>
          <w:ilvl w:val="0"/>
          <w:numId w:val="1"/>
        </w:numPr>
        <w:bidi w:val="0"/>
        <w:rPr>
          <w:rStyle w:val="23"/>
          <w:rFonts w:hint="default" w:asciiTheme="minorAscii" w:hAnsiTheme="minorAscii"/>
          <w:b/>
          <w:bCs/>
          <w:sz w:val="28"/>
          <w:szCs w:val="28"/>
        </w:rPr>
      </w:pPr>
      <w:bookmarkStart w:id="6" w:name="_Toc688183806"/>
      <w:r>
        <w:rPr>
          <w:rStyle w:val="23"/>
          <w:rFonts w:hint="default" w:asciiTheme="minorAscii" w:hAnsiTheme="minorAscii"/>
          <w:b/>
          <w:bCs/>
          <w:sz w:val="28"/>
          <w:szCs w:val="28"/>
        </w:rPr>
        <w:t>Introduction to OKD</w:t>
      </w:r>
      <w:bookmarkEnd w:id="4"/>
      <w:bookmarkEnd w:id="5"/>
      <w:bookmarkEnd w:id="6"/>
    </w:p>
    <w:p w14:paraId="09AE894A">
      <w:pPr>
        <w:bidi w:val="0"/>
        <w:rPr>
          <w:rFonts w:hint="default" w:asciiTheme="minorAscii" w:hAnsiTheme="minorAscii"/>
        </w:rPr>
      </w:pPr>
      <w:r>
        <w:rPr>
          <w:rFonts w:hint="default" w:asciiTheme="minorAscii" w:hAnsiTheme="minorAscii"/>
        </w:rPr>
        <w:t>OKD is a platform for developing and running containerized applications. It is designed to allow applications and the data centers that support them to expand from just a few machines and applications to thousands of machines that serve millions of clients.</w:t>
      </w:r>
    </w:p>
    <w:p w14:paraId="227BFBA7">
      <w:pPr>
        <w:bidi w:val="0"/>
        <w:rPr>
          <w:rFonts w:hint="default" w:asciiTheme="minorAscii" w:hAnsiTheme="minorAscii"/>
        </w:rPr>
      </w:pPr>
    </w:p>
    <w:p w14:paraId="775ED0F8">
      <w:pPr>
        <w:bidi w:val="0"/>
        <w:rPr>
          <w:rFonts w:hint="default" w:asciiTheme="minorAscii" w:hAnsiTheme="minorAscii"/>
          <w:lang w:val="en-US"/>
        </w:rPr>
      </w:pPr>
      <w:r>
        <w:rPr>
          <w:rFonts w:hint="default" w:asciiTheme="minorAscii" w:hAnsiTheme="minorAscii"/>
        </w:rPr>
        <w:t>With its foundation in Kubernetes, OKD incorporates the same technology that serves as the engine for massive telecommunications, streaming video, gaming, banking, and other applications. Its implementation in open Red Hat technologies lets you extend your containerized applications beyond a single cloud to on-premise and multi-cloud environments.</w:t>
      </w:r>
    </w:p>
    <w:p w14:paraId="36D4627D">
      <w:pPr>
        <w:pStyle w:val="2"/>
        <w:numPr>
          <w:ilvl w:val="0"/>
          <w:numId w:val="1"/>
        </w:numPr>
        <w:bidi w:val="0"/>
        <w:ind w:left="0" w:leftChars="0" w:firstLine="0" w:firstLineChars="0"/>
        <w:rPr>
          <w:rFonts w:hint="default" w:asciiTheme="minorAscii" w:hAnsiTheme="minorAscii"/>
        </w:rPr>
      </w:pPr>
      <w:bookmarkStart w:id="7" w:name="_Toc2105788347"/>
      <w:bookmarkStart w:id="8" w:name="_Toc241278265"/>
      <w:bookmarkStart w:id="9" w:name="_Toc719409245"/>
      <w:r>
        <w:rPr>
          <w:rFonts w:hint="default" w:asciiTheme="minorAscii" w:hAnsiTheme="minorAscii"/>
          <w:lang w:val="en-US"/>
        </w:rPr>
        <w:t>A</w:t>
      </w:r>
      <w:r>
        <w:rPr>
          <w:rFonts w:hint="default" w:asciiTheme="minorAscii" w:hAnsiTheme="minorAscii"/>
        </w:rPr>
        <w:t>rchitecture</w:t>
      </w:r>
      <w:bookmarkEnd w:id="7"/>
      <w:bookmarkEnd w:id="8"/>
      <w:bookmarkEnd w:id="9"/>
    </w:p>
    <w:p w14:paraId="33D8FDF5">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asciiTheme="minorAscii" w:hAnsiTheme="minorAscii"/>
          <w:color w:val="auto"/>
          <w:sz w:val="19"/>
          <w:szCs w:val="19"/>
        </w:rPr>
        <w:t>OKD is a cloud-based Kubernetes container platform. The foundation of OKD is based on Kubernetes and therefore shares the same technology. To learn more about OKD and Kubernetes, see </w:t>
      </w:r>
      <w:r>
        <w:rPr>
          <w:rFonts w:hint="default" w:asciiTheme="minorAscii" w:hAnsiTheme="minorAscii"/>
          <w:color w:val="auto"/>
          <w:sz w:val="19"/>
          <w:szCs w:val="19"/>
          <w:u w:val="none"/>
        </w:rPr>
        <w:fldChar w:fldCharType="begin"/>
      </w:r>
      <w:r>
        <w:rPr>
          <w:rFonts w:hint="default" w:asciiTheme="minorAscii" w:hAnsiTheme="minorAscii"/>
          <w:color w:val="auto"/>
          <w:sz w:val="19"/>
          <w:szCs w:val="19"/>
          <w:u w:val="none"/>
        </w:rPr>
        <w:instrText xml:space="preserve"> HYPERLINK "https://docs.okd.io/latest/architecture/architecture.html" \l "architecture" </w:instrText>
      </w:r>
      <w:r>
        <w:rPr>
          <w:rFonts w:hint="default" w:asciiTheme="minorAscii" w:hAnsiTheme="minorAscii"/>
          <w:color w:val="auto"/>
          <w:sz w:val="19"/>
          <w:szCs w:val="19"/>
          <w:u w:val="none"/>
        </w:rPr>
        <w:fldChar w:fldCharType="separate"/>
      </w:r>
      <w:r>
        <w:rPr>
          <w:rStyle w:val="15"/>
          <w:rFonts w:hint="default" w:asciiTheme="minorAscii" w:hAnsiTheme="minorAscii"/>
          <w:color w:val="auto"/>
          <w:sz w:val="19"/>
          <w:szCs w:val="19"/>
          <w:u w:val="none"/>
        </w:rPr>
        <w:t>product architecture</w:t>
      </w:r>
      <w:r>
        <w:rPr>
          <w:rFonts w:hint="default" w:asciiTheme="minorAscii" w:hAnsiTheme="minorAscii"/>
          <w:color w:val="auto"/>
          <w:sz w:val="19"/>
          <w:szCs w:val="19"/>
          <w:u w:val="none"/>
        </w:rPr>
        <w:fldChar w:fldCharType="end"/>
      </w:r>
      <w:r>
        <w:rPr>
          <w:rFonts w:hint="default" w:asciiTheme="minorAscii" w:hAnsiTheme="minorAscii"/>
          <w:color w:val="auto"/>
          <w:sz w:val="19"/>
          <w:szCs w:val="19"/>
        </w:rPr>
        <w:t>.</w:t>
      </w:r>
    </w:p>
    <w:p w14:paraId="3D75A3C7">
      <w:pPr>
        <w:rPr>
          <w:rFonts w:hint="default" w:asciiTheme="minorAscii" w:hAnsiTheme="minorAscii"/>
        </w:rPr>
      </w:pPr>
    </w:p>
    <w:p w14:paraId="01072F1D">
      <w:pPr>
        <w:jc w:val="center"/>
        <w:rPr>
          <w:rFonts w:hint="default" w:asciiTheme="minorAscii" w:hAnsiTheme="minorAscii"/>
          <w:lang w:val="en-US"/>
        </w:rPr>
      </w:pPr>
      <w:r>
        <w:rPr>
          <w:rFonts w:hint="default" w:eastAsia="SimSun" w:cs="SimSun" w:asciiTheme="minorAscii" w:hAnsiTheme="minorAscii"/>
          <w:color w:val="auto"/>
          <w:kern w:val="0"/>
          <w:sz w:val="24"/>
          <w:szCs w:val="24"/>
          <w:lang w:val="en-US" w:eastAsia="zh-CN" w:bidi="ar"/>
        </w:rPr>
        <w:drawing>
          <wp:inline distT="0" distB="0" distL="114300" distR="114300">
            <wp:extent cx="3448685" cy="4140200"/>
            <wp:effectExtent l="0" t="0" r="5715"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3448685" cy="4140200"/>
                    </a:xfrm>
                    <a:prstGeom prst="rect">
                      <a:avLst/>
                    </a:prstGeom>
                    <a:noFill/>
                    <a:ln w="9525">
                      <a:noFill/>
                    </a:ln>
                  </pic:spPr>
                </pic:pic>
              </a:graphicData>
            </a:graphic>
          </wp:inline>
        </w:drawing>
      </w:r>
    </w:p>
    <w:p w14:paraId="61FF2189">
      <w:pPr>
        <w:pStyle w:val="3"/>
        <w:bidi w:val="0"/>
        <w:rPr>
          <w:rFonts w:hint="default" w:asciiTheme="minorAscii" w:hAnsiTheme="minorAscii"/>
          <w:lang w:val="en-US"/>
        </w:rPr>
      </w:pPr>
      <w:bookmarkStart w:id="10" w:name="_Toc778248105"/>
      <w:bookmarkStart w:id="11" w:name="_Toc1554985308"/>
    </w:p>
    <w:p w14:paraId="5ABC9F83">
      <w:pPr>
        <w:pStyle w:val="3"/>
        <w:bidi w:val="0"/>
        <w:rPr>
          <w:rFonts w:hint="default" w:asciiTheme="minorAscii" w:hAnsiTheme="minorAscii"/>
          <w:lang w:val="en-US"/>
        </w:rPr>
      </w:pPr>
    </w:p>
    <w:p w14:paraId="08F991CE">
      <w:pPr>
        <w:pStyle w:val="3"/>
        <w:bidi w:val="0"/>
        <w:rPr>
          <w:rFonts w:hint="default" w:asciiTheme="minorAscii" w:hAnsiTheme="minorAscii"/>
        </w:rPr>
      </w:pPr>
      <w:bookmarkStart w:id="12" w:name="_Toc1454245469"/>
      <w:r>
        <w:rPr>
          <w:rFonts w:hint="default" w:asciiTheme="minorAscii" w:hAnsiTheme="minorAscii"/>
          <w:lang w:val="en-US"/>
        </w:rPr>
        <w:t xml:space="preserve">2.1 </w:t>
      </w:r>
      <w:r>
        <w:rPr>
          <w:rFonts w:hint="default" w:asciiTheme="minorAscii" w:hAnsiTheme="minorAscii"/>
        </w:rPr>
        <w:t>Custom operating system</w:t>
      </w:r>
      <w:bookmarkEnd w:id="10"/>
      <w:bookmarkEnd w:id="11"/>
      <w:bookmarkEnd w:id="12"/>
    </w:p>
    <w:p w14:paraId="6A82B0C0">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OKD uses Fedora CoreOS (FCOS), a container-oriented operating system that is specifically designed for running containerized applications from OKD and works with new tools to provide fast installation, Operator-based management, and simplified upgrades.</w:t>
      </w:r>
    </w:p>
    <w:p w14:paraId="03D24B07">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FCOS includes:</w:t>
      </w:r>
    </w:p>
    <w:p w14:paraId="0BACBADA">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Ignition, which OKD uses as a firstboot system configuration for initially bringing up and configuring machines.</w:t>
      </w:r>
    </w:p>
    <w:p w14:paraId="177118A3">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CRI-O, a Kubernetes native container runtime implementation that integrates closely with the operating system to deliver an efficient and optimized Kubernetes experience. CRI-O provides facilities for running, stopping, and restarting containers. It fully replaces the Docker Container Engine, which was used in OKD 3.</w:t>
      </w:r>
    </w:p>
    <w:p w14:paraId="32E9E23E">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Kubelet, the primary node agent for Kubernetes that is responsible for launching and monitoring containers.</w:t>
      </w:r>
    </w:p>
    <w:p w14:paraId="2840D63F">
      <w:pPr>
        <w:pStyle w:val="16"/>
        <w:keepNext w:val="0"/>
        <w:keepLines w:val="0"/>
        <w:widowControl/>
        <w:suppressLineNumbers w:val="0"/>
        <w:spacing w:before="0" w:beforeAutospacing="0" w:after="193" w:afterAutospacing="0" w:line="32" w:lineRule="atLeast"/>
        <w:ind w:left="0" w:right="0"/>
        <w:rPr>
          <w:rFonts w:hint="default" w:eastAsia="Helvetica" w:cs="Helvetica" w:asciiTheme="minorAscii" w:hAnsiTheme="minorAscii"/>
          <w:i w:val="0"/>
          <w:iCs w:val="0"/>
          <w:caps w:val="0"/>
          <w:color w:val="auto"/>
          <w:spacing w:val="0"/>
          <w:sz w:val="19"/>
          <w:szCs w:val="19"/>
          <w:shd w:val="clear" w:fill="FFFFFF"/>
        </w:rPr>
      </w:pPr>
      <w:r>
        <w:rPr>
          <w:rFonts w:hint="default" w:eastAsia="Helvetica" w:cs="Helvetica" w:asciiTheme="minorAscii" w:hAnsiTheme="minorAscii"/>
          <w:i w:val="0"/>
          <w:iCs w:val="0"/>
          <w:caps w:val="0"/>
          <w:color w:val="auto"/>
          <w:spacing w:val="0"/>
          <w:sz w:val="19"/>
          <w:szCs w:val="19"/>
          <w:shd w:val="clear" w:fill="FFFFFF"/>
        </w:rPr>
        <w:t>In OKD 4, you must use FCOS for all control plane machines, but you can use Red Hat Enterprise Linux (RHEL) as the operating system for compute machines, which are also known as worker machines. If you choose to use RHEL workers, you must perform more system maintenance than if you use FCOS for all of the cluster machines.</w:t>
      </w:r>
    </w:p>
    <w:p w14:paraId="6AA27F13">
      <w:pPr>
        <w:pStyle w:val="3"/>
        <w:bidi w:val="0"/>
        <w:rPr>
          <w:rFonts w:hint="default" w:asciiTheme="minorAscii" w:hAnsiTheme="minorAscii"/>
        </w:rPr>
      </w:pPr>
      <w:bookmarkStart w:id="13" w:name="_Toc1840490505"/>
      <w:bookmarkStart w:id="14" w:name="_Toc1696751323"/>
      <w:bookmarkStart w:id="15" w:name="_Toc992210976"/>
      <w:r>
        <w:rPr>
          <w:rFonts w:hint="default" w:asciiTheme="minorAscii" w:hAnsiTheme="minorAscii"/>
          <w:lang w:val="en-US"/>
        </w:rPr>
        <w:t xml:space="preserve">2.2 </w:t>
      </w:r>
      <w:r>
        <w:rPr>
          <w:rFonts w:hint="default" w:asciiTheme="minorAscii" w:hAnsiTheme="minorAscii"/>
        </w:rPr>
        <w:fldChar w:fldCharType="begin"/>
      </w:r>
      <w:r>
        <w:rPr>
          <w:rFonts w:hint="default" w:asciiTheme="minorAscii" w:hAnsiTheme="minorAscii"/>
        </w:rPr>
        <w:instrText xml:space="preserve"> HYPERLINK "https://docs.okd.io/latest/architecture/index.html" \l "openshift-architecture-common-terms_architecture-overview" </w:instrText>
      </w:r>
      <w:r>
        <w:rPr>
          <w:rFonts w:hint="default" w:asciiTheme="minorAscii" w:hAnsiTheme="minorAscii"/>
        </w:rPr>
        <w:fldChar w:fldCharType="separate"/>
      </w:r>
      <w:r>
        <w:rPr>
          <w:rFonts w:hint="default" w:asciiTheme="minorAscii" w:hAnsiTheme="minorAscii"/>
        </w:rPr>
        <w:fldChar w:fldCharType="end"/>
      </w:r>
      <w:r>
        <w:rPr>
          <w:rFonts w:hint="default" w:asciiTheme="minorAscii" w:hAnsiTheme="minorAscii"/>
        </w:rPr>
        <w:t>Glossary of common terms for OKD architecture</w:t>
      </w:r>
      <w:bookmarkEnd w:id="13"/>
      <w:bookmarkEnd w:id="14"/>
      <w:bookmarkEnd w:id="15"/>
    </w:p>
    <w:p w14:paraId="217D9863">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This glossary defines common terms that are used in the architecture content.</w:t>
      </w:r>
    </w:p>
    <w:p w14:paraId="2B76F035">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access policies</w:t>
      </w:r>
    </w:p>
    <w:p w14:paraId="52CF9833">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set of roles that dictate how users, applications, and entities within a cluster interact with one another. An access policy increases cluster security.</w:t>
      </w:r>
    </w:p>
    <w:p w14:paraId="737A6917">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admission plugins</w:t>
      </w:r>
    </w:p>
    <w:p w14:paraId="19855D9F">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Admission plugins enforce security policies, resource limitations, or configuration requirements.</w:t>
      </w:r>
    </w:p>
    <w:p w14:paraId="54AEA680">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authentication</w:t>
      </w:r>
    </w:p>
    <w:p w14:paraId="3873A405">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To control access to an OKD cluster, a cluster administrator can configure user authentication to ensure only approved users access the cluster. To interact with an OKD cluster, you must authenticate with the OKD API. You can authenticate by providing an OAuth access token or an X.509 client certificate in your requests to the OKD API.</w:t>
      </w:r>
    </w:p>
    <w:p w14:paraId="4DAFA2E7">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bootstrap</w:t>
      </w:r>
    </w:p>
    <w:p w14:paraId="40DA8BE1">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temporary machine that runs minimal Kubernetes and deploys the OKD control plane.</w:t>
      </w:r>
    </w:p>
    <w:p w14:paraId="5C835077">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certificate signing requests (CSRs)</w:t>
      </w:r>
    </w:p>
    <w:p w14:paraId="352E0611">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resource requests a denoted signer to sign a certificate. This request might get approved or denied.</w:t>
      </w:r>
    </w:p>
    <w:p w14:paraId="32AF0E70">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Cluster Version Operator (CVO)</w:t>
      </w:r>
    </w:p>
    <w:p w14:paraId="73220FF0">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Operator that checks with the OKD Update Service to see the valid updates and update paths based on current component versions and information in the graph.</w:t>
      </w:r>
    </w:p>
    <w:p w14:paraId="3F9B89FC">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compute nodes</w:t>
      </w:r>
    </w:p>
    <w:p w14:paraId="4715488B">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Nodes that are responsible for executing workloads for cluster users. Compute nodes are also known as worker nodes.</w:t>
      </w:r>
    </w:p>
    <w:p w14:paraId="29393A75">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configuration drift</w:t>
      </w:r>
    </w:p>
    <w:p w14:paraId="6D64774C">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situation where the configuration on a node does not match what the machine config specifies.</w:t>
      </w:r>
    </w:p>
    <w:p w14:paraId="64A35BAE">
      <w:pPr>
        <w:keepNext w:val="0"/>
        <w:keepLines w:val="0"/>
        <w:widowControl/>
        <w:suppressLineNumbers w:val="0"/>
        <w:pBdr>
          <w:bottom w:val="none" w:color="auto" w:sz="0" w:space="0"/>
        </w:pBdr>
        <w:spacing w:line="29" w:lineRule="atLeast"/>
        <w:rPr>
          <w:rFonts w:hint="default" w:asciiTheme="minorAscii" w:hAnsiTheme="minorAscii"/>
          <w:b/>
          <w:bCs/>
          <w:i w:val="0"/>
          <w:iCs w:val="0"/>
          <w:caps w:val="0"/>
          <w:color w:val="auto"/>
          <w:spacing w:val="0"/>
          <w:shd w:val="clear" w:fill="FFFFFF"/>
        </w:rPr>
      </w:pPr>
    </w:p>
    <w:p w14:paraId="67FCD2FA">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containers</w:t>
      </w:r>
    </w:p>
    <w:p w14:paraId="510F1123">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Lightweight and executable images that consist of software and all of its dependencies. Because containers virtualize the operating system, you can run containers anywhere, such as data centers, public or private clouds, and local hosts.</w:t>
      </w:r>
    </w:p>
    <w:p w14:paraId="1CCFE162">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container orchestration engine</w:t>
      </w:r>
    </w:p>
    <w:p w14:paraId="392AB78F">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Software that automates the deployment, management, scaling, and networking of containers.</w:t>
      </w:r>
    </w:p>
    <w:p w14:paraId="139D511D">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container workloads</w:t>
      </w:r>
    </w:p>
    <w:p w14:paraId="17209F73">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Applications that are packaged and deployed in containers.</w:t>
      </w:r>
    </w:p>
    <w:p w14:paraId="26D97B62">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control groups (cgroups)</w:t>
      </w:r>
    </w:p>
    <w:p w14:paraId="467AFB4B">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Partitions sets of processes into groups to manage and limit the resources processes consume.</w:t>
      </w:r>
    </w:p>
    <w:p w14:paraId="5CC49114">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control plane</w:t>
      </w:r>
    </w:p>
    <w:p w14:paraId="6720869A">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container orchestration layer that exposes the API and interfaces to define, deploy, and manage the life cycle of containers. Control planes are also known as control plane machines.</w:t>
      </w:r>
    </w:p>
    <w:p w14:paraId="3203FC02">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CRI-O</w:t>
      </w:r>
    </w:p>
    <w:p w14:paraId="397DB1A7">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Kubernetes native container runtime implementation that integrates with the operating system to deliver an efficient Kubernetes experience.</w:t>
      </w:r>
    </w:p>
    <w:p w14:paraId="0087468A">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deployment</w:t>
      </w:r>
    </w:p>
    <w:p w14:paraId="40DC4585">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Kubernetes resource object that maintains the life cycle of an application.</w:t>
      </w:r>
    </w:p>
    <w:p w14:paraId="3030C181">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Dockerfile</w:t>
      </w:r>
    </w:p>
    <w:p w14:paraId="74B817C1">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text file that contains the user commands to perform on a terminal to assemble the image.</w:t>
      </w:r>
    </w:p>
    <w:p w14:paraId="7889B1DB">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hosted control planes</w:t>
      </w:r>
    </w:p>
    <w:p w14:paraId="162A0E05">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A OKD feature that enables hosting a control plane on the OKD cluster from its data plane and workers. This model performs the following actions:</w:t>
      </w:r>
    </w:p>
    <w:p w14:paraId="6AE1F3CE">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Optimize infrastructure costs required for the control planes.</w:t>
      </w:r>
    </w:p>
    <w:p w14:paraId="25927579">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Improve the cluster creation time.</w:t>
      </w:r>
    </w:p>
    <w:p w14:paraId="54FAD685">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Enable hosting the control plane using the Kubernetes native high level primitives. For example, deployments and stateful sets.</w:t>
      </w:r>
    </w:p>
    <w:p w14:paraId="6C393EF6">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Allow a strong network segmentation between the control plane and workloads.</w:t>
      </w:r>
    </w:p>
    <w:p w14:paraId="379B219B">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hybrid cloud deployments</w:t>
      </w:r>
    </w:p>
    <w:p w14:paraId="1174B8BB">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Deployments that deliver a consistent platform across bare metal, virtual, private, and public cloud environments. This offers speed, agility, and portability.</w:t>
      </w:r>
    </w:p>
    <w:p w14:paraId="75CAEAA8">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Ignition</w:t>
      </w:r>
    </w:p>
    <w:p w14:paraId="6653DB91">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utility that FCOS uses to manipulate disks during initial configuration. It completes common disk tasks, including partitioning disks, formatting partitions, writing files, and configuring users.</w:t>
      </w:r>
    </w:p>
    <w:p w14:paraId="18959397">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installer-provisioned infrastructure</w:t>
      </w:r>
    </w:p>
    <w:p w14:paraId="2AE390C2">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installation program deploys and configures the infrastructure that the cluster runs on.</w:t>
      </w:r>
    </w:p>
    <w:p w14:paraId="43D2BC90">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kubelet</w:t>
      </w:r>
    </w:p>
    <w:p w14:paraId="01D22D8D">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primary node agent that runs on each node in the cluster to ensure that containers are running in a pod.</w:t>
      </w:r>
    </w:p>
    <w:p w14:paraId="32DDEC6A">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kubernetes manifest</w:t>
      </w:r>
    </w:p>
    <w:p w14:paraId="1CA67EC6">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Specifications of a Kubernetes API object in a JSON or YAML format. A configuration file can include deployments, config maps, secrets, daemon sets.</w:t>
      </w:r>
    </w:p>
    <w:p w14:paraId="52A286B3">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Machine Config Daemon (MCD)</w:t>
      </w:r>
    </w:p>
    <w:p w14:paraId="3215488F">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daemon that regularly checks the nodes for configuration drift.</w:t>
      </w:r>
    </w:p>
    <w:p w14:paraId="40E1BFC6">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Machine Config Operator (MCO)</w:t>
      </w:r>
    </w:p>
    <w:p w14:paraId="5E712EBA">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Operator that applies the new configuration to your cluster machines.</w:t>
      </w:r>
    </w:p>
    <w:p w14:paraId="556B4E3F">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machine config pools (MCP)</w:t>
      </w:r>
    </w:p>
    <w:p w14:paraId="658A7364">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group of machines, such as control plane components or user workloads, that are based on the resources that they handle.</w:t>
      </w:r>
    </w:p>
    <w:p w14:paraId="22B715F3">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metadata</w:t>
      </w:r>
    </w:p>
    <w:p w14:paraId="5C89A6F4">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Additional information about cluster deployment artifacts.</w:t>
      </w:r>
    </w:p>
    <w:p w14:paraId="146BD40C">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microservices</w:t>
      </w:r>
    </w:p>
    <w:p w14:paraId="0D9DC2BE">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approach to writing software. Applications can be separated into the smallest components, independent from each other by using microservices.</w:t>
      </w:r>
    </w:p>
    <w:p w14:paraId="15E4963E">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mirror registry</w:t>
      </w:r>
    </w:p>
    <w:p w14:paraId="483B324D">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registry that holds the mirror of OKD images.</w:t>
      </w:r>
    </w:p>
    <w:p w14:paraId="0D471674">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monolithic applications</w:t>
      </w:r>
    </w:p>
    <w:p w14:paraId="2F225710">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Applications that are self-contained, built, and packaged as a single piece.</w:t>
      </w:r>
    </w:p>
    <w:p w14:paraId="660B3F33">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namespaces</w:t>
      </w:r>
    </w:p>
    <w:p w14:paraId="3318C388">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namespace isolates specific system resources that are visible to all processes. Inside a namespace, only processes that are members of that namespace can see those resources.</w:t>
      </w:r>
    </w:p>
    <w:p w14:paraId="716408F6">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networking</w:t>
      </w:r>
    </w:p>
    <w:p w14:paraId="57E15EEC">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Network information of OKD cluster.</w:t>
      </w:r>
    </w:p>
    <w:p w14:paraId="5DE4492B">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node</w:t>
      </w:r>
    </w:p>
    <w:p w14:paraId="496A4E71">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worker machine in the OKD cluster. A node is either a virtual machine (VM) or a physical machine.</w:t>
      </w:r>
    </w:p>
    <w:p w14:paraId="5A630994">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CLI (</w:t>
      </w:r>
      <w:r>
        <w:rPr>
          <w:rStyle w:val="13"/>
          <w:rFonts w:hint="default" w:eastAsia="monospace" w:cs="monospace" w:asciiTheme="minorAscii" w:hAnsiTheme="minorAscii"/>
          <w:i w:val="0"/>
          <w:iCs w:val="0"/>
          <w:caps w:val="0"/>
          <w:color w:val="auto"/>
          <w:spacing w:val="0"/>
          <w:sz w:val="32"/>
          <w:szCs w:val="32"/>
          <w:bdr w:val="single" w:color="DDDDDD" w:sz="2" w:space="0"/>
          <w:shd w:val="clear" w:fill="F9F9F9"/>
          <w:vertAlign w:val="baseline"/>
        </w:rPr>
        <w:t>oc</w:t>
      </w:r>
      <w:r>
        <w:rPr>
          <w:rFonts w:hint="default" w:asciiTheme="minorAscii" w:hAnsiTheme="minorAscii"/>
          <w:b/>
          <w:bCs/>
          <w:i w:val="0"/>
          <w:iCs w:val="0"/>
          <w:caps w:val="0"/>
          <w:color w:val="auto"/>
          <w:spacing w:val="0"/>
          <w:shd w:val="clear" w:fill="FFFFFF"/>
        </w:rPr>
        <w:t>)</w:t>
      </w:r>
    </w:p>
    <w:p w14:paraId="7BA5F425">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command-line tool to run OKD commands on the terminal.</w:t>
      </w:r>
    </w:p>
    <w:p w14:paraId="0593FD33">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Dedicated</w:t>
      </w:r>
    </w:p>
    <w:p w14:paraId="55F82F23">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managed Fedora OKD offering on Amazon Web Services (AWS) and Google Cloud. OpenShift Dedicated focuses on building and scaling applications.</w:t>
      </w:r>
    </w:p>
    <w:p w14:paraId="58C7701A">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Update Service (OSUS)</w:t>
      </w:r>
    </w:p>
    <w:p w14:paraId="64F6483C">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For clusters with internet access, Fedora provides over-the-air updates by using an OpenShift update service as a hosted service located behind public APIs.</w:t>
      </w:r>
    </w:p>
    <w:p w14:paraId="09B09890">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image registry</w:t>
      </w:r>
    </w:p>
    <w:p w14:paraId="6BAA8A94">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registry provided by OKD to manage images.</w:t>
      </w:r>
    </w:p>
    <w:p w14:paraId="60147476">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Operator</w:t>
      </w:r>
    </w:p>
    <w:p w14:paraId="35BEC3F1">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preferred method of packaging, deploying, and managing a Kubernetes application in an OKD cluster. An Operator takes human operational knowledge and encodes it into software that is packaged and shared with customers.</w:t>
      </w:r>
    </w:p>
    <w:p w14:paraId="25430CDE">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OperatorHub</w:t>
      </w:r>
    </w:p>
    <w:p w14:paraId="04F887A3">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platform that contains various OKD Operators to install.</w:t>
      </w:r>
    </w:p>
    <w:p w14:paraId="4CD7FE28">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Operator Lifecycle Manager (OLM)</w:t>
      </w:r>
    </w:p>
    <w:p w14:paraId="4608D70A">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OLM helps you to install, update, and manage the lifecycle of Kubernetes native applications. OLM is an open source toolkit designed to manage Operators in an effective, automated, and scalable way.</w:t>
      </w:r>
    </w:p>
    <w:p w14:paraId="12E13CAD">
      <w:pPr>
        <w:keepNext w:val="0"/>
        <w:keepLines w:val="0"/>
        <w:widowControl/>
        <w:suppressLineNumbers w:val="0"/>
        <w:pBdr>
          <w:bottom w:val="none" w:color="auto" w:sz="0" w:space="0"/>
        </w:pBdr>
        <w:spacing w:line="29" w:lineRule="atLeast"/>
        <w:rPr>
          <w:rFonts w:hint="default" w:asciiTheme="minorAscii" w:hAnsiTheme="minorAscii"/>
          <w:b/>
          <w:bCs/>
          <w:i w:val="0"/>
          <w:iCs w:val="0"/>
          <w:caps w:val="0"/>
          <w:color w:val="auto"/>
          <w:spacing w:val="0"/>
          <w:shd w:val="clear" w:fill="FFFFFF"/>
        </w:rPr>
      </w:pPr>
    </w:p>
    <w:p w14:paraId="6FC9572A">
      <w:pPr>
        <w:keepNext w:val="0"/>
        <w:keepLines w:val="0"/>
        <w:widowControl/>
        <w:suppressLineNumbers w:val="0"/>
        <w:pBdr>
          <w:bottom w:val="none" w:color="auto" w:sz="0" w:space="0"/>
        </w:pBdr>
        <w:spacing w:line="29" w:lineRule="atLeast"/>
        <w:rPr>
          <w:rFonts w:hint="default" w:asciiTheme="minorAscii" w:hAnsiTheme="minorAscii"/>
          <w:b/>
          <w:bCs/>
          <w:i w:val="0"/>
          <w:iCs w:val="0"/>
          <w:caps w:val="0"/>
          <w:color w:val="auto"/>
          <w:spacing w:val="0"/>
          <w:shd w:val="clear" w:fill="FFFFFF"/>
        </w:rPr>
      </w:pPr>
    </w:p>
    <w:p w14:paraId="457382C6">
      <w:pPr>
        <w:keepNext w:val="0"/>
        <w:keepLines w:val="0"/>
        <w:widowControl/>
        <w:suppressLineNumbers w:val="0"/>
        <w:pBdr>
          <w:bottom w:val="none" w:color="auto" w:sz="0" w:space="0"/>
        </w:pBdr>
        <w:spacing w:line="29" w:lineRule="atLeast"/>
        <w:rPr>
          <w:rFonts w:hint="default" w:asciiTheme="minorAscii" w:hAnsiTheme="minorAscii"/>
          <w:b/>
          <w:bCs/>
          <w:i w:val="0"/>
          <w:iCs w:val="0"/>
          <w:caps w:val="0"/>
          <w:color w:val="auto"/>
          <w:spacing w:val="0"/>
          <w:shd w:val="clear" w:fill="FFFFFF"/>
        </w:rPr>
      </w:pPr>
    </w:p>
    <w:p w14:paraId="26F0EC67">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OSTree</w:t>
      </w:r>
    </w:p>
    <w:p w14:paraId="663C6708">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upgrade system for Linux-based operating systems that performs atomic upgrades of complete file system trees. OSTree tracks meaningful changes to the file system tree using an addressable object store, and is designed to complement existing package management systems.</w:t>
      </w:r>
    </w:p>
    <w:p w14:paraId="328EBC17">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over-the-air (OTA) updates</w:t>
      </w:r>
    </w:p>
    <w:p w14:paraId="2637C304">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OKD Update Service (OSUS) provides over-the-air updates to OKD, including Fedora CoreOS (FCOS).</w:t>
      </w:r>
    </w:p>
    <w:p w14:paraId="1EC8C21C">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pod</w:t>
      </w:r>
    </w:p>
    <w:p w14:paraId="6D06C7E2">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One or more containers with shared resources, such as volume and IP addresses, running in your OKD cluster. A pod is the smallest compute unit defined, deployed, and managed.</w:t>
      </w:r>
    </w:p>
    <w:p w14:paraId="65D94EA1">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private registry</w:t>
      </w:r>
    </w:p>
    <w:p w14:paraId="3BE1A04C">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OKD can use any server implementing the container image registry API as a source of the image which allows the developers to push and pull their private container images.</w:t>
      </w:r>
    </w:p>
    <w:p w14:paraId="1CAB16EC">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public registry</w:t>
      </w:r>
    </w:p>
    <w:p w14:paraId="6C8F7B92">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OKD can use any server implementing the container image registry API as a source of the image which allows the developers to push and pull their public container images.</w:t>
      </w:r>
    </w:p>
    <w:p w14:paraId="3A1A4B37">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Fedora OKD Cluster Manager</w:t>
      </w:r>
    </w:p>
    <w:p w14:paraId="67A83038">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managed service where you can install, modify, operate, and upgrade your OKD clusters.</w:t>
      </w:r>
    </w:p>
    <w:p w14:paraId="43C1539E">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Fedora Quay Container Registry</w:t>
      </w:r>
    </w:p>
    <w:p w14:paraId="52DB73B6">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Quay.io container registry that serves most of the container images and Operators to OKD clusters.</w:t>
      </w:r>
    </w:p>
    <w:p w14:paraId="28754A71">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replication controllers</w:t>
      </w:r>
    </w:p>
    <w:p w14:paraId="19DF10E6">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asset that indicates how many pod replicas are required to run at a time.</w:t>
      </w:r>
    </w:p>
    <w:p w14:paraId="1A526D04">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role-based access control (RBAC)</w:t>
      </w:r>
    </w:p>
    <w:p w14:paraId="134AFBAA">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key security control to ensure that cluster users and workloads have only access to resources required to execute their roles.</w:t>
      </w:r>
    </w:p>
    <w:p w14:paraId="71BB6641">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route</w:t>
      </w:r>
    </w:p>
    <w:p w14:paraId="3523EF5B">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Routes expose a service to allow for network access to pods from users and applications outside the OKD instance.</w:t>
      </w:r>
    </w:p>
    <w:p w14:paraId="7D023AA5">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scaling</w:t>
      </w:r>
    </w:p>
    <w:p w14:paraId="3BB60405">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increasing or decreasing of resource capacity.</w:t>
      </w:r>
    </w:p>
    <w:p w14:paraId="5F5399F1">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service</w:t>
      </w:r>
    </w:p>
    <w:p w14:paraId="00FCB275">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service exposes a running application on a set of pods.</w:t>
      </w:r>
    </w:p>
    <w:p w14:paraId="186FA964">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Source-to-Image (S2I) image</w:t>
      </w:r>
    </w:p>
    <w:p w14:paraId="2EBA7399">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image created based on the programming language of the application source code in OKD to deploy applications.</w:t>
      </w:r>
    </w:p>
    <w:p w14:paraId="4DE2E67D">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storage</w:t>
      </w:r>
    </w:p>
    <w:p w14:paraId="0CE49A86">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OKD supports many types of storage, both for on-premise and cloud providers. You can manage container storage for persistent and non-persistent data in an OKD cluster.</w:t>
      </w:r>
    </w:p>
    <w:p w14:paraId="5BE3A90A">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Telemetry</w:t>
      </w:r>
    </w:p>
    <w:p w14:paraId="67E410D7">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component to collect information such as size, health, and status of OKD.</w:t>
      </w:r>
    </w:p>
    <w:p w14:paraId="17CC26E3">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template</w:t>
      </w:r>
    </w:p>
    <w:p w14:paraId="741E1226">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template describes a set of objects that can be parameterized and processed to produce a list of objects for creation by OKD.</w:t>
      </w:r>
    </w:p>
    <w:p w14:paraId="5C615755">
      <w:pPr>
        <w:keepNext w:val="0"/>
        <w:keepLines w:val="0"/>
        <w:widowControl/>
        <w:suppressLineNumbers w:val="0"/>
        <w:pBdr>
          <w:bottom w:val="none" w:color="auto" w:sz="0" w:space="0"/>
        </w:pBdr>
        <w:spacing w:line="29" w:lineRule="atLeast"/>
        <w:rPr>
          <w:rFonts w:hint="default" w:asciiTheme="minorAscii" w:hAnsiTheme="minorAscii"/>
          <w:b/>
          <w:bCs/>
          <w:i w:val="0"/>
          <w:iCs w:val="0"/>
          <w:caps w:val="0"/>
          <w:color w:val="auto"/>
          <w:spacing w:val="0"/>
          <w:shd w:val="clear" w:fill="FFFFFF"/>
        </w:rPr>
      </w:pPr>
    </w:p>
    <w:p w14:paraId="6FB32AE1">
      <w:pPr>
        <w:keepNext w:val="0"/>
        <w:keepLines w:val="0"/>
        <w:widowControl/>
        <w:suppressLineNumbers w:val="0"/>
        <w:pBdr>
          <w:bottom w:val="none" w:color="auto" w:sz="0" w:space="0"/>
        </w:pBdr>
        <w:spacing w:line="29" w:lineRule="atLeast"/>
        <w:rPr>
          <w:rFonts w:hint="default" w:asciiTheme="minorAscii" w:hAnsiTheme="minorAscii"/>
          <w:b/>
          <w:bCs/>
          <w:i w:val="0"/>
          <w:iCs w:val="0"/>
          <w:caps w:val="0"/>
          <w:color w:val="auto"/>
          <w:spacing w:val="0"/>
          <w:shd w:val="clear" w:fill="FFFFFF"/>
        </w:rPr>
      </w:pPr>
    </w:p>
    <w:p w14:paraId="206E767C">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user-provisioned infrastructure</w:t>
      </w:r>
    </w:p>
    <w:p w14:paraId="4300BA8C">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You can install OKD on the infrastructure that you provide. You can use the installation program to generate the assets required to provision the cluster infrastructure, create the cluster infrastructure, and then deploy the cluster to the infrastructure that you provided.</w:t>
      </w:r>
    </w:p>
    <w:p w14:paraId="3FB1B06F">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web console</w:t>
      </w:r>
    </w:p>
    <w:p w14:paraId="74ACBE5F">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user interface (UI) to manage OKD.</w:t>
      </w:r>
    </w:p>
    <w:p w14:paraId="1B19F12B">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worker node</w:t>
      </w:r>
    </w:p>
    <w:p w14:paraId="0C1C42DD">
      <w:pPr>
        <w:pStyle w:val="16"/>
        <w:keepNext w:val="0"/>
        <w:keepLines w:val="0"/>
        <w:widowControl/>
        <w:suppressLineNumbers w:val="0"/>
        <w:spacing w:before="0" w:beforeAutospacing="0" w:after="193" w:afterAutospacing="0" w:line="32" w:lineRule="atLeast"/>
        <w:ind w:left="0" w:right="0"/>
        <w:rPr>
          <w:rFonts w:hint="default" w:eastAsia="SimSun" w:cs="SimSun" w:asciiTheme="minorAscii" w:hAnsiTheme="minorAscii"/>
          <w:i w:val="0"/>
          <w:iCs w:val="0"/>
          <w:caps w:val="0"/>
          <w:color w:val="auto"/>
          <w:spacing w:val="0"/>
          <w:sz w:val="19"/>
          <w:szCs w:val="19"/>
          <w:shd w:val="clear" w:fill="FFFFFF"/>
        </w:rPr>
      </w:pPr>
      <w:r>
        <w:rPr>
          <w:rFonts w:hint="default" w:eastAsia="SimSun" w:cs="SimSun" w:asciiTheme="minorAscii" w:hAnsiTheme="minorAscii"/>
          <w:i w:val="0"/>
          <w:iCs w:val="0"/>
          <w:caps w:val="0"/>
          <w:color w:val="auto"/>
          <w:spacing w:val="0"/>
          <w:sz w:val="19"/>
          <w:szCs w:val="19"/>
          <w:shd w:val="clear" w:fill="FFFFFF"/>
        </w:rPr>
        <w:t>Nodes that are responsible for executing workloads for cluster users. Worker nodes are also known as compute nodes.</w:t>
      </w:r>
    </w:p>
    <w:p w14:paraId="451A649D">
      <w:pPr>
        <w:pStyle w:val="2"/>
        <w:numPr>
          <w:ilvl w:val="0"/>
          <w:numId w:val="1"/>
        </w:numPr>
        <w:bidi w:val="0"/>
        <w:ind w:left="0" w:leftChars="0" w:firstLine="0" w:firstLineChars="0"/>
        <w:rPr>
          <w:rFonts w:hint="default" w:asciiTheme="minorAscii" w:hAnsiTheme="minorAscii"/>
          <w:lang w:val="en-US"/>
        </w:rPr>
      </w:pPr>
      <w:bookmarkStart w:id="16" w:name="_Toc769466147"/>
      <w:bookmarkStart w:id="17" w:name="_Toc457982981"/>
      <w:bookmarkStart w:id="18" w:name="_Toc879354677"/>
      <w:r>
        <w:rPr>
          <w:rFonts w:hint="default" w:asciiTheme="minorAscii" w:hAnsiTheme="minorAscii"/>
        </w:rPr>
        <w:t xml:space="preserve">OKD </w:t>
      </w:r>
      <w:r>
        <w:rPr>
          <w:rFonts w:hint="default" w:asciiTheme="minorAscii" w:hAnsiTheme="minorAscii"/>
          <w:lang w:val="en-US"/>
        </w:rPr>
        <w:t>Cluster Limitation:</w:t>
      </w:r>
      <w:bookmarkEnd w:id="16"/>
      <w:bookmarkEnd w:id="17"/>
      <w:bookmarkEnd w:id="18"/>
    </w:p>
    <w:p w14:paraId="61A568CD">
      <w:pPr>
        <w:pStyle w:val="3"/>
        <w:bidi w:val="0"/>
        <w:rPr>
          <w:rFonts w:hint="default" w:asciiTheme="minorAscii" w:hAnsiTheme="minorAscii"/>
        </w:rPr>
      </w:pPr>
      <w:bookmarkStart w:id="19" w:name="_Toc235705837"/>
      <w:bookmarkStart w:id="20" w:name="_Toc271010395"/>
      <w:bookmarkStart w:id="21" w:name="_Toc331597685"/>
      <w:r>
        <w:rPr>
          <w:rFonts w:hint="default" w:asciiTheme="minorAscii" w:hAnsiTheme="minorAscii"/>
          <w:lang w:val="en-US"/>
        </w:rPr>
        <w:t xml:space="preserve">3.1 </w:t>
      </w:r>
      <w:r>
        <w:rPr>
          <w:rFonts w:hint="default" w:asciiTheme="minorAscii" w:hAnsiTheme="minorAscii"/>
        </w:rPr>
        <w:t>OKD tested cluster maximums for major releases</w:t>
      </w:r>
      <w:bookmarkEnd w:id="19"/>
      <w:bookmarkEnd w:id="20"/>
      <w:bookmarkEnd w:id="21"/>
    </w:p>
    <w:p w14:paraId="521626BB">
      <w:pPr>
        <w:pStyle w:val="4"/>
        <w:bidi w:val="0"/>
        <w:rPr>
          <w:rFonts w:hint="default" w:asciiTheme="minorAscii" w:hAnsiTheme="minorAscii"/>
          <w:lang w:val="en-US"/>
        </w:rPr>
      </w:pPr>
      <w:bookmarkStart w:id="22" w:name="_Toc58893478"/>
      <w:bookmarkStart w:id="23" w:name="_Toc630599904"/>
      <w:bookmarkStart w:id="24" w:name="_Toc442227830"/>
      <w:r>
        <w:rPr>
          <w:rFonts w:hint="default" w:asciiTheme="minorAscii" w:hAnsiTheme="minorAscii"/>
          <w:lang w:val="en-US"/>
        </w:rPr>
        <w:t>3.1.1 On Cloud:</w:t>
      </w:r>
      <w:bookmarkEnd w:id="22"/>
      <w:bookmarkEnd w:id="23"/>
      <w:bookmarkEnd w:id="24"/>
    </w:p>
    <w:p w14:paraId="67906035">
      <w:pPr>
        <w:rPr>
          <w:rFonts w:hint="default" w:asciiTheme="minorAscii" w:hAnsiTheme="minorAscii"/>
          <w:color w:val="auto"/>
          <w:lang w:val="en-US"/>
        </w:rPr>
      </w:pPr>
      <w:r>
        <w:rPr>
          <w:rFonts w:hint="default" w:asciiTheme="minorAscii" w:hAnsiTheme="minorAscii"/>
          <w:color w:val="auto"/>
          <w:lang w:val="en-US"/>
        </w:rPr>
        <w:t xml:space="preserve">to do cost estimation and resource calculation required for cloud regarding OCP, we have caclulator to estimate </w:t>
      </w:r>
    </w:p>
    <w:p w14:paraId="797EB3D2">
      <w:pPr>
        <w:rPr>
          <w:rFonts w:hint="default" w:asciiTheme="minorAscii" w:hAnsiTheme="minorAscii"/>
          <w:color w:val="0000FF"/>
          <w:lang w:val="en-US"/>
        </w:rPr>
      </w:pPr>
      <w:r>
        <w:rPr>
          <w:rFonts w:hint="default" w:asciiTheme="minorAscii" w:hAnsiTheme="minorAscii"/>
          <w:color w:val="0000FF"/>
          <w:lang w:val="en-US"/>
        </w:rPr>
        <w:fldChar w:fldCharType="begin"/>
      </w:r>
      <w:r>
        <w:rPr>
          <w:rFonts w:hint="default" w:asciiTheme="minorAscii" w:hAnsiTheme="minorAscii"/>
          <w:color w:val="0000FF"/>
          <w:lang w:val="en-US"/>
        </w:rPr>
        <w:instrText xml:space="preserve"> HYPERLINK "https://access.redhat.com/labs/ocplimitscalculator/" </w:instrText>
      </w:r>
      <w:r>
        <w:rPr>
          <w:rFonts w:hint="default" w:asciiTheme="minorAscii" w:hAnsiTheme="minorAscii"/>
          <w:color w:val="0000FF"/>
          <w:lang w:val="en-US"/>
        </w:rPr>
        <w:fldChar w:fldCharType="separate"/>
      </w:r>
      <w:r>
        <w:rPr>
          <w:rStyle w:val="15"/>
          <w:rFonts w:hint="default" w:asciiTheme="minorAscii" w:hAnsiTheme="minorAscii"/>
          <w:color w:val="0000FF"/>
          <w:lang w:val="en-US"/>
        </w:rPr>
        <w:t>https://access.redhat.com/labs/ocplimitscalculator/</w:t>
      </w:r>
      <w:r>
        <w:rPr>
          <w:rFonts w:hint="default" w:asciiTheme="minorAscii" w:hAnsiTheme="minorAscii"/>
          <w:color w:val="0000FF"/>
          <w:lang w:val="en-US"/>
        </w:rPr>
        <w:fldChar w:fldCharType="end"/>
      </w:r>
    </w:p>
    <w:p w14:paraId="2B218348">
      <w:pPr>
        <w:pStyle w:val="4"/>
        <w:bidi w:val="0"/>
        <w:rPr>
          <w:rFonts w:hint="default" w:asciiTheme="minorAscii" w:hAnsiTheme="minorAscii"/>
          <w:lang w:val="en-US"/>
        </w:rPr>
      </w:pPr>
      <w:bookmarkStart w:id="25" w:name="_Toc82236543"/>
      <w:bookmarkStart w:id="26" w:name="_Toc1637098815"/>
      <w:bookmarkStart w:id="27" w:name="_Toc1980207126"/>
      <w:r>
        <w:rPr>
          <w:rFonts w:hint="default" w:asciiTheme="minorAscii" w:hAnsiTheme="minorAscii"/>
          <w:lang w:val="en-US"/>
        </w:rPr>
        <w:t>3.1.2 On Prem:</w:t>
      </w:r>
      <w:bookmarkEnd w:id="25"/>
      <w:bookmarkEnd w:id="26"/>
      <w:bookmarkEnd w:id="27"/>
    </w:p>
    <w:p w14:paraId="66A1B2D5">
      <w:pPr>
        <w:bidi w:val="0"/>
        <w:rPr>
          <w:rFonts w:hint="default" w:asciiTheme="minorAscii" w:hAnsiTheme="minorAscii"/>
          <w:b/>
          <w:bCs/>
          <w:sz w:val="24"/>
          <w:szCs w:val="24"/>
        </w:rPr>
      </w:pPr>
      <w:r>
        <w:rPr>
          <w:rFonts w:hint="default" w:asciiTheme="minorAscii" w:hAnsiTheme="minorAscii"/>
          <w:b/>
          <w:bCs/>
          <w:sz w:val="24"/>
          <w:szCs w:val="24"/>
        </w:rPr>
        <w:t>Maximum Tested Cluster Scale (4.x)</w:t>
      </w:r>
    </w:p>
    <w:p w14:paraId="09160971">
      <w:pPr>
        <w:bidi w:val="0"/>
        <w:rPr>
          <w:rFonts w:hint="default" w:asciiTheme="minorAscii" w:hAnsiTheme="minorAscii"/>
          <w:b/>
          <w:bCs/>
          <w:sz w:val="24"/>
          <w:szCs w:val="24"/>
        </w:rPr>
      </w:pP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90"/>
        <w:gridCol w:w="1840"/>
        <w:gridCol w:w="3060"/>
      </w:tblGrid>
      <w:tr w14:paraId="4510A1BF">
        <w:trPr>
          <w:tblHeader/>
          <w:tblCellSpacing w:w="15" w:type="dxa"/>
        </w:trPr>
        <w:tc>
          <w:tcPr>
            <w:tcW w:w="0" w:type="auto"/>
            <w:shd w:val="clear" w:color="auto" w:fill="auto"/>
            <w:vAlign w:val="center"/>
          </w:tcPr>
          <w:p w14:paraId="4B6FE1A2">
            <w:pPr>
              <w:keepNext w:val="0"/>
              <w:keepLines w:val="0"/>
              <w:widowControl/>
              <w:suppressLineNumbers w:val="0"/>
              <w:jc w:val="center"/>
              <w:rPr>
                <w:rFonts w:hint="default" w:asciiTheme="minorAscii" w:hAnsiTheme="minorAscii"/>
                <w:b/>
                <w:bCs/>
                <w:color w:val="auto"/>
                <w:sz w:val="16"/>
                <w:szCs w:val="16"/>
              </w:rPr>
            </w:pPr>
            <w:r>
              <w:rPr>
                <w:rStyle w:val="17"/>
                <w:rFonts w:hint="default" w:eastAsia="SimSun" w:cs="SimSun" w:asciiTheme="minorAscii" w:hAnsiTheme="minorAscii"/>
                <w:color w:val="auto"/>
                <w:kern w:val="0"/>
                <w:sz w:val="16"/>
                <w:szCs w:val="16"/>
                <w:lang w:val="en-US" w:eastAsia="zh-CN" w:bidi="ar"/>
              </w:rPr>
              <w:t>Resource Type</w:t>
            </w:r>
          </w:p>
        </w:tc>
        <w:tc>
          <w:tcPr>
            <w:tcW w:w="0" w:type="auto"/>
            <w:shd w:val="clear" w:color="auto" w:fill="auto"/>
            <w:vAlign w:val="center"/>
          </w:tcPr>
          <w:p w14:paraId="58AEBE79">
            <w:pPr>
              <w:keepNext w:val="0"/>
              <w:keepLines w:val="0"/>
              <w:widowControl/>
              <w:suppressLineNumbers w:val="0"/>
              <w:jc w:val="center"/>
              <w:rPr>
                <w:rFonts w:hint="default" w:asciiTheme="minorAscii" w:hAnsiTheme="minorAscii"/>
                <w:b/>
                <w:bCs/>
                <w:color w:val="auto"/>
                <w:sz w:val="16"/>
                <w:szCs w:val="16"/>
              </w:rPr>
            </w:pPr>
            <w:r>
              <w:rPr>
                <w:rStyle w:val="17"/>
                <w:rFonts w:hint="default" w:eastAsia="SimSun" w:cs="SimSun" w:asciiTheme="minorAscii" w:hAnsiTheme="minorAscii"/>
                <w:color w:val="auto"/>
                <w:kern w:val="0"/>
                <w:sz w:val="16"/>
                <w:szCs w:val="16"/>
                <w:lang w:val="en-US" w:eastAsia="zh-CN" w:bidi="ar"/>
              </w:rPr>
              <w:t>Maximum Tested Value</w:t>
            </w:r>
          </w:p>
        </w:tc>
        <w:tc>
          <w:tcPr>
            <w:tcW w:w="0" w:type="auto"/>
            <w:shd w:val="clear" w:color="auto" w:fill="auto"/>
            <w:vAlign w:val="center"/>
          </w:tcPr>
          <w:p w14:paraId="4F320D01">
            <w:pPr>
              <w:keepNext w:val="0"/>
              <w:keepLines w:val="0"/>
              <w:widowControl/>
              <w:suppressLineNumbers w:val="0"/>
              <w:jc w:val="center"/>
              <w:rPr>
                <w:rFonts w:hint="default" w:asciiTheme="minorAscii" w:hAnsiTheme="minorAscii"/>
                <w:b/>
                <w:bCs/>
                <w:color w:val="auto"/>
                <w:sz w:val="16"/>
                <w:szCs w:val="16"/>
              </w:rPr>
            </w:pPr>
            <w:r>
              <w:rPr>
                <w:rStyle w:val="17"/>
                <w:rFonts w:hint="default" w:eastAsia="SimSun" w:cs="SimSun" w:asciiTheme="minorAscii" w:hAnsiTheme="minorAscii"/>
                <w:color w:val="auto"/>
                <w:kern w:val="0"/>
                <w:sz w:val="16"/>
                <w:szCs w:val="16"/>
                <w:lang w:val="en-US" w:eastAsia="zh-CN" w:bidi="ar"/>
              </w:rPr>
              <w:t>Notes / Conditions</w:t>
            </w:r>
          </w:p>
        </w:tc>
      </w:tr>
      <w:tr w14:paraId="247D7477">
        <w:trPr>
          <w:tblCellSpacing w:w="15" w:type="dxa"/>
        </w:trPr>
        <w:tc>
          <w:tcPr>
            <w:tcW w:w="0" w:type="auto"/>
            <w:shd w:val="clear" w:color="auto" w:fill="auto"/>
            <w:vAlign w:val="center"/>
          </w:tcPr>
          <w:p w14:paraId="6527E324">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Number of Nodes</w:t>
            </w:r>
          </w:p>
        </w:tc>
        <w:tc>
          <w:tcPr>
            <w:tcW w:w="0" w:type="auto"/>
            <w:shd w:val="clear" w:color="auto" w:fill="auto"/>
            <w:vAlign w:val="center"/>
          </w:tcPr>
          <w:p w14:paraId="157E5D20">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2,000</w:t>
            </w:r>
          </w:p>
        </w:tc>
        <w:tc>
          <w:tcPr>
            <w:tcW w:w="0" w:type="auto"/>
            <w:shd w:val="clear" w:color="auto" w:fill="auto"/>
            <w:vAlign w:val="center"/>
          </w:tcPr>
          <w:p w14:paraId="00E36EE7">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Tested cluster size</w:t>
            </w:r>
          </w:p>
        </w:tc>
      </w:tr>
      <w:tr w14:paraId="76139930">
        <w:trPr>
          <w:tblCellSpacing w:w="15" w:type="dxa"/>
        </w:trPr>
        <w:tc>
          <w:tcPr>
            <w:tcW w:w="0" w:type="auto"/>
            <w:shd w:val="clear" w:color="auto" w:fill="auto"/>
            <w:vAlign w:val="center"/>
          </w:tcPr>
          <w:p w14:paraId="6ABB9E96">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Number of Pods</w:t>
            </w:r>
          </w:p>
        </w:tc>
        <w:tc>
          <w:tcPr>
            <w:tcW w:w="0" w:type="auto"/>
            <w:shd w:val="clear" w:color="auto" w:fill="auto"/>
            <w:vAlign w:val="center"/>
          </w:tcPr>
          <w:p w14:paraId="7A4DB7D5">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150,000</w:t>
            </w:r>
          </w:p>
        </w:tc>
        <w:tc>
          <w:tcPr>
            <w:tcW w:w="0" w:type="auto"/>
            <w:shd w:val="clear" w:color="auto" w:fill="auto"/>
            <w:vAlign w:val="center"/>
          </w:tcPr>
          <w:p w14:paraId="4EF5A472">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Total across cluster</w:t>
            </w:r>
          </w:p>
        </w:tc>
      </w:tr>
      <w:tr w14:paraId="732AD9D8">
        <w:trPr>
          <w:tblCellSpacing w:w="15" w:type="dxa"/>
        </w:trPr>
        <w:tc>
          <w:tcPr>
            <w:tcW w:w="0" w:type="auto"/>
            <w:shd w:val="clear" w:color="auto" w:fill="auto"/>
            <w:vAlign w:val="center"/>
          </w:tcPr>
          <w:p w14:paraId="1D8EEB7A">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Pods per Node</w:t>
            </w:r>
          </w:p>
        </w:tc>
        <w:tc>
          <w:tcPr>
            <w:tcW w:w="0" w:type="auto"/>
            <w:shd w:val="clear" w:color="auto" w:fill="auto"/>
            <w:vAlign w:val="center"/>
          </w:tcPr>
          <w:p w14:paraId="6E26456F">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2,500</w:t>
            </w:r>
          </w:p>
        </w:tc>
        <w:tc>
          <w:tcPr>
            <w:tcW w:w="0" w:type="auto"/>
            <w:shd w:val="clear" w:color="auto" w:fill="auto"/>
            <w:vAlign w:val="center"/>
          </w:tcPr>
          <w:p w14:paraId="5E0843D8">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Upper tested scheduling density</w:t>
            </w:r>
          </w:p>
        </w:tc>
      </w:tr>
      <w:tr w14:paraId="3CD33DD5">
        <w:trPr>
          <w:tblCellSpacing w:w="15" w:type="dxa"/>
        </w:trPr>
        <w:tc>
          <w:tcPr>
            <w:tcW w:w="0" w:type="auto"/>
            <w:shd w:val="clear" w:color="auto" w:fill="auto"/>
            <w:vAlign w:val="center"/>
          </w:tcPr>
          <w:p w14:paraId="1E0F3C2A">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Namespaces</w:t>
            </w:r>
          </w:p>
        </w:tc>
        <w:tc>
          <w:tcPr>
            <w:tcW w:w="0" w:type="auto"/>
            <w:shd w:val="clear" w:color="auto" w:fill="auto"/>
            <w:vAlign w:val="center"/>
          </w:tcPr>
          <w:p w14:paraId="14F5FB7B">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10,000</w:t>
            </w:r>
          </w:p>
        </w:tc>
        <w:tc>
          <w:tcPr>
            <w:tcW w:w="0" w:type="auto"/>
            <w:shd w:val="clear" w:color="auto" w:fill="auto"/>
            <w:vAlign w:val="center"/>
          </w:tcPr>
          <w:p w14:paraId="422CAD52">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Logical isolation units</w:t>
            </w:r>
          </w:p>
        </w:tc>
      </w:tr>
      <w:tr w14:paraId="4FF7F654">
        <w:trPr>
          <w:tblCellSpacing w:w="15" w:type="dxa"/>
        </w:trPr>
        <w:tc>
          <w:tcPr>
            <w:tcW w:w="0" w:type="auto"/>
            <w:shd w:val="clear" w:color="auto" w:fill="auto"/>
            <w:vAlign w:val="center"/>
          </w:tcPr>
          <w:p w14:paraId="65B4FD7D">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Builds</w:t>
            </w:r>
          </w:p>
        </w:tc>
        <w:tc>
          <w:tcPr>
            <w:tcW w:w="0" w:type="auto"/>
            <w:shd w:val="clear" w:color="auto" w:fill="auto"/>
            <w:vAlign w:val="center"/>
          </w:tcPr>
          <w:p w14:paraId="45D0637D">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10,000</w:t>
            </w:r>
          </w:p>
        </w:tc>
        <w:tc>
          <w:tcPr>
            <w:tcW w:w="0" w:type="auto"/>
            <w:shd w:val="clear" w:color="auto" w:fill="auto"/>
            <w:vAlign w:val="center"/>
          </w:tcPr>
          <w:p w14:paraId="6041BF69">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S2I strategy with default pod RAM 512 Mi</w:t>
            </w:r>
          </w:p>
        </w:tc>
      </w:tr>
      <w:tr w14:paraId="54064B8F">
        <w:trPr>
          <w:tblCellSpacing w:w="15" w:type="dxa"/>
        </w:trPr>
        <w:tc>
          <w:tcPr>
            <w:tcW w:w="0" w:type="auto"/>
            <w:shd w:val="clear" w:color="auto" w:fill="auto"/>
            <w:vAlign w:val="center"/>
          </w:tcPr>
          <w:p w14:paraId="352285A2">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Pods per Namespace</w:t>
            </w:r>
          </w:p>
        </w:tc>
        <w:tc>
          <w:tcPr>
            <w:tcW w:w="0" w:type="auto"/>
            <w:shd w:val="clear" w:color="auto" w:fill="auto"/>
            <w:vAlign w:val="center"/>
          </w:tcPr>
          <w:p w14:paraId="6A11FA9E">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25,000</w:t>
            </w:r>
          </w:p>
        </w:tc>
        <w:tc>
          <w:tcPr>
            <w:tcW w:w="0" w:type="auto"/>
            <w:shd w:val="clear" w:color="auto" w:fill="auto"/>
            <w:vAlign w:val="center"/>
          </w:tcPr>
          <w:p w14:paraId="2008A407">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High multi-tenant workload</w:t>
            </w:r>
          </w:p>
        </w:tc>
      </w:tr>
      <w:tr w14:paraId="00BB71F5">
        <w:trPr>
          <w:tblCellSpacing w:w="15" w:type="dxa"/>
        </w:trPr>
        <w:tc>
          <w:tcPr>
            <w:tcW w:w="0" w:type="auto"/>
            <w:shd w:val="clear" w:color="auto" w:fill="auto"/>
            <w:vAlign w:val="center"/>
          </w:tcPr>
          <w:p w14:paraId="4F224D6B">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Routes (2 default routers)</w:t>
            </w:r>
          </w:p>
        </w:tc>
        <w:tc>
          <w:tcPr>
            <w:tcW w:w="0" w:type="auto"/>
            <w:shd w:val="clear" w:color="auto" w:fill="auto"/>
            <w:vAlign w:val="center"/>
          </w:tcPr>
          <w:p w14:paraId="0B7D0032">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9,000</w:t>
            </w:r>
          </w:p>
        </w:tc>
        <w:tc>
          <w:tcPr>
            <w:tcW w:w="0" w:type="auto"/>
            <w:shd w:val="clear" w:color="auto" w:fill="auto"/>
            <w:vAlign w:val="center"/>
          </w:tcPr>
          <w:p w14:paraId="230D8FE6">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Ingress capacity</w:t>
            </w:r>
          </w:p>
        </w:tc>
      </w:tr>
      <w:tr w14:paraId="3DBB9DEE">
        <w:trPr>
          <w:tblCellSpacing w:w="15" w:type="dxa"/>
        </w:trPr>
        <w:tc>
          <w:tcPr>
            <w:tcW w:w="0" w:type="auto"/>
            <w:shd w:val="clear" w:color="auto" w:fill="auto"/>
            <w:vAlign w:val="center"/>
          </w:tcPr>
          <w:p w14:paraId="491753FD">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Secrets</w:t>
            </w:r>
          </w:p>
        </w:tc>
        <w:tc>
          <w:tcPr>
            <w:tcW w:w="0" w:type="auto"/>
            <w:shd w:val="clear" w:color="auto" w:fill="auto"/>
            <w:vAlign w:val="center"/>
          </w:tcPr>
          <w:p w14:paraId="25D110C2">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80,000</w:t>
            </w:r>
          </w:p>
        </w:tc>
        <w:tc>
          <w:tcPr>
            <w:tcW w:w="0" w:type="auto"/>
            <w:shd w:val="clear" w:color="auto" w:fill="auto"/>
            <w:vAlign w:val="center"/>
          </w:tcPr>
          <w:p w14:paraId="24B9013B">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Includes service + application secrets</w:t>
            </w:r>
          </w:p>
        </w:tc>
      </w:tr>
      <w:tr w14:paraId="1ED96754">
        <w:trPr>
          <w:tblCellSpacing w:w="15" w:type="dxa"/>
        </w:trPr>
        <w:tc>
          <w:tcPr>
            <w:tcW w:w="0" w:type="auto"/>
            <w:shd w:val="clear" w:color="auto" w:fill="auto"/>
            <w:vAlign w:val="center"/>
          </w:tcPr>
          <w:p w14:paraId="6DD3B8BD">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ConfigMaps</w:t>
            </w:r>
          </w:p>
        </w:tc>
        <w:tc>
          <w:tcPr>
            <w:tcW w:w="0" w:type="auto"/>
            <w:shd w:val="clear" w:color="auto" w:fill="auto"/>
            <w:vAlign w:val="center"/>
          </w:tcPr>
          <w:p w14:paraId="4EF4E3B7">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90,000</w:t>
            </w:r>
          </w:p>
        </w:tc>
        <w:tc>
          <w:tcPr>
            <w:tcW w:w="0" w:type="auto"/>
            <w:shd w:val="clear" w:color="auto" w:fill="auto"/>
            <w:vAlign w:val="center"/>
          </w:tcPr>
          <w:p w14:paraId="3988DBAA">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Application configuration objects</w:t>
            </w:r>
          </w:p>
        </w:tc>
      </w:tr>
      <w:tr w14:paraId="3B2725AD">
        <w:trPr>
          <w:tblCellSpacing w:w="15" w:type="dxa"/>
        </w:trPr>
        <w:tc>
          <w:tcPr>
            <w:tcW w:w="0" w:type="auto"/>
            <w:shd w:val="clear" w:color="auto" w:fill="auto"/>
            <w:vAlign w:val="center"/>
          </w:tcPr>
          <w:p w14:paraId="4A58A6EF">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Services</w:t>
            </w:r>
          </w:p>
        </w:tc>
        <w:tc>
          <w:tcPr>
            <w:tcW w:w="0" w:type="auto"/>
            <w:shd w:val="clear" w:color="auto" w:fill="auto"/>
            <w:vAlign w:val="center"/>
          </w:tcPr>
          <w:p w14:paraId="142B2A6E">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10,000</w:t>
            </w:r>
          </w:p>
        </w:tc>
        <w:tc>
          <w:tcPr>
            <w:tcW w:w="0" w:type="auto"/>
            <w:shd w:val="clear" w:color="auto" w:fill="auto"/>
            <w:vAlign w:val="center"/>
          </w:tcPr>
          <w:p w14:paraId="3C4800C3">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Cluster-wide services</w:t>
            </w:r>
          </w:p>
        </w:tc>
      </w:tr>
      <w:tr w14:paraId="735D858D">
        <w:trPr>
          <w:tblCellSpacing w:w="15" w:type="dxa"/>
        </w:trPr>
        <w:tc>
          <w:tcPr>
            <w:tcW w:w="0" w:type="auto"/>
            <w:shd w:val="clear" w:color="auto" w:fill="auto"/>
            <w:vAlign w:val="center"/>
          </w:tcPr>
          <w:p w14:paraId="030D098E">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Services per Namespace</w:t>
            </w:r>
          </w:p>
        </w:tc>
        <w:tc>
          <w:tcPr>
            <w:tcW w:w="0" w:type="auto"/>
            <w:shd w:val="clear" w:color="auto" w:fill="auto"/>
            <w:vAlign w:val="center"/>
          </w:tcPr>
          <w:p w14:paraId="114F8924">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5,000</w:t>
            </w:r>
          </w:p>
        </w:tc>
        <w:tc>
          <w:tcPr>
            <w:tcW w:w="0" w:type="auto"/>
            <w:shd w:val="clear" w:color="auto" w:fill="auto"/>
            <w:vAlign w:val="center"/>
          </w:tcPr>
          <w:p w14:paraId="7BF9D42B">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Per tenant/app space</w:t>
            </w:r>
          </w:p>
        </w:tc>
      </w:tr>
      <w:tr w14:paraId="00CF56A5">
        <w:trPr>
          <w:tblCellSpacing w:w="15" w:type="dxa"/>
        </w:trPr>
        <w:tc>
          <w:tcPr>
            <w:tcW w:w="0" w:type="auto"/>
            <w:shd w:val="clear" w:color="auto" w:fill="auto"/>
            <w:vAlign w:val="center"/>
          </w:tcPr>
          <w:p w14:paraId="1E360992">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Backends per Service</w:t>
            </w:r>
          </w:p>
        </w:tc>
        <w:tc>
          <w:tcPr>
            <w:tcW w:w="0" w:type="auto"/>
            <w:shd w:val="clear" w:color="auto" w:fill="auto"/>
            <w:vAlign w:val="center"/>
          </w:tcPr>
          <w:p w14:paraId="71AB7228">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5,000</w:t>
            </w:r>
          </w:p>
        </w:tc>
        <w:tc>
          <w:tcPr>
            <w:tcW w:w="0" w:type="auto"/>
            <w:shd w:val="clear" w:color="auto" w:fill="auto"/>
            <w:vAlign w:val="center"/>
          </w:tcPr>
          <w:p w14:paraId="15CFEE49">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Large-scale load balancing</w:t>
            </w:r>
          </w:p>
        </w:tc>
      </w:tr>
      <w:tr w14:paraId="2F8F5315">
        <w:trPr>
          <w:tblCellSpacing w:w="15" w:type="dxa"/>
        </w:trPr>
        <w:tc>
          <w:tcPr>
            <w:tcW w:w="0" w:type="auto"/>
            <w:shd w:val="clear" w:color="auto" w:fill="auto"/>
            <w:vAlign w:val="center"/>
          </w:tcPr>
          <w:p w14:paraId="209E93CB">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Deployments per Namespace</w:t>
            </w:r>
          </w:p>
        </w:tc>
        <w:tc>
          <w:tcPr>
            <w:tcW w:w="0" w:type="auto"/>
            <w:shd w:val="clear" w:color="auto" w:fill="auto"/>
            <w:vAlign w:val="center"/>
          </w:tcPr>
          <w:p w14:paraId="0E371E38">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2,000</w:t>
            </w:r>
          </w:p>
        </w:tc>
        <w:tc>
          <w:tcPr>
            <w:tcW w:w="0" w:type="auto"/>
            <w:shd w:val="clear" w:color="auto" w:fill="auto"/>
            <w:vAlign w:val="center"/>
          </w:tcPr>
          <w:p w14:paraId="000DD82B">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Application rollout objects</w:t>
            </w:r>
          </w:p>
        </w:tc>
      </w:tr>
      <w:tr w14:paraId="40911F62">
        <w:trPr>
          <w:tblCellSpacing w:w="15" w:type="dxa"/>
        </w:trPr>
        <w:tc>
          <w:tcPr>
            <w:tcW w:w="0" w:type="auto"/>
            <w:shd w:val="clear" w:color="auto" w:fill="auto"/>
            <w:vAlign w:val="center"/>
          </w:tcPr>
          <w:p w14:paraId="73ED4A72">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BuildConfigs</w:t>
            </w:r>
          </w:p>
        </w:tc>
        <w:tc>
          <w:tcPr>
            <w:tcW w:w="0" w:type="auto"/>
            <w:shd w:val="clear" w:color="auto" w:fill="auto"/>
            <w:vAlign w:val="center"/>
          </w:tcPr>
          <w:p w14:paraId="7092F821">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12,000</w:t>
            </w:r>
          </w:p>
        </w:tc>
        <w:tc>
          <w:tcPr>
            <w:tcW w:w="0" w:type="auto"/>
            <w:shd w:val="clear" w:color="auto" w:fill="auto"/>
            <w:vAlign w:val="center"/>
          </w:tcPr>
          <w:p w14:paraId="2F986568">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OpenShift build definitions</w:t>
            </w:r>
          </w:p>
        </w:tc>
      </w:tr>
      <w:tr w14:paraId="2D9532D3">
        <w:trPr>
          <w:tblCellSpacing w:w="15" w:type="dxa"/>
        </w:trPr>
        <w:tc>
          <w:tcPr>
            <w:tcW w:w="0" w:type="auto"/>
            <w:shd w:val="clear" w:color="auto" w:fill="auto"/>
            <w:vAlign w:val="center"/>
          </w:tcPr>
          <w:p w14:paraId="46D38306">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Custom Resource Definitions (CRDs)</w:t>
            </w:r>
          </w:p>
        </w:tc>
        <w:tc>
          <w:tcPr>
            <w:tcW w:w="0" w:type="auto"/>
            <w:shd w:val="clear" w:color="auto" w:fill="auto"/>
            <w:vAlign w:val="center"/>
          </w:tcPr>
          <w:p w14:paraId="6AF270AD">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1,024</w:t>
            </w:r>
          </w:p>
        </w:tc>
        <w:tc>
          <w:tcPr>
            <w:tcW w:w="0" w:type="auto"/>
            <w:shd w:val="clear" w:color="auto" w:fill="auto"/>
            <w:vAlign w:val="center"/>
          </w:tcPr>
          <w:p w14:paraId="08740659">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API extensions limit</w:t>
            </w:r>
          </w:p>
        </w:tc>
      </w:tr>
    </w:tbl>
    <w:p w14:paraId="785C0734">
      <w:pPr>
        <w:rPr>
          <w:rFonts w:hint="default" w:asciiTheme="minorAscii" w:hAnsiTheme="minorAscii"/>
          <w:color w:val="auto"/>
          <w:sz w:val="16"/>
          <w:szCs w:val="16"/>
        </w:rPr>
      </w:pPr>
    </w:p>
    <w:p w14:paraId="35383B63">
      <w:pPr>
        <w:rPr>
          <w:rFonts w:hint="default" w:asciiTheme="minorAscii" w:hAnsiTheme="minorAscii"/>
          <w:color w:val="auto"/>
        </w:rPr>
      </w:pPr>
      <w:r>
        <w:rPr>
          <w:rFonts w:hint="default" w:asciiTheme="minorAscii" w:hAnsiTheme="minorAscii"/>
          <w:color w:val="auto"/>
        </w:rPr>
        <w:t>Pause pods were deployed to stress the control plane components of OKD at 2000 node scale. The ability to scale to similar numbers will vary depending upon specific deployment and workload parameters.</w:t>
      </w:r>
    </w:p>
    <w:p w14:paraId="46F3FEA9">
      <w:pPr>
        <w:rPr>
          <w:rFonts w:hint="default" w:asciiTheme="minorAscii" w:hAnsiTheme="minorAscii"/>
          <w:color w:val="auto"/>
        </w:rPr>
      </w:pPr>
    </w:p>
    <w:p w14:paraId="794499A1">
      <w:pPr>
        <w:rPr>
          <w:rFonts w:hint="default" w:asciiTheme="minorAscii" w:hAnsiTheme="minorAscii"/>
          <w:color w:val="auto"/>
        </w:rPr>
      </w:pPr>
      <w:r>
        <w:rPr>
          <w:rFonts w:hint="default" w:asciiTheme="minorAscii" w:hAnsiTheme="minorAscii"/>
          <w:color w:val="auto"/>
        </w:rPr>
        <w:t>The pod count displayed here is the number of test pods. The actual number of pods depends on the application’s memory, CPU, and storage requirements.</w:t>
      </w:r>
    </w:p>
    <w:p w14:paraId="4597B43A">
      <w:pPr>
        <w:rPr>
          <w:rFonts w:hint="default" w:asciiTheme="minorAscii" w:hAnsiTheme="minorAscii"/>
          <w:color w:val="auto"/>
        </w:rPr>
      </w:pPr>
    </w:p>
    <w:p w14:paraId="4B52DF7B">
      <w:pPr>
        <w:rPr>
          <w:rFonts w:hint="default" w:asciiTheme="minorAscii" w:hAnsiTheme="minorAscii"/>
          <w:color w:val="auto"/>
        </w:rPr>
      </w:pPr>
      <w:r>
        <w:rPr>
          <w:rFonts w:hint="default" w:asciiTheme="minorAscii" w:hAnsiTheme="minorAscii"/>
          <w:color w:val="auto"/>
        </w:rPr>
        <w:t>This was tested on a cluster with 31 servers: 3 control planes, 2 infrastructure nodes, and 26 worker nodes. If you need 2,500 user pods, you need both a hostPrefix of 20, which allocates a network large enough for each node to contain more than 2000 pods, and a custom kubelet config with maxPods set to 2500. For more information, see Running 2500 pods per node on OCP 4.13.</w:t>
      </w:r>
    </w:p>
    <w:p w14:paraId="7E24E432">
      <w:pPr>
        <w:rPr>
          <w:rFonts w:hint="default" w:asciiTheme="minorAscii" w:hAnsiTheme="minorAscii"/>
          <w:color w:val="auto"/>
          <w:lang w:val="en-US"/>
        </w:rPr>
      </w:pPr>
      <w:r>
        <w:rPr>
          <w:rFonts w:hint="default" w:asciiTheme="minorAscii" w:hAnsiTheme="minorAscii"/>
          <w:color w:val="auto"/>
          <w:lang w:val="en-US"/>
        </w:rPr>
        <w:tab/>
      </w:r>
    </w:p>
    <w:p w14:paraId="049A2F7F">
      <w:pPr>
        <w:rPr>
          <w:rFonts w:hint="default" w:asciiTheme="minorAscii" w:hAnsiTheme="minorAscii"/>
          <w:color w:val="auto"/>
        </w:rPr>
      </w:pPr>
      <w:r>
        <w:rPr>
          <w:rFonts w:hint="default" w:asciiTheme="minorAscii" w:hAnsiTheme="minorAscii"/>
          <w:color w:val="auto"/>
        </w:rPr>
        <w:t>When there are a large number of active projects, etcd might suffer from poor performance if the keyspace grows excessively large and exceeds the space quota. Periodic maintenance of etcd, including defragmentation, is highly recommended to free etcd storage.</w:t>
      </w:r>
    </w:p>
    <w:p w14:paraId="5C2C75BF">
      <w:pPr>
        <w:rPr>
          <w:rFonts w:hint="default" w:asciiTheme="minorAscii" w:hAnsiTheme="minorAscii"/>
          <w:color w:val="auto"/>
        </w:rPr>
      </w:pPr>
    </w:p>
    <w:p w14:paraId="48B7E5A3">
      <w:pPr>
        <w:rPr>
          <w:rFonts w:hint="default" w:asciiTheme="minorAscii" w:hAnsiTheme="minorAscii"/>
          <w:color w:val="auto"/>
        </w:rPr>
      </w:pPr>
      <w:r>
        <w:rPr>
          <w:rFonts w:hint="default" w:asciiTheme="minorAscii" w:hAnsiTheme="minorAscii"/>
          <w:color w:val="auto"/>
        </w:rPr>
        <w:t>There are several control loops in the system that must iterate over all objects in a given namespace as a reaction to some changes in state. Having a large number of objects of a given type in a single namespace can make those loops expensive and slow down processing given state changes. The limit assumes that the system has enough CPU, memory, and disk to satisfy the application requirements.</w:t>
      </w:r>
    </w:p>
    <w:p w14:paraId="15E9CF73">
      <w:pPr>
        <w:rPr>
          <w:rFonts w:hint="default" w:asciiTheme="minorAscii" w:hAnsiTheme="minorAscii"/>
          <w:color w:val="auto"/>
        </w:rPr>
      </w:pPr>
    </w:p>
    <w:p w14:paraId="3E901315">
      <w:pPr>
        <w:rPr>
          <w:rFonts w:hint="default" w:asciiTheme="minorAscii" w:hAnsiTheme="minorAscii"/>
          <w:color w:val="auto"/>
        </w:rPr>
      </w:pPr>
      <w:r>
        <w:rPr>
          <w:rFonts w:hint="default" w:asciiTheme="minorAscii" w:hAnsiTheme="minorAscii"/>
          <w:color w:val="auto"/>
        </w:rPr>
        <w:t>Each service port and each service back-end has a corresponding entry in iptables. The number of back-ends of a given service impact the size of the Endpoints objects, which impacts the size of data that is being sent all over the system.</w:t>
      </w:r>
    </w:p>
    <w:p w14:paraId="713FDCD1">
      <w:pPr>
        <w:rPr>
          <w:rFonts w:hint="default" w:asciiTheme="minorAscii" w:hAnsiTheme="minorAscii"/>
          <w:color w:val="auto"/>
        </w:rPr>
      </w:pPr>
    </w:p>
    <w:p w14:paraId="7EDCE5D7">
      <w:pPr>
        <w:rPr>
          <w:rFonts w:hint="default" w:asciiTheme="minorAscii" w:hAnsiTheme="minorAscii"/>
          <w:color w:val="auto"/>
        </w:rPr>
      </w:pPr>
      <w:r>
        <w:rPr>
          <w:rFonts w:hint="default" w:asciiTheme="minorAscii" w:hAnsiTheme="minorAscii"/>
          <w:color w:val="auto"/>
        </w:rPr>
        <w:t>Tested on a cluster with 29 servers: 3 control planes, 2 infrastructure nodes, and 24 worker nodes. The cluster had 500 namespaces. OKD has a limit of 1,024 total custom resource definitions (CRD), including those installed by OKD, products integrating with OKD and user-created CRDs. If there are more than 1,024 CRDs created, then there is a possibility that oc command requests might be throttled.</w:t>
      </w:r>
    </w:p>
    <w:p w14:paraId="53BEB6E4">
      <w:pPr>
        <w:rPr>
          <w:rFonts w:hint="default" w:asciiTheme="minorAscii" w:hAnsiTheme="minorAscii"/>
          <w:color w:val="auto"/>
        </w:rPr>
      </w:pPr>
    </w:p>
    <w:p w14:paraId="5B023D1F">
      <w:pPr>
        <w:rPr>
          <w:rFonts w:hint="default" w:asciiTheme="minorAscii" w:hAnsiTheme="minorAscii"/>
          <w:color w:val="0000FF"/>
        </w:rPr>
      </w:pPr>
      <w:r>
        <w:rPr>
          <w:rFonts w:hint="default" w:asciiTheme="minorAscii" w:hAnsiTheme="minorAscii"/>
          <w:color w:val="auto"/>
          <w:lang w:val="en-US"/>
        </w:rPr>
        <w:t xml:space="preserve">Read more at </w:t>
      </w:r>
      <w:r>
        <w:rPr>
          <w:rFonts w:hint="default" w:asciiTheme="minorAscii" w:hAnsiTheme="minorAscii"/>
          <w:color w:val="0000FF"/>
        </w:rPr>
        <w:fldChar w:fldCharType="begin"/>
      </w:r>
      <w:r>
        <w:rPr>
          <w:rFonts w:hint="default" w:asciiTheme="minorAscii" w:hAnsiTheme="minorAscii"/>
          <w:color w:val="0000FF"/>
        </w:rPr>
        <w:instrText xml:space="preserve"> HYPERLINK "https://docs.okd.io/latest/scalability_and_performance/planning-your-environment-according-to-object-maximums.html#planning-your-environment-according-to-object-maximums" </w:instrText>
      </w:r>
      <w:r>
        <w:rPr>
          <w:rFonts w:hint="default" w:asciiTheme="minorAscii" w:hAnsiTheme="minorAscii"/>
          <w:color w:val="0000FF"/>
        </w:rPr>
        <w:fldChar w:fldCharType="separate"/>
      </w:r>
      <w:r>
        <w:rPr>
          <w:rStyle w:val="15"/>
          <w:rFonts w:hint="default" w:asciiTheme="minorAscii" w:hAnsiTheme="minorAscii"/>
          <w:color w:val="0000FF"/>
        </w:rPr>
        <w:t>https://docs.okd.io/latest/scalability_and_performance/planning-your-environment-according-to-object-maximums.html#planning-your-environment-according-to-object-maximums</w:t>
      </w:r>
      <w:r>
        <w:rPr>
          <w:rFonts w:hint="default" w:asciiTheme="minorAscii" w:hAnsiTheme="minorAscii"/>
          <w:color w:val="0000FF"/>
        </w:rPr>
        <w:fldChar w:fldCharType="end"/>
      </w:r>
    </w:p>
    <w:p w14:paraId="045A383C">
      <w:pPr>
        <w:pStyle w:val="2"/>
        <w:numPr>
          <w:ilvl w:val="0"/>
          <w:numId w:val="1"/>
        </w:numPr>
        <w:bidi w:val="0"/>
        <w:ind w:left="0" w:leftChars="0" w:firstLine="0" w:firstLineChars="0"/>
        <w:rPr>
          <w:rFonts w:hint="default" w:asciiTheme="minorAscii" w:hAnsiTheme="minorAscii"/>
        </w:rPr>
      </w:pPr>
      <w:bookmarkStart w:id="28" w:name="_Toc1317593180"/>
      <w:r>
        <w:rPr>
          <w:rFonts w:hint="default" w:asciiTheme="minorAscii" w:hAnsiTheme="minorAscii"/>
        </w:rPr>
        <w:t>OKD installation</w:t>
      </w:r>
      <w:bookmarkEnd w:id="28"/>
    </w:p>
    <w:p w14:paraId="08AD7D3B">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The OKD installation program offers four methods for deploying a cluster which are detailed in the following list:</w:t>
      </w:r>
    </w:p>
    <w:p w14:paraId="33193BE1">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7"/>
          <w:rFonts w:hint="default" w:eastAsia="Helvetica" w:cs="Helvetica" w:asciiTheme="minorAscii" w:hAnsiTheme="minorAscii"/>
          <w:b/>
          <w:bCs/>
          <w:i w:val="0"/>
          <w:iCs w:val="0"/>
          <w:caps w:val="0"/>
          <w:color w:val="auto"/>
          <w:spacing w:val="0"/>
          <w:sz w:val="19"/>
          <w:szCs w:val="19"/>
          <w:shd w:val="clear" w:fill="FFFFFF"/>
        </w:rPr>
        <w:t>Interactive</w:t>
      </w:r>
      <w:r>
        <w:rPr>
          <w:rFonts w:hint="default" w:eastAsia="Helvetica" w:cs="Helvetica" w:asciiTheme="minorAscii" w:hAnsiTheme="minorAscii"/>
          <w:i w:val="0"/>
          <w:iCs w:val="0"/>
          <w:caps w:val="0"/>
          <w:color w:val="auto"/>
          <w:spacing w:val="0"/>
          <w:sz w:val="19"/>
          <w:szCs w:val="19"/>
          <w:shd w:val="clear" w:fill="FFFFFF"/>
        </w:rPr>
        <w:t>: You can deploy a cluster with the web-based </w:t>
      </w:r>
      <w:r>
        <w:rPr>
          <w:rFonts w:hint="default" w:eastAsia="Helvetica" w:cs="Helvetica" w:asciiTheme="minorAscii" w:hAnsiTheme="minorAscii"/>
          <w:i w:val="0"/>
          <w:iCs w:val="0"/>
          <w:caps w:val="0"/>
          <w:color w:val="auto"/>
          <w:spacing w:val="0"/>
          <w:sz w:val="19"/>
          <w:szCs w:val="19"/>
          <w:u w:val="none"/>
          <w:shd w:val="clear" w:fill="FFFFFF"/>
        </w:rPr>
        <w:fldChar w:fldCharType="begin"/>
      </w:r>
      <w:r>
        <w:rPr>
          <w:rFonts w:hint="default" w:eastAsia="Helvetica" w:cs="Helvetica" w:asciiTheme="minorAscii" w:hAnsiTheme="minorAscii"/>
          <w:i w:val="0"/>
          <w:iCs w:val="0"/>
          <w:caps w:val="0"/>
          <w:color w:val="auto"/>
          <w:spacing w:val="0"/>
          <w:sz w:val="19"/>
          <w:szCs w:val="19"/>
          <w:u w:val="none"/>
          <w:shd w:val="clear" w:fill="FFFFFF"/>
        </w:rPr>
        <w:instrText xml:space="preserve"> HYPERLINK "https://access.redhat.com/documentation/en-us/assisted_installer_for_openshift_container_platform" </w:instrText>
      </w:r>
      <w:r>
        <w:rPr>
          <w:rFonts w:hint="default" w:eastAsia="Helvetica" w:cs="Helvetica" w:asciiTheme="minorAscii" w:hAnsiTheme="minorAscii"/>
          <w:i w:val="0"/>
          <w:iCs w:val="0"/>
          <w:caps w:val="0"/>
          <w:color w:val="auto"/>
          <w:spacing w:val="0"/>
          <w:sz w:val="19"/>
          <w:szCs w:val="19"/>
          <w:u w:val="none"/>
          <w:shd w:val="clear" w:fill="FFFFFF"/>
        </w:rPr>
        <w:fldChar w:fldCharType="separate"/>
      </w:r>
      <w:r>
        <w:rPr>
          <w:rStyle w:val="15"/>
          <w:rFonts w:hint="default" w:eastAsia="Helvetica" w:cs="Helvetica" w:asciiTheme="minorAscii" w:hAnsiTheme="minorAscii"/>
          <w:i w:val="0"/>
          <w:iCs w:val="0"/>
          <w:caps w:val="0"/>
          <w:color w:val="auto"/>
          <w:spacing w:val="0"/>
          <w:sz w:val="19"/>
          <w:szCs w:val="19"/>
          <w:u w:val="none"/>
          <w:shd w:val="clear" w:fill="FFFFFF"/>
        </w:rPr>
        <w:t>Assisted Installer</w:t>
      </w:r>
      <w:r>
        <w:rPr>
          <w:rFonts w:hint="default" w:eastAsia="Helvetica" w:cs="Helvetica" w:asciiTheme="minorAscii" w:hAnsiTheme="minorAscii"/>
          <w:i w:val="0"/>
          <w:iCs w:val="0"/>
          <w:caps w:val="0"/>
          <w:color w:val="auto"/>
          <w:spacing w:val="0"/>
          <w:sz w:val="19"/>
          <w:szCs w:val="19"/>
          <w:u w:val="none"/>
          <w:shd w:val="clear" w:fill="FFFFFF"/>
        </w:rPr>
        <w:fldChar w:fldCharType="end"/>
      </w:r>
      <w:r>
        <w:rPr>
          <w:rFonts w:hint="default" w:eastAsia="Helvetica" w:cs="Helvetica" w:asciiTheme="minorAscii" w:hAnsiTheme="minorAscii"/>
          <w:i w:val="0"/>
          <w:iCs w:val="0"/>
          <w:caps w:val="0"/>
          <w:color w:val="auto"/>
          <w:spacing w:val="0"/>
          <w:sz w:val="19"/>
          <w:szCs w:val="19"/>
          <w:shd w:val="clear" w:fill="FFFFFF"/>
        </w:rPr>
        <w:t>. This is an ideal approach for clusters with networks connected to the internet. The Assisted Installer is the easiest way to install OKD, it provides smart defaults, and it performs pre-flight validations before installing the cluster. It also provides a RESTful API for automation and advanced configuration scenarios.</w:t>
      </w:r>
    </w:p>
    <w:p w14:paraId="19E7DC4D">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7"/>
          <w:rFonts w:hint="default" w:eastAsia="Helvetica" w:cs="Helvetica" w:asciiTheme="minorAscii" w:hAnsiTheme="minorAscii"/>
          <w:b/>
          <w:bCs/>
          <w:i w:val="0"/>
          <w:iCs w:val="0"/>
          <w:caps w:val="0"/>
          <w:color w:val="auto"/>
          <w:spacing w:val="0"/>
          <w:sz w:val="19"/>
          <w:szCs w:val="19"/>
          <w:shd w:val="clear" w:fill="FFFFFF"/>
        </w:rPr>
        <w:t>Local Agent-based</w:t>
      </w:r>
      <w:r>
        <w:rPr>
          <w:rFonts w:hint="default" w:eastAsia="Helvetica" w:cs="Helvetica" w:asciiTheme="minorAscii" w:hAnsiTheme="minorAscii"/>
          <w:i w:val="0"/>
          <w:iCs w:val="0"/>
          <w:caps w:val="0"/>
          <w:color w:val="auto"/>
          <w:spacing w:val="0"/>
          <w:sz w:val="19"/>
          <w:szCs w:val="19"/>
          <w:shd w:val="clear" w:fill="FFFFFF"/>
        </w:rPr>
        <w:t>: You can deploy a cluster locally with the Agent-based Installer for disconnected environments or restricted networks. It provides many of the benefits of the Assisted Installer, but you must download and configure the </w:t>
      </w:r>
      <w:r>
        <w:rPr>
          <w:rFonts w:hint="default" w:eastAsia="Helvetica" w:cs="Helvetica" w:asciiTheme="minorAscii" w:hAnsiTheme="minorAscii"/>
          <w:i w:val="0"/>
          <w:iCs w:val="0"/>
          <w:caps w:val="0"/>
          <w:color w:val="auto"/>
          <w:spacing w:val="0"/>
          <w:sz w:val="19"/>
          <w:szCs w:val="19"/>
          <w:u w:val="none"/>
          <w:shd w:val="clear" w:fill="FFFFFF"/>
        </w:rPr>
        <w:fldChar w:fldCharType="begin"/>
      </w:r>
      <w:r>
        <w:rPr>
          <w:rFonts w:hint="default" w:eastAsia="Helvetica" w:cs="Helvetica" w:asciiTheme="minorAscii" w:hAnsiTheme="minorAscii"/>
          <w:i w:val="0"/>
          <w:iCs w:val="0"/>
          <w:caps w:val="0"/>
          <w:color w:val="auto"/>
          <w:spacing w:val="0"/>
          <w:sz w:val="19"/>
          <w:szCs w:val="19"/>
          <w:u w:val="none"/>
          <w:shd w:val="clear" w:fill="FFFFFF"/>
        </w:rPr>
        <w:instrText xml:space="preserve"> HYPERLINK "https://console.redhat.com/openshift/install/metal/agent-based" </w:instrText>
      </w:r>
      <w:r>
        <w:rPr>
          <w:rFonts w:hint="default" w:eastAsia="Helvetica" w:cs="Helvetica" w:asciiTheme="minorAscii" w:hAnsiTheme="minorAscii"/>
          <w:i w:val="0"/>
          <w:iCs w:val="0"/>
          <w:caps w:val="0"/>
          <w:color w:val="auto"/>
          <w:spacing w:val="0"/>
          <w:sz w:val="19"/>
          <w:szCs w:val="19"/>
          <w:u w:val="none"/>
          <w:shd w:val="clear" w:fill="FFFFFF"/>
        </w:rPr>
        <w:fldChar w:fldCharType="separate"/>
      </w:r>
      <w:r>
        <w:rPr>
          <w:rStyle w:val="15"/>
          <w:rFonts w:hint="default" w:eastAsia="Helvetica" w:cs="Helvetica" w:asciiTheme="minorAscii" w:hAnsiTheme="minorAscii"/>
          <w:i w:val="0"/>
          <w:iCs w:val="0"/>
          <w:caps w:val="0"/>
          <w:color w:val="auto"/>
          <w:spacing w:val="0"/>
          <w:sz w:val="19"/>
          <w:szCs w:val="19"/>
          <w:u w:val="none"/>
          <w:shd w:val="clear" w:fill="FFFFFF"/>
        </w:rPr>
        <w:t>Agent-based Installer</w:t>
      </w:r>
      <w:r>
        <w:rPr>
          <w:rFonts w:hint="default" w:eastAsia="Helvetica" w:cs="Helvetica" w:asciiTheme="minorAscii" w:hAnsiTheme="minorAscii"/>
          <w:i w:val="0"/>
          <w:iCs w:val="0"/>
          <w:caps w:val="0"/>
          <w:color w:val="auto"/>
          <w:spacing w:val="0"/>
          <w:sz w:val="19"/>
          <w:szCs w:val="19"/>
          <w:u w:val="none"/>
          <w:shd w:val="clear" w:fill="FFFFFF"/>
        </w:rPr>
        <w:fldChar w:fldCharType="end"/>
      </w:r>
      <w:r>
        <w:rPr>
          <w:rFonts w:hint="default" w:eastAsia="Helvetica" w:cs="Helvetica" w:asciiTheme="minorAscii" w:hAnsiTheme="minorAscii"/>
          <w:i w:val="0"/>
          <w:iCs w:val="0"/>
          <w:caps w:val="0"/>
          <w:color w:val="auto"/>
          <w:spacing w:val="0"/>
          <w:sz w:val="19"/>
          <w:szCs w:val="19"/>
          <w:shd w:val="clear" w:fill="FFFFFF"/>
        </w:rPr>
        <w:t> first. Configuration is done with a command-line interface. This approach is ideal for disconnected environments.</w:t>
      </w:r>
    </w:p>
    <w:p w14:paraId="4A6CCA53">
      <w:pPr>
        <w:pStyle w:val="16"/>
        <w:keepNext w:val="0"/>
        <w:keepLines w:val="0"/>
        <w:widowControl/>
        <w:numPr>
          <w:ilvl w:val="1"/>
          <w:numId w:val="2"/>
        </w:numPr>
        <w:suppressLineNumbers w:val="0"/>
        <w:spacing w:before="0" w:beforeAutospacing="0" w:after="210" w:afterAutospacing="0" w:line="32" w:lineRule="atLeast"/>
        <w:ind w:left="84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Additionally, you can deploy a cluster without an external registry, using self-contained installation media that also provides a simplified user interface similar to the Assisted Installer during on-premise installations. For more information, see "Installing a cluster without an external registry".</w:t>
      </w:r>
    </w:p>
    <w:p w14:paraId="5C9909A3">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7"/>
          <w:rFonts w:hint="default" w:eastAsia="Helvetica" w:cs="Helvetica" w:asciiTheme="minorAscii" w:hAnsiTheme="minorAscii"/>
          <w:b/>
          <w:bCs/>
          <w:i w:val="0"/>
          <w:iCs w:val="0"/>
          <w:caps w:val="0"/>
          <w:color w:val="auto"/>
          <w:spacing w:val="0"/>
          <w:sz w:val="19"/>
          <w:szCs w:val="19"/>
          <w:shd w:val="clear" w:fill="FFFFFF"/>
        </w:rPr>
        <w:t>Automated</w:t>
      </w:r>
      <w:r>
        <w:rPr>
          <w:rFonts w:hint="default" w:eastAsia="Helvetica" w:cs="Helvetica" w:asciiTheme="minorAscii" w:hAnsiTheme="minorAscii"/>
          <w:i w:val="0"/>
          <w:iCs w:val="0"/>
          <w:caps w:val="0"/>
          <w:color w:val="auto"/>
          <w:spacing w:val="0"/>
          <w:sz w:val="19"/>
          <w:szCs w:val="19"/>
          <w:shd w:val="clear" w:fill="FFFFFF"/>
        </w:rPr>
        <w:t>: You can deploy a cluster on installer-provisioned infrastructure. The installation program uses each cluster host’s baseboard management controller (BMC) for provisioning. You can deploy clusters in connected or disconnected environments.</w:t>
      </w:r>
    </w:p>
    <w:p w14:paraId="3E3C3A53">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7"/>
          <w:rFonts w:hint="default" w:eastAsia="Helvetica" w:cs="Helvetica" w:asciiTheme="minorAscii" w:hAnsiTheme="minorAscii"/>
          <w:b/>
          <w:bCs/>
          <w:i w:val="0"/>
          <w:iCs w:val="0"/>
          <w:caps w:val="0"/>
          <w:color w:val="auto"/>
          <w:spacing w:val="0"/>
          <w:sz w:val="19"/>
          <w:szCs w:val="19"/>
          <w:shd w:val="clear" w:fill="FFFFFF"/>
        </w:rPr>
        <w:t>Full control</w:t>
      </w:r>
      <w:r>
        <w:rPr>
          <w:rFonts w:hint="default" w:eastAsia="Helvetica" w:cs="Helvetica" w:asciiTheme="minorAscii" w:hAnsiTheme="minorAscii"/>
          <w:i w:val="0"/>
          <w:iCs w:val="0"/>
          <w:caps w:val="0"/>
          <w:color w:val="auto"/>
          <w:spacing w:val="0"/>
          <w:sz w:val="19"/>
          <w:szCs w:val="19"/>
          <w:shd w:val="clear" w:fill="FFFFFF"/>
        </w:rPr>
        <w:t>: You can deploy a cluster on infrastructure that you prepare and maintain, which provides maximum customizability. You can deploy clusters in connected or disconnected environments.</w:t>
      </w:r>
    </w:p>
    <w:p w14:paraId="1028A2A4">
      <w:pPr>
        <w:pStyle w:val="16"/>
        <w:keepNext w:val="0"/>
        <w:keepLines w:val="0"/>
        <w:widowControl/>
        <w:numPr>
          <w:ilvl w:val="1"/>
          <w:numId w:val="2"/>
        </w:numPr>
        <w:suppressLineNumbers w:val="0"/>
        <w:spacing w:before="0" w:beforeAutospacing="0" w:after="193" w:afterAutospacing="0" w:line="32" w:lineRule="atLeast"/>
        <w:ind w:left="840" w:leftChars="0" w:right="0" w:hanging="42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Each method deploys a cluster with the following characteristics:</w:t>
      </w:r>
    </w:p>
    <w:p w14:paraId="4C61A449">
      <w:pPr>
        <w:pStyle w:val="16"/>
        <w:keepNext w:val="0"/>
        <w:keepLines w:val="0"/>
        <w:widowControl/>
        <w:numPr>
          <w:ilvl w:val="1"/>
          <w:numId w:val="2"/>
        </w:numPr>
        <w:suppressLineNumbers w:val="0"/>
        <w:spacing w:before="0" w:beforeAutospacing="0" w:after="193" w:afterAutospacing="0" w:line="32" w:lineRule="atLeast"/>
        <w:ind w:left="840" w:leftChars="0" w:right="0" w:hanging="42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Highly available infrastructure with no single points of failure, which is available by default.</w:t>
      </w:r>
    </w:p>
    <w:p w14:paraId="7810BC7E">
      <w:pPr>
        <w:pStyle w:val="16"/>
        <w:keepNext w:val="0"/>
        <w:keepLines w:val="0"/>
        <w:widowControl/>
        <w:numPr>
          <w:ilvl w:val="1"/>
          <w:numId w:val="2"/>
        </w:numPr>
        <w:suppressLineNumbers w:val="0"/>
        <w:spacing w:before="0" w:beforeAutospacing="0" w:after="210" w:afterAutospacing="0" w:line="32" w:lineRule="atLeast"/>
        <w:ind w:left="840" w:leftChars="0" w:right="0" w:hanging="42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Administrators can control what updates are applied and when.</w:t>
      </w:r>
    </w:p>
    <w:p w14:paraId="36693F8A">
      <w:pPr>
        <w:keepNext w:val="0"/>
        <w:keepLines w:val="0"/>
        <w:widowControl/>
        <w:numPr>
          <w:ilvl w:val="0"/>
          <w:numId w:val="0"/>
        </w:numPr>
        <w:suppressLineNumbers w:val="0"/>
        <w:spacing w:before="0" w:beforeAutospacing="1" w:after="0" w:afterAutospacing="1"/>
        <w:rPr>
          <w:rFonts w:hint="default" w:asciiTheme="minorAscii" w:hAnsiTheme="minorAscii"/>
          <w:color w:val="auto"/>
        </w:rPr>
      </w:pPr>
    </w:p>
    <w:p w14:paraId="6686241B">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drawing>
          <wp:inline distT="0" distB="0" distL="114300" distR="114300">
            <wp:extent cx="5769610" cy="3841750"/>
            <wp:effectExtent l="0" t="0" r="21590" b="1905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5769610" cy="3841750"/>
                    </a:xfrm>
                    <a:prstGeom prst="rect">
                      <a:avLst/>
                    </a:prstGeom>
                    <a:noFill/>
                    <a:ln w="9525">
                      <a:noFill/>
                    </a:ln>
                  </pic:spPr>
                </pic:pic>
              </a:graphicData>
            </a:graphic>
          </wp:inline>
        </w:drawing>
      </w:r>
    </w:p>
    <w:p w14:paraId="12030B28">
      <w:pPr>
        <w:pStyle w:val="3"/>
        <w:bidi w:val="0"/>
        <w:rPr>
          <w:rFonts w:hint="default" w:asciiTheme="minorAscii" w:hAnsiTheme="minorAscii"/>
        </w:rPr>
      </w:pPr>
      <w:bookmarkStart w:id="29" w:name="_Toc900603319"/>
      <w:bookmarkStart w:id="30" w:name="_Toc2084692043"/>
      <w:bookmarkStart w:id="31" w:name="_Toc1198428889"/>
      <w:r>
        <w:rPr>
          <w:rFonts w:hint="default" w:asciiTheme="minorAscii" w:hAnsiTheme="minorAscii"/>
          <w:lang w:val="en-US"/>
        </w:rPr>
        <w:t xml:space="preserve">4.1 </w:t>
      </w:r>
      <w:r>
        <w:rPr>
          <w:rFonts w:hint="default" w:asciiTheme="minorAscii" w:hAnsiTheme="minorAscii"/>
        </w:rPr>
        <w:t>Supported platforms for OKD clusters</w:t>
      </w:r>
      <w:bookmarkEnd w:id="29"/>
      <w:bookmarkEnd w:id="30"/>
      <w:bookmarkEnd w:id="31"/>
    </w:p>
    <w:p w14:paraId="59AD460F">
      <w:pPr>
        <w:rPr>
          <w:rFonts w:hint="default" w:asciiTheme="minorAscii" w:hAnsiTheme="minorAscii"/>
          <w:sz w:val="18"/>
          <w:szCs w:val="18"/>
          <w:lang w:val="en-US"/>
        </w:rPr>
      </w:pPr>
      <w:r>
        <w:rPr>
          <w:rFonts w:hint="default" w:eastAsia="Helvetica" w:cs="Helvetica" w:asciiTheme="minorAscii" w:hAnsiTheme="minorAscii"/>
          <w:i w:val="0"/>
          <w:iCs w:val="0"/>
          <w:caps w:val="0"/>
          <w:color w:val="000000"/>
          <w:spacing w:val="0"/>
          <w:sz w:val="20"/>
          <w:szCs w:val="20"/>
          <w:shd w:val="clear" w:fill="FFFFFF"/>
          <w:lang w:val="en-US"/>
        </w:rPr>
        <w:t xml:space="preserve">read more at </w:t>
      </w:r>
      <w:r>
        <w:rPr>
          <w:rFonts w:hint="default" w:eastAsia="Helvetica" w:asciiTheme="minorAscii" w:hAnsiTheme="minorAscii"/>
          <w:i w:val="0"/>
          <w:iCs w:val="0"/>
          <w:caps w:val="0"/>
          <w:color w:val="000000"/>
          <w:spacing w:val="0"/>
          <w:sz w:val="20"/>
          <w:szCs w:val="20"/>
          <w:shd w:val="clear" w:fill="FFFFFF"/>
          <w:lang w:val="en-US"/>
        </w:rPr>
        <w:fldChar w:fldCharType="begin"/>
      </w:r>
      <w:r>
        <w:rPr>
          <w:rFonts w:hint="default" w:eastAsia="Helvetica" w:asciiTheme="minorAscii" w:hAnsiTheme="minorAscii"/>
          <w:i w:val="0"/>
          <w:iCs w:val="0"/>
          <w:caps w:val="0"/>
          <w:color w:val="000000"/>
          <w:spacing w:val="0"/>
          <w:sz w:val="20"/>
          <w:szCs w:val="20"/>
          <w:shd w:val="clear" w:fill="FFFFFF"/>
          <w:lang w:val="en-US"/>
        </w:rPr>
        <w:instrText xml:space="preserve"> HYPERLINK "https://docs.okd.io/latest/architecture/architecture-installation.html#supported-platforms-for-openshift-clusters_architecture-installation" </w:instrText>
      </w:r>
      <w:r>
        <w:rPr>
          <w:rFonts w:hint="default" w:eastAsia="Helvetica" w:asciiTheme="minorAscii" w:hAnsiTheme="minorAscii"/>
          <w:i w:val="0"/>
          <w:iCs w:val="0"/>
          <w:caps w:val="0"/>
          <w:color w:val="000000"/>
          <w:spacing w:val="0"/>
          <w:sz w:val="20"/>
          <w:szCs w:val="20"/>
          <w:shd w:val="clear" w:fill="FFFFFF"/>
          <w:lang w:val="en-US"/>
        </w:rPr>
        <w:fldChar w:fldCharType="separate"/>
      </w:r>
      <w:r>
        <w:rPr>
          <w:rStyle w:val="15"/>
          <w:rFonts w:hint="default" w:eastAsia="Helvetica" w:asciiTheme="minorAscii" w:hAnsiTheme="minorAscii"/>
          <w:i w:val="0"/>
          <w:iCs w:val="0"/>
          <w:caps w:val="0"/>
          <w:spacing w:val="0"/>
          <w:sz w:val="20"/>
          <w:szCs w:val="20"/>
          <w:shd w:val="clear" w:fill="FFFFFF"/>
          <w:lang w:val="en-US"/>
        </w:rPr>
        <w:t>https://docs.okd.io/latest/architecture/architecture-installation.html#supported-platforms-for-openshift-clusters_architecture-installation</w:t>
      </w:r>
      <w:r>
        <w:rPr>
          <w:rFonts w:hint="default" w:eastAsia="Helvetica" w:asciiTheme="minorAscii" w:hAnsiTheme="minorAscii"/>
          <w:i w:val="0"/>
          <w:iCs w:val="0"/>
          <w:caps w:val="0"/>
          <w:color w:val="000000"/>
          <w:spacing w:val="0"/>
          <w:sz w:val="20"/>
          <w:szCs w:val="20"/>
          <w:shd w:val="clear" w:fill="FFFFFF"/>
          <w:lang w:val="en-US"/>
        </w:rPr>
        <w:fldChar w:fldCharType="end"/>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2"/>
        <w:gridCol w:w="1911"/>
        <w:gridCol w:w="1804"/>
        <w:gridCol w:w="1590"/>
        <w:gridCol w:w="1089"/>
      </w:tblGrid>
      <w:tr w14:paraId="4ADA5355">
        <w:trPr>
          <w:tblHeader/>
          <w:tblCellSpacing w:w="15" w:type="dxa"/>
        </w:trPr>
        <w:tc>
          <w:tcPr>
            <w:tcW w:w="1957" w:type="dxa"/>
            <w:shd w:val="clear" w:color="auto" w:fill="auto"/>
            <w:vAlign w:val="center"/>
          </w:tcPr>
          <w:p w14:paraId="75701414">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Platform</w:t>
            </w:r>
          </w:p>
        </w:tc>
        <w:tc>
          <w:tcPr>
            <w:tcW w:w="0" w:type="auto"/>
            <w:shd w:val="clear" w:color="auto" w:fill="auto"/>
            <w:vAlign w:val="center"/>
          </w:tcPr>
          <w:p w14:paraId="7C920E24">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Installer-provisioned infrastructure</w:t>
            </w:r>
          </w:p>
        </w:tc>
        <w:tc>
          <w:tcPr>
            <w:tcW w:w="0" w:type="auto"/>
            <w:shd w:val="clear" w:color="auto" w:fill="auto"/>
            <w:vAlign w:val="center"/>
          </w:tcPr>
          <w:p w14:paraId="7475BCBB">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User-provisioned infrastructure</w:t>
            </w:r>
          </w:p>
        </w:tc>
        <w:tc>
          <w:tcPr>
            <w:tcW w:w="0" w:type="auto"/>
            <w:shd w:val="clear" w:color="auto" w:fill="auto"/>
            <w:vAlign w:val="center"/>
          </w:tcPr>
          <w:p w14:paraId="38D7A3DB">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Agent-based dcxxInstaller</w:t>
            </w:r>
          </w:p>
        </w:tc>
        <w:tc>
          <w:tcPr>
            <w:tcW w:w="0" w:type="auto"/>
            <w:shd w:val="clear" w:color="auto" w:fill="auto"/>
            <w:vAlign w:val="center"/>
          </w:tcPr>
          <w:p w14:paraId="08B0C3C2">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Assisted Installer</w:t>
            </w:r>
          </w:p>
        </w:tc>
      </w:tr>
      <w:tr w14:paraId="129A54B0">
        <w:trPr>
          <w:tblCellSpacing w:w="15" w:type="dxa"/>
        </w:trPr>
        <w:tc>
          <w:tcPr>
            <w:tcW w:w="1957" w:type="dxa"/>
            <w:shd w:val="clear" w:color="auto" w:fill="auto"/>
            <w:vAlign w:val="center"/>
          </w:tcPr>
          <w:p w14:paraId="494D60A3">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Amazon Web Services (AWS)</w:t>
            </w:r>
          </w:p>
        </w:tc>
        <w:tc>
          <w:tcPr>
            <w:tcW w:w="0" w:type="auto"/>
            <w:shd w:val="clear" w:color="auto" w:fill="auto"/>
            <w:vAlign w:val="center"/>
          </w:tcPr>
          <w:p w14:paraId="2F161116">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0BFF70D9">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3E9E7D64">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6E22C112">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14:paraId="31108BA4">
        <w:trPr>
          <w:tblCellSpacing w:w="15" w:type="dxa"/>
        </w:trPr>
        <w:tc>
          <w:tcPr>
            <w:tcW w:w="1957" w:type="dxa"/>
            <w:shd w:val="clear" w:color="auto" w:fill="auto"/>
            <w:vAlign w:val="center"/>
          </w:tcPr>
          <w:p w14:paraId="44DC6D9C">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Bare metal</w:t>
            </w:r>
          </w:p>
        </w:tc>
        <w:tc>
          <w:tcPr>
            <w:tcW w:w="0" w:type="auto"/>
            <w:shd w:val="clear" w:color="auto" w:fill="auto"/>
            <w:vAlign w:val="center"/>
          </w:tcPr>
          <w:p w14:paraId="2E2668EF">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3E667D0A">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43CBDC69">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1DB38E48">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14:paraId="4A3D8852">
        <w:trPr>
          <w:tblCellSpacing w:w="15" w:type="dxa"/>
        </w:trPr>
        <w:tc>
          <w:tcPr>
            <w:tcW w:w="1957" w:type="dxa"/>
            <w:shd w:val="clear" w:color="auto" w:fill="auto"/>
            <w:vAlign w:val="center"/>
          </w:tcPr>
          <w:p w14:paraId="24080E12">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External</w:t>
            </w:r>
          </w:p>
        </w:tc>
        <w:tc>
          <w:tcPr>
            <w:tcW w:w="0" w:type="auto"/>
            <w:shd w:val="clear" w:color="auto" w:fill="auto"/>
            <w:vAlign w:val="center"/>
          </w:tcPr>
          <w:p w14:paraId="058B7782">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124D698F">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6F38C67B">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20324212">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14:paraId="354C656C">
        <w:trPr>
          <w:tblCellSpacing w:w="15" w:type="dxa"/>
        </w:trPr>
        <w:tc>
          <w:tcPr>
            <w:tcW w:w="1957" w:type="dxa"/>
            <w:shd w:val="clear" w:color="auto" w:fill="auto"/>
            <w:vAlign w:val="center"/>
          </w:tcPr>
          <w:p w14:paraId="521BA177">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Google Cloud</w:t>
            </w:r>
          </w:p>
        </w:tc>
        <w:tc>
          <w:tcPr>
            <w:tcW w:w="0" w:type="auto"/>
            <w:shd w:val="clear" w:color="auto" w:fill="auto"/>
            <w:vAlign w:val="center"/>
          </w:tcPr>
          <w:p w14:paraId="16C6248E">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6313BC8B">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1B4D9807">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6C0D7D7B">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14:paraId="6FDBA7AB">
        <w:trPr>
          <w:tblCellSpacing w:w="15" w:type="dxa"/>
        </w:trPr>
        <w:tc>
          <w:tcPr>
            <w:tcW w:w="1957" w:type="dxa"/>
            <w:shd w:val="clear" w:color="auto" w:fill="auto"/>
            <w:vAlign w:val="center"/>
          </w:tcPr>
          <w:p w14:paraId="6D331402">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Cloud® Classic</w:t>
            </w:r>
          </w:p>
        </w:tc>
        <w:tc>
          <w:tcPr>
            <w:tcW w:w="0" w:type="auto"/>
            <w:shd w:val="clear" w:color="auto" w:fill="auto"/>
            <w:vAlign w:val="center"/>
          </w:tcPr>
          <w:p w14:paraId="47D4EF54">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633BFE61">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6307E551">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266DD731">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14:paraId="08E8A61A">
        <w:trPr>
          <w:tblCellSpacing w:w="15" w:type="dxa"/>
        </w:trPr>
        <w:tc>
          <w:tcPr>
            <w:tcW w:w="1957" w:type="dxa"/>
            <w:shd w:val="clear" w:color="auto" w:fill="auto"/>
            <w:vAlign w:val="center"/>
          </w:tcPr>
          <w:p w14:paraId="6D3A61C2">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Cloud® Virtual Private Cloud (VPC)</w:t>
            </w:r>
          </w:p>
        </w:tc>
        <w:tc>
          <w:tcPr>
            <w:tcW w:w="0" w:type="auto"/>
            <w:shd w:val="clear" w:color="auto" w:fill="auto"/>
            <w:vAlign w:val="center"/>
          </w:tcPr>
          <w:p w14:paraId="4C2ED3FC">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43E78355">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6ADD3F85">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75E19488">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14:paraId="5D886187">
        <w:trPr>
          <w:tblCellSpacing w:w="15" w:type="dxa"/>
        </w:trPr>
        <w:tc>
          <w:tcPr>
            <w:tcW w:w="1957" w:type="dxa"/>
            <w:shd w:val="clear" w:color="auto" w:fill="auto"/>
            <w:vAlign w:val="center"/>
          </w:tcPr>
          <w:p w14:paraId="26EC8536">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Power®</w:t>
            </w:r>
          </w:p>
        </w:tc>
        <w:tc>
          <w:tcPr>
            <w:tcW w:w="0" w:type="auto"/>
            <w:shd w:val="clear" w:color="auto" w:fill="auto"/>
            <w:vAlign w:val="center"/>
          </w:tcPr>
          <w:p w14:paraId="2079D025">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6BEA87AE">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4B99EECA">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5FF903EF">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14:paraId="6CEE06CC">
        <w:trPr>
          <w:tblCellSpacing w:w="15" w:type="dxa"/>
        </w:trPr>
        <w:tc>
          <w:tcPr>
            <w:tcW w:w="1957" w:type="dxa"/>
            <w:shd w:val="clear" w:color="auto" w:fill="auto"/>
            <w:vAlign w:val="center"/>
          </w:tcPr>
          <w:p w14:paraId="5981B887">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Z® / IBM® LinuxONE</w:t>
            </w:r>
          </w:p>
        </w:tc>
        <w:tc>
          <w:tcPr>
            <w:tcW w:w="0" w:type="auto"/>
            <w:shd w:val="clear" w:color="auto" w:fill="auto"/>
            <w:vAlign w:val="center"/>
          </w:tcPr>
          <w:p w14:paraId="06541458">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2AADAA6E">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6A4F8AFE">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706D2678">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14:paraId="2F52356E">
        <w:trPr>
          <w:tblCellSpacing w:w="15" w:type="dxa"/>
        </w:trPr>
        <w:tc>
          <w:tcPr>
            <w:tcW w:w="1957" w:type="dxa"/>
            <w:shd w:val="clear" w:color="auto" w:fill="auto"/>
            <w:vAlign w:val="center"/>
          </w:tcPr>
          <w:p w14:paraId="64FCC02A">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Microsoft Azure</w:t>
            </w:r>
          </w:p>
        </w:tc>
        <w:tc>
          <w:tcPr>
            <w:tcW w:w="0" w:type="auto"/>
            <w:shd w:val="clear" w:color="auto" w:fill="auto"/>
            <w:vAlign w:val="center"/>
          </w:tcPr>
          <w:p w14:paraId="029461BB">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199FB5A7">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07DD3989">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185B5348">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14:paraId="33E353D6">
        <w:trPr>
          <w:tblCellSpacing w:w="15" w:type="dxa"/>
        </w:trPr>
        <w:tc>
          <w:tcPr>
            <w:tcW w:w="1957" w:type="dxa"/>
            <w:shd w:val="clear" w:color="auto" w:fill="auto"/>
            <w:vAlign w:val="center"/>
          </w:tcPr>
          <w:p w14:paraId="3F8F2301">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Microsoft Azure Stack Hub</w:t>
            </w:r>
          </w:p>
        </w:tc>
        <w:tc>
          <w:tcPr>
            <w:tcW w:w="0" w:type="auto"/>
            <w:shd w:val="clear" w:color="auto" w:fill="auto"/>
            <w:vAlign w:val="center"/>
          </w:tcPr>
          <w:p w14:paraId="0906405A">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20C03000">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140F1910">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76CF49E9">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14:paraId="6910C9AA">
        <w:trPr>
          <w:tblCellSpacing w:w="15" w:type="dxa"/>
        </w:trPr>
        <w:tc>
          <w:tcPr>
            <w:tcW w:w="1957" w:type="dxa"/>
            <w:shd w:val="clear" w:color="auto" w:fill="auto"/>
            <w:vAlign w:val="center"/>
          </w:tcPr>
          <w:p w14:paraId="0EEFAF4D">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None (existing infrastructure)</w:t>
            </w:r>
          </w:p>
        </w:tc>
        <w:tc>
          <w:tcPr>
            <w:tcW w:w="0" w:type="auto"/>
            <w:shd w:val="clear" w:color="auto" w:fill="auto"/>
            <w:vAlign w:val="center"/>
          </w:tcPr>
          <w:p w14:paraId="0E7D6A1A">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5F2D398D">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4531F6B4">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0A4172F2">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14:paraId="08BC4232">
        <w:trPr>
          <w:tblCellSpacing w:w="15" w:type="dxa"/>
        </w:trPr>
        <w:tc>
          <w:tcPr>
            <w:tcW w:w="1957" w:type="dxa"/>
            <w:shd w:val="clear" w:color="auto" w:fill="auto"/>
            <w:vAlign w:val="center"/>
          </w:tcPr>
          <w:p w14:paraId="2DB45C12">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Nutanix</w:t>
            </w:r>
          </w:p>
        </w:tc>
        <w:tc>
          <w:tcPr>
            <w:tcW w:w="0" w:type="auto"/>
            <w:shd w:val="clear" w:color="auto" w:fill="auto"/>
            <w:vAlign w:val="center"/>
          </w:tcPr>
          <w:p w14:paraId="6EEF95C9">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2A597384">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1A6A11DF">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3A57214F">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14:paraId="429E814F">
        <w:trPr>
          <w:tblCellSpacing w:w="15" w:type="dxa"/>
        </w:trPr>
        <w:tc>
          <w:tcPr>
            <w:tcW w:w="1957" w:type="dxa"/>
            <w:shd w:val="clear" w:color="auto" w:fill="auto"/>
            <w:vAlign w:val="center"/>
          </w:tcPr>
          <w:p w14:paraId="224EB682">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Oracle Cloud Infrastructure (OCI)</w:t>
            </w:r>
          </w:p>
        </w:tc>
        <w:tc>
          <w:tcPr>
            <w:tcW w:w="0" w:type="auto"/>
            <w:shd w:val="clear" w:color="auto" w:fill="auto"/>
            <w:vAlign w:val="center"/>
          </w:tcPr>
          <w:p w14:paraId="7FE8496A">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3E1D2F70">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3DB4033C">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3BAA83F3">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14:paraId="0241699C">
        <w:trPr>
          <w:tblCellSpacing w:w="15" w:type="dxa"/>
        </w:trPr>
        <w:tc>
          <w:tcPr>
            <w:tcW w:w="1957" w:type="dxa"/>
            <w:shd w:val="clear" w:color="auto" w:fill="auto"/>
            <w:vAlign w:val="center"/>
          </w:tcPr>
          <w:p w14:paraId="40F6D6B3">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OpenStack</w:t>
            </w:r>
          </w:p>
        </w:tc>
        <w:tc>
          <w:tcPr>
            <w:tcW w:w="0" w:type="auto"/>
            <w:shd w:val="clear" w:color="auto" w:fill="auto"/>
            <w:vAlign w:val="center"/>
          </w:tcPr>
          <w:p w14:paraId="7AD2192A">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73AEB2D3">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15A863E5">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661D7F13">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14:paraId="5480F2DB">
        <w:trPr>
          <w:tblCellSpacing w:w="15" w:type="dxa"/>
        </w:trPr>
        <w:tc>
          <w:tcPr>
            <w:tcW w:w="1957" w:type="dxa"/>
            <w:shd w:val="clear" w:color="auto" w:fill="auto"/>
            <w:vAlign w:val="center"/>
          </w:tcPr>
          <w:p w14:paraId="7F50C27B">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VMware vSphere</w:t>
            </w:r>
          </w:p>
        </w:tc>
        <w:tc>
          <w:tcPr>
            <w:tcW w:w="0" w:type="auto"/>
            <w:shd w:val="clear" w:color="auto" w:fill="auto"/>
            <w:vAlign w:val="center"/>
          </w:tcPr>
          <w:p w14:paraId="6273C0BC">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45BDC196">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0589C870">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14:paraId="3000EA30">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bl>
    <w:p w14:paraId="32094469">
      <w:pPr>
        <w:pStyle w:val="4"/>
        <w:keepNext w:val="0"/>
        <w:keepLines w:val="0"/>
        <w:widowControl/>
        <w:suppressLineNumbers w:val="0"/>
        <w:pBdr>
          <w:right w:val="none" w:color="auto" w:sz="0" w:space="0"/>
        </w:pBdr>
        <w:spacing w:before="800" w:beforeAutospacing="0" w:after="200" w:afterAutospacing="0"/>
        <w:rPr>
          <w:rFonts w:hint="default" w:eastAsia="Helvetica" w:cs="Helvetica" w:asciiTheme="minorAscii" w:hAnsiTheme="minorAscii"/>
          <w:b w:val="0"/>
          <w:bCs w:val="0"/>
          <w:i w:val="0"/>
          <w:iCs w:val="0"/>
          <w:caps w:val="0"/>
          <w:color w:val="auto"/>
          <w:spacing w:val="0"/>
          <w:sz w:val="48"/>
          <w:szCs w:val="48"/>
          <w:u w:val="none"/>
          <w:shd w:val="clear" w:fill="FFFFFF"/>
        </w:rPr>
      </w:pPr>
    </w:p>
    <w:p w14:paraId="61162236">
      <w:pPr>
        <w:numPr>
          <w:ilvl w:val="0"/>
          <w:numId w:val="3"/>
        </w:numPr>
        <w:bidi w:val="0"/>
        <w:rPr>
          <w:rFonts w:hint="default" w:asciiTheme="minorAscii" w:hAnsiTheme="minorAscii"/>
          <w:color w:val="auto"/>
          <w:sz w:val="20"/>
          <w:szCs w:val="20"/>
        </w:rPr>
      </w:pPr>
      <w:r>
        <w:rPr>
          <w:rFonts w:hint="default" w:asciiTheme="minorAscii" w:hAnsiTheme="minorAscii"/>
          <w:color w:val="auto"/>
          <w:sz w:val="20"/>
          <w:szCs w:val="20"/>
          <w:lang w:val="en-US" w:eastAsia="zh-CN"/>
        </w:rPr>
        <w:t>For installer-provisioned infrastructure: All machines, including the computer that you run the installation process on, must have direct internet access to pull images for platform containers and provide telemetry data to Red Hat.</w:t>
      </w:r>
    </w:p>
    <w:p w14:paraId="07C21A0E">
      <w:pPr>
        <w:numPr>
          <w:ilvl w:val="0"/>
          <w:numId w:val="0"/>
        </w:numPr>
        <w:bidi w:val="0"/>
        <w:rPr>
          <w:rFonts w:hint="default" w:asciiTheme="minorAscii" w:hAnsiTheme="minorAscii"/>
          <w:color w:val="auto"/>
          <w:sz w:val="20"/>
          <w:szCs w:val="20"/>
        </w:rPr>
      </w:pPr>
    </w:p>
    <w:p w14:paraId="25FA6805">
      <w:pPr>
        <w:pStyle w:val="16"/>
        <w:keepNext w:val="0"/>
        <w:keepLines w:val="0"/>
        <w:widowControl/>
        <w:numPr>
          <w:ilvl w:val="0"/>
          <w:numId w:val="3"/>
        </w:numPr>
        <w:suppressLineNumbers w:val="0"/>
        <w:spacing w:before="0" w:beforeAutospacing="0" w:after="210" w:afterAutospacing="0" w:line="32" w:lineRule="atLeast"/>
        <w:ind w:left="0" w:leftChars="0" w:right="0" w:rightChars="0" w:firstLine="0" w:firstLineChars="0"/>
        <w:jc w:val="both"/>
        <w:rPr>
          <w:rFonts w:hint="default" w:asciiTheme="minorAscii" w:hAnsiTheme="minorAscii"/>
          <w:color w:val="auto"/>
          <w:sz w:val="20"/>
          <w:szCs w:val="20"/>
        </w:rPr>
      </w:pPr>
      <w:r>
        <w:rPr>
          <w:rFonts w:hint="default" w:eastAsia="Helvetica" w:cs="Helvetica" w:asciiTheme="minorAscii" w:hAnsiTheme="minorAscii"/>
          <w:i w:val="0"/>
          <w:iCs w:val="0"/>
          <w:caps w:val="0"/>
          <w:color w:val="auto"/>
          <w:spacing w:val="0"/>
          <w:sz w:val="20"/>
          <w:szCs w:val="20"/>
          <w:shd w:val="clear" w:fill="FFFFFF"/>
        </w:rPr>
        <w:t>For user-provisioned infrastructure: Depending on the supported cases for the platform, you can perform installations on user-provisioned infrastructure so that you can run machines with full internet access, place your cluster behind a proxy, or perform a disconnected installation.</w:t>
      </w:r>
    </w:p>
    <w:p w14:paraId="56E83247">
      <w:pPr>
        <w:pStyle w:val="16"/>
        <w:keepNext w:val="0"/>
        <w:keepLines w:val="0"/>
        <w:widowControl/>
        <w:suppressLineNumbers w:val="0"/>
        <w:spacing w:before="0" w:beforeAutospacing="0" w:after="210" w:afterAutospacing="0" w:line="32" w:lineRule="atLeast"/>
        <w:ind w:right="0"/>
        <w:jc w:val="both"/>
        <w:rPr>
          <w:rFonts w:hint="default" w:eastAsia="Helvetica" w:cs="Helvetica" w:asciiTheme="minorAscii" w:hAnsiTheme="minorAscii"/>
          <w:i w:val="0"/>
          <w:iCs w:val="0"/>
          <w:caps w:val="0"/>
          <w:color w:val="auto"/>
          <w:spacing w:val="0"/>
          <w:sz w:val="20"/>
          <w:szCs w:val="20"/>
          <w:shd w:val="clear" w:fill="FFFFFF"/>
        </w:rPr>
      </w:pPr>
      <w:r>
        <w:rPr>
          <w:rFonts w:hint="default" w:eastAsia="Helvetica" w:cs="Helvetica" w:asciiTheme="minorAscii" w:hAnsiTheme="minorAscii"/>
          <w:i w:val="0"/>
          <w:iCs w:val="0"/>
          <w:caps w:val="0"/>
          <w:color w:val="auto"/>
          <w:spacing w:val="0"/>
          <w:sz w:val="20"/>
          <w:szCs w:val="20"/>
          <w:shd w:val="clear" w:fill="FFFFFF"/>
        </w:rPr>
        <w:t>In a disconnected installation, you can download the images that are required to install a cluster, place them in a mirror registry, and use that data to install your cluster. While you require internet access to pull images for platform containers, with a disconnected installation on vSphere or bare-metal infrastructure, your cluster machines do not require direct internet access.</w:t>
      </w:r>
    </w:p>
    <w:p w14:paraId="154E87AD">
      <w:pPr>
        <w:keepNext w:val="0"/>
        <w:keepLines w:val="0"/>
        <w:widowControl/>
        <w:numPr>
          <w:ilvl w:val="0"/>
          <w:numId w:val="3"/>
        </w:numPr>
        <w:suppressLineNumbers w:val="0"/>
        <w:ind w:left="0" w:leftChars="0" w:firstLine="0" w:firstLineChars="0"/>
        <w:jc w:val="left"/>
        <w:rPr>
          <w:rFonts w:hint="default" w:eastAsia="Cal" w:cs="Cal" w:asciiTheme="minorAscii" w:hAnsiTheme="minorAscii"/>
          <w:i w:val="0"/>
          <w:iCs w:val="0"/>
          <w:caps w:val="0"/>
          <w:color w:val="auto"/>
          <w:spacing w:val="0"/>
          <w:sz w:val="20"/>
          <w:szCs w:val="20"/>
          <w:shd w:val="clear" w:fill="FFFFFF"/>
        </w:rPr>
      </w:pPr>
      <w:r>
        <w:rPr>
          <w:rFonts w:hint="default" w:eastAsia="Helvetica" w:cs="Helvetica" w:asciiTheme="minorAscii" w:hAnsiTheme="minorAscii"/>
          <w:i w:val="0"/>
          <w:iCs w:val="0"/>
          <w:caps w:val="0"/>
          <w:color w:val="auto"/>
          <w:spacing w:val="0"/>
          <w:sz w:val="20"/>
          <w:szCs w:val="20"/>
          <w:shd w:val="clear" w:fill="FFFFFF"/>
        </w:rPr>
        <w:t>For OpenStack: The latest OKD release supports both the latest OpenStack long-life release and intermediate release. For complete OpenStack release compatibility, see the </w:t>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fldChar w:fldCharType="begin"/>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instrText xml:space="preserve"> HYPERLINK "https://access.redhat.com/articles/4679401" </w:instrText>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fldChar w:fldCharType="separate"/>
      </w:r>
      <w:r>
        <w:rPr>
          <w:rStyle w:val="15"/>
          <w:rFonts w:hint="default" w:eastAsia="Helvetica" w:cs="Helvetica" w:asciiTheme="minorAscii" w:hAnsiTheme="minorAscii"/>
          <w:i w:val="0"/>
          <w:iCs w:val="0"/>
          <w:caps w:val="0"/>
          <w:color w:val="1C6094"/>
          <w:spacing w:val="0"/>
          <w:sz w:val="20"/>
          <w:szCs w:val="20"/>
          <w:u w:val="single"/>
          <w:shd w:val="clear" w:fill="FFFFFF"/>
        </w:rPr>
        <w:t>OKD on OpenStack support matrix</w:t>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fldChar w:fldCharType="end"/>
      </w:r>
      <w:r>
        <w:rPr>
          <w:rFonts w:hint="default" w:eastAsia="Helvetica" w:cs="Helvetica" w:asciiTheme="minorAscii" w:hAnsiTheme="minorAscii"/>
          <w:i w:val="0"/>
          <w:iCs w:val="0"/>
          <w:caps w:val="0"/>
          <w:color w:val="545454"/>
          <w:spacing w:val="0"/>
          <w:kern w:val="0"/>
          <w:sz w:val="33"/>
          <w:szCs w:val="33"/>
          <w:shd w:val="clear" w:fill="FFFFFF"/>
          <w:lang w:val="en-US" w:eastAsia="zh-CN" w:bidi="ar"/>
        </w:rPr>
        <w:t>.</w:t>
      </w:r>
    </w:p>
    <w:p w14:paraId="7FBC4DF7">
      <w:pPr>
        <w:keepNext w:val="0"/>
        <w:keepLines w:val="0"/>
        <w:widowControl/>
        <w:numPr>
          <w:ilvl w:val="0"/>
          <w:numId w:val="0"/>
        </w:numPr>
        <w:suppressLineNumbers w:val="0"/>
        <w:ind w:leftChars="0"/>
        <w:jc w:val="left"/>
        <w:rPr>
          <w:rFonts w:hint="default" w:eastAsia="Cal" w:cs="Cal" w:asciiTheme="minorAscii" w:hAnsiTheme="minorAscii"/>
          <w:i w:val="0"/>
          <w:iCs w:val="0"/>
          <w:caps w:val="0"/>
          <w:color w:val="auto"/>
          <w:spacing w:val="0"/>
          <w:sz w:val="20"/>
          <w:szCs w:val="20"/>
          <w:shd w:val="clear" w:fill="FFFFFF"/>
        </w:rPr>
      </w:pPr>
    </w:p>
    <w:p w14:paraId="38E8C177">
      <w:pPr>
        <w:pStyle w:val="16"/>
        <w:keepNext w:val="0"/>
        <w:keepLines w:val="0"/>
        <w:widowControl/>
        <w:suppressLineNumbers w:val="0"/>
        <w:spacing w:before="0" w:beforeAutospacing="0" w:after="193" w:afterAutospacing="0" w:line="32" w:lineRule="atLeast"/>
        <w:ind w:left="0" w:right="0"/>
        <w:rPr>
          <w:rFonts w:hint="default" w:eastAsia="Cal" w:cs="Cal" w:asciiTheme="minorAscii" w:hAnsiTheme="minorAscii"/>
          <w:i w:val="0"/>
          <w:iCs w:val="0"/>
          <w:caps w:val="0"/>
          <w:color w:val="545454"/>
          <w:spacing w:val="0"/>
          <w:sz w:val="20"/>
          <w:szCs w:val="20"/>
          <w:shd w:val="clear" w:fill="FFFFFF"/>
        </w:rPr>
      </w:pPr>
      <w:r>
        <w:rPr>
          <w:rFonts w:hint="default" w:eastAsia="Cal" w:cs="Cal" w:asciiTheme="minorAscii" w:hAnsiTheme="minorAscii"/>
          <w:i w:val="0"/>
          <w:iCs w:val="0"/>
          <w:caps w:val="0"/>
          <w:color w:val="auto"/>
          <w:spacing w:val="0"/>
          <w:sz w:val="20"/>
          <w:szCs w:val="20"/>
          <w:shd w:val="clear" w:fill="FFFFFF"/>
        </w:rPr>
        <w:t>Except for the Assisted Installer, when you install an OKD cluster, you must download the installation program from</w:t>
      </w:r>
      <w:r>
        <w:rPr>
          <w:rFonts w:hint="default" w:eastAsia="Cal" w:cs="Cal" w:asciiTheme="minorAscii" w:hAnsiTheme="minorAscii"/>
          <w:i w:val="0"/>
          <w:iCs w:val="0"/>
          <w:caps w:val="0"/>
          <w:color w:val="auto"/>
          <w:spacing w:val="0"/>
          <w:sz w:val="20"/>
          <w:szCs w:val="20"/>
          <w:shd w:val="clear" w:fill="FFFFFF"/>
          <w:lang w:val="en-US"/>
        </w:rPr>
        <w:t xml:space="preserve"> </w:t>
      </w:r>
      <w:r>
        <w:rPr>
          <w:rFonts w:hint="default" w:eastAsia="Cal" w:cs="Cal" w:asciiTheme="minorAscii" w:hAnsiTheme="minorAscii"/>
          <w:i w:val="0"/>
          <w:iCs w:val="0"/>
          <w:caps w:val="0"/>
          <w:color w:val="2275B4"/>
          <w:spacing w:val="0"/>
          <w:sz w:val="20"/>
          <w:szCs w:val="20"/>
          <w:u w:val="none"/>
          <w:shd w:val="clear" w:fill="FFFFFF"/>
        </w:rPr>
        <w:fldChar w:fldCharType="begin"/>
      </w:r>
      <w:r>
        <w:rPr>
          <w:rFonts w:hint="default" w:eastAsia="Cal" w:cs="Cal" w:asciiTheme="minorAscii" w:hAnsiTheme="minorAscii"/>
          <w:i w:val="0"/>
          <w:iCs w:val="0"/>
          <w:caps w:val="0"/>
          <w:color w:val="2275B4"/>
          <w:spacing w:val="0"/>
          <w:sz w:val="20"/>
          <w:szCs w:val="20"/>
          <w:u w:val="none"/>
          <w:shd w:val="clear" w:fill="FFFFFF"/>
        </w:rPr>
        <w:instrText xml:space="preserve"> HYPERLINK "https://github.com/openshift/okd/releases" </w:instrText>
      </w:r>
      <w:r>
        <w:rPr>
          <w:rFonts w:hint="default" w:eastAsia="Cal" w:cs="Cal" w:asciiTheme="minorAscii" w:hAnsiTheme="minorAscii"/>
          <w:i w:val="0"/>
          <w:iCs w:val="0"/>
          <w:caps w:val="0"/>
          <w:color w:val="2275B4"/>
          <w:spacing w:val="0"/>
          <w:sz w:val="20"/>
          <w:szCs w:val="20"/>
          <w:u w:val="none"/>
          <w:shd w:val="clear" w:fill="FFFFFF"/>
        </w:rPr>
        <w:fldChar w:fldCharType="separate"/>
      </w:r>
      <w:r>
        <w:rPr>
          <w:rStyle w:val="15"/>
          <w:rFonts w:hint="default" w:eastAsia="Cal" w:cs="Cal" w:asciiTheme="minorAscii" w:hAnsiTheme="minorAscii"/>
          <w:i w:val="0"/>
          <w:iCs w:val="0"/>
          <w:caps w:val="0"/>
          <w:color w:val="2275B4"/>
          <w:spacing w:val="0"/>
          <w:sz w:val="20"/>
          <w:szCs w:val="20"/>
          <w:u w:val="none"/>
          <w:shd w:val="clear" w:fill="FFFFFF"/>
        </w:rPr>
        <w:t>https://github.com/openshift/okd/releases</w:t>
      </w:r>
      <w:r>
        <w:rPr>
          <w:rFonts w:hint="default" w:eastAsia="Cal" w:cs="Cal" w:asciiTheme="minorAscii" w:hAnsiTheme="minorAscii"/>
          <w:i w:val="0"/>
          <w:iCs w:val="0"/>
          <w:caps w:val="0"/>
          <w:color w:val="2275B4"/>
          <w:spacing w:val="0"/>
          <w:sz w:val="20"/>
          <w:szCs w:val="20"/>
          <w:u w:val="none"/>
          <w:shd w:val="clear" w:fill="FFFFFF"/>
        </w:rPr>
        <w:fldChar w:fldCharType="end"/>
      </w:r>
      <w:r>
        <w:rPr>
          <w:rFonts w:hint="default" w:eastAsia="Cal" w:cs="Cal" w:asciiTheme="minorAscii" w:hAnsiTheme="minorAscii"/>
          <w:i w:val="0"/>
          <w:iCs w:val="0"/>
          <w:caps w:val="0"/>
          <w:color w:val="545454"/>
          <w:spacing w:val="0"/>
          <w:sz w:val="20"/>
          <w:szCs w:val="20"/>
          <w:shd w:val="clear" w:fill="FFFFFF"/>
        </w:rPr>
        <w:t>.</w:t>
      </w:r>
    </w:p>
    <w:p w14:paraId="3E1803BA">
      <w:pPr>
        <w:pStyle w:val="3"/>
        <w:bidi w:val="0"/>
        <w:rPr>
          <w:rFonts w:hint="default" w:eastAsia="Cal" w:cs="Cal" w:asciiTheme="minorAscii" w:hAnsiTheme="minorAscii"/>
          <w:i w:val="0"/>
          <w:iCs w:val="0"/>
          <w:caps w:val="0"/>
          <w:color w:val="545454"/>
          <w:spacing w:val="0"/>
          <w:sz w:val="20"/>
          <w:szCs w:val="20"/>
          <w:shd w:val="clear" w:fill="FFFFFF"/>
        </w:rPr>
      </w:pPr>
      <w:bookmarkStart w:id="32" w:name="_Toc2033432254"/>
      <w:bookmarkStart w:id="33" w:name="_Toc1223465896"/>
      <w:r>
        <w:rPr>
          <w:rFonts w:hint="default" w:asciiTheme="minorAscii" w:hAnsiTheme="minorAscii"/>
          <w:lang w:val="en-US"/>
        </w:rPr>
        <w:t>4.2 I</w:t>
      </w:r>
      <w:r>
        <w:rPr>
          <w:rFonts w:hint="default" w:asciiTheme="minorAscii" w:hAnsiTheme="minorAscii"/>
        </w:rPr>
        <w:t>nstallation process details</w:t>
      </w:r>
      <w:bookmarkEnd w:id="32"/>
      <w:bookmarkEnd w:id="33"/>
    </w:p>
    <w:p w14:paraId="1B74FD9F">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Bootstrapping a cluster involves the following steps:</w:t>
      </w:r>
    </w:p>
    <w:p w14:paraId="2C18416B">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bootstrap machine boots and starts hosting the remote resources required for the control plane machines to boot. If you provision the infrastructure, this step requires manual intervention.</w:t>
      </w:r>
    </w:p>
    <w:p w14:paraId="102C46AA">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bootstrap machine starts a single-node etcd cluster and a temporary Kubernetes control plane.</w:t>
      </w:r>
    </w:p>
    <w:p w14:paraId="4A8B13DE">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control plane machines fetch the remote resources from the bootstrap machine and finish booting. If you provision the infrastructure, this step requires manual intervention.</w:t>
      </w:r>
    </w:p>
    <w:p w14:paraId="7E93F3DF">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temporary control plane schedules the production control plane to the production control plane machines.</w:t>
      </w:r>
    </w:p>
    <w:p w14:paraId="524197BA">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Cluster Version Operator (CVO) comes online and installs the etcd Operator. The etcd Operator scales up etcd on all control plane nodes.</w:t>
      </w:r>
    </w:p>
    <w:p w14:paraId="64251783">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The temporary control plane shuts down and passes control to the production control plane.</w:t>
      </w:r>
    </w:p>
    <w:p w14:paraId="12C39FC1">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bootstrap machine injects OKD components into the production control plane.</w:t>
      </w:r>
    </w:p>
    <w:p w14:paraId="24058589">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installation program shuts down the bootstrap machine. If you provision the infrastructure, this step requires manual intervention.</w:t>
      </w:r>
    </w:p>
    <w:p w14:paraId="4FB42D91">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control plane sets up the compute nodes.</w:t>
      </w:r>
    </w:p>
    <w:p w14:paraId="6E848D54">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control plane installs additional services in the form of a set of Operators.</w:t>
      </w:r>
    </w:p>
    <w:p w14:paraId="1C02CE25">
      <w:pPr>
        <w:keepNext w:val="0"/>
        <w:keepLines w:val="0"/>
        <w:widowControl/>
        <w:suppressLineNumbers w:val="0"/>
        <w:jc w:val="left"/>
        <w:rPr>
          <w:rFonts w:hint="default" w:eastAsia="Helvetica" w:cs="Helvetica" w:asciiTheme="minorAscii" w:hAnsiTheme="minorAscii"/>
          <w:i w:val="0"/>
          <w:iCs w:val="0"/>
          <w:caps w:val="0"/>
          <w:color w:val="545454"/>
          <w:spacing w:val="0"/>
          <w:sz w:val="19"/>
          <w:szCs w:val="19"/>
          <w:shd w:val="clear" w:fill="FFFFFF"/>
        </w:rPr>
      </w:pPr>
      <w:r>
        <w:rPr>
          <w:rFonts w:hint="default" w:eastAsia="SimSun" w:cs="SimSun" w:asciiTheme="minorAscii" w:hAnsiTheme="minorAscii"/>
          <w:kern w:val="0"/>
          <w:sz w:val="24"/>
          <w:szCs w:val="24"/>
          <w:lang w:val="en-US" w:eastAsia="zh-CN" w:bidi="ar"/>
        </w:rPr>
        <w:drawing>
          <wp:inline distT="0" distB="0" distL="114300" distR="114300">
            <wp:extent cx="5931535" cy="3441700"/>
            <wp:effectExtent l="0" t="0" r="12065" b="1270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7"/>
                    <a:stretch>
                      <a:fillRect/>
                    </a:stretch>
                  </pic:blipFill>
                  <pic:spPr>
                    <a:xfrm>
                      <a:off x="0" y="0"/>
                      <a:ext cx="5931535" cy="3441700"/>
                    </a:xfrm>
                    <a:prstGeom prst="rect">
                      <a:avLst/>
                    </a:prstGeom>
                    <a:noFill/>
                    <a:ln w="9525">
                      <a:noFill/>
                    </a:ln>
                  </pic:spPr>
                </pic:pic>
              </a:graphicData>
            </a:graphic>
          </wp:inline>
        </w:drawing>
      </w:r>
    </w:p>
    <w:p w14:paraId="61E5CA3A">
      <w:pPr>
        <w:pStyle w:val="16"/>
        <w:keepNext w:val="0"/>
        <w:keepLines w:val="0"/>
        <w:widowControl/>
        <w:numPr>
          <w:ilvl w:val="0"/>
          <w:numId w:val="0"/>
        </w:numPr>
        <w:suppressLineNumbers w:val="0"/>
        <w:spacing w:before="0" w:beforeAutospacing="0" w:after="210" w:afterAutospacing="0" w:line="32" w:lineRule="atLeast"/>
        <w:ind w:right="0" w:rightChars="0"/>
        <w:jc w:val="left"/>
        <w:rPr>
          <w:rFonts w:hint="default" w:eastAsia="Helvetica" w:asciiTheme="minorAscii" w:hAnsiTheme="minorAscii"/>
          <w:i w:val="0"/>
          <w:iCs w:val="0"/>
          <w:caps w:val="0"/>
          <w:color w:val="545454"/>
          <w:spacing w:val="0"/>
          <w:sz w:val="20"/>
          <w:szCs w:val="20"/>
          <w:shd w:val="clear" w:fill="FFFFFF"/>
          <w:lang w:val="en-US"/>
        </w:rPr>
      </w:pPr>
      <w:r>
        <w:rPr>
          <w:rFonts w:hint="default" w:eastAsia="Helvetica" w:cs="Helvetica" w:asciiTheme="minorAscii" w:hAnsiTheme="minorAscii"/>
          <w:i w:val="0"/>
          <w:iCs w:val="0"/>
          <w:caps w:val="0"/>
          <w:color w:val="auto"/>
          <w:spacing w:val="0"/>
          <w:sz w:val="20"/>
          <w:szCs w:val="20"/>
          <w:shd w:val="clear" w:fill="FFFFFF"/>
          <w:lang w:val="en-US"/>
        </w:rPr>
        <w:t>Read more about update at</w:t>
      </w:r>
      <w:r>
        <w:rPr>
          <w:rFonts w:hint="default" w:eastAsia="Helvetica" w:cs="Helvetica" w:asciiTheme="minorAscii" w:hAnsiTheme="minorAscii"/>
          <w:i w:val="0"/>
          <w:iCs w:val="0"/>
          <w:caps w:val="0"/>
          <w:color w:val="545454"/>
          <w:spacing w:val="0"/>
          <w:sz w:val="20"/>
          <w:szCs w:val="20"/>
          <w:shd w:val="clear" w:fill="FFFFFF"/>
          <w:lang w:val="en-US"/>
        </w:rPr>
        <w:t xml:space="preserve"> </w:t>
      </w:r>
      <w:r>
        <w:rPr>
          <w:rFonts w:hint="default" w:eastAsia="Helvetica" w:asciiTheme="minorAscii" w:hAnsiTheme="minorAscii"/>
          <w:i w:val="0"/>
          <w:iCs w:val="0"/>
          <w:caps w:val="0"/>
          <w:color w:val="545454"/>
          <w:spacing w:val="0"/>
          <w:sz w:val="20"/>
          <w:szCs w:val="20"/>
          <w:shd w:val="clear" w:fill="FFFFFF"/>
          <w:lang w:val="en-US"/>
        </w:rPr>
        <w:fldChar w:fldCharType="begin"/>
      </w:r>
      <w:r>
        <w:rPr>
          <w:rFonts w:hint="default" w:eastAsia="Helvetica" w:asciiTheme="minorAscii" w:hAnsiTheme="minorAscii"/>
          <w:i w:val="0"/>
          <w:iCs w:val="0"/>
          <w:caps w:val="0"/>
          <w:color w:val="545454"/>
          <w:spacing w:val="0"/>
          <w:sz w:val="20"/>
          <w:szCs w:val="20"/>
          <w:shd w:val="clear" w:fill="FFFFFF"/>
          <w:lang w:val="en-US"/>
        </w:rPr>
        <w:instrText xml:space="preserve"> HYPERLINK "https://docs.okd.io/latest/architecture/architecture-installation.html#update-service-about_architecture-installation" </w:instrText>
      </w:r>
      <w:r>
        <w:rPr>
          <w:rFonts w:hint="default" w:eastAsia="Helvetica" w:asciiTheme="minorAscii" w:hAnsiTheme="minorAscii"/>
          <w:i w:val="0"/>
          <w:iCs w:val="0"/>
          <w:caps w:val="0"/>
          <w:color w:val="545454"/>
          <w:spacing w:val="0"/>
          <w:sz w:val="20"/>
          <w:szCs w:val="20"/>
          <w:shd w:val="clear" w:fill="FFFFFF"/>
          <w:lang w:val="en-US"/>
        </w:rPr>
        <w:fldChar w:fldCharType="separate"/>
      </w:r>
      <w:r>
        <w:rPr>
          <w:rStyle w:val="15"/>
          <w:rFonts w:hint="default" w:eastAsia="Helvetica" w:asciiTheme="minorAscii" w:hAnsiTheme="minorAscii"/>
          <w:i w:val="0"/>
          <w:iCs w:val="0"/>
          <w:caps w:val="0"/>
          <w:spacing w:val="0"/>
          <w:sz w:val="20"/>
          <w:szCs w:val="20"/>
          <w:shd w:val="clear" w:fill="FFFFFF"/>
          <w:lang w:val="en-US"/>
        </w:rPr>
        <w:t>https://docs.okd.io/latest/architecture/architecture-installation.html#update-service-about_architecture-installation</w:t>
      </w:r>
      <w:r>
        <w:rPr>
          <w:rFonts w:hint="default" w:eastAsia="Helvetica" w:asciiTheme="minorAscii" w:hAnsiTheme="minorAscii"/>
          <w:i w:val="0"/>
          <w:iCs w:val="0"/>
          <w:caps w:val="0"/>
          <w:color w:val="545454"/>
          <w:spacing w:val="0"/>
          <w:sz w:val="20"/>
          <w:szCs w:val="20"/>
          <w:shd w:val="clear" w:fill="FFFFFF"/>
          <w:lang w:val="en-US"/>
        </w:rPr>
        <w:fldChar w:fldCharType="end"/>
      </w:r>
      <w:r>
        <w:rPr>
          <w:rFonts w:hint="default" w:eastAsia="Helvetica" w:asciiTheme="minorAscii" w:hAnsiTheme="minorAscii"/>
          <w:i w:val="0"/>
          <w:iCs w:val="0"/>
          <w:caps w:val="0"/>
          <w:color w:val="545454"/>
          <w:spacing w:val="0"/>
          <w:sz w:val="20"/>
          <w:szCs w:val="20"/>
          <w:shd w:val="clear" w:fill="FFFFFF"/>
          <w:lang w:val="en-US"/>
        </w:rPr>
        <w:tab/>
      </w:r>
    </w:p>
    <w:p w14:paraId="7BB7EFD2">
      <w:pPr>
        <w:pStyle w:val="3"/>
        <w:bidi w:val="0"/>
        <w:rPr>
          <w:rFonts w:hint="default" w:asciiTheme="minorAscii" w:hAnsiTheme="minorAscii"/>
          <w:lang w:val="en-US"/>
        </w:rPr>
      </w:pPr>
      <w:bookmarkStart w:id="34" w:name="_Toc1016689992"/>
      <w:bookmarkStart w:id="35" w:name="_Toc635394047"/>
      <w:r>
        <w:rPr>
          <w:rFonts w:hint="default" w:asciiTheme="minorAscii" w:hAnsiTheme="minorAscii"/>
          <w:lang w:val="en-US"/>
        </w:rPr>
        <w:t>4.3 Minimum Node for OKD Cluster</w:t>
      </w:r>
      <w:bookmarkEnd w:id="34"/>
      <w:bookmarkEnd w:id="35"/>
    </w:p>
    <w:p w14:paraId="58836510">
      <w:pPr>
        <w:rPr>
          <w:rFonts w:hint="default" w:asciiTheme="minorAscii" w:hAnsiTheme="minorAscii"/>
        </w:rPr>
      </w:pPr>
      <w:r>
        <w:rPr>
          <w:rFonts w:hint="default" w:asciiTheme="minorAscii" w:hAnsiTheme="minorAscii"/>
          <w:lang w:val="en-US" w:eastAsia="zh-CN"/>
        </w:rPr>
        <w:t>The bootstrap and control plane machines must use Fedora CoreOS (FCOS) as the operating system. However, the compute machines can choose between Fedora CoreOS (FCOS), Fedora 8.6 and later.</w:t>
      </w:r>
    </w:p>
    <w:p w14:paraId="17C03535">
      <w:pPr>
        <w:rPr>
          <w:rFonts w:hint="default" w:asciiTheme="minorAscii" w:hAnsiTheme="minorAscii"/>
        </w:rPr>
      </w:pP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2"/>
        <w:gridCol w:w="6684"/>
      </w:tblGrid>
      <w:tr w14:paraId="76211CE8">
        <w:trPr>
          <w:trHeight w:val="90" w:hRule="atLeast"/>
          <w:tblHeader/>
          <w:tblCellSpacing w:w="15" w:type="dxa"/>
        </w:trPr>
        <w:tc>
          <w:tcPr>
            <w:tcW w:w="0" w:type="auto"/>
            <w:shd w:val="clear" w:color="auto" w:fill="auto"/>
            <w:vAlign w:val="center"/>
          </w:tcPr>
          <w:p w14:paraId="3501D0DD">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Hosts</w:t>
            </w:r>
          </w:p>
        </w:tc>
        <w:tc>
          <w:tcPr>
            <w:tcW w:w="0" w:type="auto"/>
            <w:shd w:val="clear" w:color="auto" w:fill="auto"/>
            <w:vAlign w:val="center"/>
          </w:tcPr>
          <w:p w14:paraId="7E9DC3A1">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Description</w:t>
            </w:r>
          </w:p>
        </w:tc>
      </w:tr>
      <w:tr w14:paraId="6E4285DA">
        <w:trPr>
          <w:trHeight w:val="90" w:hRule="atLeast"/>
          <w:tblCellSpacing w:w="15" w:type="dxa"/>
        </w:trPr>
        <w:tc>
          <w:tcPr>
            <w:tcW w:w="0" w:type="auto"/>
            <w:shd w:val="clear" w:color="auto" w:fill="auto"/>
            <w:vAlign w:val="center"/>
          </w:tcPr>
          <w:p w14:paraId="112C55FC">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One temporary bootstrap machine</w:t>
            </w:r>
          </w:p>
        </w:tc>
        <w:tc>
          <w:tcPr>
            <w:tcW w:w="0" w:type="auto"/>
            <w:shd w:val="clear" w:color="auto" w:fill="auto"/>
            <w:vAlign w:val="center"/>
          </w:tcPr>
          <w:p w14:paraId="36E56F59">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The cluster requires a bootstrap machine to initialize and deploy the OKD cluster on the control plane nodes. This machine is only needed during installation and can be safely removed after the cluster is fully operational.</w:t>
            </w:r>
          </w:p>
        </w:tc>
      </w:tr>
      <w:tr w14:paraId="51ADE5C6">
        <w:trPr>
          <w:trHeight w:val="90" w:hRule="atLeast"/>
          <w:tblCellSpacing w:w="15" w:type="dxa"/>
        </w:trPr>
        <w:tc>
          <w:tcPr>
            <w:tcW w:w="0" w:type="auto"/>
            <w:shd w:val="clear" w:color="auto" w:fill="auto"/>
            <w:vAlign w:val="center"/>
          </w:tcPr>
          <w:p w14:paraId="73D7FC2F">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Three control plane machines</w:t>
            </w:r>
          </w:p>
        </w:tc>
        <w:tc>
          <w:tcPr>
            <w:tcW w:w="0" w:type="auto"/>
            <w:shd w:val="clear" w:color="auto" w:fill="auto"/>
            <w:vAlign w:val="center"/>
          </w:tcPr>
          <w:p w14:paraId="18473102">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These machines run the core Kubernetes and OKD services, including API server, scheduler, controller manager, and etcd, forming the cluster’s control plane and managing overall cluster state.</w:t>
            </w:r>
          </w:p>
        </w:tc>
      </w:tr>
      <w:tr w14:paraId="55E6BE6D">
        <w:trPr>
          <w:trHeight w:val="90" w:hRule="atLeast"/>
          <w:tblCellSpacing w:w="15" w:type="dxa"/>
        </w:trPr>
        <w:tc>
          <w:tcPr>
            <w:tcW w:w="0" w:type="auto"/>
            <w:shd w:val="clear" w:color="auto" w:fill="auto"/>
            <w:vAlign w:val="center"/>
          </w:tcPr>
          <w:p w14:paraId="5ACE765F">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At least two compute (worker) machines</w:t>
            </w:r>
          </w:p>
        </w:tc>
        <w:tc>
          <w:tcPr>
            <w:tcW w:w="0" w:type="auto"/>
            <w:shd w:val="clear" w:color="auto" w:fill="auto"/>
            <w:vAlign w:val="center"/>
          </w:tcPr>
          <w:p w14:paraId="62AF63BB">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Worker machines run application workloads, pods, and services requested by OKD users. They provide the compute capacity and scale horizontally based on workload demand.</w:t>
            </w:r>
          </w:p>
        </w:tc>
      </w:tr>
    </w:tbl>
    <w:p w14:paraId="6135F092">
      <w:pPr>
        <w:rPr>
          <w:rFonts w:hint="default" w:asciiTheme="minorAscii" w:hAnsiTheme="minorAscii"/>
        </w:rPr>
      </w:pPr>
    </w:p>
    <w:p w14:paraId="70BFFD32">
      <w:pPr>
        <w:pStyle w:val="3"/>
        <w:bidi w:val="0"/>
        <w:rPr>
          <w:rFonts w:hint="default" w:asciiTheme="minorAscii" w:hAnsiTheme="minorAscii"/>
        </w:rPr>
      </w:pPr>
      <w:bookmarkStart w:id="36" w:name="_Toc705716653"/>
      <w:bookmarkStart w:id="37" w:name="_Toc1779055045"/>
      <w:r>
        <w:rPr>
          <w:rFonts w:hint="default" w:asciiTheme="minorAscii" w:hAnsiTheme="minorAscii"/>
          <w:lang w:val="en-US"/>
        </w:rPr>
        <w:t xml:space="preserve">4.4 </w:t>
      </w:r>
      <w:r>
        <w:rPr>
          <w:rFonts w:hint="default" w:asciiTheme="minorAscii" w:hAnsiTheme="minorAscii"/>
        </w:rPr>
        <w:t xml:space="preserve">Minimum Resource </w:t>
      </w:r>
      <w:r>
        <w:rPr>
          <w:rFonts w:hint="default" w:asciiTheme="minorAscii" w:hAnsiTheme="minorAscii"/>
          <w:lang w:val="en-US"/>
        </w:rPr>
        <w:t xml:space="preserve">Specification </w:t>
      </w:r>
      <w:r>
        <w:rPr>
          <w:rFonts w:hint="default" w:asciiTheme="minorAscii" w:hAnsiTheme="minorAscii"/>
        </w:rPr>
        <w:t>per Machine</w:t>
      </w:r>
      <w:bookmarkEnd w:id="36"/>
      <w:bookmarkEnd w:id="37"/>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6"/>
        <w:gridCol w:w="1635"/>
        <w:gridCol w:w="914"/>
        <w:gridCol w:w="486"/>
        <w:gridCol w:w="624"/>
        <w:gridCol w:w="434"/>
      </w:tblGrid>
      <w:tr w14:paraId="37A9E7F1">
        <w:trPr>
          <w:trHeight w:val="417" w:hRule="atLeast"/>
          <w:tblHeader/>
          <w:tblCellSpacing w:w="15" w:type="dxa"/>
        </w:trPr>
        <w:tc>
          <w:tcPr>
            <w:tcW w:w="0" w:type="auto"/>
            <w:shd w:val="clear" w:color="auto" w:fill="auto"/>
            <w:vAlign w:val="center"/>
          </w:tcPr>
          <w:p w14:paraId="0F9DBD28">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Machine</w:t>
            </w:r>
          </w:p>
        </w:tc>
        <w:tc>
          <w:tcPr>
            <w:tcW w:w="0" w:type="auto"/>
            <w:shd w:val="clear" w:color="auto" w:fill="auto"/>
            <w:vAlign w:val="center"/>
          </w:tcPr>
          <w:p w14:paraId="667DDCA3">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Operating System</w:t>
            </w:r>
          </w:p>
        </w:tc>
        <w:tc>
          <w:tcPr>
            <w:tcW w:w="0" w:type="auto"/>
            <w:shd w:val="clear" w:color="auto" w:fill="auto"/>
            <w:vAlign w:val="center"/>
          </w:tcPr>
          <w:p w14:paraId="4BD95D11">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CPU (vCPU)</w:t>
            </w:r>
          </w:p>
        </w:tc>
        <w:tc>
          <w:tcPr>
            <w:tcW w:w="0" w:type="auto"/>
            <w:shd w:val="clear" w:color="auto" w:fill="auto"/>
            <w:vAlign w:val="center"/>
          </w:tcPr>
          <w:p w14:paraId="01673EF7">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RAM</w:t>
            </w:r>
          </w:p>
        </w:tc>
        <w:tc>
          <w:tcPr>
            <w:tcW w:w="0" w:type="auto"/>
            <w:shd w:val="clear" w:color="auto" w:fill="auto"/>
            <w:vAlign w:val="center"/>
          </w:tcPr>
          <w:p w14:paraId="0F2D782A">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Storage</w:t>
            </w:r>
          </w:p>
        </w:tc>
        <w:tc>
          <w:tcPr>
            <w:tcW w:w="0" w:type="auto"/>
            <w:shd w:val="clear" w:color="auto" w:fill="auto"/>
            <w:vAlign w:val="center"/>
          </w:tcPr>
          <w:p w14:paraId="518B585B">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IOPS</w:t>
            </w:r>
          </w:p>
        </w:tc>
      </w:tr>
      <w:tr w14:paraId="05D480B9">
        <w:trPr>
          <w:trHeight w:val="401" w:hRule="atLeast"/>
          <w:tblCellSpacing w:w="15" w:type="dxa"/>
        </w:trPr>
        <w:tc>
          <w:tcPr>
            <w:tcW w:w="0" w:type="auto"/>
            <w:shd w:val="clear" w:color="auto" w:fill="auto"/>
            <w:vAlign w:val="center"/>
          </w:tcPr>
          <w:p w14:paraId="341D292C">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Bootstrap</w:t>
            </w:r>
          </w:p>
        </w:tc>
        <w:tc>
          <w:tcPr>
            <w:tcW w:w="0" w:type="auto"/>
            <w:shd w:val="clear" w:color="auto" w:fill="auto"/>
            <w:vAlign w:val="center"/>
          </w:tcPr>
          <w:p w14:paraId="7CC5BEBA">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FCOS (Fedora CoreOS)</w:t>
            </w:r>
          </w:p>
        </w:tc>
        <w:tc>
          <w:tcPr>
            <w:tcW w:w="0" w:type="auto"/>
            <w:shd w:val="clear" w:color="auto" w:fill="auto"/>
            <w:vAlign w:val="center"/>
          </w:tcPr>
          <w:p w14:paraId="18E996B4">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4</w:t>
            </w:r>
          </w:p>
        </w:tc>
        <w:tc>
          <w:tcPr>
            <w:tcW w:w="0" w:type="auto"/>
            <w:shd w:val="clear" w:color="auto" w:fill="auto"/>
            <w:vAlign w:val="center"/>
          </w:tcPr>
          <w:p w14:paraId="31E48059">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16 GB</w:t>
            </w:r>
          </w:p>
        </w:tc>
        <w:tc>
          <w:tcPr>
            <w:tcW w:w="0" w:type="auto"/>
            <w:shd w:val="clear" w:color="auto" w:fill="auto"/>
            <w:vAlign w:val="center"/>
          </w:tcPr>
          <w:p w14:paraId="1ACC134F">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100 GB</w:t>
            </w:r>
          </w:p>
        </w:tc>
        <w:tc>
          <w:tcPr>
            <w:tcW w:w="0" w:type="auto"/>
            <w:shd w:val="clear" w:color="auto" w:fill="auto"/>
            <w:vAlign w:val="center"/>
          </w:tcPr>
          <w:p w14:paraId="44B4B6D6">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300</w:t>
            </w:r>
          </w:p>
        </w:tc>
      </w:tr>
      <w:tr w14:paraId="6A532E48">
        <w:trPr>
          <w:trHeight w:val="401" w:hRule="atLeast"/>
          <w:tblCellSpacing w:w="15" w:type="dxa"/>
        </w:trPr>
        <w:tc>
          <w:tcPr>
            <w:tcW w:w="0" w:type="auto"/>
            <w:shd w:val="clear" w:color="auto" w:fill="auto"/>
            <w:vAlign w:val="center"/>
          </w:tcPr>
          <w:p w14:paraId="2FD5133B">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Control Plane</w:t>
            </w:r>
          </w:p>
        </w:tc>
        <w:tc>
          <w:tcPr>
            <w:tcW w:w="0" w:type="auto"/>
            <w:shd w:val="clear" w:color="auto" w:fill="auto"/>
            <w:vAlign w:val="center"/>
          </w:tcPr>
          <w:p w14:paraId="62BE7056">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FCOS (Fedora CoreOS)</w:t>
            </w:r>
          </w:p>
        </w:tc>
        <w:tc>
          <w:tcPr>
            <w:tcW w:w="0" w:type="auto"/>
            <w:shd w:val="clear" w:color="auto" w:fill="auto"/>
            <w:vAlign w:val="center"/>
          </w:tcPr>
          <w:p w14:paraId="622014AD">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4</w:t>
            </w:r>
          </w:p>
        </w:tc>
        <w:tc>
          <w:tcPr>
            <w:tcW w:w="0" w:type="auto"/>
            <w:shd w:val="clear" w:color="auto" w:fill="auto"/>
            <w:vAlign w:val="center"/>
          </w:tcPr>
          <w:p w14:paraId="7C29D4DE">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16 GB</w:t>
            </w:r>
          </w:p>
        </w:tc>
        <w:tc>
          <w:tcPr>
            <w:tcW w:w="0" w:type="auto"/>
            <w:shd w:val="clear" w:color="auto" w:fill="auto"/>
            <w:vAlign w:val="center"/>
          </w:tcPr>
          <w:p w14:paraId="27373C3B">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100 GB</w:t>
            </w:r>
          </w:p>
        </w:tc>
        <w:tc>
          <w:tcPr>
            <w:tcW w:w="0" w:type="auto"/>
            <w:shd w:val="clear" w:color="auto" w:fill="auto"/>
            <w:vAlign w:val="center"/>
          </w:tcPr>
          <w:p w14:paraId="78C205EC">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300</w:t>
            </w:r>
          </w:p>
        </w:tc>
      </w:tr>
      <w:tr w14:paraId="7BBD4171">
        <w:trPr>
          <w:trHeight w:val="417" w:hRule="atLeast"/>
          <w:tblCellSpacing w:w="15" w:type="dxa"/>
        </w:trPr>
        <w:tc>
          <w:tcPr>
            <w:tcW w:w="0" w:type="auto"/>
            <w:shd w:val="clear" w:color="auto" w:fill="auto"/>
            <w:vAlign w:val="center"/>
          </w:tcPr>
          <w:p w14:paraId="3286A7E0">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Compute (Worker)</w:t>
            </w:r>
          </w:p>
        </w:tc>
        <w:tc>
          <w:tcPr>
            <w:tcW w:w="0" w:type="auto"/>
            <w:shd w:val="clear" w:color="auto" w:fill="auto"/>
            <w:vAlign w:val="center"/>
          </w:tcPr>
          <w:p w14:paraId="6765DA92">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FCOS (Fedora CoreOS)</w:t>
            </w:r>
          </w:p>
        </w:tc>
        <w:tc>
          <w:tcPr>
            <w:tcW w:w="0" w:type="auto"/>
            <w:shd w:val="clear" w:color="auto" w:fill="auto"/>
            <w:vAlign w:val="center"/>
          </w:tcPr>
          <w:p w14:paraId="556F26E6">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2</w:t>
            </w:r>
          </w:p>
        </w:tc>
        <w:tc>
          <w:tcPr>
            <w:tcW w:w="0" w:type="auto"/>
            <w:shd w:val="clear" w:color="auto" w:fill="auto"/>
            <w:vAlign w:val="center"/>
          </w:tcPr>
          <w:p w14:paraId="03650004">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8 GB</w:t>
            </w:r>
          </w:p>
        </w:tc>
        <w:tc>
          <w:tcPr>
            <w:tcW w:w="0" w:type="auto"/>
            <w:shd w:val="clear" w:color="auto" w:fill="auto"/>
            <w:vAlign w:val="center"/>
          </w:tcPr>
          <w:p w14:paraId="57E78EDC">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100 GB</w:t>
            </w:r>
          </w:p>
        </w:tc>
        <w:tc>
          <w:tcPr>
            <w:tcW w:w="0" w:type="auto"/>
            <w:shd w:val="clear" w:color="auto" w:fill="auto"/>
            <w:vAlign w:val="center"/>
          </w:tcPr>
          <w:p w14:paraId="63EAFA54">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300</w:t>
            </w:r>
          </w:p>
        </w:tc>
      </w:tr>
    </w:tbl>
    <w:p w14:paraId="78578812">
      <w:pPr>
        <w:pStyle w:val="16"/>
        <w:keepNext w:val="0"/>
        <w:keepLines w:val="0"/>
        <w:widowControl/>
        <w:numPr>
          <w:ilvl w:val="0"/>
          <w:numId w:val="0"/>
        </w:numPr>
        <w:suppressLineNumbers w:val="0"/>
        <w:spacing w:before="0" w:beforeAutospacing="0" w:after="210" w:afterAutospacing="0" w:line="32" w:lineRule="atLeast"/>
        <w:ind w:right="0" w:rightChars="0"/>
        <w:jc w:val="left"/>
        <w:rPr>
          <w:rFonts w:hint="default" w:eastAsia="Helvetica" w:asciiTheme="minorAscii" w:hAnsiTheme="minorAscii"/>
          <w:i w:val="0"/>
          <w:iCs w:val="0"/>
          <w:caps w:val="0"/>
          <w:color w:val="545454"/>
          <w:spacing w:val="0"/>
          <w:sz w:val="20"/>
          <w:szCs w:val="20"/>
          <w:shd w:val="clear" w:fill="FFFFFF"/>
          <w:lang w:val="en-US"/>
        </w:rPr>
      </w:pPr>
    </w:p>
    <w:p w14:paraId="551CF265">
      <w:pPr>
        <w:numPr>
          <w:ilvl w:val="0"/>
          <w:numId w:val="5"/>
        </w:numPr>
        <w:bidi w:val="0"/>
        <w:rPr>
          <w:rFonts w:hint="default" w:asciiTheme="minorAscii" w:hAnsiTheme="minorAscii"/>
        </w:rPr>
      </w:pPr>
      <w:r>
        <w:rPr>
          <w:rFonts w:hint="default" w:asciiTheme="minorAscii" w:hAnsiTheme="minorAscii"/>
        </w:rPr>
        <w:t>One CPU is equivalent to one physical core when simultaneous multithreading (SMT), or Hyper-Threading, is not enabled. When enabled, use the following formula to calculate the corresponding ratio: (threads per core × cores) × sockets = CPUs.</w:t>
      </w:r>
    </w:p>
    <w:p w14:paraId="494C19B3">
      <w:pPr>
        <w:numPr>
          <w:ilvl w:val="0"/>
          <w:numId w:val="0"/>
        </w:numPr>
        <w:bidi w:val="0"/>
        <w:rPr>
          <w:rFonts w:hint="default" w:asciiTheme="minorAscii" w:hAnsiTheme="minorAscii"/>
        </w:rPr>
      </w:pPr>
    </w:p>
    <w:p w14:paraId="65CAB211">
      <w:pPr>
        <w:numPr>
          <w:ilvl w:val="0"/>
          <w:numId w:val="5"/>
        </w:numPr>
        <w:bidi w:val="0"/>
        <w:rPr>
          <w:rFonts w:hint="default" w:asciiTheme="minorAscii" w:hAnsiTheme="minorAscii"/>
          <w:color w:val="auto"/>
        </w:rPr>
      </w:pPr>
      <w:r>
        <w:rPr>
          <w:rFonts w:hint="default" w:eastAsia="Helvetica" w:cs="Helvetica" w:asciiTheme="minorAscii" w:hAnsiTheme="minorAscii"/>
          <w:i w:val="0"/>
          <w:iCs w:val="0"/>
          <w:caps w:val="0"/>
          <w:color w:val="auto"/>
          <w:spacing w:val="0"/>
          <w:sz w:val="20"/>
          <w:szCs w:val="20"/>
          <w:shd w:val="clear" w:fill="FFFFFF"/>
        </w:rPr>
        <w:t>OKD and Kubernetes are sensitive to disk performance, and faster storage is recommended, particularly for etcd on the control plane nodes which require a 10 ms p99 fsync duration. Note that on many cloud platforms, storage size and IOPS scale together, so you might need to over-allocate storage volume to obtain sufficient performance</w:t>
      </w:r>
    </w:p>
    <w:p w14:paraId="4D622A03">
      <w:pPr>
        <w:numPr>
          <w:ilvl w:val="0"/>
          <w:numId w:val="0"/>
        </w:numPr>
        <w:bidi w:val="0"/>
        <w:rPr>
          <w:rFonts w:hint="default" w:asciiTheme="minorAscii" w:hAnsiTheme="minorAscii"/>
          <w:color w:val="auto"/>
        </w:rPr>
      </w:pPr>
    </w:p>
    <w:p w14:paraId="2164870B">
      <w:pPr>
        <w:numPr>
          <w:ilvl w:val="0"/>
          <w:numId w:val="5"/>
        </w:numPr>
        <w:bidi w:val="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As with all user-provisioned installations, if you choose to use Fedora compute machines in your cluster, you take responsibility for all operating system life cycle management and maintenance, including performing system updates, applying patches, and completing all other required tasks. Use of Fedora 7 compute machines is deprecated and has been removed in OKD 4.10 and later.</w:t>
      </w:r>
    </w:p>
    <w:p w14:paraId="7846EC23">
      <w:pPr>
        <w:numPr>
          <w:ilvl w:val="0"/>
          <w:numId w:val="0"/>
        </w:numPr>
        <w:bidi w:val="0"/>
        <w:rPr>
          <w:rFonts w:hint="default" w:eastAsia="Helvetica" w:cs="Helvetica" w:asciiTheme="minorAscii" w:hAnsiTheme="minorAscii"/>
          <w:i w:val="0"/>
          <w:iCs w:val="0"/>
          <w:caps w:val="0"/>
          <w:color w:val="auto"/>
          <w:spacing w:val="0"/>
          <w:sz w:val="19"/>
          <w:szCs w:val="19"/>
          <w:shd w:val="clear" w:fill="FFFFFF"/>
        </w:rPr>
      </w:pPr>
    </w:p>
    <w:p w14:paraId="14DB2A5A">
      <w:pPr>
        <w:numPr>
          <w:ilvl w:val="0"/>
          <w:numId w:val="0"/>
        </w:numPr>
        <w:bidi w:val="0"/>
        <w:rPr>
          <w:rFonts w:hint="default" w:eastAsia="Helvetica" w:asciiTheme="minorAscii" w:hAnsiTheme="minorAscii"/>
          <w:i w:val="0"/>
          <w:iCs w:val="0"/>
          <w:caps w:val="0"/>
          <w:color w:val="auto"/>
          <w:spacing w:val="0"/>
          <w:sz w:val="19"/>
          <w:szCs w:val="19"/>
          <w:shd w:val="clear" w:fill="FFFFFF"/>
          <w:lang w:val="en-US"/>
        </w:rPr>
      </w:pPr>
      <w:r>
        <w:rPr>
          <w:rFonts w:hint="default" w:eastAsia="Helvetica" w:cs="Helvetica" w:asciiTheme="minorAscii" w:hAnsiTheme="minorAscii"/>
          <w:i w:val="0"/>
          <w:iCs w:val="0"/>
          <w:caps w:val="0"/>
          <w:color w:val="auto"/>
          <w:spacing w:val="0"/>
          <w:sz w:val="19"/>
          <w:szCs w:val="19"/>
          <w:shd w:val="clear" w:fill="FFFFFF"/>
          <w:lang w:val="en-US"/>
        </w:rPr>
        <w:t xml:space="preserve">read more at </w:t>
      </w:r>
      <w:r>
        <w:rPr>
          <w:rFonts w:hint="default" w:eastAsia="Helvetica" w:asciiTheme="minorAscii" w:hAnsiTheme="minorAscii"/>
          <w:i w:val="0"/>
          <w:iCs w:val="0"/>
          <w:caps w:val="0"/>
          <w:color w:val="auto"/>
          <w:spacing w:val="0"/>
          <w:sz w:val="19"/>
          <w:szCs w:val="19"/>
          <w:shd w:val="clear" w:fill="FFFFFF"/>
          <w:lang w:val="en-US"/>
        </w:rPr>
        <w:fldChar w:fldCharType="begin"/>
      </w:r>
      <w:r>
        <w:rPr>
          <w:rFonts w:hint="default" w:eastAsia="Helvetica" w:asciiTheme="minorAscii" w:hAnsiTheme="minorAscii"/>
          <w:i w:val="0"/>
          <w:iCs w:val="0"/>
          <w:caps w:val="0"/>
          <w:color w:val="auto"/>
          <w:spacing w:val="0"/>
          <w:sz w:val="19"/>
          <w:szCs w:val="19"/>
          <w:shd w:val="clear" w:fill="FFFFFF"/>
          <w:lang w:val="en-US"/>
        </w:rPr>
        <w:instrText xml:space="preserve"> HYPERLINK "https://docs.okd.io/latest/installing/installing_bare_metal/upi/installing-bare-metal.html#installing-bare-metal" </w:instrText>
      </w:r>
      <w:r>
        <w:rPr>
          <w:rFonts w:hint="default" w:eastAsia="Helvetica" w:asciiTheme="minorAscii" w:hAnsiTheme="minorAscii"/>
          <w:i w:val="0"/>
          <w:iCs w:val="0"/>
          <w:caps w:val="0"/>
          <w:color w:val="auto"/>
          <w:spacing w:val="0"/>
          <w:sz w:val="19"/>
          <w:szCs w:val="19"/>
          <w:shd w:val="clear" w:fill="FFFFFF"/>
          <w:lang w:val="en-US"/>
        </w:rPr>
        <w:fldChar w:fldCharType="separate"/>
      </w:r>
      <w:r>
        <w:rPr>
          <w:rStyle w:val="15"/>
          <w:rFonts w:hint="default" w:eastAsia="Helvetica" w:asciiTheme="minorAscii" w:hAnsiTheme="minorAscii"/>
          <w:i w:val="0"/>
          <w:iCs w:val="0"/>
          <w:caps w:val="0"/>
          <w:spacing w:val="0"/>
          <w:sz w:val="19"/>
          <w:szCs w:val="19"/>
          <w:shd w:val="clear" w:fill="FFFFFF"/>
          <w:lang w:val="en-US"/>
        </w:rPr>
        <w:t>https://docs.okd.io/latest/installing/installing_bare_metal/upi/installing-bare-metal.html#installing-bare-metal</w:t>
      </w:r>
      <w:r>
        <w:rPr>
          <w:rFonts w:hint="default" w:eastAsia="Helvetica" w:asciiTheme="minorAscii" w:hAnsiTheme="minorAscii"/>
          <w:i w:val="0"/>
          <w:iCs w:val="0"/>
          <w:caps w:val="0"/>
          <w:color w:val="auto"/>
          <w:spacing w:val="0"/>
          <w:sz w:val="19"/>
          <w:szCs w:val="19"/>
          <w:shd w:val="clear" w:fill="FFFFFF"/>
          <w:lang w:val="en-US"/>
        </w:rPr>
        <w:fldChar w:fldCharType="end"/>
      </w:r>
      <w:bookmarkStart w:id="38" w:name="_Toc31588817"/>
    </w:p>
    <w:p w14:paraId="793F0104">
      <w:pPr>
        <w:numPr>
          <w:ilvl w:val="0"/>
          <w:numId w:val="0"/>
        </w:numPr>
        <w:bidi w:val="0"/>
        <w:rPr>
          <w:rFonts w:hint="default" w:eastAsia="Helvetica" w:asciiTheme="minorAscii" w:hAnsiTheme="minorAscii"/>
          <w:i w:val="0"/>
          <w:iCs w:val="0"/>
          <w:caps w:val="0"/>
          <w:color w:val="auto"/>
          <w:spacing w:val="0"/>
          <w:sz w:val="19"/>
          <w:szCs w:val="19"/>
          <w:shd w:val="clear" w:fill="FFFFFF"/>
          <w:lang w:val="en-US"/>
        </w:rPr>
      </w:pPr>
    </w:p>
    <w:p w14:paraId="6C18D481">
      <w:pPr>
        <w:pStyle w:val="2"/>
        <w:numPr>
          <w:ilvl w:val="0"/>
          <w:numId w:val="1"/>
        </w:numPr>
        <w:bidi w:val="0"/>
        <w:ind w:left="0" w:leftChars="0" w:firstLine="0" w:firstLineChars="0"/>
        <w:rPr>
          <w:rFonts w:hint="default" w:asciiTheme="minorAscii" w:hAnsiTheme="minorAscii"/>
        </w:rPr>
      </w:pPr>
      <w:bookmarkStart w:id="39" w:name="_Toc1163324134"/>
      <w:r>
        <w:rPr>
          <w:rFonts w:hint="default" w:asciiTheme="minorAscii" w:hAnsiTheme="minorAscii"/>
          <w:lang w:val="en-US"/>
        </w:rPr>
        <w:t>Production OKD Installation</w:t>
      </w:r>
      <w:bookmarkEnd w:id="39"/>
    </w:p>
    <w:p w14:paraId="4588210A">
      <w:pPr>
        <w:pStyle w:val="3"/>
        <w:numPr>
          <w:ilvl w:val="1"/>
          <w:numId w:val="1"/>
        </w:numPr>
        <w:bidi w:val="0"/>
        <w:rPr>
          <w:rFonts w:hint="default" w:asciiTheme="minorAscii" w:hAnsiTheme="minorAscii"/>
        </w:rPr>
      </w:pPr>
      <w:bookmarkStart w:id="40" w:name="_Toc1297597850"/>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Design (HomeLab)</w:t>
      </w:r>
      <w:bookmarkEnd w:id="40"/>
    </w:p>
    <w:p w14:paraId="4C2035F5">
      <w:pPr>
        <w:pStyle w:val="4"/>
        <w:bidi w:val="0"/>
        <w:rPr>
          <w:rFonts w:hint="default" w:asciiTheme="minorAscii" w:hAnsiTheme="minorAscii"/>
          <w:lang w:val="en-US"/>
        </w:rPr>
      </w:pPr>
      <w:bookmarkStart w:id="41" w:name="_Toc1030629665"/>
      <w:r>
        <w:rPr>
          <w:rFonts w:hint="default" w:asciiTheme="minorAscii" w:hAnsiTheme="minorAscii"/>
          <w:lang w:val="en-US"/>
        </w:rPr>
        <w:t>5.1.1 Systems Specification:</w:t>
      </w:r>
      <w:bookmarkEnd w:id="41"/>
    </w:p>
    <w:tbl>
      <w:tblPr>
        <w:tblStyle w:val="9"/>
        <w:tblpPr w:leftFromText="180" w:rightFromText="180" w:vertAnchor="text" w:horzAnchor="page" w:tblpX="1880" w:tblpY="237"/>
        <w:tblOverlap w:val="never"/>
        <w:tblW w:w="94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52"/>
        <w:gridCol w:w="920"/>
        <w:gridCol w:w="1348"/>
        <w:gridCol w:w="1072"/>
        <w:gridCol w:w="2625"/>
        <w:gridCol w:w="679"/>
        <w:gridCol w:w="1098"/>
        <w:gridCol w:w="1134"/>
      </w:tblGrid>
      <w:tr w14:paraId="0AB081DB">
        <w:trPr>
          <w:trHeight w:val="336" w:hRule="atLeast"/>
        </w:trPr>
        <w:tc>
          <w:tcPr>
            <w:tcW w:w="552" w:type="dxa"/>
            <w:tcBorders>
              <w:top w:val="single" w:color="000000" w:sz="8" w:space="0"/>
              <w:left w:val="single" w:color="000000" w:sz="8" w:space="0"/>
              <w:bottom w:val="single" w:color="000000" w:sz="8" w:space="0"/>
              <w:right w:val="single" w:color="000000" w:sz="4" w:space="0"/>
            </w:tcBorders>
            <w:shd w:val="clear" w:color="auto" w:fill="auto"/>
            <w:noWrap/>
            <w:vAlign w:val="center"/>
          </w:tcPr>
          <w:p w14:paraId="5DEA9A7E">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Sr#</w:t>
            </w:r>
          </w:p>
        </w:tc>
        <w:tc>
          <w:tcPr>
            <w:tcW w:w="920" w:type="dxa"/>
            <w:tcBorders>
              <w:top w:val="single" w:color="000000" w:sz="8" w:space="0"/>
              <w:left w:val="single" w:color="000000" w:sz="4" w:space="0"/>
              <w:bottom w:val="single" w:color="000000" w:sz="8" w:space="0"/>
              <w:right w:val="single" w:color="000000" w:sz="4" w:space="0"/>
            </w:tcBorders>
            <w:shd w:val="clear" w:color="auto" w:fill="auto"/>
            <w:noWrap/>
            <w:vAlign w:val="center"/>
          </w:tcPr>
          <w:p w14:paraId="705E13D2">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Name</w:t>
            </w:r>
          </w:p>
        </w:tc>
        <w:tc>
          <w:tcPr>
            <w:tcW w:w="1348" w:type="dxa"/>
            <w:tcBorders>
              <w:top w:val="single" w:color="000000" w:sz="8" w:space="0"/>
              <w:left w:val="single" w:color="000000" w:sz="4" w:space="0"/>
              <w:bottom w:val="single" w:color="000000" w:sz="8" w:space="0"/>
              <w:right w:val="single" w:color="000000" w:sz="4" w:space="0"/>
            </w:tcBorders>
            <w:shd w:val="clear" w:color="auto" w:fill="auto"/>
            <w:noWrap/>
            <w:vAlign w:val="center"/>
          </w:tcPr>
          <w:p w14:paraId="4B585E43">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Machine Model</w:t>
            </w:r>
          </w:p>
        </w:tc>
        <w:tc>
          <w:tcPr>
            <w:tcW w:w="107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14:paraId="7B7D8B63">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Purpose</w:t>
            </w:r>
          </w:p>
        </w:tc>
        <w:tc>
          <w:tcPr>
            <w:tcW w:w="2625" w:type="dxa"/>
            <w:tcBorders>
              <w:top w:val="single" w:color="000000" w:sz="8" w:space="0"/>
              <w:left w:val="single" w:color="000000" w:sz="4" w:space="0"/>
              <w:bottom w:val="single" w:color="000000" w:sz="8" w:space="0"/>
              <w:right w:val="single" w:color="000000" w:sz="4" w:space="0"/>
            </w:tcBorders>
            <w:shd w:val="clear" w:color="auto" w:fill="auto"/>
            <w:noWrap/>
            <w:vAlign w:val="center"/>
          </w:tcPr>
          <w:p w14:paraId="53D5364E">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Architecture</w:t>
            </w:r>
          </w:p>
        </w:tc>
        <w:tc>
          <w:tcPr>
            <w:tcW w:w="679" w:type="dxa"/>
            <w:tcBorders>
              <w:top w:val="single" w:color="000000" w:sz="8" w:space="0"/>
              <w:left w:val="single" w:color="000000" w:sz="4" w:space="0"/>
              <w:bottom w:val="single" w:color="000000" w:sz="8" w:space="0"/>
              <w:right w:val="single" w:color="000000" w:sz="4" w:space="0"/>
            </w:tcBorders>
            <w:shd w:val="clear" w:color="auto" w:fill="auto"/>
            <w:noWrap/>
            <w:vAlign w:val="center"/>
          </w:tcPr>
          <w:p w14:paraId="61251546">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lang w:val="en-US"/>
              </w:rPr>
            </w:pPr>
            <w:r>
              <w:rPr>
                <w:rFonts w:hint="default" w:eastAsia="SimSun" w:cs="Calibri" w:asciiTheme="minorAscii" w:hAnsiTheme="minorAscii"/>
                <w:b/>
                <w:bCs/>
                <w:i w:val="0"/>
                <w:iCs w:val="0"/>
                <w:color w:val="000000"/>
                <w:kern w:val="0"/>
                <w:sz w:val="14"/>
                <w:szCs w:val="14"/>
                <w:u w:val="none"/>
                <w:lang w:val="en-US" w:eastAsia="zh-CN" w:bidi="ar"/>
              </w:rPr>
              <w:t>*vCPU</w:t>
            </w:r>
          </w:p>
        </w:tc>
        <w:tc>
          <w:tcPr>
            <w:tcW w:w="1098" w:type="dxa"/>
            <w:tcBorders>
              <w:top w:val="single" w:color="000000" w:sz="8" w:space="0"/>
              <w:left w:val="single" w:color="000000" w:sz="4" w:space="0"/>
              <w:bottom w:val="single" w:color="000000" w:sz="8" w:space="0"/>
              <w:right w:val="single" w:color="000000" w:sz="4" w:space="0"/>
            </w:tcBorders>
            <w:shd w:val="clear" w:color="auto" w:fill="auto"/>
            <w:noWrap/>
            <w:vAlign w:val="center"/>
          </w:tcPr>
          <w:p w14:paraId="1B71A6BA">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**Memory</w:t>
            </w:r>
          </w:p>
        </w:tc>
        <w:tc>
          <w:tcPr>
            <w:tcW w:w="1134" w:type="dxa"/>
            <w:tcBorders>
              <w:top w:val="single" w:color="000000" w:sz="8" w:space="0"/>
              <w:left w:val="single" w:color="000000" w:sz="4" w:space="0"/>
              <w:bottom w:val="single" w:color="000000" w:sz="8" w:space="0"/>
              <w:right w:val="single" w:color="000000" w:sz="8" w:space="0"/>
            </w:tcBorders>
            <w:shd w:val="clear" w:color="auto" w:fill="auto"/>
            <w:noWrap/>
            <w:vAlign w:val="center"/>
          </w:tcPr>
          <w:p w14:paraId="64758543">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***Storage (SSD/NVME)</w:t>
            </w:r>
          </w:p>
        </w:tc>
      </w:tr>
      <w:tr w14:paraId="512F374E">
        <w:trPr>
          <w:trHeight w:val="336" w:hRule="atLeast"/>
        </w:trPr>
        <w:tc>
          <w:tcPr>
            <w:tcW w:w="552" w:type="dxa"/>
            <w:tcBorders>
              <w:top w:val="nil"/>
              <w:left w:val="single" w:color="000000" w:sz="8" w:space="0"/>
              <w:bottom w:val="single" w:color="000000" w:sz="4" w:space="0"/>
              <w:right w:val="single" w:color="000000" w:sz="4" w:space="0"/>
            </w:tcBorders>
            <w:shd w:val="clear" w:color="auto" w:fill="auto"/>
            <w:noWrap/>
            <w:vAlign w:val="center"/>
          </w:tcPr>
          <w:p w14:paraId="2EB04423">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w:t>
            </w:r>
          </w:p>
        </w:tc>
        <w:tc>
          <w:tcPr>
            <w:tcW w:w="920" w:type="dxa"/>
            <w:tcBorders>
              <w:top w:val="nil"/>
              <w:left w:val="single" w:color="000000" w:sz="4" w:space="0"/>
              <w:bottom w:val="single" w:color="000000" w:sz="4" w:space="0"/>
              <w:right w:val="single" w:color="000000" w:sz="4" w:space="0"/>
            </w:tcBorders>
            <w:shd w:val="clear" w:color="auto" w:fill="auto"/>
            <w:noWrap/>
            <w:vAlign w:val="center"/>
          </w:tcPr>
          <w:p w14:paraId="46E74F0F">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NUC</w:t>
            </w:r>
          </w:p>
        </w:tc>
        <w:tc>
          <w:tcPr>
            <w:tcW w:w="1348" w:type="dxa"/>
            <w:tcBorders>
              <w:top w:val="nil"/>
              <w:left w:val="single" w:color="000000" w:sz="4" w:space="0"/>
              <w:bottom w:val="single" w:color="000000" w:sz="4" w:space="0"/>
              <w:right w:val="single" w:color="000000" w:sz="4" w:space="0"/>
            </w:tcBorders>
            <w:shd w:val="clear" w:color="auto" w:fill="auto"/>
            <w:noWrap/>
            <w:vAlign w:val="center"/>
          </w:tcPr>
          <w:p w14:paraId="18D2F796">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NUC7i5BNH</w:t>
            </w:r>
          </w:p>
        </w:tc>
        <w:tc>
          <w:tcPr>
            <w:tcW w:w="1072" w:type="dxa"/>
            <w:tcBorders>
              <w:top w:val="nil"/>
              <w:left w:val="single" w:color="000000" w:sz="4" w:space="0"/>
              <w:bottom w:val="single" w:color="000000" w:sz="4" w:space="0"/>
              <w:right w:val="single" w:color="000000" w:sz="4" w:space="0"/>
            </w:tcBorders>
            <w:shd w:val="clear" w:color="auto" w:fill="auto"/>
            <w:noWrap/>
            <w:vAlign w:val="center"/>
          </w:tcPr>
          <w:p w14:paraId="5F76C991">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Service</w:t>
            </w:r>
          </w:p>
        </w:tc>
        <w:tc>
          <w:tcPr>
            <w:tcW w:w="2625" w:type="dxa"/>
            <w:tcBorders>
              <w:top w:val="nil"/>
              <w:left w:val="single" w:color="000000" w:sz="4" w:space="0"/>
              <w:bottom w:val="single" w:color="000000" w:sz="4" w:space="0"/>
              <w:right w:val="single" w:color="000000" w:sz="4" w:space="0"/>
            </w:tcBorders>
            <w:shd w:val="clear" w:color="auto" w:fill="auto"/>
            <w:noWrap/>
            <w:vAlign w:val="center"/>
          </w:tcPr>
          <w:p w14:paraId="5309C421">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i5-7260 CPU @ 2.20GHz</w:t>
            </w:r>
          </w:p>
        </w:tc>
        <w:tc>
          <w:tcPr>
            <w:tcW w:w="679" w:type="dxa"/>
            <w:tcBorders>
              <w:top w:val="nil"/>
              <w:left w:val="single" w:color="000000" w:sz="4" w:space="0"/>
              <w:bottom w:val="single" w:color="000000" w:sz="4" w:space="0"/>
              <w:right w:val="single" w:color="000000" w:sz="4" w:space="0"/>
            </w:tcBorders>
            <w:shd w:val="clear" w:color="auto" w:fill="auto"/>
            <w:noWrap/>
            <w:vAlign w:val="center"/>
          </w:tcPr>
          <w:p w14:paraId="3CFC3C73">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4vcpu</w:t>
            </w:r>
          </w:p>
        </w:tc>
        <w:tc>
          <w:tcPr>
            <w:tcW w:w="1098" w:type="dxa"/>
            <w:tcBorders>
              <w:top w:val="nil"/>
              <w:left w:val="single" w:color="000000" w:sz="4" w:space="0"/>
              <w:bottom w:val="single" w:color="000000" w:sz="4" w:space="0"/>
              <w:right w:val="single" w:color="000000" w:sz="4" w:space="0"/>
            </w:tcBorders>
            <w:shd w:val="clear" w:color="auto" w:fill="auto"/>
            <w:noWrap/>
            <w:vAlign w:val="center"/>
          </w:tcPr>
          <w:p w14:paraId="44C503CA">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8GB DDR4</w:t>
            </w:r>
          </w:p>
        </w:tc>
        <w:tc>
          <w:tcPr>
            <w:tcW w:w="1134" w:type="dxa"/>
            <w:tcBorders>
              <w:top w:val="nil"/>
              <w:left w:val="single" w:color="000000" w:sz="4" w:space="0"/>
              <w:bottom w:val="single" w:color="000000" w:sz="4" w:space="0"/>
              <w:right w:val="single" w:color="000000" w:sz="8" w:space="0"/>
            </w:tcBorders>
            <w:shd w:val="clear" w:color="auto" w:fill="auto"/>
            <w:noWrap/>
            <w:vAlign w:val="center"/>
          </w:tcPr>
          <w:p w14:paraId="7640E6D0">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w:t>
            </w:r>
          </w:p>
        </w:tc>
      </w:tr>
      <w:tr w14:paraId="79D35E6B">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10F1FE8D">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F27372">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JPYXKM</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9F2237">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 xml:space="preserve">DAD600 / </w:t>
            </w:r>
            <w:r>
              <w:rPr>
                <w:rFonts w:hint="default" w:eastAsia="SimSun" w:asciiTheme="minorAscii" w:hAnsiTheme="minorAscii"/>
                <w:i w:val="0"/>
                <w:iCs w:val="0"/>
                <w:color w:val="000000"/>
                <w:kern w:val="0"/>
                <w:sz w:val="14"/>
                <w:szCs w:val="14"/>
                <w:u w:val="none"/>
                <w:lang w:val="en-US" w:eastAsia="zh-CN"/>
              </w:rPr>
              <w:t>DLL600D</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78D7BF">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Bootstrap</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1E9324">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 xml:space="preserve">Intel N100 CPU @ </w:t>
            </w:r>
            <w:r>
              <w:rPr>
                <w:rFonts w:hint="default" w:eastAsia="SimSun" w:asciiTheme="minorAscii" w:hAnsiTheme="minorAscii"/>
                <w:i w:val="0"/>
                <w:iCs w:val="0"/>
                <w:color w:val="000000"/>
                <w:kern w:val="0"/>
                <w:sz w:val="14"/>
                <w:szCs w:val="14"/>
                <w:u w:val="none"/>
                <w:lang w:val="en-US" w:eastAsia="zh-CN"/>
              </w:rPr>
              <w:t>3.4GHz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3CF542">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9D8055">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12GB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002B1FD1">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512GB</w:t>
            </w:r>
          </w:p>
        </w:tc>
      </w:tr>
      <w:tr w14:paraId="68B87B8B">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7D36FD72">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w:t>
            </w:r>
          </w:p>
        </w:tc>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BBA338">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446DF">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K9 Mini</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6FAC5B">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96126">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Ultra 125H @ 5.10 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C7CC5B">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18vcpu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A5F1B6">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6B22918F">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250GB+1TB</w:t>
            </w:r>
          </w:p>
        </w:tc>
      </w:tr>
      <w:tr w14:paraId="50709B7B">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7D9DE1A2">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41C183">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ED8D5">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705 G4 35W (396)</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DF801F">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D5B87">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ryzen 5 pro 2400ge @ 3.2 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E797B">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8vcpu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BE17F5">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DDR4</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407E9A06">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w:t>
            </w:r>
          </w:p>
        </w:tc>
      </w:tr>
      <w:tr w14:paraId="47690066">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6A1D6844">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5</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84F8D">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AF9749">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705 G4 36W (215)</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C2607">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9DA60F">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ryzen 5 pro 2400ge @ 3.2 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CC0C38">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8vcpu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C8BDBA">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37DAC433">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w:t>
            </w:r>
          </w:p>
        </w:tc>
      </w:tr>
      <w:tr w14:paraId="34C7DC34">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40657655">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6</w:t>
            </w:r>
          </w:p>
        </w:tc>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84F8A9">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DD4962">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K8 Plus Mini</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BEF2F">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78D38">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AMD Ryzen™ 7 8845HS @ 5.1Ghz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972465">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16vcpu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B14C4D">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96GB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3F2E5D8C">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128gb +1 TB</w:t>
            </w:r>
          </w:p>
        </w:tc>
      </w:tr>
      <w:tr w14:paraId="7A453B01">
        <w:trPr>
          <w:trHeight w:val="336" w:hRule="atLeast"/>
        </w:trPr>
        <w:tc>
          <w:tcPr>
            <w:tcW w:w="552" w:type="dxa"/>
            <w:tcBorders>
              <w:top w:val="single" w:color="000000" w:sz="4" w:space="0"/>
              <w:left w:val="single" w:color="000000" w:sz="8" w:space="0"/>
              <w:bottom w:val="single" w:color="000000" w:sz="8" w:space="0"/>
              <w:right w:val="single" w:color="000000" w:sz="4" w:space="0"/>
            </w:tcBorders>
            <w:shd w:val="clear" w:color="auto" w:fill="auto"/>
            <w:noWrap/>
            <w:vAlign w:val="center"/>
          </w:tcPr>
          <w:p w14:paraId="140CEE30">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7</w:t>
            </w:r>
          </w:p>
        </w:tc>
        <w:tc>
          <w:tcPr>
            <w:tcW w:w="920" w:type="dxa"/>
            <w:tcBorders>
              <w:top w:val="single" w:color="000000" w:sz="4" w:space="0"/>
              <w:left w:val="single" w:color="000000" w:sz="4" w:space="0"/>
              <w:bottom w:val="single" w:color="000000" w:sz="8" w:space="0"/>
              <w:right w:val="single" w:color="000000" w:sz="4" w:space="0"/>
            </w:tcBorders>
            <w:shd w:val="clear" w:color="auto" w:fill="auto"/>
            <w:vAlign w:val="center"/>
          </w:tcPr>
          <w:p w14:paraId="10403968">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1348"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72A5131E">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 xml:space="preserve"> K12 Mini</w:t>
            </w:r>
          </w:p>
        </w:tc>
        <w:tc>
          <w:tcPr>
            <w:tcW w:w="107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6B605A5">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2625"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26783CB9">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 xml:space="preserve">AMD Ryzen™ 7 H 255 @ </w:t>
            </w:r>
            <w:r>
              <w:rPr>
                <w:rFonts w:hint="default" w:eastAsia="SimSun" w:asciiTheme="minorAscii" w:hAnsiTheme="minorAscii"/>
                <w:i w:val="0"/>
                <w:iCs w:val="0"/>
                <w:color w:val="000000"/>
                <w:kern w:val="0"/>
                <w:sz w:val="14"/>
                <w:szCs w:val="14"/>
                <w:u w:val="none"/>
                <w:lang w:val="en-US" w:eastAsia="zh-CN"/>
              </w:rPr>
              <w:t>3.8 GHz</w:t>
            </w:r>
          </w:p>
        </w:tc>
        <w:tc>
          <w:tcPr>
            <w:tcW w:w="679"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70198A1A">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16vcpu</w:t>
            </w:r>
          </w:p>
        </w:tc>
        <w:tc>
          <w:tcPr>
            <w:tcW w:w="1098"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0FE3B791">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DDR5</w:t>
            </w:r>
          </w:p>
        </w:tc>
        <w:tc>
          <w:tcPr>
            <w:tcW w:w="1134" w:type="dxa"/>
            <w:tcBorders>
              <w:top w:val="single" w:color="000000" w:sz="4" w:space="0"/>
              <w:left w:val="single" w:color="000000" w:sz="4" w:space="0"/>
              <w:bottom w:val="single" w:color="000000" w:sz="8" w:space="0"/>
              <w:right w:val="single" w:color="000000" w:sz="8" w:space="0"/>
            </w:tcBorders>
            <w:shd w:val="clear" w:color="auto" w:fill="auto"/>
            <w:noWrap/>
            <w:vAlign w:val="center"/>
          </w:tcPr>
          <w:p w14:paraId="651925E9">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128gb +1 TB</w:t>
            </w:r>
          </w:p>
        </w:tc>
      </w:tr>
    </w:tbl>
    <w:p w14:paraId="7B58CFB2">
      <w:pPr>
        <w:numPr>
          <w:ilvl w:val="0"/>
          <w:numId w:val="0"/>
        </w:numPr>
        <w:rPr>
          <w:rFonts w:hint="default" w:asciiTheme="minorAscii" w:hAnsiTheme="minorAscii"/>
          <w:sz w:val="12"/>
          <w:szCs w:val="12"/>
          <w:lang w:val="en-US"/>
        </w:rPr>
      </w:pPr>
    </w:p>
    <w:p w14:paraId="58EA878B">
      <w:pPr>
        <w:numPr>
          <w:ilvl w:val="0"/>
          <w:numId w:val="0"/>
        </w:numPr>
        <w:rPr>
          <w:rFonts w:hint="default" w:asciiTheme="minorAscii" w:hAnsiTheme="minorAscii"/>
          <w:sz w:val="12"/>
          <w:szCs w:val="12"/>
          <w:lang w:val="en-US"/>
        </w:rPr>
      </w:pPr>
    </w:p>
    <w:p w14:paraId="38423958">
      <w:pPr>
        <w:numPr>
          <w:ilvl w:val="0"/>
          <w:numId w:val="0"/>
        </w:numPr>
        <w:rPr>
          <w:rFonts w:hint="default" w:asciiTheme="minorAscii" w:hAnsiTheme="minorAscii"/>
          <w:sz w:val="12"/>
          <w:szCs w:val="12"/>
          <w:lang w:val="en-US"/>
        </w:rPr>
      </w:pPr>
      <w:r>
        <w:rPr>
          <w:rFonts w:hint="default" w:asciiTheme="minorAscii" w:hAnsiTheme="minorAscii"/>
          <w:sz w:val="12"/>
          <w:szCs w:val="12"/>
          <w:lang w:val="en-US"/>
        </w:rPr>
        <w:t>*For CPU, use following command:</w:t>
      </w:r>
    </w:p>
    <w:p w14:paraId="5956E459">
      <w:pPr>
        <w:numPr>
          <w:ilvl w:val="0"/>
          <w:numId w:val="0"/>
        </w:numPr>
        <w:ind w:leftChars="0" w:firstLine="120" w:firstLineChars="100"/>
        <w:rPr>
          <w:rFonts w:hint="default" w:asciiTheme="minorAscii" w:hAnsiTheme="minorAscii"/>
          <w:sz w:val="12"/>
          <w:szCs w:val="12"/>
          <w:lang w:val="en-US"/>
        </w:rPr>
      </w:pPr>
      <w:r>
        <w:rPr>
          <w:rFonts w:hint="default" w:asciiTheme="minorAscii" w:hAnsiTheme="minorAscii"/>
          <w:sz w:val="12"/>
          <w:szCs w:val="12"/>
          <w:lang w:val="en-US"/>
        </w:rPr>
        <w:t>lscpu</w:t>
      </w:r>
    </w:p>
    <w:p w14:paraId="4814E6D0">
      <w:pPr>
        <w:numPr>
          <w:ilvl w:val="0"/>
          <w:numId w:val="0"/>
        </w:numPr>
        <w:rPr>
          <w:rFonts w:hint="default" w:asciiTheme="minorAscii" w:hAnsiTheme="minorAscii"/>
          <w:sz w:val="12"/>
          <w:szCs w:val="12"/>
          <w:lang w:val="en-US"/>
        </w:rPr>
      </w:pPr>
      <w:r>
        <w:rPr>
          <w:rFonts w:hint="default" w:asciiTheme="minorAscii" w:hAnsiTheme="minorAscii"/>
          <w:sz w:val="12"/>
          <w:szCs w:val="12"/>
          <w:lang w:val="en-US"/>
        </w:rPr>
        <w:t>** For Memory, use following command:</w:t>
      </w:r>
    </w:p>
    <w:p w14:paraId="1852BF2B">
      <w:pPr>
        <w:numPr>
          <w:ilvl w:val="0"/>
          <w:numId w:val="0"/>
        </w:numPr>
        <w:ind w:leftChars="0"/>
        <w:rPr>
          <w:rFonts w:hint="default" w:asciiTheme="minorAscii" w:hAnsiTheme="minorAscii"/>
          <w:sz w:val="12"/>
          <w:szCs w:val="12"/>
          <w:lang w:val="en-US"/>
        </w:rPr>
      </w:pPr>
      <w:r>
        <w:rPr>
          <w:rFonts w:hint="default" w:asciiTheme="minorAscii" w:hAnsiTheme="minorAscii"/>
          <w:sz w:val="12"/>
          <w:szCs w:val="12"/>
          <w:lang w:val="en-US"/>
        </w:rPr>
        <w:t>free -h</w:t>
      </w:r>
    </w:p>
    <w:p w14:paraId="187A8CA0">
      <w:pPr>
        <w:numPr>
          <w:ilvl w:val="0"/>
          <w:numId w:val="0"/>
        </w:numPr>
        <w:rPr>
          <w:rFonts w:hint="default" w:asciiTheme="minorAscii" w:hAnsiTheme="minorAscii"/>
          <w:sz w:val="12"/>
          <w:szCs w:val="12"/>
          <w:lang w:val="en-US"/>
        </w:rPr>
      </w:pPr>
      <w:r>
        <w:rPr>
          <w:rFonts w:hint="default" w:asciiTheme="minorAscii" w:hAnsiTheme="minorAscii"/>
          <w:sz w:val="12"/>
          <w:szCs w:val="12"/>
          <w:lang w:val="en-US"/>
        </w:rPr>
        <w:t>***For Storage, use following command:</w:t>
      </w:r>
    </w:p>
    <w:p w14:paraId="6DE8EA45">
      <w:pPr>
        <w:numPr>
          <w:ilvl w:val="0"/>
          <w:numId w:val="0"/>
        </w:numPr>
        <w:ind w:leftChars="0" w:firstLine="120" w:firstLineChars="100"/>
        <w:rPr>
          <w:rFonts w:hint="default" w:asciiTheme="minorAscii" w:hAnsiTheme="minorAscii"/>
          <w:sz w:val="12"/>
          <w:szCs w:val="12"/>
          <w:lang w:val="en-US"/>
        </w:rPr>
      </w:pPr>
      <w:r>
        <w:rPr>
          <w:rFonts w:hint="default" w:asciiTheme="minorAscii" w:hAnsiTheme="minorAscii"/>
          <w:sz w:val="12"/>
          <w:szCs w:val="12"/>
          <w:lang w:val="en-US"/>
        </w:rPr>
        <w:t>lsblk</w:t>
      </w:r>
    </w:p>
    <w:p w14:paraId="55F14051">
      <w:pPr>
        <w:numPr>
          <w:ilvl w:val="0"/>
          <w:numId w:val="0"/>
        </w:numPr>
        <w:ind w:leftChars="0"/>
        <w:rPr>
          <w:rFonts w:hint="default" w:asciiTheme="minorAscii" w:hAnsiTheme="minorAscii"/>
          <w:sz w:val="12"/>
          <w:szCs w:val="12"/>
        </w:rPr>
      </w:pPr>
      <w:r>
        <w:rPr>
          <w:rFonts w:hint="default" w:asciiTheme="minorAscii" w:hAnsiTheme="minorAscii"/>
          <w:sz w:val="12"/>
          <w:szCs w:val="12"/>
          <w:lang w:val="en-US"/>
        </w:rPr>
        <w:t>****To calculateIOPS, use following command:</w:t>
      </w:r>
    </w:p>
    <w:p w14:paraId="3D117F26">
      <w:pPr>
        <w:numPr>
          <w:ilvl w:val="0"/>
          <w:numId w:val="0"/>
        </w:numPr>
        <w:ind w:leftChars="0"/>
        <w:rPr>
          <w:rFonts w:hint="default" w:asciiTheme="minorAscii" w:hAnsiTheme="minorAscii"/>
          <w:sz w:val="12"/>
          <w:szCs w:val="12"/>
        </w:rPr>
      </w:pPr>
      <w:r>
        <w:rPr>
          <w:rFonts w:hint="default" w:eastAsia="SimSun" w:cs="SimSun" w:asciiTheme="minorAscii" w:hAnsiTheme="minorAscii"/>
          <w:kern w:val="0"/>
          <w:sz w:val="12"/>
          <w:szCs w:val="12"/>
          <w:lang w:val="en-US" w:eastAsia="zh-CN" w:bidi="ar"/>
        </w:rPr>
        <w:t xml:space="preserve">sudo mkdir -p /var/tmp/fio </w:t>
      </w:r>
    </w:p>
    <w:p w14:paraId="5D2DC19F">
      <w:pPr>
        <w:numPr>
          <w:ilvl w:val="0"/>
          <w:numId w:val="0"/>
        </w:numPr>
        <w:ind w:leftChars="0"/>
        <w:rPr>
          <w:rFonts w:hint="default" w:eastAsia="SimSun" w:cs="SimSun" w:asciiTheme="minorAscii" w:hAnsiTheme="minorAscii"/>
          <w:kern w:val="0"/>
          <w:sz w:val="12"/>
          <w:szCs w:val="12"/>
          <w:lang w:val="en-US" w:eastAsia="zh-CN" w:bidi="ar"/>
        </w:rPr>
      </w:pPr>
      <w:r>
        <w:rPr>
          <w:rFonts w:hint="default" w:eastAsia="SimSun" w:cs="SimSun" w:asciiTheme="minorAscii" w:hAnsiTheme="minorAscii"/>
          <w:kern w:val="0"/>
          <w:sz w:val="12"/>
          <w:szCs w:val="12"/>
          <w:lang w:val="en-US" w:eastAsia="zh-CN" w:bidi="ar"/>
        </w:rPr>
        <w:t>sudo fio --name=etcd-okd-test \ --directory=/var/tmp/fio \ --rw=randwrite \ --bs=4k \ --iodepth=1 \ --numjobs=1 \ --size=5G \ --runtime=60 \ --time_based \ --direct=1 \ --ioengine=libaio \ --fsync=1 \ --group_reporting</w:t>
      </w:r>
    </w:p>
    <w:p w14:paraId="32727CB4">
      <w:pPr>
        <w:rPr>
          <w:rFonts w:hint="default" w:asciiTheme="minorAscii" w:hAnsiTheme="minorAscii"/>
        </w:rPr>
      </w:pPr>
    </w:p>
    <w:p w14:paraId="08B7565E">
      <w:pPr>
        <w:pStyle w:val="4"/>
        <w:bidi w:val="0"/>
        <w:rPr>
          <w:rFonts w:hint="default" w:asciiTheme="minorAscii" w:hAnsiTheme="minorAscii"/>
          <w:lang w:val="en-US"/>
        </w:rPr>
      </w:pPr>
    </w:p>
    <w:p w14:paraId="22717BA8">
      <w:pPr>
        <w:pStyle w:val="4"/>
        <w:bidi w:val="0"/>
        <w:rPr>
          <w:rFonts w:hint="default" w:asciiTheme="minorAscii" w:hAnsiTheme="minorAscii"/>
          <w:lang w:val="en-US"/>
        </w:rPr>
      </w:pPr>
    </w:p>
    <w:p w14:paraId="439EF131">
      <w:pPr>
        <w:pStyle w:val="4"/>
        <w:bidi w:val="0"/>
        <w:rPr>
          <w:rFonts w:hint="default" w:asciiTheme="minorAscii" w:hAnsiTheme="minorAscii"/>
          <w:lang w:val="en-US"/>
        </w:rPr>
      </w:pPr>
      <w:bookmarkStart w:id="42" w:name="_Toc189682953"/>
      <w:r>
        <w:rPr>
          <w:rFonts w:hint="default" w:asciiTheme="minorAscii" w:hAnsiTheme="minorAscii"/>
          <w:lang w:val="en-US"/>
        </w:rPr>
        <w:t>5.1.2 Network Architecture Diagram:</w:t>
      </w:r>
      <w:bookmarkEnd w:id="42"/>
    </w:p>
    <w:p w14:paraId="5BDA4521">
      <w:pPr>
        <w:bidi w:val="0"/>
        <w:jc w:val="center"/>
        <w:rPr>
          <w:rFonts w:hint="default" w:asciiTheme="minorAscii" w:hAnsiTheme="minorAscii"/>
          <w:lang w:val="en-US"/>
        </w:rPr>
      </w:pPr>
      <w:r>
        <w:rPr>
          <w:rFonts w:hint="default" w:asciiTheme="minorAscii" w:hAnsiTheme="minorAscii"/>
          <w:lang w:val="en-US"/>
        </w:rPr>
        <w:drawing>
          <wp:inline distT="0" distB="0" distL="114300" distR="114300">
            <wp:extent cx="4933950" cy="7641590"/>
            <wp:effectExtent l="0" t="0" r="19050" b="3810"/>
            <wp:docPr id="8" name="Picture 8" descr="Network-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Network-Diagram"/>
                    <pic:cNvPicPr>
                      <a:picLocks noChangeAspect="1"/>
                    </pic:cNvPicPr>
                  </pic:nvPicPr>
                  <pic:blipFill>
                    <a:blip r:embed="rId8"/>
                    <a:stretch>
                      <a:fillRect/>
                    </a:stretch>
                  </pic:blipFill>
                  <pic:spPr>
                    <a:xfrm>
                      <a:off x="0" y="0"/>
                      <a:ext cx="4933950" cy="7641590"/>
                    </a:xfrm>
                    <a:prstGeom prst="rect">
                      <a:avLst/>
                    </a:prstGeom>
                  </pic:spPr>
                </pic:pic>
              </a:graphicData>
            </a:graphic>
          </wp:inline>
        </w:drawing>
      </w:r>
    </w:p>
    <w:p w14:paraId="0A888BA0">
      <w:pPr>
        <w:bidi w:val="0"/>
        <w:rPr>
          <w:rFonts w:hint="default" w:asciiTheme="minorAscii" w:hAnsiTheme="minorAscii"/>
          <w:lang w:val="en-US"/>
        </w:rPr>
      </w:pPr>
    </w:p>
    <w:p w14:paraId="65AFC7DC">
      <w:pPr>
        <w:bidi w:val="0"/>
        <w:rPr>
          <w:rFonts w:hint="default" w:asciiTheme="minorAscii" w:hAnsiTheme="minorAscii"/>
          <w:lang w:val="en-US"/>
        </w:rPr>
      </w:pPr>
      <w:r>
        <w:rPr>
          <w:rFonts w:hint="default" w:asciiTheme="minorAscii" w:hAnsiTheme="minorAscii"/>
          <w:lang w:val="en-US"/>
        </w:rPr>
        <w:t xml:space="preserve">Preview at fullscale: </w:t>
      </w:r>
      <w:r>
        <w:rPr>
          <w:rFonts w:hint="default" w:asciiTheme="minorAscii" w:hAnsiTheme="minorAscii"/>
          <w:lang w:val="en-US"/>
        </w:rPr>
        <w:fldChar w:fldCharType="begin"/>
      </w:r>
      <w:r>
        <w:rPr>
          <w:rFonts w:hint="default" w:asciiTheme="minorAscii" w:hAnsiTheme="minorAscii"/>
          <w:lang w:val="en-US"/>
        </w:rPr>
        <w:instrText xml:space="preserve"> HYPERLINK "https://mnhomelab.github.io/OKD-BareMetal/" </w:instrText>
      </w:r>
      <w:r>
        <w:rPr>
          <w:rFonts w:hint="default" w:asciiTheme="minorAscii" w:hAnsiTheme="minorAscii"/>
          <w:lang w:val="en-US"/>
        </w:rPr>
        <w:fldChar w:fldCharType="separate"/>
      </w:r>
      <w:r>
        <w:rPr>
          <w:rStyle w:val="15"/>
          <w:rFonts w:hint="default" w:asciiTheme="minorAscii" w:hAnsiTheme="minorAscii"/>
          <w:lang w:val="en-US"/>
        </w:rPr>
        <w:t>https://mnhomelab.github.io/OKD-BareMetal/</w:t>
      </w:r>
      <w:r>
        <w:rPr>
          <w:rFonts w:hint="default" w:asciiTheme="minorAscii" w:hAnsiTheme="minorAscii"/>
          <w:lang w:val="en-US"/>
        </w:rPr>
        <w:fldChar w:fldCharType="end"/>
      </w:r>
      <w:r>
        <w:rPr>
          <w:rFonts w:hint="default" w:asciiTheme="minorAscii" w:hAnsiTheme="minorAscii"/>
          <w:lang w:val="en-US"/>
        </w:rPr>
        <w:t xml:space="preserve"> </w:t>
      </w:r>
    </w:p>
    <w:p w14:paraId="1AB9C32E">
      <w:pPr>
        <w:pStyle w:val="4"/>
        <w:bidi w:val="0"/>
        <w:rPr>
          <w:rFonts w:hint="default" w:asciiTheme="minorAscii" w:hAnsiTheme="minorAscii"/>
          <w:lang w:val="en-US"/>
        </w:rPr>
      </w:pPr>
    </w:p>
    <w:p w14:paraId="6487943B">
      <w:pPr>
        <w:pStyle w:val="4"/>
        <w:bidi w:val="0"/>
        <w:rPr>
          <w:rFonts w:hint="default" w:asciiTheme="minorAscii" w:hAnsiTheme="minorAscii"/>
          <w:lang w:val="en-US"/>
        </w:rPr>
      </w:pPr>
      <w:bookmarkStart w:id="43" w:name="_Toc1135658923"/>
      <w:r>
        <w:rPr>
          <w:rFonts w:hint="default" w:asciiTheme="minorAscii" w:hAnsiTheme="minorAscii"/>
          <w:lang w:val="en-US"/>
        </w:rPr>
        <w:t>5.1.3 U</w:t>
      </w:r>
      <w:r>
        <w:rPr>
          <w:rFonts w:hint="default" w:asciiTheme="minorAscii" w:hAnsiTheme="minorAscii"/>
        </w:rPr>
        <w:t>ser-provisioned cluster on bare metal</w:t>
      </w:r>
      <w:r>
        <w:rPr>
          <w:rFonts w:hint="default" w:asciiTheme="minorAscii" w:hAnsiTheme="minorAscii"/>
          <w:lang w:val="en-US"/>
        </w:rPr>
        <w:t xml:space="preserve"> Network Table (HomeLab)</w:t>
      </w:r>
      <w:bookmarkEnd w:id="43"/>
    </w:p>
    <w:tbl>
      <w:tblPr>
        <w:tblStyle w:val="9"/>
        <w:tblW w:w="9907"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40"/>
        <w:gridCol w:w="884"/>
        <w:gridCol w:w="960"/>
        <w:gridCol w:w="920"/>
        <w:gridCol w:w="746"/>
        <w:gridCol w:w="1189"/>
        <w:gridCol w:w="2022"/>
        <w:gridCol w:w="1473"/>
        <w:gridCol w:w="1473"/>
      </w:tblGrid>
      <w:tr w14:paraId="3D71DEBF">
        <w:trPr>
          <w:trHeight w:val="336" w:hRule="atLeast"/>
        </w:trPr>
        <w:tc>
          <w:tcPr>
            <w:tcW w:w="240" w:type="dxa"/>
            <w:tcBorders>
              <w:top w:val="single" w:color="000000" w:sz="8" w:space="0"/>
              <w:left w:val="single" w:color="000000" w:sz="8" w:space="0"/>
              <w:bottom w:val="single" w:color="000000" w:sz="8" w:space="0"/>
              <w:right w:val="single" w:color="000000" w:sz="4" w:space="0"/>
            </w:tcBorders>
            <w:shd w:val="clear" w:color="auto" w:fill="auto"/>
            <w:noWrap/>
            <w:vAlign w:val="center"/>
          </w:tcPr>
          <w:p w14:paraId="0BF5801F">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w:t>
            </w:r>
          </w:p>
        </w:tc>
        <w:tc>
          <w:tcPr>
            <w:tcW w:w="884" w:type="dxa"/>
            <w:tcBorders>
              <w:top w:val="single" w:color="000000" w:sz="8" w:space="0"/>
              <w:left w:val="single" w:color="000000" w:sz="4" w:space="0"/>
              <w:bottom w:val="single" w:color="000000" w:sz="8" w:space="0"/>
              <w:right w:val="single" w:color="000000" w:sz="4" w:space="0"/>
            </w:tcBorders>
            <w:shd w:val="clear" w:color="auto" w:fill="auto"/>
            <w:noWrap/>
            <w:vAlign w:val="center"/>
          </w:tcPr>
          <w:p w14:paraId="103F8D26">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Name</w:t>
            </w:r>
          </w:p>
        </w:tc>
        <w:tc>
          <w:tcPr>
            <w:tcW w:w="960" w:type="dxa"/>
            <w:tcBorders>
              <w:top w:val="single" w:color="000000" w:sz="8" w:space="0"/>
              <w:left w:val="single" w:color="000000" w:sz="4" w:space="0"/>
              <w:bottom w:val="single" w:color="000000" w:sz="8" w:space="0"/>
              <w:right w:val="single" w:color="000000" w:sz="4" w:space="0"/>
            </w:tcBorders>
            <w:shd w:val="clear" w:color="auto" w:fill="auto"/>
            <w:noWrap/>
            <w:vAlign w:val="center"/>
          </w:tcPr>
          <w:p w14:paraId="1073521B">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Machine Model</w:t>
            </w:r>
          </w:p>
        </w:tc>
        <w:tc>
          <w:tcPr>
            <w:tcW w:w="920" w:type="dxa"/>
            <w:tcBorders>
              <w:top w:val="single" w:color="000000" w:sz="8" w:space="0"/>
              <w:left w:val="single" w:color="000000" w:sz="4" w:space="0"/>
              <w:bottom w:val="single" w:color="000000" w:sz="8" w:space="0"/>
              <w:right w:val="single" w:color="000000" w:sz="4" w:space="0"/>
            </w:tcBorders>
            <w:shd w:val="clear" w:color="auto" w:fill="auto"/>
            <w:noWrap/>
            <w:vAlign w:val="center"/>
          </w:tcPr>
          <w:p w14:paraId="7527ED0D">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Purpose</w:t>
            </w:r>
          </w:p>
        </w:tc>
        <w:tc>
          <w:tcPr>
            <w:tcW w:w="746" w:type="dxa"/>
            <w:tcBorders>
              <w:top w:val="single" w:color="000000" w:sz="8" w:space="0"/>
              <w:left w:val="single" w:color="000000" w:sz="4" w:space="0"/>
              <w:bottom w:val="single" w:color="000000" w:sz="8" w:space="0"/>
              <w:right w:val="single" w:color="000000" w:sz="4" w:space="0"/>
            </w:tcBorders>
            <w:shd w:val="clear" w:color="auto" w:fill="auto"/>
            <w:noWrap/>
            <w:vAlign w:val="center"/>
          </w:tcPr>
          <w:p w14:paraId="60B530F9">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Linux</w:t>
            </w:r>
          </w:p>
        </w:tc>
        <w:tc>
          <w:tcPr>
            <w:tcW w:w="1189" w:type="dxa"/>
            <w:tcBorders>
              <w:top w:val="single" w:color="000000" w:sz="8" w:space="0"/>
              <w:left w:val="single" w:color="000000" w:sz="4" w:space="0"/>
              <w:bottom w:val="single" w:color="000000" w:sz="8" w:space="0"/>
              <w:right w:val="single" w:color="000000" w:sz="4" w:space="0"/>
            </w:tcBorders>
            <w:shd w:val="clear" w:color="auto" w:fill="auto"/>
            <w:noWrap/>
            <w:vAlign w:val="center"/>
          </w:tcPr>
          <w:p w14:paraId="529780EC">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IP Address</w:t>
            </w:r>
          </w:p>
        </w:tc>
        <w:tc>
          <w:tcPr>
            <w:tcW w:w="2022" w:type="dxa"/>
            <w:tcBorders>
              <w:top w:val="single" w:color="000000" w:sz="8" w:space="0"/>
              <w:left w:val="single" w:color="000000" w:sz="4" w:space="0"/>
              <w:bottom w:val="single" w:color="000000" w:sz="8" w:space="0"/>
              <w:right w:val="single" w:color="000000" w:sz="8" w:space="0"/>
            </w:tcBorders>
            <w:shd w:val="clear" w:color="auto" w:fill="auto"/>
            <w:noWrap/>
            <w:vAlign w:val="center"/>
          </w:tcPr>
          <w:p w14:paraId="0D08F58A">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Hostname</w:t>
            </w:r>
          </w:p>
        </w:tc>
        <w:tc>
          <w:tcPr>
            <w:tcW w:w="1473" w:type="dxa"/>
            <w:tcBorders>
              <w:top w:val="single" w:color="000000" w:sz="8" w:space="0"/>
              <w:left w:val="single" w:color="000000" w:sz="4" w:space="0"/>
              <w:bottom w:val="single" w:color="000000" w:sz="8" w:space="0"/>
              <w:right w:val="single" w:color="000000" w:sz="8" w:space="0"/>
            </w:tcBorders>
            <w:shd w:val="clear" w:color="auto" w:fill="auto"/>
            <w:noWrap/>
            <w:vAlign w:val="center"/>
          </w:tcPr>
          <w:p w14:paraId="60C6B81F">
            <w:pPr>
              <w:keepNext w:val="0"/>
              <w:keepLines w:val="0"/>
              <w:widowControl/>
              <w:suppressLineNumbers w:val="0"/>
              <w:jc w:val="left"/>
              <w:textAlignment w:val="center"/>
              <w:rPr>
                <w:rFonts w:hint="default" w:eastAsia="SimSun" w:cs="Calibri" w:asciiTheme="minorAscii" w:hAnsiTheme="minorAscii"/>
                <w:b/>
                <w:bCs/>
                <w:i w:val="0"/>
                <w:iCs w:val="0"/>
                <w:color w:val="000000"/>
                <w:kern w:val="0"/>
                <w:sz w:val="14"/>
                <w:szCs w:val="14"/>
                <w:u w:val="none"/>
                <w:lang w:val="en-US" w:eastAsia="zh-CN" w:bidi="ar"/>
              </w:rPr>
            </w:pPr>
            <w:r>
              <w:rPr>
                <w:rFonts w:hint="default" w:eastAsia="SimSun" w:cs="Calibri" w:asciiTheme="minorAscii" w:hAnsiTheme="minorAscii"/>
                <w:b/>
                <w:bCs/>
                <w:i w:val="0"/>
                <w:iCs w:val="0"/>
                <w:color w:val="000000"/>
                <w:kern w:val="0"/>
                <w:sz w:val="14"/>
                <w:szCs w:val="14"/>
                <w:u w:val="none"/>
                <w:lang w:val="en-US" w:eastAsia="zh-CN" w:bidi="ar"/>
              </w:rPr>
              <w:t>MAC Address</w:t>
            </w:r>
          </w:p>
        </w:tc>
        <w:tc>
          <w:tcPr>
            <w:tcW w:w="1473" w:type="dxa"/>
            <w:tcBorders>
              <w:top w:val="single" w:color="000000" w:sz="8" w:space="0"/>
              <w:left w:val="single" w:color="000000" w:sz="4" w:space="0"/>
              <w:bottom w:val="single" w:color="000000" w:sz="8" w:space="0"/>
              <w:right w:val="single" w:color="000000" w:sz="8" w:space="0"/>
            </w:tcBorders>
            <w:shd w:val="clear" w:color="auto" w:fill="auto"/>
            <w:noWrap/>
            <w:vAlign w:val="center"/>
          </w:tcPr>
          <w:p w14:paraId="206AD6A2">
            <w:pPr>
              <w:keepNext w:val="0"/>
              <w:keepLines w:val="0"/>
              <w:widowControl/>
              <w:suppressLineNumbers w:val="0"/>
              <w:jc w:val="left"/>
              <w:textAlignment w:val="center"/>
              <w:rPr>
                <w:rFonts w:hint="default" w:eastAsia="SimSun" w:cs="Calibri" w:asciiTheme="minorAscii" w:hAnsiTheme="minorAscii"/>
                <w:b/>
                <w:bCs/>
                <w:i w:val="0"/>
                <w:iCs w:val="0"/>
                <w:color w:val="000000"/>
                <w:kern w:val="0"/>
                <w:sz w:val="14"/>
                <w:szCs w:val="14"/>
                <w:u w:val="none"/>
                <w:lang w:val="en-US" w:eastAsia="zh-CN" w:bidi="ar"/>
              </w:rPr>
            </w:pPr>
            <w:r>
              <w:rPr>
                <w:rFonts w:hint="default" w:eastAsia="SimSun" w:cs="Calibri" w:asciiTheme="minorAscii" w:hAnsiTheme="minorAscii"/>
                <w:b/>
                <w:bCs/>
                <w:i w:val="0"/>
                <w:iCs w:val="0"/>
                <w:color w:val="000000"/>
                <w:kern w:val="0"/>
                <w:sz w:val="14"/>
                <w:szCs w:val="14"/>
                <w:u w:val="none"/>
                <w:lang w:val="en-US" w:eastAsia="zh-CN" w:bidi="ar"/>
              </w:rPr>
              <w:t>Image</w:t>
            </w:r>
          </w:p>
        </w:tc>
      </w:tr>
      <w:tr w14:paraId="6C8AF79E">
        <w:trPr>
          <w:trHeight w:val="336" w:hRule="atLeast"/>
        </w:trPr>
        <w:tc>
          <w:tcPr>
            <w:tcW w:w="240" w:type="dxa"/>
            <w:tcBorders>
              <w:top w:val="nil"/>
              <w:left w:val="single" w:color="000000" w:sz="8" w:space="0"/>
              <w:bottom w:val="single" w:color="000000" w:sz="4" w:space="0"/>
              <w:right w:val="single" w:color="000000" w:sz="4" w:space="0"/>
            </w:tcBorders>
            <w:shd w:val="clear" w:color="auto" w:fill="auto"/>
            <w:noWrap/>
            <w:vAlign w:val="center"/>
          </w:tcPr>
          <w:p w14:paraId="48275D18">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w:t>
            </w:r>
          </w:p>
        </w:tc>
        <w:tc>
          <w:tcPr>
            <w:tcW w:w="884" w:type="dxa"/>
            <w:tcBorders>
              <w:top w:val="nil"/>
              <w:left w:val="single" w:color="000000" w:sz="4" w:space="0"/>
              <w:bottom w:val="single" w:color="000000" w:sz="4" w:space="0"/>
              <w:right w:val="single" w:color="000000" w:sz="4" w:space="0"/>
            </w:tcBorders>
            <w:shd w:val="clear" w:color="auto" w:fill="auto"/>
            <w:noWrap/>
            <w:vAlign w:val="center"/>
          </w:tcPr>
          <w:p w14:paraId="09319B76">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NUC</w:t>
            </w:r>
          </w:p>
        </w:tc>
        <w:tc>
          <w:tcPr>
            <w:tcW w:w="960" w:type="dxa"/>
            <w:tcBorders>
              <w:top w:val="nil"/>
              <w:left w:val="single" w:color="000000" w:sz="4" w:space="0"/>
              <w:bottom w:val="single" w:color="000000" w:sz="4" w:space="0"/>
              <w:right w:val="single" w:color="000000" w:sz="4" w:space="0"/>
            </w:tcBorders>
            <w:shd w:val="clear" w:color="auto" w:fill="auto"/>
            <w:noWrap/>
            <w:vAlign w:val="center"/>
          </w:tcPr>
          <w:p w14:paraId="511FC49C">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NUC7i5BNH</w:t>
            </w:r>
          </w:p>
        </w:tc>
        <w:tc>
          <w:tcPr>
            <w:tcW w:w="920" w:type="dxa"/>
            <w:tcBorders>
              <w:top w:val="nil"/>
              <w:left w:val="single" w:color="000000" w:sz="4" w:space="0"/>
              <w:bottom w:val="single" w:color="000000" w:sz="4" w:space="0"/>
              <w:right w:val="single" w:color="000000" w:sz="4" w:space="0"/>
            </w:tcBorders>
            <w:shd w:val="clear" w:color="auto" w:fill="auto"/>
            <w:noWrap/>
            <w:vAlign w:val="center"/>
          </w:tcPr>
          <w:p w14:paraId="0D182FF7">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Service</w:t>
            </w:r>
          </w:p>
        </w:tc>
        <w:tc>
          <w:tcPr>
            <w:tcW w:w="746" w:type="dxa"/>
            <w:tcBorders>
              <w:top w:val="nil"/>
              <w:left w:val="single" w:color="000000" w:sz="4" w:space="0"/>
              <w:bottom w:val="single" w:color="000000" w:sz="4" w:space="0"/>
              <w:right w:val="single" w:color="000000" w:sz="4" w:space="0"/>
            </w:tcBorders>
            <w:shd w:val="clear" w:color="auto" w:fill="auto"/>
            <w:noWrap/>
            <w:vAlign w:val="center"/>
          </w:tcPr>
          <w:p w14:paraId="45FF13F7">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Omarchy Linux</w:t>
            </w:r>
          </w:p>
        </w:tc>
        <w:tc>
          <w:tcPr>
            <w:tcW w:w="1189" w:type="dxa"/>
            <w:tcBorders>
              <w:top w:val="nil"/>
              <w:left w:val="single" w:color="000000" w:sz="4" w:space="0"/>
              <w:bottom w:val="single" w:color="000000" w:sz="4" w:space="0"/>
              <w:right w:val="single" w:color="000000" w:sz="4" w:space="0"/>
            </w:tcBorders>
            <w:shd w:val="clear" w:color="auto" w:fill="auto"/>
            <w:noWrap/>
            <w:vAlign w:val="center"/>
          </w:tcPr>
          <w:p w14:paraId="11FEF7DB">
            <w:pP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192.168.8.206</w:t>
            </w:r>
          </w:p>
          <w:p w14:paraId="6E7951E0">
            <w:pP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w:t>
            </w:r>
          </w:p>
        </w:tc>
        <w:tc>
          <w:tcPr>
            <w:tcW w:w="2022" w:type="dxa"/>
            <w:tcBorders>
              <w:top w:val="nil"/>
              <w:left w:val="single" w:color="000000" w:sz="4" w:space="0"/>
              <w:bottom w:val="single" w:color="000000" w:sz="4" w:space="0"/>
              <w:right w:val="single" w:color="000000" w:sz="8" w:space="0"/>
            </w:tcBorders>
            <w:shd w:val="clear" w:color="auto" w:fill="auto"/>
            <w:noWrap/>
            <w:vAlign w:val="center"/>
          </w:tcPr>
          <w:p w14:paraId="3FDF1106">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okd.ms1.lan</w:t>
            </w:r>
          </w:p>
        </w:tc>
        <w:tc>
          <w:tcPr>
            <w:tcW w:w="1473" w:type="dxa"/>
            <w:tcBorders>
              <w:top w:val="nil"/>
              <w:left w:val="single" w:color="000000" w:sz="4" w:space="0"/>
              <w:bottom w:val="single" w:color="000000" w:sz="4" w:space="0"/>
              <w:right w:val="single" w:color="000000" w:sz="8" w:space="0"/>
            </w:tcBorders>
            <w:shd w:val="clear" w:color="auto" w:fill="auto"/>
            <w:noWrap/>
            <w:vAlign w:val="center"/>
          </w:tcPr>
          <w:p w14:paraId="76B0A4FE">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EC:9A:0C:1B:17:84</w:t>
            </w:r>
          </w:p>
          <w:p w14:paraId="2D4FA83D">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F4:4D:30:6F:39:A3</w:t>
            </w:r>
          </w:p>
        </w:tc>
        <w:tc>
          <w:tcPr>
            <w:tcW w:w="1473" w:type="dxa"/>
            <w:tcBorders>
              <w:top w:val="nil"/>
              <w:left w:val="single" w:color="000000" w:sz="4" w:space="0"/>
              <w:bottom w:val="single" w:color="000000" w:sz="4" w:space="0"/>
              <w:right w:val="single" w:color="000000" w:sz="8" w:space="0"/>
            </w:tcBorders>
            <w:shd w:val="clear" w:color="auto" w:fill="auto"/>
            <w:noWrap/>
            <w:vAlign w:val="center"/>
          </w:tcPr>
          <w:p w14:paraId="1A24CD6B">
            <w:pPr>
              <w:keepNext w:val="0"/>
              <w:keepLines w:val="0"/>
              <w:widowControl/>
              <w:suppressLineNumbers w:val="0"/>
              <w:jc w:val="center"/>
              <w:rPr>
                <w:rFonts w:hint="default" w:cs="Calibri" w:asciiTheme="minorAscii" w:hAnsiTheme="minorAscii"/>
                <w:i w:val="0"/>
                <w:iCs w:val="0"/>
                <w:color w:val="000000"/>
                <w:sz w:val="14"/>
                <w:szCs w:val="14"/>
                <w:u w:val="none"/>
              </w:rPr>
            </w:pPr>
            <w:r>
              <w:rPr>
                <w:rFonts w:hint="default" w:eastAsia="SimSun" w:cs="SimSun" w:asciiTheme="minorAscii" w:hAnsiTheme="minorAscii"/>
                <w:kern w:val="0"/>
                <w:sz w:val="24"/>
                <w:szCs w:val="24"/>
                <w:lang w:val="en-US" w:eastAsia="zh-CN" w:bidi="ar"/>
              </w:rPr>
              <w:drawing>
                <wp:inline distT="0" distB="0" distL="114300" distR="114300">
                  <wp:extent cx="445770" cy="445770"/>
                  <wp:effectExtent l="0" t="0" r="11430" b="11430"/>
                  <wp:docPr id="18"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descr="IMG_256"/>
                          <pic:cNvPicPr>
                            <a:picLocks noChangeAspect="1"/>
                          </pic:cNvPicPr>
                        </pic:nvPicPr>
                        <pic:blipFill>
                          <a:blip r:embed="rId9"/>
                          <a:stretch>
                            <a:fillRect/>
                          </a:stretch>
                        </pic:blipFill>
                        <pic:spPr>
                          <a:xfrm>
                            <a:off x="0" y="0"/>
                            <a:ext cx="445770" cy="445770"/>
                          </a:xfrm>
                          <a:prstGeom prst="rect">
                            <a:avLst/>
                          </a:prstGeom>
                          <a:noFill/>
                          <a:ln w="9525">
                            <a:noFill/>
                          </a:ln>
                        </pic:spPr>
                      </pic:pic>
                    </a:graphicData>
                  </a:graphic>
                </wp:inline>
              </w:drawing>
            </w:r>
          </w:p>
        </w:tc>
      </w:tr>
      <w:tr w14:paraId="751D9659">
        <w:trPr>
          <w:trHeight w:val="336"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2E68DC9F">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0FFA87">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JPYXKM</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F2837C">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DAD600 / DLL600D</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FA4AFB">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Bootstrap</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53F93C">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7E9C7E">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10.0.0.145</w:t>
            </w:r>
          </w:p>
        </w:tc>
        <w:tc>
          <w:tcPr>
            <w:tcW w:w="2022"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2C447852">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bootstrap.okd.ms1.lan</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3C89E47C">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E0:51:D8:17:54:FC</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17A72188">
            <w:pPr>
              <w:keepNext w:val="0"/>
              <w:keepLines w:val="0"/>
              <w:widowControl/>
              <w:suppressLineNumbers w:val="0"/>
              <w:jc w:val="center"/>
              <w:rPr>
                <w:rFonts w:hint="default" w:cs="Calibri" w:asciiTheme="minorAscii" w:hAnsiTheme="minorAscii"/>
                <w:i w:val="0"/>
                <w:iCs w:val="0"/>
                <w:color w:val="000000"/>
                <w:sz w:val="14"/>
                <w:szCs w:val="14"/>
                <w:u w:val="none"/>
                <w:lang w:val="en-US"/>
              </w:rPr>
            </w:pPr>
            <w:r>
              <w:rPr>
                <w:rFonts w:hint="default" w:eastAsia="SimSun" w:cs="SimSun" w:asciiTheme="minorAscii" w:hAnsiTheme="minorAscii"/>
                <w:kern w:val="0"/>
                <w:sz w:val="24"/>
                <w:szCs w:val="24"/>
                <w:lang w:val="en-US" w:eastAsia="zh-CN" w:bidi="ar"/>
              </w:rPr>
              <w:drawing>
                <wp:inline distT="0" distB="0" distL="114300" distR="114300">
                  <wp:extent cx="457200" cy="459740"/>
                  <wp:effectExtent l="0" t="0" r="0" b="16510"/>
                  <wp:docPr id="16"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descr="IMG_256"/>
                          <pic:cNvPicPr>
                            <a:picLocks noChangeAspect="1"/>
                          </pic:cNvPicPr>
                        </pic:nvPicPr>
                        <pic:blipFill>
                          <a:blip r:embed="rId10"/>
                          <a:stretch>
                            <a:fillRect/>
                          </a:stretch>
                        </pic:blipFill>
                        <pic:spPr>
                          <a:xfrm>
                            <a:off x="0" y="0"/>
                            <a:ext cx="457200" cy="459740"/>
                          </a:xfrm>
                          <a:prstGeom prst="rect">
                            <a:avLst/>
                          </a:prstGeom>
                          <a:noFill/>
                          <a:ln w="9525">
                            <a:noFill/>
                          </a:ln>
                        </pic:spPr>
                      </pic:pic>
                    </a:graphicData>
                  </a:graphic>
                </wp:inline>
              </w:drawing>
            </w:r>
          </w:p>
        </w:tc>
      </w:tr>
      <w:tr w14:paraId="7BCE3962">
        <w:trPr>
          <w:trHeight w:val="440"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0FC42453">
            <w:pPr>
              <w:keepNext w:val="0"/>
              <w:keepLines w:val="0"/>
              <w:widowControl/>
              <w:suppressLineNumbers w:val="0"/>
              <w:jc w:val="righ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eastAsia="zh-CN" w:bidi="ar-SA"/>
              </w:rPr>
              <w:t>3</w:t>
            </w:r>
          </w:p>
        </w:tc>
        <w:tc>
          <w:tcPr>
            <w:tcW w:w="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B7D8DB">
            <w:pPr>
              <w:keepNext w:val="0"/>
              <w:keepLines w:val="0"/>
              <w:widowControl/>
              <w:suppressLineNumbers w:val="0"/>
              <w:jc w:val="left"/>
              <w:textAlignment w:val="center"/>
              <w:rPr>
                <w:rFonts w:hint="default" w:cs="Calibri" w:asciiTheme="minorAscii" w:hAnsiTheme="minorAscii" w:eastAsiaTheme="minorEastAsia"/>
                <w:i w:val="0"/>
                <w:iCs w:val="0"/>
                <w:color w:val="27211C"/>
                <w:sz w:val="14"/>
                <w:szCs w:val="14"/>
                <w:u w:val="none"/>
                <w:lang w:val="en-US" w:eastAsia="zh-CN" w:bidi="ar-SA"/>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9F4798">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 xml:space="preserve"> </w:t>
            </w:r>
            <w:r>
              <w:rPr>
                <w:rStyle w:val="28"/>
                <w:rFonts w:hint="default" w:eastAsia="SimSun" w:asciiTheme="minorAscii" w:hAnsiTheme="minorAscii"/>
                <w:lang w:val="en-US" w:eastAsia="zh-CN" w:bidi="ar"/>
              </w:rPr>
              <w:t>K12 Mini</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BDC6BF">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7DAF51">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8E59A6">
            <w:pPr>
              <w:jc w:val="left"/>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rPr>
              <w:t>10.0.0.150</w:t>
            </w:r>
          </w:p>
        </w:tc>
        <w:tc>
          <w:tcPr>
            <w:tcW w:w="2022"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24B81F5C">
            <w:pPr>
              <w:jc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rPr>
              <w:t>c</w:t>
            </w:r>
            <w:r>
              <w:rPr>
                <w:rFonts w:hint="default" w:cs="Calibri" w:asciiTheme="minorAscii" w:hAnsiTheme="minorAscii"/>
                <w:i w:val="0"/>
                <w:iCs w:val="0"/>
                <w:color w:val="000000"/>
                <w:sz w:val="14"/>
                <w:szCs w:val="14"/>
                <w:u w:val="none"/>
                <w:lang w:val="en-US"/>
              </w:rPr>
              <w:t>ontrol-plane1</w:t>
            </w:r>
            <w:r>
              <w:rPr>
                <w:rFonts w:hint="default" w:cs="Calibri" w:asciiTheme="minorAscii" w:hAnsiTheme="minorAscii"/>
                <w:i w:val="0"/>
                <w:iCs w:val="0"/>
                <w:color w:val="000000"/>
                <w:sz w:val="14"/>
                <w:szCs w:val="14"/>
                <w:u w:val="none"/>
              </w:rPr>
              <w:t>.okd.ms1.lan</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371D6B71">
            <w:pPr>
              <w:jc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rPr>
              <w:t>84:47:09:71:</w:t>
            </w:r>
            <w:r>
              <w:rPr>
                <w:rFonts w:hint="default" w:cs="Calibri" w:asciiTheme="minorAscii" w:hAnsiTheme="minorAscii"/>
                <w:i w:val="0"/>
                <w:iCs w:val="0"/>
                <w:color w:val="000000"/>
                <w:sz w:val="14"/>
                <w:szCs w:val="14"/>
                <w:u w:val="none"/>
                <w:lang w:val="en-US"/>
              </w:rPr>
              <w:t>F</w:t>
            </w:r>
            <w:r>
              <w:rPr>
                <w:rFonts w:hint="default" w:cs="Calibri" w:asciiTheme="minorAscii" w:hAnsiTheme="minorAscii"/>
                <w:i w:val="0"/>
                <w:iCs w:val="0"/>
                <w:color w:val="000000"/>
                <w:sz w:val="14"/>
                <w:szCs w:val="14"/>
                <w:u w:val="none"/>
              </w:rPr>
              <w:t>4:4</w:t>
            </w:r>
            <w:r>
              <w:rPr>
                <w:rFonts w:hint="default" w:cs="Calibri" w:asciiTheme="minorAscii" w:hAnsiTheme="minorAscii"/>
                <w:i w:val="0"/>
                <w:iCs w:val="0"/>
                <w:color w:val="000000"/>
                <w:sz w:val="14"/>
                <w:szCs w:val="14"/>
                <w:u w:val="none"/>
                <w:lang w:val="en-US"/>
              </w:rPr>
              <w:t>B</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4DC320FB">
            <w:pPr>
              <w:keepNext w:val="0"/>
              <w:keepLines w:val="0"/>
              <w:widowControl/>
              <w:suppressLineNumbers w:val="0"/>
              <w:jc w:val="center"/>
              <w:rPr>
                <w:rFonts w:hint="default" w:asciiTheme="minorAscii" w:hAnsiTheme="minorAscii"/>
              </w:rPr>
            </w:pPr>
            <w:r>
              <w:rPr>
                <w:rFonts w:hint="default" w:eastAsia="SimSun" w:cs="SimSun" w:asciiTheme="minorAscii" w:hAnsiTheme="minorAscii"/>
                <w:kern w:val="0"/>
                <w:sz w:val="24"/>
                <w:szCs w:val="24"/>
                <w:lang w:val="en-US" w:eastAsia="zh-CN" w:bidi="ar"/>
              </w:rPr>
              <w:drawing>
                <wp:inline distT="0" distB="0" distL="114300" distR="114300">
                  <wp:extent cx="419100" cy="419100"/>
                  <wp:effectExtent l="0" t="0" r="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1"/>
                          <a:stretch>
                            <a:fillRect/>
                          </a:stretch>
                        </pic:blipFill>
                        <pic:spPr>
                          <a:xfrm>
                            <a:off x="0" y="0"/>
                            <a:ext cx="419100" cy="419100"/>
                          </a:xfrm>
                          <a:prstGeom prst="rect">
                            <a:avLst/>
                          </a:prstGeom>
                          <a:noFill/>
                          <a:ln w="9525">
                            <a:noFill/>
                          </a:ln>
                        </pic:spPr>
                      </pic:pic>
                    </a:graphicData>
                  </a:graphic>
                </wp:inline>
              </w:drawing>
            </w:r>
          </w:p>
          <w:p w14:paraId="620935A6">
            <w:pPr>
              <w:jc w:val="center"/>
              <w:rPr>
                <w:rFonts w:hint="default" w:cs="Calibri" w:asciiTheme="minorAscii" w:hAnsiTheme="minorAscii"/>
                <w:i w:val="0"/>
                <w:iCs w:val="0"/>
                <w:color w:val="000000"/>
                <w:sz w:val="14"/>
                <w:szCs w:val="14"/>
                <w:u w:val="none"/>
              </w:rPr>
            </w:pPr>
          </w:p>
        </w:tc>
      </w:tr>
      <w:tr w14:paraId="54A58DEF">
        <w:trPr>
          <w:trHeight w:val="336"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30F88B1C">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CDA0D7">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18B3EE">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705 G4 35W (396)</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427597">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CFF819">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18C00">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10.0.0.151</w:t>
            </w:r>
          </w:p>
        </w:tc>
        <w:tc>
          <w:tcPr>
            <w:tcW w:w="2022"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79CD8E6E">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control-plane2.okd.ms1.lan</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22F7C4CA">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80:E8:2C:2A:36:0D</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5E3BEEB6">
            <w:pPr>
              <w:keepNext w:val="0"/>
              <w:keepLines w:val="0"/>
              <w:widowControl/>
              <w:suppressLineNumbers w:val="0"/>
              <w:jc w:val="center"/>
              <w:rPr>
                <w:rFonts w:hint="default" w:cs="Calibri" w:asciiTheme="minorAscii" w:hAnsiTheme="minorAscii"/>
                <w:i w:val="0"/>
                <w:iCs w:val="0"/>
                <w:color w:val="000000"/>
                <w:sz w:val="14"/>
                <w:szCs w:val="14"/>
                <w:u w:val="none"/>
                <w:lang w:val="en-US"/>
              </w:rPr>
            </w:pPr>
            <w:r>
              <w:rPr>
                <w:rFonts w:hint="default" w:eastAsia="SimSun" w:cs="SimSun" w:asciiTheme="minorAscii" w:hAnsiTheme="minorAscii"/>
                <w:kern w:val="0"/>
                <w:sz w:val="24"/>
                <w:szCs w:val="24"/>
                <w:lang w:val="en-US" w:eastAsia="zh-CN" w:bidi="ar"/>
              </w:rPr>
              <w:drawing>
                <wp:inline distT="0" distB="0" distL="114300" distR="114300">
                  <wp:extent cx="436245" cy="436245"/>
                  <wp:effectExtent l="0" t="0" r="1905" b="1905"/>
                  <wp:docPr id="1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56"/>
                          <pic:cNvPicPr>
                            <a:picLocks noChangeAspect="1"/>
                          </pic:cNvPicPr>
                        </pic:nvPicPr>
                        <pic:blipFill>
                          <a:blip r:embed="rId12"/>
                          <a:stretch>
                            <a:fillRect/>
                          </a:stretch>
                        </pic:blipFill>
                        <pic:spPr>
                          <a:xfrm>
                            <a:off x="0" y="0"/>
                            <a:ext cx="436245" cy="436245"/>
                          </a:xfrm>
                          <a:prstGeom prst="rect">
                            <a:avLst/>
                          </a:prstGeom>
                          <a:noFill/>
                          <a:ln w="9525">
                            <a:noFill/>
                          </a:ln>
                        </pic:spPr>
                      </pic:pic>
                    </a:graphicData>
                  </a:graphic>
                </wp:inline>
              </w:drawing>
            </w:r>
          </w:p>
        </w:tc>
      </w:tr>
      <w:tr w14:paraId="425A256E">
        <w:trPr>
          <w:trHeight w:val="336"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784EC480">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5</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018E8A">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9B10D">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705 G4 36W (215)</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F0C12">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C8DF9D">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BFBAE">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10.0.0.152</w:t>
            </w:r>
          </w:p>
        </w:tc>
        <w:tc>
          <w:tcPr>
            <w:tcW w:w="2022"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5BA5BB8F">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control-plane</w:t>
            </w:r>
            <w:r>
              <w:rPr>
                <w:rFonts w:hint="default" w:cs="Calibri" w:asciiTheme="minorAscii" w:hAnsiTheme="minorAscii"/>
                <w:i w:val="0"/>
                <w:iCs w:val="0"/>
                <w:color w:val="000000"/>
                <w:sz w:val="14"/>
                <w:szCs w:val="14"/>
                <w:u w:val="none"/>
                <w:lang w:val="en-US"/>
              </w:rPr>
              <w:t>3</w:t>
            </w:r>
            <w:r>
              <w:rPr>
                <w:rFonts w:hint="default" w:cs="Calibri" w:asciiTheme="minorAscii" w:hAnsiTheme="minorAscii"/>
                <w:i w:val="0"/>
                <w:iCs w:val="0"/>
                <w:color w:val="000000"/>
                <w:sz w:val="14"/>
                <w:szCs w:val="14"/>
                <w:u w:val="none"/>
              </w:rPr>
              <w:t>.okd.ms1.lan</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52430872">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04:0E:3C:89:12:2F</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384E9947">
            <w:pPr>
              <w:keepNext w:val="0"/>
              <w:keepLines w:val="0"/>
              <w:widowControl/>
              <w:suppressLineNumbers w:val="0"/>
              <w:jc w:val="center"/>
              <w:rPr>
                <w:rFonts w:hint="default" w:cs="Calibri" w:asciiTheme="minorAscii" w:hAnsiTheme="minorAscii"/>
                <w:i w:val="0"/>
                <w:iCs w:val="0"/>
                <w:color w:val="000000"/>
                <w:sz w:val="14"/>
                <w:szCs w:val="14"/>
                <w:u w:val="none"/>
                <w:lang w:val="en-US"/>
              </w:rPr>
            </w:pPr>
            <w:r>
              <w:rPr>
                <w:rFonts w:hint="default" w:eastAsia="SimSun" w:cs="SimSun" w:asciiTheme="minorAscii" w:hAnsiTheme="minorAscii"/>
                <w:kern w:val="0"/>
                <w:sz w:val="24"/>
                <w:szCs w:val="24"/>
                <w:lang w:val="en-US" w:eastAsia="zh-CN" w:bidi="ar"/>
              </w:rPr>
              <w:drawing>
                <wp:inline distT="0" distB="0" distL="114300" distR="114300">
                  <wp:extent cx="436245" cy="436245"/>
                  <wp:effectExtent l="0" t="0" r="1905" b="1905"/>
                  <wp:docPr id="11"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MG_256"/>
                          <pic:cNvPicPr>
                            <a:picLocks noChangeAspect="1"/>
                          </pic:cNvPicPr>
                        </pic:nvPicPr>
                        <pic:blipFill>
                          <a:blip r:embed="rId12"/>
                          <a:stretch>
                            <a:fillRect/>
                          </a:stretch>
                        </pic:blipFill>
                        <pic:spPr>
                          <a:xfrm>
                            <a:off x="0" y="0"/>
                            <a:ext cx="436245" cy="436245"/>
                          </a:xfrm>
                          <a:prstGeom prst="rect">
                            <a:avLst/>
                          </a:prstGeom>
                          <a:noFill/>
                          <a:ln w="9525">
                            <a:noFill/>
                          </a:ln>
                        </pic:spPr>
                      </pic:pic>
                    </a:graphicData>
                  </a:graphic>
                </wp:inline>
              </w:drawing>
            </w:r>
          </w:p>
        </w:tc>
      </w:tr>
      <w:tr w14:paraId="0852C9CE">
        <w:trPr>
          <w:trHeight w:val="440"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27022532">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6</w:t>
            </w:r>
          </w:p>
        </w:tc>
        <w:tc>
          <w:tcPr>
            <w:tcW w:w="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D67739">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815B8">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K8 Plus Mini</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350057">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5F80B">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FD24D">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10.0.0.155</w:t>
            </w:r>
          </w:p>
        </w:tc>
        <w:tc>
          <w:tcPr>
            <w:tcW w:w="2022"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0B394C1F">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compute1.okd.ms1.lan</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41AD33CB">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C8:FF:BF:0F:7C:43</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45D8F748">
            <w:pPr>
              <w:jc w:val="center"/>
              <w:rPr>
                <w:rFonts w:hint="default" w:cs="Calibri" w:asciiTheme="minorAscii" w:hAnsiTheme="minorAscii"/>
                <w:i w:val="0"/>
                <w:iCs w:val="0"/>
                <w:color w:val="000000"/>
                <w:sz w:val="14"/>
                <w:szCs w:val="14"/>
                <w:u w:val="none"/>
              </w:rPr>
            </w:pPr>
            <w:r>
              <w:rPr>
                <w:rFonts w:hint="default" w:eastAsia="SimSun" w:cs="SimSun" w:asciiTheme="minorAscii" w:hAnsiTheme="minorAscii"/>
                <w:kern w:val="0"/>
                <w:sz w:val="24"/>
                <w:szCs w:val="24"/>
                <w:lang w:val="en-US" w:eastAsia="zh-CN" w:bidi="ar"/>
              </w:rPr>
              <w:drawing>
                <wp:inline distT="0" distB="0" distL="114300" distR="114300">
                  <wp:extent cx="405765" cy="405765"/>
                  <wp:effectExtent l="0" t="0" r="13335" b="13335"/>
                  <wp:docPr id="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56"/>
                          <pic:cNvPicPr>
                            <a:picLocks noChangeAspect="1"/>
                          </pic:cNvPicPr>
                        </pic:nvPicPr>
                        <pic:blipFill>
                          <a:blip r:embed="rId13"/>
                          <a:stretch>
                            <a:fillRect/>
                          </a:stretch>
                        </pic:blipFill>
                        <pic:spPr>
                          <a:xfrm>
                            <a:off x="0" y="0"/>
                            <a:ext cx="405765" cy="405765"/>
                          </a:xfrm>
                          <a:prstGeom prst="rect">
                            <a:avLst/>
                          </a:prstGeom>
                          <a:noFill/>
                          <a:ln w="9525">
                            <a:noFill/>
                          </a:ln>
                        </pic:spPr>
                      </pic:pic>
                    </a:graphicData>
                  </a:graphic>
                </wp:inline>
              </w:drawing>
            </w:r>
          </w:p>
        </w:tc>
      </w:tr>
      <w:tr w14:paraId="0FAE2052">
        <w:trPr>
          <w:trHeight w:val="455" w:hRule="atLeast"/>
        </w:trPr>
        <w:tc>
          <w:tcPr>
            <w:tcW w:w="240" w:type="dxa"/>
            <w:tcBorders>
              <w:top w:val="single" w:color="000000" w:sz="4" w:space="0"/>
              <w:left w:val="single" w:color="000000" w:sz="8" w:space="0"/>
              <w:bottom w:val="single" w:color="000000" w:sz="8" w:space="0"/>
              <w:right w:val="single" w:color="000000" w:sz="4" w:space="0"/>
            </w:tcBorders>
            <w:shd w:val="clear" w:color="auto" w:fill="auto"/>
            <w:noWrap/>
            <w:vAlign w:val="center"/>
          </w:tcPr>
          <w:p w14:paraId="3EE44AA7">
            <w:pPr>
              <w:keepNext w:val="0"/>
              <w:keepLines w:val="0"/>
              <w:widowControl/>
              <w:suppressLineNumbers w:val="0"/>
              <w:jc w:val="righ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eastAsia="zh-CN" w:bidi="ar-SA"/>
              </w:rPr>
              <w:t>7</w:t>
            </w:r>
          </w:p>
        </w:tc>
        <w:tc>
          <w:tcPr>
            <w:tcW w:w="884" w:type="dxa"/>
            <w:tcBorders>
              <w:top w:val="single" w:color="000000" w:sz="4" w:space="0"/>
              <w:left w:val="single" w:color="000000" w:sz="4" w:space="0"/>
              <w:bottom w:val="single" w:color="000000" w:sz="8" w:space="0"/>
              <w:right w:val="single" w:color="000000" w:sz="4" w:space="0"/>
            </w:tcBorders>
            <w:shd w:val="clear" w:color="auto" w:fill="auto"/>
            <w:vAlign w:val="center"/>
          </w:tcPr>
          <w:p w14:paraId="65ECAEC1">
            <w:pPr>
              <w:keepNext w:val="0"/>
              <w:keepLines w:val="0"/>
              <w:widowControl/>
              <w:suppressLineNumbers w:val="0"/>
              <w:jc w:val="left"/>
              <w:textAlignment w:val="center"/>
              <w:rPr>
                <w:rFonts w:hint="default" w:cs="Calibri" w:asciiTheme="minorAscii" w:hAnsiTheme="minorAscii" w:eastAsiaTheme="minorEastAsia"/>
                <w:i w:val="0"/>
                <w:iCs w:val="0"/>
                <w:color w:val="27211C"/>
                <w:sz w:val="14"/>
                <w:szCs w:val="14"/>
                <w:u w:val="none"/>
                <w:lang w:val="en-US" w:eastAsia="zh-CN" w:bidi="ar-SA"/>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96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146BE3A7">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K9 Mini</w:t>
            </w:r>
          </w:p>
        </w:tc>
        <w:tc>
          <w:tcPr>
            <w:tcW w:w="92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1A5BDB49">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Worker Plane</w:t>
            </w:r>
          </w:p>
        </w:tc>
        <w:tc>
          <w:tcPr>
            <w:tcW w:w="746"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7BF996A2">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0F443413">
            <w:pPr>
              <w:jc w:val="left"/>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rPr>
              <w:t>10.0.0.160</w:t>
            </w:r>
          </w:p>
        </w:tc>
        <w:tc>
          <w:tcPr>
            <w:tcW w:w="2022" w:type="dxa"/>
            <w:tcBorders>
              <w:top w:val="single" w:color="000000" w:sz="4" w:space="0"/>
              <w:left w:val="single" w:color="000000" w:sz="4" w:space="0"/>
              <w:bottom w:val="single" w:color="000000" w:sz="8" w:space="0"/>
              <w:right w:val="single" w:color="000000" w:sz="8" w:space="0"/>
            </w:tcBorders>
            <w:shd w:val="clear" w:color="auto" w:fill="auto"/>
            <w:noWrap/>
            <w:vAlign w:val="center"/>
          </w:tcPr>
          <w:p w14:paraId="50F984D3">
            <w:pPr>
              <w:jc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rPr>
              <w:t>compute2</w:t>
            </w:r>
            <w:r>
              <w:rPr>
                <w:rFonts w:hint="default" w:cs="Calibri" w:asciiTheme="minorAscii" w:hAnsiTheme="minorAscii"/>
                <w:i w:val="0"/>
                <w:iCs w:val="0"/>
                <w:color w:val="000000"/>
                <w:sz w:val="14"/>
                <w:szCs w:val="14"/>
                <w:u w:val="none"/>
              </w:rPr>
              <w:t>.okd.ms1.lan</w:t>
            </w:r>
          </w:p>
        </w:tc>
        <w:tc>
          <w:tcPr>
            <w:tcW w:w="1473" w:type="dxa"/>
            <w:tcBorders>
              <w:top w:val="single" w:color="000000" w:sz="4" w:space="0"/>
              <w:left w:val="single" w:color="000000" w:sz="4" w:space="0"/>
              <w:bottom w:val="single" w:color="000000" w:sz="8" w:space="0"/>
              <w:right w:val="single" w:color="000000" w:sz="8" w:space="0"/>
            </w:tcBorders>
            <w:shd w:val="clear" w:color="auto" w:fill="auto"/>
            <w:noWrap/>
            <w:vAlign w:val="center"/>
          </w:tcPr>
          <w:p w14:paraId="225614E2">
            <w:pPr>
              <w:jc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rPr>
              <w:t>84:47:09:54:7D:C9</w:t>
            </w:r>
          </w:p>
        </w:tc>
        <w:tc>
          <w:tcPr>
            <w:tcW w:w="1473" w:type="dxa"/>
            <w:tcBorders>
              <w:top w:val="single" w:color="000000" w:sz="4" w:space="0"/>
              <w:left w:val="single" w:color="000000" w:sz="4" w:space="0"/>
              <w:bottom w:val="single" w:color="000000" w:sz="8" w:space="0"/>
              <w:right w:val="single" w:color="000000" w:sz="8" w:space="0"/>
            </w:tcBorders>
            <w:shd w:val="clear" w:color="auto" w:fill="auto"/>
            <w:noWrap/>
            <w:vAlign w:val="center"/>
          </w:tcPr>
          <w:p w14:paraId="54C63536">
            <w:pPr>
              <w:keepNext w:val="0"/>
              <w:keepLines w:val="0"/>
              <w:widowControl/>
              <w:suppressLineNumbers w:val="0"/>
              <w:jc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SimSun" w:asciiTheme="minorAscii" w:hAnsiTheme="minorAscii"/>
                <w:kern w:val="0"/>
                <w:sz w:val="24"/>
                <w:szCs w:val="24"/>
                <w:lang w:val="en-US" w:eastAsia="zh-CN" w:bidi="ar"/>
              </w:rPr>
              <w:drawing>
                <wp:inline distT="0" distB="0" distL="114300" distR="114300">
                  <wp:extent cx="351155" cy="351155"/>
                  <wp:effectExtent l="0" t="0" r="10795" b="1079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4"/>
                          <a:stretch>
                            <a:fillRect/>
                          </a:stretch>
                        </pic:blipFill>
                        <pic:spPr>
                          <a:xfrm>
                            <a:off x="0" y="0"/>
                            <a:ext cx="351155" cy="351155"/>
                          </a:xfrm>
                          <a:prstGeom prst="rect">
                            <a:avLst/>
                          </a:prstGeom>
                          <a:noFill/>
                          <a:ln w="9525">
                            <a:noFill/>
                          </a:ln>
                        </pic:spPr>
                      </pic:pic>
                    </a:graphicData>
                  </a:graphic>
                </wp:inline>
              </w:drawing>
            </w:r>
          </w:p>
        </w:tc>
      </w:tr>
    </w:tbl>
    <w:p w14:paraId="758391D5">
      <w:pPr>
        <w:rPr>
          <w:rFonts w:hint="default" w:asciiTheme="minorAscii" w:hAnsiTheme="minorAscii"/>
        </w:rPr>
      </w:pPr>
    </w:p>
    <w:p w14:paraId="3D2A527F">
      <w:pPr>
        <w:pStyle w:val="3"/>
        <w:numPr>
          <w:ilvl w:val="1"/>
          <w:numId w:val="1"/>
        </w:numPr>
        <w:bidi w:val="0"/>
        <w:rPr>
          <w:rFonts w:hint="default" w:asciiTheme="minorAscii" w:hAnsiTheme="minorAscii"/>
          <w:lang w:val="en-US"/>
        </w:rPr>
      </w:pPr>
      <w:bookmarkStart w:id="44" w:name="_Toc184864325"/>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Pre-Steps (HomeLab)</w:t>
      </w:r>
      <w:bookmarkEnd w:id="38"/>
      <w:bookmarkEnd w:id="44"/>
    </w:p>
    <w:p w14:paraId="1C0D1278">
      <w:pPr>
        <w:rPr>
          <w:rFonts w:hint="default" w:asciiTheme="minorAscii" w:hAnsiTheme="minorAscii"/>
          <w:lang w:val="en-US"/>
        </w:rPr>
      </w:pPr>
      <w:r>
        <w:rPr>
          <w:rFonts w:hint="default" w:asciiTheme="minorAscii" w:hAnsiTheme="minorAscii"/>
          <w:lang w:val="en-US"/>
        </w:rPr>
        <w:t xml:space="preserve">we have disabled firewall for testing purpose, but if you want to enable them, find out about it here </w:t>
      </w:r>
      <w:r>
        <w:rPr>
          <w:rFonts w:hint="default" w:asciiTheme="minorAscii" w:hAnsiTheme="minorAscii"/>
          <w:lang w:val="en-US"/>
        </w:rPr>
        <w:fldChar w:fldCharType="begin"/>
      </w:r>
      <w:r>
        <w:rPr>
          <w:rFonts w:hint="default" w:asciiTheme="minorAscii" w:hAnsiTheme="minorAscii"/>
          <w:lang w:val="en-US"/>
        </w:rPr>
        <w:instrText xml:space="preserve"> HYPERLINK "https://docs.okd.io/latest/installing/installing_bare_metal/upi/installing-bare-metal.html#installation-network-connectivity-user-infra_installing-bare-metal" </w:instrText>
      </w:r>
      <w:r>
        <w:rPr>
          <w:rFonts w:hint="default" w:asciiTheme="minorAscii" w:hAnsiTheme="minorAscii"/>
          <w:lang w:val="en-US"/>
        </w:rPr>
        <w:fldChar w:fldCharType="separate"/>
      </w:r>
      <w:r>
        <w:rPr>
          <w:rStyle w:val="15"/>
          <w:rFonts w:hint="default" w:asciiTheme="minorAscii" w:hAnsiTheme="minorAscii"/>
          <w:lang w:val="en-US"/>
        </w:rPr>
        <w:t>https://docs.okd.io/latest/installing/installing_bare_metal/upi/installing-bare-metal.html#installation-network-connectivity-user-infra_installing-bare-metal</w:t>
      </w:r>
      <w:r>
        <w:rPr>
          <w:rFonts w:hint="default" w:asciiTheme="minorAscii" w:hAnsiTheme="minorAscii"/>
          <w:lang w:val="en-US"/>
        </w:rPr>
        <w:fldChar w:fldCharType="end"/>
      </w:r>
    </w:p>
    <w:p w14:paraId="6BD90640">
      <w:pPr>
        <w:rPr>
          <w:rFonts w:hint="default" w:asciiTheme="minorAscii" w:hAnsiTheme="minorAscii"/>
          <w:lang w:val="en-US"/>
        </w:rPr>
      </w:pPr>
    </w:p>
    <w:p w14:paraId="7FC03B76">
      <w:pPr>
        <w:pStyle w:val="4"/>
        <w:bidi w:val="0"/>
        <w:rPr>
          <w:rFonts w:hint="default" w:asciiTheme="minorAscii" w:hAnsiTheme="minorAscii"/>
          <w:lang w:val="en-US"/>
        </w:rPr>
      </w:pPr>
      <w:bookmarkStart w:id="45" w:name="_Toc1753356713"/>
      <w:bookmarkStart w:id="46" w:name="_Toc218569143"/>
      <w:bookmarkStart w:id="47" w:name="_Toc1015693619"/>
      <w:r>
        <w:rPr>
          <w:rFonts w:hint="default" w:asciiTheme="minorAscii" w:hAnsiTheme="minorAscii"/>
          <w:lang w:val="en-US"/>
        </w:rPr>
        <w:t>5.2.1 Clone Repository - https://github.com/mnhomelab/OKD-BareMetal</w:t>
      </w:r>
      <w:bookmarkEnd w:id="45"/>
    </w:p>
    <w:p w14:paraId="665222CE">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git clone https://github.com/mnhomelab/OKD-BareMetal.git</w:t>
      </w:r>
    </w:p>
    <w:p w14:paraId="4A843547">
      <w:pPr>
        <w:pStyle w:val="4"/>
        <w:bidi w:val="0"/>
        <w:rPr>
          <w:rFonts w:hint="default" w:asciiTheme="minorAscii" w:hAnsiTheme="minorAscii"/>
          <w:lang w:val="en-US"/>
        </w:rPr>
      </w:pPr>
      <w:bookmarkStart w:id="48" w:name="_Toc895671257"/>
      <w:r>
        <w:rPr>
          <w:rFonts w:hint="default" w:asciiTheme="minorAscii" w:hAnsiTheme="minorAscii"/>
          <w:lang w:val="en-US"/>
        </w:rPr>
        <w:t>5.2.</w:t>
      </w:r>
      <w:bookmarkEnd w:id="46"/>
      <w:r>
        <w:rPr>
          <w:rFonts w:hint="default" w:asciiTheme="minorAscii" w:hAnsiTheme="minorAscii"/>
          <w:lang w:val="en-US"/>
        </w:rPr>
        <w:t>2 Setup OC Installer and OC Client</w:t>
      </w:r>
      <w:bookmarkEnd w:id="48"/>
      <w:r>
        <w:rPr>
          <w:rFonts w:hint="default" w:asciiTheme="minorAscii" w:hAnsiTheme="minorAscii"/>
          <w:lang w:val="en-US"/>
        </w:rPr>
        <w:t xml:space="preserve"> </w:t>
      </w:r>
    </w:p>
    <w:p w14:paraId="3AE0A57F">
      <w:pPr>
        <w:numPr>
          <w:ilvl w:val="0"/>
          <w:numId w:val="0"/>
        </w:num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1) Install Openshift-installer</w:t>
      </w:r>
    </w:p>
    <w:p w14:paraId="2CB07655">
      <w:pPr>
        <w:rPr>
          <w:rFonts w:hint="default" w:asciiTheme="minorAscii" w:hAnsiTheme="minorAscii"/>
          <w:b w:val="0"/>
          <w:bCs w:val="0"/>
          <w:i w:val="0"/>
          <w:iCs w:val="0"/>
          <w:color w:val="auto"/>
          <w:sz w:val="14"/>
          <w:szCs w:val="14"/>
          <w:lang w:val="en-US"/>
        </w:rPr>
      </w:pPr>
      <w:r>
        <w:rPr>
          <w:rFonts w:hint="default" w:asciiTheme="minorAscii" w:hAnsiTheme="minorAscii"/>
          <w:b w:val="0"/>
          <w:bCs w:val="0"/>
          <w:i w:val="0"/>
          <w:iCs w:val="0"/>
          <w:color w:val="auto"/>
          <w:sz w:val="14"/>
          <w:szCs w:val="14"/>
          <w:lang w:val="en-US"/>
        </w:rPr>
        <w:t xml:space="preserve">link: </w:t>
      </w:r>
      <w:r>
        <w:rPr>
          <w:rFonts w:hint="default" w:asciiTheme="minorAscii" w:hAnsiTheme="minorAscii"/>
          <w:b w:val="0"/>
          <w:bCs w:val="0"/>
          <w:i w:val="0"/>
          <w:iCs w:val="0"/>
          <w:color w:val="auto"/>
          <w:sz w:val="14"/>
          <w:szCs w:val="14"/>
          <w:lang w:val="en-US"/>
        </w:rPr>
        <w:fldChar w:fldCharType="begin"/>
      </w:r>
      <w:r>
        <w:rPr>
          <w:rFonts w:hint="default" w:asciiTheme="minorAscii" w:hAnsiTheme="minorAscii"/>
          <w:b w:val="0"/>
          <w:bCs w:val="0"/>
          <w:i w:val="0"/>
          <w:iCs w:val="0"/>
          <w:color w:val="auto"/>
          <w:sz w:val="14"/>
          <w:szCs w:val="14"/>
          <w:lang w:val="en-US"/>
        </w:rPr>
        <w:instrText xml:space="preserve"> HYPERLINK "https://github.com/okd-project/okd/releases/tag/4.21.0-okd-scos.6" </w:instrText>
      </w:r>
      <w:r>
        <w:rPr>
          <w:rFonts w:hint="default" w:asciiTheme="minorAscii" w:hAnsiTheme="minorAscii"/>
          <w:b w:val="0"/>
          <w:bCs w:val="0"/>
          <w:i w:val="0"/>
          <w:iCs w:val="0"/>
          <w:color w:val="auto"/>
          <w:sz w:val="14"/>
          <w:szCs w:val="14"/>
          <w:lang w:val="en-US"/>
        </w:rPr>
        <w:fldChar w:fldCharType="separate"/>
      </w:r>
      <w:r>
        <w:rPr>
          <w:rStyle w:val="10"/>
          <w:rFonts w:hint="default" w:asciiTheme="minorAscii" w:hAnsiTheme="minorAscii"/>
          <w:b w:val="0"/>
          <w:bCs w:val="0"/>
          <w:i w:val="0"/>
          <w:iCs w:val="0"/>
          <w:sz w:val="14"/>
          <w:szCs w:val="14"/>
          <w:lang w:val="en-US"/>
        </w:rPr>
        <w:t>https://github.com/okd-project/okd/releases/tag/4.21.0-okd-scos.6</w:t>
      </w:r>
      <w:r>
        <w:rPr>
          <w:rFonts w:hint="default" w:asciiTheme="minorAscii" w:hAnsiTheme="minorAscii"/>
          <w:b w:val="0"/>
          <w:bCs w:val="0"/>
          <w:i w:val="0"/>
          <w:iCs w:val="0"/>
          <w:color w:val="auto"/>
          <w:sz w:val="14"/>
          <w:szCs w:val="14"/>
          <w:lang w:val="en-US"/>
        </w:rPr>
        <w:fldChar w:fldCharType="end"/>
      </w:r>
    </w:p>
    <w:p w14:paraId="49236F94">
      <w:pPr>
        <w:rPr>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 xml:space="preserve">wget </w:t>
      </w:r>
      <w:r>
        <w:rPr>
          <w:rFonts w:hint="default" w:asciiTheme="minorAscii" w:hAnsiTheme="minorAscii"/>
          <w:i/>
          <w:iCs/>
          <w:strike w:val="0"/>
          <w:dstrike w:val="0"/>
          <w:color w:val="70AD47" w:themeColor="accent6"/>
          <w:sz w:val="14"/>
          <w:szCs w:val="14"/>
          <w:lang w:val="en-US"/>
          <w14:textFill>
            <w14:solidFill>
              <w14:schemeClr w14:val="accent6"/>
            </w14:solidFill>
          </w14:textFill>
        </w:rPr>
        <w:fldChar w:fldCharType="begin"/>
      </w:r>
      <w:r>
        <w:rPr>
          <w:rFonts w:hint="default" w:asciiTheme="minorAscii" w:hAnsiTheme="minorAscii"/>
          <w:i/>
          <w:iCs/>
          <w:strike w:val="0"/>
          <w:dstrike w:val="0"/>
          <w:color w:val="70AD47" w:themeColor="accent6"/>
          <w:sz w:val="14"/>
          <w:szCs w:val="14"/>
          <w:lang w:val="en-US"/>
          <w14:textFill>
            <w14:solidFill>
              <w14:schemeClr w14:val="accent6"/>
            </w14:solidFill>
          </w14:textFill>
        </w:rPr>
        <w:instrText xml:space="preserve"> HYPERLINK "https://github.com/okd-project/okd/releases/download/4.21.0-okd-scos.6/openshift-install-linux-4.21.0-okd-scos.6.tar.gz" </w:instrText>
      </w:r>
      <w:r>
        <w:rPr>
          <w:rFonts w:hint="default" w:asciiTheme="minorAscii" w:hAnsiTheme="minorAscii"/>
          <w:i/>
          <w:iCs/>
          <w:strike w:val="0"/>
          <w:dstrike w:val="0"/>
          <w:color w:val="70AD47" w:themeColor="accent6"/>
          <w:sz w:val="14"/>
          <w:szCs w:val="14"/>
          <w:lang w:val="en-US"/>
          <w14:textFill>
            <w14:solidFill>
              <w14:schemeClr w14:val="accent6"/>
            </w14:solidFill>
          </w14:textFill>
        </w:rPr>
        <w:fldChar w:fldCharType="separate"/>
      </w:r>
      <w: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t>https://github.com/okd-project/okd/releases/download/4.21.0-okd-scos.6/openshift-install-linux-4.21.0-okd-scos.6.tar.gz</w:t>
      </w:r>
      <w:r>
        <w:rPr>
          <w:rFonts w:hint="default" w:asciiTheme="minorAscii" w:hAnsiTheme="minorAscii"/>
          <w:i/>
          <w:iCs/>
          <w:strike w:val="0"/>
          <w:dstrike w:val="0"/>
          <w:color w:val="70AD47" w:themeColor="accent6"/>
          <w:sz w:val="14"/>
          <w:szCs w:val="14"/>
          <w:lang w:val="en-US"/>
          <w14:textFill>
            <w14:solidFill>
              <w14:schemeClr w14:val="accent6"/>
            </w14:solidFill>
          </w14:textFill>
        </w:rPr>
        <w:fldChar w:fldCharType="end"/>
      </w:r>
    </w:p>
    <w:p w14:paraId="723E21EA">
      <w:pPr>
        <w:rPr>
          <w:rFonts w:hint="default" w:asciiTheme="minorAscii" w:hAnsiTheme="minorAscii"/>
          <w:i/>
          <w:iCs/>
          <w:strike w:val="0"/>
          <w:dstrike w:val="0"/>
          <w:color w:val="70AD47" w:themeColor="accent6"/>
          <w:sz w:val="14"/>
          <w:szCs w:val="14"/>
          <w:lang w:val="en-US"/>
          <w14:textFill>
            <w14:solidFill>
              <w14:schemeClr w14:val="accent6"/>
            </w14:solidFill>
          </w14:textFill>
        </w:rPr>
      </w:pPr>
    </w:p>
    <w:p w14:paraId="2A4D9ABB">
      <w:pP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 xml:space="preserve">tar -xvzf  </w:t>
      </w:r>
      <w: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t>openshift-install-linux-4.21.0-okd-scos.6.tar.gz</w:t>
      </w:r>
    </w:p>
    <w:p w14:paraId="051D0024">
      <w:pP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pPr>
      <w: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t>sudo mv openshift-install /usr/bin/</w:t>
      </w:r>
    </w:p>
    <w:p w14:paraId="61EB0C1E">
      <w:pPr>
        <w:numPr>
          <w:ilvl w:val="0"/>
          <w:numId w:val="6"/>
        </w:num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Install Openshift-Client</w:t>
      </w:r>
    </w:p>
    <w:p w14:paraId="630D75C3">
      <w:pPr>
        <w:numPr>
          <w:ilvl w:val="0"/>
          <w:numId w:val="0"/>
        </w:numPr>
        <w:rPr>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 xml:space="preserve">wget </w:t>
      </w:r>
      <w:r>
        <w:rPr>
          <w:rFonts w:hint="default" w:asciiTheme="minorAscii" w:hAnsiTheme="minorAscii"/>
          <w:i/>
          <w:iCs/>
          <w:strike w:val="0"/>
          <w:dstrike w:val="0"/>
          <w:color w:val="70AD47" w:themeColor="accent6"/>
          <w:sz w:val="14"/>
          <w:szCs w:val="14"/>
          <w:lang w:val="en-US"/>
          <w14:textFill>
            <w14:solidFill>
              <w14:schemeClr w14:val="accent6"/>
            </w14:solidFill>
          </w14:textFill>
        </w:rPr>
        <w:fldChar w:fldCharType="begin"/>
      </w:r>
      <w:r>
        <w:rPr>
          <w:rFonts w:hint="default" w:asciiTheme="minorAscii" w:hAnsiTheme="minorAscii"/>
          <w:i/>
          <w:iCs/>
          <w:strike w:val="0"/>
          <w:dstrike w:val="0"/>
          <w:color w:val="70AD47" w:themeColor="accent6"/>
          <w:sz w:val="14"/>
          <w:szCs w:val="14"/>
          <w:lang w:val="en-US"/>
          <w14:textFill>
            <w14:solidFill>
              <w14:schemeClr w14:val="accent6"/>
            </w14:solidFill>
          </w14:textFill>
        </w:rPr>
        <w:instrText xml:space="preserve"> HYPERLINK "https://github.com/okd-project/okd/releases/download/4.21.0-okd-scos.6/openshift-client-linux-4.21.0-okd-scos.6.tar.gz" </w:instrText>
      </w:r>
      <w:r>
        <w:rPr>
          <w:rFonts w:hint="default" w:asciiTheme="minorAscii" w:hAnsiTheme="minorAscii"/>
          <w:i/>
          <w:iCs/>
          <w:strike w:val="0"/>
          <w:dstrike w:val="0"/>
          <w:color w:val="70AD47" w:themeColor="accent6"/>
          <w:sz w:val="14"/>
          <w:szCs w:val="14"/>
          <w:lang w:val="en-US"/>
          <w14:textFill>
            <w14:solidFill>
              <w14:schemeClr w14:val="accent6"/>
            </w14:solidFill>
          </w14:textFill>
        </w:rPr>
        <w:fldChar w:fldCharType="separate"/>
      </w:r>
      <w: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t>https://github.com/okd-project/okd/releases/download/4.21.0-okd-scos.6/openshift-client-linux-4.21.0-okd-scos.6.tar.gz</w:t>
      </w:r>
      <w:r>
        <w:rPr>
          <w:rFonts w:hint="default" w:asciiTheme="minorAscii" w:hAnsiTheme="minorAscii"/>
          <w:i/>
          <w:iCs/>
          <w:strike w:val="0"/>
          <w:dstrike w:val="0"/>
          <w:color w:val="70AD47" w:themeColor="accent6"/>
          <w:sz w:val="14"/>
          <w:szCs w:val="14"/>
          <w:lang w:val="en-US"/>
          <w14:textFill>
            <w14:solidFill>
              <w14:schemeClr w14:val="accent6"/>
            </w14:solidFill>
          </w14:textFill>
        </w:rPr>
        <w:fldChar w:fldCharType="end"/>
      </w:r>
    </w:p>
    <w:p w14:paraId="54B6E521">
      <w:pPr>
        <w:numPr>
          <w:ilvl w:val="0"/>
          <w:numId w:val="0"/>
        </w:numPr>
        <w:rPr>
          <w:rFonts w:hint="default" w:asciiTheme="minorAscii" w:hAnsiTheme="minorAscii"/>
          <w:i/>
          <w:iCs/>
          <w:strike w:val="0"/>
          <w:dstrike w:val="0"/>
          <w:color w:val="70AD47" w:themeColor="accent6"/>
          <w:sz w:val="14"/>
          <w:szCs w:val="14"/>
          <w:lang w:val="en-US"/>
          <w14:textFill>
            <w14:solidFill>
              <w14:schemeClr w14:val="accent6"/>
            </w14:solidFill>
          </w14:textFill>
        </w:rPr>
      </w:pPr>
    </w:p>
    <w:p w14:paraId="085959A5">
      <w:pPr>
        <w:rPr>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 xml:space="preserve">tar -xvzf  </w:t>
      </w:r>
      <w: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t>openshift-client-linux-4.21.0-okd-scos.6.tar.gz</w:t>
      </w:r>
    </w:p>
    <w:p w14:paraId="4F4F1FBD">
      <w:pPr>
        <w:numPr>
          <w:ilvl w:val="0"/>
          <w:numId w:val="0"/>
        </w:numPr>
        <w:rPr>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sudo kubectl openshift-client /usr/bin</w:t>
      </w:r>
    </w:p>
    <w:p w14:paraId="4CD3F134">
      <w:pPr>
        <w:numPr>
          <w:ilvl w:val="0"/>
          <w:numId w:val="6"/>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a Quick OKD Installer and Client Sanity Check</w:t>
      </w:r>
    </w:p>
    <w:p w14:paraId="3FC4BB5E">
      <w:pPr>
        <w:numPr>
          <w:ilvl w:val="0"/>
          <w:numId w:val="0"/>
        </w:numPr>
        <w:ind w:leftChars="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version</w:t>
      </w:r>
    </w:p>
    <w:p w14:paraId="71979CFB">
      <w:pPr>
        <w:numPr>
          <w:ilvl w:val="0"/>
          <w:numId w:val="0"/>
        </w:numPr>
        <w:ind w:leftChars="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openshift-install version</w:t>
      </w:r>
    </w:p>
    <w:p w14:paraId="148A197B">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openshift-install 4.21.1</w:t>
      </w:r>
    </w:p>
    <w:p w14:paraId="20DE5D5E">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built from commit 2c105c33e9e373b6e66c9ef8814f78a72539ae53</w:t>
      </w:r>
    </w:p>
    <w:p w14:paraId="7CF78541">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release image quay.io/openshift-release-dev/ocp-release@sha256:7ca8870aa5e505f969aa26161594a3f99b65baf7d29bab8adaca0cade51b0bb6</w:t>
      </w:r>
    </w:p>
    <w:p w14:paraId="65E70857">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release architecture amd64</w:t>
      </w:r>
    </w:p>
    <w:p w14:paraId="2C955EDD">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p>
    <w:p w14:paraId="68AA1A10">
      <w:pPr>
        <w:numPr>
          <w:ilvl w:val="0"/>
          <w:numId w:val="0"/>
        </w:numPr>
        <w:ind w:leftChars="0"/>
        <w:rPr>
          <w:rFonts w:hint="default" w:asciiTheme="minorAscii" w:hAnsiTheme="minorAscii"/>
          <w:i w:val="0"/>
          <w:iCs w:val="0"/>
          <w:color w:val="auto"/>
          <w:sz w:val="12"/>
          <w:szCs w:val="12"/>
          <w:lang w:val="en-US"/>
        </w:rPr>
      </w:pPr>
      <w:r>
        <w:rPr>
          <w:rFonts w:hint="default" w:asciiTheme="minorAscii" w:hAnsiTheme="minorAscii"/>
          <w:b/>
          <w:bCs/>
          <w:i w:val="0"/>
          <w:iCs w:val="0"/>
          <w:color w:val="auto"/>
          <w:lang w:val="en-US"/>
        </w:rPr>
        <w:t>Note:</w:t>
      </w: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 xml:space="preserve"> </w:t>
      </w:r>
      <w:r>
        <w:rPr>
          <w:rFonts w:hint="default" w:asciiTheme="minorAscii" w:hAnsiTheme="minorAscii"/>
          <w:i w:val="0"/>
          <w:iCs w:val="0"/>
          <w:color w:val="auto"/>
          <w:sz w:val="12"/>
          <w:szCs w:val="12"/>
          <w:lang w:val="en-US"/>
        </w:rPr>
        <w:t>release image should be quay.io/openshift-release-dev/okd-release....</w:t>
      </w:r>
    </w:p>
    <w:p w14:paraId="204BCD40">
      <w:pPr>
        <w:pStyle w:val="4"/>
        <w:bidi w:val="0"/>
        <w:rPr>
          <w:rFonts w:hint="default" w:asciiTheme="minorAscii" w:hAnsiTheme="minorAscii"/>
          <w:lang w:val="en-US"/>
        </w:rPr>
      </w:pPr>
      <w:bookmarkStart w:id="49" w:name="_Toc1833934576"/>
      <w:r>
        <w:rPr>
          <w:rFonts w:hint="default" w:asciiTheme="minorAscii" w:hAnsiTheme="minorAscii"/>
          <w:lang w:val="en-US"/>
        </w:rPr>
        <w:t>5.2.3 Download StreamCentOS OS ISO Image and raw.tar.gz:</w:t>
      </w:r>
      <w:bookmarkEnd w:id="49"/>
    </w:p>
    <w:p w14:paraId="20E3E245">
      <w:pPr>
        <w:rPr>
          <w:rFonts w:hint="default" w:asciiTheme="minorAscii" w:hAnsiTheme="minorAscii"/>
          <w:lang w:val="en-US"/>
        </w:rPr>
      </w:pPr>
      <w:r>
        <w:rPr>
          <w:rFonts w:hint="default" w:asciiTheme="minorAscii" w:hAnsiTheme="minorAscii"/>
          <w:lang w:val="en-US"/>
        </w:rPr>
        <w:t>In Service Node, Download the ISO Image and the raw.xz file</w:t>
      </w:r>
    </w:p>
    <w:p w14:paraId="18C4DB19">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mkdir ~/okd-images</w:t>
      </w:r>
    </w:p>
    <w:p w14:paraId="16C25689">
      <w:pPr>
        <w:pStyle w:val="4"/>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heme="minorAscii" w:hAnsiTheme="minorAscii"/>
          <w:b w:val="0"/>
          <w:bCs w:val="0"/>
          <w:i/>
          <w:iCs/>
          <w:color w:val="70AD47" w:themeColor="accent6"/>
          <w:sz w:val="20"/>
          <w:szCs w:val="20"/>
          <w:lang w:val="en-US"/>
          <w14:textFill>
            <w14:solidFill>
              <w14:schemeClr w14:val="accent6"/>
            </w14:solidFill>
          </w14:textFill>
        </w:rPr>
      </w:pPr>
    </w:p>
    <w:p w14:paraId="6A4328F0">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cd ~/okd-images/</w:t>
      </w:r>
    </w:p>
    <w:p w14:paraId="6A7EB037">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auto"/>
          <w:sz w:val="14"/>
          <w:szCs w:val="14"/>
          <w:lang w:val="en-US"/>
        </w:rPr>
      </w:pPr>
      <w:r>
        <w:rPr>
          <w:rFonts w:hint="default" w:asciiTheme="minorAscii" w:hAnsiTheme="minorAscii"/>
          <w:b w:val="0"/>
          <w:bCs w:val="0"/>
          <w:color w:val="auto"/>
          <w:sz w:val="14"/>
          <w:szCs w:val="14"/>
          <w:lang w:val="en-US"/>
        </w:rPr>
        <w:t>For ISO:</w:t>
      </w:r>
    </w:p>
    <w:p w14:paraId="166D088C">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70AD47" w:themeColor="accent6"/>
          <w:sz w:val="14"/>
          <w:szCs w:val="14"/>
          <w:lang w:val="en-US"/>
          <w14:textFill>
            <w14:solidFill>
              <w14:schemeClr w14:val="accent6"/>
            </w14:solidFill>
          </w14:textFill>
        </w:rPr>
      </w:pPr>
      <w:r>
        <w:rPr>
          <w:rFonts w:hint="default" w:asciiTheme="minorAscii" w:hAnsiTheme="minorAscii"/>
          <w:b w:val="0"/>
          <w:bCs w:val="0"/>
          <w:color w:val="70AD47" w:themeColor="accent6"/>
          <w:sz w:val="14"/>
          <w:szCs w:val="14"/>
          <w:lang w:val="en-US"/>
          <w14:textFill>
            <w14:solidFill>
              <w14:schemeClr w14:val="accent6"/>
            </w14:solidFill>
          </w14:textFill>
        </w:rPr>
        <w:t>curl -O $(openshift-install coreos print-stream-json | jq -r '.architectures.x86_64.artifacts.metal.formats.iso.disk.location')</w:t>
      </w:r>
    </w:p>
    <w:p w14:paraId="3D42C56B">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70AD47" w:themeColor="accent6"/>
          <w:sz w:val="14"/>
          <w:szCs w:val="14"/>
          <w:lang w:val="en-US"/>
          <w14:textFill>
            <w14:solidFill>
              <w14:schemeClr w14:val="accent6"/>
            </w14:solidFill>
          </w14:textFill>
        </w:rPr>
      </w:pPr>
    </w:p>
    <w:p w14:paraId="180B3EB7">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auto"/>
          <w:sz w:val="14"/>
          <w:szCs w:val="14"/>
          <w:lang w:val="en-US"/>
        </w:rPr>
      </w:pPr>
      <w:r>
        <w:rPr>
          <w:rFonts w:hint="default" w:asciiTheme="minorAscii" w:hAnsiTheme="minorAscii"/>
          <w:b w:val="0"/>
          <w:bCs w:val="0"/>
          <w:color w:val="auto"/>
          <w:sz w:val="14"/>
          <w:szCs w:val="14"/>
          <w:lang w:val="en-US"/>
        </w:rPr>
        <w:t>FOR RAW.GZ:</w:t>
      </w:r>
    </w:p>
    <w:p w14:paraId="59B605B0">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70AD47" w:themeColor="accent6"/>
          <w:sz w:val="14"/>
          <w:szCs w:val="14"/>
          <w:lang w:val="en-US"/>
          <w14:textFill>
            <w14:solidFill>
              <w14:schemeClr w14:val="accent6"/>
            </w14:solidFill>
          </w14:textFill>
        </w:rPr>
      </w:pPr>
      <w:r>
        <w:rPr>
          <w:rFonts w:hint="default" w:asciiTheme="minorAscii" w:hAnsiTheme="minorAscii"/>
          <w:b w:val="0"/>
          <w:bCs w:val="0"/>
          <w:color w:val="70AD47" w:themeColor="accent6"/>
          <w:sz w:val="14"/>
          <w:szCs w:val="14"/>
          <w:lang w:val="en-US"/>
          <w14:textFill>
            <w14:solidFill>
              <w14:schemeClr w14:val="accent6"/>
            </w14:solidFill>
          </w14:textFill>
        </w:rPr>
        <w:t>curl -O $(openshift-install coreos print-stream-json | jq -r '.architectures.x86_64.artifacts.metal.formats["raw.gz"].disk.location')</w:t>
      </w:r>
    </w:p>
    <w:p w14:paraId="69976B39">
      <w:pPr>
        <w:pStyle w:val="4"/>
        <w:bidi w:val="0"/>
        <w:rPr>
          <w:rFonts w:hint="default" w:asciiTheme="minorAscii" w:hAnsiTheme="minorAscii"/>
          <w:lang w:val="en-US"/>
        </w:rPr>
      </w:pPr>
      <w:bookmarkStart w:id="50" w:name="_Toc105633441"/>
      <w:r>
        <w:rPr>
          <w:rFonts w:hint="default" w:asciiTheme="minorAscii" w:hAnsiTheme="minorAscii"/>
          <w:lang w:val="en-US"/>
        </w:rPr>
        <w:t>5.2.4 Make Stream CentOS OS ISO Image Bootable in USB:</w:t>
      </w:r>
      <w:bookmarkEnd w:id="50"/>
    </w:p>
    <w:p w14:paraId="0B845F90">
      <w:pPr>
        <w:rPr>
          <w:rFonts w:hint="default" w:asciiTheme="minorAscii" w:hAnsiTheme="minorAscii"/>
          <w:b/>
          <w:bCs/>
          <w:lang w:val="en-US"/>
        </w:rPr>
      </w:pPr>
      <w:r>
        <w:rPr>
          <w:rFonts w:hint="default" w:asciiTheme="minorAscii" w:hAnsiTheme="minorAscii"/>
          <w:b/>
          <w:bCs/>
          <w:lang w:val="en-US"/>
        </w:rPr>
        <w:t>For Window User:</w:t>
      </w:r>
    </w:p>
    <w:p w14:paraId="52B68EED">
      <w:pPr>
        <w:rPr>
          <w:rFonts w:hint="default" w:asciiTheme="minorAscii" w:hAnsiTheme="minorAscii"/>
          <w:lang w:val="en-US"/>
        </w:rPr>
      </w:pPr>
      <w:r>
        <w:rPr>
          <w:rFonts w:hint="default" w:asciiTheme="minorAscii" w:hAnsiTheme="minorAscii"/>
          <w:lang w:val="en-US"/>
        </w:rPr>
        <w:t xml:space="preserve">Attach usb and Open </w:t>
      </w:r>
      <w:r>
        <w:rPr>
          <w:rFonts w:hint="default" w:asciiTheme="minorAscii" w:hAnsiTheme="minorAscii"/>
          <w:b/>
          <w:bCs/>
          <w:lang w:val="en-US"/>
        </w:rPr>
        <w:t xml:space="preserve">Rufus Software </w:t>
      </w:r>
      <w:r>
        <w:rPr>
          <w:rFonts w:hint="default" w:asciiTheme="minorAscii" w:hAnsiTheme="minorAscii"/>
          <w:lang w:val="en-US"/>
        </w:rPr>
        <w:t>(</w:t>
      </w:r>
      <w:r>
        <w:rPr>
          <w:rFonts w:hint="default" w:asciiTheme="minorAscii" w:hAnsiTheme="minorAscii"/>
          <w:lang w:val="en-US"/>
        </w:rPr>
        <w:fldChar w:fldCharType="begin"/>
      </w:r>
      <w:r>
        <w:rPr>
          <w:rFonts w:hint="default" w:asciiTheme="minorAscii" w:hAnsiTheme="minorAscii"/>
          <w:lang w:val="en-US"/>
        </w:rPr>
        <w:instrText xml:space="preserve"> HYPERLINK "https://github.com/pbatard/rufus/releases/download/v4.13/rufus-4.13.exe" </w:instrText>
      </w:r>
      <w:r>
        <w:rPr>
          <w:rFonts w:hint="default" w:asciiTheme="minorAscii" w:hAnsiTheme="minorAscii"/>
          <w:lang w:val="en-US"/>
        </w:rPr>
        <w:fldChar w:fldCharType="separate"/>
      </w:r>
      <w:r>
        <w:rPr>
          <w:rStyle w:val="15"/>
          <w:rFonts w:hint="default" w:asciiTheme="minorAscii" w:hAnsiTheme="minorAscii"/>
          <w:lang w:val="en-US"/>
        </w:rPr>
        <w:t>https://github.com/pbatard/rufus/releases/download/v4.13/rufus-4.13.exe</w:t>
      </w:r>
      <w:r>
        <w:rPr>
          <w:rFonts w:hint="default" w:asciiTheme="minorAscii" w:hAnsiTheme="minorAscii"/>
          <w:lang w:val="en-US"/>
        </w:rPr>
        <w:fldChar w:fldCharType="end"/>
      </w:r>
      <w:r>
        <w:rPr>
          <w:rFonts w:hint="default" w:asciiTheme="minorAscii" w:hAnsiTheme="minorAscii"/>
          <w:lang w:val="en-US"/>
        </w:rPr>
        <w:t>)</w:t>
      </w:r>
    </w:p>
    <w:p w14:paraId="2E876FBC">
      <w:pPr>
        <w:rPr>
          <w:rFonts w:hint="default" w:asciiTheme="minorAscii" w:hAnsiTheme="minorAscii"/>
          <w:lang w:val="en-US"/>
        </w:rPr>
      </w:pPr>
      <w:r>
        <w:rPr>
          <w:rFonts w:hint="default" w:asciiTheme="minorAscii" w:hAnsiTheme="minorAscii"/>
          <w:b/>
          <w:bCs/>
          <w:lang w:val="en-US"/>
        </w:rPr>
        <w:t>Partition Scheme:</w:t>
      </w:r>
      <w:r>
        <w:rPr>
          <w:rFonts w:hint="default" w:asciiTheme="minorAscii" w:hAnsiTheme="minorAscii"/>
          <w:lang w:val="en-US"/>
        </w:rPr>
        <w:t xml:space="preserve"> MBR </w:t>
      </w:r>
    </w:p>
    <w:p w14:paraId="4371CB42">
      <w:pPr>
        <w:rPr>
          <w:rFonts w:hint="default" w:asciiTheme="minorAscii" w:hAnsiTheme="minorAscii"/>
          <w:lang w:val="en-US"/>
        </w:rPr>
      </w:pPr>
      <w:r>
        <w:rPr>
          <w:rFonts w:hint="default" w:asciiTheme="minorAscii" w:hAnsiTheme="minorAscii"/>
          <w:b/>
          <w:bCs/>
          <w:lang w:val="en-US"/>
        </w:rPr>
        <w:t>Target System:</w:t>
      </w:r>
      <w:r>
        <w:rPr>
          <w:rFonts w:hint="default" w:asciiTheme="minorAscii" w:hAnsiTheme="minorAscii"/>
          <w:lang w:val="en-US"/>
        </w:rPr>
        <w:t xml:space="preserve"> BIOS or UEFI </w:t>
      </w:r>
    </w:p>
    <w:p w14:paraId="19A0F6DC">
      <w:pPr>
        <w:rPr>
          <w:rFonts w:hint="default" w:asciiTheme="minorAscii" w:hAnsiTheme="minorAscii"/>
          <w:lang w:val="en-US"/>
        </w:rPr>
      </w:pPr>
      <w:r>
        <w:rPr>
          <w:rFonts w:hint="default" w:asciiTheme="minorAscii" w:hAnsiTheme="minorAscii"/>
          <w:b/>
          <w:bCs/>
          <w:lang w:val="en-US"/>
        </w:rPr>
        <w:t>File System:</w:t>
      </w:r>
      <w:r>
        <w:rPr>
          <w:rFonts w:hint="default" w:asciiTheme="minorAscii" w:hAnsiTheme="minorAscii"/>
          <w:lang w:val="en-US"/>
        </w:rPr>
        <w:t xml:space="preserve"> Large FAT32 </w:t>
      </w:r>
    </w:p>
    <w:p w14:paraId="533D5249">
      <w:pPr>
        <w:rPr>
          <w:rFonts w:hint="default" w:asciiTheme="minorAscii" w:hAnsiTheme="minorAscii"/>
          <w:lang w:val="en-US"/>
        </w:rPr>
      </w:pPr>
      <w:r>
        <w:rPr>
          <w:rFonts w:hint="default" w:asciiTheme="minorAscii" w:hAnsiTheme="minorAscii"/>
          <w:b/>
          <w:bCs/>
          <w:lang w:val="en-US"/>
        </w:rPr>
        <w:t xml:space="preserve">Cluster Size: </w:t>
      </w:r>
      <w:r>
        <w:rPr>
          <w:rFonts w:hint="default" w:asciiTheme="minorAscii" w:hAnsiTheme="minorAscii"/>
          <w:lang w:val="en-US"/>
        </w:rPr>
        <w:t>32 kilobytes (Default) </w:t>
      </w:r>
    </w:p>
    <w:p w14:paraId="6D000802">
      <w:pPr>
        <w:rPr>
          <w:rFonts w:hint="default" w:asciiTheme="minorAscii" w:hAnsiTheme="minorAscii"/>
          <w:b/>
          <w:bCs/>
          <w:i/>
          <w:iCs/>
          <w:lang w:val="en-US"/>
        </w:rPr>
      </w:pPr>
      <w:r>
        <w:rPr>
          <w:rFonts w:hint="default" w:asciiTheme="minorAscii" w:hAnsiTheme="minorAscii"/>
          <w:b/>
          <w:bCs/>
          <w:i/>
          <w:iCs/>
          <w:lang w:val="en-US"/>
        </w:rPr>
        <w:t>Write in DD Mode</w:t>
      </w:r>
    </w:p>
    <w:p w14:paraId="0E905C9F">
      <w:pPr>
        <w:rPr>
          <w:rFonts w:hint="default" w:asciiTheme="minorAscii" w:hAnsiTheme="minorAscii"/>
          <w:b/>
          <w:bCs/>
          <w:i/>
          <w:iCs/>
          <w:lang w:val="en-US"/>
        </w:rPr>
      </w:pPr>
    </w:p>
    <w:p w14:paraId="40CB0EEE">
      <w:pPr>
        <w:rPr>
          <w:rFonts w:hint="default" w:asciiTheme="minorAscii" w:hAnsiTheme="minorAscii"/>
          <w:b/>
          <w:bCs/>
          <w:lang w:val="en-US"/>
        </w:rPr>
      </w:pPr>
      <w:r>
        <w:rPr>
          <w:rFonts w:hint="default" w:asciiTheme="minorAscii" w:hAnsiTheme="minorAscii"/>
          <w:b/>
          <w:bCs/>
          <w:lang w:val="en-US"/>
        </w:rPr>
        <w:t>For Linux:</w:t>
      </w:r>
    </w:p>
    <w:p w14:paraId="7EBC9C3C">
      <w:pPr>
        <w:rPr>
          <w:rFonts w:hint="default" w:asciiTheme="minorAscii" w:hAnsiTheme="minorAscii"/>
          <w:lang w:val="en-US"/>
        </w:rPr>
      </w:pPr>
    </w:p>
    <w:p w14:paraId="62FD26E5">
      <w:pPr>
        <w:rPr>
          <w:rFonts w:hint="default" w:asciiTheme="minorAscii" w:hAnsiTheme="minorAscii"/>
          <w:lang w:val="en-US"/>
        </w:rPr>
      </w:pPr>
      <w:r>
        <w:rPr>
          <w:rFonts w:hint="default" w:asciiTheme="minorAscii" w:hAnsiTheme="minorAscii"/>
          <w:lang w:val="en-US"/>
        </w:rPr>
        <w:t>Attach usb and check which block is usb, in our case it is /dev/sda</w:t>
      </w:r>
    </w:p>
    <w:p w14:paraId="6EA85B8C">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cd ~/okd-images</w:t>
      </w:r>
    </w:p>
    <w:p w14:paraId="5CF760B1">
      <w:pPr>
        <w:numPr>
          <w:ilvl w:val="0"/>
          <w:numId w:val="7"/>
        </w:numPr>
        <w:rPr>
          <w:rFonts w:hint="default" w:asciiTheme="minorAscii" w:hAnsiTheme="minorAscii"/>
          <w:lang w:val="en-US"/>
        </w:rPr>
      </w:pPr>
      <w:r>
        <w:rPr>
          <w:rFonts w:hint="default" w:asciiTheme="minorAscii" w:hAnsiTheme="minorAscii"/>
          <w:lang w:val="en-US"/>
        </w:rPr>
        <w:t xml:space="preserve">Identify your USB device: </w:t>
      </w:r>
    </w:p>
    <w:p w14:paraId="1CFD982A">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lsblk</w:t>
      </w:r>
    </w:p>
    <w:p w14:paraId="3ABD6F8D">
      <w:pPr>
        <w:rPr>
          <w:rFonts w:hint="default" w:asciiTheme="minorAscii" w:hAnsiTheme="minorAscii"/>
          <w:b w:val="0"/>
          <w:bCs w:val="0"/>
          <w:i/>
          <w:iCs/>
          <w:color w:val="70AD47" w:themeColor="accent6"/>
          <w:lang w:val="en-US"/>
          <w14:textFill>
            <w14:solidFill>
              <w14:schemeClr w14:val="accent6"/>
            </w14:solidFill>
          </w14:textFill>
        </w:rPr>
      </w:pPr>
    </w:p>
    <w:p w14:paraId="6AF56321">
      <w:pPr>
        <w:numPr>
          <w:ilvl w:val="0"/>
          <w:numId w:val="7"/>
        </w:numPr>
        <w:ind w:left="0" w:leftChars="0" w:firstLine="0" w:firstLineChars="0"/>
        <w:rPr>
          <w:rFonts w:hint="default" w:asciiTheme="minorAscii" w:hAnsiTheme="minorAscii"/>
          <w:b w:val="0"/>
          <w:bCs w:val="0"/>
          <w:i w:val="0"/>
          <w:iCs w:val="0"/>
          <w:color w:val="auto"/>
          <w:lang w:val="en-US"/>
        </w:rPr>
      </w:pPr>
      <w:r>
        <w:rPr>
          <w:rFonts w:hint="default" w:asciiTheme="minorAscii" w:hAnsiTheme="minorAscii"/>
          <w:b w:val="0"/>
          <w:bCs w:val="0"/>
          <w:i w:val="0"/>
          <w:iCs w:val="0"/>
          <w:color w:val="auto"/>
          <w:lang w:val="en-US"/>
        </w:rPr>
        <w:t>write the image:</w:t>
      </w:r>
    </w:p>
    <w:p w14:paraId="21D27967">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70AD47" w:themeColor="accent6"/>
          <w:sz w:val="14"/>
          <w:szCs w:val="14"/>
          <w:lang w:val="en-US"/>
          <w14:textFill>
            <w14:solidFill>
              <w14:schemeClr w14:val="accent6"/>
            </w14:solidFill>
          </w14:textFill>
        </w:rPr>
      </w:pPr>
      <w:r>
        <w:rPr>
          <w:rFonts w:hint="default" w:asciiTheme="minorAscii" w:hAnsiTheme="minorAscii"/>
          <w:b w:val="0"/>
          <w:bCs w:val="0"/>
          <w:color w:val="70AD47" w:themeColor="accent6"/>
          <w:sz w:val="14"/>
          <w:szCs w:val="14"/>
          <w:lang w:val="en-US"/>
          <w14:textFill>
            <w14:solidFill>
              <w14:schemeClr w14:val="accent6"/>
            </w14:solidFill>
          </w14:textFill>
        </w:rPr>
        <w:t>sudo dd if=scos-10.0.20251103-0-metal.x86_64.iso of=/dev/sda bs=4M status=progress</w:t>
      </w:r>
    </w:p>
    <w:p w14:paraId="75505F62">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70AD47" w:themeColor="accent6"/>
          <w:sz w:val="14"/>
          <w:szCs w:val="14"/>
          <w:lang w:val="en-US"/>
          <w14:textFill>
            <w14:solidFill>
              <w14:schemeClr w14:val="accent6"/>
            </w14:solidFill>
          </w14:textFill>
        </w:rPr>
      </w:pPr>
      <w:r>
        <w:rPr>
          <w:rFonts w:hint="default" w:asciiTheme="minorAscii" w:hAnsiTheme="minorAscii"/>
          <w:b w:val="0"/>
          <w:bCs w:val="0"/>
          <w:color w:val="70AD47" w:themeColor="accent6"/>
          <w:sz w:val="14"/>
          <w:szCs w:val="14"/>
          <w:lang w:val="en-US"/>
          <w14:textFill>
            <w14:solidFill>
              <w14:schemeClr w14:val="accent6"/>
            </w14:solidFill>
          </w14:textFill>
        </w:rPr>
        <w:t>sync</w:t>
      </w:r>
    </w:p>
    <w:p w14:paraId="2909D64E">
      <w:pPr>
        <w:pStyle w:val="4"/>
        <w:bidi w:val="0"/>
        <w:rPr>
          <w:rFonts w:hint="default" w:asciiTheme="minorAscii" w:hAnsiTheme="minorAscii"/>
          <w:lang w:val="en-US"/>
        </w:rPr>
      </w:pPr>
      <w:bookmarkStart w:id="51" w:name="_Toc1559750465"/>
      <w:r>
        <w:rPr>
          <w:rFonts w:hint="default" w:asciiTheme="minorAscii" w:hAnsiTheme="minorAscii"/>
          <w:lang w:val="en-US"/>
        </w:rPr>
        <w:t>5.2.5 Enable Internet on DHCP OKD Nodes - (Optional):</w:t>
      </w:r>
      <w:bookmarkEnd w:id="51"/>
    </w:p>
    <w:p w14:paraId="1000CBF3">
      <w:pPr>
        <w:rPr>
          <w:rFonts w:hint="default" w:asciiTheme="minorAscii" w:hAnsiTheme="minorAscii"/>
          <w:lang w:val="en-US"/>
        </w:rPr>
      </w:pPr>
      <w:r>
        <w:rPr>
          <w:rFonts w:hint="default" w:asciiTheme="minorAscii" w:hAnsiTheme="minorAscii"/>
          <w:lang w:val="en-US"/>
        </w:rPr>
        <w:t>Enable Internet from Service Node to All other nodes</w:t>
      </w:r>
    </w:p>
    <w:p w14:paraId="5F837C02">
      <w:pPr>
        <w:rPr>
          <w:rFonts w:hint="default" w:asciiTheme="minorAscii" w:hAnsiTheme="minorAscii"/>
          <w:lang w:val="en-US"/>
        </w:rPr>
      </w:pPr>
    </w:p>
    <w:p w14:paraId="28D9FB84">
      <w:pPr>
        <w:rPr>
          <w:rFonts w:hint="default" w:asciiTheme="minorAscii" w:hAnsiTheme="minorAscii"/>
          <w:b/>
          <w:bCs/>
          <w:lang w:val="en-US"/>
        </w:rPr>
      </w:pPr>
      <w:r>
        <w:rPr>
          <w:rFonts w:hint="default" w:asciiTheme="minorAscii" w:hAnsiTheme="minorAscii"/>
          <w:b/>
          <w:bCs/>
          <w:lang w:val="en-US"/>
        </w:rPr>
        <w:t>1) Enable IP Forwarding (MANDATORY)</w:t>
      </w:r>
    </w:p>
    <w:p w14:paraId="59BA32AA">
      <w:pPr>
        <w:rPr>
          <w:rFonts w:hint="default" w:asciiTheme="minorAscii" w:hAnsiTheme="minorAscii"/>
          <w:b/>
          <w:bCs/>
          <w:lang w:val="en-US"/>
        </w:rPr>
      </w:pPr>
      <w:r>
        <w:rPr>
          <w:rFonts w:hint="default" w:asciiTheme="minorAscii" w:hAnsiTheme="minorAscii"/>
          <w:b/>
          <w:bCs/>
          <w:lang w:val="en-US"/>
        </w:rPr>
        <w:t>Temporary (for testing)</w:t>
      </w:r>
    </w:p>
    <w:p w14:paraId="32C0FA4E">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sysctl -w net.ipv4.ip_forward=1</w:t>
      </w:r>
    </w:p>
    <w:p w14:paraId="120B4D95">
      <w:pPr>
        <w:rPr>
          <w:rFonts w:hint="default" w:asciiTheme="minorAscii" w:hAnsiTheme="minorAscii"/>
          <w:lang w:val="en-US"/>
        </w:rPr>
      </w:pPr>
    </w:p>
    <w:p w14:paraId="2DC5A4AF">
      <w:pPr>
        <w:rPr>
          <w:rFonts w:hint="default" w:asciiTheme="minorAscii" w:hAnsiTheme="minorAscii"/>
          <w:b/>
          <w:bCs/>
          <w:lang w:val="en-US"/>
        </w:rPr>
      </w:pPr>
      <w:r>
        <w:rPr>
          <w:rFonts w:hint="default" w:asciiTheme="minorAscii" w:hAnsiTheme="minorAscii"/>
          <w:b/>
          <w:bCs/>
          <w:lang w:val="en-US"/>
        </w:rPr>
        <w:t>Permanent</w:t>
      </w:r>
    </w:p>
    <w:p w14:paraId="272D5E31">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echo "net.ipv4.ip_forward = 1" | sudo tee /etc/sysctl.d/99-ipforward.conf</w:t>
      </w:r>
    </w:p>
    <w:p w14:paraId="4C05D06F">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sysctl --system</w:t>
      </w:r>
    </w:p>
    <w:p w14:paraId="4874F34B">
      <w:pPr>
        <w:rPr>
          <w:rFonts w:hint="default" w:asciiTheme="minorAscii" w:hAnsiTheme="minorAscii"/>
          <w:lang w:val="en-US"/>
        </w:rPr>
      </w:pPr>
      <w:r>
        <w:rPr>
          <w:rFonts w:hint="default" w:asciiTheme="minorAscii" w:hAnsiTheme="minorAscii"/>
          <w:lang w:val="en-US"/>
        </w:rPr>
        <w:t>✅ Without this, routing will never work.</w:t>
      </w:r>
    </w:p>
    <w:p w14:paraId="22926CB0">
      <w:pPr>
        <w:rPr>
          <w:rFonts w:hint="default" w:asciiTheme="minorAscii" w:hAnsiTheme="minorAscii"/>
          <w:lang w:val="en-US"/>
        </w:rPr>
      </w:pPr>
    </w:p>
    <w:p w14:paraId="43E22419">
      <w:pPr>
        <w:numPr>
          <w:ilvl w:val="0"/>
          <w:numId w:val="8"/>
        </w:numPr>
        <w:rPr>
          <w:rFonts w:hint="default" w:asciiTheme="minorAscii" w:hAnsiTheme="minorAscii"/>
          <w:b/>
          <w:bCs/>
          <w:lang w:val="en-US"/>
        </w:rPr>
      </w:pPr>
      <w:r>
        <w:rPr>
          <w:rFonts w:hint="default" w:asciiTheme="minorAscii" w:hAnsiTheme="minorAscii"/>
          <w:b/>
          <w:bCs/>
          <w:lang w:val="en-US"/>
        </w:rPr>
        <w:t>Configure NAT (MASQUERADE)</w:t>
      </w:r>
    </w:p>
    <w:p w14:paraId="3E4A5769">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iptables -t nat -A POSTROUTING -o enp0s20f0u3 -j MASQUERADE</w:t>
      </w:r>
    </w:p>
    <w:p w14:paraId="214FF986">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iptables -A FORWARD -i eno1 -o enp0s20f0u3 -j ACCEPT</w:t>
      </w:r>
    </w:p>
    <w:p w14:paraId="33390B22">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iptables -A FORWARD -i enp0s20f0u3 -o eno1 -m state --state RELATED,ESTABLISHED -j ACCEPT</w:t>
      </w:r>
    </w:p>
    <w:p w14:paraId="1AEB2984">
      <w:pPr>
        <w:rPr>
          <w:rFonts w:hint="default" w:asciiTheme="minorAscii" w:hAnsiTheme="minorAscii"/>
          <w:lang w:val="en-US"/>
        </w:rPr>
      </w:pPr>
    </w:p>
    <w:p w14:paraId="63CC4E45">
      <w:pPr>
        <w:numPr>
          <w:ilvl w:val="0"/>
          <w:numId w:val="8"/>
        </w:numPr>
        <w:ind w:left="0" w:leftChars="0" w:firstLine="0" w:firstLineChars="0"/>
        <w:rPr>
          <w:rFonts w:hint="default" w:asciiTheme="minorAscii" w:hAnsiTheme="minorAscii"/>
          <w:b/>
          <w:bCs/>
          <w:lang w:val="en-US"/>
        </w:rPr>
      </w:pPr>
      <w:r>
        <w:rPr>
          <w:rFonts w:hint="default" w:asciiTheme="minorAscii" w:hAnsiTheme="minorAscii"/>
          <w:b/>
          <w:bCs/>
          <w:lang w:val="en-US"/>
        </w:rPr>
        <w:t>Enable Firewall</w:t>
      </w:r>
    </w:p>
    <w:p w14:paraId="7876C3FC">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firewall-cmd --permanent --add-masquerade</w:t>
      </w:r>
    </w:p>
    <w:p w14:paraId="2EC08D57">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firewall-cmd --permanent --add-forward</w:t>
      </w:r>
    </w:p>
    <w:p w14:paraId="62112FEE">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firewall-cmd --reload</w:t>
      </w:r>
    </w:p>
    <w:p w14:paraId="20EA8614">
      <w:pPr>
        <w:numPr>
          <w:ilvl w:val="0"/>
          <w:numId w:val="0"/>
        </w:numPr>
        <w:ind w:leftChars="0"/>
        <w:rPr>
          <w:rFonts w:hint="default" w:asciiTheme="minorAscii" w:hAnsiTheme="minorAscii"/>
          <w:b/>
          <w:bCs/>
          <w:lang w:val="en-US"/>
        </w:rPr>
      </w:pPr>
    </w:p>
    <w:p w14:paraId="0D507E98">
      <w:pPr>
        <w:numPr>
          <w:ilvl w:val="0"/>
          <w:numId w:val="0"/>
        </w:numPr>
        <w:ind w:leftChars="0"/>
        <w:rPr>
          <w:rFonts w:hint="default" w:asciiTheme="minorAscii" w:hAnsiTheme="minorAscii"/>
          <w:b/>
          <w:bCs/>
          <w:lang w:val="en-US"/>
        </w:rPr>
      </w:pPr>
    </w:p>
    <w:p w14:paraId="1479E1CB">
      <w:pPr>
        <w:numPr>
          <w:ilvl w:val="0"/>
          <w:numId w:val="8"/>
        </w:numPr>
        <w:ind w:left="0" w:leftChars="0" w:firstLine="0" w:firstLineChars="0"/>
        <w:rPr>
          <w:rFonts w:hint="default" w:asciiTheme="minorAscii" w:hAnsiTheme="minorAscii"/>
          <w:b/>
          <w:bCs/>
          <w:lang w:val="en-US"/>
        </w:rPr>
      </w:pPr>
      <w:r>
        <w:rPr>
          <w:rFonts w:hint="default" w:asciiTheme="minorAscii" w:hAnsiTheme="minorAscii"/>
          <w:b/>
          <w:bCs/>
          <w:lang w:val="en-US"/>
        </w:rPr>
        <w:t>DHCP Must Point Nodes to Service Node as Gateway</w:t>
      </w:r>
    </w:p>
    <w:p w14:paraId="233056EF">
      <w:pPr>
        <w:rPr>
          <w:rFonts w:hint="default" w:asciiTheme="minorAscii" w:hAnsiTheme="minorAscii"/>
          <w:lang w:val="en-US"/>
        </w:rPr>
      </w:pPr>
    </w:p>
    <w:p w14:paraId="66385D57">
      <w:pPr>
        <w:rPr>
          <w:rFonts w:hint="default" w:asciiTheme="minorAscii" w:hAnsiTheme="minorAscii"/>
          <w:b/>
          <w:bCs/>
          <w:lang w:val="en-US"/>
        </w:rPr>
      </w:pPr>
      <w:r>
        <w:rPr>
          <w:rFonts w:hint="default" w:asciiTheme="minorAscii" w:hAnsiTheme="minorAscii"/>
          <w:b/>
          <w:bCs/>
          <w:lang w:val="en-US"/>
        </w:rPr>
        <w:t>Your DHCP config must already have this:</w:t>
      </w:r>
    </w:p>
    <w:p w14:paraId="53337D54">
      <w:pPr>
        <w:rPr>
          <w:rFonts w:hint="default" w:asciiTheme="minorAscii" w:hAnsiTheme="minorAscii"/>
          <w:lang w:val="en-US"/>
        </w:rPr>
      </w:pPr>
    </w:p>
    <w:p w14:paraId="36B041A5">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option routers 10.0.0.1;   # service node LAN IP</w:t>
      </w:r>
    </w:p>
    <w:p w14:paraId="7B59FF4F">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option domain-name-servers 10.0.0.1;</w:t>
      </w:r>
    </w:p>
    <w:p w14:paraId="7C7095E7">
      <w:pPr>
        <w:rPr>
          <w:rFonts w:hint="default" w:asciiTheme="minorAscii" w:hAnsiTheme="minorAscii"/>
          <w:lang w:val="en-US"/>
        </w:rPr>
      </w:pPr>
    </w:p>
    <w:p w14:paraId="56B839CE">
      <w:pPr>
        <w:rPr>
          <w:rFonts w:hint="default" w:asciiTheme="minorAscii" w:hAnsiTheme="minorAscii"/>
          <w:lang w:val="en-US"/>
        </w:rPr>
      </w:pPr>
    </w:p>
    <w:p w14:paraId="1BE72B3D">
      <w:pPr>
        <w:rPr>
          <w:rFonts w:hint="default" w:asciiTheme="minorAscii" w:hAnsiTheme="minorAscii"/>
          <w:b/>
          <w:bCs/>
          <w:lang w:val="en-US"/>
        </w:rPr>
      </w:pPr>
      <w:r>
        <w:rPr>
          <w:rFonts w:hint="default" w:asciiTheme="minorAscii" w:hAnsiTheme="minorAscii"/>
          <w:b/>
          <w:bCs/>
          <w:lang w:val="en-US"/>
        </w:rPr>
        <w:t>After renew, nodes should show:</w:t>
      </w:r>
    </w:p>
    <w:p w14:paraId="7B29F40E">
      <w:pPr>
        <w:rPr>
          <w:rFonts w:hint="default" w:asciiTheme="minorAscii" w:hAnsiTheme="minorAscii"/>
          <w:lang w:val="en-US"/>
        </w:rPr>
      </w:pPr>
    </w:p>
    <w:p w14:paraId="1FB7DD27">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ip route</w:t>
      </w:r>
    </w:p>
    <w:p w14:paraId="23228600">
      <w:pPr>
        <w:rPr>
          <w:rFonts w:hint="default" w:asciiTheme="minorAscii" w:hAnsiTheme="minorAscii"/>
          <w:i/>
          <w:iCs/>
          <w:color w:val="C5E0B4" w:themeColor="accent6" w:themeTint="66"/>
          <w:lang w:val="en-US"/>
          <w14:textFill>
            <w14:solidFill>
              <w14:schemeClr w14:val="accent6">
                <w14:lumMod w14:val="40000"/>
                <w14:lumOff w14:val="60000"/>
              </w14:schemeClr>
            </w14:solidFill>
          </w14:textFill>
        </w:rPr>
      </w:pPr>
      <w:r>
        <w:rPr>
          <w:rFonts w:hint="default" w:asciiTheme="minorAscii" w:hAnsiTheme="minorAscii"/>
          <w:i/>
          <w:iCs/>
          <w:color w:val="C5E0B4" w:themeColor="accent6" w:themeTint="66"/>
          <w:lang w:val="en-US"/>
          <w14:textFill>
            <w14:solidFill>
              <w14:schemeClr w14:val="accent6">
                <w14:lumMod w14:val="40000"/>
                <w14:lumOff w14:val="60000"/>
              </w14:schemeClr>
            </w14:solidFill>
          </w14:textFill>
        </w:rPr>
        <w:t>default via 10.0.0.1</w:t>
      </w:r>
    </w:p>
    <w:p w14:paraId="6A7AF374">
      <w:pPr>
        <w:rPr>
          <w:rFonts w:hint="default" w:asciiTheme="minorAscii" w:hAnsiTheme="minorAscii"/>
          <w:i/>
          <w:iCs/>
          <w:color w:val="C5E0B4" w:themeColor="accent6" w:themeTint="66"/>
          <w:lang w:val="en-US"/>
          <w14:textFill>
            <w14:solidFill>
              <w14:schemeClr w14:val="accent6">
                <w14:lumMod w14:val="40000"/>
                <w14:lumOff w14:val="60000"/>
              </w14:schemeClr>
            </w14:solidFill>
          </w14:textFill>
        </w:rPr>
      </w:pPr>
    </w:p>
    <w:p w14:paraId="2A916354">
      <w:pPr>
        <w:numPr>
          <w:ilvl w:val="0"/>
          <w:numId w:val="8"/>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DNS on Service Node</w:t>
      </w:r>
    </w:p>
    <w:p w14:paraId="471C0EEF">
      <w:pPr>
        <w:rPr>
          <w:rFonts w:hint="default" w:asciiTheme="minorAscii" w:hAnsiTheme="minorAscii"/>
          <w:i/>
          <w:iCs/>
          <w:color w:val="70AD47" w:themeColor="accent6"/>
          <w:lang w:val="en-US"/>
          <w14:textFill>
            <w14:solidFill>
              <w14:schemeClr w14:val="accent6"/>
            </w14:solidFill>
          </w14:textFill>
        </w:rPr>
      </w:pPr>
    </w:p>
    <w:p w14:paraId="4EF65015">
      <w:pPr>
        <w:rPr>
          <w:rFonts w:hint="default" w:asciiTheme="minorAscii" w:hAnsiTheme="minorAscii"/>
          <w:i w:val="0"/>
          <w:iCs w:val="0"/>
          <w:color w:val="auto"/>
          <w:lang w:val="en-US"/>
        </w:rPr>
      </w:pPr>
      <w:r>
        <w:rPr>
          <w:rFonts w:hint="default" w:asciiTheme="minorAscii" w:hAnsiTheme="minorAscii"/>
          <w:i w:val="0"/>
          <w:iCs w:val="0"/>
          <w:color w:val="auto"/>
          <w:lang w:val="en-US"/>
        </w:rPr>
        <w:t>Your service node:</w:t>
      </w:r>
    </w:p>
    <w:p w14:paraId="0D01D028">
      <w:pPr>
        <w:rPr>
          <w:rFonts w:hint="default" w:asciiTheme="minorAscii" w:hAnsiTheme="minorAscii"/>
          <w:i w:val="0"/>
          <w:iCs w:val="0"/>
          <w:color w:val="auto"/>
          <w:lang w:val="en-US"/>
        </w:rPr>
      </w:pPr>
    </w:p>
    <w:p w14:paraId="02FB9F3D">
      <w:p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BIND / dnsmasq → internal DNS</w:t>
      </w:r>
    </w:p>
    <w:p w14:paraId="2E406FB3">
      <w:pPr>
        <w:rPr>
          <w:rFonts w:hint="default" w:asciiTheme="minorAscii" w:hAnsiTheme="minorAscii"/>
          <w:i w:val="0"/>
          <w:iCs w:val="0"/>
          <w:color w:val="auto"/>
          <w:lang w:val="en-US"/>
        </w:rPr>
      </w:pPr>
    </w:p>
    <w:p w14:paraId="37B69FDA">
      <w:p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Forwards queries upstream (e.g. 8.8.8.8,10.0.0.1)</w:t>
      </w:r>
    </w:p>
    <w:p w14:paraId="11268596">
      <w:pPr>
        <w:rPr>
          <w:rFonts w:hint="default" w:asciiTheme="minorAscii" w:hAnsiTheme="minorAscii"/>
          <w:i/>
          <w:iCs/>
          <w:color w:val="auto"/>
          <w:lang w:val="en-US"/>
        </w:rPr>
      </w:pPr>
    </w:p>
    <w:p w14:paraId="1C464C55">
      <w:pPr>
        <w:rPr>
          <w:rFonts w:hint="default" w:asciiTheme="minorAscii" w:hAnsiTheme="minorAscii"/>
          <w:i w:val="0"/>
          <w:iCs w:val="0"/>
          <w:color w:val="auto"/>
          <w:lang w:val="en-US"/>
        </w:rPr>
      </w:pPr>
      <w:r>
        <w:rPr>
          <w:rFonts w:hint="default" w:asciiTheme="minorAscii" w:hAnsiTheme="minorAscii"/>
          <w:i w:val="0"/>
          <w:iCs w:val="0"/>
          <w:color w:val="auto"/>
          <w:lang w:val="en-US"/>
        </w:rPr>
        <w:t>This is perfect.</w:t>
      </w:r>
    </w:p>
    <w:p w14:paraId="452D6F6A">
      <w:pPr>
        <w:rPr>
          <w:rFonts w:hint="default" w:asciiTheme="minorAscii" w:hAnsiTheme="minorAscii"/>
          <w:i w:val="0"/>
          <w:iCs w:val="0"/>
          <w:color w:val="auto"/>
          <w:lang w:val="en-US"/>
        </w:rPr>
      </w:pPr>
    </w:p>
    <w:p w14:paraId="5CC10416">
      <w:pPr>
        <w:numPr>
          <w:ilvl w:val="0"/>
          <w:numId w:val="8"/>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Verify From a Worker / Control Plane Node</w:t>
      </w:r>
    </w:p>
    <w:p w14:paraId="240E430D">
      <w:pPr>
        <w:rPr>
          <w:rFonts w:hint="default" w:asciiTheme="minorAscii" w:hAnsiTheme="minorAscii"/>
          <w:b/>
          <w:bCs/>
          <w:lang w:val="en-US"/>
        </w:rPr>
      </w:pPr>
      <w:r>
        <w:rPr>
          <w:rFonts w:hint="default" w:asciiTheme="minorAscii" w:hAnsiTheme="minorAscii"/>
          <w:b/>
          <w:bCs/>
          <w:lang w:val="en-US"/>
        </w:rPr>
        <w:t>Routing</w:t>
      </w:r>
    </w:p>
    <w:p w14:paraId="18BF168A">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ip route</w:t>
      </w:r>
    </w:p>
    <w:p w14:paraId="6C65AAD8">
      <w:pPr>
        <w:rPr>
          <w:rFonts w:hint="default" w:asciiTheme="minorAscii" w:hAnsiTheme="minorAscii"/>
          <w:lang w:val="en-US"/>
        </w:rPr>
      </w:pPr>
    </w:p>
    <w:p w14:paraId="73FA4D7A">
      <w:pPr>
        <w:rPr>
          <w:rFonts w:hint="default" w:asciiTheme="minorAscii" w:hAnsiTheme="minorAscii"/>
          <w:b/>
          <w:bCs/>
          <w:lang w:val="en-US"/>
        </w:rPr>
      </w:pPr>
      <w:r>
        <w:rPr>
          <w:rFonts w:hint="default" w:asciiTheme="minorAscii" w:hAnsiTheme="minorAscii"/>
          <w:b/>
          <w:bCs/>
          <w:lang w:val="en-US"/>
        </w:rPr>
        <w:t>Expected:</w:t>
      </w:r>
    </w:p>
    <w:p w14:paraId="3C452EBC">
      <w:pPr>
        <w:rPr>
          <w:rFonts w:hint="default" w:asciiTheme="minorAscii" w:hAnsiTheme="minorAscii"/>
          <w:lang w:val="en-US"/>
        </w:rPr>
      </w:pPr>
    </w:p>
    <w:p w14:paraId="4E5BE7CC">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default via 10.0.0.1 dev eth0</w:t>
      </w:r>
    </w:p>
    <w:p w14:paraId="68CFE2DE">
      <w:pPr>
        <w:rPr>
          <w:rFonts w:hint="default" w:asciiTheme="minorAscii" w:hAnsiTheme="minorAscii"/>
          <w:lang w:val="en-US"/>
        </w:rPr>
      </w:pPr>
    </w:p>
    <w:p w14:paraId="243043CC">
      <w:pPr>
        <w:rPr>
          <w:rFonts w:hint="default" w:asciiTheme="minorAscii" w:hAnsiTheme="minorAscii"/>
          <w:b/>
          <w:bCs/>
          <w:lang w:val="en-US"/>
        </w:rPr>
      </w:pPr>
      <w:r>
        <w:rPr>
          <w:rFonts w:hint="default" w:asciiTheme="minorAscii" w:hAnsiTheme="minorAscii"/>
          <w:b/>
          <w:bCs/>
          <w:lang w:val="en-US"/>
        </w:rPr>
        <w:t>Internet test</w:t>
      </w:r>
    </w:p>
    <w:p w14:paraId="5A0A309F">
      <w:pPr>
        <w:rPr>
          <w:rFonts w:hint="default" w:asciiTheme="minorAscii" w:hAnsiTheme="minorAscii"/>
          <w:color w:val="70AD47" w:themeColor="accent6"/>
          <w:lang w:val="en-US"/>
          <w14:textFill>
            <w14:solidFill>
              <w14:schemeClr w14:val="accent6"/>
            </w14:solidFill>
          </w14:textFill>
        </w:rPr>
      </w:pPr>
      <w:r>
        <w:rPr>
          <w:rFonts w:hint="default" w:asciiTheme="minorAscii" w:hAnsiTheme="minorAscii"/>
          <w:color w:val="70AD47" w:themeColor="accent6"/>
          <w:lang w:val="en-US"/>
          <w14:textFill>
            <w14:solidFill>
              <w14:schemeClr w14:val="accent6"/>
            </w14:solidFill>
          </w14:textFill>
        </w:rPr>
        <w:t>ping -c 3 8.8.8.8</w:t>
      </w:r>
    </w:p>
    <w:p w14:paraId="63CE9BB2">
      <w:pPr>
        <w:rPr>
          <w:rFonts w:hint="default" w:asciiTheme="minorAscii" w:hAnsiTheme="minorAscii"/>
          <w:color w:val="70AD47" w:themeColor="accent6"/>
          <w:lang w:val="en-US"/>
          <w14:textFill>
            <w14:solidFill>
              <w14:schemeClr w14:val="accent6"/>
            </w14:solidFill>
          </w14:textFill>
        </w:rPr>
      </w:pPr>
      <w:r>
        <w:rPr>
          <w:rFonts w:hint="default" w:asciiTheme="minorAscii" w:hAnsiTheme="minorAscii"/>
          <w:color w:val="70AD47" w:themeColor="accent6"/>
          <w:lang w:val="en-US"/>
          <w14:textFill>
            <w14:solidFill>
              <w14:schemeClr w14:val="accent6"/>
            </w14:solidFill>
          </w14:textFill>
        </w:rPr>
        <w:t>curl https://google.com</w:t>
      </w:r>
    </w:p>
    <w:p w14:paraId="1A5005D7">
      <w:pPr>
        <w:rPr>
          <w:rFonts w:hint="default" w:asciiTheme="minorAscii" w:hAnsiTheme="minorAscii"/>
          <w:lang w:val="en-US"/>
        </w:rPr>
      </w:pPr>
    </w:p>
    <w:p w14:paraId="7B8F1FC2">
      <w:pPr>
        <w:rPr>
          <w:rFonts w:hint="default" w:asciiTheme="minorAscii" w:hAnsiTheme="minorAscii"/>
          <w:b/>
          <w:bCs/>
          <w:lang w:val="en-US"/>
        </w:rPr>
      </w:pPr>
      <w:r>
        <w:rPr>
          <w:rFonts w:hint="default" w:asciiTheme="minorAscii" w:hAnsiTheme="minorAscii"/>
          <w:b/>
          <w:bCs/>
          <w:lang w:val="en-US"/>
        </w:rPr>
        <w:t>DNS test</w:t>
      </w:r>
    </w:p>
    <w:p w14:paraId="225D216A">
      <w:pPr>
        <w:rPr>
          <w:rFonts w:hint="default" w:asciiTheme="minorAscii" w:hAnsiTheme="minorAscii"/>
          <w:lang w:val="en-US"/>
        </w:rPr>
      </w:pPr>
      <w:r>
        <w:rPr>
          <w:rFonts w:hint="default" w:asciiTheme="minorAscii" w:hAnsiTheme="minorAscii"/>
          <w:i/>
          <w:iCs/>
          <w:color w:val="70AD47" w:themeColor="accent6"/>
          <w:lang w:val="en-US"/>
          <w14:textFill>
            <w14:solidFill>
              <w14:schemeClr w14:val="accent6"/>
            </w14:solidFill>
          </w14:textFill>
        </w:rPr>
        <w:t>dig google.com</w:t>
      </w:r>
    </w:p>
    <w:p w14:paraId="45E37B52">
      <w:pPr>
        <w:pStyle w:val="3"/>
        <w:numPr>
          <w:ilvl w:val="1"/>
          <w:numId w:val="1"/>
        </w:numPr>
        <w:bidi w:val="0"/>
        <w:rPr>
          <w:rFonts w:hint="default" w:asciiTheme="minorAscii" w:hAnsiTheme="minorAscii"/>
          <w:b/>
          <w:bCs/>
          <w:lang w:val="en-US"/>
        </w:rPr>
      </w:pPr>
      <w:bookmarkStart w:id="52" w:name="_Toc393186326"/>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Pre-Steps (HomeLab)</w:t>
      </w:r>
      <w:bookmarkEnd w:id="52"/>
    </w:p>
    <w:p w14:paraId="68CE9555">
      <w:pPr>
        <w:pStyle w:val="4"/>
        <w:bidi w:val="0"/>
        <w:rPr>
          <w:rFonts w:hint="default" w:asciiTheme="minorAscii" w:hAnsiTheme="minorAscii"/>
          <w:lang w:val="en-US"/>
        </w:rPr>
      </w:pPr>
      <w:bookmarkStart w:id="53" w:name="_Toc475399263"/>
      <w:r>
        <w:rPr>
          <w:rFonts w:hint="default" w:asciiTheme="minorAscii" w:hAnsiTheme="minorAscii"/>
          <w:lang w:val="en-US"/>
        </w:rPr>
        <w:t>5.3.1 Static IP (Service Node):</w:t>
      </w:r>
      <w:bookmarkEnd w:id="53"/>
    </w:p>
    <w:p w14:paraId="1FBBD6CF">
      <w:pPr>
        <w:rPr>
          <w:rFonts w:hint="default" w:asciiTheme="minorAscii" w:hAnsiTheme="minorAscii"/>
          <w:lang w:val="en-US"/>
        </w:rPr>
      </w:pPr>
      <w:r>
        <w:rPr>
          <w:rFonts w:hint="default" w:asciiTheme="minorAscii" w:hAnsiTheme="minorAscii"/>
          <w:lang w:val="en-US"/>
        </w:rPr>
        <w:t xml:space="preserve">For enp0s20f0u3 Port, I have configured static ip for NIC-1 192.168.8.206 from the router DHCP Server </w:t>
      </w:r>
    </w:p>
    <w:p w14:paraId="16CF1379">
      <w:pPr>
        <w:rPr>
          <w:rFonts w:hint="default" w:asciiTheme="minorAscii" w:hAnsiTheme="minorAscii"/>
          <w:lang w:val="en-US"/>
        </w:rPr>
      </w:pPr>
    </w:p>
    <w:p w14:paraId="1A2ABCA2">
      <w:pPr>
        <w:rPr>
          <w:rFonts w:hint="default" w:asciiTheme="minorAscii" w:hAnsiTheme="minorAscii"/>
          <w:b/>
          <w:bCs/>
          <w:lang w:val="en-US"/>
        </w:rPr>
      </w:pPr>
      <w:r>
        <w:rPr>
          <w:rFonts w:hint="default" w:asciiTheme="minorAscii" w:hAnsiTheme="minorAscii"/>
          <w:b/>
          <w:bCs/>
          <w:lang w:val="en-US"/>
        </w:rPr>
        <w:t>To Check:</w:t>
      </w:r>
    </w:p>
    <w:p w14:paraId="7F7B798B">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ip a</w:t>
      </w:r>
    </w:p>
    <w:p w14:paraId="131E132B">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w:t>
      </w:r>
    </w:p>
    <w:p w14:paraId="6BF25EB8">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2: enp0s20f0u3: &lt;BROADCAST,MULTICAST,UP,LOWER_UP&gt; mtu 1500 qdisc fq_codel state UNKNOWN group default qlen 1000</w:t>
      </w:r>
    </w:p>
    <w:p w14:paraId="44ACB1BF">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link/ether ec:9a:0c:1b:17:84 brd ff:ff:ff:ff:ff:ff</w:t>
      </w:r>
    </w:p>
    <w:p w14:paraId="6E8C61E6">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altname enxec9a0c1b1784</w:t>
      </w:r>
    </w:p>
    <w:p w14:paraId="5DCB62E0">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inet 192.168.8.206/24 metric 1024 brd 192.168.8.255 scope global dynamic enp0s20f0u3</w:t>
      </w:r>
    </w:p>
    <w:p w14:paraId="2D86C1FA">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valid_lft 42674sec preferred_lft 42674sec</w:t>
      </w:r>
    </w:p>
    <w:p w14:paraId="1C022024">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inet6 fe80::ee9a:cff:fe1b:1784/64 scope link proto kernel_ll</w:t>
      </w:r>
    </w:p>
    <w:p w14:paraId="6564F7D5">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valid_lft forever preferred_lft forever</w:t>
      </w:r>
    </w:p>
    <w:p w14:paraId="1AEEA22B">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w:t>
      </w:r>
    </w:p>
    <w:p w14:paraId="4EF8426E">
      <w:pPr>
        <w:numPr>
          <w:ilvl w:val="0"/>
          <w:numId w:val="9"/>
        </w:numPr>
        <w:rPr>
          <w:rFonts w:hint="default" w:asciiTheme="minorAscii" w:hAnsiTheme="minorAscii"/>
          <w:b/>
          <w:bCs/>
          <w:lang w:val="en-US"/>
        </w:rPr>
      </w:pPr>
      <w:r>
        <w:rPr>
          <w:rFonts w:hint="default" w:asciiTheme="minorAscii" w:hAnsiTheme="minorAscii"/>
          <w:b/>
          <w:bCs/>
          <w:lang w:val="en-US"/>
        </w:rPr>
        <w:t>Check Status of Interface</w:t>
      </w:r>
    </w:p>
    <w:p w14:paraId="34EF7547">
      <w:pPr>
        <w:rPr>
          <w:rFonts w:hint="default" w:asciiTheme="minorAscii" w:hAnsiTheme="minorAscii"/>
          <w:lang w:val="en-US"/>
        </w:rPr>
      </w:pPr>
    </w:p>
    <w:p w14:paraId="21ECA1A2">
      <w:pPr>
        <w:rPr>
          <w:rFonts w:hint="default" w:asciiTheme="minorAscii" w:hAnsiTheme="minorAscii"/>
          <w:lang w:val="en-US"/>
        </w:rPr>
      </w:pPr>
      <w:r>
        <w:rPr>
          <w:rFonts w:hint="default" w:asciiTheme="minorAscii" w:hAnsiTheme="minorAscii"/>
          <w:i/>
          <w:iCs/>
          <w:color w:val="70AD47" w:themeColor="accent6"/>
          <w:lang w:val="en-US"/>
          <w14:textFill>
            <w14:solidFill>
              <w14:schemeClr w14:val="accent6"/>
            </w14:solidFill>
          </w14:textFill>
        </w:rPr>
        <w:t xml:space="preserve">networkctl status </w:t>
      </w:r>
      <w:r>
        <w:rPr>
          <w:rFonts w:hint="default" w:asciiTheme="minorAscii" w:hAnsiTheme="minorAscii"/>
          <w:b/>
          <w:bCs/>
          <w:i/>
          <w:iCs/>
          <w:color w:val="70AD47" w:themeColor="accent6"/>
          <w:lang w:val="en-US"/>
          <w14:textFill>
            <w14:solidFill>
              <w14:schemeClr w14:val="accent6"/>
            </w14:solidFill>
          </w14:textFill>
        </w:rPr>
        <w:t>eno1</w:t>
      </w:r>
    </w:p>
    <w:p w14:paraId="18A4F2C5">
      <w:pPr>
        <w:numPr>
          <w:ilvl w:val="0"/>
          <w:numId w:val="9"/>
        </w:numPr>
        <w:ind w:left="0" w:leftChars="0" w:firstLine="0" w:firstLineChars="0"/>
        <w:rPr>
          <w:rFonts w:hint="default" w:asciiTheme="minorAscii" w:hAnsiTheme="minorAscii"/>
          <w:b/>
          <w:bCs/>
          <w:lang w:val="en-US"/>
        </w:rPr>
      </w:pPr>
      <w:r>
        <w:rPr>
          <w:rFonts w:hint="default" w:asciiTheme="minorAscii" w:hAnsiTheme="minorAscii"/>
          <w:b/>
          <w:bCs/>
          <w:lang w:val="en-US"/>
        </w:rPr>
        <w:t>If Offline / Degraded, then edit the network file</w:t>
      </w:r>
    </w:p>
    <w:p w14:paraId="481BD812">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[Match]</w:t>
      </w:r>
    </w:p>
    <w:p w14:paraId="30E5E0E8">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Matching with "Type=ether" causes issues with containers because it also matches virtual Ethernet interfaces (veth*).</w:t>
      </w:r>
    </w:p>
    <w:p w14:paraId="48311815">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See https://bugs.archlinux.org/task/70892</w:t>
      </w:r>
    </w:p>
    <w:p w14:paraId="6808FF7F">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Instead match by globbing the network interface name.</w:t>
      </w:r>
    </w:p>
    <w:p w14:paraId="2E1AA311">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#Name=en*</w:t>
      </w:r>
    </w:p>
    <w:p w14:paraId="47460EB9">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#Name=eth*</w:t>
      </w:r>
    </w:p>
    <w:p w14:paraId="122C36B3">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Name=</w:t>
      </w:r>
      <w:r>
        <w:rPr>
          <w:rFonts w:hint="default" w:asciiTheme="minorAscii" w:hAnsiTheme="minorAscii"/>
          <w:b/>
          <w:bCs/>
          <w:i/>
          <w:iCs/>
          <w:color w:val="70AD47" w:themeColor="accent6"/>
          <w:lang w:val="en-US"/>
          <w14:textFill>
            <w14:solidFill>
              <w14:schemeClr w14:val="accent6"/>
            </w14:solidFill>
          </w14:textFill>
        </w:rPr>
        <w:t>eno1</w:t>
      </w:r>
    </w:p>
    <w:p w14:paraId="07E820E2">
      <w:pPr>
        <w:rPr>
          <w:rFonts w:hint="default" w:asciiTheme="minorAscii" w:hAnsiTheme="minorAscii"/>
          <w:i/>
          <w:iCs/>
          <w:color w:val="70AD47" w:themeColor="accent6"/>
          <w:lang w:val="en-US"/>
          <w14:textFill>
            <w14:solidFill>
              <w14:schemeClr w14:val="accent6"/>
            </w14:solidFill>
          </w14:textFill>
        </w:rPr>
      </w:pPr>
    </w:p>
    <w:p w14:paraId="66421990">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[Link]</w:t>
      </w:r>
    </w:p>
    <w:p w14:paraId="6453FDA5">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RequiredForOnline=routable</w:t>
      </w:r>
    </w:p>
    <w:p w14:paraId="260DA675">
      <w:pPr>
        <w:rPr>
          <w:rFonts w:hint="default" w:asciiTheme="minorAscii" w:hAnsiTheme="minorAscii"/>
          <w:i/>
          <w:iCs/>
          <w:color w:val="70AD47" w:themeColor="accent6"/>
          <w:lang w:val="en-US"/>
          <w14:textFill>
            <w14:solidFill>
              <w14:schemeClr w14:val="accent6"/>
            </w14:solidFill>
          </w14:textFill>
        </w:rPr>
      </w:pPr>
    </w:p>
    <w:p w14:paraId="31630BFD">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[Network]</w:t>
      </w:r>
    </w:p>
    <w:p w14:paraId="4D453291">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#DHCP=yes</w:t>
      </w:r>
    </w:p>
    <w:p w14:paraId="1EEC4359">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#MulticastDNS=yes</w:t>
      </w:r>
    </w:p>
    <w:p w14:paraId="78BCC760">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Address=10.0.0.1/24</w:t>
      </w:r>
    </w:p>
    <w:p w14:paraId="173CD967">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DNS=10.0.0.1</w:t>
      </w:r>
    </w:p>
    <w:p w14:paraId="751D3013">
      <w:pPr>
        <w:rPr>
          <w:rFonts w:hint="default" w:asciiTheme="minorAscii" w:hAnsiTheme="minorAscii"/>
          <w:i/>
          <w:iCs/>
          <w:color w:val="70AD47" w:themeColor="accent6"/>
          <w:lang w:val="en-US"/>
          <w14:textFill>
            <w14:solidFill>
              <w14:schemeClr w14:val="accent6"/>
            </w14:solidFill>
          </w14:textFill>
        </w:rPr>
      </w:pPr>
    </w:p>
    <w:p w14:paraId="74F41417">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systemd-networkd does not set per-interface-type default route metrics</w:t>
      </w:r>
    </w:p>
    <w:p w14:paraId="3F0062A3">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https://github.com/systemd/systemd/issues/17698</w:t>
      </w:r>
    </w:p>
    <w:p w14:paraId="05C28BC3">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Explicitly set route metric, so that Ethernet is preferred over Wi-Fi and Wi-Fi is preferred over mobile broadband.</w:t>
      </w:r>
    </w:p>
    <w:p w14:paraId="515B0D11">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Use values from NetworkManager. From nm_device_get_route_metric_default in</w:t>
      </w:r>
    </w:p>
    <w:p w14:paraId="0144C5F6">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https://gitlab.freedesktop.org/NetworkManager/NetworkManager/-/blob/main/src/core/devices/nm-device.c</w:t>
      </w:r>
    </w:p>
    <w:p w14:paraId="76F8D6B1">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[DHCPv4]</w:t>
      </w:r>
    </w:p>
    <w:p w14:paraId="4673799E">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RouteMetric=100</w:t>
      </w:r>
    </w:p>
    <w:p w14:paraId="71F9D75E">
      <w:pPr>
        <w:rPr>
          <w:rFonts w:hint="default" w:asciiTheme="minorAscii" w:hAnsiTheme="minorAscii"/>
          <w:i/>
          <w:iCs/>
          <w:color w:val="70AD47" w:themeColor="accent6"/>
          <w:lang w:val="en-US"/>
          <w14:textFill>
            <w14:solidFill>
              <w14:schemeClr w14:val="accent6"/>
            </w14:solidFill>
          </w14:textFill>
        </w:rPr>
      </w:pPr>
    </w:p>
    <w:p w14:paraId="65C48A8C">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[IPv6AcceptRA]</w:t>
      </w:r>
    </w:p>
    <w:p w14:paraId="34BF975E">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RouteMetric=100</w:t>
      </w:r>
    </w:p>
    <w:p w14:paraId="385A35C3">
      <w:pPr>
        <w:rPr>
          <w:rFonts w:hint="default" w:asciiTheme="minorAscii" w:hAnsiTheme="minorAscii"/>
          <w:lang w:val="en-US"/>
        </w:rPr>
      </w:pPr>
    </w:p>
    <w:p w14:paraId="34093AF7">
      <w:pPr>
        <w:numPr>
          <w:ilvl w:val="0"/>
          <w:numId w:val="9"/>
        </w:numPr>
        <w:ind w:left="0" w:leftChars="0" w:firstLine="0" w:firstLineChars="0"/>
        <w:rPr>
          <w:rFonts w:hint="default" w:asciiTheme="minorAscii" w:hAnsiTheme="minorAscii"/>
          <w:b/>
          <w:bCs/>
          <w:lang w:val="en-US"/>
        </w:rPr>
      </w:pPr>
      <w:r>
        <w:rPr>
          <w:rFonts w:hint="default" w:asciiTheme="minorAscii" w:hAnsiTheme="minorAscii"/>
          <w:b/>
          <w:bCs/>
          <w:lang w:val="en-US"/>
        </w:rPr>
        <w:t>Enable networkd</w:t>
      </w:r>
    </w:p>
    <w:p w14:paraId="5E12B00B">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enable --now systemd-networkd</w:t>
      </w:r>
    </w:p>
    <w:p w14:paraId="619867CF">
      <w:pPr>
        <w:rPr>
          <w:rFonts w:hint="default" w:asciiTheme="minorAscii" w:hAnsiTheme="minorAscii"/>
          <w:lang w:val="en-US"/>
        </w:rPr>
      </w:pPr>
    </w:p>
    <w:p w14:paraId="0C058FF1">
      <w:pPr>
        <w:numPr>
          <w:ilvl w:val="0"/>
          <w:numId w:val="9"/>
        </w:numPr>
        <w:ind w:left="0" w:leftChars="0" w:firstLine="0" w:firstLineChars="0"/>
        <w:rPr>
          <w:rFonts w:hint="default" w:asciiTheme="minorAscii" w:hAnsiTheme="minorAscii"/>
          <w:b/>
          <w:bCs/>
          <w:lang w:val="en-US"/>
        </w:rPr>
      </w:pPr>
      <w:r>
        <w:rPr>
          <w:rFonts w:hint="default" w:asciiTheme="minorAscii" w:hAnsiTheme="minorAscii"/>
          <w:b/>
          <w:bCs/>
          <w:lang w:val="en-US"/>
        </w:rPr>
        <w:t>Check and if Service Found,Disable NetworkManager (Optional but recommended)</w:t>
      </w:r>
    </w:p>
    <w:p w14:paraId="13CE32BA">
      <w:pPr>
        <w:rPr>
          <w:rFonts w:hint="default" w:asciiTheme="minorAscii" w:hAnsiTheme="minorAscii"/>
          <w:lang w:val="en-US"/>
        </w:rPr>
      </w:pPr>
    </w:p>
    <w:p w14:paraId="417DA15F">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status NetworkManager</w:t>
      </w:r>
    </w:p>
    <w:p w14:paraId="7634F6FE">
      <w:pPr>
        <w:rPr>
          <w:rFonts w:hint="default" w:asciiTheme="minorAscii" w:hAnsiTheme="minorAscii"/>
          <w:lang w:val="en-US"/>
        </w:rPr>
      </w:pPr>
    </w:p>
    <w:p w14:paraId="1D2D6B8B">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disable NetworkManager</w:t>
      </w:r>
    </w:p>
    <w:p w14:paraId="7E427F88">
      <w:pPr>
        <w:rPr>
          <w:rFonts w:hint="default" w:asciiTheme="minorAscii" w:hAnsiTheme="minorAscii"/>
          <w:lang w:val="en-US"/>
        </w:rPr>
      </w:pPr>
    </w:p>
    <w:p w14:paraId="7498FCA7">
      <w:pPr>
        <w:numPr>
          <w:ilvl w:val="0"/>
          <w:numId w:val="9"/>
        </w:numPr>
        <w:ind w:left="0" w:leftChars="0" w:firstLine="0" w:firstLineChars="0"/>
        <w:rPr>
          <w:rFonts w:hint="default" w:asciiTheme="minorAscii" w:hAnsiTheme="minorAscii"/>
          <w:b/>
          <w:bCs/>
          <w:lang w:val="en-US"/>
        </w:rPr>
      </w:pPr>
      <w:r>
        <w:rPr>
          <w:rFonts w:hint="default" w:asciiTheme="minorAscii" w:hAnsiTheme="minorAscii"/>
          <w:b/>
          <w:bCs/>
          <w:lang w:val="en-US"/>
        </w:rPr>
        <w:t>Check and if Service Not Started,Enable Systemd Networkd</w:t>
      </w:r>
    </w:p>
    <w:p w14:paraId="08612677">
      <w:pPr>
        <w:rPr>
          <w:rFonts w:hint="default" w:asciiTheme="minorAscii" w:hAnsiTheme="minorAscii"/>
          <w:lang w:val="en-US"/>
        </w:rPr>
      </w:pPr>
    </w:p>
    <w:p w14:paraId="55859B07">
      <w:pPr>
        <w:rPr>
          <w:rFonts w:hint="default" w:asciiTheme="minorAscii" w:hAnsiTheme="minorAscii"/>
          <w:b/>
          <w:bCs/>
          <w:lang w:val="en-US"/>
        </w:rPr>
      </w:pPr>
      <w:r>
        <w:rPr>
          <w:rFonts w:hint="default" w:asciiTheme="minorAscii" w:hAnsiTheme="minorAscii"/>
          <w:b/>
          <w:bCs/>
          <w:lang w:val="en-US"/>
        </w:rPr>
        <w:t>Check if Active or not by following command:</w:t>
      </w:r>
    </w:p>
    <w:p w14:paraId="7F1DABF4">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systemctl is-active systemd-networkd</w:t>
      </w:r>
    </w:p>
    <w:p w14:paraId="6763C9EF">
      <w:pPr>
        <w:rPr>
          <w:rFonts w:hint="default" w:asciiTheme="minorAscii" w:hAnsiTheme="minorAscii"/>
          <w:lang w:val="en-US"/>
        </w:rPr>
      </w:pPr>
    </w:p>
    <w:p w14:paraId="2E38F729">
      <w:pPr>
        <w:rPr>
          <w:rFonts w:hint="default" w:asciiTheme="minorAscii" w:hAnsiTheme="minorAscii"/>
          <w:b/>
          <w:bCs/>
          <w:lang w:val="en-US"/>
        </w:rPr>
      </w:pPr>
      <w:r>
        <w:rPr>
          <w:rFonts w:hint="default" w:asciiTheme="minorAscii" w:hAnsiTheme="minorAscii"/>
          <w:b/>
          <w:bCs/>
          <w:lang w:val="en-US"/>
        </w:rPr>
        <w:t>Start by following command:</w:t>
      </w:r>
    </w:p>
    <w:p w14:paraId="2D3A9970">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enable --now systemd-networkd</w:t>
      </w:r>
    </w:p>
    <w:p w14:paraId="0077DCDC">
      <w:pPr>
        <w:rPr>
          <w:rFonts w:hint="default" w:asciiTheme="minorAscii" w:hAnsiTheme="minorAscii"/>
          <w:lang w:val="en-US"/>
        </w:rPr>
      </w:pPr>
    </w:p>
    <w:p w14:paraId="64A9404D">
      <w:pPr>
        <w:rPr>
          <w:rFonts w:hint="default" w:asciiTheme="minorAscii" w:hAnsiTheme="minorAscii"/>
          <w:b/>
          <w:bCs/>
          <w:lang w:val="en-US"/>
        </w:rPr>
      </w:pPr>
      <w:r>
        <w:rPr>
          <w:rFonts w:hint="default" w:asciiTheme="minorAscii" w:hAnsiTheme="minorAscii"/>
          <w:b/>
          <w:bCs/>
          <w:lang w:val="en-US"/>
        </w:rPr>
        <w:t>restart by following command:</w:t>
      </w:r>
    </w:p>
    <w:p w14:paraId="4C1A5B5B">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systemctl restart systemd-networkd</w:t>
      </w:r>
    </w:p>
    <w:p w14:paraId="6FA24800">
      <w:pPr>
        <w:rPr>
          <w:rFonts w:hint="default" w:asciiTheme="minorAscii" w:hAnsiTheme="minorAscii"/>
          <w:lang w:val="en-US"/>
        </w:rPr>
      </w:pPr>
    </w:p>
    <w:p w14:paraId="1C0DDB6E">
      <w:pPr>
        <w:numPr>
          <w:ilvl w:val="0"/>
          <w:numId w:val="9"/>
        </w:numPr>
        <w:ind w:left="0" w:leftChars="0" w:firstLine="0" w:firstLineChars="0"/>
        <w:rPr>
          <w:rFonts w:hint="default" w:asciiTheme="minorAscii" w:hAnsiTheme="minorAscii"/>
          <w:b/>
          <w:bCs/>
          <w:lang w:val="en-US"/>
        </w:rPr>
      </w:pPr>
      <w:r>
        <w:rPr>
          <w:rFonts w:hint="default" w:asciiTheme="minorAscii" w:hAnsiTheme="minorAscii"/>
          <w:b/>
          <w:bCs/>
          <w:lang w:val="en-US"/>
        </w:rPr>
        <w:t>Check Status</w:t>
      </w:r>
    </w:p>
    <w:p w14:paraId="21FF1B17">
      <w:pPr>
        <w:numPr>
          <w:ilvl w:val="0"/>
          <w:numId w:val="0"/>
        </w:num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networkctl status eno1</w:t>
      </w:r>
    </w:p>
    <w:p w14:paraId="431357D2">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3: eno1</w:t>
      </w:r>
    </w:p>
    <w:p w14:paraId="4D9BA3E5">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Link File: /usr/lib/systemd/network/99-default.link</w:t>
      </w:r>
    </w:p>
    <w:p w14:paraId="2E73DE28">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Network File: /etc/systemd/network/20-ethernet.network</w:t>
      </w:r>
    </w:p>
    <w:p w14:paraId="7695BA9C">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State: routable (configured)</w:t>
      </w:r>
    </w:p>
    <w:p w14:paraId="20A010C2">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Online state: online</w:t>
      </w:r>
    </w:p>
    <w:p w14:paraId="2E1DA013">
      <w:pPr>
        <w:numPr>
          <w:ilvl w:val="0"/>
          <w:numId w:val="0"/>
        </w:numPr>
        <w:rPr>
          <w:rFonts w:hint="default" w:asciiTheme="minorAscii" w:hAnsiTheme="minorAscii"/>
          <w:i w:val="0"/>
          <w:iCs w:val="0"/>
          <w:color w:val="70AD47" w:themeColor="accent6"/>
          <w:lang w:val="en-US"/>
          <w14:textFill>
            <w14:solidFill>
              <w14:schemeClr w14:val="accent6"/>
            </w14:solidFill>
          </w14:textFill>
        </w:rPr>
      </w:pPr>
    </w:p>
    <w:p w14:paraId="25428C0E">
      <w:pPr>
        <w:numPr>
          <w:ilvl w:val="0"/>
          <w:numId w:val="0"/>
        </w:num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ip a</w:t>
      </w:r>
    </w:p>
    <w:p w14:paraId="4D0DD769">
      <w:pPr>
        <w:numPr>
          <w:ilvl w:val="0"/>
          <w:numId w:val="0"/>
        </w:numPr>
        <w:rPr>
          <w:rFonts w:hint="default" w:asciiTheme="minorAscii" w:hAnsiTheme="minorAscii"/>
          <w:i w:val="0"/>
          <w:iCs w:val="0"/>
          <w:color w:val="70AD47" w:themeColor="accent6"/>
          <w:lang w:val="en-US"/>
          <w14:textFill>
            <w14:solidFill>
              <w14:schemeClr w14:val="accent6"/>
            </w14:solidFill>
          </w14:textFill>
        </w:rPr>
      </w:pPr>
      <w:r>
        <w:rPr>
          <w:rFonts w:hint="default" w:asciiTheme="minorAscii" w:hAnsiTheme="minorAscii"/>
          <w:i w:val="0"/>
          <w:iCs w:val="0"/>
          <w:color w:val="70AD47" w:themeColor="accent6"/>
          <w:lang w:val="en-US"/>
          <w14:textFill>
            <w14:solidFill>
              <w14:schemeClr w14:val="accent6"/>
            </w14:solidFill>
          </w14:textFill>
        </w:rPr>
        <w:t>...</w:t>
      </w:r>
    </w:p>
    <w:p w14:paraId="61E4D699">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3: eno1: &lt;BROADCAST,MULTICAST,UP,LOWER_UP&gt; mtu 1500 qdisc fq_codel state UP group default qlen 1000</w:t>
      </w:r>
    </w:p>
    <w:p w14:paraId="71ECA0D8">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link/ether f4:4d:30:6f:39:a3 brd ff:ff:ff:ff:ff:ff</w:t>
      </w:r>
    </w:p>
    <w:p w14:paraId="7774793A">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altname enp0s31f6</w:t>
      </w:r>
    </w:p>
    <w:p w14:paraId="4DD3C45E">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altname enxf44d306f39a3</w:t>
      </w:r>
    </w:p>
    <w:p w14:paraId="522CE3C5">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inet 10.0.0.1/24 brd 10.0.0.255 scope global eno1</w:t>
      </w:r>
    </w:p>
    <w:p w14:paraId="1A4A0BD3">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valid_lft forever preferred_lft forever</w:t>
      </w:r>
    </w:p>
    <w:p w14:paraId="4D25F44D">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inet6 fe80::f64d:30ff:fe6f:39a3/64 scope link proto kernel_ll</w:t>
      </w:r>
    </w:p>
    <w:p w14:paraId="196059C5">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valid_lft forever preferred_lft forever</w:t>
      </w:r>
    </w:p>
    <w:p w14:paraId="7E05FE6D">
      <w:pPr>
        <w:numPr>
          <w:ilvl w:val="0"/>
          <w:numId w:val="0"/>
        </w:numPr>
        <w:rPr>
          <w:rFonts w:hint="default" w:asciiTheme="minorAscii" w:hAnsiTheme="minorAscii"/>
          <w:lang w:val="en-US"/>
        </w:rPr>
      </w:pPr>
      <w:r>
        <w:rPr>
          <w:rFonts w:hint="default" w:asciiTheme="minorAscii" w:hAnsiTheme="minorAscii"/>
          <w:i w:val="0"/>
          <w:iCs w:val="0"/>
          <w:color w:val="70AD47" w:themeColor="accent6"/>
          <w:lang w:val="en-US"/>
          <w14:textFill>
            <w14:solidFill>
              <w14:schemeClr w14:val="accent6"/>
            </w14:solidFill>
          </w14:textFill>
        </w:rPr>
        <w:t>...</w:t>
      </w:r>
      <w:bookmarkEnd w:id="47"/>
      <w:bookmarkStart w:id="54" w:name="_Toc806698104"/>
    </w:p>
    <w:p w14:paraId="087FA78C">
      <w:pPr>
        <w:pStyle w:val="4"/>
        <w:bidi w:val="0"/>
        <w:rPr>
          <w:rFonts w:hint="default" w:asciiTheme="minorAscii" w:hAnsiTheme="minorAscii"/>
          <w:lang w:val="en-US"/>
        </w:rPr>
      </w:pPr>
      <w:bookmarkStart w:id="55" w:name="_Toc1396246401"/>
      <w:r>
        <w:rPr>
          <w:rFonts w:hint="default" w:asciiTheme="minorAscii" w:hAnsiTheme="minorAscii"/>
          <w:lang w:val="en-US"/>
        </w:rPr>
        <w:t>5.3.2 DNS Setup:</w:t>
      </w:r>
      <w:bookmarkEnd w:id="54"/>
      <w:bookmarkEnd w:id="55"/>
    </w:p>
    <w:p w14:paraId="596AA007">
      <w:pPr>
        <w:rPr>
          <w:rFonts w:hint="default" w:asciiTheme="minorAscii" w:hAnsiTheme="minorAscii"/>
          <w:b/>
          <w:bCs/>
          <w:lang w:val="en-US"/>
        </w:rPr>
      </w:pPr>
      <w:r>
        <w:rPr>
          <w:rFonts w:hint="default" w:asciiTheme="minorAscii" w:hAnsiTheme="minorAscii"/>
          <w:b/>
          <w:bCs/>
          <w:lang w:val="en-US"/>
        </w:rPr>
        <w:t>1) Install DNS on service machine (Arch Linux)</w:t>
      </w:r>
    </w:p>
    <w:p w14:paraId="0E94B89E">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pacman -S bind -y</w:t>
      </w:r>
    </w:p>
    <w:p w14:paraId="6506C885">
      <w:pPr>
        <w:rPr>
          <w:rFonts w:hint="default" w:asciiTheme="minorAscii" w:hAnsiTheme="minorAscii"/>
          <w:color w:val="70AD47" w:themeColor="accent6"/>
          <w:lang w:val="en-US"/>
          <w14:textFill>
            <w14:solidFill>
              <w14:schemeClr w14:val="accent6"/>
            </w14:solidFill>
          </w14:textFill>
        </w:rPr>
      </w:pPr>
    </w:p>
    <w:p w14:paraId="25A8BF0F">
      <w:pPr>
        <w:numPr>
          <w:ilvl w:val="0"/>
          <w:numId w:val="10"/>
        </w:numPr>
        <w:rPr>
          <w:rFonts w:hint="default" w:asciiTheme="minorAscii" w:hAnsiTheme="minorAscii"/>
          <w:b/>
          <w:bCs/>
          <w:lang w:val="en-US"/>
        </w:rPr>
      </w:pPr>
      <w:r>
        <w:rPr>
          <w:rFonts w:hint="default" w:asciiTheme="minorAscii" w:hAnsiTheme="minorAscii"/>
          <w:b/>
          <w:bCs/>
          <w:lang w:val="en-US"/>
        </w:rPr>
        <w:t xml:space="preserve">Take backup of </w:t>
      </w:r>
      <w:r>
        <w:rPr>
          <w:rFonts w:hint="default" w:asciiTheme="minorAscii" w:hAnsiTheme="minorAscii"/>
          <w:b/>
          <w:bCs/>
          <w:lang w:val="en-US" w:eastAsia="zh-CN"/>
        </w:rPr>
        <w:t>main DNS configuration file</w:t>
      </w:r>
    </w:p>
    <w:p w14:paraId="3040A2C1">
      <w:pPr>
        <w:rPr>
          <w:rFonts w:hint="default" w:asciiTheme="minorAscii" w:hAnsiTheme="minorAscii"/>
          <w:color w:val="70AD47" w:themeColor="accent6"/>
          <w:lang w:val="en-US"/>
          <w14:textFill>
            <w14:solidFill>
              <w14:schemeClr w14:val="accent6"/>
            </w14:solidFill>
          </w14:textFill>
        </w:rPr>
      </w:pPr>
    </w:p>
    <w:p w14:paraId="1B5843C3">
      <w:p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/etc/named.conf /etc/named.conf-original!</w:t>
      </w:r>
    </w:p>
    <w:p w14:paraId="13FE055F">
      <w:pPr>
        <w:rPr>
          <w:rFonts w:hint="default" w:asciiTheme="minorAscii" w:hAnsiTheme="minorAscii"/>
          <w:i/>
          <w:iCs/>
          <w:color w:val="70AD47" w:themeColor="accent6"/>
          <w:lang w:val="en-US" w:eastAsia="zh-CN"/>
          <w14:textFill>
            <w14:solidFill>
              <w14:schemeClr w14:val="accent6"/>
            </w14:solidFill>
          </w14:textFill>
        </w:rPr>
      </w:pPr>
    </w:p>
    <w:p w14:paraId="72E20461">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make modification of ip and copy the file named.conf</w:t>
      </w:r>
    </w:p>
    <w:p w14:paraId="27655DA6">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&lt;repository-location&gt;</w:t>
      </w:r>
    </w:p>
    <w:p w14:paraId="516BE59C">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scripts/arch-linux-service/DNS-Server/named.conf /etc/named.conf</w:t>
      </w:r>
    </w:p>
    <w:p w14:paraId="25E16DA0">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chown root:named /etc/named.conf</w:t>
      </w:r>
    </w:p>
    <w:p w14:paraId="62A26349">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chmod 640 /etc/named.conf</w:t>
      </w:r>
    </w:p>
    <w:p w14:paraId="4475861D">
      <w:pPr>
        <w:numPr>
          <w:ilvl w:val="0"/>
          <w:numId w:val="0"/>
        </w:numPr>
        <w:ind w:leftChars="0"/>
        <w:rPr>
          <w:rFonts w:hint="default" w:asciiTheme="minorAscii" w:hAnsiTheme="minorAscii"/>
          <w:i/>
          <w:iCs/>
          <w:color w:val="auto"/>
          <w:lang w:val="en-US" w:eastAsia="zh-CN"/>
        </w:rPr>
      </w:pPr>
    </w:p>
    <w:p w14:paraId="75E3E85B">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Check for Syntax Error</w:t>
      </w:r>
    </w:p>
    <w:p w14:paraId="15F876A3">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named-checkconf</w:t>
      </w:r>
    </w:p>
    <w:p w14:paraId="08F528FF">
      <w:pPr>
        <w:numPr>
          <w:ilvl w:val="0"/>
          <w:numId w:val="0"/>
        </w:numPr>
        <w:ind w:leftChars="0"/>
        <w:rPr>
          <w:rFonts w:hint="default" w:asciiTheme="minorAscii" w:hAnsiTheme="minorAscii"/>
          <w:i/>
          <w:iCs/>
          <w:color w:val="auto"/>
          <w:lang w:val="en-US" w:eastAsia="zh-CN"/>
        </w:rPr>
      </w:pPr>
    </w:p>
    <w:p w14:paraId="0C3E4BCC">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Create the required directory for logs with appropriate permission and ownership</w:t>
      </w:r>
    </w:p>
    <w:p w14:paraId="656FED8B">
      <w:pPr>
        <w:numPr>
          <w:ilvl w:val="0"/>
          <w:numId w:val="0"/>
        </w:numPr>
        <w:ind w:leftChars="0"/>
        <w:rPr>
          <w:rFonts w:hint="default" w:asciiTheme="minorAscii" w:hAnsiTheme="minorAscii"/>
          <w:i/>
          <w:iCs/>
          <w:color w:val="auto"/>
          <w:lang w:val="en-US" w:eastAsia="zh-CN"/>
        </w:rPr>
      </w:pPr>
    </w:p>
    <w:p w14:paraId="50D833E9">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mkdir /var/named/log/</w:t>
      </w:r>
    </w:p>
    <w:p w14:paraId="5849CD55">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chown named:named /var/named/log/</w:t>
      </w:r>
    </w:p>
    <w:p w14:paraId="4E99E406">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chmod 700 /var/named/log/</w:t>
      </w:r>
    </w:p>
    <w:p w14:paraId="3B5375FD">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14:paraId="17F3F4A1">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Define Forward Zone</w:t>
      </w:r>
    </w:p>
    <w:p w14:paraId="79ECDDD4">
      <w:pPr>
        <w:numPr>
          <w:ilvl w:val="0"/>
          <w:numId w:val="0"/>
        </w:numPr>
        <w:ind w:leftChars="0"/>
        <w:rPr>
          <w:rFonts w:hint="default" w:asciiTheme="minorAscii" w:hAnsiTheme="minorAscii"/>
          <w:b w:val="0"/>
          <w:bCs w:val="0"/>
          <w:i w:val="0"/>
          <w:iCs w:val="0"/>
          <w:color w:val="auto"/>
          <w:lang w:val="en-US" w:eastAsia="zh-CN"/>
        </w:rPr>
      </w:pPr>
      <w:r>
        <w:rPr>
          <w:rFonts w:hint="default" w:asciiTheme="minorAscii" w:hAnsiTheme="minorAscii"/>
          <w:b w:val="0"/>
          <w:bCs w:val="0"/>
          <w:i w:val="0"/>
          <w:iCs w:val="0"/>
          <w:color w:val="auto"/>
          <w:lang w:val="en-US" w:eastAsia="zh-CN"/>
        </w:rPr>
        <w:t>change Ip address in okd.ms1.lan.zone file and then copy it to /var/named/</w:t>
      </w:r>
    </w:p>
    <w:p w14:paraId="0914AE6E">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scripts/arch-linux-service/DNS-Server/okd.ms1.lan.zone /var/named/</w:t>
      </w:r>
    </w:p>
    <w:p w14:paraId="1FA880DE">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14:paraId="72B9E768">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Define Reverse Zone</w:t>
      </w:r>
    </w:p>
    <w:p w14:paraId="16A798F8">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scripts/arch-linux-service/DNS-Server/0.0.10.in-addr.arpa.zone /var/named/</w:t>
      </w:r>
    </w:p>
    <w:p w14:paraId="3BF201D8">
      <w:pPr>
        <w:numPr>
          <w:ilvl w:val="0"/>
          <w:numId w:val="0"/>
        </w:numPr>
        <w:rPr>
          <w:rFonts w:hint="default" w:asciiTheme="minorAscii" w:hAnsiTheme="minorAscii"/>
          <w:i/>
          <w:iCs/>
          <w:color w:val="70AD47" w:themeColor="accent6"/>
          <w:lang w:val="en-US" w:eastAsia="zh-CN"/>
          <w14:textFill>
            <w14:solidFill>
              <w14:schemeClr w14:val="accent6"/>
            </w14:solidFill>
          </w14:textFill>
        </w:rPr>
      </w:pPr>
    </w:p>
    <w:p w14:paraId="2EEF0642">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Set Permission</w:t>
      </w:r>
    </w:p>
    <w:p w14:paraId="203C04A0">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chown root:named /var/named/okd.ms1.lan.zone </w:t>
      </w:r>
    </w:p>
    <w:p w14:paraId="138CF9C3">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chown root:named /var/named/0.0.10.in-addr.arpa.zone </w:t>
      </w:r>
    </w:p>
    <w:p w14:paraId="1003F000">
      <w:pPr>
        <w:numPr>
          <w:ilvl w:val="0"/>
          <w:numId w:val="0"/>
        </w:numPr>
        <w:rPr>
          <w:rFonts w:hint="default" w:asciiTheme="minorAscii" w:hAnsiTheme="minorAscii"/>
          <w:i/>
          <w:iCs/>
          <w:color w:val="70AD47" w:themeColor="accent6"/>
          <w:lang w:val="en-US" w:eastAsia="zh-CN"/>
          <w14:textFill>
            <w14:solidFill>
              <w14:schemeClr w14:val="accent6"/>
            </w14:solidFill>
          </w14:textFill>
        </w:rPr>
      </w:pPr>
    </w:p>
    <w:p w14:paraId="529F8DAC">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chmod 640 /var/named/okd.ms1.lan.zone </w:t>
      </w:r>
    </w:p>
    <w:p w14:paraId="60606DB8">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chmod 640 /var/named/0.0.10.in-addr.arpa.zone </w:t>
      </w:r>
    </w:p>
    <w:p w14:paraId="72995612">
      <w:pPr>
        <w:numPr>
          <w:ilvl w:val="0"/>
          <w:numId w:val="0"/>
        </w:numPr>
        <w:rPr>
          <w:rFonts w:hint="default" w:asciiTheme="minorAscii" w:hAnsiTheme="minorAscii"/>
          <w:i w:val="0"/>
          <w:iCs w:val="0"/>
          <w:color w:val="auto"/>
          <w:lang w:val="en-US" w:eastAsia="zh-CN"/>
        </w:rPr>
      </w:pPr>
    </w:p>
    <w:p w14:paraId="36A7779B">
      <w:pPr>
        <w:numPr>
          <w:ilvl w:val="0"/>
          <w:numId w:val="0"/>
        </w:numPr>
        <w:rPr>
          <w:rFonts w:hint="default" w:asciiTheme="minorAscii" w:hAnsiTheme="minorAscii"/>
          <w:i w:val="0"/>
          <w:iCs w:val="0"/>
          <w:color w:val="auto"/>
          <w:lang w:val="en-US" w:eastAsia="zh-CN"/>
        </w:rPr>
      </w:pPr>
      <w:r>
        <w:rPr>
          <w:rFonts w:hint="default" w:asciiTheme="minorAscii" w:hAnsiTheme="minorAscii"/>
          <w:i w:val="0"/>
          <w:iCs w:val="0"/>
          <w:color w:val="auto"/>
          <w:lang w:val="en-US" w:eastAsia="zh-CN"/>
        </w:rPr>
        <w:t>Run named-checkzone file for any errors.</w:t>
      </w:r>
    </w:p>
    <w:p w14:paraId="1A72A002">
      <w:pPr>
        <w:numPr>
          <w:ilvl w:val="0"/>
          <w:numId w:val="0"/>
        </w:numPr>
        <w:rPr>
          <w:rFonts w:hint="default" w:asciiTheme="minorAscii" w:hAnsiTheme="minorAscii"/>
          <w:i w:val="0"/>
          <w:iCs w:val="0"/>
          <w:color w:val="auto"/>
          <w:lang w:val="en-US" w:eastAsia="zh-CN"/>
        </w:rPr>
      </w:pPr>
    </w:p>
    <w:p w14:paraId="6E36AB96">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named-checkzone okd.ms1.lan /var/named/okd.ms1.lan.zone</w:t>
      </w:r>
    </w:p>
    <w:p w14:paraId="39A626B6">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named-checkzone 0.0.10.in-addr.arpa /var/named/0.0.10.in-addr.arpa.zone</w:t>
      </w:r>
    </w:p>
    <w:p w14:paraId="76168AB1">
      <w:pPr>
        <w:numPr>
          <w:ilvl w:val="0"/>
          <w:numId w:val="0"/>
        </w:numPr>
        <w:rPr>
          <w:rFonts w:hint="default" w:asciiTheme="minorAscii" w:hAnsiTheme="minorAscii"/>
          <w:i w:val="0"/>
          <w:iCs w:val="0"/>
          <w:color w:val="auto"/>
          <w:lang w:val="en-US" w:eastAsia="zh-CN"/>
        </w:rPr>
      </w:pPr>
    </w:p>
    <w:p w14:paraId="26D17749">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Start Service</w:t>
      </w:r>
    </w:p>
    <w:p w14:paraId="0A9F597E">
      <w:pPr>
        <w:numPr>
          <w:ilvl w:val="0"/>
          <w:numId w:val="0"/>
        </w:numPr>
        <w:ind w:leftChars="0"/>
        <w:rPr>
          <w:rFonts w:hint="default" w:asciiTheme="minorAscii" w:hAnsiTheme="minorAscii"/>
          <w:i/>
          <w:iCs/>
          <w:color w:val="auto"/>
          <w:lang w:val="en-US" w:eastAsia="zh-CN"/>
        </w:rPr>
      </w:pPr>
      <w:r>
        <w:rPr>
          <w:rFonts w:hint="default" w:asciiTheme="minorAscii" w:hAnsiTheme="minorAscii"/>
          <w:i/>
          <w:iCs/>
          <w:color w:val="auto"/>
          <w:lang w:val="en-US" w:eastAsia="zh-CN"/>
        </w:rPr>
        <w:t>Start and enable the service persistently</w:t>
      </w:r>
    </w:p>
    <w:p w14:paraId="7FD51902">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14:paraId="1500FCFC">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enable --now named</w:t>
      </w:r>
    </w:p>
    <w:p w14:paraId="6FA0CF6B">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restart named.service</w:t>
      </w:r>
    </w:p>
    <w:p w14:paraId="648CEEA1">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14:paraId="4515BCD6">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status named.service</w:t>
      </w:r>
    </w:p>
    <w:p w14:paraId="29F87C34">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14:paraId="4C6E1677">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14:paraId="3BE899C9">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14:paraId="447E9EE3">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Check DNS Resolution</w:t>
      </w:r>
    </w:p>
    <w:p w14:paraId="5CAD6FC2">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dig +short @localhost A ns1.okd.ms1.lan</w:t>
      </w:r>
    </w:p>
    <w:p w14:paraId="18504A99">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dig +short @localhost A api.okd.ms1.lan</w:t>
      </w:r>
    </w:p>
    <w:p w14:paraId="46C31119">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dig @localhost A api.okd.ms1.lan</w:t>
      </w:r>
    </w:p>
    <w:p w14:paraId="60EE56D8">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dig +short @localhost -x 10.0.0.1</w:t>
      </w:r>
    </w:p>
    <w:p w14:paraId="4BC9E19A">
      <w:pPr>
        <w:numPr>
          <w:ilvl w:val="0"/>
          <w:numId w:val="0"/>
        </w:numPr>
        <w:ind w:leftChars="0"/>
        <w:rPr>
          <w:rFonts w:hint="default" w:asciiTheme="minorAscii" w:hAnsiTheme="minorAscii"/>
          <w:i/>
          <w:iCs/>
          <w:color w:val="auto"/>
          <w:lang w:val="en-US" w:eastAsia="zh-CN"/>
        </w:rPr>
      </w:pPr>
    </w:p>
    <w:p w14:paraId="1E930D46">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Firewall</w:t>
      </w:r>
    </w:p>
    <w:p w14:paraId="5327F961">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status</w:t>
      </w:r>
    </w:p>
    <w:p w14:paraId="199B8911">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allow dns</w:t>
      </w:r>
    </w:p>
    <w:p w14:paraId="5FDF7CA0">
      <w:pPr>
        <w:pStyle w:val="4"/>
        <w:bidi w:val="0"/>
        <w:rPr>
          <w:rFonts w:hint="default" w:asciiTheme="minorAscii" w:hAnsiTheme="minorAscii"/>
          <w:lang w:val="en-US"/>
        </w:rPr>
      </w:pPr>
      <w:bookmarkStart w:id="56" w:name="_Toc1159450838"/>
      <w:r>
        <w:rPr>
          <w:rFonts w:hint="default" w:asciiTheme="minorAscii" w:hAnsiTheme="minorAscii"/>
          <w:lang w:val="en-US"/>
        </w:rPr>
        <w:t>5.3.3 DHCP Server Setup (Service Node):</w:t>
      </w:r>
      <w:bookmarkEnd w:id="56"/>
    </w:p>
    <w:p w14:paraId="225C45EF">
      <w:pPr>
        <w:rPr>
          <w:rFonts w:hint="default" w:asciiTheme="minorAscii" w:hAnsiTheme="minorAscii"/>
          <w:b/>
          <w:bCs/>
          <w:lang w:val="en-US"/>
        </w:rPr>
      </w:pPr>
      <w:r>
        <w:rPr>
          <w:rFonts w:hint="default" w:asciiTheme="minorAscii" w:hAnsiTheme="minorAscii"/>
          <w:b/>
          <w:bCs/>
          <w:lang w:val="en-US"/>
        </w:rPr>
        <w:t>1) Install DHCP Server on service machine (Arch Linux):</w:t>
      </w:r>
    </w:p>
    <w:p w14:paraId="6F87B720">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pacman -S dhcp</w:t>
      </w:r>
    </w:p>
    <w:p w14:paraId="12CDD0FD">
      <w:pPr>
        <w:rPr>
          <w:rFonts w:hint="default" w:asciiTheme="minorAscii" w:hAnsiTheme="minorAscii"/>
          <w:lang w:val="en-US"/>
        </w:rPr>
      </w:pPr>
    </w:p>
    <w:p w14:paraId="3B376F21">
      <w:pPr>
        <w:numPr>
          <w:ilvl w:val="0"/>
          <w:numId w:val="11"/>
        </w:numPr>
        <w:rPr>
          <w:rFonts w:hint="default" w:asciiTheme="minorAscii" w:hAnsiTheme="minorAscii"/>
          <w:b/>
          <w:bCs/>
          <w:lang w:val="en-US"/>
        </w:rPr>
      </w:pPr>
      <w:r>
        <w:rPr>
          <w:rFonts w:hint="default" w:asciiTheme="minorAscii" w:hAnsiTheme="minorAscii"/>
          <w:b/>
          <w:bCs/>
          <w:lang w:val="en-US"/>
        </w:rPr>
        <w:t>Copy dhcpd.conf configuration</w:t>
      </w:r>
    </w:p>
    <w:p w14:paraId="5952817A">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&lt;repository-location&gt;</w:t>
      </w:r>
    </w:p>
    <w:p w14:paraId="1C92A903">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scripts/arch-linux-service/DHCP-Server/dhcpd.conf /etc/dhcpd.conf</w:t>
      </w:r>
    </w:p>
    <w:p w14:paraId="520F276F">
      <w:pPr>
        <w:rPr>
          <w:rFonts w:hint="default" w:asciiTheme="minorAscii" w:hAnsiTheme="minorAscii"/>
          <w:lang w:val="en-US"/>
        </w:rPr>
      </w:pPr>
    </w:p>
    <w:p w14:paraId="38BA359E">
      <w:pPr>
        <w:numPr>
          <w:ilvl w:val="0"/>
          <w:numId w:val="11"/>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Firewall</w:t>
      </w:r>
    </w:p>
    <w:p w14:paraId="0C53369D">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status</w:t>
      </w:r>
    </w:p>
    <w:p w14:paraId="4E7F7696">
      <w:p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allow 67/udp</w:t>
      </w:r>
    </w:p>
    <w:p w14:paraId="33206B7F">
      <w:p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allow 68/udp</w:t>
      </w:r>
    </w:p>
    <w:p w14:paraId="24DFF371">
      <w:pPr>
        <w:rPr>
          <w:rFonts w:hint="default" w:asciiTheme="minorAscii" w:hAnsiTheme="minorAscii"/>
          <w:lang w:val="en-US"/>
        </w:rPr>
      </w:pPr>
    </w:p>
    <w:p w14:paraId="4B28E70A">
      <w:pPr>
        <w:numPr>
          <w:ilvl w:val="0"/>
          <w:numId w:val="11"/>
        </w:numPr>
        <w:ind w:left="0" w:leftChars="0" w:firstLine="0" w:firstLineChars="0"/>
        <w:rPr>
          <w:rFonts w:hint="default" w:asciiTheme="minorAscii" w:hAnsiTheme="minorAscii"/>
          <w:b/>
          <w:bCs/>
          <w:lang w:val="en-US"/>
        </w:rPr>
      </w:pPr>
      <w:r>
        <w:rPr>
          <w:rFonts w:hint="default" w:asciiTheme="minorAscii" w:hAnsiTheme="minorAscii"/>
          <w:b/>
          <w:bCs/>
          <w:lang w:val="en-US"/>
        </w:rPr>
        <w:t>Enable and Start the Service:</w:t>
      </w:r>
    </w:p>
    <w:p w14:paraId="515B11E9">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enable --now dhcpd4.service</w:t>
      </w:r>
    </w:p>
    <w:p w14:paraId="4B6A99F3">
      <w:pPr>
        <w:rPr>
          <w:rFonts w:hint="default" w:asciiTheme="minorAscii" w:hAnsiTheme="minorAscii"/>
          <w:lang w:val="en-US"/>
        </w:rPr>
      </w:pPr>
    </w:p>
    <w:p w14:paraId="17167D4C">
      <w:pPr>
        <w:numPr>
          <w:ilvl w:val="0"/>
          <w:numId w:val="11"/>
        </w:numPr>
        <w:ind w:left="0" w:leftChars="0" w:firstLine="0" w:firstLineChars="0"/>
        <w:rPr>
          <w:rFonts w:hint="default" w:asciiTheme="minorAscii" w:hAnsiTheme="minorAscii"/>
          <w:b/>
          <w:bCs/>
          <w:lang w:val="en-US"/>
        </w:rPr>
      </w:pPr>
      <w:r>
        <w:rPr>
          <w:rFonts w:hint="default" w:asciiTheme="minorAscii" w:hAnsiTheme="minorAscii"/>
          <w:b/>
          <w:bCs/>
          <w:lang w:val="en-US"/>
        </w:rPr>
        <w:t>Verify Status:</w:t>
      </w:r>
    </w:p>
    <w:p w14:paraId="079ECDD5">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systemctl status dhcpd4.service</w:t>
      </w:r>
    </w:p>
    <w:p w14:paraId="046D2F27">
      <w:pPr>
        <w:rPr>
          <w:rFonts w:hint="default" w:asciiTheme="minorAscii" w:hAnsiTheme="minorAscii"/>
          <w:lang w:val="en-US"/>
        </w:rPr>
      </w:pPr>
    </w:p>
    <w:p w14:paraId="7F72CF0E">
      <w:pPr>
        <w:pStyle w:val="4"/>
        <w:bidi w:val="0"/>
        <w:rPr>
          <w:rFonts w:hint="default" w:asciiTheme="minorAscii" w:hAnsiTheme="minorAscii"/>
          <w:lang w:val="en-US"/>
        </w:rPr>
      </w:pPr>
      <w:bookmarkStart w:id="57" w:name="_Toc623621388"/>
      <w:r>
        <w:rPr>
          <w:rFonts w:hint="default" w:asciiTheme="minorAscii" w:hAnsiTheme="minorAscii"/>
          <w:lang w:val="en-US"/>
        </w:rPr>
        <w:t>5.3.4 HAProxy Setup:</w:t>
      </w:r>
      <w:bookmarkEnd w:id="57"/>
    </w:p>
    <w:p w14:paraId="669B00F3">
      <w:pPr>
        <w:rPr>
          <w:rFonts w:hint="default" w:asciiTheme="minorAscii" w:hAnsiTheme="minorAscii"/>
          <w:b/>
          <w:bCs/>
          <w:lang w:val="en-US"/>
        </w:rPr>
      </w:pPr>
      <w:r>
        <w:rPr>
          <w:rFonts w:hint="default" w:asciiTheme="minorAscii" w:hAnsiTheme="minorAscii"/>
          <w:b/>
          <w:bCs/>
          <w:lang w:val="en-US"/>
        </w:rPr>
        <w:t>1) Install HAProxy on service machine (Arch Linux)</w:t>
      </w:r>
    </w:p>
    <w:p w14:paraId="2567F81D">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pacman -S haproxy -y</w:t>
      </w:r>
    </w:p>
    <w:p w14:paraId="45CDFC32">
      <w:pPr>
        <w:rPr>
          <w:rFonts w:hint="default" w:asciiTheme="minorAscii" w:hAnsiTheme="minorAscii"/>
          <w:i/>
          <w:iCs/>
          <w:color w:val="70AD47" w:themeColor="accent6"/>
          <w:lang w:val="en-US"/>
          <w14:textFill>
            <w14:solidFill>
              <w14:schemeClr w14:val="accent6"/>
            </w14:solidFill>
          </w14:textFill>
        </w:rPr>
      </w:pPr>
    </w:p>
    <w:p w14:paraId="010856C6">
      <w:pPr>
        <w:numPr>
          <w:ilvl w:val="0"/>
          <w:numId w:val="12"/>
        </w:numPr>
        <w:ind w:left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make modification of ip and copy the file named.conf</w:t>
      </w:r>
    </w:p>
    <w:p w14:paraId="778FE92E">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&lt;repository-location&gt;</w:t>
      </w:r>
    </w:p>
    <w:p w14:paraId="7CCA5B1E">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scripts/arch-linux-service/HAProxy/haproxy.cfg /etc/haproxy/</w:t>
      </w:r>
    </w:p>
    <w:p w14:paraId="50EAEDB6">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chown root:named /etc/haproxy/haproxy.cfg</w:t>
      </w:r>
    </w:p>
    <w:p w14:paraId="0EF2460A">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chmod 640 /etc/haproxy/haproxy.cfg</w:t>
      </w:r>
    </w:p>
    <w:p w14:paraId="43789E33">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14:paraId="4BD8EFFF">
      <w:pPr>
        <w:numPr>
          <w:ilvl w:val="0"/>
          <w:numId w:val="12"/>
        </w:numPr>
        <w:ind w:left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firewall</w:t>
      </w:r>
    </w:p>
    <w:p w14:paraId="67C49D14">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allow proto tcp to any port 6443,22623,443,80</w:t>
      </w:r>
    </w:p>
    <w:p w14:paraId="3553588F">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reload</w:t>
      </w:r>
    </w:p>
    <w:p w14:paraId="3016C376">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status verbose</w:t>
      </w:r>
    </w:p>
    <w:p w14:paraId="37BB2FE2">
      <w:pPr>
        <w:numPr>
          <w:ilvl w:val="0"/>
          <w:numId w:val="12"/>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Enable and start the service</w:t>
      </w:r>
    </w:p>
    <w:p w14:paraId="0D42E22B">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enable --now haproxy.service</w:t>
      </w:r>
    </w:p>
    <w:p w14:paraId="0CAD106D">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start haproxy.service</w:t>
      </w:r>
    </w:p>
    <w:p w14:paraId="27A12D65">
      <w:pPr>
        <w:rPr>
          <w:rFonts w:hint="default" w:asciiTheme="minorAscii" w:hAnsiTheme="minorAscii"/>
          <w:i/>
          <w:iCs/>
          <w:color w:val="70AD47" w:themeColor="accent6"/>
          <w:lang w:val="en-US" w:eastAsia="zh-CN"/>
          <w14:textFill>
            <w14:solidFill>
              <w14:schemeClr w14:val="accent6"/>
            </w14:solidFill>
          </w14:textFill>
        </w:rPr>
      </w:pPr>
    </w:p>
    <w:p w14:paraId="05840331">
      <w:p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restart haproxy.service</w:t>
      </w:r>
    </w:p>
    <w:p w14:paraId="075616E5">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status haproxy.service</w:t>
      </w:r>
    </w:p>
    <w:p w14:paraId="44A2E4D5">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14:paraId="3135CF45">
      <w:pPr>
        <w:numPr>
          <w:ilvl w:val="0"/>
          <w:numId w:val="12"/>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Test</w:t>
      </w:r>
    </w:p>
    <w:p w14:paraId="35019087">
      <w:pPr>
        <w:numPr>
          <w:ilvl w:val="0"/>
          <w:numId w:val="0"/>
        </w:numPr>
        <w:rPr>
          <w:rFonts w:hint="default" w:asciiTheme="minorAscii" w:hAnsiTheme="minorAscii"/>
          <w:i w:val="0"/>
          <w:iCs w:val="0"/>
          <w:color w:val="auto"/>
          <w:lang w:val="en-US" w:eastAsia="zh-CN"/>
        </w:rPr>
      </w:pPr>
      <w:r>
        <w:rPr>
          <w:rFonts w:hint="default" w:asciiTheme="minorAscii" w:hAnsiTheme="minorAscii"/>
          <w:i w:val="0"/>
          <w:iCs w:val="0"/>
          <w:color w:val="auto"/>
          <w:lang w:val="en-US" w:eastAsia="zh-CN"/>
        </w:rPr>
        <w:t>Before proceeding with further steps make sure to verify all DNS are resolvable.</w:t>
      </w:r>
    </w:p>
    <w:p w14:paraId="56003DF9">
      <w:pPr>
        <w:numPr>
          <w:ilvl w:val="0"/>
          <w:numId w:val="0"/>
        </w:numPr>
        <w:rPr>
          <w:rFonts w:hint="default" w:asciiTheme="minorAscii" w:hAnsiTheme="minorAscii"/>
          <w:i/>
          <w:iCs/>
          <w:color w:val="70AD47" w:themeColor="accent6"/>
          <w:lang w:val="en-US" w:eastAsia="zh-CN"/>
          <w14:textFill>
            <w14:solidFill>
              <w14:schemeClr w14:val="accent6"/>
            </w14:solidFill>
          </w14:textFill>
        </w:rPr>
      </w:pPr>
    </w:p>
    <w:p w14:paraId="53C64678">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val="0"/>
          <w:iCs w:val="0"/>
          <w:color w:val="auto"/>
          <w:lang w:val="en-US"/>
        </w:rPr>
        <w:t>Command:</w:t>
      </w:r>
    </w:p>
    <w:p w14:paraId="70E95588">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api.okd.ms1.lan</w:t>
      </w:r>
    </w:p>
    <w:p w14:paraId="0BD892FA">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api-int.okd.ms1.lan</w:t>
      </w:r>
    </w:p>
    <w:p w14:paraId="091883AD">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console-openshift-console.apps.okd.ms1.la</w:t>
      </w:r>
    </w:p>
    <w:p w14:paraId="67669C14">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someapp.apps.okd.ms1.lan</w:t>
      </w:r>
    </w:p>
    <w:p w14:paraId="701190F8">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10.0.0.145 bootstrap.okd.ms1.lan</w:t>
      </w:r>
    </w:p>
    <w:p w14:paraId="3D460234">
      <w:pPr>
        <w:rPr>
          <w:rFonts w:hint="default" w:asciiTheme="minorAscii" w:hAnsiTheme="minorAscii"/>
          <w:i/>
          <w:iCs/>
          <w:color w:val="70AD47" w:themeColor="accent6"/>
          <w:lang w:val="en-US"/>
          <w14:textFill>
            <w14:solidFill>
              <w14:schemeClr w14:val="accent6"/>
            </w14:solidFill>
          </w14:textFill>
        </w:rPr>
      </w:pPr>
    </w:p>
    <w:p w14:paraId="22C9C738">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10.0.0.1 -x 10.0.0.145</w:t>
      </w:r>
    </w:p>
    <w:p w14:paraId="42906C36">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10.0.0.1 -x 10.0.0.150</w:t>
      </w:r>
    </w:p>
    <w:p w14:paraId="30B53661">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10.0.0.1 -x 10.0.0.151</w:t>
      </w:r>
    </w:p>
    <w:p w14:paraId="02E25396">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10.0.0.1 -x 10.0.0.152</w:t>
      </w:r>
    </w:p>
    <w:p w14:paraId="3B0F50DF">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10.0.0.1 -x 10.0.0.155</w:t>
      </w:r>
    </w:p>
    <w:p w14:paraId="7447E224">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10.0.0.1 -x 10.0.0.160</w:t>
      </w:r>
    </w:p>
    <w:p w14:paraId="45982474">
      <w:pPr>
        <w:rPr>
          <w:rFonts w:hint="default" w:asciiTheme="minorAscii" w:hAnsiTheme="minorAscii"/>
          <w:i/>
          <w:iCs/>
          <w:color w:val="70AD47" w:themeColor="accent6"/>
          <w:lang w:val="en-US"/>
          <w14:textFill>
            <w14:solidFill>
              <w14:schemeClr w14:val="accent6"/>
            </w14:solidFill>
          </w14:textFill>
        </w:rPr>
      </w:pPr>
    </w:p>
    <w:p w14:paraId="6393E9BD">
      <w:pPr>
        <w:rPr>
          <w:rFonts w:hint="default" w:asciiTheme="minorAscii" w:hAnsiTheme="minorAscii"/>
          <w:i w:val="0"/>
          <w:iCs w:val="0"/>
          <w:color w:val="auto"/>
          <w:lang w:val="en-US"/>
        </w:rPr>
      </w:pPr>
      <w:r>
        <w:rPr>
          <w:rFonts w:hint="default" w:asciiTheme="minorAscii" w:hAnsiTheme="minorAscii"/>
          <w:i w:val="0"/>
          <w:iCs w:val="0"/>
          <w:color w:val="auto"/>
          <w:lang w:val="en-US"/>
        </w:rPr>
        <w:t>Output:</w:t>
      </w:r>
    </w:p>
    <w:p w14:paraId="59AF59AF">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api.okd.ms1.lan.        6125    IN      A       10.0.0.1</w:t>
      </w:r>
    </w:p>
    <w:p w14:paraId="4D816948">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api-int.okd.ms1.lan.    6125    IN      A       10.0.0.1</w:t>
      </w:r>
    </w:p>
    <w:p w14:paraId="4A3B7371">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someapp.apps.okd.ms1.lan. 6125  IN      A       10.0.0.1</w:t>
      </w:r>
    </w:p>
    <w:p w14:paraId="1AFF4897">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bootstrap.okd.ms1.lan.  6126    IN      A       10.0.0.145</w:t>
      </w:r>
    </w:p>
    <w:p w14:paraId="050F6EFC">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145.0.0.10.in-addr.arpa. 6135   IN      PTR     bootstrap.okd.ms1.lan.</w:t>
      </w:r>
    </w:p>
    <w:p w14:paraId="124B439C">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150.0.0.10.in-addr.arpa. 6135   IN      PTR     control-plane1.okd.ms1.lan.</w:t>
      </w:r>
    </w:p>
    <w:p w14:paraId="416EB1B7">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151.0.0.10.in-addr.arpa. 6135   IN      PTR     control-plane2.okd.ms1.lan.</w:t>
      </w:r>
    </w:p>
    <w:p w14:paraId="29CC38F1">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152.0.0.10.in-addr.arpa. 6135   IN      PTR     control-plane3.okd.ms1.lan.</w:t>
      </w:r>
    </w:p>
    <w:p w14:paraId="642B7E37">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155.0.0.10.in-addr.arpa. 6135   IN      PTR     compute1.okd.ms1.lan.</w:t>
      </w:r>
    </w:p>
    <w:p w14:paraId="02268A86">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160.0.0.10.in-addr.arpa. 6135   IN      PTR     compute2.okd.ms1.lan.</w:t>
      </w:r>
    </w:p>
    <w:p w14:paraId="2E4243D8">
      <w:pPr>
        <w:pStyle w:val="4"/>
        <w:bidi w:val="0"/>
        <w:rPr>
          <w:rFonts w:hint="default" w:asciiTheme="minorAscii" w:hAnsiTheme="minorAscii"/>
          <w:lang w:val="en-US"/>
        </w:rPr>
      </w:pPr>
      <w:bookmarkStart w:id="58" w:name="_Toc1484470756"/>
      <w:r>
        <w:rPr>
          <w:rFonts w:hint="default" w:asciiTheme="minorAscii" w:hAnsiTheme="minorAscii"/>
          <w:lang w:val="en-US"/>
        </w:rPr>
        <w:t>5.3.5 Setup Apache Web Server:</w:t>
      </w:r>
      <w:bookmarkEnd w:id="58"/>
    </w:p>
    <w:p w14:paraId="40C9A91A">
      <w:pPr>
        <w:rPr>
          <w:rFonts w:hint="default" w:asciiTheme="minorAscii" w:hAnsiTheme="minorAscii"/>
          <w:b/>
          <w:bCs/>
          <w:lang w:val="en-US"/>
        </w:rPr>
      </w:pPr>
      <w:r>
        <w:rPr>
          <w:rFonts w:hint="default" w:asciiTheme="minorAscii" w:hAnsiTheme="minorAscii"/>
          <w:b/>
          <w:bCs/>
          <w:lang w:val="en-US"/>
        </w:rPr>
        <w:t>1) Install Apache Web Server on service machine (Arch Linux)</w:t>
      </w:r>
    </w:p>
    <w:p w14:paraId="0A1640BF">
      <w:pPr>
        <w:rPr>
          <w:rFonts w:hint="default" w:asciiTheme="minorAscii" w:hAnsiTheme="minorAscii"/>
          <w:lang w:val="en-US"/>
        </w:rPr>
      </w:pPr>
    </w:p>
    <w:p w14:paraId="2210984E">
      <w:pPr>
        <w:rPr>
          <w:rFonts w:hint="default" w:asciiTheme="minorAscii" w:hAnsiTheme="minorAscii"/>
          <w:color w:val="70AD47" w:themeColor="accent6"/>
          <w:lang w:val="en-US"/>
          <w14:textFill>
            <w14:solidFill>
              <w14:schemeClr w14:val="accent6"/>
            </w14:solidFill>
          </w14:textFill>
        </w:rPr>
      </w:pPr>
      <w:r>
        <w:rPr>
          <w:rFonts w:hint="default" w:asciiTheme="minorAscii" w:hAnsiTheme="minorAscii"/>
          <w:color w:val="70AD47" w:themeColor="accent6"/>
          <w:lang w:val="en-US"/>
          <w14:textFill>
            <w14:solidFill>
              <w14:schemeClr w14:val="accent6"/>
            </w14:solidFill>
          </w14:textFill>
        </w:rPr>
        <w:t>sudo pacman -Syu apache</w:t>
      </w:r>
    </w:p>
    <w:p w14:paraId="251BFC7F">
      <w:pPr>
        <w:rPr>
          <w:rFonts w:hint="default" w:asciiTheme="minorAscii" w:hAnsiTheme="minorAscii"/>
          <w:lang w:val="en-US"/>
        </w:rPr>
      </w:pPr>
    </w:p>
    <w:p w14:paraId="079FC670">
      <w:pPr>
        <w:numPr>
          <w:ilvl w:val="0"/>
          <w:numId w:val="13"/>
        </w:numPr>
        <w:rPr>
          <w:rFonts w:hint="default" w:asciiTheme="minorAscii" w:hAnsiTheme="minorAscii"/>
          <w:b/>
          <w:bCs/>
          <w:lang w:val="en-US"/>
        </w:rPr>
      </w:pPr>
      <w:r>
        <w:rPr>
          <w:rFonts w:hint="default" w:asciiTheme="minorAscii" w:hAnsiTheme="minorAscii"/>
          <w:b/>
          <w:bCs/>
          <w:lang w:val="en-US"/>
        </w:rPr>
        <w:t>change default listen port to 8080 in httpd.conf</w:t>
      </w:r>
    </w:p>
    <w:p w14:paraId="5A2C9572">
      <w:pPr>
        <w:numPr>
          <w:ilvl w:val="0"/>
          <w:numId w:val="0"/>
        </w:numPr>
        <w:rPr>
          <w:rFonts w:hint="default" w:asciiTheme="minorAscii" w:hAnsiTheme="minorAscii"/>
          <w:lang w:val="en-US"/>
        </w:rPr>
      </w:pPr>
    </w:p>
    <w:p w14:paraId="28196D7D">
      <w:pPr>
        <w:numPr>
          <w:ilvl w:val="0"/>
          <w:numId w:val="0"/>
        </w:num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sed -i 's/Listen 80/Listen 0.0.0.0:8080/' /etc/httpd/conf/httpd.conf</w:t>
      </w:r>
    </w:p>
    <w:p w14:paraId="55472A2E">
      <w:pPr>
        <w:numPr>
          <w:ilvl w:val="0"/>
          <w:numId w:val="0"/>
        </w:numPr>
        <w:rPr>
          <w:rFonts w:hint="default" w:asciiTheme="minorAscii" w:hAnsiTheme="minorAscii"/>
          <w:lang w:val="en-US"/>
        </w:rPr>
      </w:pPr>
    </w:p>
    <w:p w14:paraId="5FA7669D">
      <w:pPr>
        <w:numPr>
          <w:ilvl w:val="0"/>
          <w:numId w:val="13"/>
        </w:numPr>
        <w:ind w:left="0" w:leftChars="0" w:firstLine="0" w:firstLineChars="0"/>
        <w:rPr>
          <w:rFonts w:hint="default" w:asciiTheme="minorAscii" w:hAnsiTheme="minorAscii"/>
          <w:b/>
          <w:bCs/>
          <w:lang w:val="en-US"/>
        </w:rPr>
      </w:pPr>
      <w:r>
        <w:rPr>
          <w:rFonts w:hint="default" w:asciiTheme="minorAscii" w:hAnsiTheme="minorAscii"/>
          <w:b/>
          <w:bCs/>
          <w:lang w:val="en-US"/>
        </w:rPr>
        <w:t>enable and start the service</w:t>
      </w:r>
    </w:p>
    <w:p w14:paraId="7F36CDD9">
      <w:pPr>
        <w:numPr>
          <w:ilvl w:val="0"/>
          <w:numId w:val="0"/>
        </w:numPr>
        <w:ind w:leftChars="0"/>
        <w:rPr>
          <w:rFonts w:hint="default" w:asciiTheme="minorAscii" w:hAnsiTheme="minorAscii"/>
          <w:color w:val="70AD47" w:themeColor="accent6"/>
          <w:u w:val="none"/>
          <w:lang w:val="en-US"/>
          <w14:textFill>
            <w14:solidFill>
              <w14:schemeClr w14:val="accent6"/>
            </w14:solidFill>
          </w14:textFill>
        </w:rPr>
      </w:pPr>
      <w:r>
        <w:rPr>
          <w:rFonts w:hint="default" w:asciiTheme="minorAscii" w:hAnsiTheme="minorAscii"/>
          <w:color w:val="70AD47" w:themeColor="accent6"/>
          <w:u w:val="none"/>
          <w:lang w:val="en-US"/>
          <w14:textFill>
            <w14:solidFill>
              <w14:schemeClr w14:val="accent6"/>
            </w14:solidFill>
          </w14:textFill>
        </w:rPr>
        <w:t>systemctl enable httpd</w:t>
      </w:r>
    </w:p>
    <w:p w14:paraId="60BAA533">
      <w:pPr>
        <w:numPr>
          <w:ilvl w:val="0"/>
          <w:numId w:val="0"/>
        </w:numPr>
        <w:ind w:leftChars="0"/>
        <w:rPr>
          <w:rFonts w:hint="default" w:asciiTheme="minorAscii" w:hAnsiTheme="minorAscii"/>
          <w:color w:val="70AD47" w:themeColor="accent6"/>
          <w:u w:val="none"/>
          <w:lang w:val="en-US"/>
          <w14:textFill>
            <w14:solidFill>
              <w14:schemeClr w14:val="accent6"/>
            </w14:solidFill>
          </w14:textFill>
        </w:rPr>
      </w:pPr>
      <w:r>
        <w:rPr>
          <w:rFonts w:hint="default" w:asciiTheme="minorAscii" w:hAnsiTheme="minorAscii"/>
          <w:color w:val="70AD47" w:themeColor="accent6"/>
          <w:u w:val="none"/>
          <w:lang w:val="en-US"/>
          <w14:textFill>
            <w14:solidFill>
              <w14:schemeClr w14:val="accent6"/>
            </w14:solidFill>
          </w14:textFill>
        </w:rPr>
        <w:t>systemctl start httpd</w:t>
      </w:r>
    </w:p>
    <w:p w14:paraId="183C833F">
      <w:pPr>
        <w:numPr>
          <w:ilvl w:val="0"/>
          <w:numId w:val="0"/>
        </w:numPr>
        <w:ind w:leftChars="0"/>
        <w:rPr>
          <w:rFonts w:hint="default" w:asciiTheme="minorAscii" w:hAnsiTheme="minorAscii"/>
          <w:color w:val="70AD47" w:themeColor="accent6"/>
          <w:u w:val="none"/>
          <w:lang w:val="en-US"/>
          <w14:textFill>
            <w14:solidFill>
              <w14:schemeClr w14:val="accent6"/>
            </w14:solidFill>
          </w14:textFill>
        </w:rPr>
      </w:pPr>
      <w:r>
        <w:rPr>
          <w:rFonts w:hint="default" w:asciiTheme="minorAscii" w:hAnsiTheme="minorAscii"/>
          <w:color w:val="70AD47" w:themeColor="accent6"/>
          <w:u w:val="none"/>
          <w:lang w:val="en-US"/>
          <w14:textFill>
            <w14:solidFill>
              <w14:schemeClr w14:val="accent6"/>
            </w14:solidFill>
          </w14:textFill>
        </w:rPr>
        <w:t>systemctl status httpd</w:t>
      </w:r>
    </w:p>
    <w:p w14:paraId="50DCA576">
      <w:pPr>
        <w:numPr>
          <w:ilvl w:val="0"/>
          <w:numId w:val="0"/>
        </w:numPr>
        <w:ind w:leftChars="0"/>
        <w:rPr>
          <w:rFonts w:hint="default" w:asciiTheme="minorAscii" w:hAnsiTheme="minorAscii"/>
          <w:color w:val="70AD47" w:themeColor="accent6"/>
          <w:u w:val="none"/>
          <w:lang w:val="en-US"/>
          <w14:textFill>
            <w14:solidFill>
              <w14:schemeClr w14:val="accent6"/>
            </w14:solidFill>
          </w14:textFill>
        </w:rPr>
      </w:pPr>
    </w:p>
    <w:p w14:paraId="03E34C69">
      <w:pPr>
        <w:numPr>
          <w:ilvl w:val="0"/>
          <w:numId w:val="13"/>
        </w:numPr>
        <w:ind w:left="0" w:leftChars="0" w:firstLine="0" w:firstLineChars="0"/>
        <w:rPr>
          <w:rFonts w:hint="default" w:asciiTheme="minorAscii" w:hAnsiTheme="minorAscii"/>
          <w:b/>
          <w:bCs/>
          <w:color w:val="auto"/>
          <w:u w:val="none"/>
          <w:lang w:val="en-US"/>
        </w:rPr>
      </w:pPr>
      <w:r>
        <w:rPr>
          <w:rFonts w:hint="default" w:asciiTheme="minorAscii" w:hAnsiTheme="minorAscii"/>
          <w:b/>
          <w:bCs/>
          <w:color w:val="auto"/>
          <w:u w:val="none"/>
          <w:lang w:val="en-US"/>
        </w:rPr>
        <w:t>test</w:t>
      </w:r>
    </w:p>
    <w:p w14:paraId="66A12835">
      <w:pPr>
        <w:numPr>
          <w:ilvl w:val="0"/>
          <w:numId w:val="0"/>
        </w:numPr>
        <w:rPr>
          <w:rFonts w:hint="default" w:asciiTheme="minorAscii" w:hAnsiTheme="minorAscii"/>
          <w:i/>
          <w:iCs/>
          <w:color w:val="70AD47" w:themeColor="accent6"/>
          <w:u w:val="none"/>
          <w:lang w:val="en-US"/>
          <w14:textFill>
            <w14:solidFill>
              <w14:schemeClr w14:val="accent6"/>
            </w14:solidFill>
          </w14:textFill>
        </w:rPr>
      </w:pPr>
      <w:r>
        <w:rPr>
          <w:rFonts w:hint="default" w:asciiTheme="minorAscii" w:hAnsiTheme="minorAscii"/>
          <w:i/>
          <w:iCs/>
          <w:color w:val="70AD47" w:themeColor="accent6"/>
          <w:u w:val="none"/>
          <w:lang w:val="en-US"/>
          <w14:textFill>
            <w14:solidFill>
              <w14:schemeClr w14:val="accent6"/>
            </w14:solidFill>
          </w14:textFill>
        </w:rPr>
        <w:t>curl http://localhost:8080</w:t>
      </w:r>
    </w:p>
    <w:p w14:paraId="2CDE34E9">
      <w:pPr>
        <w:rPr>
          <w:rFonts w:hint="default" w:asciiTheme="minorAscii" w:hAnsiTheme="minorAscii"/>
          <w:lang w:val="en-US"/>
        </w:rPr>
      </w:pPr>
    </w:p>
    <w:p w14:paraId="5F47ECD7">
      <w:pPr>
        <w:pStyle w:val="4"/>
        <w:bidi w:val="0"/>
        <w:rPr>
          <w:rFonts w:hint="default" w:asciiTheme="minorAscii" w:hAnsiTheme="minorAscii"/>
          <w:lang w:val="en-US"/>
        </w:rPr>
      </w:pPr>
      <w:bookmarkStart w:id="59" w:name="_Toc34985246"/>
      <w:r>
        <w:rPr>
          <w:rFonts w:hint="default" w:asciiTheme="minorAscii" w:hAnsiTheme="minorAscii"/>
          <w:lang w:val="en-US"/>
        </w:rPr>
        <w:t>5.3.6 Setup NFS Server:</w:t>
      </w:r>
      <w:bookmarkEnd w:id="59"/>
    </w:p>
    <w:p w14:paraId="161E282B">
      <w:pPr>
        <w:rPr>
          <w:rFonts w:hint="default" w:asciiTheme="minorAscii" w:hAnsiTheme="minorAscii"/>
          <w:b/>
          <w:bCs/>
          <w:lang w:val="en-US"/>
        </w:rPr>
      </w:pPr>
      <w:r>
        <w:rPr>
          <w:rFonts w:hint="default" w:asciiTheme="minorAscii" w:hAnsiTheme="minorAscii"/>
          <w:b/>
          <w:bCs/>
          <w:lang w:val="en-US"/>
        </w:rPr>
        <w:t>1) Update system + install NFS utilities on Arch Linux</w:t>
      </w:r>
    </w:p>
    <w:p w14:paraId="6EA0D8A7">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pacman -Syu nfs-utils</w:t>
      </w:r>
    </w:p>
    <w:p w14:paraId="6C01084B">
      <w:pPr>
        <w:rPr>
          <w:rFonts w:hint="default" w:asciiTheme="minorAscii" w:hAnsiTheme="minorAscii"/>
          <w:lang w:val="en-US"/>
        </w:rPr>
      </w:pPr>
    </w:p>
    <w:p w14:paraId="220AB447">
      <w:pPr>
        <w:rPr>
          <w:rFonts w:hint="default" w:asciiTheme="minorAscii" w:hAnsiTheme="minorAscii"/>
          <w:b/>
          <w:bCs/>
          <w:lang w:val="en-US"/>
        </w:rPr>
      </w:pPr>
      <w:r>
        <w:rPr>
          <w:rFonts w:hint="default" w:asciiTheme="minorAscii" w:hAnsiTheme="minorAscii"/>
          <w:b/>
          <w:bCs/>
          <w:lang w:val="en-US"/>
        </w:rPr>
        <w:t>(Optional) Verify package is installed:</w:t>
      </w:r>
    </w:p>
    <w:p w14:paraId="4F726013">
      <w:pPr>
        <w:rPr>
          <w:rFonts w:hint="default" w:asciiTheme="minorAscii" w:hAnsiTheme="minorAscii"/>
          <w:lang w:val="en-US"/>
        </w:rPr>
      </w:pPr>
    </w:p>
    <w:p w14:paraId="5CBD5E2C">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pacman -Qs nfs-utils</w:t>
      </w:r>
    </w:p>
    <w:p w14:paraId="4E2FF492">
      <w:pPr>
        <w:rPr>
          <w:rFonts w:hint="default" w:asciiTheme="minorAscii" w:hAnsiTheme="minorAscii"/>
          <w:lang w:val="en-US"/>
        </w:rPr>
      </w:pPr>
    </w:p>
    <w:p w14:paraId="077F34C4">
      <w:pPr>
        <w:rPr>
          <w:rFonts w:hint="default" w:asciiTheme="minorAscii" w:hAnsiTheme="minorAscii"/>
          <w:b/>
          <w:bCs/>
          <w:lang w:val="en-US"/>
        </w:rPr>
      </w:pPr>
      <w:r>
        <w:rPr>
          <w:rFonts w:hint="default" w:asciiTheme="minorAscii" w:hAnsiTheme="minorAscii"/>
          <w:b/>
          <w:bCs/>
          <w:lang w:val="en-US"/>
        </w:rPr>
        <w:t>2) Create the export directory</w:t>
      </w:r>
    </w:p>
    <w:p w14:paraId="51B888E1">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mkdir -p /shares/registry</w:t>
      </w:r>
    </w:p>
    <w:p w14:paraId="0A764010">
      <w:pPr>
        <w:rPr>
          <w:rFonts w:hint="default" w:asciiTheme="minorAscii" w:hAnsiTheme="minorAscii"/>
          <w:lang w:val="en-US"/>
        </w:rPr>
      </w:pPr>
    </w:p>
    <w:p w14:paraId="1C6D5E11">
      <w:pPr>
        <w:numPr>
          <w:ilvl w:val="0"/>
          <w:numId w:val="7"/>
        </w:numPr>
        <w:ind w:left="0" w:leftChars="0" w:firstLine="0" w:firstLineChars="0"/>
        <w:rPr>
          <w:rFonts w:hint="default" w:asciiTheme="minorAscii" w:hAnsiTheme="minorAscii"/>
          <w:b/>
          <w:bCs/>
          <w:lang w:val="en-US"/>
        </w:rPr>
      </w:pPr>
      <w:r>
        <w:rPr>
          <w:rFonts w:hint="default" w:asciiTheme="minorAscii" w:hAnsiTheme="minorAscii"/>
          <w:b/>
          <w:bCs/>
          <w:lang w:val="en-US"/>
        </w:rPr>
        <w:t>Set ownership (common for NFS exports):</w:t>
      </w:r>
    </w:p>
    <w:p w14:paraId="125E986C">
      <w:pPr>
        <w:rPr>
          <w:rFonts w:hint="default" w:asciiTheme="minorAscii" w:hAnsiTheme="minorAscii"/>
          <w:lang w:val="en-US"/>
        </w:rPr>
      </w:pPr>
    </w:p>
    <w:p w14:paraId="2363BBD7">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chown nobody:nobody /shares/registry</w:t>
      </w:r>
    </w:p>
    <w:p w14:paraId="11F7A9A4">
      <w:pPr>
        <w:rPr>
          <w:rFonts w:hint="default" w:asciiTheme="minorAscii" w:hAnsiTheme="minorAscii"/>
          <w:lang w:val="en-US"/>
        </w:rPr>
      </w:pPr>
    </w:p>
    <w:p w14:paraId="31089BE5">
      <w:pPr>
        <w:numPr>
          <w:ilvl w:val="0"/>
          <w:numId w:val="7"/>
        </w:numPr>
        <w:ind w:left="0" w:leftChars="0" w:firstLine="0" w:firstLineChars="0"/>
        <w:rPr>
          <w:rFonts w:hint="default" w:asciiTheme="minorAscii" w:hAnsiTheme="minorAscii"/>
          <w:b/>
          <w:bCs/>
          <w:lang w:val="en-US"/>
        </w:rPr>
      </w:pPr>
      <w:r>
        <w:rPr>
          <w:rFonts w:hint="default" w:asciiTheme="minorAscii" w:hAnsiTheme="minorAscii"/>
          <w:b/>
          <w:bCs/>
          <w:lang w:val="en-US"/>
        </w:rPr>
        <w:t>Set permissions:</w:t>
      </w:r>
    </w:p>
    <w:p w14:paraId="0939150E">
      <w:pPr>
        <w:rPr>
          <w:rFonts w:hint="default" w:asciiTheme="minorAscii" w:hAnsiTheme="minorAscii"/>
          <w:lang w:val="en-US"/>
        </w:rPr>
      </w:pPr>
    </w:p>
    <w:p w14:paraId="6A10E59B">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chmod 755 /shares/registry</w:t>
      </w:r>
    </w:p>
    <w:p w14:paraId="599038A0">
      <w:pPr>
        <w:rPr>
          <w:rFonts w:hint="default" w:asciiTheme="minorAscii" w:hAnsiTheme="minorAscii"/>
          <w:lang w:val="en-US"/>
        </w:rPr>
      </w:pPr>
    </w:p>
    <w:p w14:paraId="1A384159">
      <w:pPr>
        <w:rPr>
          <w:rFonts w:hint="default" w:asciiTheme="minorAscii" w:hAnsiTheme="minorAscii"/>
          <w:b/>
          <w:bCs/>
          <w:lang w:val="en-US"/>
        </w:rPr>
      </w:pPr>
      <w:r>
        <w:rPr>
          <w:rFonts w:hint="default" w:asciiTheme="minorAscii" w:hAnsiTheme="minorAscii"/>
          <w:b/>
          <w:bCs/>
          <w:lang w:val="en-US"/>
        </w:rPr>
        <w:t>5) Configure NFS exports (/etc/exports)</w:t>
      </w:r>
    </w:p>
    <w:p w14:paraId="32C758E0">
      <w:pPr>
        <w:rPr>
          <w:rFonts w:hint="default" w:asciiTheme="minorAscii" w:hAnsiTheme="minorAscii"/>
          <w:lang w:val="en-US"/>
        </w:rPr>
      </w:pPr>
    </w:p>
    <w:p w14:paraId="36DCB8AB">
      <w:pPr>
        <w:rPr>
          <w:rFonts w:hint="default" w:asciiTheme="minorAscii" w:hAnsiTheme="minorAscii"/>
          <w:b/>
          <w:bCs/>
          <w:lang w:val="en-US"/>
        </w:rPr>
      </w:pPr>
      <w:r>
        <w:rPr>
          <w:rFonts w:hint="default" w:asciiTheme="minorAscii" w:hAnsiTheme="minorAscii"/>
          <w:b/>
          <w:bCs/>
          <w:lang w:val="en-US"/>
        </w:rPr>
        <w:t>Edit exports file:</w:t>
      </w:r>
    </w:p>
    <w:p w14:paraId="6EBA5A83">
      <w:pPr>
        <w:rPr>
          <w:rFonts w:hint="default" w:asciiTheme="minorAscii" w:hAnsiTheme="minorAscii"/>
          <w:lang w:val="en-US"/>
        </w:rPr>
      </w:pPr>
    </w:p>
    <w:p w14:paraId="4C127C73">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vi /etc/exports</w:t>
      </w:r>
    </w:p>
    <w:p w14:paraId="220CBCCF">
      <w:pPr>
        <w:rPr>
          <w:rFonts w:hint="default" w:asciiTheme="minorAscii" w:hAnsiTheme="minorAscii"/>
          <w:lang w:val="en-US"/>
        </w:rPr>
      </w:pPr>
    </w:p>
    <w:p w14:paraId="12864451">
      <w:pPr>
        <w:rPr>
          <w:rFonts w:hint="default" w:asciiTheme="minorAscii" w:hAnsiTheme="minorAscii"/>
          <w:b/>
          <w:bCs/>
          <w:lang w:val="en-US"/>
        </w:rPr>
      </w:pPr>
      <w:r>
        <w:rPr>
          <w:rFonts w:hint="default" w:asciiTheme="minorAscii" w:hAnsiTheme="minorAscii"/>
          <w:b/>
          <w:bCs/>
          <w:lang w:val="en-US"/>
        </w:rPr>
        <w:t>Add this line (recommended format):</w:t>
      </w:r>
    </w:p>
    <w:p w14:paraId="34B46D5C">
      <w:pPr>
        <w:rPr>
          <w:rFonts w:hint="default" w:asciiTheme="minorAscii" w:hAnsiTheme="minorAscii"/>
          <w:lang w:val="en-US"/>
        </w:rPr>
      </w:pPr>
    </w:p>
    <w:p w14:paraId="7DA5A2F9">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/shares/registry 10.0.0.0/24(rw,sync,no_subtree_check,root_squash,no_wdelay)</w:t>
      </w:r>
    </w:p>
    <w:p w14:paraId="7790F177">
      <w:pPr>
        <w:rPr>
          <w:rFonts w:hint="default" w:asciiTheme="minorAscii" w:hAnsiTheme="minorAscii"/>
          <w:lang w:val="en-US"/>
        </w:rPr>
      </w:pPr>
    </w:p>
    <w:p w14:paraId="6902A01A">
      <w:pPr>
        <w:rPr>
          <w:rFonts w:hint="default" w:asciiTheme="minorAscii" w:hAnsiTheme="minorAscii"/>
          <w:lang w:val="en-US"/>
        </w:rPr>
      </w:pPr>
      <w:r>
        <w:rPr>
          <w:rFonts w:hint="default" w:asciiTheme="minorAscii" w:hAnsiTheme="minorAscii"/>
          <w:lang w:val="en-US"/>
        </w:rPr>
        <w:t>✅ Note: Use normal double-quotes in shell commands. Your pasted command had smart quotes “ ” which will break in Linux.</w:t>
      </w:r>
    </w:p>
    <w:p w14:paraId="0B9BAED4">
      <w:pPr>
        <w:rPr>
          <w:rFonts w:hint="default" w:asciiTheme="minorAscii" w:hAnsiTheme="minorAscii"/>
          <w:lang w:val="en-US"/>
        </w:rPr>
      </w:pPr>
    </w:p>
    <w:p w14:paraId="25A2EB42">
      <w:pPr>
        <w:rPr>
          <w:rFonts w:hint="default" w:asciiTheme="minorAscii" w:hAnsiTheme="minorAscii"/>
          <w:lang w:val="en-US"/>
        </w:rPr>
      </w:pPr>
      <w:r>
        <w:rPr>
          <w:rFonts w:hint="default" w:asciiTheme="minorAscii" w:hAnsiTheme="minorAscii"/>
          <w:lang w:val="en-US"/>
        </w:rPr>
        <w:t>If you want to write it using echo safely:</w:t>
      </w:r>
    </w:p>
    <w:p w14:paraId="329AA8E9">
      <w:pPr>
        <w:rPr>
          <w:rFonts w:hint="default" w:asciiTheme="minorAscii" w:hAnsiTheme="minorAscii"/>
          <w:lang w:val="en-US"/>
        </w:rPr>
      </w:pPr>
    </w:p>
    <w:p w14:paraId="52AD40B8">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echo "/shares/registry 10.0.0.0/24(rw,sync,no_subtree_check,root_squash,no_wdelay)" | sudo tee /etc/exports</w:t>
      </w:r>
    </w:p>
    <w:p w14:paraId="54B347C1">
      <w:pPr>
        <w:rPr>
          <w:rFonts w:hint="default" w:asciiTheme="minorAscii" w:hAnsiTheme="minorAscii"/>
          <w:lang w:val="en-US"/>
        </w:rPr>
      </w:pPr>
    </w:p>
    <w:p w14:paraId="59CEE735">
      <w:pPr>
        <w:rPr>
          <w:rFonts w:hint="default" w:asciiTheme="minorAscii" w:hAnsiTheme="minorAscii"/>
          <w:b/>
          <w:bCs/>
          <w:lang w:val="en-US"/>
        </w:rPr>
      </w:pPr>
      <w:r>
        <w:rPr>
          <w:rFonts w:hint="default" w:asciiTheme="minorAscii" w:hAnsiTheme="minorAscii"/>
          <w:b/>
          <w:bCs/>
          <w:lang w:val="en-US"/>
        </w:rPr>
        <w:t>6) Apply the export configuration</w:t>
      </w:r>
    </w:p>
    <w:p w14:paraId="7BEA9075">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exportfs -rv</w:t>
      </w:r>
    </w:p>
    <w:p w14:paraId="711212B2">
      <w:pPr>
        <w:rPr>
          <w:rFonts w:hint="default" w:asciiTheme="minorAscii" w:hAnsiTheme="minorAscii"/>
          <w:lang w:val="en-US"/>
        </w:rPr>
      </w:pPr>
    </w:p>
    <w:p w14:paraId="49514B13">
      <w:pPr>
        <w:rPr>
          <w:rFonts w:hint="default" w:asciiTheme="minorAscii" w:hAnsiTheme="minorAscii"/>
          <w:b/>
          <w:bCs/>
          <w:lang w:val="en-US"/>
        </w:rPr>
      </w:pPr>
      <w:r>
        <w:rPr>
          <w:rFonts w:hint="default" w:asciiTheme="minorAscii" w:hAnsiTheme="minorAscii"/>
          <w:b/>
          <w:bCs/>
          <w:lang w:val="en-US"/>
        </w:rPr>
        <w:t>Confirm exports:</w:t>
      </w:r>
    </w:p>
    <w:p w14:paraId="607D2F98">
      <w:pPr>
        <w:rPr>
          <w:rFonts w:hint="default" w:asciiTheme="minorAscii" w:hAnsiTheme="minorAscii"/>
          <w:lang w:val="en-US"/>
        </w:rPr>
      </w:pPr>
    </w:p>
    <w:p w14:paraId="00DC1FA9">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exportfs -v</w:t>
      </w:r>
    </w:p>
    <w:p w14:paraId="404CABAD">
      <w:pPr>
        <w:rPr>
          <w:rFonts w:hint="default" w:asciiTheme="minorAscii" w:hAnsiTheme="minorAscii"/>
          <w:lang w:val="en-US"/>
        </w:rPr>
      </w:pPr>
    </w:p>
    <w:p w14:paraId="75214A8E">
      <w:pPr>
        <w:rPr>
          <w:rFonts w:hint="default" w:asciiTheme="minorAscii" w:hAnsiTheme="minorAscii"/>
          <w:b/>
          <w:bCs/>
          <w:lang w:val="en-US"/>
        </w:rPr>
      </w:pPr>
      <w:r>
        <w:rPr>
          <w:rFonts w:hint="default" w:asciiTheme="minorAscii" w:hAnsiTheme="minorAscii"/>
          <w:b/>
          <w:bCs/>
          <w:lang w:val="en-US"/>
        </w:rPr>
        <w:t>7) Enable and start NFS services</w:t>
      </w:r>
    </w:p>
    <w:p w14:paraId="365EA8E9">
      <w:pPr>
        <w:rPr>
          <w:rFonts w:hint="default" w:asciiTheme="minorAscii" w:hAnsiTheme="minorAscii"/>
          <w:lang w:val="en-US"/>
        </w:rPr>
      </w:pPr>
    </w:p>
    <w:p w14:paraId="2CB4125D">
      <w:pPr>
        <w:rPr>
          <w:rFonts w:hint="default" w:asciiTheme="minorAscii" w:hAnsiTheme="minorAscii"/>
          <w:lang w:val="en-US"/>
        </w:rPr>
      </w:pPr>
      <w:r>
        <w:rPr>
          <w:rFonts w:hint="default" w:asciiTheme="minorAscii" w:hAnsiTheme="minorAscii"/>
          <w:lang w:val="en-US"/>
        </w:rPr>
        <w:t>Enable + start:</w:t>
      </w:r>
    </w:p>
    <w:p w14:paraId="397DC331">
      <w:pPr>
        <w:rPr>
          <w:rFonts w:hint="default" w:asciiTheme="minorAscii" w:hAnsiTheme="minorAscii"/>
          <w:lang w:val="en-US"/>
        </w:rPr>
      </w:pPr>
    </w:p>
    <w:p w14:paraId="221B9AC2">
      <w:pPr>
        <w:rPr>
          <w:rFonts w:hint="default" w:asciiTheme="minorAscii" w:hAnsiTheme="minorAscii"/>
          <w:lang w:val="en-US"/>
        </w:rPr>
      </w:pPr>
      <w:r>
        <w:rPr>
          <w:rFonts w:hint="default" w:asciiTheme="minorAscii" w:hAnsiTheme="minorAscii"/>
          <w:i/>
          <w:iCs/>
          <w:color w:val="70AD47" w:themeColor="accent6"/>
          <w:lang w:val="en-US"/>
          <w14:textFill>
            <w14:solidFill>
              <w14:schemeClr w14:val="accent6"/>
            </w14:solidFill>
          </w14:textFill>
        </w:rPr>
        <w:t>sudo systemctl enable --now rpcbind nfs-server</w:t>
      </w:r>
    </w:p>
    <w:p w14:paraId="62079C0B">
      <w:pPr>
        <w:rPr>
          <w:rFonts w:hint="default" w:asciiTheme="minorAscii" w:hAnsiTheme="minorAscii"/>
          <w:lang w:val="en-US"/>
        </w:rPr>
      </w:pPr>
    </w:p>
    <w:p w14:paraId="41B96459">
      <w:pPr>
        <w:rPr>
          <w:rFonts w:hint="default" w:asciiTheme="minorAscii" w:hAnsiTheme="minorAscii"/>
          <w:lang w:val="en-US"/>
        </w:rPr>
      </w:pPr>
      <w:r>
        <w:rPr>
          <w:rFonts w:hint="default" w:asciiTheme="minorAscii" w:hAnsiTheme="minorAscii"/>
          <w:lang w:val="en-US"/>
        </w:rPr>
        <w:t>Start remaining components (usually not necessary separately, but okay):</w:t>
      </w:r>
    </w:p>
    <w:p w14:paraId="27E212AB">
      <w:pPr>
        <w:rPr>
          <w:rFonts w:hint="default" w:asciiTheme="minorAscii" w:hAnsiTheme="minorAscii"/>
          <w:lang w:val="en-US"/>
        </w:rPr>
      </w:pPr>
    </w:p>
    <w:p w14:paraId="33C8433B">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sudo systemctl start nfs-mountd nfs-server rpcbind </w:t>
      </w:r>
    </w:p>
    <w:p w14:paraId="6D3CEE68">
      <w:pPr>
        <w:rPr>
          <w:rFonts w:hint="default" w:asciiTheme="minorAscii" w:hAnsiTheme="minorAscii"/>
          <w:lang w:val="en-US"/>
        </w:rPr>
      </w:pPr>
    </w:p>
    <w:p w14:paraId="101A03BC">
      <w:pPr>
        <w:rPr>
          <w:rFonts w:hint="default" w:asciiTheme="minorAscii" w:hAnsiTheme="minorAscii"/>
          <w:lang w:val="en-US"/>
        </w:rPr>
      </w:pPr>
      <w:r>
        <w:rPr>
          <w:rFonts w:hint="default" w:asciiTheme="minorAscii" w:hAnsiTheme="minorAscii"/>
          <w:lang w:val="en-US"/>
        </w:rPr>
        <w:t>Check status:</w:t>
      </w:r>
    </w:p>
    <w:p w14:paraId="7BC3A28F">
      <w:pPr>
        <w:rPr>
          <w:rFonts w:hint="default" w:asciiTheme="minorAscii" w:hAnsiTheme="minorAscii"/>
          <w:lang w:val="en-US"/>
        </w:rPr>
      </w:pPr>
    </w:p>
    <w:p w14:paraId="185F5748">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systemctl status nfs-server</w:t>
      </w:r>
    </w:p>
    <w:p w14:paraId="4E85F47F">
      <w:pPr>
        <w:rPr>
          <w:rFonts w:hint="default" w:asciiTheme="minorAscii" w:hAnsiTheme="minorAscii"/>
          <w:i/>
          <w:iCs/>
          <w:color w:val="70AD47" w:themeColor="accent6"/>
          <w:lang w:val="en-US"/>
          <w14:textFill>
            <w14:solidFill>
              <w14:schemeClr w14:val="accent6"/>
            </w14:solidFill>
          </w14:textFill>
        </w:rPr>
      </w:pPr>
    </w:p>
    <w:p w14:paraId="0E59E965">
      <w:pPr>
        <w:pStyle w:val="4"/>
        <w:bidi w:val="0"/>
        <w:rPr>
          <w:rFonts w:hint="default" w:asciiTheme="minorAscii" w:hAnsiTheme="minorAscii"/>
          <w:lang w:val="en-US"/>
        </w:rPr>
      </w:pPr>
      <w:bookmarkStart w:id="60" w:name="_Toc1733993891"/>
      <w:r>
        <w:rPr>
          <w:rFonts w:hint="default" w:asciiTheme="minorAscii" w:hAnsiTheme="minorAscii"/>
          <w:lang w:val="en-US"/>
        </w:rPr>
        <w:t>5.3.7 Setup OC Installer and OC Client</w:t>
      </w:r>
      <w:bookmarkEnd w:id="60"/>
      <w:r>
        <w:rPr>
          <w:rFonts w:hint="default" w:asciiTheme="minorAscii" w:hAnsiTheme="minorAscii"/>
          <w:lang w:val="en-US"/>
        </w:rPr>
        <w:t xml:space="preserve"> </w:t>
      </w:r>
    </w:p>
    <w:p w14:paraId="5AB14759">
      <w:pPr>
        <w:numPr>
          <w:ilvl w:val="0"/>
          <w:numId w:val="0"/>
        </w:num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1) Install Openshift-installer</w:t>
      </w:r>
    </w:p>
    <w:p w14:paraId="31B29BE5">
      <w:pPr>
        <w:numPr>
          <w:ilvl w:val="0"/>
          <w:numId w:val="0"/>
        </w:numPr>
        <w:rPr>
          <w:rFonts w:hint="default" w:asciiTheme="minorAscii" w:hAnsiTheme="minorAscii"/>
          <w:b w:val="0"/>
          <w:bCs w:val="0"/>
          <w:i w:val="0"/>
          <w:iCs w:val="0"/>
          <w:color w:val="auto"/>
          <w:sz w:val="14"/>
          <w:szCs w:val="14"/>
          <w:lang w:val="en-US"/>
        </w:rPr>
      </w:pPr>
      <w:r>
        <w:rPr>
          <w:rFonts w:hint="default" w:asciiTheme="minorAscii" w:hAnsiTheme="minorAscii"/>
          <w:b w:val="0"/>
          <w:bCs w:val="0"/>
          <w:i w:val="0"/>
          <w:iCs w:val="0"/>
          <w:color w:val="auto"/>
          <w:sz w:val="14"/>
          <w:szCs w:val="14"/>
          <w:lang w:val="en-US"/>
        </w:rPr>
        <w:t xml:space="preserve">link: </w:t>
      </w:r>
      <w:r>
        <w:rPr>
          <w:rFonts w:hint="default" w:asciiTheme="minorAscii" w:hAnsiTheme="minorAscii"/>
          <w:b w:val="0"/>
          <w:bCs w:val="0"/>
          <w:i w:val="0"/>
          <w:iCs w:val="0"/>
          <w:color w:val="auto"/>
          <w:sz w:val="14"/>
          <w:szCs w:val="14"/>
          <w:lang w:val="en-US"/>
        </w:rPr>
        <w:fldChar w:fldCharType="begin"/>
      </w:r>
      <w:r>
        <w:rPr>
          <w:rFonts w:hint="default" w:asciiTheme="minorAscii" w:hAnsiTheme="minorAscii"/>
          <w:b w:val="0"/>
          <w:bCs w:val="0"/>
          <w:i w:val="0"/>
          <w:iCs w:val="0"/>
          <w:color w:val="auto"/>
          <w:sz w:val="14"/>
          <w:szCs w:val="14"/>
          <w:lang w:val="en-US"/>
        </w:rPr>
        <w:instrText xml:space="preserve"> HYPERLINK "https://github.com/okd-project/okd/releases" </w:instrText>
      </w:r>
      <w:r>
        <w:rPr>
          <w:rFonts w:hint="default" w:asciiTheme="minorAscii" w:hAnsiTheme="minorAscii"/>
          <w:b w:val="0"/>
          <w:bCs w:val="0"/>
          <w:i w:val="0"/>
          <w:iCs w:val="0"/>
          <w:color w:val="auto"/>
          <w:sz w:val="14"/>
          <w:szCs w:val="14"/>
          <w:lang w:val="en-US"/>
        </w:rPr>
        <w:fldChar w:fldCharType="separate"/>
      </w:r>
      <w:r>
        <w:rPr>
          <w:rStyle w:val="15"/>
          <w:rFonts w:hint="default" w:asciiTheme="minorAscii" w:hAnsiTheme="minorAscii"/>
          <w:b w:val="0"/>
          <w:bCs w:val="0"/>
          <w:i w:val="0"/>
          <w:iCs w:val="0"/>
          <w:sz w:val="14"/>
          <w:szCs w:val="14"/>
          <w:lang w:val="en-US"/>
        </w:rPr>
        <w:t>https://github.com/okd-project/okd/releases</w:t>
      </w:r>
      <w:r>
        <w:rPr>
          <w:rFonts w:hint="default" w:asciiTheme="minorAscii" w:hAnsiTheme="minorAscii"/>
          <w:b w:val="0"/>
          <w:bCs w:val="0"/>
          <w:i w:val="0"/>
          <w:iCs w:val="0"/>
          <w:color w:val="auto"/>
          <w:sz w:val="14"/>
          <w:szCs w:val="14"/>
          <w:lang w:val="en-US"/>
        </w:rPr>
        <w:fldChar w:fldCharType="end"/>
      </w:r>
      <w:r>
        <w:rPr>
          <w:rFonts w:hint="default" w:asciiTheme="minorAscii" w:hAnsiTheme="minorAscii"/>
          <w:b w:val="0"/>
          <w:bCs w:val="0"/>
          <w:i w:val="0"/>
          <w:iCs w:val="0"/>
          <w:color w:val="auto"/>
          <w:sz w:val="14"/>
          <w:szCs w:val="14"/>
          <w:lang w:val="en-US"/>
        </w:rPr>
        <w:t xml:space="preserve"> </w:t>
      </w:r>
    </w:p>
    <w:p w14:paraId="5F5273D7">
      <w:pPr>
        <w:rPr>
          <w:rFonts w:hint="default" w:asciiTheme="minorAscii" w:hAnsiTheme="minorAscii"/>
          <w:i/>
          <w:iCs/>
          <w:strike w:val="0"/>
          <w:dstrike w:val="0"/>
          <w:color w:val="70AD47" w:themeColor="accent6"/>
          <w:lang w:val="en-US"/>
          <w14:textFill>
            <w14:solidFill>
              <w14:schemeClr w14:val="accent6"/>
            </w14:solidFill>
          </w14:textFill>
        </w:rPr>
      </w:pPr>
      <w:r>
        <w:rPr>
          <w:rFonts w:hint="default" w:asciiTheme="minorAscii" w:hAnsiTheme="minorAscii"/>
          <w:i/>
          <w:iCs/>
          <w:strike w:val="0"/>
          <w:dstrike w:val="0"/>
          <w:color w:val="70AD47" w:themeColor="accent6"/>
          <w:lang w:val="en-US"/>
          <w14:textFill>
            <w14:solidFill>
              <w14:schemeClr w14:val="accent6"/>
            </w14:solidFill>
          </w14:textFill>
        </w:rPr>
        <w:t xml:space="preserve">wget </w:t>
      </w:r>
      <w:r>
        <w:rPr>
          <w:rFonts w:hint="default" w:asciiTheme="minorAscii" w:hAnsiTheme="minorAscii"/>
          <w:i/>
          <w:iCs/>
          <w:strike w:val="0"/>
          <w:dstrike w:val="0"/>
          <w:color w:val="70AD47" w:themeColor="accent6"/>
          <w:lang w:val="en-US"/>
          <w14:textFill>
            <w14:solidFill>
              <w14:schemeClr w14:val="accent6"/>
            </w14:solidFill>
          </w14:textFill>
        </w:rPr>
        <w:fldChar w:fldCharType="begin"/>
      </w:r>
      <w:r>
        <w:rPr>
          <w:rFonts w:hint="default" w:asciiTheme="minorAscii" w:hAnsiTheme="minorAscii"/>
          <w:i/>
          <w:iCs/>
          <w:strike w:val="0"/>
          <w:dstrike w:val="0"/>
          <w:color w:val="70AD47" w:themeColor="accent6"/>
          <w:lang w:val="en-US"/>
          <w14:textFill>
            <w14:solidFill>
              <w14:schemeClr w14:val="accent6"/>
            </w14:solidFill>
          </w14:textFill>
        </w:rPr>
        <w:instrText xml:space="preserve"> HYPERLINK "https://github.com/okd-project/okd/releases/download/4.21.0-okd-scos.6/openshift-install-linux-4.21.0-okd-scos.6.tar.gz" </w:instrText>
      </w:r>
      <w:r>
        <w:rPr>
          <w:rFonts w:hint="default" w:asciiTheme="minorAscii" w:hAnsiTheme="minorAscii"/>
          <w:i/>
          <w:iCs/>
          <w:strike w:val="0"/>
          <w:dstrike w:val="0"/>
          <w:color w:val="70AD47" w:themeColor="accent6"/>
          <w:lang w:val="en-US"/>
          <w14:textFill>
            <w14:solidFill>
              <w14:schemeClr w14:val="accent6"/>
            </w14:solidFill>
          </w14:textFill>
        </w:rPr>
        <w:fldChar w:fldCharType="separate"/>
      </w:r>
      <w:r>
        <w:rPr>
          <w:rStyle w:val="15"/>
          <w:rFonts w:hint="default" w:asciiTheme="minorAscii" w:hAnsiTheme="minorAscii"/>
          <w:i/>
          <w:iCs/>
          <w:strike w:val="0"/>
          <w:dstrike w:val="0"/>
          <w:color w:val="70AD47" w:themeColor="accent6"/>
          <w:lang w:val="en-US"/>
          <w14:textFill>
            <w14:solidFill>
              <w14:schemeClr w14:val="accent6"/>
            </w14:solidFill>
          </w14:textFill>
        </w:rPr>
        <w:t>https://github.com/okd-project/okd/releases/download/4.21.0-okd-scos.6/openshift-install-linux-4.21.0-okd-scos.6.tar.gz</w:t>
      </w:r>
      <w:r>
        <w:rPr>
          <w:rFonts w:hint="default" w:asciiTheme="minorAscii" w:hAnsiTheme="minorAscii"/>
          <w:i/>
          <w:iCs/>
          <w:strike w:val="0"/>
          <w:dstrike w:val="0"/>
          <w:color w:val="70AD47" w:themeColor="accent6"/>
          <w:lang w:val="en-US"/>
          <w14:textFill>
            <w14:solidFill>
              <w14:schemeClr w14:val="accent6"/>
            </w14:solidFill>
          </w14:textFill>
        </w:rPr>
        <w:fldChar w:fldCharType="end"/>
      </w:r>
    </w:p>
    <w:p w14:paraId="24A172FA">
      <w:pPr>
        <w:rPr>
          <w:rFonts w:hint="default" w:asciiTheme="minorAscii" w:hAnsiTheme="minorAscii"/>
          <w:i/>
          <w:iCs/>
          <w:strike w:val="0"/>
          <w:dstrike w:val="0"/>
          <w:color w:val="70AD47" w:themeColor="accent6"/>
          <w:lang w:val="en-US"/>
          <w14:textFill>
            <w14:solidFill>
              <w14:schemeClr w14:val="accent6"/>
            </w14:solidFill>
          </w14:textFill>
        </w:rPr>
      </w:pPr>
    </w:p>
    <w:p w14:paraId="48E4CA5C">
      <w:pPr>
        <w:rPr>
          <w:rStyle w:val="15"/>
          <w:rFonts w:hint="default" w:asciiTheme="minorAscii" w:hAnsiTheme="minorAscii"/>
          <w:i/>
          <w:iCs/>
          <w:strike w:val="0"/>
          <w:dstrike w:val="0"/>
          <w:color w:val="70AD47" w:themeColor="accent6"/>
          <w:lang w:val="en-US"/>
          <w14:textFill>
            <w14:solidFill>
              <w14:schemeClr w14:val="accent6"/>
            </w14:solidFill>
          </w14:textFill>
        </w:rPr>
      </w:pPr>
      <w:r>
        <w:rPr>
          <w:rFonts w:hint="default" w:asciiTheme="minorAscii" w:hAnsiTheme="minorAscii"/>
          <w:i/>
          <w:iCs/>
          <w:strike w:val="0"/>
          <w:dstrike w:val="0"/>
          <w:color w:val="70AD47" w:themeColor="accent6"/>
          <w:lang w:val="en-US"/>
          <w14:textFill>
            <w14:solidFill>
              <w14:schemeClr w14:val="accent6"/>
            </w14:solidFill>
          </w14:textFill>
        </w:rPr>
        <w:t xml:space="preserve">tar -xvzf  </w:t>
      </w:r>
      <w:r>
        <w:rPr>
          <w:rStyle w:val="15"/>
          <w:rFonts w:hint="default" w:asciiTheme="minorAscii" w:hAnsiTheme="minorAscii"/>
          <w:i/>
          <w:iCs/>
          <w:strike w:val="0"/>
          <w:dstrike w:val="0"/>
          <w:color w:val="70AD47" w:themeColor="accent6"/>
          <w:lang w:val="en-US"/>
          <w14:textFill>
            <w14:solidFill>
              <w14:schemeClr w14:val="accent6"/>
            </w14:solidFill>
          </w14:textFill>
        </w:rPr>
        <w:t>openshift-install-linux-4.21.0-okd-scos.6.tar.gz</w:t>
      </w:r>
    </w:p>
    <w:p w14:paraId="36B4462C">
      <w:pPr>
        <w:rPr>
          <w:rStyle w:val="15"/>
          <w:rFonts w:hint="default" w:asciiTheme="minorAscii" w:hAnsiTheme="minorAscii"/>
          <w:i/>
          <w:iCs/>
          <w:strike w:val="0"/>
          <w:dstrike w:val="0"/>
          <w:color w:val="70AD47" w:themeColor="accent6"/>
          <w:lang w:val="en-US"/>
          <w14:textFill>
            <w14:solidFill>
              <w14:schemeClr w14:val="accent6"/>
            </w14:solidFill>
          </w14:textFill>
        </w:rPr>
      </w:pPr>
      <w:r>
        <w:rPr>
          <w:rStyle w:val="15"/>
          <w:rFonts w:hint="default" w:asciiTheme="minorAscii" w:hAnsiTheme="minorAscii"/>
          <w:i/>
          <w:iCs/>
          <w:strike w:val="0"/>
          <w:dstrike w:val="0"/>
          <w:color w:val="70AD47" w:themeColor="accent6"/>
          <w:lang w:val="en-US"/>
          <w14:textFill>
            <w14:solidFill>
              <w14:schemeClr w14:val="accent6"/>
            </w14:solidFill>
          </w14:textFill>
        </w:rPr>
        <w:t>sudo mv openshift-install /usr/bin/</w:t>
      </w:r>
    </w:p>
    <w:p w14:paraId="2FF804AC">
      <w:pPr>
        <w:rPr>
          <w:rStyle w:val="15"/>
          <w:rFonts w:hint="default" w:asciiTheme="minorAscii" w:hAnsiTheme="minorAscii"/>
          <w:i/>
          <w:iCs/>
          <w:strike w:val="0"/>
          <w:dstrike w:val="0"/>
          <w:color w:val="70AD47" w:themeColor="accent6"/>
          <w:lang w:val="en-US"/>
          <w14:textFill>
            <w14:solidFill>
              <w14:schemeClr w14:val="accent6"/>
            </w14:solidFill>
          </w14:textFill>
        </w:rPr>
      </w:pPr>
    </w:p>
    <w:p w14:paraId="029D004D">
      <w:pPr>
        <w:rPr>
          <w:rStyle w:val="15"/>
          <w:rFonts w:hint="default" w:asciiTheme="minorAscii" w:hAnsiTheme="minorAscii"/>
          <w:i/>
          <w:iCs/>
          <w:strike w:val="0"/>
          <w:dstrike w:val="0"/>
          <w:color w:val="70AD47" w:themeColor="accent6"/>
          <w:lang w:val="en-US"/>
          <w14:textFill>
            <w14:solidFill>
              <w14:schemeClr w14:val="accent6"/>
            </w14:solidFill>
          </w14:textFill>
        </w:rPr>
      </w:pPr>
    </w:p>
    <w:p w14:paraId="3F3C24FC">
      <w:pPr>
        <w:numPr>
          <w:ilvl w:val="0"/>
          <w:numId w:val="14"/>
        </w:num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Install Openshift-Client</w:t>
      </w:r>
    </w:p>
    <w:p w14:paraId="07EA259A">
      <w:pPr>
        <w:numPr>
          <w:ilvl w:val="0"/>
          <w:numId w:val="0"/>
        </w:numPr>
        <w:rPr>
          <w:rFonts w:hint="default" w:asciiTheme="minorAscii" w:hAnsiTheme="minorAscii"/>
          <w:i/>
          <w:iCs/>
          <w:strike w:val="0"/>
          <w:dstrike w:val="0"/>
          <w:color w:val="70AD47" w:themeColor="accent6"/>
          <w:lang w:val="en-US"/>
          <w14:textFill>
            <w14:solidFill>
              <w14:schemeClr w14:val="accent6"/>
            </w14:solidFill>
          </w14:textFill>
        </w:rPr>
      </w:pPr>
      <w:r>
        <w:rPr>
          <w:rFonts w:hint="default" w:asciiTheme="minorAscii" w:hAnsiTheme="minorAscii"/>
          <w:i/>
          <w:iCs/>
          <w:strike w:val="0"/>
          <w:dstrike w:val="0"/>
          <w:color w:val="70AD47" w:themeColor="accent6"/>
          <w:lang w:val="en-US"/>
          <w14:textFill>
            <w14:solidFill>
              <w14:schemeClr w14:val="accent6"/>
            </w14:solidFill>
          </w14:textFill>
        </w:rPr>
        <w:t xml:space="preserve">wget </w:t>
      </w:r>
      <w:r>
        <w:rPr>
          <w:rFonts w:hint="default" w:asciiTheme="minorAscii" w:hAnsiTheme="minorAscii"/>
          <w:i/>
          <w:iCs/>
          <w:strike w:val="0"/>
          <w:dstrike w:val="0"/>
          <w:color w:val="70AD47" w:themeColor="accent6"/>
          <w:lang w:val="en-US"/>
          <w14:textFill>
            <w14:solidFill>
              <w14:schemeClr w14:val="accent6"/>
            </w14:solidFill>
          </w14:textFill>
        </w:rPr>
        <w:fldChar w:fldCharType="begin"/>
      </w:r>
      <w:r>
        <w:rPr>
          <w:rFonts w:hint="default" w:asciiTheme="minorAscii" w:hAnsiTheme="minorAscii"/>
          <w:i/>
          <w:iCs/>
          <w:strike w:val="0"/>
          <w:dstrike w:val="0"/>
          <w:color w:val="70AD47" w:themeColor="accent6"/>
          <w:lang w:val="en-US"/>
          <w14:textFill>
            <w14:solidFill>
              <w14:schemeClr w14:val="accent6"/>
            </w14:solidFill>
          </w14:textFill>
        </w:rPr>
        <w:instrText xml:space="preserve"> HYPERLINK "https://github.com/okd-project/okd/releases/download/4.21.0-okd-scos.6/openshift-client-linux-4.21.0-okd-scos.6.tar.gz" </w:instrText>
      </w:r>
      <w:r>
        <w:rPr>
          <w:rFonts w:hint="default" w:asciiTheme="minorAscii" w:hAnsiTheme="minorAscii"/>
          <w:i/>
          <w:iCs/>
          <w:strike w:val="0"/>
          <w:dstrike w:val="0"/>
          <w:color w:val="70AD47" w:themeColor="accent6"/>
          <w:lang w:val="en-US"/>
          <w14:textFill>
            <w14:solidFill>
              <w14:schemeClr w14:val="accent6"/>
            </w14:solidFill>
          </w14:textFill>
        </w:rPr>
        <w:fldChar w:fldCharType="separate"/>
      </w:r>
      <w:r>
        <w:rPr>
          <w:rStyle w:val="15"/>
          <w:rFonts w:hint="default" w:asciiTheme="minorAscii" w:hAnsiTheme="minorAscii"/>
          <w:i/>
          <w:iCs/>
          <w:strike w:val="0"/>
          <w:dstrike w:val="0"/>
          <w:color w:val="70AD47" w:themeColor="accent6"/>
          <w:lang w:val="en-US"/>
          <w14:textFill>
            <w14:solidFill>
              <w14:schemeClr w14:val="accent6"/>
            </w14:solidFill>
          </w14:textFill>
        </w:rPr>
        <w:t>https://github.com/okd-project/okd/releases/download/4.21.0-okd-scos.6/openshift-client-linux-4.21.0-okd-scos.6.tar.gz</w:t>
      </w:r>
      <w:r>
        <w:rPr>
          <w:rFonts w:hint="default" w:asciiTheme="minorAscii" w:hAnsiTheme="minorAscii"/>
          <w:i/>
          <w:iCs/>
          <w:strike w:val="0"/>
          <w:dstrike w:val="0"/>
          <w:color w:val="70AD47" w:themeColor="accent6"/>
          <w:lang w:val="en-US"/>
          <w14:textFill>
            <w14:solidFill>
              <w14:schemeClr w14:val="accent6"/>
            </w14:solidFill>
          </w14:textFill>
        </w:rPr>
        <w:fldChar w:fldCharType="end"/>
      </w:r>
    </w:p>
    <w:p w14:paraId="05EF3C9F">
      <w:pPr>
        <w:numPr>
          <w:ilvl w:val="0"/>
          <w:numId w:val="0"/>
        </w:numPr>
        <w:rPr>
          <w:rFonts w:hint="default" w:asciiTheme="minorAscii" w:hAnsiTheme="minorAscii"/>
          <w:i/>
          <w:iCs/>
          <w:strike w:val="0"/>
          <w:dstrike w:val="0"/>
          <w:color w:val="70AD47" w:themeColor="accent6"/>
          <w:lang w:val="en-US"/>
          <w14:textFill>
            <w14:solidFill>
              <w14:schemeClr w14:val="accent6"/>
            </w14:solidFill>
          </w14:textFill>
        </w:rPr>
      </w:pPr>
    </w:p>
    <w:p w14:paraId="5B1FBE4C">
      <w:pPr>
        <w:rPr>
          <w:rFonts w:hint="default" w:asciiTheme="minorAscii" w:hAnsiTheme="minorAscii"/>
          <w:i/>
          <w:iCs/>
          <w:strike w:val="0"/>
          <w:dstrike w:val="0"/>
          <w:color w:val="70AD47" w:themeColor="accent6"/>
          <w:lang w:val="en-US"/>
          <w14:textFill>
            <w14:solidFill>
              <w14:schemeClr w14:val="accent6"/>
            </w14:solidFill>
          </w14:textFill>
        </w:rPr>
      </w:pPr>
      <w:r>
        <w:rPr>
          <w:rFonts w:hint="default" w:asciiTheme="minorAscii" w:hAnsiTheme="minorAscii"/>
          <w:i/>
          <w:iCs/>
          <w:strike w:val="0"/>
          <w:dstrike w:val="0"/>
          <w:color w:val="70AD47" w:themeColor="accent6"/>
          <w:lang w:val="en-US"/>
          <w14:textFill>
            <w14:solidFill>
              <w14:schemeClr w14:val="accent6"/>
            </w14:solidFill>
          </w14:textFill>
        </w:rPr>
        <w:t xml:space="preserve">tar -xvzf  </w:t>
      </w:r>
      <w:r>
        <w:rPr>
          <w:rStyle w:val="15"/>
          <w:rFonts w:hint="default" w:asciiTheme="minorAscii" w:hAnsiTheme="minorAscii"/>
          <w:i/>
          <w:iCs/>
          <w:strike w:val="0"/>
          <w:dstrike w:val="0"/>
          <w:color w:val="70AD47" w:themeColor="accent6"/>
          <w:lang w:val="en-US"/>
          <w14:textFill>
            <w14:solidFill>
              <w14:schemeClr w14:val="accent6"/>
            </w14:solidFill>
          </w14:textFill>
        </w:rPr>
        <w:t>openshift-client-linux-4.21.0-okd-scos.6.tar.gz</w:t>
      </w:r>
    </w:p>
    <w:p w14:paraId="4BA6502F">
      <w:pPr>
        <w:numPr>
          <w:ilvl w:val="0"/>
          <w:numId w:val="0"/>
        </w:numPr>
        <w:rPr>
          <w:rFonts w:hint="default" w:asciiTheme="minorAscii" w:hAnsiTheme="minorAscii"/>
          <w:i/>
          <w:iCs/>
          <w:strike w:val="0"/>
          <w:dstrike w:val="0"/>
          <w:color w:val="70AD47" w:themeColor="accent6"/>
          <w:lang w:val="en-US"/>
          <w14:textFill>
            <w14:solidFill>
              <w14:schemeClr w14:val="accent6"/>
            </w14:solidFill>
          </w14:textFill>
        </w:rPr>
      </w:pPr>
      <w:r>
        <w:rPr>
          <w:rFonts w:hint="default" w:asciiTheme="minorAscii" w:hAnsiTheme="minorAscii"/>
          <w:i/>
          <w:iCs/>
          <w:strike w:val="0"/>
          <w:dstrike w:val="0"/>
          <w:color w:val="70AD47" w:themeColor="accent6"/>
          <w:lang w:val="en-US"/>
          <w14:textFill>
            <w14:solidFill>
              <w14:schemeClr w14:val="accent6"/>
            </w14:solidFill>
          </w14:textFill>
        </w:rPr>
        <w:t>sudo kubectl openshift-client /usr/bin</w:t>
      </w:r>
    </w:p>
    <w:p w14:paraId="5D82935F">
      <w:pPr>
        <w:numPr>
          <w:ilvl w:val="0"/>
          <w:numId w:val="14"/>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Quick OKD Installer and Client Sanity Check</w:t>
      </w:r>
    </w:p>
    <w:p w14:paraId="078C4F35">
      <w:pPr>
        <w:numPr>
          <w:ilvl w:val="0"/>
          <w:numId w:val="0"/>
        </w:numPr>
        <w:ind w:leftChars="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version</w:t>
      </w:r>
    </w:p>
    <w:p w14:paraId="2FE6FA80">
      <w:pPr>
        <w:numPr>
          <w:ilvl w:val="0"/>
          <w:numId w:val="0"/>
        </w:numPr>
        <w:ind w:leftChars="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openshift-install version</w:t>
      </w:r>
    </w:p>
    <w:p w14:paraId="297817A7">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openshift-install 4.21.1</w:t>
      </w:r>
    </w:p>
    <w:p w14:paraId="4EAD6826">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built from commit 2c105c33e9e373b6e66c9ef8814f78a72539ae53</w:t>
      </w:r>
    </w:p>
    <w:p w14:paraId="03DBCE5E">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release image quay.io/openshift-release-dev/ocp-release@sha256:7ca8870aa5e505f969aa26161594a3f99b65baf7d29bab8adaca0cade51b0bb6</w:t>
      </w:r>
    </w:p>
    <w:p w14:paraId="24129B99">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release architecture amd64</w:t>
      </w:r>
    </w:p>
    <w:p w14:paraId="37EE3AEE">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p>
    <w:p w14:paraId="449CC6A1">
      <w:pPr>
        <w:numPr>
          <w:ilvl w:val="0"/>
          <w:numId w:val="0"/>
        </w:numPr>
        <w:ind w:leftChars="0"/>
        <w:rPr>
          <w:rFonts w:hint="default" w:asciiTheme="minorAscii" w:hAnsiTheme="minorAscii"/>
          <w:i w:val="0"/>
          <w:iCs w:val="0"/>
          <w:color w:val="auto"/>
          <w:sz w:val="12"/>
          <w:szCs w:val="12"/>
          <w:lang w:val="en-US"/>
        </w:rPr>
      </w:pPr>
      <w:r>
        <w:rPr>
          <w:rFonts w:hint="default" w:asciiTheme="minorAscii" w:hAnsiTheme="minorAscii"/>
          <w:b/>
          <w:bCs/>
          <w:i w:val="0"/>
          <w:iCs w:val="0"/>
          <w:color w:val="auto"/>
          <w:lang w:val="en-US"/>
        </w:rPr>
        <w:t>Note:</w:t>
      </w: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 xml:space="preserve"> </w:t>
      </w:r>
      <w:r>
        <w:rPr>
          <w:rFonts w:hint="default" w:asciiTheme="minorAscii" w:hAnsiTheme="minorAscii"/>
          <w:i w:val="0"/>
          <w:iCs w:val="0"/>
          <w:color w:val="auto"/>
          <w:sz w:val="12"/>
          <w:szCs w:val="12"/>
          <w:lang w:val="en-US"/>
        </w:rPr>
        <w:t>release image should be quay.io/openshift-release-dev/okd-release....</w:t>
      </w:r>
    </w:p>
    <w:p w14:paraId="1D5A5B6A">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p>
    <w:p w14:paraId="2C1DE463">
      <w:pPr>
        <w:numPr>
          <w:ilvl w:val="0"/>
          <w:numId w:val="6"/>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 xml:space="preserve">Create an cluster's install directory </w:t>
      </w:r>
    </w:p>
    <w:p w14:paraId="57372E0D">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rm -rf ~/okd-install</w:t>
      </w:r>
    </w:p>
    <w:p w14:paraId="136C115B">
      <w:pPr>
        <w:rPr>
          <w:rFonts w:hint="default" w:asciiTheme="minorAscii" w:hAnsiTheme="minorAscii"/>
          <w:b w:val="0"/>
          <w:bCs w:val="0"/>
          <w:i w:val="0"/>
          <w:iCs w:val="0"/>
          <w:color w:val="auto"/>
          <w:sz w:val="14"/>
          <w:szCs w:val="14"/>
          <w:lang w:val="en-US"/>
        </w:rPr>
      </w:pPr>
    </w:p>
    <w:p w14:paraId="45D3E462">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b w:val="0"/>
          <w:bCs w:val="0"/>
          <w:i w:val="0"/>
          <w:iCs w:val="0"/>
          <w:color w:val="auto"/>
          <w:sz w:val="14"/>
          <w:szCs w:val="14"/>
          <w:lang w:val="en-US"/>
        </w:rPr>
        <w:t>TIP: If you need to reuse the "~/okd-install" folder, make sure it is empty. Hidden files are created after generating the configs and they should be removed before you use the same folder on a new attempt.</w:t>
      </w:r>
    </w:p>
    <w:p w14:paraId="06CB9763">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mkdir -p ~/okd-install</w:t>
      </w:r>
    </w:p>
    <w:p w14:paraId="65A2AEDF">
      <w:pPr>
        <w:rPr>
          <w:rFonts w:hint="default" w:asciiTheme="minorAscii" w:hAnsiTheme="minorAscii"/>
          <w:b w:val="0"/>
          <w:bCs w:val="0"/>
          <w:i w:val="0"/>
          <w:iCs w:val="0"/>
          <w:color w:val="auto"/>
          <w:sz w:val="14"/>
          <w:szCs w:val="14"/>
          <w:lang w:val="en-US"/>
        </w:rPr>
      </w:pPr>
    </w:p>
    <w:p w14:paraId="1A3A072A">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p>
    <w:p w14:paraId="1F292C71">
      <w:pPr>
        <w:numPr>
          <w:ilvl w:val="0"/>
          <w:numId w:val="6"/>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create/modify and copy the "install-config.yaml" file</w:t>
      </w:r>
    </w:p>
    <w:p w14:paraId="2555D0EC">
      <w:pPr>
        <w:numPr>
          <w:ilvl w:val="0"/>
          <w:numId w:val="0"/>
        </w:numPr>
        <w:rPr>
          <w:rFonts w:hint="default" w:asciiTheme="minorAscii" w:hAnsiTheme="minorAscii"/>
          <w:b/>
          <w:bCs/>
          <w:i w:val="0"/>
          <w:iCs w:val="0"/>
          <w:color w:val="auto"/>
          <w:lang w:val="en-US"/>
        </w:rPr>
      </w:pPr>
    </w:p>
    <w:p w14:paraId="158FE5FD">
      <w:pPr>
        <w:rPr>
          <w:rFonts w:hint="default" w:asciiTheme="minorAscii" w:hAnsiTheme="minorAscii"/>
          <w:b w:val="0"/>
          <w:bCs w:val="0"/>
          <w:i w:val="0"/>
          <w:iCs w:val="0"/>
          <w:strike w:val="0"/>
          <w:dstrike w:val="0"/>
          <w:color w:val="auto"/>
          <w:sz w:val="20"/>
          <w:szCs w:val="20"/>
          <w:highlight w:val="none"/>
          <w:lang w:val="en-US"/>
        </w:rPr>
      </w:pPr>
      <w:r>
        <w:rPr>
          <w:rFonts w:hint="default" w:asciiTheme="minorAscii" w:hAnsiTheme="minorAscii"/>
          <w:b w:val="0"/>
          <w:bCs w:val="0"/>
          <w:i w:val="0"/>
          <w:iCs w:val="0"/>
          <w:strike w:val="0"/>
          <w:dstrike w:val="0"/>
          <w:color w:val="auto"/>
          <w:sz w:val="20"/>
          <w:szCs w:val="20"/>
          <w:highlight w:val="none"/>
          <w:lang w:val="en-US"/>
        </w:rPr>
        <w:t xml:space="preserve">In the install-config.yaml, you can either use a pull-secret from RedHat </w:t>
      </w:r>
    </w:p>
    <w:p w14:paraId="01F43804">
      <w:pPr>
        <w:keepNext w:val="0"/>
        <w:keepLines w:val="0"/>
        <w:widowControl/>
        <w:suppressLineNumbers w:val="0"/>
        <w:jc w:val="left"/>
        <w:rPr>
          <w:rFonts w:hint="default" w:asciiTheme="minorAscii" w:hAnsiTheme="minorAscii"/>
          <w:b w:val="0"/>
          <w:bCs w:val="0"/>
          <w:strike w:val="0"/>
          <w:dstrike w:val="0"/>
          <w:sz w:val="20"/>
          <w:szCs w:val="20"/>
        </w:rPr>
      </w:pPr>
      <w:r>
        <w:rPr>
          <w:rFonts w:hint="default" w:eastAsia="Arial" w:cs="Arial" w:asciiTheme="minorAscii" w:hAnsiTheme="minorAscii"/>
          <w:b w:val="0"/>
          <w:bCs w:val="0"/>
          <w:i w:val="0"/>
          <w:iCs w:val="0"/>
          <w:caps w:val="0"/>
          <w:strike w:val="0"/>
          <w:dstrike w:val="0"/>
          <w:color w:val="545454"/>
          <w:spacing w:val="0"/>
          <w:kern w:val="0"/>
          <w:sz w:val="20"/>
          <w:szCs w:val="20"/>
          <w:shd w:val="clear" w:fill="FFFFFF"/>
          <w:lang w:val="en-US" w:eastAsia="zh-CN" w:bidi="ar"/>
        </w:rPr>
        <w:t>Specifies the </w:t>
      </w:r>
      <w:r>
        <w:rPr>
          <w:rFonts w:hint="default" w:eastAsia="Arial" w:cs="Arial" w:asciiTheme="minorAscii" w:hAnsiTheme="minorAscii"/>
          <w:b w:val="0"/>
          <w:bCs w:val="0"/>
          <w:i w:val="0"/>
          <w:iCs w:val="0"/>
          <w:caps w:val="0"/>
          <w:strike w:val="0"/>
          <w:dstrike w:val="0"/>
          <w:color w:val="2275B4"/>
          <w:spacing w:val="0"/>
          <w:kern w:val="0"/>
          <w:sz w:val="20"/>
          <w:szCs w:val="20"/>
          <w:u w:val="none"/>
          <w:shd w:val="clear" w:fill="FFFFFF"/>
          <w:lang w:val="en-US" w:eastAsia="zh-CN" w:bidi="ar"/>
        </w:rPr>
        <w:fldChar w:fldCharType="begin"/>
      </w:r>
      <w:r>
        <w:rPr>
          <w:rFonts w:hint="default" w:eastAsia="Arial" w:cs="Arial" w:asciiTheme="minorAscii" w:hAnsiTheme="minorAscii"/>
          <w:b w:val="0"/>
          <w:bCs w:val="0"/>
          <w:i w:val="0"/>
          <w:iCs w:val="0"/>
          <w:caps w:val="0"/>
          <w:strike w:val="0"/>
          <w:dstrike w:val="0"/>
          <w:color w:val="2275B4"/>
          <w:spacing w:val="0"/>
          <w:kern w:val="0"/>
          <w:sz w:val="20"/>
          <w:szCs w:val="20"/>
          <w:u w:val="none"/>
          <w:shd w:val="clear" w:fill="FFFFFF"/>
          <w:lang w:val="en-US" w:eastAsia="zh-CN" w:bidi="ar"/>
        </w:rPr>
        <w:instrText xml:space="preserve"> HYPERLINK "https://console.redhat.com/openshift/install/pull-secret" </w:instrText>
      </w:r>
      <w:r>
        <w:rPr>
          <w:rFonts w:hint="default" w:eastAsia="Arial" w:cs="Arial" w:asciiTheme="minorAscii" w:hAnsiTheme="minorAscii"/>
          <w:b w:val="0"/>
          <w:bCs w:val="0"/>
          <w:i w:val="0"/>
          <w:iCs w:val="0"/>
          <w:caps w:val="0"/>
          <w:strike w:val="0"/>
          <w:dstrike w:val="0"/>
          <w:color w:val="2275B4"/>
          <w:spacing w:val="0"/>
          <w:kern w:val="0"/>
          <w:sz w:val="20"/>
          <w:szCs w:val="20"/>
          <w:u w:val="none"/>
          <w:shd w:val="clear" w:fill="FFFFFF"/>
          <w:lang w:val="en-US" w:eastAsia="zh-CN" w:bidi="ar"/>
        </w:rPr>
        <w:fldChar w:fldCharType="separate"/>
      </w:r>
      <w:r>
        <w:rPr>
          <w:rStyle w:val="15"/>
          <w:rFonts w:hint="default" w:eastAsia="Arial" w:cs="Arial" w:asciiTheme="minorAscii" w:hAnsiTheme="minorAscii"/>
          <w:b w:val="0"/>
          <w:bCs w:val="0"/>
          <w:i w:val="0"/>
          <w:iCs w:val="0"/>
          <w:caps w:val="0"/>
          <w:strike w:val="0"/>
          <w:dstrike w:val="0"/>
          <w:color w:val="2275B4"/>
          <w:spacing w:val="0"/>
          <w:sz w:val="20"/>
          <w:szCs w:val="20"/>
          <w:u w:val="none"/>
          <w:shd w:val="clear" w:fill="FFFFFF"/>
        </w:rPr>
        <w:t>pull secret from Red Hat OpenShift Cluster Manager</w:t>
      </w:r>
      <w:r>
        <w:rPr>
          <w:rFonts w:hint="default" w:eastAsia="Arial" w:cs="Arial" w:asciiTheme="minorAscii" w:hAnsiTheme="minorAscii"/>
          <w:b w:val="0"/>
          <w:bCs w:val="0"/>
          <w:i w:val="0"/>
          <w:iCs w:val="0"/>
          <w:caps w:val="0"/>
          <w:strike w:val="0"/>
          <w:dstrike w:val="0"/>
          <w:color w:val="2275B4"/>
          <w:spacing w:val="0"/>
          <w:kern w:val="0"/>
          <w:sz w:val="20"/>
          <w:szCs w:val="20"/>
          <w:u w:val="none"/>
          <w:shd w:val="clear" w:fill="FFFFFF"/>
          <w:lang w:val="en-US" w:eastAsia="zh-CN" w:bidi="ar"/>
        </w:rPr>
        <w:fldChar w:fldCharType="end"/>
      </w:r>
      <w:r>
        <w:rPr>
          <w:rFonts w:hint="default" w:eastAsia="Arial" w:cs="Arial" w:asciiTheme="minorAscii" w:hAnsiTheme="minorAscii"/>
          <w:b w:val="0"/>
          <w:bCs w:val="0"/>
          <w:i w:val="0"/>
          <w:iCs w:val="0"/>
          <w:caps w:val="0"/>
          <w:strike w:val="0"/>
          <w:dstrike w:val="0"/>
          <w:color w:val="545454"/>
          <w:spacing w:val="0"/>
          <w:kern w:val="0"/>
          <w:sz w:val="20"/>
          <w:szCs w:val="20"/>
          <w:shd w:val="clear" w:fill="FFFFFF"/>
          <w:lang w:val="en-US" w:eastAsia="zh-CN" w:bidi="ar"/>
        </w:rPr>
        <w:t>.</w:t>
      </w:r>
    </w:p>
    <w:p w14:paraId="7029B642">
      <w:pPr>
        <w:rPr>
          <w:rFonts w:hint="default" w:asciiTheme="minorAscii" w:hAnsiTheme="minorAscii"/>
          <w:b w:val="0"/>
          <w:bCs w:val="0"/>
          <w:i w:val="0"/>
          <w:iCs w:val="0"/>
          <w:strike w:val="0"/>
          <w:dstrike w:val="0"/>
          <w:color w:val="auto"/>
          <w:sz w:val="20"/>
          <w:szCs w:val="20"/>
          <w:highlight w:val="none"/>
          <w:lang w:val="en-US"/>
        </w:rPr>
      </w:pPr>
      <w:r>
        <w:rPr>
          <w:rFonts w:hint="default" w:asciiTheme="minorAscii" w:hAnsiTheme="minorAscii"/>
          <w:b w:val="0"/>
          <w:bCs w:val="0"/>
          <w:i w:val="0"/>
          <w:iCs w:val="0"/>
          <w:strike w:val="0"/>
          <w:dstrike w:val="0"/>
          <w:color w:val="auto"/>
          <w:sz w:val="20"/>
          <w:szCs w:val="20"/>
          <w:highlight w:val="none"/>
          <w:lang w:val="en-US"/>
        </w:rPr>
        <w:t>This pull secret allows you to authenticate with the services that are provided by the included authorities, including Quay.io, which serves the container images for OKD components.</w:t>
      </w:r>
    </w:p>
    <w:p w14:paraId="18B024B3">
      <w:pPr>
        <w:rPr>
          <w:rFonts w:hint="default" w:asciiTheme="minorAscii" w:hAnsiTheme="minorAscii"/>
          <w:b w:val="0"/>
          <w:bCs w:val="0"/>
          <w:i w:val="0"/>
          <w:iCs w:val="0"/>
          <w:strike w:val="0"/>
          <w:dstrike w:val="0"/>
          <w:color w:val="auto"/>
          <w:sz w:val="20"/>
          <w:szCs w:val="20"/>
          <w:highlight w:val="none"/>
          <w:lang w:val="en-US"/>
        </w:rPr>
      </w:pPr>
    </w:p>
    <w:p w14:paraId="5123C4B3">
      <w:pPr>
        <w:rPr>
          <w:rFonts w:hint="default" w:asciiTheme="minorAscii" w:hAnsiTheme="minorAscii"/>
          <w:i w:val="0"/>
          <w:iCs w:val="0"/>
          <w:color w:val="auto"/>
          <w:highlight w:val="none"/>
          <w:lang w:val="en-US"/>
        </w:rPr>
      </w:pPr>
      <w:r>
        <w:rPr>
          <w:rFonts w:hint="default" w:asciiTheme="minorAscii" w:hAnsiTheme="minorAscii"/>
          <w:i w:val="0"/>
          <w:iCs w:val="0"/>
          <w:color w:val="auto"/>
          <w:highlight w:val="none"/>
          <w:lang w:val="en-US"/>
        </w:rPr>
        <w:t>To generate a ssh-key, use following command:</w:t>
      </w:r>
    </w:p>
    <w:p w14:paraId="609BB94F">
      <w:pPr>
        <w:rPr>
          <w:rFonts w:hint="default" w:asciiTheme="minorAscii" w:hAnsiTheme="minorAscii"/>
          <w:i/>
          <w:iCs/>
          <w:color w:val="70AD47" w:themeColor="accent6"/>
          <w:highlight w:val="none"/>
          <w:lang w:val="en-US"/>
          <w14:textFill>
            <w14:solidFill>
              <w14:schemeClr w14:val="accent6"/>
            </w14:solidFill>
          </w14:textFill>
        </w:rPr>
      </w:pPr>
      <w:r>
        <w:rPr>
          <w:rFonts w:hint="default" w:asciiTheme="minorAscii" w:hAnsiTheme="minorAscii"/>
          <w:i/>
          <w:iCs/>
          <w:color w:val="70AD47" w:themeColor="accent6"/>
          <w:highlight w:val="none"/>
          <w:lang w:val="en-US"/>
          <w14:textFill>
            <w14:solidFill>
              <w14:schemeClr w14:val="accent6"/>
            </w14:solidFill>
          </w14:textFill>
        </w:rPr>
        <w:t>ssh-keygen -t rsa -C "bastion-cluster-access"</w:t>
      </w:r>
    </w:p>
    <w:p w14:paraId="6F7C13A6">
      <w:pPr>
        <w:rPr>
          <w:rFonts w:hint="default" w:asciiTheme="minorAscii" w:hAnsiTheme="minorAscii"/>
          <w:i w:val="0"/>
          <w:iCs w:val="0"/>
          <w:color w:val="auto"/>
          <w:highlight w:val="yellow"/>
          <w:lang w:val="en-US"/>
        </w:rPr>
      </w:pPr>
    </w:p>
    <w:p w14:paraId="52FC144F">
      <w:pPr>
        <w:rPr>
          <w:rFonts w:hint="default" w:asciiTheme="minorAscii" w:hAnsiTheme="minorAscii"/>
          <w:i w:val="0"/>
          <w:iCs w:val="0"/>
          <w:color w:val="auto"/>
          <w:highlight w:val="none"/>
          <w:lang w:val="en-US"/>
        </w:rPr>
      </w:pPr>
      <w:r>
        <w:rPr>
          <w:rFonts w:hint="default" w:asciiTheme="minorAscii" w:hAnsiTheme="minorAscii"/>
          <w:i w:val="0"/>
          <w:iCs w:val="0"/>
          <w:color w:val="auto"/>
          <w:highlight w:val="none"/>
          <w:lang w:val="en-US"/>
        </w:rPr>
        <w:t>Then add the SSH private keys into the SSH authentication agent to implementing single sign-on with SSH...</w:t>
      </w:r>
    </w:p>
    <w:p w14:paraId="0880A157">
      <w:pPr>
        <w:rPr>
          <w:rFonts w:hint="default" w:asciiTheme="minorAscii" w:hAnsiTheme="minorAscii"/>
          <w:i w:val="0"/>
          <w:iCs w:val="0"/>
          <w:color w:val="auto"/>
          <w:highlight w:val="yellow"/>
          <w:lang w:val="en-US"/>
        </w:rPr>
      </w:pPr>
    </w:p>
    <w:p w14:paraId="3F6D643B">
      <w:pPr>
        <w:rPr>
          <w:rFonts w:hint="default" w:asciiTheme="minorAscii" w:hAnsiTheme="minorAscii"/>
          <w:i/>
          <w:iCs/>
          <w:color w:val="70AD47" w:themeColor="accent6"/>
          <w:highlight w:val="none"/>
          <w:lang w:val="en-US"/>
          <w14:textFill>
            <w14:solidFill>
              <w14:schemeClr w14:val="accent6"/>
            </w14:solidFill>
          </w14:textFill>
        </w:rPr>
      </w:pPr>
      <w:r>
        <w:rPr>
          <w:rFonts w:hint="default" w:asciiTheme="minorAscii" w:hAnsiTheme="minorAscii"/>
          <w:i/>
          <w:iCs/>
          <w:color w:val="70AD47" w:themeColor="accent6"/>
          <w:highlight w:val="none"/>
          <w:lang w:val="en-US"/>
          <w14:textFill>
            <w14:solidFill>
              <w14:schemeClr w14:val="accent6"/>
            </w14:solidFill>
          </w14:textFill>
        </w:rPr>
        <w:t>eval "$(ssh-agent -s)"</w:t>
      </w:r>
    </w:p>
    <w:p w14:paraId="1A7EC2F9">
      <w:pPr>
        <w:rPr>
          <w:rFonts w:hint="default" w:asciiTheme="minorAscii" w:hAnsiTheme="minorAscii"/>
          <w:i/>
          <w:iCs/>
          <w:color w:val="70AD47" w:themeColor="accent6"/>
          <w:highlight w:val="none"/>
          <w:lang w:val="en-US"/>
          <w14:textFill>
            <w14:solidFill>
              <w14:schemeClr w14:val="accent6"/>
            </w14:solidFill>
          </w14:textFill>
        </w:rPr>
      </w:pPr>
      <w:r>
        <w:rPr>
          <w:rFonts w:hint="default" w:asciiTheme="minorAscii" w:hAnsiTheme="minorAscii"/>
          <w:i/>
          <w:iCs/>
          <w:color w:val="70AD47" w:themeColor="accent6"/>
          <w:highlight w:val="none"/>
          <w:lang w:val="en-US"/>
          <w14:textFill>
            <w14:solidFill>
              <w14:schemeClr w14:val="accent6"/>
            </w14:solidFill>
          </w14:textFill>
        </w:rPr>
        <w:t>ssh-add ~/.ssh/id_rsa</w:t>
      </w:r>
    </w:p>
    <w:p w14:paraId="53E17743">
      <w:pPr>
        <w:rPr>
          <w:rFonts w:hint="default" w:asciiTheme="minorAscii" w:hAnsiTheme="minorAscii"/>
          <w:i/>
          <w:iCs/>
          <w:color w:val="70AD47" w:themeColor="accent6"/>
          <w:highlight w:val="none"/>
          <w:lang w:val="en-US"/>
          <w14:textFill>
            <w14:solidFill>
              <w14:schemeClr w14:val="accent6"/>
            </w14:solidFill>
          </w14:textFill>
        </w:rPr>
      </w:pPr>
    </w:p>
    <w:p w14:paraId="4C94A424">
      <w:pPr>
        <w:rPr>
          <w:rFonts w:hint="default" w:asciiTheme="minorAscii" w:hAnsiTheme="minorAscii"/>
          <w:i w:val="0"/>
          <w:iCs w:val="0"/>
          <w:color w:val="auto"/>
          <w:highlight w:val="none"/>
          <w:lang w:val="en-US"/>
        </w:rPr>
      </w:pPr>
      <w:r>
        <w:rPr>
          <w:rFonts w:hint="default" w:asciiTheme="minorAscii" w:hAnsiTheme="minorAscii"/>
          <w:i w:val="0"/>
          <w:iCs w:val="0"/>
          <w:color w:val="auto"/>
          <w:highlight w:val="none"/>
          <w:lang w:val="en-US"/>
        </w:rPr>
        <w:t>Copy the ssh-key public key from .ssh/id_rsa.pub to sshKey.</w:t>
      </w:r>
    </w:p>
    <w:p w14:paraId="0054F474">
      <w:pPr>
        <w:rPr>
          <w:rFonts w:hint="default" w:asciiTheme="minorAscii" w:hAnsiTheme="minorAscii"/>
          <w:i w:val="0"/>
          <w:iCs w:val="0"/>
          <w:color w:val="auto"/>
          <w:highlight w:val="none"/>
          <w:lang w:val="en-US"/>
        </w:rPr>
      </w:pPr>
    </w:p>
    <w:p w14:paraId="26BF304B">
      <w:pPr>
        <w:rPr>
          <w:rFonts w:hint="default" w:asciiTheme="minorAscii" w:hAnsiTheme="minorAscii"/>
          <w:i w:val="0"/>
          <w:iCs w:val="0"/>
          <w:color w:val="auto"/>
          <w:lang w:val="en-US"/>
        </w:rPr>
      </w:pPr>
      <w:r>
        <w:rPr>
          <w:rFonts w:hint="default" w:asciiTheme="minorAscii" w:hAnsiTheme="minorAscii"/>
          <w:i w:val="0"/>
          <w:iCs w:val="0"/>
          <w:color w:val="auto"/>
          <w:lang w:val="en-US"/>
        </w:rPr>
        <w:t>Either Create and modify, use following command:</w:t>
      </w:r>
    </w:p>
    <w:p w14:paraId="4F2356F2">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openshift-install create install-config --dir ~/okd-install</w:t>
      </w:r>
    </w:p>
    <w:p w14:paraId="1BCC2877">
      <w:pPr>
        <w:rPr>
          <w:rFonts w:hint="default" w:asciiTheme="minorAscii" w:hAnsiTheme="minorAscii"/>
          <w:i/>
          <w:iCs/>
          <w:color w:val="70AD47" w:themeColor="accent6"/>
          <w:lang w:val="en-US"/>
          <w14:textFill>
            <w14:solidFill>
              <w14:schemeClr w14:val="accent6"/>
            </w14:solidFill>
          </w14:textFill>
        </w:rPr>
      </w:pPr>
    </w:p>
    <w:p w14:paraId="56A16355">
      <w:pPr>
        <w:rPr>
          <w:rFonts w:hint="default" w:asciiTheme="minorAscii" w:hAnsiTheme="minorAscii"/>
          <w:i w:val="0"/>
          <w:iCs w:val="0"/>
          <w:color w:val="auto"/>
          <w:lang w:val="en-US"/>
        </w:rPr>
      </w:pPr>
      <w:r>
        <w:rPr>
          <w:rFonts w:hint="default" w:asciiTheme="minorAscii" w:hAnsiTheme="minorAscii"/>
          <w:i w:val="0"/>
          <w:iCs w:val="0"/>
          <w:color w:val="auto"/>
          <w:lang w:val="en-US"/>
        </w:rPr>
        <w:t>but we will use already existed install-config.yaml and modify it and copy from repository:</w:t>
      </w:r>
    </w:p>
    <w:p w14:paraId="0ABDF197">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&lt;repository-location&gt;</w:t>
      </w:r>
    </w:p>
    <w:p w14:paraId="75ACF0A5">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scripts/arch-linux-service/Openshift/install-config.yaml ~/okd-install</w:t>
      </w:r>
    </w:p>
    <w:p w14:paraId="2D0EA98F">
      <w:pPr>
        <w:rPr>
          <w:rFonts w:hint="default" w:asciiTheme="minorAscii" w:hAnsiTheme="minorAscii"/>
          <w:i/>
          <w:iCs/>
          <w:color w:val="70AD47" w:themeColor="accent6"/>
          <w:lang w:val="en-US"/>
          <w14:textFill>
            <w14:solidFill>
              <w14:schemeClr w14:val="accent6"/>
            </w14:solidFill>
          </w14:textFill>
        </w:rPr>
      </w:pPr>
    </w:p>
    <w:p w14:paraId="7C8CB936">
      <w:pPr>
        <w:numPr>
          <w:ilvl w:val="0"/>
          <w:numId w:val="6"/>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Generate the Openshift Kubernetes manifest</w:t>
      </w:r>
    </w:p>
    <w:p w14:paraId="35A43FA4">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openshift-install create manifests --dir ~/okd-install/</w:t>
      </w:r>
    </w:p>
    <w:p w14:paraId="3A242EED">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p>
    <w:p w14:paraId="438A0637">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sed -i 's/mastersSchedulable: true/mastersSchedulable: false/g' ~/okd-install/manifests/cluster-scheduler-02-config.yml</w:t>
      </w:r>
    </w:p>
    <w:p w14:paraId="6ECD3C5F">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p>
    <w:p w14:paraId="76BD1680">
      <w:pPr>
        <w:numPr>
          <w:ilvl w:val="0"/>
          <w:numId w:val="6"/>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Create the ignition configuration files</w:t>
      </w:r>
    </w:p>
    <w:p w14:paraId="1F9D4552">
      <w:pPr>
        <w:numPr>
          <w:ilvl w:val="0"/>
          <w:numId w:val="0"/>
        </w:numPr>
        <w:ind w:leftChars="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b w:val="0"/>
          <w:bCs w:val="0"/>
          <w:i w:val="0"/>
          <w:iCs w:val="0"/>
          <w:color w:val="70AD47" w:themeColor="accent6"/>
          <w:lang w:val="en-US"/>
          <w14:textFill>
            <w14:solidFill>
              <w14:schemeClr w14:val="accent6"/>
            </w14:solidFill>
          </w14:textFill>
        </w:rPr>
        <w:t xml:space="preserve">openshift-install create ignition-configs </w:t>
      </w:r>
      <w:r>
        <w:rPr>
          <w:rFonts w:hint="default" w:asciiTheme="minorAscii" w:hAnsiTheme="minorAscii"/>
          <w:b w:val="0"/>
          <w:bCs w:val="0"/>
          <w:i/>
          <w:iCs/>
          <w:color w:val="70AD47" w:themeColor="accent6"/>
          <w:lang w:val="en-US"/>
          <w14:textFill>
            <w14:solidFill>
              <w14:schemeClr w14:val="accent6"/>
            </w14:solidFill>
          </w14:textFill>
        </w:rPr>
        <w:t>--dir ~/okd-install/</w:t>
      </w:r>
    </w:p>
    <w:p w14:paraId="17136A32">
      <w:pPr>
        <w:pStyle w:val="4"/>
        <w:bidi w:val="0"/>
        <w:rPr>
          <w:rFonts w:hint="default" w:asciiTheme="minorAscii" w:hAnsiTheme="minorAscii"/>
          <w:lang w:val="en-US"/>
        </w:rPr>
      </w:pPr>
      <w:bookmarkStart w:id="61" w:name="_Toc1882236247"/>
      <w:r>
        <w:rPr>
          <w:rFonts w:hint="default" w:asciiTheme="minorAscii" w:hAnsiTheme="minorAscii"/>
          <w:lang w:val="en-US"/>
        </w:rPr>
        <w:t>5.3.8 Add the ignition and SCOS files to the web server</w:t>
      </w:r>
      <w:bookmarkEnd w:id="61"/>
    </w:p>
    <w:p w14:paraId="51E42454">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rm -rf /srv/http/okd</w:t>
      </w:r>
    </w:p>
    <w:p w14:paraId="55E48B20">
      <w:pPr>
        <w:rPr>
          <w:rFonts w:hint="default" w:asciiTheme="minorAscii" w:hAnsiTheme="minorAscii"/>
          <w:i/>
          <w:iCs/>
          <w:color w:val="70AD47" w:themeColor="accent6"/>
          <w:lang w:val="en-US"/>
          <w14:textFill>
            <w14:solidFill>
              <w14:schemeClr w14:val="accent6"/>
            </w14:solidFill>
          </w14:textFill>
        </w:rPr>
      </w:pPr>
    </w:p>
    <w:p w14:paraId="373402C1">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mkdir -p /srv/http/okd</w:t>
      </w:r>
    </w:p>
    <w:p w14:paraId="19D24B7E">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sudo cp -r </w:t>
      </w:r>
      <w:r>
        <w:rPr>
          <w:rFonts w:hint="default" w:asciiTheme="minorAscii" w:hAnsiTheme="minorAscii"/>
          <w:b w:val="0"/>
          <w:bCs w:val="0"/>
          <w:i/>
          <w:iCs/>
          <w:color w:val="70AD47" w:themeColor="accent6"/>
          <w:lang w:val="en-US"/>
          <w14:textFill>
            <w14:solidFill>
              <w14:schemeClr w14:val="accent6"/>
            </w14:solidFill>
          </w14:textFill>
        </w:rPr>
        <w:t>~/okd-install/</w:t>
      </w:r>
      <w:r>
        <w:rPr>
          <w:rFonts w:hint="default" w:asciiTheme="minorAscii" w:hAnsiTheme="minorAscii"/>
          <w:i/>
          <w:iCs/>
          <w:color w:val="70AD47" w:themeColor="accent6"/>
          <w:lang w:val="en-US"/>
          <w14:textFill>
            <w14:solidFill>
              <w14:schemeClr w14:val="accent6"/>
            </w14:solidFill>
          </w14:textFill>
        </w:rPr>
        <w:t>* /srv/http/okd</w:t>
      </w:r>
    </w:p>
    <w:p w14:paraId="76C104A2">
      <w:pPr>
        <w:rPr>
          <w:rFonts w:hint="default" w:asciiTheme="minorAscii" w:hAnsiTheme="minorAscii"/>
          <w:i/>
          <w:iCs/>
          <w:color w:val="70AD47" w:themeColor="accent6"/>
          <w:lang w:val="en-US"/>
          <w14:textFill>
            <w14:solidFill>
              <w14:schemeClr w14:val="accent6"/>
            </w14:solidFill>
          </w14:textFill>
        </w:rPr>
      </w:pPr>
    </w:p>
    <w:p w14:paraId="200132E2">
      <w:pPr>
        <w:rPr>
          <w:rFonts w:hint="default" w:asciiTheme="minorAscii" w:hAnsiTheme="minorAscii"/>
          <w:lang w:val="en-US"/>
        </w:rPr>
      </w:pPr>
      <w:r>
        <w:rPr>
          <w:rFonts w:hint="default" w:asciiTheme="minorAscii" w:hAnsiTheme="minorAscii"/>
          <w:lang w:val="en-US"/>
        </w:rPr>
        <w:t>Copy the Downloaded files to /var/www/html/</w:t>
      </w:r>
    </w:p>
    <w:p w14:paraId="102E50DB">
      <w:pPr>
        <w:rPr>
          <w:rFonts w:hint="default" w:asciiTheme="minorAscii" w:hAnsiTheme="minorAscii"/>
          <w:i/>
          <w:iCs/>
          <w:color w:val="70AD47" w:themeColor="accent6"/>
          <w:sz w:val="16"/>
          <w:szCs w:val="16"/>
          <w:lang w:val="en-US"/>
          <w14:textFill>
            <w14:solidFill>
              <w14:schemeClr w14:val="accent6"/>
            </w14:solidFill>
          </w14:textFill>
        </w:rPr>
      </w:pPr>
      <w:r>
        <w:rPr>
          <w:rFonts w:hint="default" w:asciiTheme="minorAscii" w:hAnsiTheme="minorAscii"/>
          <w:i/>
          <w:iCs/>
          <w:color w:val="70AD47" w:themeColor="accent6"/>
          <w:sz w:val="16"/>
          <w:szCs w:val="16"/>
          <w:lang w:val="en-US"/>
          <w14:textFill>
            <w14:solidFill>
              <w14:schemeClr w14:val="accent6"/>
            </w14:solidFill>
          </w14:textFill>
        </w:rPr>
        <w:t>sudo cp ~/okd-images/* /srv/http/okd/</w:t>
      </w:r>
    </w:p>
    <w:p w14:paraId="48C8EE59">
      <w:pPr>
        <w:rPr>
          <w:rFonts w:hint="default" w:asciiTheme="minorAscii" w:hAnsiTheme="minorAscii"/>
          <w:i/>
          <w:iCs/>
          <w:color w:val="70AD47" w:themeColor="accent6"/>
          <w:sz w:val="16"/>
          <w:szCs w:val="16"/>
          <w:lang w:val="en-US"/>
          <w14:textFill>
            <w14:solidFill>
              <w14:schemeClr w14:val="accent6"/>
            </w14:solidFill>
          </w14:textFill>
        </w:rPr>
      </w:pPr>
      <w:r>
        <w:rPr>
          <w:rFonts w:hint="default" w:asciiTheme="minorAscii" w:hAnsiTheme="minorAscii"/>
          <w:i/>
          <w:iCs/>
          <w:color w:val="70AD47" w:themeColor="accent6"/>
          <w:sz w:val="16"/>
          <w:szCs w:val="16"/>
          <w:lang w:val="en-US"/>
          <w14:textFill>
            <w14:solidFill>
              <w14:schemeClr w14:val="accent6"/>
            </w14:solidFill>
          </w14:textFill>
        </w:rPr>
        <w:t>sudo mv /srv/http/okd/scos-*.raw.gz scos.raw.gz</w:t>
      </w:r>
    </w:p>
    <w:p w14:paraId="764971F3">
      <w:pPr>
        <w:rPr>
          <w:rFonts w:hint="default" w:asciiTheme="minorAscii" w:hAnsiTheme="minorAscii"/>
          <w:i/>
          <w:iCs/>
          <w:strike/>
          <w:dstrike w:val="0"/>
          <w:color w:val="70AD47" w:themeColor="accent6"/>
          <w:sz w:val="16"/>
          <w:szCs w:val="16"/>
          <w:lang w:val="en-US"/>
          <w14:textFill>
            <w14:solidFill>
              <w14:schemeClr w14:val="accent6"/>
            </w14:solidFill>
          </w14:textFill>
        </w:rPr>
      </w:pPr>
      <w:r>
        <w:rPr>
          <w:rFonts w:hint="default" w:asciiTheme="minorAscii" w:hAnsiTheme="minorAscii"/>
          <w:i/>
          <w:iCs/>
          <w:strike/>
          <w:dstrike w:val="0"/>
          <w:color w:val="70AD47" w:themeColor="accent6"/>
          <w:sz w:val="16"/>
          <w:szCs w:val="16"/>
          <w:lang w:val="en-US"/>
          <w14:textFill>
            <w14:solidFill>
              <w14:schemeClr w14:val="accent6"/>
            </w14:solidFill>
          </w14:textFill>
        </w:rPr>
        <w:t>sudo mv /srv/http/okd/scos-*.raw.gz.sig scos.raw.gz.sig</w:t>
      </w:r>
    </w:p>
    <w:p w14:paraId="7E26DD52">
      <w:pPr>
        <w:rPr>
          <w:rFonts w:hint="default" w:asciiTheme="minorAscii" w:hAnsiTheme="minorAscii"/>
          <w:i/>
          <w:iCs/>
          <w:strike/>
          <w:dstrike w:val="0"/>
          <w:color w:val="70AD47" w:themeColor="accent6"/>
          <w:sz w:val="16"/>
          <w:szCs w:val="16"/>
          <w:lang w:val="en-US"/>
          <w14:textFill>
            <w14:solidFill>
              <w14:schemeClr w14:val="accent6"/>
            </w14:solidFill>
          </w14:textFill>
        </w:rPr>
      </w:pPr>
    </w:p>
    <w:p w14:paraId="7DF71515">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chown -R http:http /srv/http</w:t>
      </w:r>
    </w:p>
    <w:p w14:paraId="55B52C3B">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chmod -R 755 /srv/http</w:t>
      </w:r>
    </w:p>
    <w:p w14:paraId="56C7468E">
      <w:pPr>
        <w:rPr>
          <w:rFonts w:hint="default" w:asciiTheme="minorAscii" w:hAnsiTheme="minorAscii"/>
          <w:lang w:val="en-US"/>
        </w:rPr>
      </w:pPr>
    </w:p>
    <w:p w14:paraId="7270B467">
      <w:pPr>
        <w:rPr>
          <w:rFonts w:hint="default" w:asciiTheme="minorAscii" w:hAnsiTheme="minorAscii"/>
          <w:lang w:val="en-US"/>
        </w:rPr>
      </w:pPr>
      <w:r>
        <w:rPr>
          <w:rFonts w:hint="default" w:asciiTheme="minorAscii" w:hAnsiTheme="minorAscii"/>
          <w:lang w:val="en-US"/>
        </w:rPr>
        <w:t>Restart the Web Server</w:t>
      </w:r>
    </w:p>
    <w:p w14:paraId="095E6AF4">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restart httpd.service</w:t>
      </w:r>
    </w:p>
    <w:p w14:paraId="58AEAA75">
      <w:pPr>
        <w:rPr>
          <w:rFonts w:hint="default" w:asciiTheme="minorAscii" w:hAnsiTheme="minorAscii"/>
          <w:lang w:val="en-US"/>
        </w:rPr>
      </w:pPr>
    </w:p>
    <w:p w14:paraId="573DB939">
      <w:pPr>
        <w:pStyle w:val="4"/>
        <w:bidi w:val="0"/>
        <w:rPr>
          <w:rFonts w:hint="default" w:asciiTheme="minorAscii" w:hAnsiTheme="minorAscii"/>
          <w:lang w:val="en-US"/>
        </w:rPr>
      </w:pPr>
      <w:bookmarkStart w:id="62" w:name="_Toc162999372"/>
      <w:r>
        <w:rPr>
          <w:rFonts w:hint="default" w:asciiTheme="minorAscii" w:hAnsiTheme="minorAscii"/>
          <w:lang w:val="en-US"/>
        </w:rPr>
        <w:t>5.3.9 Boot SCOS using USB and Apply Ignition File:</w:t>
      </w:r>
      <w:bookmarkEnd w:id="62"/>
    </w:p>
    <w:p w14:paraId="18A0B28E">
      <w:pPr>
        <w:rPr>
          <w:rFonts w:hint="default" w:asciiTheme="minorAscii" w:hAnsiTheme="minorAscii"/>
          <w:lang w:val="en-US"/>
        </w:rPr>
      </w:pPr>
      <w:r>
        <w:rPr>
          <w:rFonts w:hint="default" w:asciiTheme="minorAscii" w:hAnsiTheme="minorAscii"/>
          <w:b/>
          <w:bCs/>
          <w:lang w:val="en-US"/>
        </w:rPr>
        <w:t>Note:</w:t>
      </w:r>
      <w:r>
        <w:rPr>
          <w:rFonts w:hint="default" w:asciiTheme="minorAscii" w:hAnsiTheme="minorAscii"/>
          <w:lang w:val="en-US"/>
        </w:rPr>
        <w:t xml:space="preserve"> Ventoy will failed as this os need to be booted directly to the usb</w:t>
      </w:r>
    </w:p>
    <w:p w14:paraId="646F37F5">
      <w:pPr>
        <w:rPr>
          <w:rFonts w:hint="default" w:asciiTheme="minorAscii" w:hAnsiTheme="minorAscii"/>
          <w:lang w:val="en-US"/>
        </w:rPr>
      </w:pPr>
      <w:r>
        <w:rPr>
          <w:rFonts w:hint="default" w:asciiTheme="minorAscii" w:hAnsiTheme="minorAscii"/>
          <w:lang w:val="en-US"/>
        </w:rPr>
        <w:t>Make sure that there is no partiontion in the disk and it is empty/clean</w:t>
      </w:r>
    </w:p>
    <w:p w14:paraId="20395657">
      <w:pPr>
        <w:rPr>
          <w:rFonts w:hint="default" w:asciiTheme="minorAscii" w:hAnsiTheme="minorAscii"/>
          <w:lang w:val="en-US"/>
        </w:rPr>
      </w:pPr>
    </w:p>
    <w:p w14:paraId="72F2B4F0">
      <w:pPr>
        <w:rPr>
          <w:rFonts w:hint="default" w:asciiTheme="minorAscii" w:hAnsiTheme="minorAscii"/>
          <w:lang w:val="en-US"/>
        </w:rPr>
      </w:pPr>
      <w:r>
        <w:rPr>
          <w:rFonts w:hint="default" w:asciiTheme="minorAscii" w:hAnsiTheme="minorAscii"/>
          <w:lang w:val="en-US"/>
        </w:rPr>
        <w:t>check disk:</w:t>
      </w:r>
    </w:p>
    <w:p w14:paraId="7D7AB253">
      <w:pPr>
        <w:rPr>
          <w:rFonts w:hint="default" w:asciiTheme="minorAscii" w:hAnsiTheme="minorAscii"/>
          <w:lang w:val="en-US"/>
        </w:rPr>
      </w:pPr>
      <w:r>
        <w:rPr>
          <w:rFonts w:hint="default" w:asciiTheme="minorAscii" w:hAnsiTheme="minorAscii"/>
          <w:i/>
          <w:iCs/>
          <w:color w:val="70AD47" w:themeColor="accent6"/>
          <w:lang w:val="en-US"/>
          <w14:textFill>
            <w14:solidFill>
              <w14:schemeClr w14:val="accent6"/>
            </w14:solidFill>
          </w14:textFill>
        </w:rPr>
        <w:t>lsblk</w:t>
      </w:r>
    </w:p>
    <w:p w14:paraId="7A7482DC">
      <w:pPr>
        <w:rPr>
          <w:rFonts w:hint="default" w:asciiTheme="minorAscii" w:hAnsiTheme="minorAscii"/>
          <w:b w:val="0"/>
          <w:bCs w:val="0"/>
          <w:i w:val="0"/>
          <w:iCs w:val="0"/>
          <w:color w:val="auto"/>
          <w:lang w:val="en-US"/>
        </w:rPr>
      </w:pPr>
      <w:r>
        <w:rPr>
          <w:rFonts w:hint="default" w:asciiTheme="minorAscii" w:hAnsiTheme="minorAscii"/>
          <w:b w:val="0"/>
          <w:bCs w:val="0"/>
          <w:i w:val="0"/>
          <w:iCs w:val="0"/>
          <w:color w:val="auto"/>
          <w:lang w:val="en-US"/>
        </w:rPr>
        <w:t>wipe:</w:t>
      </w:r>
    </w:p>
    <w:p w14:paraId="792DE1D1">
      <w:pPr>
        <w:rPr>
          <w:rFonts w:hint="default" w:asciiTheme="minorAscii" w:hAnsiTheme="minorAscii"/>
          <w:lang w:val="en-US"/>
        </w:rPr>
      </w:pPr>
      <w:r>
        <w:rPr>
          <w:rFonts w:hint="default" w:asciiTheme="minorAscii" w:hAnsiTheme="minorAscii"/>
          <w:i w:val="0"/>
          <w:iCs w:val="0"/>
          <w:color w:val="70AD47" w:themeColor="accent6"/>
          <w:lang w:val="en-US"/>
          <w14:textFill>
            <w14:solidFill>
              <w14:schemeClr w14:val="accent6"/>
            </w14:solidFill>
          </w14:textFill>
        </w:rPr>
        <w:t>sudo wipefs -a /dev/sda1</w:t>
      </w:r>
    </w:p>
    <w:p w14:paraId="19EEB6FB">
      <w:pPr>
        <w:rPr>
          <w:rFonts w:hint="default" w:asciiTheme="minorAscii" w:hAnsiTheme="minorAscii"/>
          <w:lang w:val="en-US"/>
        </w:rPr>
      </w:pPr>
    </w:p>
    <w:p w14:paraId="426EE2F9">
      <w:pPr>
        <w:rPr>
          <w:rFonts w:hint="default" w:asciiTheme="minorAscii" w:hAnsiTheme="minorAscii"/>
          <w:lang w:val="en-US"/>
        </w:rPr>
      </w:pPr>
      <w:r>
        <w:rPr>
          <w:rFonts w:hint="default" w:asciiTheme="minorAscii" w:hAnsiTheme="minorAscii"/>
          <w:b/>
          <w:bCs/>
          <w:lang w:val="en-US"/>
        </w:rPr>
        <w:t>Step 1) On Bootstrap Node:</w:t>
      </w:r>
    </w:p>
    <w:p w14:paraId="5CDF6453">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sudo coreos-installer install /dev/sda --ignition-url </w:t>
      </w:r>
      <w:r>
        <w:rPr>
          <w:rFonts w:hint="default" w:asciiTheme="minorAscii" w:hAnsiTheme="minorAscii"/>
          <w:i/>
          <w:iCs/>
          <w:color w:val="70AD47" w:themeColor="accent6"/>
          <w:lang w:val="en-US"/>
          <w14:textFill>
            <w14:solidFill>
              <w14:schemeClr w14:val="accent6"/>
            </w14:solidFill>
          </w14:textFill>
        </w:rPr>
        <w:fldChar w:fldCharType="begin"/>
      </w:r>
      <w:r>
        <w:rPr>
          <w:rFonts w:hint="default" w:asciiTheme="minorAscii" w:hAnsiTheme="minorAscii"/>
          <w:i/>
          <w:iCs/>
          <w:color w:val="70AD47" w:themeColor="accent6"/>
          <w:lang w:val="en-US"/>
          <w14:textFill>
            <w14:solidFill>
              <w14:schemeClr w14:val="accent6"/>
            </w14:solidFill>
          </w14:textFill>
        </w:rPr>
        <w:instrText xml:space="preserve"> HYPERLINK "http://10.0.0.1:8080/okd/bootstrap.ign" </w:instrText>
      </w:r>
      <w:r>
        <w:rPr>
          <w:rFonts w:hint="default" w:asciiTheme="minorAscii" w:hAnsiTheme="minorAscii"/>
          <w:i/>
          <w:iCs/>
          <w:color w:val="70AD47" w:themeColor="accent6"/>
          <w:lang w:val="en-US"/>
          <w14:textFill>
            <w14:solidFill>
              <w14:schemeClr w14:val="accent6"/>
            </w14:solidFill>
          </w14:textFill>
        </w:rPr>
        <w:fldChar w:fldCharType="separate"/>
      </w:r>
      <w:r>
        <w:rPr>
          <w:rStyle w:val="15"/>
          <w:rFonts w:hint="default" w:asciiTheme="minorAscii" w:hAnsiTheme="minorAscii"/>
          <w:i/>
          <w:iCs/>
          <w:color w:val="70AD47" w:themeColor="accent6"/>
          <w:lang w:val="en-US"/>
          <w14:textFill>
            <w14:solidFill>
              <w14:schemeClr w14:val="accent6"/>
            </w14:solidFill>
          </w14:textFill>
        </w:rPr>
        <w:t>http://10.0.0.1:8080/okd/bootstrap.ign</w:t>
      </w:r>
      <w:r>
        <w:rPr>
          <w:rFonts w:hint="default" w:asciiTheme="minorAscii" w:hAnsiTheme="minorAscii"/>
          <w:i/>
          <w:iCs/>
          <w:color w:val="70AD47" w:themeColor="accent6"/>
          <w:lang w:val="en-US"/>
          <w14:textFill>
            <w14:solidFill>
              <w14:schemeClr w14:val="accent6"/>
            </w14:solidFill>
          </w14:textFill>
        </w:rPr>
        <w:fldChar w:fldCharType="end"/>
      </w:r>
      <w:r>
        <w:rPr>
          <w:rFonts w:hint="default" w:asciiTheme="minorAscii" w:hAnsiTheme="minorAscii"/>
          <w:i/>
          <w:iCs/>
          <w:color w:val="70AD47" w:themeColor="accent6"/>
          <w:lang w:val="en-US"/>
          <w14:textFill>
            <w14:solidFill>
              <w14:schemeClr w14:val="accent6"/>
            </w14:solidFill>
          </w14:textFill>
        </w:rPr>
        <w:t xml:space="preserve"> --image-url </w:t>
      </w:r>
      <w:r>
        <w:rPr>
          <w:rFonts w:hint="default" w:asciiTheme="minorAscii" w:hAnsiTheme="minorAscii"/>
          <w:i/>
          <w:iCs/>
          <w:color w:val="70AD47" w:themeColor="accent6"/>
          <w:lang w:val="en-US"/>
          <w14:textFill>
            <w14:solidFill>
              <w14:schemeClr w14:val="accent6"/>
            </w14:solidFill>
          </w14:textFill>
        </w:rPr>
        <w:fldChar w:fldCharType="begin"/>
      </w:r>
      <w:r>
        <w:rPr>
          <w:rFonts w:hint="default" w:asciiTheme="minorAscii" w:hAnsiTheme="minorAscii"/>
          <w:i/>
          <w:iCs/>
          <w:color w:val="70AD47" w:themeColor="accent6"/>
          <w:lang w:val="en-US"/>
          <w14:textFill>
            <w14:solidFill>
              <w14:schemeClr w14:val="accent6"/>
            </w14:solidFill>
          </w14:textFill>
        </w:rPr>
        <w:instrText xml:space="preserve"> HYPERLINK "http://10.0.0.1:8080/okd/fhcos" </w:instrText>
      </w:r>
      <w:r>
        <w:rPr>
          <w:rFonts w:hint="default" w:asciiTheme="minorAscii" w:hAnsiTheme="minorAscii"/>
          <w:i/>
          <w:iCs/>
          <w:color w:val="70AD47" w:themeColor="accent6"/>
          <w:lang w:val="en-US"/>
          <w14:textFill>
            <w14:solidFill>
              <w14:schemeClr w14:val="accent6"/>
            </w14:solidFill>
          </w14:textFill>
        </w:rPr>
        <w:fldChar w:fldCharType="separate"/>
      </w:r>
      <w:r>
        <w:rPr>
          <w:rStyle w:val="15"/>
          <w:rFonts w:hint="default" w:asciiTheme="minorAscii" w:hAnsiTheme="minorAscii"/>
          <w:i/>
          <w:iCs/>
          <w:color w:val="70AD47" w:themeColor="accent6"/>
          <w:lang w:val="en-US"/>
          <w14:textFill>
            <w14:solidFill>
              <w14:schemeClr w14:val="accent6"/>
            </w14:solidFill>
          </w14:textFill>
        </w:rPr>
        <w:t>http://10.0.0.1:8080/okd</w:t>
      </w:r>
      <w:r>
        <w:rPr>
          <w:rFonts w:hint="default" w:asciiTheme="minorAscii" w:hAnsiTheme="minorAscii"/>
          <w:i/>
          <w:iCs/>
          <w:color w:val="70AD47" w:themeColor="accent6"/>
          <w:lang w:val="en-US"/>
          <w14:textFill>
            <w14:solidFill>
              <w14:schemeClr w14:val="accent6"/>
            </w14:solidFill>
          </w14:textFill>
        </w:rPr>
        <w:fldChar w:fldCharType="end"/>
      </w:r>
      <w:r>
        <w:rPr>
          <w:rFonts w:hint="default" w:asciiTheme="minorAscii" w:hAnsiTheme="minorAscii"/>
          <w:i/>
          <w:iCs/>
          <w:color w:val="70AD47" w:themeColor="accent6"/>
          <w:lang w:val="en-US"/>
          <w14:textFill>
            <w14:solidFill>
              <w14:schemeClr w14:val="accent6"/>
            </w14:solidFill>
          </w14:textFill>
        </w:rPr>
        <w:t>/scos.raw.gz --insecure-ignition --insecure</w:t>
      </w:r>
    </w:p>
    <w:p w14:paraId="488FF7B7">
      <w:pPr>
        <w:rPr>
          <w:rFonts w:hint="default" w:asciiTheme="minorAscii" w:hAnsiTheme="minorAscii"/>
          <w:lang w:val="en-US"/>
        </w:rPr>
      </w:pPr>
    </w:p>
    <w:p w14:paraId="39C2040D">
      <w:pPr>
        <w:rPr>
          <w:rFonts w:hint="default" w:asciiTheme="minorAscii" w:hAnsiTheme="minorAscii"/>
          <w:b/>
          <w:bCs/>
          <w:lang w:val="en-US"/>
        </w:rPr>
      </w:pPr>
    </w:p>
    <w:p w14:paraId="2CD4F7F2">
      <w:pPr>
        <w:rPr>
          <w:rFonts w:hint="default" w:asciiTheme="minorAscii" w:hAnsiTheme="minorAscii"/>
          <w:lang w:val="en-US"/>
        </w:rPr>
      </w:pPr>
      <w:r>
        <w:rPr>
          <w:rFonts w:hint="default" w:asciiTheme="minorAscii" w:hAnsiTheme="minorAscii"/>
          <w:b/>
          <w:bCs/>
          <w:lang w:val="en-US"/>
        </w:rPr>
        <w:t>Step 2) On All Master Node:</w:t>
      </w:r>
    </w:p>
    <w:p w14:paraId="494359DA">
      <w:pPr>
        <w:rPr>
          <w:rFonts w:hint="default" w:asciiTheme="minorAscii" w:hAnsiTheme="minorAscii"/>
          <w:lang w:val="en-US"/>
        </w:rPr>
      </w:pPr>
      <w:r>
        <w:rPr>
          <w:rFonts w:hint="default" w:asciiTheme="minorAscii" w:hAnsiTheme="minorAscii"/>
          <w:i/>
          <w:iCs/>
          <w:color w:val="70AD47" w:themeColor="accent6"/>
          <w:lang w:val="en-US"/>
          <w14:textFill>
            <w14:solidFill>
              <w14:schemeClr w14:val="accent6"/>
            </w14:solidFill>
          </w14:textFill>
        </w:rPr>
        <w:t xml:space="preserve">sudo coreos-installer install /dev/nvme0n1 --ignition-url </w:t>
      </w:r>
      <w:r>
        <w:rPr>
          <w:rFonts w:hint="default" w:asciiTheme="minorAscii" w:hAnsiTheme="minorAscii"/>
          <w:i/>
          <w:iCs/>
          <w:color w:val="70AD47" w:themeColor="accent6"/>
          <w:lang w:val="en-US"/>
          <w14:textFill>
            <w14:solidFill>
              <w14:schemeClr w14:val="accent6"/>
            </w14:solidFill>
          </w14:textFill>
        </w:rPr>
        <w:fldChar w:fldCharType="begin"/>
      </w:r>
      <w:r>
        <w:rPr>
          <w:rFonts w:hint="default" w:asciiTheme="minorAscii" w:hAnsiTheme="minorAscii"/>
          <w:i/>
          <w:iCs/>
          <w:color w:val="70AD47" w:themeColor="accent6"/>
          <w:lang w:val="en-US"/>
          <w14:textFill>
            <w14:solidFill>
              <w14:schemeClr w14:val="accent6"/>
            </w14:solidFill>
          </w14:textFill>
        </w:rPr>
        <w:instrText xml:space="preserve"> HYPERLINK "http://10.0.0.1:8080/okd/bootstrap.ign" </w:instrText>
      </w:r>
      <w:r>
        <w:rPr>
          <w:rFonts w:hint="default" w:asciiTheme="minorAscii" w:hAnsiTheme="minorAscii"/>
          <w:i/>
          <w:iCs/>
          <w:color w:val="70AD47" w:themeColor="accent6"/>
          <w:lang w:val="en-US"/>
          <w14:textFill>
            <w14:solidFill>
              <w14:schemeClr w14:val="accent6"/>
            </w14:solidFill>
          </w14:textFill>
        </w:rPr>
        <w:fldChar w:fldCharType="separate"/>
      </w:r>
      <w:r>
        <w:rPr>
          <w:rStyle w:val="15"/>
          <w:rFonts w:hint="default" w:asciiTheme="minorAscii" w:hAnsiTheme="minorAscii"/>
          <w:i/>
          <w:iCs/>
          <w:color w:val="70AD47" w:themeColor="accent6"/>
          <w:lang w:val="en-US"/>
          <w14:textFill>
            <w14:solidFill>
              <w14:schemeClr w14:val="accent6"/>
            </w14:solidFill>
          </w14:textFill>
        </w:rPr>
        <w:t>http://10.0.0.1:8080/okd/master.ign</w:t>
      </w:r>
      <w:r>
        <w:rPr>
          <w:rFonts w:hint="default" w:asciiTheme="minorAscii" w:hAnsiTheme="minorAscii"/>
          <w:i/>
          <w:iCs/>
          <w:color w:val="70AD47" w:themeColor="accent6"/>
          <w:lang w:val="en-US"/>
          <w14:textFill>
            <w14:solidFill>
              <w14:schemeClr w14:val="accent6"/>
            </w14:solidFill>
          </w14:textFill>
        </w:rPr>
        <w:fldChar w:fldCharType="end"/>
      </w:r>
      <w:r>
        <w:rPr>
          <w:rFonts w:hint="default" w:asciiTheme="minorAscii" w:hAnsiTheme="minorAscii"/>
          <w:i/>
          <w:iCs/>
          <w:color w:val="70AD47" w:themeColor="accent6"/>
          <w:lang w:val="en-US"/>
          <w14:textFill>
            <w14:solidFill>
              <w14:schemeClr w14:val="accent6"/>
            </w14:solidFill>
          </w14:textFill>
        </w:rPr>
        <w:t xml:space="preserve"> --image-url </w:t>
      </w:r>
      <w:r>
        <w:rPr>
          <w:rFonts w:hint="default" w:asciiTheme="minorAscii" w:hAnsiTheme="minorAscii"/>
          <w:i/>
          <w:iCs/>
          <w:color w:val="70AD47" w:themeColor="accent6"/>
          <w:lang w:val="en-US"/>
          <w14:textFill>
            <w14:solidFill>
              <w14:schemeClr w14:val="accent6"/>
            </w14:solidFill>
          </w14:textFill>
        </w:rPr>
        <w:fldChar w:fldCharType="begin"/>
      </w:r>
      <w:r>
        <w:rPr>
          <w:rFonts w:hint="default" w:asciiTheme="minorAscii" w:hAnsiTheme="minorAscii"/>
          <w:i/>
          <w:iCs/>
          <w:color w:val="70AD47" w:themeColor="accent6"/>
          <w:lang w:val="en-US"/>
          <w14:textFill>
            <w14:solidFill>
              <w14:schemeClr w14:val="accent6"/>
            </w14:solidFill>
          </w14:textFill>
        </w:rPr>
        <w:instrText xml:space="preserve"> HYPERLINK "http://10.0.0.1:8080/okd/fhcos" </w:instrText>
      </w:r>
      <w:r>
        <w:rPr>
          <w:rFonts w:hint="default" w:asciiTheme="minorAscii" w:hAnsiTheme="minorAscii"/>
          <w:i/>
          <w:iCs/>
          <w:color w:val="70AD47" w:themeColor="accent6"/>
          <w:lang w:val="en-US"/>
          <w14:textFill>
            <w14:solidFill>
              <w14:schemeClr w14:val="accent6"/>
            </w14:solidFill>
          </w14:textFill>
        </w:rPr>
        <w:fldChar w:fldCharType="separate"/>
      </w:r>
      <w:r>
        <w:rPr>
          <w:rStyle w:val="15"/>
          <w:rFonts w:hint="default" w:asciiTheme="minorAscii" w:hAnsiTheme="minorAscii"/>
          <w:i/>
          <w:iCs/>
          <w:color w:val="70AD47" w:themeColor="accent6"/>
          <w:lang w:val="en-US"/>
          <w14:textFill>
            <w14:solidFill>
              <w14:schemeClr w14:val="accent6"/>
            </w14:solidFill>
          </w14:textFill>
        </w:rPr>
        <w:t>http://10.0.0.1:8080/okd</w:t>
      </w:r>
      <w:r>
        <w:rPr>
          <w:rFonts w:hint="default" w:asciiTheme="minorAscii" w:hAnsiTheme="minorAscii"/>
          <w:i/>
          <w:iCs/>
          <w:color w:val="70AD47" w:themeColor="accent6"/>
          <w:lang w:val="en-US"/>
          <w14:textFill>
            <w14:solidFill>
              <w14:schemeClr w14:val="accent6"/>
            </w14:solidFill>
          </w14:textFill>
        </w:rPr>
        <w:fldChar w:fldCharType="end"/>
      </w:r>
      <w:r>
        <w:rPr>
          <w:rFonts w:hint="default" w:asciiTheme="minorAscii" w:hAnsiTheme="minorAscii"/>
          <w:i/>
          <w:iCs/>
          <w:color w:val="70AD47" w:themeColor="accent6"/>
          <w:lang w:val="en-US"/>
          <w14:textFill>
            <w14:solidFill>
              <w14:schemeClr w14:val="accent6"/>
            </w14:solidFill>
          </w14:textFill>
        </w:rPr>
        <w:t>/scos.raw.gz --insecure-ignition --insecure</w:t>
      </w:r>
    </w:p>
    <w:p w14:paraId="027DC372">
      <w:pPr>
        <w:pStyle w:val="4"/>
        <w:bidi w:val="0"/>
        <w:rPr>
          <w:rFonts w:hint="default" w:asciiTheme="minorAscii" w:hAnsiTheme="minorAscii"/>
          <w:lang w:val="en-US"/>
        </w:rPr>
      </w:pPr>
      <w:bookmarkStart w:id="63" w:name="_Toc1488795279"/>
      <w:r>
        <w:rPr>
          <w:rFonts w:hint="default" w:asciiTheme="minorAscii" w:hAnsiTheme="minorAscii"/>
          <w:lang w:val="en-US"/>
        </w:rPr>
        <w:t>5.3.10 Boostrap Service:</w:t>
      </w:r>
      <w:bookmarkEnd w:id="63"/>
    </w:p>
    <w:p w14:paraId="1DFE9263">
      <w:pPr>
        <w:rPr>
          <w:rFonts w:hint="default" w:asciiTheme="minorAscii" w:hAnsiTheme="minorAscii"/>
          <w:b/>
          <w:bCs/>
          <w:lang w:val="en-US"/>
        </w:rPr>
      </w:pPr>
      <w:r>
        <w:rPr>
          <w:rFonts w:hint="default" w:asciiTheme="minorAscii" w:hAnsiTheme="minorAscii"/>
          <w:b/>
          <w:bCs/>
          <w:lang w:val="en-US"/>
        </w:rPr>
        <w:t>Step 3) Wait for boostrap process to be completed (on Service node)</w:t>
      </w:r>
    </w:p>
    <w:p w14:paraId="0FAA7D79">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openshift-install wait-for bootstrap-complete --dir ~/okd-install --log-level=debug</w:t>
      </w:r>
    </w:p>
    <w:p w14:paraId="5ADB98C5">
      <w:pPr>
        <w:rPr>
          <w:rFonts w:hint="default" w:asciiTheme="minorAscii" w:hAnsiTheme="minorAscii"/>
          <w:lang w:val="en-US"/>
        </w:rPr>
      </w:pPr>
    </w:p>
    <w:p w14:paraId="683EBD22">
      <w:pPr>
        <w:rPr>
          <w:rFonts w:hint="default" w:asciiTheme="minorAscii" w:hAnsiTheme="minorAscii"/>
          <w:lang w:val="en-US"/>
        </w:rPr>
      </w:pPr>
      <w:r>
        <w:rPr>
          <w:rFonts w:hint="default" w:asciiTheme="minorAscii" w:hAnsiTheme="minorAscii"/>
          <w:lang w:val="en-US"/>
        </w:rPr>
        <w:t>It going to take almost 1-2 hours, once it is completed it will show these output</w:t>
      </w:r>
    </w:p>
    <w:p w14:paraId="0079A375">
      <w:pPr>
        <w:rPr>
          <w:rFonts w:hint="default" w:asciiTheme="minorAscii" w:hAnsiTheme="minorAscii"/>
          <w:lang w:val="en-US"/>
        </w:rPr>
      </w:pPr>
    </w:p>
    <w:p w14:paraId="20EF876B">
      <w:pPr>
        <w:rPr>
          <w:rFonts w:hint="default" w:asciiTheme="minorAscii" w:hAnsiTheme="minorAscii"/>
          <w:i/>
          <w:iCs/>
          <w:color w:val="548235" w:themeColor="accent6" w:themeShade="BF"/>
          <w:lang w:val="en-US"/>
        </w:rPr>
      </w:pPr>
      <w:r>
        <w:rPr>
          <w:rFonts w:hint="default" w:asciiTheme="minorAscii" w:hAnsiTheme="minorAscii"/>
          <w:i/>
          <w:iCs/>
          <w:color w:val="548235" w:themeColor="accent6" w:themeShade="BF"/>
          <w:lang w:val="en-US"/>
        </w:rPr>
        <w:t>openshift-install wait-for bootstrap-complete --dir ~/okd-install/okd/ --log-level=debug</w:t>
      </w:r>
    </w:p>
    <w:p w14:paraId="5C407D9B">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OpenShift Installer 4.21.0-okd-scos.6</w:t>
      </w:r>
    </w:p>
    <w:p w14:paraId="350019D4">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Built from commit e973ac44d6883540dc4ac32b3a02ad05565feefa</w:t>
      </w:r>
    </w:p>
    <w:p w14:paraId="1F82077A">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Waiting up to 20m0s (until 11:39PM PKT) for the Kubernetes API at https://api.okd.ms1.lan:6443...</w:t>
      </w:r>
    </w:p>
    <w:p w14:paraId="1C5297F6">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Agent Config...</w:t>
      </w:r>
    </w:p>
    <w:p w14:paraId="2F2BC616">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API v1.34.2 up</w:t>
      </w:r>
    </w:p>
    <w:p w14:paraId="295C76BB">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Install Config...</w:t>
      </w:r>
    </w:p>
    <w:p w14:paraId="74DB4AD3">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SSH Key...</w:t>
      </w:r>
    </w:p>
    <w:p w14:paraId="5E77FB86">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Base Domain...</w:t>
      </w:r>
    </w:p>
    <w:p w14:paraId="3BCA478D">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Platform...</w:t>
      </w:r>
    </w:p>
    <w:p w14:paraId="4DE6817E">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Cluster Name...</w:t>
      </w:r>
    </w:p>
    <w:p w14:paraId="636840BE">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Base Domain...</w:t>
      </w:r>
    </w:p>
    <w:p w14:paraId="348AE715">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Platform...</w:t>
      </w:r>
    </w:p>
    <w:p w14:paraId="62330E6B">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Pull Secret...</w:t>
      </w:r>
    </w:p>
    <w:p w14:paraId="3AE76ADA">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Platform...</w:t>
      </w:r>
    </w:p>
    <w:p w14:paraId="46C9178F">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Waiting up to 45m0s (until 12:04AM PKT) for bootstrapping to complete...</w:t>
      </w:r>
    </w:p>
    <w:p w14:paraId="2B0701AE">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Bootstrap status: complete</w:t>
      </w:r>
    </w:p>
    <w:p w14:paraId="25EDCD87">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Waiting for the bootstrap etcd member to be removed...</w:t>
      </w:r>
    </w:p>
    <w:p w14:paraId="7223D597">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Error getting etcd operator singleton, retrying: the server was unable to return a response in the time allotted, but may still be processing the request (get etcds.operator.openshift.io cluster)</w:t>
      </w:r>
    </w:p>
    <w:p w14:paraId="400D30AD">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Error getting etcd operator singleton, retrying: the server was unable to return a response in the time allotted, but may still be processing the request (get etcds.operator.openshift.io cluster)</w:t>
      </w:r>
    </w:p>
    <w:p w14:paraId="07A4221B">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Bootstrap etcd member has been removed</w:t>
      </w:r>
    </w:p>
    <w:p w14:paraId="1F19BD38">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It is now safe to remove the bootstrap resources</w:t>
      </w:r>
    </w:p>
    <w:p w14:paraId="378B76B9">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Time elapsed per stage:</w:t>
      </w:r>
    </w:p>
    <w:p w14:paraId="69E09AC4">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Bootstrap Complete: 28m50s</w:t>
      </w:r>
    </w:p>
    <w:p w14:paraId="3D0ECFC9">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Time elapsed: 28m50s</w:t>
      </w:r>
    </w:p>
    <w:p w14:paraId="0200E49F">
      <w:pPr>
        <w:rPr>
          <w:rFonts w:hint="default" w:asciiTheme="minorAscii" w:hAnsiTheme="minorAscii"/>
          <w:lang w:val="en-US"/>
        </w:rPr>
      </w:pPr>
    </w:p>
    <w:p w14:paraId="3ADED13D">
      <w:pPr>
        <w:rPr>
          <w:rFonts w:hint="default" w:asciiTheme="minorAscii" w:hAnsiTheme="minorAscii"/>
          <w:lang w:val="en-US"/>
        </w:rPr>
      </w:pPr>
      <w:r>
        <w:rPr>
          <w:rFonts w:hint="default" w:asciiTheme="minorAscii" w:hAnsiTheme="minorAscii"/>
          <w:lang w:val="en-US"/>
        </w:rPr>
        <w:t>Further more you can look into boostrap node,</w:t>
      </w:r>
    </w:p>
    <w:p w14:paraId="410241F2">
      <w:pPr>
        <w:rPr>
          <w:rFonts w:hint="default" w:asciiTheme="minorAscii" w:hAnsiTheme="minorAscii"/>
          <w:i/>
          <w:iCs/>
          <w:color w:val="548235" w:themeColor="accent6" w:themeShade="BF"/>
          <w:lang w:val="en-US"/>
        </w:rPr>
      </w:pPr>
      <w:r>
        <w:rPr>
          <w:rFonts w:hint="default" w:asciiTheme="minorAscii" w:hAnsiTheme="minorAscii"/>
          <w:i/>
          <w:iCs/>
          <w:color w:val="548235" w:themeColor="accent6" w:themeShade="BF"/>
          <w:lang w:val="en-US"/>
        </w:rPr>
        <w:t xml:space="preserve">ssh </w:t>
      </w:r>
      <w:r>
        <w:rPr>
          <w:rFonts w:hint="default" w:asciiTheme="minorAscii" w:hAnsiTheme="minorAscii"/>
          <w:i/>
          <w:iCs/>
          <w:color w:val="548235" w:themeColor="accent6" w:themeShade="BF"/>
          <w:lang w:val="en-US"/>
        </w:rPr>
        <w:fldChar w:fldCharType="begin"/>
      </w:r>
      <w:r>
        <w:rPr>
          <w:rFonts w:hint="default" w:asciiTheme="minorAscii" w:hAnsiTheme="minorAscii"/>
          <w:i/>
          <w:iCs/>
          <w:color w:val="548235" w:themeColor="accent6" w:themeShade="BF"/>
          <w:lang w:val="en-US"/>
        </w:rPr>
        <w:instrText xml:space="preserve"> HYPERLINK "mailto:core@10.0.0.145" </w:instrText>
      </w:r>
      <w:r>
        <w:rPr>
          <w:rFonts w:hint="default" w:asciiTheme="minorAscii" w:hAnsiTheme="minorAscii"/>
          <w:i/>
          <w:iCs/>
          <w:color w:val="548235" w:themeColor="accent6" w:themeShade="BF"/>
          <w:lang w:val="en-US"/>
        </w:rPr>
        <w:fldChar w:fldCharType="separate"/>
      </w:r>
      <w:r>
        <w:rPr>
          <w:rStyle w:val="15"/>
          <w:rFonts w:hint="default" w:asciiTheme="minorAscii" w:hAnsiTheme="minorAscii"/>
          <w:i/>
          <w:iCs/>
          <w:color w:val="548235" w:themeColor="accent6" w:themeShade="BF"/>
          <w:lang w:val="en-US"/>
        </w:rPr>
        <w:t>core@10.0.0.145</w:t>
      </w:r>
      <w:r>
        <w:rPr>
          <w:rFonts w:hint="default" w:asciiTheme="minorAscii" w:hAnsiTheme="minorAscii"/>
          <w:i/>
          <w:iCs/>
          <w:color w:val="548235" w:themeColor="accent6" w:themeShade="BF"/>
          <w:lang w:val="en-US"/>
        </w:rPr>
        <w:fldChar w:fldCharType="end"/>
      </w:r>
    </w:p>
    <w:p w14:paraId="59C729AF">
      <w:pPr>
        <w:rPr>
          <w:rFonts w:hint="default" w:asciiTheme="minorAscii" w:hAnsiTheme="minorAscii"/>
          <w:b/>
          <w:bCs/>
          <w:lang w:val="en-US"/>
        </w:rPr>
      </w:pPr>
      <w:r>
        <w:rPr>
          <w:rFonts w:hint="default" w:asciiTheme="minorAscii" w:hAnsiTheme="minorAscii"/>
          <w:b/>
          <w:bCs/>
          <w:lang w:val="en-US"/>
        </w:rPr>
        <w:t>Ignore following error</w:t>
      </w:r>
    </w:p>
    <w:p w14:paraId="4F42197C">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Last login: Fri Feb 20 18:18:08 2026 from 10.0.0.1</w:t>
      </w:r>
    </w:p>
    <w:p w14:paraId="262EDD44">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[systemd]</w:t>
      </w:r>
    </w:p>
    <w:p w14:paraId="3DE8B618">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Failed Units: 1</w:t>
      </w:r>
    </w:p>
    <w:p w14:paraId="0FDAB59A">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node-image-pull.service</w:t>
      </w:r>
    </w:p>
    <w:p w14:paraId="724736DF">
      <w:pPr>
        <w:rPr>
          <w:rFonts w:hint="default" w:asciiTheme="minorAscii" w:hAnsiTheme="minorAscii"/>
          <w:lang w:val="en-US"/>
        </w:rPr>
      </w:pPr>
    </w:p>
    <w:p w14:paraId="2DB42152">
      <w:pPr>
        <w:rPr>
          <w:rFonts w:hint="default" w:asciiTheme="minorAscii" w:hAnsiTheme="minorAscii"/>
          <w:lang w:val="en-US"/>
        </w:rPr>
      </w:pPr>
    </w:p>
    <w:p w14:paraId="150BC1E3">
      <w:pPr>
        <w:rPr>
          <w:rFonts w:hint="default" w:asciiTheme="minorAscii" w:hAnsiTheme="minorAscii"/>
          <w:i/>
          <w:iCs/>
          <w:color w:val="548235" w:themeColor="accent6" w:themeShade="BF"/>
          <w:lang w:val="en-US"/>
        </w:rPr>
      </w:pPr>
      <w:r>
        <w:rPr>
          <w:rFonts w:hint="default" w:asciiTheme="minorAscii" w:hAnsiTheme="minorAscii"/>
          <w:i/>
          <w:iCs/>
          <w:color w:val="548235" w:themeColor="accent6" w:themeShade="BF"/>
          <w:lang w:val="en-US"/>
        </w:rPr>
        <w:t>journalctl -b -f -u release-image.service -u bootkube.service -u node-image-pull.service</w:t>
      </w:r>
    </w:p>
    <w:p w14:paraId="7FF22DE5">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w:t>
      </w:r>
    </w:p>
    <w:p w14:paraId="05A38130">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bootstrap.okd.ms1.lan podman[36679]: 2026-02-20 18:46:25.724695412 +0000 UTC m=+0.108083286 container attach 5de720daa8e9e8b56e2ccf6be56b7c68b04d6d2b39966c34392f64fc1ee10c79 (image=quay.io/okd/scos-content@sha256:5ea0c021c4fe73ba35c36185d04ead9e88fa73f41ca93fccc2b889a4d6938446, name=wait-for-ceo, License=GPLv2+, vcs-ref=f488d674be371d6746611b89544dc558bed24bc6, architecture=x86_64, org.label-schema.name=CentOS Stream 9 Base Image, vcs-type=git, io.openshift.build.commit.id=d584457479db6980f9b4bdfac86b42531651015f, build-date=2026-02-09T12:45:46Z, io.openshift.build.commit.url=https://github.com/openshift/cluster-etcd-operator/commit/d584457479db6980f9b4bdfac86b42531651015f, org.label-schema.build-date=20260202, com.redhat.component=cluster-etcd-operator-container, io.k8s.description=Empty, io.openshift.release.operator=true, name=openshift/ose-cluster-etcd-rhel9-operator, io.openshift.tags=Empty, io.openshift.build.source-location=https://github.com/openshift/cluster-etcd-operator, version=v4.21.0, io.openshift.maintainer.component=Etcd, vendor=Red Hat, Inc., org.label-schema.vendor=CentOS, description=Empty, summary=Empty, org.label-schema.schema-version=1.0, release=202602091142.p2.gd584457.assembly.stream.scos9, io.k8s.display-name=Empty, org.opencontainers.image.created=2026-02-09T12:45:46Z, io.buildah.version=1.42.2, org.opencontainers.image.revision=f488d674be371d6746611b89544dc558bed24bc6, org.label-schema.license=GPLv2)</w:t>
      </w:r>
    </w:p>
    <w:p w14:paraId="248AB2AE">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bootstrap.okd.ms1.lan podman[36679]: 2026-02-20 18:46:25.638249239 +0000 UTC m=+0.021637112 image pull 4b4bea0c798ba2f871a4414c98809bfd04fd433bb5a7faa9a999fcc3b5db0cdb quay.io/okd/scos-content@sha256:5ea0c021c4fe73ba35c36185d04ead9e88fa73f41ca93fccc2b889a4d6938446</w:t>
      </w:r>
    </w:p>
    <w:p w14:paraId="6E9FD80A">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bootstrap.okd.ms1.lan bootkube.sh[36679]: I0220 18:46:25.758653       1 waitforceo.go:66] Cluster etcd operator bootstrapped successfully</w:t>
      </w:r>
    </w:p>
    <w:p w14:paraId="045A0C41">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bootstrap.okd.ms1.lan bootkube.sh[36679]: E0220 18:46:25.759048       1 reflector.go:205] "Failed to watch" err="Get \"https://api-int.okd.ms1.lan:6443/apis/operator.openshift.io/v1/etcds?allowWatchBookmarks=true&amp;fieldSelector=metadata.name%3Dcluster&amp;resourceVersion=43630&amp;timeoutSeconds=459&amp;watch=true\": context canceled" reflector="k8s.io/client-go@v0.34.1/tools/cache/reflector.go:290" type="*v1.Etcd"</w:t>
      </w:r>
    </w:p>
    <w:p w14:paraId="72EB675D">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bootstrap.okd.ms1.lan bootkube.sh[36679]: I0220 18:46:25.759069       1 waitforceo.go:60] cluster-etcd-operator bootstrap etcd</w:t>
      </w:r>
    </w:p>
    <w:p w14:paraId="38B3D792">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bootstrap.okd.ms1.lan podman[36679]: 2026-02-20 18:46:25.762951838 +0000 UTC m=+0.146339696 container died 5de720daa8e9e8b56e2ccf6be56b7c68b04d6d2b39966c34392f64fc1ee10c79 (image=quay.io/okd/scos-content@sha256:5ea0c021c4fe73ba35c36185d04ead9e88fa73f41ca93fccc2b889a4d6938446, name=wait-for-ceo, org.label-schema.license=GPLv2, vcs-ref=f488d674be371d6746611b89544dc558bed24bc6, architecture=x86_64, version=v4.21.0, org.label-schema.name=CentOS Stream 9 Base Image, io.k8s.display-name=Empty, vcs-type=git, org.opencontainers.image.revision=f488d674be371d6746611b89544dc558bed24bc6, io.openshift.build.commit.id=d584457479db6980f9b4bdfac86b42531651015f, org.label-schema.vendor=CentOS, io.openshift.build.source-location=https://github.com/openshift/cluster-etcd-operator, summary=Empty, io.openshift.release.operator=true, name=openshift/ose-cluster-etcd-rhel9-operator, io.openshift.maintainer.component=Etcd, io.openshift.tags=Empty, vendor=Red Hat, Inc., release=202602091142.p2.gd584457.assembly.stream.scos9, org.opencontainers.image.created=2026-02-09T12:45:46Z, io.k8s.description=Empty, build-date=2026-02-09T12:45:46Z, description=Empty, org.label-schema.schema-version=1.0, License=GPLv2+, io.openshift.build.commit.url=https://github.com/openshift/cluster-etcd-operator/commit/d584457479db6980f9b4bdfac86b42531651015f, org.label-schema.build-date=20260202, com.redhat.component=cluster-etcd-operator-container, io.buildah.version=1.42.2)</w:t>
      </w:r>
    </w:p>
    <w:p w14:paraId="0A7CE106">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bootstrap.okd.ms1.lan podman[36679]: 2026-02-20 18:46:25.787401528 +0000 UTC m=+0.170789381 container remove 5de720daa8e9e8b56e2ccf6be56b7c68b04d6d2b39966c34392f64fc1ee10c79 (image=quay.io/okd/scos-content@sha256:5ea0c021c4fe73ba35c36185d04ead9e88fa73f41ca93fccc2b889a4d6938446, name=wait-for-ceo, org.label-schema.vendor=CentOS, io.openshift.build.source-location=https://github.com/openshift/cluster-etcd-operator, io.openshift.release.operator=true, io.openshift.build.commit.id=d584457479db6980f9b4bdfac86b42531651015f, io.openshift.build.commit.url=https://github.com/openshift/cluster-etcd-operator/commit/d584457479db6980f9b4bdfac86b42531651015f, io.k8s.display-name=Empty, org.label-schema.license=GPLv2, build-date=2026-02-09T12:45:46Z, org.label-schema.name=CentOS Stream 9 Base Image, io.openshift.tags=Empty, description=Empty, com.redhat.component=cluster-etcd-operator-container, org.opencontainers.image.created=2026-02-09T12:45:46Z, License=GPLv2+, architecture=x86_64, org.label-schema.schema-version=1.0, vcs-ref=f488d674be371d6746611b89544dc558bed24bc6, summary=Empty, vcs-type=git, version=v4.21.0, name=openshift/ose-cluster-etcd-rhel9-operator, io.k8s.description=Empty, org.opencontainers.image.revision=f488d674be371d6746611b89544dc558bed24bc6, vendor=Red Hat, Inc., org.label-schema.build-date=20260202, release=202602091142.p2.gd584457.assembly.stream.scos9, io.buildah.version=1.42.2, io.openshift.maintainer.component=Etcd)</w:t>
      </w:r>
    </w:p>
    <w:p w14:paraId="458CAD6C">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bootstrap.okd.ms1.lan bootkube.sh[34690]: Check if API URL is reachable during bootstrap</w:t>
      </w:r>
    </w:p>
    <w:p w14:paraId="0D1348DD">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bootstrap.okd.ms1.lan bootkube.sh[34690]: Checking if api.okd.ms1.lan of type API_URL reachable</w:t>
      </w:r>
    </w:p>
    <w:p w14:paraId="5FB3CD21">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bootstrap.okd.ms1.lan bootkube.sh[34690]: Success while trying to reach API_URL's https endpoint at https://api.okd.ms1.lan:6443/readyz</w:t>
      </w:r>
    </w:p>
    <w:p w14:paraId="77449F4F">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bootstrap.okd.ms1.lan bootkube.sh[34690]: Check if API-Int URL is reachable during bootstrap</w:t>
      </w:r>
    </w:p>
    <w:p w14:paraId="2B7B1B61">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bootstrap.okd.ms1.lan bootkube.sh[34690]: Checking if api-int.okd.ms1.lan of type API_INT_URL reachable</w:t>
      </w:r>
    </w:p>
    <w:p w14:paraId="2554A0ED">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bootstrap.okd.ms1.lan bootkube.sh[34690]: Success while trying to reach API_INT_URL's https endpoint at https://api-int.okd.ms1.lan:6443/readyz</w:t>
      </w:r>
    </w:p>
    <w:p w14:paraId="1960F50D">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bootstrap.okd.ms1.lan bootkube.sh[34690]: bootkube.service complete</w:t>
      </w:r>
    </w:p>
    <w:p w14:paraId="1EBDDD7E">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bootstrap.okd.ms1.lan systemd[1]: bootkube.service: Deactivated successfully.</w:t>
      </w:r>
    </w:p>
    <w:p w14:paraId="313F0203">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bootstrap.okd.ms1.lan systemd[1]: bootkube.service: Consumed 3.732s CPU time, 54M memory peak.</w:t>
      </w:r>
    </w:p>
    <w:p w14:paraId="5828DBD9">
      <w:pPr>
        <w:rPr>
          <w:rFonts w:hint="default" w:asciiTheme="minorAscii" w:hAnsiTheme="minorAscii"/>
          <w:lang w:val="en-US"/>
        </w:rPr>
      </w:pPr>
    </w:p>
    <w:p w14:paraId="0D58FF7B">
      <w:pPr>
        <w:rPr>
          <w:rFonts w:hint="default" w:asciiTheme="minorAscii" w:hAnsiTheme="minorAscii"/>
          <w:b/>
          <w:bCs/>
          <w:lang w:val="en-US"/>
        </w:rPr>
      </w:pPr>
      <w:r>
        <w:rPr>
          <w:rFonts w:hint="default" w:asciiTheme="minorAscii" w:hAnsiTheme="minorAscii"/>
          <w:b/>
          <w:bCs/>
          <w:lang w:val="en-US"/>
        </w:rPr>
        <w:t>Step 4) Remove all references to the okp-bootstrap host from the /etc/haproxy/haproxy.cfg file</w:t>
      </w:r>
    </w:p>
    <w:p w14:paraId="4BC299F4">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 Two entries</w:t>
      </w:r>
    </w:p>
    <w:p w14:paraId="35DC3114">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vim /etc/haproxy/haproxy.cfg</w:t>
      </w:r>
    </w:p>
    <w:p w14:paraId="560922A5">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 Restart HAProxy - If you are still watching HAProxy stats console you will see that the ocp-boostrap host has been removed from the backends.</w:t>
      </w:r>
    </w:p>
    <w:p w14:paraId="152F58B6">
      <w:pPr>
        <w:rPr>
          <w:rFonts w:hint="default" w:asciiTheme="minorAscii" w:hAnsiTheme="minorAscii"/>
          <w:lang w:val="en-US"/>
        </w:rPr>
      </w:pPr>
    </w:p>
    <w:p w14:paraId="7ABCFAA9">
      <w:pPr>
        <w:rPr>
          <w:rFonts w:hint="default" w:asciiTheme="minorAscii" w:hAnsiTheme="minorAscii"/>
          <w:lang w:val="en-US"/>
        </w:rPr>
      </w:pPr>
      <w:r>
        <w:rPr>
          <w:rFonts w:hint="default" w:asciiTheme="minorAscii" w:hAnsiTheme="minorAscii"/>
          <w:lang w:val="en-US"/>
        </w:rPr>
        <w:t>and restart the haproxy service</w:t>
      </w:r>
    </w:p>
    <w:p w14:paraId="24F8352F">
      <w:pPr>
        <w:rPr>
          <w:rFonts w:hint="default" w:asciiTheme="minorAscii" w:hAnsiTheme="minorAscii"/>
          <w:lang w:val="en-US"/>
        </w:rPr>
      </w:pPr>
    </w:p>
    <w:p w14:paraId="63913404">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restart haproxy</w:t>
      </w:r>
    </w:p>
    <w:p w14:paraId="35F4162C">
      <w:pPr>
        <w:rPr>
          <w:rFonts w:hint="default" w:asciiTheme="minorAscii" w:hAnsiTheme="minorAscii"/>
          <w:lang w:val="en-US"/>
        </w:rPr>
      </w:pPr>
    </w:p>
    <w:p w14:paraId="1928619A">
      <w:pPr>
        <w:rPr>
          <w:rFonts w:hint="default" w:asciiTheme="minorAscii" w:hAnsiTheme="minorAscii"/>
          <w:b/>
          <w:bCs/>
          <w:lang w:val="en-US"/>
        </w:rPr>
      </w:pPr>
      <w:r>
        <w:rPr>
          <w:rFonts w:hint="default" w:asciiTheme="minorAscii" w:hAnsiTheme="minorAscii"/>
          <w:b/>
          <w:bCs/>
          <w:lang w:val="en-US"/>
        </w:rPr>
        <w:t>Step 5) On Worker Node (Both Node):</w:t>
      </w:r>
    </w:p>
    <w:p w14:paraId="24854F9E">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sudo coreos-installer install /dev/sda --ignition-url </w:t>
      </w:r>
      <w:r>
        <w:rPr>
          <w:rFonts w:hint="default" w:asciiTheme="minorAscii" w:hAnsiTheme="minorAscii"/>
          <w:i/>
          <w:iCs/>
          <w:color w:val="70AD47" w:themeColor="accent6"/>
          <w:lang w:val="en-US"/>
          <w14:textFill>
            <w14:solidFill>
              <w14:schemeClr w14:val="accent6"/>
            </w14:solidFill>
          </w14:textFill>
        </w:rPr>
        <w:fldChar w:fldCharType="begin"/>
      </w:r>
      <w:r>
        <w:rPr>
          <w:rFonts w:hint="default" w:asciiTheme="minorAscii" w:hAnsiTheme="minorAscii"/>
          <w:i/>
          <w:iCs/>
          <w:color w:val="70AD47" w:themeColor="accent6"/>
          <w:lang w:val="en-US"/>
          <w14:textFill>
            <w14:solidFill>
              <w14:schemeClr w14:val="accent6"/>
            </w14:solidFill>
          </w14:textFill>
        </w:rPr>
        <w:instrText xml:space="preserve"> HYPERLINK "http://10.0.0.1:8080/okd/bootstrap.ign" </w:instrText>
      </w:r>
      <w:r>
        <w:rPr>
          <w:rFonts w:hint="default" w:asciiTheme="minorAscii" w:hAnsiTheme="minorAscii"/>
          <w:i/>
          <w:iCs/>
          <w:color w:val="70AD47" w:themeColor="accent6"/>
          <w:lang w:val="en-US"/>
          <w14:textFill>
            <w14:solidFill>
              <w14:schemeClr w14:val="accent6"/>
            </w14:solidFill>
          </w14:textFill>
        </w:rPr>
        <w:fldChar w:fldCharType="separate"/>
      </w:r>
      <w:r>
        <w:rPr>
          <w:rStyle w:val="15"/>
          <w:rFonts w:hint="default" w:asciiTheme="minorAscii" w:hAnsiTheme="minorAscii"/>
          <w:i/>
          <w:iCs/>
          <w:color w:val="70AD47" w:themeColor="accent6"/>
          <w:lang w:val="en-US"/>
          <w14:textFill>
            <w14:solidFill>
              <w14:schemeClr w14:val="accent6"/>
            </w14:solidFill>
          </w14:textFill>
        </w:rPr>
        <w:t>http://10.0.0.1:8080/okd/worker.ign</w:t>
      </w:r>
      <w:r>
        <w:rPr>
          <w:rFonts w:hint="default" w:asciiTheme="minorAscii" w:hAnsiTheme="minorAscii"/>
          <w:i/>
          <w:iCs/>
          <w:color w:val="70AD47" w:themeColor="accent6"/>
          <w:lang w:val="en-US"/>
          <w14:textFill>
            <w14:solidFill>
              <w14:schemeClr w14:val="accent6"/>
            </w14:solidFill>
          </w14:textFill>
        </w:rPr>
        <w:fldChar w:fldCharType="end"/>
      </w:r>
      <w:r>
        <w:rPr>
          <w:rFonts w:hint="default" w:asciiTheme="minorAscii" w:hAnsiTheme="minorAscii"/>
          <w:i/>
          <w:iCs/>
          <w:color w:val="70AD47" w:themeColor="accent6"/>
          <w:lang w:val="en-US"/>
          <w14:textFill>
            <w14:solidFill>
              <w14:schemeClr w14:val="accent6"/>
            </w14:solidFill>
          </w14:textFill>
        </w:rPr>
        <w:t xml:space="preserve"> --image-url </w:t>
      </w:r>
      <w:r>
        <w:rPr>
          <w:rFonts w:hint="default" w:asciiTheme="minorAscii" w:hAnsiTheme="minorAscii"/>
          <w:i/>
          <w:iCs/>
          <w:color w:val="70AD47" w:themeColor="accent6"/>
          <w:lang w:val="en-US"/>
          <w14:textFill>
            <w14:solidFill>
              <w14:schemeClr w14:val="accent6"/>
            </w14:solidFill>
          </w14:textFill>
        </w:rPr>
        <w:fldChar w:fldCharType="begin"/>
      </w:r>
      <w:r>
        <w:rPr>
          <w:rFonts w:hint="default" w:asciiTheme="minorAscii" w:hAnsiTheme="minorAscii"/>
          <w:i/>
          <w:iCs/>
          <w:color w:val="70AD47" w:themeColor="accent6"/>
          <w:lang w:val="en-US"/>
          <w14:textFill>
            <w14:solidFill>
              <w14:schemeClr w14:val="accent6"/>
            </w14:solidFill>
          </w14:textFill>
        </w:rPr>
        <w:instrText xml:space="preserve"> HYPERLINK "http://10.0.0.1:8080/okd/fhcos" </w:instrText>
      </w:r>
      <w:r>
        <w:rPr>
          <w:rFonts w:hint="default" w:asciiTheme="minorAscii" w:hAnsiTheme="minorAscii"/>
          <w:i/>
          <w:iCs/>
          <w:color w:val="70AD47" w:themeColor="accent6"/>
          <w:lang w:val="en-US"/>
          <w14:textFill>
            <w14:solidFill>
              <w14:schemeClr w14:val="accent6"/>
            </w14:solidFill>
          </w14:textFill>
        </w:rPr>
        <w:fldChar w:fldCharType="separate"/>
      </w:r>
      <w:r>
        <w:rPr>
          <w:rStyle w:val="15"/>
          <w:rFonts w:hint="default" w:asciiTheme="minorAscii" w:hAnsiTheme="minorAscii"/>
          <w:i/>
          <w:iCs/>
          <w:color w:val="70AD47" w:themeColor="accent6"/>
          <w:lang w:val="en-US"/>
          <w14:textFill>
            <w14:solidFill>
              <w14:schemeClr w14:val="accent6"/>
            </w14:solidFill>
          </w14:textFill>
        </w:rPr>
        <w:t>http://10.0.0.1:8080/okd</w:t>
      </w:r>
      <w:r>
        <w:rPr>
          <w:rFonts w:hint="default" w:asciiTheme="minorAscii" w:hAnsiTheme="minorAscii"/>
          <w:i/>
          <w:iCs/>
          <w:color w:val="70AD47" w:themeColor="accent6"/>
          <w:lang w:val="en-US"/>
          <w14:textFill>
            <w14:solidFill>
              <w14:schemeClr w14:val="accent6"/>
            </w14:solidFill>
          </w14:textFill>
        </w:rPr>
        <w:fldChar w:fldCharType="end"/>
      </w:r>
      <w:r>
        <w:rPr>
          <w:rFonts w:hint="default" w:asciiTheme="minorAscii" w:hAnsiTheme="minorAscii"/>
          <w:i/>
          <w:iCs/>
          <w:color w:val="70AD47" w:themeColor="accent6"/>
          <w:lang w:val="en-US"/>
          <w14:textFill>
            <w14:solidFill>
              <w14:schemeClr w14:val="accent6"/>
            </w14:solidFill>
          </w14:textFill>
        </w:rPr>
        <w:t>/scos.raw.gz --insecure-ignition --insecure</w:t>
      </w:r>
    </w:p>
    <w:p w14:paraId="71E3475B">
      <w:pPr>
        <w:rPr>
          <w:rFonts w:hint="default" w:asciiTheme="minorAscii" w:hAnsiTheme="minorAscii"/>
          <w:lang w:val="en-US"/>
        </w:rPr>
      </w:pPr>
    </w:p>
    <w:p w14:paraId="1CF258CB">
      <w:pPr>
        <w:rPr>
          <w:rFonts w:hint="default" w:asciiTheme="minorAscii" w:hAnsiTheme="minorAscii"/>
          <w:lang w:val="en-US"/>
        </w:rPr>
      </w:pPr>
      <w:r>
        <w:rPr>
          <w:rFonts w:hint="default" w:asciiTheme="minorAscii" w:hAnsiTheme="minorAscii"/>
          <w:lang w:val="en-US"/>
        </w:rPr>
        <w:t>Then debug if it’s kubelet working fine in following node:</w:t>
      </w:r>
    </w:p>
    <w:p w14:paraId="64FE0890">
      <w:pPr>
        <w:rPr>
          <w:rFonts w:hint="default" w:asciiTheme="minorAscii" w:hAnsiTheme="minorAscii"/>
          <w:i/>
          <w:iCs/>
          <w:color w:val="548235" w:themeColor="accent6" w:themeShade="BF"/>
          <w:lang w:val="en-US"/>
        </w:rPr>
      </w:pPr>
      <w:r>
        <w:rPr>
          <w:rFonts w:hint="default" w:asciiTheme="minorAscii" w:hAnsiTheme="minorAscii"/>
          <w:i/>
          <w:iCs/>
          <w:color w:val="548235" w:themeColor="accent6" w:themeShade="BF"/>
          <w:lang w:val="en-US"/>
        </w:rPr>
        <w:t xml:space="preserve">ssh </w:t>
      </w:r>
      <w:r>
        <w:rPr>
          <w:rFonts w:hint="default" w:asciiTheme="minorAscii" w:hAnsiTheme="minorAscii"/>
          <w:i/>
          <w:iCs/>
          <w:color w:val="548235" w:themeColor="accent6" w:themeShade="BF"/>
          <w:lang w:val="en-US"/>
        </w:rPr>
        <w:fldChar w:fldCharType="begin"/>
      </w:r>
      <w:r>
        <w:rPr>
          <w:rFonts w:hint="default" w:asciiTheme="minorAscii" w:hAnsiTheme="minorAscii"/>
          <w:i/>
          <w:iCs/>
          <w:color w:val="548235" w:themeColor="accent6" w:themeShade="BF"/>
          <w:lang w:val="en-US"/>
        </w:rPr>
        <w:instrText xml:space="preserve"> HYPERLINK "mailto:core@10.0.0.155" </w:instrText>
      </w:r>
      <w:r>
        <w:rPr>
          <w:rFonts w:hint="default" w:asciiTheme="minorAscii" w:hAnsiTheme="minorAscii"/>
          <w:i/>
          <w:iCs/>
          <w:color w:val="548235" w:themeColor="accent6" w:themeShade="BF"/>
          <w:lang w:val="en-US"/>
        </w:rPr>
        <w:fldChar w:fldCharType="separate"/>
      </w:r>
      <w:r>
        <w:rPr>
          <w:rStyle w:val="15"/>
          <w:rFonts w:hint="default" w:asciiTheme="minorAscii" w:hAnsiTheme="minorAscii"/>
          <w:i/>
          <w:iCs/>
          <w:color w:val="548235" w:themeColor="accent6" w:themeShade="BF"/>
          <w:lang w:val="en-US"/>
        </w:rPr>
        <w:t>core@10.0.0.155</w:t>
      </w:r>
      <w:r>
        <w:rPr>
          <w:rFonts w:hint="default" w:asciiTheme="minorAscii" w:hAnsiTheme="minorAscii"/>
          <w:i/>
          <w:iCs/>
          <w:color w:val="548235" w:themeColor="accent6" w:themeShade="BF"/>
          <w:lang w:val="en-US"/>
        </w:rPr>
        <w:fldChar w:fldCharType="end"/>
      </w:r>
    </w:p>
    <w:p w14:paraId="5FC1A54E">
      <w:pPr>
        <w:rPr>
          <w:rFonts w:hint="default" w:asciiTheme="minorAscii" w:hAnsiTheme="minorAscii"/>
          <w:i/>
          <w:iCs/>
          <w:color w:val="548235" w:themeColor="accent6" w:themeShade="BF"/>
          <w:lang w:val="en-US"/>
        </w:rPr>
      </w:pPr>
      <w:r>
        <w:rPr>
          <w:rFonts w:hint="default" w:asciiTheme="minorAscii" w:hAnsiTheme="minorAscii"/>
          <w:i/>
          <w:iCs/>
          <w:color w:val="548235" w:themeColor="accent6" w:themeShade="BF"/>
          <w:lang w:val="en-US"/>
        </w:rPr>
        <w:t xml:space="preserve">ssh </w:t>
      </w:r>
      <w:r>
        <w:rPr>
          <w:rFonts w:hint="default" w:asciiTheme="minorAscii" w:hAnsiTheme="minorAscii"/>
          <w:i/>
          <w:iCs/>
          <w:color w:val="548235" w:themeColor="accent6" w:themeShade="BF"/>
          <w:lang w:val="en-US"/>
        </w:rPr>
        <w:fldChar w:fldCharType="begin"/>
      </w:r>
      <w:r>
        <w:rPr>
          <w:rFonts w:hint="default" w:asciiTheme="minorAscii" w:hAnsiTheme="minorAscii"/>
          <w:i/>
          <w:iCs/>
          <w:color w:val="548235" w:themeColor="accent6" w:themeShade="BF"/>
          <w:lang w:val="en-US"/>
        </w:rPr>
        <w:instrText xml:space="preserve"> HYPERLINK "mailto:core@10.0.0.160" </w:instrText>
      </w:r>
      <w:r>
        <w:rPr>
          <w:rFonts w:hint="default" w:asciiTheme="minorAscii" w:hAnsiTheme="minorAscii"/>
          <w:i/>
          <w:iCs/>
          <w:color w:val="548235" w:themeColor="accent6" w:themeShade="BF"/>
          <w:lang w:val="en-US"/>
        </w:rPr>
        <w:fldChar w:fldCharType="separate"/>
      </w:r>
      <w:r>
        <w:rPr>
          <w:rStyle w:val="15"/>
          <w:rFonts w:hint="default" w:asciiTheme="minorAscii" w:hAnsiTheme="minorAscii"/>
          <w:i/>
          <w:iCs/>
          <w:color w:val="548235" w:themeColor="accent6" w:themeShade="BF"/>
          <w:lang w:val="en-US"/>
        </w:rPr>
        <w:t>core@10.0.0.160</w:t>
      </w:r>
      <w:r>
        <w:rPr>
          <w:rFonts w:hint="default" w:asciiTheme="minorAscii" w:hAnsiTheme="minorAscii"/>
          <w:i/>
          <w:iCs/>
          <w:color w:val="548235" w:themeColor="accent6" w:themeShade="BF"/>
          <w:lang w:val="en-US"/>
        </w:rPr>
        <w:fldChar w:fldCharType="end"/>
      </w:r>
    </w:p>
    <w:p w14:paraId="0A718065">
      <w:pPr>
        <w:rPr>
          <w:rFonts w:hint="default" w:asciiTheme="minorAscii" w:hAnsiTheme="minorAscii"/>
          <w:i/>
          <w:iCs/>
          <w:color w:val="548235" w:themeColor="accent6" w:themeShade="BF"/>
          <w:lang w:val="en-US"/>
        </w:rPr>
      </w:pPr>
    </w:p>
    <w:p w14:paraId="6C6D7DBD">
      <w:pPr>
        <w:rPr>
          <w:rFonts w:hint="default" w:asciiTheme="minorAscii" w:hAnsiTheme="minorAscii"/>
          <w:b w:val="0"/>
          <w:bCs w:val="0"/>
          <w:lang w:val="en-US"/>
        </w:rPr>
      </w:pPr>
      <w:r>
        <w:rPr>
          <w:rFonts w:hint="default" w:asciiTheme="minorAscii" w:hAnsiTheme="minorAscii"/>
          <w:b w:val="0"/>
          <w:bCs w:val="0"/>
          <w:lang w:val="en-US"/>
        </w:rPr>
        <w:t>wait for few minutes to load and then write down following command</w:t>
      </w:r>
    </w:p>
    <w:p w14:paraId="04D1F20A">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journalctl -u kubelet -f</w:t>
      </w:r>
    </w:p>
    <w:p w14:paraId="3A8D8A7C">
      <w:pPr>
        <w:rPr>
          <w:rFonts w:hint="default" w:asciiTheme="minorAscii" w:hAnsiTheme="minorAscii"/>
          <w:b/>
          <w:bCs/>
          <w:lang w:val="en-US"/>
        </w:rPr>
      </w:pPr>
    </w:p>
    <w:p w14:paraId="3B8CCC03">
      <w:pPr>
        <w:rPr>
          <w:rFonts w:hint="default" w:asciiTheme="minorAscii" w:hAnsiTheme="minorAscii"/>
          <w:b w:val="0"/>
          <w:bCs w:val="0"/>
          <w:lang w:val="en-US"/>
        </w:rPr>
      </w:pPr>
      <w:r>
        <w:rPr>
          <w:rFonts w:hint="default" w:asciiTheme="minorAscii" w:hAnsiTheme="minorAscii"/>
          <w:b w:val="0"/>
          <w:bCs w:val="0"/>
          <w:lang w:val="en-US"/>
        </w:rPr>
        <w:t>if no entries found then try,</w:t>
      </w:r>
    </w:p>
    <w:p w14:paraId="03C3F6C1">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journalctl -b --no-pager | egrep -i 'ignition|mco|machine-config|kubelet|bootkube|oauth|api-int|22623|6443' | tail -200</w:t>
      </w:r>
    </w:p>
    <w:p w14:paraId="7AB98136">
      <w:pPr>
        <w:rPr>
          <w:rFonts w:hint="default" w:asciiTheme="minorAscii" w:hAnsiTheme="minorAscii"/>
          <w:b/>
          <w:bCs/>
          <w:lang w:val="en-US"/>
        </w:rPr>
      </w:pPr>
    </w:p>
    <w:p w14:paraId="4AB4B54A">
      <w:pPr>
        <w:rPr>
          <w:rFonts w:hint="default" w:asciiTheme="minorAscii" w:hAnsiTheme="minorAscii"/>
          <w:b w:val="0"/>
          <w:bCs w:val="0"/>
          <w:lang w:val="en-US"/>
        </w:rPr>
      </w:pPr>
      <w:r>
        <w:rPr>
          <w:rFonts w:hint="default" w:asciiTheme="minorAscii" w:hAnsiTheme="minorAscii"/>
          <w:b w:val="0"/>
          <w:bCs w:val="0"/>
          <w:lang w:val="en-US"/>
        </w:rPr>
        <w:t>and see if following ouput exists</w:t>
      </w:r>
    </w:p>
    <w:p w14:paraId="545DF779">
      <w:pPr>
        <w:rPr>
          <w:rFonts w:hint="default" w:asciiTheme="minorAscii" w:hAnsiTheme="minorAscii"/>
          <w:b w:val="0"/>
          <w:bCs w:val="0"/>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b w:val="0"/>
          <w:bCs w:val="0"/>
          <w:i/>
          <w:iCs/>
          <w:color w:val="A9D18E" w:themeColor="accent6" w:themeTint="99"/>
          <w:lang w:val="en-US"/>
          <w14:textFill>
            <w14:solidFill>
              <w14:schemeClr w14:val="accent6">
                <w14:lumMod w14:val="60000"/>
                <w14:lumOff w14:val="40000"/>
              </w14:schemeClr>
            </w14:solidFill>
          </w14:textFill>
        </w:rPr>
        <w:t>Feb 20 19:59:53 compute1.okd.ms1.lan kubenswrapper[4803]: E0220 19:59:53.785859    4803 kubelet_node_status.go:116] "Unable to register node with API server, error getting existing node" err="nodes \"compute1.okd.ms1.lan\" is forbidden: User \"system:anonymous\" cannot get resource \"nodes\" in API group \"\" at the cluster scope" node="compute1.okd.ms1.lan"</w:t>
      </w:r>
    </w:p>
    <w:p w14:paraId="5DDE13D1">
      <w:pPr>
        <w:rPr>
          <w:rFonts w:hint="default" w:asciiTheme="minorAscii" w:hAnsiTheme="minorAscii"/>
          <w:b/>
          <w:bCs/>
          <w:lang w:val="en-US"/>
        </w:rPr>
      </w:pPr>
    </w:p>
    <w:p w14:paraId="41CDC4A0">
      <w:pPr>
        <w:pStyle w:val="3"/>
        <w:bidi w:val="0"/>
        <w:rPr>
          <w:rFonts w:hint="default" w:asciiTheme="minorAscii" w:hAnsiTheme="minorAscii"/>
          <w:lang w:val="en-US"/>
        </w:rPr>
      </w:pPr>
      <w:bookmarkStart w:id="64" w:name="_Toc1850282956"/>
      <w:r>
        <w:rPr>
          <w:rFonts w:hint="default" w:asciiTheme="minorAscii" w:hAnsiTheme="minorAscii"/>
          <w:lang w:val="en-US"/>
        </w:rPr>
        <w:t>5.4 U</w:t>
      </w:r>
      <w:r>
        <w:rPr>
          <w:rFonts w:hint="default" w:asciiTheme="minorAscii" w:hAnsiTheme="minorAscii"/>
        </w:rPr>
        <w:t>ser-provisioned cluster on bare metal</w:t>
      </w:r>
      <w:r>
        <w:rPr>
          <w:rFonts w:hint="default" w:asciiTheme="minorAscii" w:hAnsiTheme="minorAscii"/>
          <w:lang w:val="en-US"/>
        </w:rPr>
        <w:t xml:space="preserve"> Post-Steps (HomeLab)</w:t>
      </w:r>
      <w:bookmarkEnd w:id="64"/>
    </w:p>
    <w:p w14:paraId="216FB189">
      <w:pPr>
        <w:pStyle w:val="4"/>
        <w:bidi w:val="0"/>
        <w:rPr>
          <w:rFonts w:hint="default" w:asciiTheme="minorAscii" w:hAnsiTheme="minorAscii"/>
          <w:lang w:val="en-US"/>
        </w:rPr>
      </w:pPr>
      <w:bookmarkStart w:id="65" w:name="_Toc2142432932"/>
      <w:r>
        <w:rPr>
          <w:rFonts w:hint="default" w:asciiTheme="minorAscii" w:hAnsiTheme="minorAscii"/>
          <w:lang w:val="en-US"/>
        </w:rPr>
        <w:t>5.4.1 Approve Certification Signing Request:</w:t>
      </w:r>
      <w:bookmarkEnd w:id="65"/>
    </w:p>
    <w:p w14:paraId="09FF94D8">
      <w:pPr>
        <w:rPr>
          <w:rFonts w:hint="default" w:asciiTheme="minorAscii" w:hAnsiTheme="minorAscii"/>
          <w:lang w:val="en-US"/>
        </w:rPr>
      </w:pPr>
      <w:r>
        <w:rPr>
          <w:rFonts w:hint="default" w:asciiTheme="minorAscii" w:hAnsiTheme="minorAscii"/>
          <w:lang w:val="en-US"/>
        </w:rPr>
        <w:t>In Service node, write down following command:</w:t>
      </w:r>
    </w:p>
    <w:p w14:paraId="269B1559">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get csr</w:t>
      </w:r>
    </w:p>
    <w:p w14:paraId="7D707FE0">
      <w:pPr>
        <w:rPr>
          <w:rFonts w:hint="default" w:asciiTheme="minorAscii" w:hAnsiTheme="minorAscii"/>
          <w:lang w:val="en-US"/>
        </w:rPr>
      </w:pPr>
      <w:r>
        <w:rPr>
          <w:rFonts w:hint="default" w:asciiTheme="minorAscii" w:hAnsiTheme="minorAscii"/>
          <w:lang w:val="en-US"/>
        </w:rPr>
        <w:t>find “pending” condition in openshift and approve one-by-one:</w:t>
      </w:r>
    </w:p>
    <w:p w14:paraId="502D952B">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adm certificate approve &lt;Name-of-csr|ID&gt;</w:t>
      </w:r>
    </w:p>
    <w:p w14:paraId="12A43719">
      <w:p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Example:</w:t>
      </w:r>
    </w:p>
    <w:p w14:paraId="1F0A17C3">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adm certificate approve csr-xwvfp</w:t>
      </w:r>
    </w:p>
    <w:p w14:paraId="4D25BB99">
      <w:pPr>
        <w:rPr>
          <w:rFonts w:hint="default" w:asciiTheme="minorAscii" w:hAnsiTheme="minorAscii"/>
          <w:lang w:val="en-US"/>
        </w:rPr>
      </w:pPr>
    </w:p>
    <w:p w14:paraId="1BD14E48">
      <w:pPr>
        <w:rPr>
          <w:rFonts w:hint="default" w:asciiTheme="minorAscii" w:hAnsiTheme="minorAscii"/>
          <w:lang w:val="en-US"/>
        </w:rPr>
      </w:pPr>
      <w:r>
        <w:rPr>
          <w:rFonts w:hint="default" w:asciiTheme="minorAscii" w:hAnsiTheme="minorAscii"/>
          <w:lang w:val="en-US"/>
        </w:rPr>
        <w:t>or approve/reapprove all in one flow:</w:t>
      </w:r>
    </w:p>
    <w:p w14:paraId="03E4085F">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get csr -oname | xargs oc adm certificate approve</w:t>
      </w:r>
    </w:p>
    <w:p w14:paraId="0B6B4581">
      <w:pPr>
        <w:rPr>
          <w:rFonts w:hint="default" w:asciiTheme="minorAscii" w:hAnsiTheme="minorAscii"/>
          <w:lang w:val="en-US"/>
        </w:rPr>
      </w:pPr>
      <w:r>
        <w:rPr>
          <w:rFonts w:hint="default" w:asciiTheme="minorAscii" w:hAnsiTheme="minorAscii"/>
          <w:lang w:val="en-US"/>
        </w:rPr>
        <w:t xml:space="preserve">Validate: </w:t>
      </w:r>
    </w:p>
    <w:p w14:paraId="39420EB7">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get csr,node -A</w:t>
      </w:r>
    </w:p>
    <w:p w14:paraId="5AE4F7AB">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NAME                                              STATUS     ROLES                         AGE     VERSION</w:t>
      </w:r>
    </w:p>
    <w:p w14:paraId="6016BE6D">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node/compute1.okd.ms1.lan         NotReady   worker                        4m50s   v1.34.2</w:t>
      </w:r>
    </w:p>
    <w:p w14:paraId="0A0B8101">
      <w:pPr>
        <w:rPr>
          <w:rFonts w:hint="default" w:asciiTheme="minorAscii" w:hAnsiTheme="minorAscii"/>
          <w:sz w:val="22"/>
          <w:szCs w:val="22"/>
          <w:lang w:val="en-US"/>
        </w:rPr>
      </w:pPr>
      <w:r>
        <w:rPr>
          <w:rFonts w:hint="default" w:asciiTheme="minorAscii" w:hAnsiTheme="minorAscii"/>
          <w:sz w:val="22"/>
          <w:szCs w:val="22"/>
          <w:lang w:val="en-US"/>
        </w:rPr>
        <w:t xml:space="preserve">Wait 10 minutes for okd to provision pods,configuration and change the status from </w:t>
      </w:r>
      <w:r>
        <w:rPr>
          <w:rFonts w:hint="default" w:asciiTheme="minorAscii" w:hAnsiTheme="minorAscii"/>
          <w:b/>
          <w:bCs/>
          <w:sz w:val="22"/>
          <w:szCs w:val="22"/>
          <w:lang w:val="en-US"/>
        </w:rPr>
        <w:t>notReady</w:t>
      </w:r>
      <w:r>
        <w:rPr>
          <w:rFonts w:hint="default" w:asciiTheme="minorAscii" w:hAnsiTheme="minorAscii"/>
          <w:sz w:val="22"/>
          <w:szCs w:val="22"/>
          <w:lang w:val="en-US"/>
        </w:rPr>
        <w:t xml:space="preserve"> to R</w:t>
      </w:r>
      <w:r>
        <w:rPr>
          <w:rFonts w:hint="default" w:asciiTheme="minorAscii" w:hAnsiTheme="minorAscii"/>
          <w:b/>
          <w:bCs/>
          <w:sz w:val="22"/>
          <w:szCs w:val="22"/>
          <w:lang w:val="en-US"/>
        </w:rPr>
        <w:t>eady</w:t>
      </w:r>
    </w:p>
    <w:p w14:paraId="579611A3">
      <w:pPr>
        <w:rPr>
          <w:rFonts w:hint="default" w:asciiTheme="minorAscii" w:hAnsiTheme="minorAscii"/>
          <w:lang w:val="en-US"/>
        </w:rPr>
      </w:pPr>
    </w:p>
    <w:p w14:paraId="6E9B1237">
      <w:pPr>
        <w:pStyle w:val="4"/>
        <w:bidi w:val="0"/>
        <w:rPr>
          <w:rFonts w:hint="default" w:asciiTheme="minorAscii" w:hAnsiTheme="minorAscii"/>
          <w:lang w:val="en-US"/>
        </w:rPr>
      </w:pPr>
      <w:bookmarkStart w:id="66" w:name="_Toc1011978875"/>
      <w:r>
        <w:rPr>
          <w:rFonts w:hint="default" w:asciiTheme="minorAscii" w:hAnsiTheme="minorAscii"/>
          <w:lang w:val="en-US"/>
        </w:rPr>
        <w:t>5.4.2 Configure Registry:</w:t>
      </w:r>
      <w:bookmarkEnd w:id="66"/>
    </w:p>
    <w:p w14:paraId="3314D717">
      <w:pPr>
        <w:bidi w:val="0"/>
        <w:rPr>
          <w:rFonts w:hint="default" w:asciiTheme="minorAscii" w:hAnsiTheme="minorAscii"/>
          <w:b/>
          <w:bCs/>
          <w:lang w:val="en-US"/>
        </w:rPr>
      </w:pPr>
      <w:r>
        <w:rPr>
          <w:rFonts w:hint="default" w:asciiTheme="minorAscii" w:hAnsiTheme="minorAscii"/>
          <w:b/>
          <w:bCs/>
          <w:lang w:val="en-US"/>
        </w:rPr>
        <w:t>1 - Update the Image Registry operator config:</w:t>
      </w:r>
    </w:p>
    <w:p w14:paraId="05AEE06A">
      <w:pPr>
        <w:numPr>
          <w:ilvl w:val="0"/>
          <w:numId w:val="0"/>
        </w:numPr>
        <w:bidi w:val="0"/>
        <w:ind w:leftChars="0"/>
        <w:rPr>
          <w:rFonts w:hint="default" w:asciiTheme="minorAscii" w:hAnsiTheme="minorAscii"/>
          <w:color w:val="70AD47" w:themeColor="accent6"/>
          <w:lang w:val="en-US"/>
          <w14:textFill>
            <w14:solidFill>
              <w14:schemeClr w14:val="accent6"/>
            </w14:solidFill>
          </w14:textFill>
        </w:rPr>
      </w:pPr>
      <w:r>
        <w:rPr>
          <w:rFonts w:hint="default" w:asciiTheme="minorAscii" w:hAnsiTheme="minorAscii"/>
          <w:color w:val="70AD47" w:themeColor="accent6"/>
          <w:lang w:val="en-US"/>
          <w14:textFill>
            <w14:solidFill>
              <w14:schemeClr w14:val="accent6"/>
            </w14:solidFill>
          </w14:textFill>
        </w:rPr>
        <w:t>oc edit configs.imageregistry.operator.openshift.io</w:t>
      </w:r>
    </w:p>
    <w:p w14:paraId="61DC7AFA">
      <w:pPr>
        <w:bidi w:val="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managementState: Managed</w:t>
      </w:r>
    </w:p>
    <w:p w14:paraId="403094A5">
      <w:pPr>
        <w:bidi w:val="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 xml:space="preserve">                                                        </w:t>
      </w:r>
    </w:p>
    <w:p w14:paraId="64C3EAFE">
      <w:pPr>
        <w:bidi w:val="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storage:</w:t>
      </w:r>
    </w:p>
    <w:p w14:paraId="0BD06C9D">
      <w:pPr>
        <w:bidi w:val="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 xml:space="preserve">  pvc:</w:t>
      </w:r>
    </w:p>
    <w:p w14:paraId="3420E591">
      <w:pPr>
        <w:bidi w:val="0"/>
        <w:ind w:firstLine="241"/>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claim: # leave the claim blank</w:t>
      </w:r>
    </w:p>
    <w:p w14:paraId="66064029">
      <w:pPr>
        <w:bidi w:val="0"/>
        <w:rPr>
          <w:rFonts w:hint="default" w:asciiTheme="minorAscii" w:hAnsiTheme="minorAscii"/>
          <w:b/>
          <w:bCs/>
          <w:lang w:val="en-US"/>
        </w:rPr>
      </w:pPr>
    </w:p>
    <w:p w14:paraId="16B4C263">
      <w:pPr>
        <w:bidi w:val="0"/>
        <w:rPr>
          <w:rFonts w:hint="default" w:asciiTheme="minorAscii" w:hAnsiTheme="minorAscii"/>
          <w:b/>
          <w:bCs/>
          <w:lang w:val="en-US"/>
        </w:rPr>
      </w:pPr>
      <w:r>
        <w:rPr>
          <w:rFonts w:hint="default" w:asciiTheme="minorAscii" w:hAnsiTheme="minorAscii"/>
          <w:b/>
          <w:bCs/>
          <w:lang w:val="en-US"/>
        </w:rPr>
        <w:t>2 - Confirm the 'image-registry-storage' pvc has been created:</w:t>
      </w:r>
    </w:p>
    <w:p w14:paraId="058A432B">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get pvc -n openshift-image-registry</w:t>
      </w:r>
    </w:p>
    <w:p w14:paraId="6B7DAA24">
      <w:pPr>
        <w:bidi w:val="0"/>
        <w:rPr>
          <w:rFonts w:hint="default" w:asciiTheme="minorAscii" w:hAnsiTheme="minorAscii"/>
          <w:lang w:val="en-US"/>
        </w:rPr>
      </w:pPr>
      <w:r>
        <w:rPr>
          <w:rFonts w:hint="default" w:asciiTheme="minorAscii" w:hAnsiTheme="minorAscii"/>
          <w:lang w:val="en-US"/>
        </w:rPr>
        <w:t>It should be in a 'Pending' state</w:t>
      </w:r>
    </w:p>
    <w:p w14:paraId="0CF2ED74">
      <w:pPr>
        <w:bidi w:val="0"/>
        <w:rPr>
          <w:rFonts w:hint="default" w:asciiTheme="minorAscii" w:hAnsiTheme="minorAscii"/>
          <w:lang w:val="en-US"/>
        </w:rPr>
      </w:pPr>
    </w:p>
    <w:p w14:paraId="491DF878">
      <w:pPr>
        <w:numPr>
          <w:ilvl w:val="0"/>
          <w:numId w:val="0"/>
        </w:numPr>
        <w:bidi w:val="0"/>
        <w:rPr>
          <w:rFonts w:hint="default" w:asciiTheme="minorAscii" w:hAnsiTheme="minorAscii"/>
          <w:b/>
          <w:bCs/>
          <w:lang w:val="en-US"/>
        </w:rPr>
      </w:pPr>
      <w:r>
        <w:rPr>
          <w:rFonts w:hint="default" w:asciiTheme="minorAscii" w:hAnsiTheme="minorAscii"/>
          <w:b/>
          <w:bCs/>
          <w:lang w:val="en-US"/>
        </w:rPr>
        <w:t>3 - Create the persistent volume for the 'image-registry-storage' pvc to bind to:</w:t>
      </w:r>
    </w:p>
    <w:p w14:paraId="7976C3AB">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create -f ~/&lt;repository-path&gt;/manifest/registry-pv.yaml</w:t>
      </w:r>
    </w:p>
    <w:p w14:paraId="343497B4">
      <w:pPr>
        <w:bidi w:val="0"/>
        <w:rPr>
          <w:rFonts w:hint="default" w:asciiTheme="minorAscii" w:hAnsiTheme="minorAscii"/>
          <w:b/>
          <w:bCs/>
          <w:lang w:val="en-US"/>
        </w:rPr>
      </w:pPr>
      <w:r>
        <w:rPr>
          <w:rFonts w:hint="default" w:asciiTheme="minorAscii" w:hAnsiTheme="minorAscii"/>
          <w:b/>
          <w:bCs/>
          <w:lang w:val="en-US"/>
        </w:rPr>
        <w:t xml:space="preserve">4 - Validate the 'image-registry-storage' pvc </w:t>
      </w:r>
    </w:p>
    <w:p w14:paraId="6F74024F">
      <w:pPr>
        <w:bidi w:val="0"/>
        <w:rPr>
          <w:rFonts w:hint="default" w:asciiTheme="minorAscii" w:hAnsiTheme="minorAscii"/>
          <w:b w:val="0"/>
          <w:bCs w:val="0"/>
          <w:lang w:val="en-US"/>
        </w:rPr>
      </w:pPr>
      <w:r>
        <w:rPr>
          <w:rFonts w:hint="default" w:asciiTheme="minorAscii" w:hAnsiTheme="minorAscii"/>
          <w:b w:val="0"/>
          <w:bCs w:val="0"/>
          <w:lang w:val="en-US"/>
        </w:rPr>
        <w:t>After a short wait the 'image-registry-storage' pvc should now be bound</w:t>
      </w:r>
    </w:p>
    <w:p w14:paraId="7E282E65">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get pvc -n openshift-image-registry</w:t>
      </w:r>
    </w:p>
    <w:p w14:paraId="5A5636D0">
      <w:pPr>
        <w:pStyle w:val="4"/>
        <w:bidi w:val="0"/>
        <w:rPr>
          <w:rFonts w:hint="default" w:asciiTheme="minorAscii" w:hAnsiTheme="minorAscii"/>
          <w:lang w:val="en-US"/>
        </w:rPr>
      </w:pPr>
      <w:bookmarkStart w:id="67" w:name="_Toc258467885"/>
      <w:r>
        <w:rPr>
          <w:rFonts w:hint="default" w:asciiTheme="minorAscii" w:hAnsiTheme="minorAscii"/>
          <w:lang w:val="en-US"/>
        </w:rPr>
        <w:t>5.4.3 Configure Remote Access:</w:t>
      </w:r>
      <w:bookmarkEnd w:id="67"/>
    </w:p>
    <w:p w14:paraId="784024B7">
      <w:pPr>
        <w:rPr>
          <w:rFonts w:hint="default" w:asciiTheme="minorAscii" w:hAnsiTheme="minorAscii"/>
          <w:lang w:val="en-US"/>
        </w:rPr>
      </w:pPr>
      <w:r>
        <w:rPr>
          <w:rFonts w:hint="default" w:asciiTheme="minorAscii" w:hAnsiTheme="minorAscii"/>
          <w:lang w:val="en-US"/>
        </w:rPr>
        <w:t>edit /etc/hosts:</w:t>
      </w:r>
    </w:p>
    <w:p w14:paraId="64C173EC">
      <w:pPr>
        <w:rPr>
          <w:rFonts w:hint="default" w:asciiTheme="minorAscii" w:hAnsiTheme="minorAscii"/>
          <w:color w:val="70AD47" w:themeColor="accent6"/>
          <w:lang w:val="en-US"/>
          <w14:textFill>
            <w14:solidFill>
              <w14:schemeClr w14:val="accent6"/>
            </w14:solidFill>
          </w14:textFill>
        </w:rPr>
      </w:pPr>
      <w:r>
        <w:rPr>
          <w:rFonts w:hint="default" w:asciiTheme="minorAscii" w:hAnsiTheme="minorAscii"/>
          <w:color w:val="70AD47" w:themeColor="accent6"/>
          <w:lang w:val="en-US"/>
          <w14:textFill>
            <w14:solidFill>
              <w14:schemeClr w14:val="accent6"/>
            </w14:solidFill>
          </w14:textFill>
        </w:rPr>
        <w:t>10.0.0.1 *.apps.okd.ms1.lan</w:t>
      </w:r>
    </w:p>
    <w:p w14:paraId="52B71255">
      <w:pPr>
        <w:rPr>
          <w:rFonts w:hint="default" w:asciiTheme="minorAscii" w:hAnsiTheme="minorAscii"/>
          <w:lang w:val="en-US"/>
        </w:rPr>
      </w:pPr>
    </w:p>
    <w:p w14:paraId="0451AC41">
      <w:pPr>
        <w:rPr>
          <w:rFonts w:hint="default" w:asciiTheme="minorAscii" w:hAnsiTheme="minorAscii"/>
          <w:lang w:val="en-US"/>
        </w:rPr>
      </w:pPr>
      <w:r>
        <w:rPr>
          <w:rFonts w:hint="default" w:asciiTheme="minorAscii" w:hAnsiTheme="minorAscii"/>
          <w:lang w:val="en-US"/>
        </w:rPr>
        <w:t>and try to access from service node</w:t>
      </w:r>
    </w:p>
    <w:p w14:paraId="2ED984E8">
      <w:pPr>
        <w:rPr>
          <w:rFonts w:hint="default" w:asciiTheme="minorAscii" w:hAnsiTheme="minorAscii"/>
          <w:color w:val="0070C0"/>
          <w:u w:val="single"/>
          <w:lang w:val="en-US"/>
        </w:rPr>
      </w:pPr>
      <w:r>
        <w:rPr>
          <w:rFonts w:hint="default" w:asciiTheme="minorAscii" w:hAnsiTheme="minorAscii"/>
          <w:color w:val="0070C0"/>
          <w:u w:val="single"/>
          <w:lang w:val="en-US"/>
        </w:rPr>
        <w:fldChar w:fldCharType="begin"/>
      </w:r>
      <w:r>
        <w:rPr>
          <w:rFonts w:hint="default" w:asciiTheme="minorAscii" w:hAnsiTheme="minorAscii"/>
          <w:color w:val="0070C0"/>
          <w:u w:val="single"/>
          <w:lang w:val="en-US"/>
        </w:rPr>
        <w:instrText xml:space="preserve"> HYPERLINK "https://console-openshift-console.apps.okd.ms1.lan/" </w:instrText>
      </w:r>
      <w:r>
        <w:rPr>
          <w:rFonts w:hint="default" w:asciiTheme="minorAscii" w:hAnsiTheme="minorAscii"/>
          <w:color w:val="0070C0"/>
          <w:u w:val="single"/>
          <w:lang w:val="en-US"/>
        </w:rPr>
        <w:fldChar w:fldCharType="separate"/>
      </w:r>
      <w:r>
        <w:rPr>
          <w:rStyle w:val="15"/>
          <w:rFonts w:hint="default" w:asciiTheme="minorAscii" w:hAnsiTheme="minorAscii"/>
          <w:color w:val="0070C0"/>
          <w:lang w:val="en-US"/>
        </w:rPr>
        <w:t>https://console-openshift-console.apps.okd.ms1.lan/</w:t>
      </w:r>
      <w:r>
        <w:rPr>
          <w:rFonts w:hint="default" w:asciiTheme="minorAscii" w:hAnsiTheme="minorAscii"/>
          <w:color w:val="0070C0"/>
          <w:u w:val="single"/>
          <w:lang w:val="en-US"/>
        </w:rPr>
        <w:fldChar w:fldCharType="end"/>
      </w:r>
    </w:p>
    <w:p w14:paraId="2A1DC2F7">
      <w:pPr>
        <w:pStyle w:val="4"/>
        <w:bidi w:val="0"/>
        <w:rPr>
          <w:rFonts w:hint="default" w:asciiTheme="minorAscii" w:hAnsiTheme="minorAscii"/>
          <w:lang w:val="en-US"/>
        </w:rPr>
      </w:pPr>
      <w:bookmarkStart w:id="68" w:name="_Toc1857808961"/>
      <w:r>
        <w:rPr>
          <w:rFonts w:hint="default" w:asciiTheme="minorAscii" w:hAnsiTheme="minorAscii"/>
          <w:lang w:val="en-US"/>
        </w:rPr>
        <w:t>5.4.4 Make Master Unschedulable/Schedulable:</w:t>
      </w:r>
      <w:bookmarkEnd w:id="68"/>
    </w:p>
    <w:p w14:paraId="4B02221A">
      <w:pPr>
        <w:rPr>
          <w:rFonts w:hint="default" w:asciiTheme="minorAscii" w:hAnsiTheme="minorAscii"/>
          <w:color w:val="0070C0"/>
          <w:u w:val="single"/>
          <w:lang w:val="en-US"/>
        </w:rPr>
      </w:pPr>
      <w:r>
        <w:rPr>
          <w:rFonts w:hint="default" w:asciiTheme="minorAscii" w:hAnsiTheme="minorAscii"/>
          <w:color w:val="auto"/>
          <w:u w:val="none"/>
          <w:lang w:val="en-US"/>
        </w:rPr>
        <w:t>To view:</w:t>
      </w:r>
    </w:p>
    <w:p w14:paraId="767EA8EB">
      <w:pPr>
        <w:rPr>
          <w:rFonts w:hint="default" w:asciiTheme="minorAscii" w:hAnsiTheme="minorAscii"/>
          <w:i/>
          <w:iCs/>
          <w:color w:val="70AD47" w:themeColor="accent6"/>
          <w:u w:val="none"/>
          <w:lang w:val="en-US"/>
          <w14:textFill>
            <w14:solidFill>
              <w14:schemeClr w14:val="accent6"/>
            </w14:solidFill>
          </w14:textFill>
        </w:rPr>
      </w:pPr>
      <w:r>
        <w:rPr>
          <w:rFonts w:hint="default" w:asciiTheme="minorAscii" w:hAnsiTheme="minorAscii"/>
          <w:i/>
          <w:iCs/>
          <w:color w:val="70AD47" w:themeColor="accent6"/>
          <w:u w:val="none"/>
          <w:lang w:val="en-US"/>
          <w14:textFill>
            <w14:solidFill>
              <w14:schemeClr w14:val="accent6"/>
            </w14:solidFill>
          </w14:textFill>
        </w:rPr>
        <w:t>oc get schedulers.config.openshift.io cluster -o yaml | grep -i mastersSchedulable</w:t>
      </w:r>
    </w:p>
    <w:p w14:paraId="6F91CC7C">
      <w:pPr>
        <w:rPr>
          <w:rFonts w:hint="default" w:asciiTheme="minorAscii" w:hAnsiTheme="minorAscii"/>
          <w:i/>
          <w:iCs/>
          <w:color w:val="70AD47" w:themeColor="accent6"/>
          <w:u w:val="none"/>
          <w:lang w:val="en-US"/>
          <w14:textFill>
            <w14:solidFill>
              <w14:schemeClr w14:val="accent6"/>
            </w14:solidFill>
          </w14:textFill>
        </w:rPr>
      </w:pPr>
    </w:p>
    <w:p w14:paraId="4081C2C5">
      <w:pPr>
        <w:bidi w:val="0"/>
        <w:rPr>
          <w:rFonts w:hint="default" w:asciiTheme="minorAscii" w:hAnsiTheme="minorAscii"/>
        </w:rPr>
      </w:pPr>
      <w:r>
        <w:rPr>
          <w:rFonts w:hint="default" w:asciiTheme="minorAscii" w:hAnsiTheme="minorAscii"/>
        </w:rPr>
        <w:t>Make masters schedulable (allow workloads on control-plane)</w:t>
      </w:r>
    </w:p>
    <w:p w14:paraId="51948739">
      <w:pPr>
        <w:rPr>
          <w:rFonts w:hint="default" w:asciiTheme="minorAscii" w:hAnsiTheme="minorAscii"/>
          <w:i/>
          <w:iCs/>
          <w:color w:val="70AD47" w:themeColor="accent6"/>
          <w14:textFill>
            <w14:solidFill>
              <w14:schemeClr w14:val="accent6"/>
            </w14:solidFill>
          </w14:textFill>
        </w:rPr>
      </w:pPr>
      <w:r>
        <w:rPr>
          <w:rFonts w:hint="default" w:asciiTheme="minorAscii" w:hAnsiTheme="minorAscii"/>
          <w:i/>
          <w:iCs/>
          <w:color w:val="70AD47" w:themeColor="accent6"/>
          <w14:textFill>
            <w14:solidFill>
              <w14:schemeClr w14:val="accent6"/>
            </w14:solidFill>
          </w14:textFill>
        </w:rPr>
        <w:t>oc patch schedulers.config.openshift.io cluster --type=merge -p '{"spec":{"mastersSchedulable":</w:t>
      </w:r>
      <w:r>
        <w:rPr>
          <w:rFonts w:hint="default" w:asciiTheme="minorAscii" w:hAnsiTheme="minorAscii"/>
          <w:i/>
          <w:iCs/>
          <w:color w:val="70AD47" w:themeColor="accent6"/>
          <w:lang w:val="en-US"/>
          <w14:textFill>
            <w14:solidFill>
              <w14:schemeClr w14:val="accent6"/>
            </w14:solidFill>
          </w14:textFill>
        </w:rPr>
        <w:t>true</w:t>
      </w:r>
      <w:r>
        <w:rPr>
          <w:rFonts w:hint="default" w:asciiTheme="minorAscii" w:hAnsiTheme="minorAscii"/>
          <w:i/>
          <w:iCs/>
          <w:color w:val="70AD47" w:themeColor="accent6"/>
          <w14:textFill>
            <w14:solidFill>
              <w14:schemeClr w14:val="accent6"/>
            </w14:solidFill>
          </w14:textFill>
        </w:rPr>
        <w:t>}}'</w:t>
      </w:r>
    </w:p>
    <w:p w14:paraId="68006284">
      <w:pPr>
        <w:bidi w:val="0"/>
        <w:rPr>
          <w:rFonts w:hint="default" w:asciiTheme="minorAscii" w:hAnsiTheme="minorAscii"/>
        </w:rPr>
      </w:pPr>
    </w:p>
    <w:p w14:paraId="109F8C69">
      <w:pPr>
        <w:bidi w:val="0"/>
        <w:rPr>
          <w:rFonts w:hint="default" w:asciiTheme="minorAscii" w:hAnsiTheme="minorAscii"/>
        </w:rPr>
      </w:pPr>
      <w:r>
        <w:rPr>
          <w:rFonts w:hint="default" w:asciiTheme="minorAscii" w:hAnsiTheme="minorAscii"/>
        </w:rPr>
        <w:t xml:space="preserve">Make masters </w:t>
      </w:r>
      <w:r>
        <w:rPr>
          <w:rFonts w:hint="default" w:asciiTheme="minorAscii" w:hAnsiTheme="minorAscii"/>
          <w:lang w:val="en-US"/>
        </w:rPr>
        <w:t>un</w:t>
      </w:r>
      <w:r>
        <w:rPr>
          <w:rFonts w:hint="default" w:asciiTheme="minorAscii" w:hAnsiTheme="minorAscii"/>
        </w:rPr>
        <w:t>schedulable (allow workloads on control-plane)</w:t>
      </w:r>
    </w:p>
    <w:p w14:paraId="6782E7F1">
      <w:pPr>
        <w:rPr>
          <w:rFonts w:hint="default" w:asciiTheme="minorAscii" w:hAnsiTheme="minorAscii"/>
          <w:color w:val="0070C0"/>
          <w:u w:val="single"/>
          <w:lang w:val="en-US"/>
        </w:rPr>
      </w:pPr>
      <w:r>
        <w:rPr>
          <w:rFonts w:hint="default" w:asciiTheme="minorAscii" w:hAnsiTheme="minorAscii"/>
          <w:i/>
          <w:iCs/>
          <w:color w:val="70AD47" w:themeColor="accent6"/>
          <w14:textFill>
            <w14:solidFill>
              <w14:schemeClr w14:val="accent6"/>
            </w14:solidFill>
          </w14:textFill>
        </w:rPr>
        <w:t>oc patch schedulers.config.openshift.io cluster --type=merge -p '{"spec":{"mastersSchedulable":false}}'</w:t>
      </w:r>
    </w:p>
    <w:p w14:paraId="61E153DE">
      <w:pPr>
        <w:pStyle w:val="3"/>
        <w:bidi w:val="0"/>
        <w:rPr>
          <w:rFonts w:hint="default" w:asciiTheme="minorAscii" w:hAnsiTheme="minorAscii"/>
        </w:rPr>
      </w:pPr>
      <w:bookmarkStart w:id="69" w:name="_Toc1930463794"/>
      <w:r>
        <w:rPr>
          <w:rFonts w:hint="default" w:asciiTheme="minorAscii" w:hAnsiTheme="minorAscii"/>
          <w:lang w:val="en-US"/>
        </w:rPr>
        <w:t xml:space="preserve">5.5  </w:t>
      </w:r>
      <w:r>
        <w:rPr>
          <w:rFonts w:hint="default" w:asciiTheme="minorAscii" w:hAnsiTheme="minorAscii"/>
        </w:rPr>
        <w:t xml:space="preserve">OKD </w:t>
      </w:r>
      <w:r>
        <w:rPr>
          <w:rFonts w:hint="default" w:asciiTheme="minorAscii" w:hAnsiTheme="minorAscii"/>
          <w:lang w:val="en-US"/>
        </w:rPr>
        <w:t>Troubleshooting - U</w:t>
      </w:r>
      <w:r>
        <w:rPr>
          <w:rFonts w:hint="default" w:asciiTheme="minorAscii" w:hAnsiTheme="minorAscii"/>
        </w:rPr>
        <w:t>ser-provisioned cluster on bare metal</w:t>
      </w:r>
      <w:bookmarkEnd w:id="69"/>
    </w:p>
    <w:p w14:paraId="6C65D0F0">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#1 :</w:t>
      </w:r>
    </w:p>
    <w:p w14:paraId="6B712B5D">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invalid managed-keys-directory /var/named/dynamic: file not found</w:t>
      </w:r>
    </w:p>
    <w:p w14:paraId="0D0B9F12">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14:paraId="1660441B">
      <w:pPr>
        <w:numPr>
          <w:ilvl w:val="1"/>
          <w:numId w:val="15"/>
        </w:numPr>
        <w:ind w:left="840" w:leftChars="0" w:hanging="420" w:firstLineChars="0"/>
        <w:rPr>
          <w:rFonts w:hint="default" w:asciiTheme="minorAscii" w:hAnsiTheme="minorAscii"/>
          <w:b/>
          <w:bCs/>
          <w:lang w:val="en-US"/>
        </w:rPr>
      </w:pPr>
    </w:p>
    <w:p w14:paraId="724E33E0">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14:paraId="1BCC150B">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mkdir -p /var/named/dynamic</w:t>
      </w:r>
    </w:p>
    <w:p w14:paraId="340A58CF">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chown -R named:named /var/named</w:t>
      </w:r>
    </w:p>
    <w:p w14:paraId="441CEB51">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chmod 750 /var/named /var/named/dynamic</w:t>
      </w:r>
    </w:p>
    <w:p w14:paraId="0CC601A2">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systemctl restart named</w:t>
      </w:r>
    </w:p>
    <w:p w14:paraId="5B333D77">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systemctl status named --no-pager</w:t>
      </w:r>
    </w:p>
    <w:p w14:paraId="62FF1C51">
      <w:pPr>
        <w:numPr>
          <w:ilvl w:val="0"/>
          <w:numId w:val="0"/>
        </w:numPr>
        <w:ind w:leftChars="0"/>
        <w:rPr>
          <w:rFonts w:hint="default" w:asciiTheme="minorAscii" w:hAnsiTheme="minorAscii"/>
          <w:i/>
          <w:iCs/>
          <w:color w:val="auto"/>
          <w:lang w:val="en-US" w:eastAsia="zh-CN"/>
        </w:rPr>
      </w:pPr>
    </w:p>
    <w:p w14:paraId="356BE416">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#2 :</w:t>
      </w:r>
    </w:p>
    <w:p w14:paraId="053EC769">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parsing [/etc/haproxy/haproxy.cfg:25] : 'option httplog' not usable with proxy 'api-server-6443' (needs 'mode http'). Falling back to 'option tcplog'.</w:t>
      </w:r>
    </w:p>
    <w:p w14:paraId="46ED045D">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[/etc/haproxy/haproxy.cfg:49] : 'server api-server-6443/bootstrap' : unable to set SSL cipher list to 'PROFILE=SYSTEM'.</w:t>
      </w:r>
    </w:p>
    <w:p w14:paraId="0C49C722">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parsing [/etc/haproxy/haproxy.cfg:25] : 'option httplog' not usable with proxy 'machine-config-server-22623' (needs 'mode http'). Falling back to 'option tcplog'.</w:t>
      </w:r>
    </w:p>
    <w:p w14:paraId="36586586">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14:paraId="0147B07F">
      <w:pPr>
        <w:numPr>
          <w:ilvl w:val="1"/>
          <w:numId w:val="15"/>
        </w:numPr>
        <w:ind w:left="840" w:leftChars="0" w:hanging="420" w:firstLineChars="0"/>
        <w:rPr>
          <w:rFonts w:hint="default" w:asciiTheme="minorAscii" w:hAnsiTheme="minorAscii"/>
          <w:b/>
          <w:bCs/>
          <w:lang w:val="en-US"/>
        </w:rPr>
      </w:pPr>
    </w:p>
    <w:p w14:paraId="427830BF">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14:paraId="71ED9802">
      <w:pPr>
        <w:rPr>
          <w:rFonts w:hint="default" w:asciiTheme="minorAscii" w:hAnsiTheme="minorAscii"/>
          <w:lang w:val="en-US"/>
        </w:rPr>
      </w:pPr>
      <w:r>
        <w:rPr>
          <w:rFonts w:hint="default" w:asciiTheme="minorAscii" w:hAnsiTheme="minorAscii"/>
          <w:lang w:val="en-US"/>
        </w:rPr>
        <w:tab/>
      </w:r>
      <w:r>
        <w:rPr>
          <w:rFonts w:hint="default" w:asciiTheme="minorAscii" w:hAnsiTheme="minorAscii"/>
          <w:lang w:val="en-US"/>
        </w:rPr>
        <w:t>Remove option httplog from TCP-mode proxies.Since these services are not HTTP, option tcplog is the correct and intended logging method.</w:t>
      </w:r>
    </w:p>
    <w:p w14:paraId="58861327">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#3 :</w:t>
      </w:r>
    </w:p>
    <w:p w14:paraId="75536026">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dig +noall +answer 10.0.0.1 -x 10.0.0.145</w:t>
      </w:r>
    </w:p>
    <w:p w14:paraId="3FE466DB">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 communications error to 127.0.0.53#53: timed out</w:t>
      </w:r>
    </w:p>
    <w:p w14:paraId="31251A28">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14:paraId="28C363E5">
      <w:pPr>
        <w:numPr>
          <w:ilvl w:val="1"/>
          <w:numId w:val="15"/>
        </w:numPr>
        <w:ind w:left="840" w:leftChars="0" w:hanging="420" w:firstLineChars="0"/>
        <w:rPr>
          <w:rFonts w:hint="default" w:asciiTheme="minorAscii" w:hAnsiTheme="minorAscii"/>
          <w:b/>
          <w:bCs/>
          <w:lang w:val="en-US"/>
        </w:rPr>
      </w:pPr>
      <w:r>
        <w:rPr>
          <w:rFonts w:hint="default" w:asciiTheme="minorAscii" w:hAnsiTheme="minorAscii"/>
          <w:b/>
          <w:bCs/>
          <w:lang w:val="en-US"/>
        </w:rPr>
        <w:t>N/A</w:t>
      </w:r>
    </w:p>
    <w:p w14:paraId="5A7AF3EF">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14:paraId="1F58B040">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Go to server 10.0.0.145, and open port 53 in firewall</w:t>
      </w:r>
    </w:p>
    <w:p w14:paraId="4304CBE5">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ufw allow 53/tcp</w:t>
      </w:r>
    </w:p>
    <w:p w14:paraId="76DB50C1">
      <w:pPr>
        <w:rPr>
          <w:rFonts w:hint="default" w:asciiTheme="minorAscii" w:hAnsiTheme="minorAscii"/>
          <w:lang w:val="en-US"/>
        </w:rPr>
      </w:pPr>
    </w:p>
    <w:p w14:paraId="79B7C384">
      <w:pPr>
        <w:rPr>
          <w:rFonts w:hint="default" w:asciiTheme="minorAscii" w:hAnsiTheme="minorAscii"/>
          <w:lang w:val="en-US"/>
        </w:rPr>
      </w:pPr>
    </w:p>
    <w:p w14:paraId="3E18EA09">
      <w:pPr>
        <w:rPr>
          <w:rFonts w:hint="default" w:asciiTheme="minorAscii" w:hAnsiTheme="minorAscii"/>
          <w:lang w:val="en-US"/>
        </w:rPr>
      </w:pPr>
    </w:p>
    <w:p w14:paraId="10191189">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#4:</w:t>
      </w:r>
    </w:p>
    <w:p w14:paraId="10966127">
      <w:pPr>
        <w:rPr>
          <w:rFonts w:hint="default" w:asciiTheme="minorAscii" w:hAnsiTheme="minorAscii"/>
          <w:lang w:val="en-US"/>
        </w:rPr>
      </w:pPr>
    </w:p>
    <w:p w14:paraId="6C119ED5">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While booting using USB, Fedora CoreOS bare-metal boot fails to mount /run/media/iso</w:t>
      </w:r>
    </w:p>
    <w:p w14:paraId="7EA1E841">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14:paraId="131F6409">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fldChar w:fldCharType="begin"/>
      </w:r>
      <w:r>
        <w:rPr>
          <w:rFonts w:hint="default" w:asciiTheme="minorAscii" w:hAnsiTheme="minorAscii"/>
          <w:b w:val="0"/>
          <w:bCs w:val="0"/>
          <w:lang w:val="en-US"/>
        </w:rPr>
        <w:instrText xml:space="preserve"> HYPERLINK "https://github.com/coreos/fedora-coreos-tracker/issues/554" </w:instrText>
      </w:r>
      <w:r>
        <w:rPr>
          <w:rFonts w:hint="default" w:asciiTheme="minorAscii" w:hAnsiTheme="minorAscii"/>
          <w:b w:val="0"/>
          <w:bCs w:val="0"/>
          <w:lang w:val="en-US"/>
        </w:rPr>
        <w:fldChar w:fldCharType="separate"/>
      </w:r>
      <w:r>
        <w:rPr>
          <w:rStyle w:val="15"/>
          <w:rFonts w:hint="default" w:asciiTheme="minorAscii" w:hAnsiTheme="minorAscii"/>
          <w:b w:val="0"/>
          <w:bCs w:val="0"/>
          <w:lang w:val="en-US"/>
        </w:rPr>
        <w:t>https://github.com/coreos/fedora-coreos-tracker/issues/554</w:t>
      </w:r>
      <w:r>
        <w:rPr>
          <w:rFonts w:hint="default" w:asciiTheme="minorAscii" w:hAnsiTheme="minorAscii"/>
          <w:b w:val="0"/>
          <w:bCs w:val="0"/>
          <w:lang w:val="en-US"/>
        </w:rPr>
        <w:fldChar w:fldCharType="end"/>
      </w:r>
    </w:p>
    <w:p w14:paraId="2E973DF9">
      <w:pPr>
        <w:numPr>
          <w:ilvl w:val="0"/>
          <w:numId w:val="0"/>
        </w:numPr>
        <w:ind w:left="420" w:leftChars="0"/>
        <w:rPr>
          <w:rFonts w:hint="default" w:asciiTheme="minorAscii" w:hAnsiTheme="minorAscii"/>
          <w:b w:val="0"/>
          <w:bCs w:val="0"/>
          <w:lang w:val="en-US"/>
        </w:rPr>
      </w:pPr>
    </w:p>
    <w:p w14:paraId="7A4C07E6">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14:paraId="2F6C5D5F">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Boot using Rufus</w:t>
      </w:r>
    </w:p>
    <w:p w14:paraId="40B5815B">
      <w:pPr>
        <w:numPr>
          <w:ilvl w:val="2"/>
          <w:numId w:val="15"/>
        </w:numPr>
        <w:ind w:left="1260" w:leftChars="0" w:hanging="420" w:firstLineChars="0"/>
        <w:rPr>
          <w:rFonts w:hint="default" w:asciiTheme="minorAscii" w:hAnsiTheme="minorAscii"/>
          <w:b w:val="0"/>
          <w:bCs w:val="0"/>
          <w:lang w:val="en-US"/>
        </w:rPr>
      </w:pPr>
      <w:r>
        <w:rPr>
          <w:rFonts w:hint="default" w:asciiTheme="minorAscii" w:hAnsiTheme="minorAscii"/>
          <w:b w:val="0"/>
          <w:bCs w:val="0"/>
          <w:lang w:val="en-US"/>
        </w:rPr>
        <w:t>Partition Scheme: MBR</w:t>
      </w:r>
    </w:p>
    <w:p w14:paraId="40F8D444">
      <w:pPr>
        <w:numPr>
          <w:ilvl w:val="2"/>
          <w:numId w:val="15"/>
        </w:numPr>
        <w:ind w:left="1260" w:leftChars="0" w:hanging="420" w:firstLineChars="0"/>
        <w:rPr>
          <w:rFonts w:hint="default" w:asciiTheme="minorAscii" w:hAnsiTheme="minorAscii"/>
          <w:b w:val="0"/>
          <w:bCs w:val="0"/>
          <w:lang w:val="en-US"/>
        </w:rPr>
      </w:pPr>
      <w:r>
        <w:rPr>
          <w:rFonts w:hint="default" w:asciiTheme="minorAscii" w:hAnsiTheme="minorAscii"/>
          <w:b w:val="0"/>
          <w:bCs w:val="0"/>
          <w:lang w:val="en-US"/>
        </w:rPr>
        <w:t>Target System: BIOS or UEFI</w:t>
      </w:r>
    </w:p>
    <w:p w14:paraId="54A810FA">
      <w:pPr>
        <w:numPr>
          <w:ilvl w:val="2"/>
          <w:numId w:val="15"/>
        </w:numPr>
        <w:ind w:left="1260" w:leftChars="0" w:hanging="420" w:firstLineChars="0"/>
        <w:rPr>
          <w:rFonts w:hint="default" w:asciiTheme="minorAscii" w:hAnsiTheme="minorAscii"/>
          <w:b w:val="0"/>
          <w:bCs w:val="0"/>
          <w:lang w:val="en-US"/>
        </w:rPr>
      </w:pPr>
      <w:r>
        <w:rPr>
          <w:rFonts w:hint="default" w:asciiTheme="minorAscii" w:hAnsiTheme="minorAscii"/>
          <w:b w:val="0"/>
          <w:bCs w:val="0"/>
          <w:lang w:val="en-US"/>
        </w:rPr>
        <w:t>File System: Large FAT32</w:t>
      </w:r>
    </w:p>
    <w:p w14:paraId="3106A8A1">
      <w:pPr>
        <w:numPr>
          <w:ilvl w:val="2"/>
          <w:numId w:val="15"/>
        </w:numPr>
        <w:ind w:left="1260" w:leftChars="0" w:hanging="420" w:firstLineChars="0"/>
        <w:rPr>
          <w:rFonts w:hint="default" w:asciiTheme="minorAscii" w:hAnsiTheme="minorAscii"/>
          <w:b w:val="0"/>
          <w:bCs w:val="0"/>
          <w:lang w:val="en-US"/>
        </w:rPr>
      </w:pPr>
      <w:r>
        <w:rPr>
          <w:rFonts w:hint="default" w:asciiTheme="minorAscii" w:hAnsiTheme="minorAscii"/>
          <w:b w:val="0"/>
          <w:bCs w:val="0"/>
          <w:lang w:val="en-US"/>
        </w:rPr>
        <w:t>Cluster Size: 32 kilobytes (Default)</w:t>
      </w:r>
    </w:p>
    <w:p w14:paraId="2AB35778">
      <w:pPr>
        <w:numPr>
          <w:ilvl w:val="3"/>
          <w:numId w:val="15"/>
        </w:numPr>
        <w:ind w:left="1680" w:leftChars="0" w:hanging="420" w:firstLineChars="0"/>
        <w:rPr>
          <w:rFonts w:hint="default" w:asciiTheme="minorAscii" w:hAnsiTheme="minorAscii"/>
          <w:b w:val="0"/>
          <w:bCs w:val="0"/>
          <w:lang w:val="en-US"/>
        </w:rPr>
      </w:pPr>
      <w:r>
        <w:rPr>
          <w:rFonts w:hint="default" w:asciiTheme="minorAscii" w:hAnsiTheme="minorAscii"/>
          <w:b w:val="0"/>
          <w:bCs w:val="0"/>
          <w:lang w:val="en-US"/>
        </w:rPr>
        <w:t>Write in DD Mode</w:t>
      </w:r>
    </w:p>
    <w:p w14:paraId="03345E88">
      <w:pPr>
        <w:rPr>
          <w:rFonts w:hint="default" w:asciiTheme="minorAscii" w:hAnsiTheme="minorAscii"/>
          <w:lang w:val="en-US"/>
        </w:rPr>
      </w:pPr>
    </w:p>
    <w:p w14:paraId="3D0F39EB">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#5:</w:t>
      </w:r>
    </w:p>
    <w:p w14:paraId="62DEDE36">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cannot bind UNIX socket (No such file or directory) [/var/lib/haproxy/stats] at /etc/haproxy/haproxy.cfg:12</w:t>
      </w:r>
    </w:p>
    <w:p w14:paraId="18BFDBD0">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14:paraId="15F5E6EE">
      <w:pPr>
        <w:numPr>
          <w:ilvl w:val="1"/>
          <w:numId w:val="15"/>
        </w:numPr>
        <w:ind w:left="840" w:leftChars="0" w:hanging="420" w:firstLineChars="0"/>
        <w:rPr>
          <w:rFonts w:hint="default" w:asciiTheme="minorAscii" w:hAnsiTheme="minorAscii"/>
          <w:b/>
          <w:bCs/>
          <w:lang w:val="en-US"/>
        </w:rPr>
      </w:pPr>
      <w:r>
        <w:rPr>
          <w:rFonts w:hint="default" w:asciiTheme="minorAscii" w:hAnsiTheme="minorAscii"/>
          <w:b w:val="0"/>
          <w:bCs w:val="0"/>
          <w:lang w:val="en-US"/>
        </w:rPr>
        <w:t>N/A</w:t>
      </w:r>
    </w:p>
    <w:p w14:paraId="6084CC6C">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14:paraId="7D55DACF">
      <w:pPr>
        <w:numPr>
          <w:ilvl w:val="2"/>
          <w:numId w:val="15"/>
        </w:numPr>
        <w:ind w:left="126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install -d -o haproxy -g haproxy -m 0755 /var/lib/haproxy</w:t>
      </w:r>
    </w:p>
    <w:p w14:paraId="0EC2C340">
      <w:pPr>
        <w:numPr>
          <w:ilvl w:val="2"/>
          <w:numId w:val="15"/>
        </w:numPr>
        <w:ind w:left="126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systemctl reset-failed haproxy</w:t>
      </w:r>
    </w:p>
    <w:p w14:paraId="75D68D6F">
      <w:pPr>
        <w:numPr>
          <w:ilvl w:val="2"/>
          <w:numId w:val="15"/>
        </w:numPr>
        <w:ind w:left="126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systemctl restart haproxy</w:t>
      </w:r>
    </w:p>
    <w:p w14:paraId="443BE2A6">
      <w:pPr>
        <w:numPr>
          <w:ilvl w:val="2"/>
          <w:numId w:val="15"/>
        </w:numPr>
        <w:ind w:left="126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systemctl status haproxy --no-pager</w:t>
      </w:r>
    </w:p>
    <w:p w14:paraId="3B78BCFD">
      <w:pPr>
        <w:numPr>
          <w:ilvl w:val="0"/>
          <w:numId w:val="0"/>
        </w:numPr>
        <w:rPr>
          <w:rFonts w:hint="default" w:asciiTheme="minorAscii" w:hAnsiTheme="minorAscii"/>
          <w:b w:val="0"/>
          <w:bCs w:val="0"/>
          <w:lang w:val="en-US"/>
        </w:rPr>
      </w:pPr>
    </w:p>
    <w:p w14:paraId="16B076ED">
      <w:pPr>
        <w:numPr>
          <w:ilvl w:val="0"/>
          <w:numId w:val="0"/>
        </w:numPr>
        <w:rPr>
          <w:rFonts w:hint="default" w:asciiTheme="minorAscii" w:hAnsiTheme="minorAscii"/>
          <w:b w:val="0"/>
          <w:bCs w:val="0"/>
          <w:lang w:val="en-US"/>
        </w:rPr>
      </w:pPr>
    </w:p>
    <w:p w14:paraId="6C834062">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#6:</w:t>
      </w:r>
    </w:p>
    <w:p w14:paraId="2577679A">
      <w:pPr>
        <w:rPr>
          <w:rFonts w:hint="default" w:asciiTheme="minorAscii" w:hAnsiTheme="minorAscii"/>
          <w:lang w:val="en-US"/>
        </w:rPr>
      </w:pPr>
    </w:p>
    <w:p w14:paraId="3735DD0A">
      <w:pPr>
        <w:rPr>
          <w:rFonts w:hint="default" w:asciiTheme="minorAscii" w:hAnsiTheme="minorAscii"/>
          <w:b w:val="0"/>
          <w:bCs w:val="0"/>
          <w:lang w:val="en-US"/>
        </w:rPr>
      </w:pPr>
      <w:r>
        <w:rPr>
          <w:rFonts w:hint="default" w:asciiTheme="minorAscii" w:hAnsiTheme="minorAscii"/>
          <w:b w:val="0"/>
          <w:bCs w:val="0"/>
          <w:lang w:val="en-US"/>
        </w:rPr>
        <w:t>On Bootstrap Node, when write this command</w:t>
      </w:r>
    </w:p>
    <w:p w14:paraId="7BA9B9FB">
      <w:pPr>
        <w:rPr>
          <w:rFonts w:hint="default" w:asciiTheme="minorAscii" w:hAnsiTheme="minorAscii"/>
          <w:b w:val="0"/>
          <w:bCs w:val="0"/>
          <w:lang w:val="en-US"/>
        </w:rPr>
      </w:pPr>
    </w:p>
    <w:p w14:paraId="039B19C0">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journalctl -b -f -u release-image.service -u bootkube.service -u node-image-pull.service</w:t>
      </w:r>
    </w:p>
    <w:p w14:paraId="74E17FFE">
      <w:pPr>
        <w:rPr>
          <w:rFonts w:hint="default" w:asciiTheme="minorAscii" w:hAnsiTheme="minorAscii"/>
          <w:b w:val="0"/>
          <w:bCs w:val="0"/>
          <w:lang w:val="en-US"/>
        </w:rPr>
      </w:pPr>
    </w:p>
    <w:p w14:paraId="5DFF8BD9">
      <w:pPr>
        <w:rPr>
          <w:rFonts w:hint="default" w:asciiTheme="minorAscii" w:hAnsiTheme="minorAscii"/>
          <w:b w:val="0"/>
          <w:bCs w:val="0"/>
          <w:lang w:val="en-US"/>
        </w:rPr>
      </w:pPr>
      <w:r>
        <w:rPr>
          <w:rFonts w:hint="default" w:asciiTheme="minorAscii" w:hAnsiTheme="minorAscii"/>
          <w:b w:val="0"/>
          <w:bCs w:val="0"/>
          <w:lang w:val="en-US"/>
        </w:rPr>
        <w:t xml:space="preserve">we get following error: </w:t>
      </w:r>
    </w:p>
    <w:p w14:paraId="384235DE">
      <w:pPr>
        <w:rPr>
          <w:rFonts w:hint="default" w:asciiTheme="minorAscii" w:hAnsiTheme="minorAscii"/>
          <w:b w:val="0"/>
          <w:bCs w:val="0"/>
          <w:lang w:val="en-US"/>
        </w:rPr>
      </w:pPr>
    </w:p>
    <w:p w14:paraId="50D53F2A">
      <w:pPr>
        <w:rPr>
          <w:rFonts w:hint="default" w:asciiTheme="minorAscii" w:hAnsiTheme="minorAscii"/>
          <w:color w:val="FF0000"/>
          <w:lang w:val="en-US"/>
        </w:rPr>
      </w:pPr>
      <w:r>
        <w:rPr>
          <w:rFonts w:hint="default" w:asciiTheme="minorAscii" w:hAnsiTheme="minorAscii"/>
          <w:color w:val="FF0000"/>
          <w:lang w:val="en-US"/>
        </w:rPr>
        <w:t>node-image-pull.sh[3553]: error: Preparing import: Fetching manifest: failed to invoke method OpenImage: reading manifest sha256:532f7eec684df4f01feda2e6113634f77781cee226bca1304c1ddad211181475 in quay.io/openshift-release-dev/ocp-v4.0-art-dev: unauthorized: access to the requested resource is not authorized in bootstrap</w:t>
      </w:r>
    </w:p>
    <w:p w14:paraId="626E1B35">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14:paraId="1E97147B">
      <w:pPr>
        <w:numPr>
          <w:ilvl w:val="1"/>
          <w:numId w:val="15"/>
        </w:numPr>
        <w:ind w:left="840" w:leftChars="0" w:hanging="420" w:firstLineChars="0"/>
        <w:rPr>
          <w:rFonts w:hint="default" w:asciiTheme="minorAscii" w:hAnsiTheme="minorAscii"/>
          <w:lang w:val="en-US"/>
        </w:rPr>
      </w:pPr>
      <w:r>
        <w:rPr>
          <w:rFonts w:hint="default" w:asciiTheme="minorAscii" w:hAnsiTheme="minorAscii"/>
          <w:b/>
          <w:bCs/>
          <w:lang w:val="en-US"/>
        </w:rPr>
        <w:t>N/A</w:t>
      </w:r>
    </w:p>
    <w:p w14:paraId="056F0FFC">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14:paraId="4D2B2C78">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 xml:space="preserve">download correct version from </w:t>
      </w:r>
      <w:r>
        <w:rPr>
          <w:rFonts w:hint="default" w:asciiTheme="minorAscii" w:hAnsiTheme="minorAscii"/>
          <w:b w:val="0"/>
          <w:bCs w:val="0"/>
          <w:lang w:val="en-US"/>
        </w:rPr>
        <w:fldChar w:fldCharType="begin"/>
      </w:r>
      <w:r>
        <w:rPr>
          <w:rFonts w:hint="default" w:asciiTheme="minorAscii" w:hAnsiTheme="minorAscii"/>
          <w:b w:val="0"/>
          <w:bCs w:val="0"/>
          <w:lang w:val="en-US"/>
        </w:rPr>
        <w:instrText xml:space="preserve"> HYPERLINK "https://github.com/okd-project/okd/releases/tag/4.21.0-okd-scos.6" </w:instrText>
      </w:r>
      <w:r>
        <w:rPr>
          <w:rFonts w:hint="default" w:asciiTheme="minorAscii" w:hAnsiTheme="minorAscii"/>
          <w:b w:val="0"/>
          <w:bCs w:val="0"/>
          <w:lang w:val="en-US"/>
        </w:rPr>
        <w:fldChar w:fldCharType="separate"/>
      </w:r>
      <w:r>
        <w:rPr>
          <w:rStyle w:val="15"/>
          <w:rFonts w:hint="default" w:asciiTheme="minorAscii" w:hAnsiTheme="minorAscii"/>
          <w:b w:val="0"/>
          <w:bCs w:val="0"/>
          <w:lang w:val="en-US"/>
        </w:rPr>
        <w:t>https://github.com/okd-project/okd/releases/tag/4.21.0-okd-scos.6</w:t>
      </w:r>
      <w:r>
        <w:rPr>
          <w:rFonts w:hint="default" w:asciiTheme="minorAscii" w:hAnsiTheme="minorAscii"/>
          <w:b w:val="0"/>
          <w:bCs w:val="0"/>
          <w:lang w:val="en-US"/>
        </w:rPr>
        <w:fldChar w:fldCharType="end"/>
      </w:r>
      <w:r>
        <w:rPr>
          <w:rFonts w:hint="default" w:asciiTheme="minorAscii" w:hAnsiTheme="minorAscii"/>
          <w:b w:val="0"/>
          <w:bCs w:val="0"/>
          <w:lang w:val="en-US"/>
        </w:rPr>
        <w:t xml:space="preserve"> and recreate the ignition and kubernetes manifest files</w:t>
      </w:r>
    </w:p>
    <w:p w14:paraId="03A2C337">
      <w:pPr>
        <w:numPr>
          <w:ilvl w:val="0"/>
          <w:numId w:val="0"/>
        </w:numPr>
        <w:ind w:leftChars="0"/>
        <w:rPr>
          <w:rFonts w:hint="default" w:asciiTheme="minorAscii" w:hAnsiTheme="minorAscii"/>
          <w:b w:val="0"/>
          <w:bCs w:val="0"/>
          <w:lang w:val="en-US"/>
        </w:rPr>
      </w:pPr>
    </w:p>
    <w:p w14:paraId="6B2C72CF">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#7:</w:t>
      </w:r>
    </w:p>
    <w:p w14:paraId="1A58CF91">
      <w:pPr>
        <w:rPr>
          <w:rFonts w:hint="default" w:asciiTheme="minorAscii" w:hAnsiTheme="minorAscii"/>
          <w:lang w:val="en-US"/>
        </w:rPr>
      </w:pPr>
    </w:p>
    <w:p w14:paraId="3630D03E">
      <w:pPr>
        <w:rPr>
          <w:rFonts w:hint="default" w:asciiTheme="minorAscii" w:hAnsiTheme="minorAscii"/>
          <w:b w:val="0"/>
          <w:bCs w:val="0"/>
          <w:lang w:val="en-US"/>
        </w:rPr>
      </w:pPr>
      <w:r>
        <w:rPr>
          <w:rFonts w:hint="default" w:asciiTheme="minorAscii" w:hAnsiTheme="minorAscii"/>
          <w:b w:val="0"/>
          <w:bCs w:val="0"/>
          <w:lang w:val="en-US"/>
        </w:rPr>
        <w:t>On Bootstrap Node, when write this command</w:t>
      </w:r>
    </w:p>
    <w:p w14:paraId="05CADF0D">
      <w:pPr>
        <w:rPr>
          <w:rFonts w:hint="default" w:asciiTheme="minorAscii" w:hAnsiTheme="minorAscii"/>
          <w:b w:val="0"/>
          <w:bCs w:val="0"/>
          <w:lang w:val="en-US"/>
        </w:rPr>
      </w:pPr>
    </w:p>
    <w:p w14:paraId="03AFB8B4">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journalctl -b -f -u release-image.service -u bootkube.service -u node-image-pull.service</w:t>
      </w:r>
    </w:p>
    <w:p w14:paraId="5C851814">
      <w:pPr>
        <w:rPr>
          <w:rFonts w:hint="default" w:asciiTheme="minorAscii" w:hAnsiTheme="minorAscii"/>
          <w:b w:val="0"/>
          <w:bCs w:val="0"/>
          <w:lang w:val="en-US"/>
        </w:rPr>
      </w:pPr>
    </w:p>
    <w:p w14:paraId="4FB37065">
      <w:pPr>
        <w:rPr>
          <w:rFonts w:hint="default" w:asciiTheme="minorAscii" w:hAnsiTheme="minorAscii"/>
          <w:b w:val="0"/>
          <w:bCs w:val="0"/>
          <w:lang w:val="en-US"/>
        </w:rPr>
      </w:pPr>
      <w:r>
        <w:rPr>
          <w:rFonts w:hint="default" w:asciiTheme="minorAscii" w:hAnsiTheme="minorAscii"/>
          <w:b w:val="0"/>
          <w:bCs w:val="0"/>
          <w:lang w:val="en-US"/>
        </w:rPr>
        <w:t xml:space="preserve">we get following error: </w:t>
      </w:r>
    </w:p>
    <w:p w14:paraId="36020224">
      <w:pPr>
        <w:rPr>
          <w:rFonts w:hint="default" w:asciiTheme="minorAscii" w:hAnsiTheme="minorAscii"/>
          <w:b w:val="0"/>
          <w:bCs w:val="0"/>
          <w:color w:val="FF0000"/>
          <w:lang w:val="en-US"/>
        </w:rPr>
      </w:pPr>
      <w:r>
        <w:rPr>
          <w:rFonts w:hint="default" w:asciiTheme="minorAscii" w:hAnsiTheme="minorAscii"/>
          <w:b w:val="0"/>
          <w:bCs w:val="0"/>
          <w:color w:val="FF0000"/>
          <w:lang w:val="en-US"/>
        </w:rPr>
        <w:t>Feb 20 08:24:08 bootstrap.okd.ms1.lan systemd[1]: node-image-pull.service: Main process exited, code=exited, status=1/FAILURE</w:t>
      </w:r>
    </w:p>
    <w:p w14:paraId="50E30732">
      <w:pPr>
        <w:rPr>
          <w:rFonts w:hint="default" w:asciiTheme="minorAscii" w:hAnsiTheme="minorAscii"/>
          <w:b w:val="0"/>
          <w:bCs w:val="0"/>
          <w:color w:val="FF0000"/>
          <w:lang w:val="en-US"/>
        </w:rPr>
      </w:pPr>
      <w:r>
        <w:rPr>
          <w:rFonts w:hint="default" w:asciiTheme="minorAscii" w:hAnsiTheme="minorAscii"/>
          <w:b w:val="0"/>
          <w:bCs w:val="0"/>
          <w:color w:val="FF0000"/>
          <w:lang w:val="en-US"/>
        </w:rPr>
        <w:t>Feb 20 08:24:08 bootstrap.okd.ms1.lan systemd[1]: node-image-pull.service: Failed with result 'exit-code'.</w:t>
      </w:r>
    </w:p>
    <w:p w14:paraId="0B9217A9">
      <w:pPr>
        <w:rPr>
          <w:rFonts w:hint="default" w:asciiTheme="minorAscii" w:hAnsiTheme="minorAscii"/>
          <w:b w:val="0"/>
          <w:bCs w:val="0"/>
          <w:color w:val="FF0000"/>
          <w:lang w:val="en-US"/>
        </w:rPr>
      </w:pPr>
      <w:r>
        <w:rPr>
          <w:rFonts w:hint="default" w:asciiTheme="minorAscii" w:hAnsiTheme="minorAscii"/>
          <w:b w:val="0"/>
          <w:bCs w:val="0"/>
          <w:color w:val="FF0000"/>
          <w:lang w:val="en-US"/>
        </w:rPr>
        <w:t>Feb 20 08:24:08 bootstrap.okd.ms1.lan systemd[1]: Failed to start node-image-pull.service - Node Image Pull.</w:t>
      </w:r>
    </w:p>
    <w:p w14:paraId="0F2A773A">
      <w:pPr>
        <w:rPr>
          <w:rFonts w:hint="default" w:asciiTheme="minorAscii" w:hAnsiTheme="minorAscii"/>
          <w:b w:val="0"/>
          <w:bCs w:val="0"/>
          <w:color w:val="FF0000"/>
          <w:lang w:val="en-US"/>
        </w:rPr>
      </w:pPr>
      <w:r>
        <w:rPr>
          <w:rFonts w:hint="default" w:asciiTheme="minorAscii" w:hAnsiTheme="minorAscii"/>
          <w:b w:val="0"/>
          <w:bCs w:val="0"/>
          <w:color w:val="FF0000"/>
          <w:lang w:val="en-US"/>
        </w:rPr>
        <w:t>Feb 20 08:24:08 bootstrap.okd.ms1.lan systemd[1]: node-image-pull.service: Consumed 1min 20.752s CPU time, 2G memory peak.</w:t>
      </w:r>
    </w:p>
    <w:p w14:paraId="08AA8D1C">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14:paraId="266EFF45">
      <w:pPr>
        <w:numPr>
          <w:ilvl w:val="1"/>
          <w:numId w:val="15"/>
        </w:numPr>
        <w:ind w:left="840" w:leftChars="0" w:hanging="420" w:firstLineChars="0"/>
        <w:rPr>
          <w:rFonts w:hint="default" w:asciiTheme="minorAscii" w:hAnsiTheme="minorAscii"/>
          <w:lang w:val="en-US"/>
        </w:rPr>
      </w:pPr>
      <w:r>
        <w:rPr>
          <w:rFonts w:hint="default" w:asciiTheme="minorAscii" w:hAnsiTheme="minorAscii"/>
          <w:b/>
          <w:bCs/>
          <w:lang w:val="en-US"/>
        </w:rPr>
        <w:t>N/A</w:t>
      </w:r>
    </w:p>
    <w:p w14:paraId="0311E133">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14:paraId="26FAB15B">
      <w:pPr>
        <w:numPr>
          <w:ilvl w:val="0"/>
          <w:numId w:val="0"/>
        </w:numPr>
        <w:ind w:leftChars="0"/>
        <w:rPr>
          <w:rFonts w:hint="default" w:asciiTheme="minorAscii" w:hAnsiTheme="minorAscii"/>
          <w:b/>
          <w:bCs/>
          <w:lang w:val="en-US"/>
        </w:rPr>
      </w:pPr>
      <w:r>
        <w:rPr>
          <w:rFonts w:hint="default" w:asciiTheme="minorAscii" w:hAnsiTheme="minorAscii"/>
          <w:b/>
          <w:bCs/>
          <w:lang w:val="en-US"/>
        </w:rPr>
        <w:t xml:space="preserve">             </w:t>
      </w:r>
      <w:r>
        <w:rPr>
          <w:rFonts w:hint="default" w:asciiTheme="minorAscii" w:hAnsiTheme="minorAscii"/>
          <w:b w:val="0"/>
          <w:bCs w:val="0"/>
          <w:lang w:val="en-US"/>
        </w:rPr>
        <w:t>Reignite the bootstrap, resolve this issue.</w:t>
      </w:r>
    </w:p>
    <w:p w14:paraId="0A624AE2">
      <w:pPr>
        <w:numPr>
          <w:ilvl w:val="0"/>
          <w:numId w:val="0"/>
        </w:numPr>
        <w:ind w:leftChars="0"/>
        <w:rPr>
          <w:rFonts w:hint="default" w:asciiTheme="minorAscii" w:hAnsiTheme="minorAscii"/>
          <w:b/>
          <w:bCs/>
          <w:lang w:val="en-US"/>
        </w:rPr>
      </w:pPr>
    </w:p>
    <w:p w14:paraId="20743827">
      <w:pPr>
        <w:numPr>
          <w:ilvl w:val="0"/>
          <w:numId w:val="0"/>
        </w:numPr>
        <w:ind w:leftChars="0"/>
        <w:rPr>
          <w:rFonts w:hint="default" w:asciiTheme="minorAscii" w:hAnsiTheme="minorAscii"/>
          <w:b/>
          <w:bCs/>
          <w:lang w:val="en-US"/>
        </w:rPr>
      </w:pPr>
    </w:p>
    <w:p w14:paraId="6946F50A">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#8:</w:t>
      </w:r>
    </w:p>
    <w:p w14:paraId="78CE0DC3">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openshift-install wait-for bootstrap-complete --dir ~/okd-install --log-level=debug</w:t>
      </w:r>
    </w:p>
    <w:p w14:paraId="3436394D">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DEBUG OpenShift Installer 4.21.0-okd-scos.6</w:t>
      </w:r>
    </w:p>
    <w:p w14:paraId="0EAF85B3">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DEBUG Built from commit e973ac44d6883540dc4ac32b3a02ad05565feefa</w:t>
      </w:r>
    </w:p>
    <w:p w14:paraId="5C0B8B68">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INFO Waiting up to 20m0s (until 3:44PM PKT) for the Kubernetes API at https://api.okd.ms1.lan:6443...</w:t>
      </w:r>
    </w:p>
    <w:p w14:paraId="690E348B">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DEBUG Loading Agent Config...</w:t>
      </w:r>
    </w:p>
    <w:p w14:paraId="58C7771A">
      <w:pPr>
        <w:numPr>
          <w:ilvl w:val="1"/>
          <w:numId w:val="15"/>
        </w:numPr>
        <w:ind w:left="840" w:leftChars="0" w:hanging="420" w:firstLineChars="0"/>
        <w:rPr>
          <w:rFonts w:hint="default" w:asciiTheme="minorAscii" w:hAnsiTheme="minorAscii"/>
          <w:b/>
          <w:bCs/>
          <w:lang w:val="en-US"/>
        </w:rPr>
      </w:pPr>
      <w:r>
        <w:rPr>
          <w:rFonts w:hint="default" w:asciiTheme="minorAscii" w:hAnsiTheme="minorAscii"/>
          <w:b w:val="0"/>
          <w:bCs w:val="0"/>
          <w:lang w:val="en-US"/>
        </w:rPr>
        <w:t>DEBUG Still waiting for the Kubernetes API: Get "https://api.okd.ms1.lan:6443/version": EOF</w:t>
      </w:r>
    </w:p>
    <w:p w14:paraId="17FC50F9">
      <w:pPr>
        <w:numPr>
          <w:ilvl w:val="0"/>
          <w:numId w:val="0"/>
        </w:numPr>
        <w:ind w:leftChars="0"/>
        <w:rPr>
          <w:rFonts w:hint="default" w:asciiTheme="minorAscii" w:hAnsiTheme="minorAscii"/>
          <w:b w:val="0"/>
          <w:bCs w:val="0"/>
          <w:lang w:val="en-US"/>
        </w:rPr>
      </w:pPr>
    </w:p>
    <w:p w14:paraId="041C4A33">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14:paraId="5ACF885B">
      <w:pPr>
        <w:numPr>
          <w:ilvl w:val="1"/>
          <w:numId w:val="15"/>
        </w:numPr>
        <w:ind w:left="840" w:leftChars="0" w:hanging="420" w:firstLineChars="0"/>
        <w:rPr>
          <w:rFonts w:hint="default" w:asciiTheme="minorAscii" w:hAnsiTheme="minorAscii"/>
          <w:lang w:val="en-US"/>
        </w:rPr>
      </w:pPr>
      <w:r>
        <w:rPr>
          <w:rFonts w:hint="default" w:asciiTheme="minorAscii" w:hAnsiTheme="minorAscii"/>
          <w:b/>
          <w:bCs/>
          <w:lang w:val="en-US"/>
        </w:rPr>
        <w:t>N/A</w:t>
      </w:r>
    </w:p>
    <w:p w14:paraId="1E267117">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14:paraId="1BFE0AB5">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 xml:space="preserve">Issue was because of OCP API was not able to communicate with tls enabled, changing the haproxy help us resolve it. remove ssl-check and verify and all of ssl related thing help us resolve it. </w:t>
      </w:r>
    </w:p>
    <w:p w14:paraId="1C62F9CC">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Few steps to debug in bootstrap/control-plane:</w:t>
      </w:r>
    </w:p>
    <w:p w14:paraId="721B1AC1">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crictl ps</w:t>
      </w:r>
    </w:p>
    <w:p w14:paraId="54FF40B9">
      <w:pPr>
        <w:pStyle w:val="2"/>
        <w:numPr>
          <w:ilvl w:val="0"/>
          <w:numId w:val="1"/>
        </w:numPr>
        <w:bidi w:val="0"/>
        <w:ind w:left="0" w:leftChars="0" w:firstLine="0" w:firstLineChars="0"/>
        <w:rPr>
          <w:rFonts w:hint="default" w:asciiTheme="minorAscii" w:hAnsiTheme="minorAscii"/>
        </w:rPr>
      </w:pPr>
      <w:bookmarkStart w:id="70" w:name="_Toc1122046882"/>
      <w:r>
        <w:rPr>
          <w:rFonts w:hint="default" w:asciiTheme="minorAscii" w:hAnsiTheme="minorAscii"/>
          <w:lang w:val="en-US"/>
        </w:rPr>
        <w:t>Single Node OKD</w:t>
      </w:r>
      <w:bookmarkEnd w:id="70"/>
    </w:p>
    <w:p w14:paraId="4C8E8019">
      <w:pPr>
        <w:pStyle w:val="3"/>
        <w:numPr>
          <w:ilvl w:val="1"/>
          <w:numId w:val="1"/>
        </w:numPr>
        <w:bidi w:val="0"/>
        <w:ind w:left="0" w:leftChars="0" w:firstLine="0" w:firstLineChars="0"/>
        <w:rPr>
          <w:rFonts w:hint="default" w:asciiTheme="minorAscii" w:hAnsiTheme="minorAscii"/>
          <w:lang w:val="en-US"/>
        </w:rPr>
      </w:pPr>
      <w:bookmarkStart w:id="71" w:name="_Toc1188041467"/>
      <w:r>
        <w:rPr>
          <w:rFonts w:hint="default" w:asciiTheme="minorAscii" w:hAnsiTheme="minorAscii"/>
          <w:lang w:val="en-US"/>
        </w:rPr>
        <w:t>Pre-Requistes</w:t>
      </w:r>
      <w:bookmarkEnd w:id="71"/>
    </w:p>
    <w:p w14:paraId="01ABD516">
      <w:pPr>
        <w:bidi w:val="0"/>
        <w:rPr>
          <w:rFonts w:hint="default" w:asciiTheme="minorAscii" w:hAnsiTheme="minorAscii"/>
          <w:b w:val="0"/>
          <w:bCs w:val="0"/>
          <w:sz w:val="20"/>
          <w:szCs w:val="20"/>
          <w:lang w:val="en-US"/>
        </w:rPr>
      </w:pPr>
      <w:bookmarkStart w:id="72" w:name="_Toc109986063"/>
      <w:r>
        <w:rPr>
          <w:rFonts w:hint="default" w:asciiTheme="minorAscii" w:hAnsiTheme="minorAscii"/>
          <w:b/>
          <w:bCs/>
          <w:sz w:val="20"/>
          <w:szCs w:val="20"/>
          <w:lang w:val="en-US"/>
        </w:rPr>
        <w:t>Administration host:</w:t>
      </w:r>
      <w:r>
        <w:rPr>
          <w:rFonts w:hint="default" w:asciiTheme="minorAscii" w:hAnsiTheme="minorAscii"/>
          <w:sz w:val="20"/>
          <w:szCs w:val="20"/>
          <w:lang w:val="en-US"/>
        </w:rPr>
        <w:t xml:space="preserve"> You must have a computer to prepare the ISO, to create the </w:t>
      </w:r>
      <w:r>
        <w:rPr>
          <w:rFonts w:hint="default" w:asciiTheme="minorAscii" w:hAnsiTheme="minorAscii"/>
          <w:b w:val="0"/>
          <w:bCs w:val="0"/>
          <w:sz w:val="20"/>
          <w:szCs w:val="20"/>
          <w:lang w:val="en-US"/>
        </w:rPr>
        <w:t>USB boot drive, and to monitor the installation.</w:t>
      </w:r>
      <w:bookmarkEnd w:id="72"/>
    </w:p>
    <w:p w14:paraId="6F6CCCCC">
      <w:pPr>
        <w:bidi w:val="0"/>
        <w:rPr>
          <w:rFonts w:hint="default" w:asciiTheme="minorAscii" w:hAnsiTheme="minorAscii"/>
          <w:b w:val="0"/>
          <w:bCs w:val="0"/>
          <w:sz w:val="20"/>
          <w:szCs w:val="20"/>
          <w:lang w:val="en-US"/>
        </w:rPr>
      </w:pPr>
    </w:p>
    <w:p w14:paraId="497A5A67">
      <w:pPr>
        <w:bidi w:val="0"/>
        <w:rPr>
          <w:rFonts w:hint="default" w:asciiTheme="minorAscii" w:hAnsiTheme="minorAscii"/>
          <w:b w:val="0"/>
          <w:bCs w:val="0"/>
          <w:sz w:val="20"/>
          <w:szCs w:val="20"/>
          <w:lang w:val="en-US"/>
        </w:rPr>
      </w:pPr>
      <w:bookmarkStart w:id="73" w:name="_Toc1699824421"/>
      <w:r>
        <w:rPr>
          <w:rFonts w:hint="default" w:asciiTheme="minorAscii" w:hAnsiTheme="minorAscii"/>
          <w:b/>
          <w:bCs/>
          <w:sz w:val="20"/>
          <w:szCs w:val="20"/>
          <w:lang w:val="en-US"/>
        </w:rPr>
        <w:t>CPU Architecture:</w:t>
      </w:r>
      <w:r>
        <w:rPr>
          <w:rFonts w:hint="default" w:asciiTheme="minorAscii" w:hAnsiTheme="minorAscii"/>
          <w:b w:val="0"/>
          <w:bCs w:val="0"/>
          <w:sz w:val="20"/>
          <w:szCs w:val="20"/>
          <w:lang w:val="en-US"/>
        </w:rPr>
        <w:t xml:space="preserve"> Installing OKD on a single node supports x86_64, arm64,ppc64le, and s390x CPU architectures.</w:t>
      </w:r>
      <w:bookmarkEnd w:id="73"/>
      <w:r>
        <w:rPr>
          <w:rFonts w:hint="default" w:asciiTheme="minorAscii" w:hAnsiTheme="minorAscii"/>
          <w:b w:val="0"/>
          <w:bCs w:val="0"/>
          <w:sz w:val="20"/>
          <w:szCs w:val="20"/>
          <w:lang w:val="en-US"/>
        </w:rPr>
        <w:t xml:space="preserve"> </w:t>
      </w:r>
    </w:p>
    <w:p w14:paraId="6FAEB362">
      <w:pPr>
        <w:bidi w:val="0"/>
        <w:rPr>
          <w:rFonts w:hint="default" w:asciiTheme="minorAscii" w:hAnsiTheme="minorAscii"/>
          <w:b w:val="0"/>
          <w:bCs w:val="0"/>
          <w:sz w:val="20"/>
          <w:szCs w:val="20"/>
          <w:lang w:val="en-US"/>
        </w:rPr>
      </w:pPr>
    </w:p>
    <w:p w14:paraId="2DD96264">
      <w:pPr>
        <w:pStyle w:val="16"/>
        <w:keepNext w:val="0"/>
        <w:keepLines w:val="0"/>
        <w:widowControl/>
        <w:suppressLineNumbers w:val="0"/>
        <w:shd w:val="clear" w:fill="FFFFFF"/>
        <w:spacing w:before="0" w:beforeAutospacing="0" w:after="210" w:afterAutospacing="0" w:line="32" w:lineRule="atLeast"/>
        <w:ind w:left="0" w:right="0" w:firstLine="0"/>
        <w:rPr>
          <w:rFonts w:hint="default" w:eastAsia="Helvetica" w:cs="Helvetica" w:asciiTheme="minorAscii" w:hAnsiTheme="minorAscii"/>
          <w:i w:val="0"/>
          <w:iCs w:val="0"/>
          <w:caps w:val="0"/>
          <w:color w:val="auto"/>
          <w:spacing w:val="0"/>
          <w:sz w:val="20"/>
          <w:szCs w:val="20"/>
        </w:rPr>
      </w:pPr>
      <w:r>
        <w:rPr>
          <w:rFonts w:hint="default" w:cs="Times New Roman Bold" w:asciiTheme="minorAscii" w:hAnsiTheme="minorAscii"/>
          <w:b/>
          <w:bCs/>
          <w:sz w:val="20"/>
          <w:szCs w:val="20"/>
        </w:rPr>
        <w:t>Production-grade server:</w:t>
      </w:r>
      <w:r>
        <w:rPr>
          <w:rFonts w:hint="default" w:asciiTheme="minorAscii" w:hAnsiTheme="minorAscii"/>
          <w:sz w:val="20"/>
          <w:szCs w:val="20"/>
        </w:rPr>
        <w:t xml:space="preserve"> Installing OKD on a single node requires a server with </w:t>
      </w:r>
      <w:r>
        <w:rPr>
          <w:rFonts w:hint="default" w:eastAsia="Helvetica" w:cs="Helvetica" w:asciiTheme="minorAscii" w:hAnsiTheme="minorAscii"/>
          <w:i w:val="0"/>
          <w:iCs w:val="0"/>
          <w:caps w:val="0"/>
          <w:color w:val="auto"/>
          <w:spacing w:val="0"/>
          <w:sz w:val="20"/>
          <w:szCs w:val="20"/>
          <w:shd w:val="clear" w:fill="FFFFFF"/>
        </w:rPr>
        <w:t>sufficient resources to run OKD services and a production workload.</w:t>
      </w:r>
    </w:p>
    <w:tbl>
      <w:tblPr>
        <w:tblStyle w:val="9"/>
        <w:tblW w:w="4928" w:type="dxa"/>
        <w:jc w:val="center"/>
        <w:tblBorders>
          <w:top w:val="single" w:color="DDDDDD" w:sz="8" w:space="0"/>
          <w:left w:val="single" w:color="DDDDDD" w:sz="8" w:space="0"/>
          <w:bottom w:val="single" w:color="DDDDDD" w:sz="8" w:space="0"/>
          <w:right w:val="single" w:color="DDDDDD" w:sz="8"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232"/>
        <w:gridCol w:w="1232"/>
        <w:gridCol w:w="1232"/>
        <w:gridCol w:w="1232"/>
      </w:tblGrid>
      <w:tr w14:paraId="1B8606BA">
        <w:trPr>
          <w:tblHeader/>
          <w:jc w:val="center"/>
        </w:trPr>
        <w:tc>
          <w:tcPr>
            <w:tcW w:w="4928" w:type="dxa"/>
            <w:gridSpan w:val="4"/>
            <w:shd w:val="clear" w:color="auto" w:fill="FFFFFF"/>
            <w:noWrap/>
            <w:tcMar>
              <w:top w:w="158" w:type="dxa"/>
              <w:bottom w:w="158" w:type="dxa"/>
            </w:tcMar>
            <w:vAlign w:val="center"/>
          </w:tcPr>
          <w:p w14:paraId="1AAD2B0E">
            <w:pPr>
              <w:keepNext w:val="0"/>
              <w:keepLines w:val="0"/>
              <w:widowControl/>
              <w:suppressLineNumbers w:val="0"/>
              <w:pBdr>
                <w:top w:val="none" w:color="auto" w:sz="0" w:space="0"/>
                <w:bottom w:val="none" w:color="auto" w:sz="0" w:space="0"/>
              </w:pBdr>
              <w:spacing w:before="42" w:beforeAutospacing="0" w:after="105" w:afterAutospacing="0" w:line="28" w:lineRule="atLeast"/>
              <w:jc w:val="left"/>
              <w:rPr>
                <w:rFonts w:hint="default" w:eastAsia="serif" w:cs="serif" w:asciiTheme="minorAscii" w:hAnsiTheme="minorAscii"/>
                <w:b w:val="0"/>
                <w:bCs w:val="0"/>
                <w:i/>
                <w:iCs/>
                <w:color w:val="7A2518"/>
                <w:spacing w:val="0"/>
                <w:w w:val="100"/>
                <w:sz w:val="20"/>
                <w:szCs w:val="20"/>
              </w:rPr>
            </w:pPr>
            <w:r>
              <w:rPr>
                <w:rFonts w:hint="default" w:eastAsia="serif" w:cs="serif" w:asciiTheme="minorAscii" w:hAnsiTheme="minorAscii"/>
                <w:b w:val="0"/>
                <w:bCs w:val="0"/>
                <w:i/>
                <w:iCs/>
                <w:color w:val="7A2518"/>
                <w:spacing w:val="0"/>
                <w:w w:val="100"/>
                <w:sz w:val="20"/>
                <w:szCs w:val="20"/>
              </w:rPr>
              <w:t>Table 1. Minimum resource requirements</w:t>
            </w:r>
          </w:p>
        </w:tc>
      </w:tr>
      <w:tr w14:paraId="22BB2453">
        <w:trPr>
          <w:trHeight w:val="232" w:hRule="atLeast"/>
          <w:tblHeader/>
          <w:jc w:val="center"/>
        </w:trPr>
        <w:tc>
          <w:tcPr>
            <w:tcW w:w="1232" w:type="dxa"/>
            <w:tcBorders>
              <w:top w:val="nil"/>
              <w:left w:val="single" w:color="DDDDDD" w:sz="2" w:space="0"/>
              <w:bottom w:val="single" w:color="DDDDDD" w:sz="8" w:space="0"/>
              <w:right w:val="single" w:color="DDDDDD" w:sz="8" w:space="0"/>
            </w:tcBorders>
            <w:shd w:val="clear" w:color="auto" w:fill="FFFFFF"/>
            <w:tcMar>
              <w:top w:w="158" w:type="dxa"/>
              <w:left w:w="160" w:type="dxa"/>
              <w:bottom w:w="158" w:type="dxa"/>
              <w:right w:w="160" w:type="dxa"/>
            </w:tcMar>
            <w:vAlign w:val="center"/>
          </w:tcPr>
          <w:p w14:paraId="128717AF">
            <w:pPr>
              <w:keepNext w:val="0"/>
              <w:keepLines w:val="0"/>
              <w:widowControl/>
              <w:suppressLineNumbers w:val="0"/>
              <w:spacing w:line="29" w:lineRule="atLeast"/>
              <w:jc w:val="left"/>
              <w:textAlignment w:val="top"/>
              <w:rPr>
                <w:rFonts w:hint="default" w:asciiTheme="minorAscii" w:hAnsiTheme="minorAscii"/>
                <w:b/>
                <w:bCs/>
                <w:color w:val="333333"/>
                <w:spacing w:val="0"/>
                <w:w w:val="100"/>
                <w:sz w:val="20"/>
                <w:szCs w:val="20"/>
              </w:rPr>
            </w:pPr>
            <w:r>
              <w:rPr>
                <w:rFonts w:hint="default" w:eastAsia="SimSun" w:cs="SimSun" w:asciiTheme="minorAscii" w:hAnsiTheme="minorAscii"/>
                <w:b/>
                <w:bCs/>
                <w:color w:val="333333"/>
                <w:spacing w:val="0"/>
                <w:w w:val="100"/>
                <w:kern w:val="0"/>
                <w:sz w:val="20"/>
                <w:szCs w:val="20"/>
                <w:lang w:val="en-US" w:eastAsia="zh-CN" w:bidi="ar"/>
              </w:rPr>
              <w:t>Profile</w:t>
            </w:r>
          </w:p>
        </w:tc>
        <w:tc>
          <w:tcPr>
            <w:tcW w:w="1232" w:type="dxa"/>
            <w:tcBorders>
              <w:top w:val="nil"/>
              <w:left w:val="single" w:color="DDDDDD" w:sz="2" w:space="0"/>
              <w:bottom w:val="single" w:color="DDDDDD" w:sz="8" w:space="0"/>
              <w:right w:val="single" w:color="DDDDDD" w:sz="8" w:space="0"/>
            </w:tcBorders>
            <w:shd w:val="clear" w:color="auto" w:fill="FFFFFF"/>
            <w:tcMar>
              <w:top w:w="158" w:type="dxa"/>
              <w:left w:w="160" w:type="dxa"/>
              <w:bottom w:w="158" w:type="dxa"/>
              <w:right w:w="160" w:type="dxa"/>
            </w:tcMar>
            <w:vAlign w:val="center"/>
          </w:tcPr>
          <w:p w14:paraId="5F0D6044">
            <w:pPr>
              <w:keepNext w:val="0"/>
              <w:keepLines w:val="0"/>
              <w:widowControl/>
              <w:suppressLineNumbers w:val="0"/>
              <w:spacing w:line="29" w:lineRule="atLeast"/>
              <w:jc w:val="left"/>
              <w:textAlignment w:val="top"/>
              <w:rPr>
                <w:rFonts w:hint="default" w:asciiTheme="minorAscii" w:hAnsiTheme="minorAscii"/>
                <w:b/>
                <w:bCs/>
                <w:color w:val="333333"/>
                <w:spacing w:val="0"/>
                <w:w w:val="100"/>
                <w:sz w:val="20"/>
                <w:szCs w:val="20"/>
              </w:rPr>
            </w:pPr>
            <w:r>
              <w:rPr>
                <w:rFonts w:hint="default" w:eastAsia="SimSun" w:cs="SimSun" w:asciiTheme="minorAscii" w:hAnsiTheme="minorAscii"/>
                <w:b/>
                <w:bCs/>
                <w:color w:val="333333"/>
                <w:spacing w:val="0"/>
                <w:w w:val="100"/>
                <w:kern w:val="0"/>
                <w:sz w:val="20"/>
                <w:szCs w:val="20"/>
                <w:lang w:val="en-US" w:eastAsia="zh-CN" w:bidi="ar"/>
              </w:rPr>
              <w:t>Compute</w:t>
            </w:r>
          </w:p>
        </w:tc>
        <w:tc>
          <w:tcPr>
            <w:tcW w:w="1232" w:type="dxa"/>
            <w:tcBorders>
              <w:top w:val="nil"/>
              <w:left w:val="single" w:color="DDDDDD" w:sz="2" w:space="0"/>
              <w:bottom w:val="single" w:color="DDDDDD" w:sz="8" w:space="0"/>
              <w:right w:val="single" w:color="DDDDDD" w:sz="8" w:space="0"/>
            </w:tcBorders>
            <w:shd w:val="clear" w:color="auto" w:fill="FFFFFF"/>
            <w:tcMar>
              <w:top w:w="158" w:type="dxa"/>
              <w:left w:w="160" w:type="dxa"/>
              <w:bottom w:w="158" w:type="dxa"/>
              <w:right w:w="160" w:type="dxa"/>
            </w:tcMar>
            <w:vAlign w:val="center"/>
          </w:tcPr>
          <w:p w14:paraId="2289B4B5">
            <w:pPr>
              <w:keepNext w:val="0"/>
              <w:keepLines w:val="0"/>
              <w:widowControl/>
              <w:suppressLineNumbers w:val="0"/>
              <w:spacing w:line="29" w:lineRule="atLeast"/>
              <w:jc w:val="left"/>
              <w:textAlignment w:val="top"/>
              <w:rPr>
                <w:rFonts w:hint="default" w:asciiTheme="minorAscii" w:hAnsiTheme="minorAscii"/>
                <w:b/>
                <w:bCs/>
                <w:color w:val="333333"/>
                <w:spacing w:val="0"/>
                <w:w w:val="100"/>
                <w:sz w:val="20"/>
                <w:szCs w:val="20"/>
              </w:rPr>
            </w:pPr>
            <w:r>
              <w:rPr>
                <w:rFonts w:hint="default" w:eastAsia="SimSun" w:cs="SimSun" w:asciiTheme="minorAscii" w:hAnsiTheme="minorAscii"/>
                <w:b/>
                <w:bCs/>
                <w:color w:val="333333"/>
                <w:spacing w:val="0"/>
                <w:w w:val="100"/>
                <w:kern w:val="0"/>
                <w:sz w:val="20"/>
                <w:szCs w:val="20"/>
                <w:lang w:val="en-US" w:eastAsia="zh-CN" w:bidi="ar"/>
              </w:rPr>
              <w:t>Memory</w:t>
            </w:r>
          </w:p>
        </w:tc>
        <w:tc>
          <w:tcPr>
            <w:tcW w:w="1232" w:type="dxa"/>
            <w:tcBorders>
              <w:top w:val="nil"/>
              <w:left w:val="single" w:color="DDDDDD" w:sz="2" w:space="0"/>
              <w:bottom w:val="single" w:color="DDDDDD" w:sz="8" w:space="0"/>
              <w:right w:val="single" w:color="DDDDDD" w:sz="2" w:space="0"/>
            </w:tcBorders>
            <w:shd w:val="clear" w:color="auto" w:fill="FFFFFF"/>
            <w:tcMar>
              <w:top w:w="158" w:type="dxa"/>
              <w:left w:w="160" w:type="dxa"/>
              <w:bottom w:w="158" w:type="dxa"/>
              <w:right w:w="160" w:type="dxa"/>
            </w:tcMar>
            <w:vAlign w:val="center"/>
          </w:tcPr>
          <w:p w14:paraId="35BC6783">
            <w:pPr>
              <w:keepNext w:val="0"/>
              <w:keepLines w:val="0"/>
              <w:widowControl/>
              <w:suppressLineNumbers w:val="0"/>
              <w:spacing w:line="29" w:lineRule="atLeast"/>
              <w:jc w:val="left"/>
              <w:textAlignment w:val="top"/>
              <w:rPr>
                <w:rFonts w:hint="default" w:asciiTheme="minorAscii" w:hAnsiTheme="minorAscii"/>
                <w:b/>
                <w:bCs/>
                <w:color w:val="333333"/>
                <w:spacing w:val="0"/>
                <w:w w:val="100"/>
                <w:sz w:val="20"/>
                <w:szCs w:val="20"/>
              </w:rPr>
            </w:pPr>
            <w:r>
              <w:rPr>
                <w:rFonts w:hint="default" w:eastAsia="SimSun" w:cs="SimSun" w:asciiTheme="minorAscii" w:hAnsiTheme="minorAscii"/>
                <w:b/>
                <w:bCs/>
                <w:color w:val="333333"/>
                <w:spacing w:val="0"/>
                <w:w w:val="100"/>
                <w:kern w:val="0"/>
                <w:sz w:val="20"/>
                <w:szCs w:val="20"/>
                <w:lang w:val="en-US" w:eastAsia="zh-CN" w:bidi="ar"/>
              </w:rPr>
              <w:t>Storage</w:t>
            </w:r>
          </w:p>
        </w:tc>
      </w:tr>
      <w:tr w14:paraId="3240D26F">
        <w:trPr>
          <w:jc w:val="center"/>
        </w:trPr>
        <w:tc>
          <w:tcPr>
            <w:tcW w:w="1232" w:type="dxa"/>
            <w:tcBorders>
              <w:top w:val="single" w:color="DDDDDD" w:sz="2" w:space="0"/>
              <w:left w:val="single" w:color="DDDDDD" w:sz="2" w:space="0"/>
              <w:bottom w:val="single" w:color="DDDDDD" w:sz="2" w:space="0"/>
              <w:right w:val="single" w:color="DDDDDD" w:sz="8" w:space="0"/>
            </w:tcBorders>
            <w:shd w:val="clear" w:color="auto" w:fill="FFFFFF"/>
            <w:tcMar>
              <w:top w:w="158" w:type="dxa"/>
              <w:left w:w="160" w:type="dxa"/>
              <w:bottom w:w="158" w:type="dxa"/>
              <w:right w:w="160" w:type="dxa"/>
            </w:tcMar>
            <w:vAlign w:val="center"/>
          </w:tcPr>
          <w:p w14:paraId="1D29D867">
            <w:pPr>
              <w:pStyle w:val="16"/>
              <w:keepNext w:val="0"/>
              <w:keepLines w:val="0"/>
              <w:widowControl/>
              <w:suppressLineNumbers w:val="0"/>
              <w:spacing w:before="0" w:beforeAutospacing="0" w:after="0" w:afterAutospacing="0" w:line="32" w:lineRule="atLeast"/>
              <w:ind w:left="0" w:right="0"/>
              <w:jc w:val="left"/>
              <w:rPr>
                <w:rFonts w:hint="default" w:asciiTheme="minorAscii" w:hAnsiTheme="minorAscii"/>
                <w:color w:val="545454"/>
                <w:spacing w:val="0"/>
                <w:w w:val="100"/>
                <w:sz w:val="20"/>
                <w:szCs w:val="20"/>
              </w:rPr>
            </w:pPr>
            <w:r>
              <w:rPr>
                <w:rFonts w:hint="default" w:asciiTheme="minorAscii" w:hAnsiTheme="minorAscii"/>
                <w:color w:val="545454"/>
                <w:spacing w:val="0"/>
                <w:w w:val="100"/>
                <w:sz w:val="20"/>
                <w:szCs w:val="20"/>
              </w:rPr>
              <w:t>Minimum</w:t>
            </w:r>
          </w:p>
        </w:tc>
        <w:tc>
          <w:tcPr>
            <w:tcW w:w="1232" w:type="dxa"/>
            <w:tcBorders>
              <w:top w:val="single" w:color="DDDDDD" w:sz="2" w:space="0"/>
              <w:left w:val="single" w:color="DDDDDD" w:sz="2" w:space="0"/>
              <w:bottom w:val="single" w:color="DDDDDD" w:sz="2" w:space="0"/>
              <w:right w:val="single" w:color="DDDDDD" w:sz="8" w:space="0"/>
            </w:tcBorders>
            <w:shd w:val="clear" w:color="auto" w:fill="FFFFFF"/>
            <w:tcMar>
              <w:top w:w="158" w:type="dxa"/>
              <w:left w:w="160" w:type="dxa"/>
              <w:bottom w:w="158" w:type="dxa"/>
              <w:right w:w="160" w:type="dxa"/>
            </w:tcMar>
            <w:vAlign w:val="center"/>
          </w:tcPr>
          <w:p w14:paraId="18A3138E">
            <w:pPr>
              <w:pStyle w:val="16"/>
              <w:keepNext w:val="0"/>
              <w:keepLines w:val="0"/>
              <w:widowControl/>
              <w:suppressLineNumbers w:val="0"/>
              <w:spacing w:before="0" w:beforeAutospacing="0" w:after="0" w:afterAutospacing="0" w:line="32" w:lineRule="atLeast"/>
              <w:ind w:left="0" w:right="0"/>
              <w:jc w:val="left"/>
              <w:rPr>
                <w:rFonts w:hint="default" w:asciiTheme="minorAscii" w:hAnsiTheme="minorAscii"/>
                <w:color w:val="545454"/>
                <w:spacing w:val="0"/>
                <w:w w:val="100"/>
                <w:sz w:val="20"/>
                <w:szCs w:val="20"/>
              </w:rPr>
            </w:pPr>
            <w:r>
              <w:rPr>
                <w:rFonts w:hint="default" w:asciiTheme="minorAscii" w:hAnsiTheme="minorAscii"/>
                <w:color w:val="545454"/>
                <w:spacing w:val="0"/>
                <w:w w:val="100"/>
                <w:sz w:val="20"/>
                <w:szCs w:val="20"/>
              </w:rPr>
              <w:t>8 vCPUs</w:t>
            </w:r>
          </w:p>
        </w:tc>
        <w:tc>
          <w:tcPr>
            <w:tcW w:w="1232" w:type="dxa"/>
            <w:tcBorders>
              <w:top w:val="single" w:color="DDDDDD" w:sz="2" w:space="0"/>
              <w:left w:val="single" w:color="DDDDDD" w:sz="2" w:space="0"/>
              <w:bottom w:val="single" w:color="DDDDDD" w:sz="2" w:space="0"/>
              <w:right w:val="single" w:color="DDDDDD" w:sz="8" w:space="0"/>
            </w:tcBorders>
            <w:shd w:val="clear" w:color="auto" w:fill="FFFFFF"/>
            <w:tcMar>
              <w:top w:w="158" w:type="dxa"/>
              <w:left w:w="160" w:type="dxa"/>
              <w:bottom w:w="158" w:type="dxa"/>
              <w:right w:w="160" w:type="dxa"/>
            </w:tcMar>
            <w:vAlign w:val="center"/>
          </w:tcPr>
          <w:p w14:paraId="49E2DFD8">
            <w:pPr>
              <w:pStyle w:val="16"/>
              <w:keepNext w:val="0"/>
              <w:keepLines w:val="0"/>
              <w:widowControl/>
              <w:suppressLineNumbers w:val="0"/>
              <w:spacing w:before="0" w:beforeAutospacing="0" w:after="0" w:afterAutospacing="0" w:line="32" w:lineRule="atLeast"/>
              <w:ind w:left="0" w:right="0"/>
              <w:jc w:val="left"/>
              <w:rPr>
                <w:rFonts w:hint="default" w:asciiTheme="minorAscii" w:hAnsiTheme="minorAscii"/>
                <w:color w:val="545454"/>
                <w:spacing w:val="0"/>
                <w:w w:val="100"/>
                <w:sz w:val="20"/>
                <w:szCs w:val="20"/>
              </w:rPr>
            </w:pPr>
            <w:r>
              <w:rPr>
                <w:rFonts w:hint="default" w:asciiTheme="minorAscii" w:hAnsiTheme="minorAscii"/>
                <w:color w:val="545454"/>
                <w:spacing w:val="0"/>
                <w:w w:val="100"/>
                <w:sz w:val="20"/>
                <w:szCs w:val="20"/>
              </w:rPr>
              <w:t>16 GB of RAM</w:t>
            </w:r>
          </w:p>
        </w:tc>
        <w:tc>
          <w:tcPr>
            <w:tcW w:w="1232" w:type="dxa"/>
            <w:tcBorders>
              <w:top w:val="single" w:color="DDDDDD" w:sz="2" w:space="0"/>
              <w:left w:val="single" w:color="DDDDDD" w:sz="2" w:space="0"/>
              <w:bottom w:val="single" w:color="DDDDDD" w:sz="2" w:space="0"/>
              <w:right w:val="single" w:color="DDDDDD" w:sz="2" w:space="0"/>
            </w:tcBorders>
            <w:shd w:val="clear" w:color="auto" w:fill="FFFFFF"/>
            <w:tcMar>
              <w:top w:w="158" w:type="dxa"/>
              <w:left w:w="160" w:type="dxa"/>
              <w:bottom w:w="158" w:type="dxa"/>
              <w:right w:w="160" w:type="dxa"/>
            </w:tcMar>
            <w:vAlign w:val="center"/>
          </w:tcPr>
          <w:p w14:paraId="0C307C48">
            <w:pPr>
              <w:pStyle w:val="16"/>
              <w:keepNext w:val="0"/>
              <w:keepLines w:val="0"/>
              <w:widowControl/>
              <w:suppressLineNumbers w:val="0"/>
              <w:spacing w:before="0" w:beforeAutospacing="0" w:after="0" w:afterAutospacing="0" w:line="32" w:lineRule="atLeast"/>
              <w:ind w:left="0" w:right="0"/>
              <w:jc w:val="left"/>
              <w:rPr>
                <w:rFonts w:hint="default" w:asciiTheme="minorAscii" w:hAnsiTheme="minorAscii"/>
                <w:color w:val="545454"/>
                <w:spacing w:val="0"/>
                <w:w w:val="100"/>
                <w:sz w:val="20"/>
                <w:szCs w:val="20"/>
              </w:rPr>
            </w:pPr>
            <w:r>
              <w:rPr>
                <w:rFonts w:hint="default" w:asciiTheme="minorAscii" w:hAnsiTheme="minorAscii"/>
                <w:color w:val="545454"/>
                <w:spacing w:val="0"/>
                <w:w w:val="100"/>
                <w:sz w:val="20"/>
                <w:szCs w:val="20"/>
              </w:rPr>
              <w:t>120 GB</w:t>
            </w:r>
          </w:p>
        </w:tc>
      </w:tr>
    </w:tbl>
    <w:p w14:paraId="6B5A7749">
      <w:pPr>
        <w:rPr>
          <w:rFonts w:hint="default" w:asciiTheme="minorAscii" w:hAnsiTheme="minorAscii"/>
          <w:sz w:val="20"/>
          <w:szCs w:val="20"/>
          <w:lang w:val="en-US"/>
        </w:rPr>
      </w:pPr>
    </w:p>
    <w:p w14:paraId="281E47C2">
      <w:pPr>
        <w:rPr>
          <w:rFonts w:hint="default" w:asciiTheme="minorAscii" w:hAnsiTheme="minorAscii"/>
          <w:sz w:val="20"/>
          <w:szCs w:val="20"/>
          <w:lang w:val="en-US"/>
        </w:rPr>
      </w:pPr>
      <w:r>
        <w:rPr>
          <w:rFonts w:hint="default" w:asciiTheme="minorAscii" w:hAnsiTheme="minorAscii"/>
          <w:sz w:val="20"/>
          <w:szCs w:val="20"/>
          <w:lang w:val="en-US"/>
        </w:rPr>
        <w:t>One vCPU generally equals one physical core. However, if you enable simultaneous multithreading (SMT), or Hyper-Threading, each CPU thread counts as a vCPU.</w:t>
      </w:r>
    </w:p>
    <w:p w14:paraId="0B52DFD4">
      <w:pPr>
        <w:pStyle w:val="3"/>
        <w:numPr>
          <w:ilvl w:val="1"/>
          <w:numId w:val="1"/>
        </w:numPr>
        <w:bidi w:val="0"/>
        <w:ind w:left="0" w:leftChars="0" w:firstLine="0" w:firstLineChars="0"/>
        <w:rPr>
          <w:rFonts w:hint="default" w:asciiTheme="minorAscii" w:hAnsiTheme="minorAscii"/>
          <w:lang w:val="en-US"/>
        </w:rPr>
      </w:pPr>
      <w:bookmarkStart w:id="74" w:name="_Toc974087706"/>
      <w:r>
        <w:rPr>
          <w:rFonts w:hint="default" w:asciiTheme="minorAscii" w:hAnsiTheme="minorAscii"/>
          <w:lang w:val="en-US"/>
        </w:rPr>
        <w:t>Assisted Installer</w:t>
      </w:r>
      <w:bookmarkEnd w:id="74"/>
    </w:p>
    <w:p w14:paraId="4A205BAC">
      <w:pPr>
        <w:pStyle w:val="3"/>
        <w:numPr>
          <w:ilvl w:val="1"/>
          <w:numId w:val="1"/>
        </w:numPr>
        <w:bidi w:val="0"/>
        <w:ind w:left="0" w:leftChars="0" w:firstLine="0" w:firstLineChars="0"/>
        <w:rPr>
          <w:rFonts w:hint="default" w:asciiTheme="minorAscii" w:hAnsiTheme="minorAscii"/>
        </w:rPr>
      </w:pPr>
      <w:bookmarkStart w:id="75" w:name="_Toc1224233661"/>
      <w:r>
        <w:rPr>
          <w:rFonts w:hint="default" w:asciiTheme="minorAscii" w:hAnsiTheme="minorAscii"/>
        </w:rPr>
        <w:t xml:space="preserve">OKD </w:t>
      </w:r>
      <w:r>
        <w:rPr>
          <w:rFonts w:hint="default" w:asciiTheme="minorAscii" w:hAnsiTheme="minorAscii"/>
          <w:lang w:val="en-US"/>
        </w:rPr>
        <w:t>Troubleshooting</w:t>
      </w:r>
      <w:bookmarkEnd w:id="75"/>
    </w:p>
    <w:p w14:paraId="168CAFCE">
      <w:pPr>
        <w:rPr>
          <w:rFonts w:hint="default"/>
        </w:rPr>
      </w:pPr>
    </w:p>
    <w:p w14:paraId="0222E75A">
      <w:pPr>
        <w:pStyle w:val="2"/>
        <w:numPr>
          <w:ilvl w:val="0"/>
          <w:numId w:val="1"/>
        </w:numPr>
        <w:bidi w:val="0"/>
        <w:ind w:left="0" w:leftChars="0" w:firstLine="0" w:firstLineChars="0"/>
        <w:rPr>
          <w:rFonts w:hint="default" w:asciiTheme="minorAscii" w:hAnsiTheme="minorAscii"/>
        </w:rPr>
      </w:pPr>
      <w:r>
        <w:rPr>
          <w:rFonts w:hint="default" w:asciiTheme="minorAscii" w:hAnsiTheme="minorAscii"/>
          <w:lang w:val="en-US"/>
        </w:rPr>
        <w:t>GPU Configuration with OKD Worker Node (Incomplete)</w:t>
      </w:r>
      <w:bookmarkStart w:id="79" w:name="_GoBack"/>
      <w:bookmarkEnd w:id="79"/>
    </w:p>
    <w:p w14:paraId="1D3E4F90">
      <w:pPr>
        <w:pStyle w:val="3"/>
        <w:numPr>
          <w:ilvl w:val="1"/>
          <w:numId w:val="1"/>
        </w:numPr>
        <w:bidi w:val="0"/>
        <w:ind w:left="0" w:leftChars="0" w:firstLine="0" w:firstLineChars="0"/>
        <w:rPr>
          <w:rFonts w:hint="default"/>
        </w:rPr>
      </w:pPr>
      <w:r>
        <w:rPr>
          <w:rFonts w:hint="default"/>
          <w:lang w:val="en-US"/>
        </w:rPr>
        <w:t>NVIDIA GPU Prequistes</w:t>
      </w:r>
    </w:p>
    <w:p w14:paraId="04819DDF">
      <w:pPr>
        <w:numPr>
          <w:ilvl w:val="0"/>
          <w:numId w:val="16"/>
        </w:numPr>
        <w:ind w:left="420" w:leftChars="0" w:hanging="420" w:firstLineChars="0"/>
        <w:rPr>
          <w:rFonts w:hint="default"/>
        </w:rPr>
      </w:pPr>
      <w:r>
        <w:rPr>
          <w:rFonts w:hint="default"/>
        </w:rPr>
        <w:t>A working OpenShift cluster with at least one GPU worker node.</w:t>
      </w:r>
    </w:p>
    <w:p w14:paraId="0669B07F">
      <w:pPr>
        <w:rPr>
          <w:rFonts w:hint="default"/>
        </w:rPr>
      </w:pPr>
    </w:p>
    <w:p w14:paraId="78EE388A">
      <w:pPr>
        <w:numPr>
          <w:ilvl w:val="0"/>
          <w:numId w:val="16"/>
        </w:numPr>
        <w:ind w:left="420" w:leftChars="0" w:hanging="420" w:firstLineChars="0"/>
        <w:rPr>
          <w:rFonts w:hint="default"/>
        </w:rPr>
      </w:pPr>
      <w:r>
        <w:rPr>
          <w:rFonts w:hint="default"/>
        </w:rPr>
        <w:t>Access to the OpenShift cluster as a cluster-admin to perform the required steps.</w:t>
      </w:r>
    </w:p>
    <w:p w14:paraId="4DCD0E56">
      <w:pPr>
        <w:rPr>
          <w:rFonts w:hint="default"/>
        </w:rPr>
      </w:pPr>
    </w:p>
    <w:p w14:paraId="5695AB98">
      <w:pPr>
        <w:numPr>
          <w:ilvl w:val="0"/>
          <w:numId w:val="16"/>
        </w:numPr>
        <w:ind w:left="420" w:leftChars="0" w:hanging="420" w:firstLineChars="0"/>
        <w:rPr>
          <w:rFonts w:hint="default"/>
        </w:rPr>
      </w:pPr>
      <w:r>
        <w:rPr>
          <w:rFonts w:hint="default"/>
        </w:rPr>
        <w:t>OpenShift CLI (oc) is installed.</w:t>
      </w:r>
    </w:p>
    <w:p w14:paraId="06E41DD8">
      <w:pPr>
        <w:rPr>
          <w:rFonts w:hint="default"/>
        </w:rPr>
      </w:pPr>
    </w:p>
    <w:p w14:paraId="6B4B6B55">
      <w:pPr>
        <w:pStyle w:val="3"/>
        <w:numPr>
          <w:ilvl w:val="0"/>
          <w:numId w:val="0"/>
        </w:numPr>
        <w:bidi w:val="0"/>
        <w:ind w:leftChars="0"/>
        <w:rPr>
          <w:rFonts w:hint="default"/>
          <w:lang w:val="en-US"/>
        </w:rPr>
      </w:pPr>
      <w:r>
        <w:rPr>
          <w:rFonts w:hint="default"/>
          <w:lang w:val="en-US"/>
        </w:rPr>
        <w:t>7.1 Pre-Steps</w:t>
      </w:r>
    </w:p>
    <w:p w14:paraId="2794EEA1">
      <w:pPr>
        <w:rPr>
          <w:rFonts w:hint="default"/>
          <w:lang w:val="en-US"/>
        </w:rPr>
      </w:pPr>
      <w:r>
        <w:rPr>
          <w:rFonts w:hint="default"/>
          <w:lang w:val="en-US"/>
        </w:rPr>
        <w:t>ssh to worker nodes, in our case it is 10.0.0.145 node,</w:t>
      </w:r>
    </w:p>
    <w:p w14:paraId="3EEC075D">
      <w:pPr>
        <w:rPr>
          <w:rFonts w:hint="default"/>
          <w:i/>
          <w:iCs/>
          <w:color w:val="70AD47" w:themeColor="accent6"/>
          <w:u w:val="none"/>
          <w:lang w:val="en-US"/>
          <w14:textFill>
            <w14:solidFill>
              <w14:schemeClr w14:val="accent6"/>
            </w14:solidFill>
          </w14:textFill>
        </w:rPr>
      </w:pPr>
      <w:r>
        <w:rPr>
          <w:rFonts w:hint="default"/>
          <w:i/>
          <w:iCs/>
          <w:color w:val="70AD47" w:themeColor="accent6"/>
          <w:u w:val="none"/>
          <w:lang w:val="en-US"/>
          <w14:textFill>
            <w14:solidFill>
              <w14:schemeClr w14:val="accent6"/>
            </w14:solidFill>
          </w14:textFill>
        </w:rPr>
        <w:t xml:space="preserve">ssh </w:t>
      </w:r>
      <w:r>
        <w:rPr>
          <w:rFonts w:hint="default"/>
          <w:i/>
          <w:iCs/>
          <w:color w:val="70AD47" w:themeColor="accent6"/>
          <w:u w:val="none"/>
          <w:lang w:val="en-US"/>
          <w14:textFill>
            <w14:solidFill>
              <w14:schemeClr w14:val="accent6"/>
            </w14:solidFill>
          </w14:textFill>
        </w:rPr>
        <w:fldChar w:fldCharType="begin"/>
      </w:r>
      <w:r>
        <w:rPr>
          <w:rFonts w:hint="default"/>
          <w:i/>
          <w:iCs/>
          <w:color w:val="70AD47" w:themeColor="accent6"/>
          <w:u w:val="none"/>
          <w:lang w:val="en-US"/>
          <w14:textFill>
            <w14:solidFill>
              <w14:schemeClr w14:val="accent6"/>
            </w14:solidFill>
          </w14:textFill>
        </w:rPr>
        <w:instrText xml:space="preserve"> HYPERLINK "mailto:core@10.0.0.145" </w:instrText>
      </w:r>
      <w:r>
        <w:rPr>
          <w:rFonts w:hint="default"/>
          <w:i/>
          <w:iCs/>
          <w:color w:val="70AD47" w:themeColor="accent6"/>
          <w:u w:val="none"/>
          <w:lang w:val="en-US"/>
          <w14:textFill>
            <w14:solidFill>
              <w14:schemeClr w14:val="accent6"/>
            </w14:solidFill>
          </w14:textFill>
        </w:rPr>
        <w:fldChar w:fldCharType="separate"/>
      </w:r>
      <w:r>
        <w:rPr>
          <w:rStyle w:val="15"/>
          <w:rFonts w:hint="default"/>
          <w:i/>
          <w:iCs/>
          <w:color w:val="70AD47" w:themeColor="accent6"/>
          <w:u w:val="none"/>
          <w:lang w:val="en-US"/>
          <w14:textFill>
            <w14:solidFill>
              <w14:schemeClr w14:val="accent6"/>
            </w14:solidFill>
          </w14:textFill>
        </w:rPr>
        <w:t>core@10.0.0.145</w:t>
      </w:r>
      <w:r>
        <w:rPr>
          <w:rFonts w:hint="default"/>
          <w:i/>
          <w:iCs/>
          <w:color w:val="70AD47" w:themeColor="accent6"/>
          <w:u w:val="none"/>
          <w:lang w:val="en-US"/>
          <w14:textFill>
            <w14:solidFill>
              <w14:schemeClr w14:val="accent6"/>
            </w14:solidFill>
          </w14:textFill>
        </w:rPr>
        <w:fldChar w:fldCharType="end"/>
      </w:r>
    </w:p>
    <w:p w14:paraId="550B8724">
      <w:pPr>
        <w:rPr>
          <w:rFonts w:hint="default"/>
          <w:lang w:val="en-US"/>
        </w:rPr>
      </w:pPr>
    </w:p>
    <w:p w14:paraId="1DE5B453">
      <w:pPr>
        <w:rPr>
          <w:rFonts w:hint="default"/>
          <w:lang w:val="en-US"/>
        </w:rPr>
      </w:pPr>
      <w:r>
        <w:rPr>
          <w:rFonts w:hint="default"/>
          <w:lang w:val="en-US"/>
        </w:rPr>
        <w:t>Check if gpu is integrated with node by executing following ocmmand:</w:t>
      </w:r>
    </w:p>
    <w:p w14:paraId="248F2CC6">
      <w:pPr>
        <w:rPr>
          <w:rFonts w:hint="default" w:asciiTheme="minorAscii" w:hAnsiTheme="minorAscii"/>
          <w:i/>
          <w:iCs/>
          <w:color w:val="70AD47" w:themeColor="accent6"/>
          <w14:textFill>
            <w14:solidFill>
              <w14:schemeClr w14:val="accent6"/>
            </w14:solidFill>
          </w14:textFill>
        </w:rPr>
      </w:pPr>
      <w:r>
        <w:rPr>
          <w:rFonts w:hint="default" w:asciiTheme="minorAscii" w:hAnsiTheme="minorAscii"/>
          <w:i/>
          <w:iCs/>
          <w:color w:val="70AD47" w:themeColor="accent6"/>
          <w14:textFill>
            <w14:solidFill>
              <w14:schemeClr w14:val="accent6"/>
            </w14:solidFill>
          </w14:textFill>
        </w:rPr>
        <w:t>lspci | grep -E "VGA|3D"</w:t>
      </w:r>
    </w:p>
    <w:p w14:paraId="4D6CDB31">
      <w:pPr>
        <w:rPr>
          <w:rFonts w:hint="default" w:asciiTheme="minorAscii" w:hAnsiTheme="minorAscii"/>
          <w:i/>
          <w:iCs/>
          <w:color w:val="70AD47" w:themeColor="accent6"/>
          <w14:textFill>
            <w14:solidFill>
              <w14:schemeClr w14:val="accent6"/>
            </w14:solidFill>
          </w14:textFill>
        </w:rPr>
      </w:pPr>
    </w:p>
    <w:p w14:paraId="599F5A46">
      <w:pPr>
        <w:rPr>
          <w:rFonts w:hint="default" w:asciiTheme="minorAscii" w:hAnsiTheme="minorAscii"/>
          <w:i w:val="0"/>
          <w:iCs w:val="0"/>
          <w:color w:val="auto"/>
          <w:lang w:val="en-US"/>
        </w:rPr>
      </w:pPr>
      <w:r>
        <w:rPr>
          <w:rFonts w:hint="default" w:asciiTheme="minorAscii" w:hAnsiTheme="minorAscii"/>
          <w:i w:val="0"/>
          <w:iCs w:val="0"/>
          <w:color w:val="auto"/>
          <w:lang w:val="en-US"/>
        </w:rPr>
        <w:t>Example:</w:t>
      </w:r>
    </w:p>
    <w:p w14:paraId="48229605">
      <w:pPr>
        <w:rPr>
          <w:rFonts w:hint="default" w:asciiTheme="minorAscii" w:hAnsiTheme="minorAscii"/>
          <w:i w:val="0"/>
          <w:iCs w:val="0"/>
          <w:color w:val="auto"/>
          <w:lang w:val="en-US"/>
        </w:rPr>
      </w:pPr>
      <w:r>
        <w:rPr>
          <w:rFonts w:hint="default" w:asciiTheme="minorAscii" w:hAnsiTheme="minorAscii"/>
          <w:i/>
          <w:iCs/>
          <w:color w:val="70AD47" w:themeColor="accent6"/>
          <w14:textFill>
            <w14:solidFill>
              <w14:schemeClr w14:val="accent6"/>
            </w14:solidFill>
          </w14:textFill>
        </w:rPr>
        <w:t>lspci | grep -E "VGA|3D"</w:t>
      </w:r>
    </w:p>
    <w:p w14:paraId="39EF40A8">
      <w:pPr>
        <w:rPr>
          <w:rFonts w:hint="default" w:asciiTheme="minorAscii" w:hAnsiTheme="minorAscii"/>
          <w:i/>
          <w:iCs/>
          <w:color w:val="70AD47" w:themeColor="accent6"/>
          <w:sz w:val="14"/>
          <w:szCs w:val="14"/>
          <w:lang w:val="en-US"/>
          <w14:textFill>
            <w14:solidFill>
              <w14:schemeClr w14:val="accent6"/>
            </w14:solidFill>
          </w14:textFill>
        </w:rPr>
      </w:pPr>
      <w:r>
        <w:rPr>
          <w:rFonts w:hint="default" w:asciiTheme="minorAscii" w:hAnsiTheme="minorAscii"/>
          <w:i/>
          <w:iCs/>
          <w:color w:val="70AD47" w:themeColor="accent6"/>
          <w:sz w:val="14"/>
          <w:szCs w:val="14"/>
          <w:lang w:val="en-US"/>
          <w14:textFill>
            <w14:solidFill>
              <w14:schemeClr w14:val="accent6"/>
            </w14:solidFill>
          </w14:textFill>
        </w:rPr>
        <w:t>01:00.0 VGA compatible controller: NVIDIA Corporation GA102 [GeForce RTX 3080 Lite Hash Rate] (rev a1)</w:t>
      </w:r>
    </w:p>
    <w:p w14:paraId="33C37ED5">
      <w:pPr>
        <w:rPr>
          <w:rFonts w:hint="default" w:asciiTheme="minorAscii" w:hAnsiTheme="minorAscii"/>
          <w:i/>
          <w:iCs/>
          <w:color w:val="70AD47" w:themeColor="accent6"/>
          <w:sz w:val="14"/>
          <w:szCs w:val="14"/>
          <w:lang w:val="en-US"/>
          <w14:textFill>
            <w14:solidFill>
              <w14:schemeClr w14:val="accent6"/>
            </w14:solidFill>
          </w14:textFill>
        </w:rPr>
      </w:pPr>
      <w:r>
        <w:rPr>
          <w:rFonts w:hint="default" w:asciiTheme="minorAscii" w:hAnsiTheme="minorAscii"/>
          <w:i/>
          <w:iCs/>
          <w:color w:val="70AD47" w:themeColor="accent6"/>
          <w:sz w:val="14"/>
          <w:szCs w:val="14"/>
          <w:lang w:val="en-US"/>
          <w14:textFill>
            <w14:solidFill>
              <w14:schemeClr w14:val="accent6"/>
            </w14:solidFill>
          </w14:textFill>
        </w:rPr>
        <w:t>c7:00.0 VGA compatible controller: Advanced Micro Devices, Inc. [AMD/ATI] HawkPoint1 (rev c5)</w:t>
      </w:r>
    </w:p>
    <w:p w14:paraId="6B2E3E65">
      <w:pPr>
        <w:rPr>
          <w:rFonts w:hint="default" w:asciiTheme="minorAscii" w:hAnsiTheme="minorAscii"/>
          <w:i w:val="0"/>
          <w:iCs w:val="0"/>
          <w:color w:val="auto"/>
          <w:lang w:val="en-US"/>
        </w:rPr>
      </w:pPr>
    </w:p>
    <w:p w14:paraId="6AEEC641">
      <w:pPr>
        <w:pStyle w:val="3"/>
        <w:numPr>
          <w:ilvl w:val="0"/>
          <w:numId w:val="0"/>
        </w:numPr>
        <w:bidi w:val="0"/>
        <w:ind w:leftChars="0"/>
        <w:rPr>
          <w:rFonts w:hint="default" w:asciiTheme="minorAscii" w:hAnsiTheme="minorAscii"/>
          <w:i w:val="0"/>
          <w:iCs w:val="0"/>
          <w:color w:val="auto"/>
          <w:lang w:val="en-US"/>
        </w:rPr>
      </w:pPr>
      <w:r>
        <w:rPr>
          <w:rFonts w:hint="default"/>
          <w:lang w:val="en-US"/>
        </w:rPr>
        <w:t>7.2 Steps</w:t>
      </w:r>
    </w:p>
    <w:p w14:paraId="72419F56">
      <w:pPr>
        <w:rPr>
          <w:rFonts w:hint="default" w:asciiTheme="minorAscii" w:hAnsiTheme="minorAscii"/>
          <w:i w:val="0"/>
          <w:iCs w:val="0"/>
          <w:color w:val="auto"/>
          <w:lang w:val="en-US"/>
        </w:rPr>
      </w:pPr>
      <w:r>
        <w:rPr>
          <w:rFonts w:hint="default" w:asciiTheme="minorAscii" w:hAnsiTheme="minorAscii"/>
          <w:b/>
          <w:bCs/>
          <w:i w:val="0"/>
          <w:iCs w:val="0"/>
          <w:color w:val="auto"/>
          <w:lang w:val="en-US"/>
        </w:rPr>
        <w:t>Openshift-installer version:</w:t>
      </w:r>
      <w:r>
        <w:rPr>
          <w:rFonts w:hint="default" w:asciiTheme="minorAscii" w:hAnsiTheme="minorAscii"/>
          <w:i w:val="0"/>
          <w:iCs w:val="0"/>
          <w:color w:val="auto"/>
          <w:lang w:val="en-US"/>
        </w:rPr>
        <w:t xml:space="preserve"> </w:t>
      </w:r>
      <w:r>
        <w:rPr>
          <w:rFonts w:hint="default" w:asciiTheme="minorAscii" w:hAnsiTheme="minorAscii"/>
          <w:i w:val="0"/>
          <w:iCs w:val="0"/>
          <w:color w:val="auto"/>
          <w:lang w:val="en-US"/>
        </w:rPr>
        <w:fldChar w:fldCharType="begin"/>
      </w:r>
      <w:r>
        <w:rPr>
          <w:rFonts w:hint="default" w:asciiTheme="minorAscii" w:hAnsiTheme="minorAscii"/>
          <w:i w:val="0"/>
          <w:iCs w:val="0"/>
          <w:color w:val="auto"/>
          <w:lang w:val="en-US"/>
        </w:rPr>
        <w:instrText xml:space="preserve"> HYPERLINK "https://origin-release.apps.ci.l2s4.p1.openshiftapps.com/releasestream/4-scos-stable/release/4.21.0-okd-scos.6" </w:instrText>
      </w:r>
      <w:r>
        <w:rPr>
          <w:rFonts w:hint="default" w:asciiTheme="minorAscii" w:hAnsiTheme="minorAscii"/>
          <w:i w:val="0"/>
          <w:iCs w:val="0"/>
          <w:color w:val="auto"/>
          <w:lang w:val="en-US"/>
        </w:rPr>
        <w:fldChar w:fldCharType="separate"/>
      </w:r>
      <w:r>
        <w:rPr>
          <w:rStyle w:val="10"/>
          <w:rFonts w:hint="default" w:asciiTheme="minorAscii" w:hAnsiTheme="minorAscii"/>
          <w:i w:val="0"/>
          <w:iCs w:val="0"/>
          <w:lang w:val="en-US"/>
        </w:rPr>
        <w:t>4.21.0-okd-scos.6</w:t>
      </w:r>
      <w:r>
        <w:rPr>
          <w:rFonts w:hint="default" w:asciiTheme="minorAscii" w:hAnsiTheme="minorAscii"/>
          <w:i w:val="0"/>
          <w:iCs w:val="0"/>
          <w:color w:val="auto"/>
          <w:lang w:val="en-US"/>
        </w:rPr>
        <w:fldChar w:fldCharType="end"/>
      </w:r>
    </w:p>
    <w:p w14:paraId="37982EFA">
      <w:pPr>
        <w:rPr>
          <w:rFonts w:hint="default" w:asciiTheme="minorAscii" w:hAnsiTheme="minorAscii"/>
          <w:i w:val="0"/>
          <w:iCs w:val="0"/>
          <w:color w:val="auto"/>
          <w:lang w:val="en-US"/>
        </w:rPr>
      </w:pPr>
      <w:r>
        <w:rPr>
          <w:rFonts w:hint="default" w:asciiTheme="minorAscii" w:hAnsiTheme="minorAscii"/>
          <w:b/>
          <w:bCs/>
          <w:i w:val="0"/>
          <w:iCs w:val="0"/>
          <w:color w:val="auto"/>
          <w:lang w:val="en-US"/>
        </w:rPr>
        <w:t>Image Version:</w:t>
      </w:r>
      <w:r>
        <w:rPr>
          <w:rFonts w:hint="default" w:asciiTheme="minorAscii" w:hAnsiTheme="minorAscii"/>
          <w:i w:val="0"/>
          <w:iCs w:val="0"/>
          <w:color w:val="auto"/>
          <w:lang w:val="en-US"/>
        </w:rPr>
        <w:t xml:space="preserve"> CentOS Stream CoreOS 10.0.20260211-0</w:t>
      </w:r>
    </w:p>
    <w:p w14:paraId="085A8DE5">
      <w:pPr>
        <w:rPr>
          <w:rFonts w:hint="default" w:asciiTheme="minorAscii" w:hAnsiTheme="minorAscii"/>
          <w:i w:val="0"/>
          <w:iCs w:val="0"/>
          <w:color w:val="auto"/>
          <w:lang w:val="en-US"/>
        </w:rPr>
      </w:pPr>
    </w:p>
    <w:p w14:paraId="0E0A9A9E">
      <w:pPr>
        <w:rPr>
          <w:rFonts w:hint="default" w:asciiTheme="minorAscii" w:hAnsiTheme="minorAscii"/>
          <w:i w:val="0"/>
          <w:iCs w:val="0"/>
          <w:color w:val="auto"/>
          <w:lang w:val="en-US"/>
        </w:rPr>
      </w:pPr>
      <w:r>
        <w:rPr>
          <w:rFonts w:hint="default" w:asciiTheme="minorAscii" w:hAnsiTheme="minorAscii"/>
          <w:i w:val="0"/>
          <w:iCs w:val="0"/>
          <w:color w:val="auto"/>
          <w:lang w:val="en-US"/>
        </w:rPr>
        <w:t>I tried to deploy with following command:</w:t>
      </w:r>
    </w:p>
    <w:p w14:paraId="04E2CA52">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helm install --generate-name nvidia/gpu-operator \</w:t>
      </w:r>
    </w:p>
    <w:p w14:paraId="66BB5962">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  -n gpu-operator \</w:t>
      </w:r>
    </w:p>
    <w:p w14:paraId="4DFFDC4D">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  --set platform.openshift=true \</w:t>
      </w:r>
    </w:p>
    <w:p w14:paraId="53022D1A">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  --set operator.defaultRuntime=crio</w:t>
      </w:r>
    </w:p>
    <w:p w14:paraId="67A1077A">
      <w:pPr>
        <w:rPr>
          <w:rFonts w:hint="default" w:asciiTheme="minorAscii" w:hAnsiTheme="minorAscii"/>
          <w:i w:val="0"/>
          <w:iCs w:val="0"/>
          <w:color w:val="auto"/>
          <w:lang w:val="en-US"/>
        </w:rPr>
      </w:pPr>
    </w:p>
    <w:p w14:paraId="57A7F7F8">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adm policy add-scc-to-group privileged system:serviceaccounts:gpu-operator</w:t>
      </w:r>
    </w:p>
    <w:p w14:paraId="38823BC7">
      <w:pPr>
        <w:rPr>
          <w:rFonts w:hint="default" w:asciiTheme="minorAscii" w:hAnsiTheme="minorAscii"/>
          <w:i/>
          <w:iCs/>
          <w:color w:val="70AD47" w:themeColor="accent6"/>
          <w:lang w:val="en-US"/>
          <w14:textFill>
            <w14:solidFill>
              <w14:schemeClr w14:val="accent6"/>
            </w14:solidFill>
          </w14:textFill>
        </w:rPr>
      </w:pPr>
    </w:p>
    <w:p w14:paraId="63D9B67B">
      <w:pPr>
        <w:rPr>
          <w:rFonts w:hint="default" w:asciiTheme="minorAscii" w:hAnsiTheme="minorAscii"/>
          <w:i w:val="0"/>
          <w:iCs w:val="0"/>
          <w:color w:val="auto"/>
          <w:lang w:val="en-US"/>
        </w:rPr>
      </w:pPr>
      <w:r>
        <w:rPr>
          <w:rFonts w:hint="default" w:asciiTheme="minorAscii" w:hAnsiTheme="minorAscii"/>
          <w:i w:val="0"/>
          <w:iCs w:val="0"/>
          <w:color w:val="auto"/>
          <w:lang w:val="en-US"/>
        </w:rPr>
        <w:t>But it was failing on nvidia-driver-daemonset-xxx with error ImagePullBackOff error:</w:t>
      </w:r>
    </w:p>
    <w:p w14:paraId="561C9962">
      <w:pPr>
        <w:rPr>
          <w:rFonts w:hint="default" w:asciiTheme="minorAscii" w:hAnsiTheme="minorAscii"/>
          <w:i w:val="0"/>
          <w:iCs w:val="0"/>
          <w:color w:val="auto"/>
          <w:lang w:val="en-US"/>
        </w:rPr>
      </w:pPr>
    </w:p>
    <w:p w14:paraId="7D354EE4">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3m27s       Warning   Failed                   pod/nvidia-driver-daemonset-d4kwv                                             Failed to pull image "nvcr.io/nvidia/driver:580.105.08-centos10": unable to pull image or OCI artifact: pull image err: initializing source docker://nvcr.io/nvidia/driver:580.105.08-centos10: reading manifest 580.105.08-centos10 in nvcr.io/nvidia/driver: manifest unknown; artifact err: get manifest: build image source: reading manifest 580.105.08-centos10 in nvcr.io/nvidia/driver: manifest unknown</w:t>
      </w:r>
    </w:p>
    <w:p w14:paraId="4A9773AE">
      <w:pPr>
        <w:rPr>
          <w:rFonts w:hint="default" w:asciiTheme="minorAscii" w:hAnsiTheme="minorAscii"/>
          <w:i w:val="0"/>
          <w:iCs w:val="0"/>
          <w:color w:val="auto"/>
          <w:lang w:val="en-US"/>
        </w:rPr>
      </w:pPr>
      <w:r>
        <w:rPr>
          <w:rFonts w:hint="default" w:asciiTheme="minorAscii" w:hAnsiTheme="minorAscii"/>
          <w:i w:val="0"/>
          <w:iCs w:val="0"/>
          <w:color w:val="auto"/>
          <w:lang w:val="en-US"/>
        </w:rPr>
        <w:br w:type="page"/>
      </w:r>
    </w:p>
    <w:p w14:paraId="375D2154">
      <w:pPr>
        <w:rPr>
          <w:rFonts w:hint="default" w:asciiTheme="minorAscii" w:hAnsiTheme="minorAscii"/>
          <w:i w:val="0"/>
          <w:iCs w:val="0"/>
          <w:color w:val="auto"/>
          <w:lang w:val="en-US"/>
        </w:rPr>
      </w:pPr>
    </w:p>
    <w:p w14:paraId="5AF790A5">
      <w:pPr>
        <w:rPr>
          <w:rFonts w:hint="default" w:asciiTheme="minorAscii" w:hAnsiTheme="minorAscii"/>
          <w:b/>
          <w:bCs/>
          <w:i/>
          <w:iCs/>
          <w:color w:val="70AD47" w:themeColor="accent6"/>
          <w:lang w:val="en-US"/>
          <w14:textFill>
            <w14:solidFill>
              <w14:schemeClr w14:val="accent6"/>
            </w14:solidFill>
          </w14:textFill>
        </w:rPr>
      </w:pPr>
      <w:r>
        <w:rPr>
          <w:rFonts w:hint="default" w:asciiTheme="minorAscii" w:hAnsiTheme="minorAscii"/>
          <w:i w:val="0"/>
          <w:iCs w:val="0"/>
          <w:color w:val="auto"/>
          <w:lang w:val="en-US"/>
        </w:rPr>
        <w:t xml:space="preserve">Following images was not found on </w:t>
      </w:r>
      <w:r>
        <w:rPr>
          <w:rFonts w:hint="default" w:asciiTheme="minorAscii" w:hAnsiTheme="minorAscii"/>
          <w:i/>
          <w:iCs/>
          <w:color w:val="70AD47" w:themeColor="accent6"/>
          <w:lang w:val="en-US"/>
          <w14:textFill>
            <w14:solidFill>
              <w14:schemeClr w14:val="accent6"/>
            </w14:solidFill>
          </w14:textFill>
        </w:rPr>
        <w:t>nvcr.io/nvidia/driver:</w:t>
      </w:r>
      <w:r>
        <w:rPr>
          <w:rFonts w:hint="default" w:asciiTheme="minorAscii" w:hAnsiTheme="minorAscii"/>
          <w:b/>
          <w:bCs/>
          <w:i/>
          <w:iCs/>
          <w:color w:val="70AD47" w:themeColor="accent6"/>
          <w:lang w:val="en-US"/>
          <w14:textFill>
            <w14:solidFill>
              <w14:schemeClr w14:val="accent6"/>
            </w14:solidFill>
          </w14:textFill>
        </w:rPr>
        <w:t>580.105.08-centos10</w:t>
      </w:r>
    </w:p>
    <w:p w14:paraId="24B4F7A8">
      <w:pPr>
        <w:rPr>
          <w:rFonts w:hint="default" w:asciiTheme="minorAscii" w:hAnsiTheme="minorAscii"/>
          <w:i w:val="0"/>
          <w:iCs w:val="0"/>
          <w:color w:val="auto"/>
          <w:lang w:val="en-US"/>
        </w:rPr>
      </w:pPr>
      <w:r>
        <w:rPr>
          <w:rFonts w:hint="default" w:asciiTheme="minorAscii" w:hAnsiTheme="minorAscii"/>
          <w:b w:val="0"/>
          <w:bCs w:val="0"/>
          <w:i w:val="0"/>
          <w:iCs w:val="0"/>
          <w:color w:val="auto"/>
          <w:lang w:val="en-US"/>
        </w:rPr>
        <w:t>in following nvidia catalog registry:</w:t>
      </w:r>
    </w:p>
    <w:p w14:paraId="573368C8">
      <w:pPr>
        <w:rPr>
          <w:rFonts w:hint="default" w:asciiTheme="minorAscii" w:hAnsiTheme="minorAscii"/>
          <w:i w:val="0"/>
          <w:iCs w:val="0"/>
          <w:color w:val="auto"/>
          <w:lang w:val="en-US"/>
        </w:rPr>
      </w:pPr>
      <w:r>
        <w:rPr>
          <w:rFonts w:hint="default" w:asciiTheme="minorAscii" w:hAnsiTheme="minorAscii"/>
          <w:i w:val="0"/>
          <w:iCs w:val="0"/>
          <w:color w:val="auto"/>
          <w:lang w:val="en-US"/>
        </w:rPr>
        <w:fldChar w:fldCharType="begin"/>
      </w:r>
      <w:r>
        <w:rPr>
          <w:rFonts w:hint="default" w:asciiTheme="minorAscii" w:hAnsiTheme="minorAscii"/>
          <w:i w:val="0"/>
          <w:iCs w:val="0"/>
          <w:color w:val="auto"/>
          <w:lang w:val="en-US"/>
        </w:rPr>
        <w:instrText xml:space="preserve"> HYPERLINK "https://catalog.ngc.nvidia.com/orgs/nvidia/containers/driver/tags?version=580.105.08-rhcos4.18" </w:instrText>
      </w:r>
      <w:r>
        <w:rPr>
          <w:rFonts w:hint="default" w:asciiTheme="minorAscii" w:hAnsiTheme="minorAscii"/>
          <w:i w:val="0"/>
          <w:iCs w:val="0"/>
          <w:color w:val="auto"/>
          <w:lang w:val="en-US"/>
        </w:rPr>
        <w:fldChar w:fldCharType="separate"/>
      </w:r>
      <w:r>
        <w:rPr>
          <w:rStyle w:val="15"/>
          <w:rFonts w:hint="default" w:asciiTheme="minorAscii" w:hAnsiTheme="minorAscii"/>
          <w:i w:val="0"/>
          <w:iCs w:val="0"/>
          <w:lang w:val="en-US"/>
        </w:rPr>
        <w:t>https://catalog.ngc.nvidia.com/orgs/nvidia/containers/driver/tags?version=580.105.08-rhcos4.18</w:t>
      </w:r>
      <w:r>
        <w:rPr>
          <w:rFonts w:hint="default" w:asciiTheme="minorAscii" w:hAnsiTheme="minorAscii"/>
          <w:i w:val="0"/>
          <w:iCs w:val="0"/>
          <w:color w:val="auto"/>
          <w:lang w:val="en-US"/>
        </w:rPr>
        <w:fldChar w:fldCharType="end"/>
      </w:r>
    </w:p>
    <w:p w14:paraId="097B79E5">
      <w:pPr>
        <w:rPr>
          <w:rFonts w:hint="default" w:asciiTheme="minorAscii" w:hAnsiTheme="minorAscii"/>
          <w:i w:val="0"/>
          <w:iCs w:val="0"/>
          <w:color w:val="auto"/>
          <w:lang w:val="en-US"/>
        </w:rPr>
      </w:pPr>
    </w:p>
    <w:p w14:paraId="772D77B9">
      <w:pPr>
        <w:rPr>
          <w:rFonts w:hint="default" w:asciiTheme="minorAscii" w:hAnsiTheme="minorAscii"/>
          <w:i w:val="0"/>
          <w:iCs w:val="0"/>
          <w:color w:val="auto"/>
          <w:lang w:val="en-US"/>
        </w:rPr>
      </w:pPr>
      <w:r>
        <w:rPr>
          <w:rFonts w:hint="default" w:asciiTheme="minorAscii" w:hAnsiTheme="minorAscii"/>
          <w:i w:val="0"/>
          <w:iCs w:val="0"/>
          <w:color w:val="auto"/>
          <w:lang w:val="en-US"/>
        </w:rPr>
        <w:t>I manually edit the images and try to see if that’s resolve it, but no luck:</w:t>
      </w:r>
    </w:p>
    <w:p w14:paraId="6952C9E1">
      <w:pPr>
        <w:rPr>
          <w:rFonts w:hint="default" w:asciiTheme="minorAscii" w:hAnsiTheme="minorAscii"/>
          <w:b/>
          <w:bCs/>
          <w:i w:val="0"/>
          <w:iCs w:val="0"/>
          <w:color w:val="70AD47" w:themeColor="accent6"/>
          <w:lang w:val="en-US"/>
          <w14:textFill>
            <w14:solidFill>
              <w14:schemeClr w14:val="accent6"/>
            </w14:solidFill>
          </w14:textFill>
        </w:rPr>
      </w:pPr>
      <w:r>
        <w:rPr>
          <w:rFonts w:hint="default" w:asciiTheme="minorAscii" w:hAnsiTheme="minorAscii"/>
          <w:b/>
          <w:bCs/>
          <w:i w:val="0"/>
          <w:iCs w:val="0"/>
          <w:color w:val="70AD47" w:themeColor="accent6"/>
          <w:lang w:val="en-US"/>
          <w14:textFill>
            <w14:solidFill>
              <w14:schemeClr w14:val="accent6"/>
            </w14:solidFill>
          </w14:textFill>
        </w:rPr>
        <w:t>nvcr.io/nvidia/driver:580.105.08-rhel9.6</w:t>
      </w:r>
    </w:p>
    <w:p w14:paraId="65B5C4D0">
      <w:pPr>
        <w:rPr>
          <w:rFonts w:hint="default" w:asciiTheme="minorAscii" w:hAnsiTheme="minorAscii"/>
          <w:i w:val="0"/>
          <w:iCs w:val="0"/>
          <w:color w:val="auto"/>
          <w:lang w:val="en-US"/>
        </w:rPr>
      </w:pPr>
    </w:p>
    <w:p w14:paraId="0360AB50">
      <w:pPr>
        <w:rPr>
          <w:rFonts w:hint="default" w:asciiTheme="minorAscii" w:hAnsiTheme="minorAscii"/>
          <w:i w:val="0"/>
          <w:iCs w:val="0"/>
          <w:color w:val="auto"/>
          <w:lang w:val="en-US"/>
        </w:rPr>
      </w:pPr>
      <w:r>
        <w:rPr>
          <w:rFonts w:hint="default" w:asciiTheme="minorAscii" w:hAnsiTheme="minorAscii"/>
          <w:i w:val="0"/>
          <w:iCs w:val="0"/>
          <w:color w:val="auto"/>
          <w:lang w:val="en-US"/>
        </w:rPr>
        <w:t>Mostly container stuck on InitState</w:t>
      </w:r>
    </w:p>
    <w:p w14:paraId="5B594BC9">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Failed to create pod sandbox: rpc error: code = Unknown desc = failed to find runtime handler nvidia from runtime list map[crun:0xc000102fc0]</w:t>
      </w:r>
    </w:p>
    <w:p w14:paraId="28BAD10C">
      <w:pPr>
        <w:rPr>
          <w:rFonts w:hint="default" w:asciiTheme="minorAscii" w:hAnsiTheme="minorAscii"/>
          <w:i/>
          <w:iCs/>
          <w:color w:val="70AD47" w:themeColor="accent6"/>
          <w:lang w:val="en-US"/>
          <w14:textFill>
            <w14:solidFill>
              <w14:schemeClr w14:val="accent6"/>
            </w14:solidFill>
          </w14:textFill>
        </w:rPr>
      </w:pPr>
    </w:p>
    <w:p w14:paraId="5EEFD1D8">
      <w:pPr>
        <w:rPr>
          <w:rFonts w:hint="default" w:asciiTheme="minorAscii" w:hAnsiTheme="minorAscii"/>
          <w:b w:val="0"/>
          <w:bCs w:val="0"/>
          <w:i w:val="0"/>
          <w:iCs w:val="0"/>
          <w:color w:val="auto"/>
          <w:lang w:val="en-US"/>
        </w:rPr>
      </w:pPr>
      <w:r>
        <w:rPr>
          <w:rFonts w:hint="default" w:asciiTheme="minorAscii" w:hAnsiTheme="minorAscii"/>
          <w:i w:val="0"/>
          <w:iCs w:val="0"/>
          <w:color w:val="auto"/>
          <w:lang w:val="en-US"/>
        </w:rPr>
        <w:t>and it was failing with</w:t>
      </w:r>
      <w:r>
        <w:rPr>
          <w:rFonts w:hint="default" w:asciiTheme="minorAscii" w:hAnsiTheme="minorAscii"/>
          <w:i/>
          <w:iCs/>
          <w:color w:val="auto"/>
          <w:lang w:val="en-US"/>
        </w:rPr>
        <w:t xml:space="preserve"> </w:t>
      </w:r>
      <w:r>
        <w:rPr>
          <w:rFonts w:hint="default" w:asciiTheme="minorAscii" w:hAnsiTheme="minorAscii"/>
          <w:b/>
          <w:bCs/>
          <w:i w:val="0"/>
          <w:iCs w:val="0"/>
          <w:color w:val="auto"/>
          <w:lang w:val="en-US"/>
        </w:rPr>
        <w:t xml:space="preserve">CrashLookBackOff </w:t>
      </w:r>
      <w:r>
        <w:rPr>
          <w:rFonts w:hint="default" w:asciiTheme="minorAscii" w:hAnsiTheme="minorAscii"/>
          <w:b w:val="0"/>
          <w:bCs w:val="0"/>
          <w:i w:val="0"/>
          <w:iCs w:val="0"/>
          <w:color w:val="auto"/>
          <w:lang w:val="en-US"/>
        </w:rPr>
        <w:t>Error</w:t>
      </w:r>
    </w:p>
    <w:p w14:paraId="118638E2">
      <w:pPr>
        <w:rPr>
          <w:rFonts w:hint="default" w:asciiTheme="minorAscii" w:hAnsiTheme="minorAscii"/>
          <w:b w:val="0"/>
          <w:bCs w:val="0"/>
          <w:i w:val="0"/>
          <w:iCs w:val="0"/>
          <w:color w:val="auto"/>
          <w:lang w:val="en-US"/>
        </w:rPr>
      </w:pPr>
    </w:p>
    <w:p w14:paraId="5918E30A">
      <w:pPr>
        <w:rPr>
          <w:rFonts w:hint="default" w:asciiTheme="minorAscii" w:hAnsiTheme="minorAscii"/>
          <w:b w:val="0"/>
          <w:bCs w:val="0"/>
          <w:i w:val="0"/>
          <w:iCs w:val="0"/>
          <w:color w:val="auto"/>
          <w:lang w:val="en-US"/>
        </w:rPr>
      </w:pPr>
      <w:r>
        <w:rPr>
          <w:rFonts w:hint="default" w:asciiTheme="minorAscii" w:hAnsiTheme="minorAscii"/>
          <w:b w:val="0"/>
          <w:bCs w:val="0"/>
          <w:i w:val="0"/>
          <w:iCs w:val="0"/>
          <w:color w:val="auto"/>
          <w:lang w:val="en-US"/>
        </w:rPr>
        <w:t>I uninstall it using following command:</w:t>
      </w:r>
    </w:p>
    <w:p w14:paraId="113AA16C">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helm list -A</w:t>
      </w:r>
    </w:p>
    <w:p w14:paraId="35313E87">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helm uninstall &lt;release-name&gt; -n &lt;namespace&gt;</w:t>
      </w:r>
    </w:p>
    <w:p w14:paraId="7600ACF1">
      <w:pPr>
        <w:rPr>
          <w:rFonts w:hint="default" w:asciiTheme="minorAscii" w:hAnsiTheme="minorAscii"/>
          <w:i w:val="0"/>
          <w:iCs w:val="0"/>
          <w:color w:val="auto"/>
          <w:lang w:val="en-US"/>
        </w:rPr>
      </w:pPr>
    </w:p>
    <w:p w14:paraId="66A4E53C">
      <w:pPr>
        <w:rPr>
          <w:rFonts w:hint="default"/>
          <w:lang w:val="en-US"/>
        </w:rPr>
      </w:pPr>
    </w:p>
    <w:p w14:paraId="315D76DB">
      <w:pPr>
        <w:rPr>
          <w:rFonts w:hint="default"/>
          <w:lang w:val="en-US"/>
        </w:rPr>
      </w:pPr>
    </w:p>
    <w:p w14:paraId="44B6C0A9">
      <w:pPr>
        <w:keepNext w:val="0"/>
        <w:keepLines w:val="0"/>
        <w:widowControl/>
        <w:suppressLineNumbers w:val="0"/>
        <w:jc w:val="left"/>
      </w:pPr>
      <w:r>
        <w:rPr>
          <w:rFonts w:ascii="SimSun" w:hAnsi="SimSun" w:eastAsia="SimSun" w:cs="SimSun"/>
          <w:kern w:val="0"/>
          <w:sz w:val="24"/>
          <w:szCs w:val="24"/>
          <w:lang w:val="en-US" w:eastAsia="zh-CN" w:bidi="ar"/>
        </w:rPr>
        <w:t>Confirm the node kernel version</w:t>
      </w:r>
    </w:p>
    <w:p w14:paraId="642A2B67">
      <w:pPr>
        <w:rPr>
          <w:rFonts w:hint="default"/>
          <w:lang w:val="en-US"/>
        </w:rPr>
      </w:pPr>
    </w:p>
    <w:p w14:paraId="57AC1A59">
      <w:pPr>
        <w:rPr>
          <w:rFonts w:hint="default"/>
          <w:lang w:val="en-US"/>
        </w:rPr>
      </w:pPr>
      <w:r>
        <w:rPr>
          <w:rFonts w:hint="default"/>
          <w:lang w:val="en-US"/>
        </w:rPr>
        <w:t>oc debug node/compute1.okd.ms1.lan -- chroot /host uname -r</w:t>
      </w:r>
    </w:p>
    <w:p w14:paraId="2F6B7AB6">
      <w:pPr>
        <w:rPr>
          <w:rFonts w:hint="default"/>
          <w:lang w:val="en-US"/>
        </w:rPr>
      </w:pPr>
    </w:p>
    <w:p w14:paraId="426B2F61">
      <w:pPr>
        <w:rPr>
          <w:rFonts w:hint="default"/>
          <w:lang w:val="en-US"/>
        </w:rPr>
      </w:pPr>
      <w:r>
        <w:rPr>
          <w:rFonts w:hint="default"/>
          <w:lang w:val="en-US"/>
        </w:rPr>
        <w:t>Temporary namespace openshift-debug-rq6zg is created for debugging node...</w:t>
      </w:r>
    </w:p>
    <w:p w14:paraId="35C953B4">
      <w:pPr>
        <w:rPr>
          <w:rFonts w:hint="default"/>
          <w:lang w:val="en-US"/>
        </w:rPr>
      </w:pPr>
      <w:r>
        <w:rPr>
          <w:rFonts w:hint="default"/>
          <w:lang w:val="en-US"/>
        </w:rPr>
        <w:t>Starting pod/compute1okdms1lan-debug-b6pv9 ...</w:t>
      </w:r>
    </w:p>
    <w:p w14:paraId="39ABE3FB">
      <w:pPr>
        <w:rPr>
          <w:rFonts w:hint="default"/>
          <w:lang w:val="en-US"/>
        </w:rPr>
      </w:pPr>
      <w:r>
        <w:rPr>
          <w:rFonts w:hint="default"/>
          <w:lang w:val="en-US"/>
        </w:rPr>
        <w:t>To use host binaries, run `chroot /host`. Instead, if you need to access host namespaces, run `nsenter -a -t 1`.</w:t>
      </w:r>
    </w:p>
    <w:p w14:paraId="3C0F9231">
      <w:pPr>
        <w:rPr>
          <w:rFonts w:hint="default"/>
          <w:lang w:val="en-US"/>
        </w:rPr>
      </w:pPr>
      <w:r>
        <w:rPr>
          <w:rFonts w:hint="default"/>
          <w:lang w:val="en-US"/>
        </w:rPr>
        <w:t>6.12.0-202.el10.x86_64</w:t>
      </w:r>
    </w:p>
    <w:p w14:paraId="278B640E">
      <w:pPr>
        <w:rPr>
          <w:rFonts w:hint="default"/>
          <w:lang w:val="en-US"/>
        </w:rPr>
      </w:pPr>
    </w:p>
    <w:p w14:paraId="240A9DFF">
      <w:pPr>
        <w:rPr>
          <w:rFonts w:hint="default"/>
          <w:lang w:val="en-US"/>
        </w:rPr>
      </w:pPr>
      <w:r>
        <w:rPr>
          <w:rFonts w:hint="default"/>
          <w:lang w:val="en-US"/>
        </w:rPr>
        <w:t>Removing debug pod ...</w:t>
      </w:r>
    </w:p>
    <w:p w14:paraId="3C2D7BE8">
      <w:pPr>
        <w:rPr>
          <w:rFonts w:hint="default"/>
          <w:lang w:val="en-US"/>
        </w:rPr>
      </w:pPr>
      <w:r>
        <w:rPr>
          <w:rFonts w:hint="default"/>
          <w:lang w:val="en-US"/>
        </w:rPr>
        <w:t>Temporary namespace openshift-debug-rq6zg was removed.</w:t>
      </w:r>
    </w:p>
    <w:p w14:paraId="6703095A">
      <w:pPr>
        <w:rPr>
          <w:rFonts w:hint="default"/>
          <w:lang w:val="en-US"/>
        </w:rPr>
      </w:pPr>
    </w:p>
    <w:p w14:paraId="0163635B">
      <w:pPr>
        <w:rPr>
          <w:rFonts w:hint="default"/>
          <w:lang w:val="en-US"/>
        </w:rPr>
      </w:pPr>
    </w:p>
    <w:p w14:paraId="08D3BD33">
      <w:pPr>
        <w:keepNext w:val="0"/>
        <w:keepLines w:val="0"/>
        <w:widowControl/>
        <w:suppressLineNumbers w:val="0"/>
        <w:jc w:val="left"/>
      </w:pPr>
      <w:r>
        <w:rPr>
          <w:rFonts w:ascii="SimSun" w:hAnsi="SimSun" w:eastAsia="SimSun" w:cs="SimSun"/>
          <w:kern w:val="0"/>
          <w:sz w:val="24"/>
          <w:szCs w:val="24"/>
          <w:lang w:val="en-US" w:eastAsia="zh-CN" w:bidi="ar"/>
        </w:rPr>
        <w:t>OKD release:</w:t>
      </w:r>
    </w:p>
    <w:p w14:paraId="3583D710">
      <w:pPr>
        <w:rPr>
          <w:rFonts w:hint="default"/>
          <w:lang w:val="en-US"/>
        </w:rPr>
      </w:pPr>
      <w:r>
        <w:rPr>
          <w:rFonts w:hint="default"/>
          <w:lang w:val="en-US"/>
        </w:rPr>
        <w:t>oc get clusterversion -o jsonpath='{.items[0].status.desired.version}{"\n"}'</w:t>
      </w:r>
    </w:p>
    <w:p w14:paraId="0F3E4A83">
      <w:pPr>
        <w:rPr>
          <w:rFonts w:hint="default"/>
          <w:lang w:val="en-US"/>
        </w:rPr>
      </w:pPr>
    </w:p>
    <w:p w14:paraId="05DA9CF8">
      <w:pPr>
        <w:rPr>
          <w:rFonts w:hint="default"/>
          <w:lang w:val="en-US"/>
        </w:rPr>
      </w:pPr>
      <w:r>
        <w:rPr>
          <w:rFonts w:hint="default"/>
          <w:lang w:val="en-US"/>
        </w:rPr>
        <w:t>RELEASE_IMAGE="$(oc get clusterversion version -o jsonpath='{.status.desired.image}')"</w:t>
      </w:r>
    </w:p>
    <w:p w14:paraId="61487D6A">
      <w:pPr>
        <w:rPr>
          <w:rFonts w:hint="default"/>
          <w:lang w:val="en-US"/>
        </w:rPr>
      </w:pPr>
      <w:r>
        <w:rPr>
          <w:rFonts w:hint="default"/>
          <w:lang w:val="en-US"/>
        </w:rPr>
        <w:t>echo "$RELEASE_IMAGE"</w:t>
      </w:r>
    </w:p>
    <w:p w14:paraId="1DD96C39">
      <w:pPr>
        <w:rPr>
          <w:rFonts w:hint="default"/>
          <w:lang w:val="en-US"/>
        </w:rPr>
      </w:pPr>
    </w:p>
    <w:p w14:paraId="3B73437C">
      <w:pPr>
        <w:rPr>
          <w:rFonts w:hint="default"/>
          <w:lang w:val="en-US"/>
        </w:rPr>
      </w:pPr>
      <w:r>
        <w:rPr>
          <w:rFonts w:hint="default"/>
          <w:lang w:val="en-US"/>
        </w:rPr>
        <w:t>4.21.0-okd-scos.6</w:t>
      </w:r>
    </w:p>
    <w:p w14:paraId="73E86837">
      <w:pPr>
        <w:rPr>
          <w:rFonts w:hint="default"/>
          <w:lang w:val="en-US"/>
        </w:rPr>
      </w:pPr>
    </w:p>
    <w:p w14:paraId="33FF63F4">
      <w:pPr>
        <w:keepNext w:val="0"/>
        <w:keepLines w:val="0"/>
        <w:widowControl/>
        <w:suppressLineNumbers w:val="0"/>
        <w:jc w:val="left"/>
        <w:rPr>
          <w:rFonts w:hint="default"/>
          <w:lang w:val="en-US"/>
        </w:rPr>
      </w:pPr>
      <w:r>
        <w:rPr>
          <w:rFonts w:hint="default"/>
          <w:lang w:val="en-US"/>
        </w:rPr>
        <w:t>Get DTK (</w:t>
      </w:r>
      <w:r>
        <w:rPr>
          <w:rFonts w:ascii="SimSun" w:hAnsi="SimSun" w:eastAsia="SimSun" w:cs="SimSun"/>
          <w:kern w:val="0"/>
          <w:sz w:val="24"/>
          <w:szCs w:val="24"/>
          <w:lang w:val="en-US" w:eastAsia="zh-CN" w:bidi="ar"/>
        </w:rPr>
        <w:t>Driver Toolkit</w:t>
      </w:r>
      <w:r>
        <w:rPr>
          <w:rFonts w:hint="default"/>
          <w:lang w:val="en-US"/>
        </w:rPr>
        <w:t>) Image:</w:t>
      </w:r>
    </w:p>
    <w:p w14:paraId="58922F53">
      <w:pPr>
        <w:rPr>
          <w:rFonts w:hint="default"/>
          <w:lang w:val="en-US"/>
        </w:rPr>
      </w:pPr>
      <w:r>
        <w:rPr>
          <w:rFonts w:hint="default"/>
          <w:lang w:val="en-US"/>
        </w:rPr>
        <w:t>DTK_IMAGE="$(oc adm release info "$RELEASE_IMAGE" --image-for=driver-toolkit)"</w:t>
      </w:r>
    </w:p>
    <w:p w14:paraId="410EFBC4">
      <w:pPr>
        <w:rPr>
          <w:rFonts w:hint="default"/>
          <w:lang w:val="en-US"/>
        </w:rPr>
      </w:pPr>
      <w:r>
        <w:rPr>
          <w:rFonts w:hint="default"/>
          <w:lang w:val="en-US"/>
        </w:rPr>
        <w:t>echo "$DTK_IMAGE"</w:t>
      </w:r>
    </w:p>
    <w:p w14:paraId="4FA30E87">
      <w:pPr>
        <w:rPr>
          <w:rFonts w:hint="default"/>
          <w:lang w:val="en-US"/>
        </w:rPr>
      </w:pPr>
    </w:p>
    <w:p w14:paraId="27E425F5">
      <w:pPr>
        <w:rPr>
          <w:rFonts w:hint="default"/>
          <w:lang w:val="en-US"/>
        </w:rPr>
      </w:pPr>
    </w:p>
    <w:p w14:paraId="1FB9D507">
      <w:pPr>
        <w:rPr>
          <w:rFonts w:hint="default"/>
          <w:lang w:val="en-US"/>
        </w:rPr>
      </w:pPr>
      <w:r>
        <w:rPr>
          <w:rFonts w:hint="default"/>
          <w:lang w:val="en-US"/>
        </w:rPr>
        <w:t>quay.io/okd/scos-content@sha256:059c26e192dbbc959c9f010d930110720d6d611758333288d02203deaa98f283</w:t>
      </w:r>
    </w:p>
    <w:p w14:paraId="2A48F275">
      <w:pPr>
        <w:rPr>
          <w:rFonts w:hint="default"/>
          <w:lang w:val="en-US"/>
        </w:rPr>
      </w:pPr>
    </w:p>
    <w:p w14:paraId="28AF78C9">
      <w:pPr>
        <w:rPr>
          <w:rFonts w:hint="default"/>
          <w:lang w:val="en-US"/>
        </w:rPr>
      </w:pPr>
    </w:p>
    <w:p w14:paraId="7ECD9CBB">
      <w:pPr>
        <w:rPr>
          <w:rFonts w:hint="default"/>
          <w:lang w:val="en-US"/>
        </w:rPr>
      </w:pPr>
      <w:r>
        <w:rPr>
          <w:rFonts w:hint="default"/>
          <w:lang w:val="en-US"/>
        </w:rPr>
        <w:t>~ ❯ oc run -it --rm dtk-check --restart=Never --image="$DTK_IMAGE" -- bash -lc '</w:t>
      </w:r>
    </w:p>
    <w:p w14:paraId="7087EC83">
      <w:pPr>
        <w:rPr>
          <w:rFonts w:hint="default"/>
          <w:lang w:val="en-US"/>
        </w:rPr>
      </w:pPr>
      <w:r>
        <w:rPr>
          <w:rFonts w:hint="default"/>
          <w:lang w:val="en-US"/>
        </w:rPr>
        <w:t>echo "DTK kernel pkgs:"</w:t>
      </w:r>
    </w:p>
    <w:p w14:paraId="6F108391">
      <w:pPr>
        <w:rPr>
          <w:rFonts w:hint="default"/>
          <w:lang w:val="en-US"/>
        </w:rPr>
      </w:pPr>
      <w:r>
        <w:rPr>
          <w:rFonts w:hint="default"/>
          <w:lang w:val="en-US"/>
        </w:rPr>
        <w:t>rpm -qa | egrep "kernel-(core|devel|headers)|kernel-devel|kernel-headers" | sort || true</w:t>
      </w:r>
    </w:p>
    <w:p w14:paraId="00B7C993">
      <w:pPr>
        <w:rPr>
          <w:rFonts w:hint="default"/>
          <w:lang w:val="en-US"/>
        </w:rPr>
      </w:pPr>
      <w:r>
        <w:rPr>
          <w:rFonts w:hint="default"/>
          <w:lang w:val="en-US"/>
        </w:rPr>
        <w:t>echo</w:t>
      </w:r>
    </w:p>
    <w:p w14:paraId="3900FB02">
      <w:pPr>
        <w:rPr>
          <w:rFonts w:hint="default"/>
          <w:lang w:val="en-US"/>
        </w:rPr>
      </w:pPr>
      <w:r>
        <w:rPr>
          <w:rFonts w:hint="default"/>
          <w:lang w:val="en-US"/>
        </w:rPr>
        <w:t>echo "DTK uname -r (container):"</w:t>
      </w:r>
    </w:p>
    <w:p w14:paraId="6559F58A">
      <w:pPr>
        <w:rPr>
          <w:rFonts w:hint="default"/>
          <w:lang w:val="en-US"/>
        </w:rPr>
      </w:pPr>
      <w:r>
        <w:rPr>
          <w:rFonts w:hint="default"/>
          <w:lang w:val="en-US"/>
        </w:rPr>
        <w:t>uname -r || true</w:t>
      </w:r>
    </w:p>
    <w:p w14:paraId="3C85C177">
      <w:pPr>
        <w:rPr>
          <w:rFonts w:hint="default"/>
          <w:lang w:val="en-US"/>
        </w:rPr>
      </w:pPr>
      <w:r>
        <w:rPr>
          <w:rFonts w:hint="default"/>
          <w:lang w:val="en-US"/>
        </w:rPr>
        <w:t>'</w:t>
      </w:r>
    </w:p>
    <w:p w14:paraId="55141CED">
      <w:pPr>
        <w:rPr>
          <w:rFonts w:hint="default"/>
          <w:lang w:val="en-US"/>
        </w:rPr>
      </w:pPr>
      <w:r>
        <w:rPr>
          <w:rFonts w:hint="default"/>
          <w:lang w:val="en-US"/>
        </w:rPr>
        <w:t>Warning: would violate PodSecurity "restricted:latest": allowPrivilegeEscalation != false (container "dtk-check" must set securityContext.allowPrivilegeEscalation=false), unrestricted capabilities (container "dtk-check" must set securityContext.capabilities.drop=["ALL"]), runAsNonRoot != true (pod or container "dtk-check" must set securityContext.runAsNonRoot=true), seccompProfile (pod or container "dtk-check" must set securityContext.seccompProfile.type to "RuntimeDefault" or "Localhost")</w:t>
      </w:r>
    </w:p>
    <w:p w14:paraId="3D19E9AB">
      <w:pPr>
        <w:rPr>
          <w:rFonts w:hint="default"/>
          <w:lang w:val="en-US"/>
        </w:rPr>
      </w:pPr>
      <w:r>
        <w:rPr>
          <w:rFonts w:hint="default"/>
          <w:lang w:val="en-US"/>
        </w:rPr>
        <w:t>DTK kernel pkgs:</w:t>
      </w:r>
    </w:p>
    <w:p w14:paraId="39CA0107">
      <w:pPr>
        <w:rPr>
          <w:rFonts w:hint="default"/>
          <w:lang w:val="en-US"/>
        </w:rPr>
      </w:pPr>
      <w:r>
        <w:rPr>
          <w:rFonts w:hint="default"/>
          <w:lang w:val="en-US"/>
        </w:rPr>
        <w:t>egrep: warning: egrep is obsolescent; using grep -E</w:t>
      </w:r>
    </w:p>
    <w:p w14:paraId="630C082B">
      <w:pPr>
        <w:rPr>
          <w:rFonts w:hint="default"/>
          <w:lang w:val="en-US"/>
        </w:rPr>
      </w:pPr>
      <w:r>
        <w:rPr>
          <w:rFonts w:hint="default"/>
          <w:lang w:val="en-US"/>
        </w:rPr>
        <w:t>kernel-core-6.12.0-201.el10.x86_64</w:t>
      </w:r>
    </w:p>
    <w:p w14:paraId="181A457B">
      <w:pPr>
        <w:rPr>
          <w:rFonts w:hint="default"/>
          <w:lang w:val="en-US"/>
        </w:rPr>
      </w:pPr>
      <w:r>
        <w:rPr>
          <w:rFonts w:hint="default"/>
          <w:lang w:val="en-US"/>
        </w:rPr>
        <w:t>kernel-devel-6.12.0-201.el10.x86_64</w:t>
      </w:r>
    </w:p>
    <w:p w14:paraId="25A7FCF3">
      <w:pPr>
        <w:rPr>
          <w:rFonts w:hint="default"/>
          <w:lang w:val="en-US"/>
        </w:rPr>
      </w:pPr>
      <w:r>
        <w:rPr>
          <w:rFonts w:hint="default"/>
          <w:lang w:val="en-US"/>
        </w:rPr>
        <w:t>kernel-devel-matched-6.12.0-201.el10.x86_64</w:t>
      </w:r>
    </w:p>
    <w:p w14:paraId="6A325799">
      <w:pPr>
        <w:rPr>
          <w:rFonts w:hint="default"/>
          <w:lang w:val="en-US"/>
        </w:rPr>
      </w:pPr>
      <w:r>
        <w:rPr>
          <w:rFonts w:hint="default"/>
          <w:lang w:val="en-US"/>
        </w:rPr>
        <w:t>kernel-headers-6.12.0-201.el10.x86_64</w:t>
      </w:r>
    </w:p>
    <w:p w14:paraId="771C9608">
      <w:pPr>
        <w:rPr>
          <w:rFonts w:hint="default"/>
          <w:lang w:val="en-US"/>
        </w:rPr>
      </w:pPr>
    </w:p>
    <w:p w14:paraId="115B802C">
      <w:pPr>
        <w:rPr>
          <w:rFonts w:hint="default"/>
          <w:lang w:val="en-US"/>
        </w:rPr>
      </w:pPr>
      <w:r>
        <w:rPr>
          <w:rFonts w:hint="default"/>
          <w:lang w:val="en-US"/>
        </w:rPr>
        <w:t>DTK uname -r (container):</w:t>
      </w:r>
    </w:p>
    <w:p w14:paraId="1700A6A9">
      <w:pPr>
        <w:rPr>
          <w:rFonts w:hint="default"/>
          <w:lang w:val="en-US"/>
        </w:rPr>
      </w:pPr>
      <w:r>
        <w:rPr>
          <w:rFonts w:hint="default"/>
          <w:lang w:val="en-US"/>
        </w:rPr>
        <w:t>6.12.0-202.el10.x86_64</w:t>
      </w:r>
    </w:p>
    <w:p w14:paraId="60597925">
      <w:pPr>
        <w:rPr>
          <w:rFonts w:hint="default"/>
          <w:lang w:val="en-US"/>
        </w:rPr>
      </w:pPr>
      <w:r>
        <w:rPr>
          <w:rFonts w:hint="default"/>
          <w:lang w:val="en-US"/>
        </w:rPr>
        <w:t>pod "dtk-check" deleted from openshift-nfd namespace</w:t>
      </w:r>
    </w:p>
    <w:p w14:paraId="2C73A998">
      <w:pPr>
        <w:rPr>
          <w:rFonts w:hint="default"/>
          <w:lang w:val="en-US"/>
        </w:rPr>
      </w:pPr>
    </w:p>
    <w:p w14:paraId="29E52FF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i/>
          <w:iCs/>
          <w:color w:val="70AD47" w:themeColor="accent6"/>
          <w:lang w:val="en-US"/>
          <w14:textFill>
            <w14:solidFill>
              <w14:schemeClr w14:val="accent6"/>
            </w14:solidFill>
          </w14:textFill>
        </w:rPr>
      </w:pPr>
    </w:p>
    <w:p w14:paraId="0FBA992B">
      <w:pPr>
        <w:pStyle w:val="3"/>
        <w:numPr>
          <w:ilvl w:val="1"/>
          <w:numId w:val="1"/>
        </w:numPr>
        <w:bidi w:val="0"/>
        <w:ind w:left="0" w:leftChars="0" w:firstLine="0" w:firstLineChars="0"/>
        <w:rPr>
          <w:rFonts w:hint="default"/>
        </w:rPr>
      </w:pPr>
      <w:bookmarkStart w:id="76" w:name="_Toc2132465289"/>
      <w:r>
        <w:rPr>
          <w:rFonts w:hint="default"/>
        </w:rPr>
        <w:t>Installing the NFD Operator using the CLI</w:t>
      </w:r>
      <w:bookmarkEnd w:id="76"/>
    </w:p>
    <w:p w14:paraId="7F67CC5F">
      <w:pPr>
        <w:rPr>
          <w:rFonts w:hint="default" w:asciiTheme="minorAscii" w:hAnsiTheme="minorAscii"/>
        </w:rPr>
      </w:pPr>
    </w:p>
    <w:p w14:paraId="78517981">
      <w:pPr>
        <w:rPr>
          <w:rFonts w:hint="default" w:asciiTheme="minorAscii" w:hAnsiTheme="minorAscii"/>
        </w:rPr>
      </w:pPr>
    </w:p>
    <w:p w14:paraId="7F96A989">
      <w:pPr>
        <w:rPr>
          <w:rFonts w:hint="default" w:asciiTheme="minorAscii" w:hAnsiTheme="minorAscii"/>
        </w:rPr>
      </w:pPr>
    </w:p>
    <w:p w14:paraId="429E0444">
      <w:pPr>
        <w:rPr>
          <w:rFonts w:hint="default" w:asciiTheme="minorAscii" w:hAnsiTheme="minorAscii"/>
        </w:rPr>
      </w:pPr>
    </w:p>
    <w:p w14:paraId="7FB1D60B">
      <w:pPr>
        <w:rPr>
          <w:rFonts w:hint="default" w:asciiTheme="minorAscii" w:hAnsiTheme="minorAscii"/>
        </w:rPr>
      </w:pPr>
    </w:p>
    <w:p w14:paraId="0B0F9314">
      <w:pPr>
        <w:rPr>
          <w:rFonts w:hint="default" w:asciiTheme="minorAscii" w:hAnsiTheme="minorAscii"/>
        </w:rPr>
      </w:pPr>
    </w:p>
    <w:p w14:paraId="0DB434F1">
      <w:pPr>
        <w:rPr>
          <w:rFonts w:hint="default" w:asciiTheme="minorAscii" w:hAnsiTheme="minorAscii"/>
        </w:rPr>
      </w:pPr>
    </w:p>
    <w:p w14:paraId="5ACB511B">
      <w:pPr>
        <w:rPr>
          <w:rFonts w:hint="default" w:asciiTheme="minorAscii" w:hAnsiTheme="minorAscii"/>
        </w:rPr>
      </w:pPr>
    </w:p>
    <w:p w14:paraId="7D69704D">
      <w:pPr>
        <w:rPr>
          <w:rFonts w:hint="default" w:asciiTheme="minorAscii" w:hAnsiTheme="minorAscii"/>
        </w:rPr>
      </w:pPr>
    </w:p>
    <w:p w14:paraId="4E4D14F8">
      <w:pPr>
        <w:rPr>
          <w:rFonts w:hint="default" w:asciiTheme="minorAscii" w:hAnsiTheme="minorAscii"/>
        </w:rPr>
      </w:pPr>
    </w:p>
    <w:p w14:paraId="358042A0">
      <w:pPr>
        <w:rPr>
          <w:rFonts w:hint="default" w:asciiTheme="minorAscii" w:hAnsiTheme="minorAscii"/>
        </w:rPr>
      </w:pPr>
    </w:p>
    <w:p w14:paraId="238DD316">
      <w:pPr>
        <w:rPr>
          <w:rFonts w:hint="default" w:asciiTheme="minorAscii" w:hAnsiTheme="minorAscii"/>
        </w:rPr>
      </w:pPr>
    </w:p>
    <w:p w14:paraId="2DA1AE48">
      <w:pPr>
        <w:rPr>
          <w:rFonts w:hint="default" w:asciiTheme="minorAscii" w:hAnsiTheme="minorAscii"/>
        </w:rPr>
      </w:pPr>
    </w:p>
    <w:p w14:paraId="0A50F372">
      <w:pPr>
        <w:rPr>
          <w:rFonts w:hint="default" w:asciiTheme="minorAscii" w:hAnsiTheme="minorAscii"/>
        </w:rPr>
      </w:pPr>
    </w:p>
    <w:p w14:paraId="0293D2E9">
      <w:pPr>
        <w:rPr>
          <w:rFonts w:hint="default" w:asciiTheme="minorAscii" w:hAnsiTheme="minorAscii"/>
        </w:rPr>
      </w:pPr>
    </w:p>
    <w:p w14:paraId="742E87A3">
      <w:pPr>
        <w:rPr>
          <w:rFonts w:hint="default" w:asciiTheme="minorAscii" w:hAnsiTheme="minorAscii"/>
        </w:rPr>
      </w:pPr>
    </w:p>
    <w:p w14:paraId="41573D5B">
      <w:pPr>
        <w:rPr>
          <w:rFonts w:hint="default" w:asciiTheme="minorAscii" w:hAnsiTheme="minorAscii"/>
        </w:rPr>
      </w:pPr>
    </w:p>
    <w:p w14:paraId="12BBBA73">
      <w:pPr>
        <w:rPr>
          <w:rFonts w:hint="default" w:asciiTheme="minorAscii" w:hAnsiTheme="minorAscii"/>
        </w:rPr>
      </w:pPr>
    </w:p>
    <w:p w14:paraId="75CA9C24">
      <w:pPr>
        <w:rPr>
          <w:rFonts w:hint="default" w:asciiTheme="minorAscii" w:hAnsiTheme="minorAscii"/>
        </w:rPr>
      </w:pPr>
    </w:p>
    <w:p w14:paraId="5DAB9C75">
      <w:pPr>
        <w:rPr>
          <w:rFonts w:hint="default" w:asciiTheme="minorAscii" w:hAnsiTheme="minorAscii"/>
        </w:rPr>
      </w:pPr>
    </w:p>
    <w:p w14:paraId="4F964AF1">
      <w:pPr>
        <w:rPr>
          <w:rFonts w:hint="default" w:asciiTheme="minorAscii" w:hAnsiTheme="minorAscii"/>
        </w:rPr>
      </w:pPr>
    </w:p>
    <w:p w14:paraId="30553C6E">
      <w:pPr>
        <w:rPr>
          <w:rFonts w:hint="default" w:asciiTheme="minorAscii" w:hAnsiTheme="minorAscii"/>
        </w:rPr>
      </w:pPr>
    </w:p>
    <w:p w14:paraId="44E8F027">
      <w:pPr>
        <w:rPr>
          <w:rFonts w:hint="default" w:asciiTheme="minorAscii" w:hAnsiTheme="minorAscii"/>
        </w:rPr>
      </w:pPr>
    </w:p>
    <w:p w14:paraId="59E66F1C">
      <w:pPr>
        <w:rPr>
          <w:rFonts w:hint="default" w:asciiTheme="minorAscii" w:hAnsiTheme="minorAscii"/>
        </w:rPr>
      </w:pPr>
    </w:p>
    <w:p w14:paraId="020A1380">
      <w:pPr>
        <w:pStyle w:val="2"/>
        <w:numPr>
          <w:ilvl w:val="0"/>
          <w:numId w:val="1"/>
        </w:numPr>
        <w:bidi w:val="0"/>
        <w:ind w:left="0" w:leftChars="0" w:firstLine="0" w:firstLineChars="0"/>
        <w:rPr>
          <w:rFonts w:hint="default" w:asciiTheme="minorAscii" w:hAnsiTheme="minorAscii"/>
        </w:rPr>
      </w:pPr>
      <w:bookmarkStart w:id="77" w:name="_Toc654318520"/>
      <w:r>
        <w:rPr>
          <w:rFonts w:hint="default" w:asciiTheme="minorAscii" w:hAnsiTheme="minorAscii"/>
          <w:lang w:val="en-US"/>
        </w:rPr>
        <w:t>Reference</w:t>
      </w:r>
      <w:bookmarkEnd w:id="77"/>
    </w:p>
    <w:p w14:paraId="64DB7907">
      <w:pPr>
        <w:numPr>
          <w:ilvl w:val="0"/>
          <w:numId w:val="17"/>
        </w:numPr>
        <w:bidi w:val="0"/>
        <w:rPr>
          <w:rFonts w:hint="default"/>
        </w:rPr>
      </w:pPr>
      <w:r>
        <w:rPr>
          <w:rFonts w:hint="default"/>
          <w:b/>
          <w:bCs/>
        </w:rPr>
        <w:t>ocp4-metal-install (GitHub Repository) – A community UPI installer for OKD on bare-metal platforms.</w:t>
      </w:r>
      <w:r>
        <w:rPr>
          <w:rFonts w:hint="default"/>
        </w:rPr>
        <w:br w:type="textWrapping"/>
      </w:r>
      <w:r>
        <w:rPr>
          <w:rFonts w:hint="default"/>
        </w:rPr>
        <w:fldChar w:fldCharType="begin"/>
      </w:r>
      <w:r>
        <w:rPr>
          <w:rFonts w:hint="default"/>
        </w:rPr>
        <w:instrText xml:space="preserve"> HYPERLINK "https://github.com/ryanhay/ocp4-metal-install" \t "/Users/mirzanehalbaig/Documents/x/_new" </w:instrText>
      </w:r>
      <w:r>
        <w:rPr>
          <w:rFonts w:hint="default"/>
        </w:rPr>
        <w:fldChar w:fldCharType="separate"/>
      </w:r>
      <w:r>
        <w:rPr>
          <w:rStyle w:val="15"/>
          <w:rFonts w:hint="default" w:asciiTheme="minorAscii" w:hAnsiTheme="minorAscii"/>
          <w:szCs w:val="20"/>
        </w:rPr>
        <w:t>https://github.com/ryanhay/ocp4-metal-install</w:t>
      </w:r>
      <w:r>
        <w:rPr>
          <w:rFonts w:hint="default"/>
        </w:rPr>
        <w:fldChar w:fldCharType="end"/>
      </w:r>
    </w:p>
    <w:p w14:paraId="61F25531">
      <w:pPr>
        <w:numPr>
          <w:ilvl w:val="0"/>
          <w:numId w:val="0"/>
        </w:numPr>
        <w:bidi w:val="0"/>
        <w:rPr>
          <w:rFonts w:hint="default"/>
        </w:rPr>
      </w:pPr>
    </w:p>
    <w:p w14:paraId="52B76834">
      <w:pPr>
        <w:numPr>
          <w:ilvl w:val="0"/>
          <w:numId w:val="17"/>
        </w:numPr>
        <w:bidi w:val="0"/>
        <w:rPr>
          <w:rFonts w:hint="default"/>
        </w:rPr>
      </w:pPr>
      <w:r>
        <w:rPr>
          <w:rFonts w:hint="default"/>
          <w:b/>
          <w:bCs/>
        </w:rPr>
        <w:t>Installing OKD on Bare Metal (Official Docs) – Guide for bare-metal UPI installation, including machine creation details.</w:t>
      </w:r>
      <w:r>
        <w:rPr>
          <w:rFonts w:hint="default"/>
        </w:rPr>
        <w:br w:type="textWrapping"/>
      </w:r>
      <w:r>
        <w:rPr>
          <w:rFonts w:hint="default"/>
        </w:rPr>
        <w:fldChar w:fldCharType="begin"/>
      </w:r>
      <w:r>
        <w:rPr>
          <w:rFonts w:hint="default"/>
        </w:rPr>
        <w:instrText xml:space="preserve"> HYPERLINK "https://docs.okd.io/latest/installing/installing_bare_metal/upi/installing-bare-metal.html" \l "creating-machines-bare-metal_installing-bare-metal" \t "/Users/mirzanehalbaig/Documents/x/_new" </w:instrText>
      </w:r>
      <w:r>
        <w:rPr>
          <w:rFonts w:hint="default"/>
        </w:rPr>
        <w:fldChar w:fldCharType="separate"/>
      </w:r>
      <w:r>
        <w:rPr>
          <w:rStyle w:val="15"/>
          <w:rFonts w:hint="default" w:asciiTheme="minorAscii" w:hAnsiTheme="minorAscii"/>
          <w:szCs w:val="20"/>
        </w:rPr>
        <w:t>https://docs.okd.io/latest/installing/installing_bare_metal/upi/installing-bare-metal.html#creating-machines-bare-metal_installing-bare-metal</w:t>
      </w:r>
      <w:r>
        <w:rPr>
          <w:rFonts w:hint="default"/>
        </w:rPr>
        <w:fldChar w:fldCharType="end"/>
      </w:r>
    </w:p>
    <w:p w14:paraId="29472AE7">
      <w:pPr>
        <w:numPr>
          <w:ilvl w:val="0"/>
          <w:numId w:val="0"/>
        </w:numPr>
        <w:bidi w:val="0"/>
        <w:rPr>
          <w:rFonts w:hint="default"/>
        </w:rPr>
      </w:pPr>
    </w:p>
    <w:p w14:paraId="1180A8B4">
      <w:pPr>
        <w:numPr>
          <w:ilvl w:val="0"/>
          <w:numId w:val="17"/>
        </w:numPr>
        <w:bidi w:val="0"/>
        <w:rPr>
          <w:rFonts w:hint="default"/>
        </w:rPr>
      </w:pPr>
      <w:r>
        <w:rPr>
          <w:rFonts w:hint="default"/>
        </w:rPr>
        <w:t xml:space="preserve"> </w:t>
      </w:r>
      <w:r>
        <w:rPr>
          <w:rFonts w:hint="default"/>
          <w:b/>
          <w:bCs/>
        </w:rPr>
        <w:t>okd_bare_metal (GitHub Repository) – Example bare-metal OKD installation repository with configurations and automation.</w:t>
      </w:r>
      <w:r>
        <w:rPr>
          <w:rFonts w:hint="default"/>
        </w:rPr>
        <w:br w:type="textWrapping"/>
      </w:r>
      <w:r>
        <w:rPr>
          <w:rFonts w:hint="default"/>
        </w:rPr>
        <w:fldChar w:fldCharType="begin"/>
      </w:r>
      <w:r>
        <w:rPr>
          <w:rFonts w:hint="default"/>
        </w:rPr>
        <w:instrText xml:space="preserve"> HYPERLINK "https://github.com/eduardolucioac/okd_bare_metal" \t "/Users/mirzanehalbaig/Documents/x/_new" </w:instrText>
      </w:r>
      <w:r>
        <w:rPr>
          <w:rFonts w:hint="default"/>
        </w:rPr>
        <w:fldChar w:fldCharType="separate"/>
      </w:r>
      <w:r>
        <w:rPr>
          <w:rStyle w:val="15"/>
          <w:rFonts w:hint="default" w:asciiTheme="minorAscii" w:hAnsiTheme="minorAscii"/>
          <w:szCs w:val="20"/>
        </w:rPr>
        <w:t>https://github.com/eduardolucioac/okd_bare_metal</w:t>
      </w:r>
      <w:r>
        <w:rPr>
          <w:rFonts w:hint="default"/>
        </w:rPr>
        <w:fldChar w:fldCharType="end"/>
      </w:r>
    </w:p>
    <w:p w14:paraId="341D0E86">
      <w:pPr>
        <w:numPr>
          <w:ilvl w:val="0"/>
          <w:numId w:val="0"/>
        </w:numPr>
        <w:bidi w:val="0"/>
        <w:rPr>
          <w:rFonts w:hint="default"/>
        </w:rPr>
      </w:pPr>
    </w:p>
    <w:p w14:paraId="15BC4903">
      <w:pPr>
        <w:numPr>
          <w:ilvl w:val="0"/>
          <w:numId w:val="17"/>
        </w:numPr>
        <w:bidi w:val="0"/>
        <w:rPr>
          <w:rFonts w:hint="default"/>
        </w:rPr>
      </w:pPr>
      <w:r>
        <w:rPr>
          <w:rFonts w:hint="default"/>
        </w:rPr>
        <w:t xml:space="preserve"> </w:t>
      </w:r>
      <w:r>
        <w:rPr>
          <w:rFonts w:hint="default"/>
          <w:b/>
          <w:bCs/>
        </w:rPr>
        <w:t>OKD SNO UPI Guide (OKD Project Docs) – Single Node OpenShift (SNO) installation guide.</w:t>
      </w:r>
      <w:r>
        <w:rPr>
          <w:rFonts w:hint="default"/>
        </w:rPr>
        <w:br w:type="textWrapping"/>
      </w:r>
      <w:r>
        <w:rPr>
          <w:rFonts w:hint="default"/>
        </w:rPr>
        <w:fldChar w:fldCharType="begin"/>
      </w:r>
      <w:r>
        <w:rPr>
          <w:rFonts w:hint="default"/>
        </w:rPr>
        <w:instrText xml:space="preserve"> HYPERLINK "https://okd.io/docs/project/guides/upi-sno" \t "/Users/mirzanehalbaig/Documents/x/_new" </w:instrText>
      </w:r>
      <w:r>
        <w:rPr>
          <w:rFonts w:hint="default"/>
        </w:rPr>
        <w:fldChar w:fldCharType="separate"/>
      </w:r>
      <w:r>
        <w:rPr>
          <w:rStyle w:val="15"/>
          <w:rFonts w:hint="default" w:asciiTheme="minorAscii" w:hAnsiTheme="minorAscii"/>
          <w:szCs w:val="20"/>
        </w:rPr>
        <w:t>https://okd.io/docs/project/guides/upi-sno</w:t>
      </w:r>
      <w:r>
        <w:rPr>
          <w:rFonts w:hint="default"/>
        </w:rPr>
        <w:fldChar w:fldCharType="end"/>
      </w:r>
    </w:p>
    <w:p w14:paraId="61AC1BFD">
      <w:pPr>
        <w:numPr>
          <w:ilvl w:val="0"/>
          <w:numId w:val="0"/>
        </w:numPr>
        <w:bidi w:val="0"/>
        <w:rPr>
          <w:rFonts w:hint="default"/>
        </w:rPr>
      </w:pPr>
    </w:p>
    <w:p w14:paraId="4ACE11ED">
      <w:pPr>
        <w:numPr>
          <w:ilvl w:val="0"/>
          <w:numId w:val="17"/>
        </w:numPr>
        <w:bidi w:val="0"/>
        <w:rPr>
          <w:rFonts w:hint="default"/>
        </w:rPr>
      </w:pPr>
      <w:r>
        <w:rPr>
          <w:rFonts w:hint="default"/>
        </w:rPr>
        <w:t xml:space="preserve"> </w:t>
      </w:r>
      <w:r>
        <w:rPr>
          <w:rFonts w:hint="default"/>
          <w:b/>
          <w:bCs/>
        </w:rPr>
        <w:t>YouTube: OKD Bare Metal Install Tutorial – Video walkthrough for OKD bare-metal installation.</w:t>
      </w:r>
      <w:r>
        <w:rPr>
          <w:rFonts w:hint="default"/>
        </w:rPr>
        <w:br w:type="textWrapping"/>
      </w:r>
      <w:r>
        <w:rPr>
          <w:rFonts w:hint="default"/>
        </w:rPr>
        <w:fldChar w:fldCharType="begin"/>
      </w:r>
      <w:r>
        <w:rPr>
          <w:rFonts w:hint="default"/>
        </w:rPr>
        <w:instrText xml:space="preserve"> HYPERLINK "https://youtu.be/10w6sJ0hbhI?si=E4HKggpFKGeoE7Ge" \t "/Users/mirzanehalbaig/Documents/x/_new" </w:instrText>
      </w:r>
      <w:r>
        <w:rPr>
          <w:rFonts w:hint="default"/>
        </w:rPr>
        <w:fldChar w:fldCharType="separate"/>
      </w:r>
      <w:r>
        <w:rPr>
          <w:rStyle w:val="15"/>
          <w:rFonts w:hint="default" w:asciiTheme="minorAscii" w:hAnsiTheme="minorAscii"/>
          <w:szCs w:val="20"/>
        </w:rPr>
        <w:t>https://youtu.be/10w6sJ0hbhI?si=E4HKggpFKGeoE7Ge</w:t>
      </w:r>
      <w:r>
        <w:rPr>
          <w:rFonts w:hint="default"/>
        </w:rPr>
        <w:fldChar w:fldCharType="end"/>
      </w:r>
    </w:p>
    <w:p w14:paraId="27FAD1A1">
      <w:pPr>
        <w:numPr>
          <w:ilvl w:val="0"/>
          <w:numId w:val="0"/>
        </w:numPr>
        <w:bidi w:val="0"/>
        <w:rPr>
          <w:rFonts w:hint="default"/>
        </w:rPr>
      </w:pPr>
    </w:p>
    <w:p w14:paraId="2A2226D4">
      <w:pPr>
        <w:numPr>
          <w:ilvl w:val="0"/>
          <w:numId w:val="17"/>
        </w:numPr>
        <w:bidi w:val="0"/>
        <w:rPr>
          <w:rFonts w:hint="default"/>
        </w:rPr>
      </w:pPr>
      <w:r>
        <w:rPr>
          <w:rFonts w:hint="default"/>
        </w:rPr>
        <w:t xml:space="preserve"> </w:t>
      </w:r>
      <w:r>
        <w:rPr>
          <w:rFonts w:hint="default"/>
          <w:b/>
          <w:bCs/>
        </w:rPr>
        <w:t>OKD Cluster OpenShift Installation (LinuxSysAdmins.com) – Detailed OKD cluster installation tutorial with explanations.</w:t>
      </w:r>
      <w:r>
        <w:rPr>
          <w:rFonts w:hint="default"/>
        </w:rPr>
        <w:br w:type="textWrapping"/>
      </w:r>
      <w:r>
        <w:rPr>
          <w:rFonts w:hint="default"/>
        </w:rPr>
        <w:fldChar w:fldCharType="begin"/>
      </w:r>
      <w:r>
        <w:rPr>
          <w:rFonts w:hint="default"/>
        </w:rPr>
        <w:instrText xml:space="preserve"> HYPERLINK "https://www.linuxsysadmins.com/okd-cluster-openshift-installation/" \t "/Users/mirzanehalbaig/Documents/x/_new" </w:instrText>
      </w:r>
      <w:r>
        <w:rPr>
          <w:rFonts w:hint="default"/>
        </w:rPr>
        <w:fldChar w:fldCharType="separate"/>
      </w:r>
      <w:r>
        <w:rPr>
          <w:rStyle w:val="15"/>
          <w:rFonts w:hint="default" w:asciiTheme="minorAscii" w:hAnsiTheme="minorAscii"/>
          <w:szCs w:val="20"/>
        </w:rPr>
        <w:t>https://www.linuxsysadmins.com/okd-cluster-openshift-installation/</w:t>
      </w:r>
      <w:r>
        <w:rPr>
          <w:rFonts w:hint="default"/>
        </w:rPr>
        <w:fldChar w:fldCharType="end"/>
      </w:r>
    </w:p>
    <w:p w14:paraId="3CADD98D">
      <w:pPr>
        <w:numPr>
          <w:ilvl w:val="0"/>
          <w:numId w:val="0"/>
        </w:numPr>
        <w:bidi w:val="0"/>
        <w:rPr>
          <w:rFonts w:hint="default"/>
        </w:rPr>
      </w:pPr>
    </w:p>
    <w:p w14:paraId="5189E7D6">
      <w:pPr>
        <w:numPr>
          <w:ilvl w:val="0"/>
          <w:numId w:val="17"/>
        </w:numPr>
        <w:bidi w:val="0"/>
        <w:rPr>
          <w:rFonts w:hint="default"/>
        </w:rPr>
      </w:pPr>
      <w:r>
        <w:rPr>
          <w:rFonts w:hint="default"/>
        </w:rPr>
        <w:t xml:space="preserve"> </w:t>
      </w:r>
      <w:r>
        <w:rPr>
          <w:rFonts w:hint="default"/>
          <w:b/>
          <w:bCs/>
        </w:rPr>
        <w:t>Setting BIND DNS Server for OKD HA Clusters (LinuxSysAdmins.com) – Guide on configuring BIND DNS server for OKD.</w:t>
      </w:r>
      <w:r>
        <w:rPr>
          <w:rFonts w:hint="default"/>
        </w:rPr>
        <w:br w:type="textWrapping"/>
      </w:r>
      <w:r>
        <w:rPr>
          <w:rFonts w:hint="default"/>
        </w:rPr>
        <w:fldChar w:fldCharType="begin"/>
      </w:r>
      <w:r>
        <w:rPr>
          <w:rFonts w:hint="default"/>
        </w:rPr>
        <w:instrText xml:space="preserve"> HYPERLINK "https://www.linuxsysadmins.com/setting-bind-dns-server-for-okd-ha-clusters/" \t "/Users/mirzanehalbaig/Documents/x/_new" </w:instrText>
      </w:r>
      <w:r>
        <w:rPr>
          <w:rFonts w:hint="default"/>
        </w:rPr>
        <w:fldChar w:fldCharType="separate"/>
      </w:r>
      <w:r>
        <w:rPr>
          <w:rStyle w:val="15"/>
          <w:rFonts w:hint="default" w:asciiTheme="minorAscii" w:hAnsiTheme="minorAscii"/>
          <w:szCs w:val="20"/>
        </w:rPr>
        <w:t>https://www.linuxsysadmins.com/setting-bind-dns-server-for-okd-ha-clusters/</w:t>
      </w:r>
      <w:r>
        <w:rPr>
          <w:rFonts w:hint="default"/>
        </w:rPr>
        <w:fldChar w:fldCharType="end"/>
      </w:r>
    </w:p>
    <w:p w14:paraId="0BD08B83">
      <w:pPr>
        <w:numPr>
          <w:ilvl w:val="0"/>
          <w:numId w:val="0"/>
        </w:numPr>
        <w:bidi w:val="0"/>
        <w:rPr>
          <w:rFonts w:hint="default"/>
        </w:rPr>
      </w:pPr>
    </w:p>
    <w:p w14:paraId="45077785">
      <w:pPr>
        <w:numPr>
          <w:ilvl w:val="0"/>
          <w:numId w:val="17"/>
        </w:numPr>
        <w:bidi w:val="0"/>
        <w:rPr>
          <w:rFonts w:hint="default"/>
        </w:rPr>
      </w:pPr>
      <w:r>
        <w:rPr>
          <w:rFonts w:hint="default"/>
        </w:rPr>
        <w:t xml:space="preserve"> </w:t>
      </w:r>
      <w:r>
        <w:rPr>
          <w:rFonts w:hint="default"/>
          <w:b/>
          <w:bCs/>
        </w:rPr>
        <w:t>Configuring DHCP Server for OKD HA Clusters (LinuxSysAdmins.com) – DHCP setup instructions tailored for OKD installs.</w:t>
      </w:r>
      <w:r>
        <w:rPr>
          <w:rFonts w:hint="default"/>
        </w:rPr>
        <w:br w:type="textWrapping"/>
      </w:r>
      <w:r>
        <w:rPr>
          <w:rFonts w:hint="default"/>
        </w:rPr>
        <w:fldChar w:fldCharType="begin"/>
      </w:r>
      <w:r>
        <w:rPr>
          <w:rFonts w:hint="default"/>
        </w:rPr>
        <w:instrText xml:space="preserve"> HYPERLINK "https://www.linuxsysadmins.com/configuring-dhcp-server-for-okd-ha-clusters/" \t "/Users/mirzanehalbaig/Documents/x/_new" </w:instrText>
      </w:r>
      <w:r>
        <w:rPr>
          <w:rFonts w:hint="default"/>
        </w:rPr>
        <w:fldChar w:fldCharType="separate"/>
      </w:r>
      <w:r>
        <w:rPr>
          <w:rStyle w:val="15"/>
          <w:rFonts w:hint="default" w:asciiTheme="minorAscii" w:hAnsiTheme="minorAscii"/>
          <w:szCs w:val="20"/>
        </w:rPr>
        <w:t>https://www.linuxsysadmins.com/configuring-dhcp-server-for-okd-ha-clusters/</w:t>
      </w:r>
      <w:r>
        <w:rPr>
          <w:rFonts w:hint="default"/>
        </w:rPr>
        <w:fldChar w:fldCharType="end"/>
      </w:r>
    </w:p>
    <w:p w14:paraId="3D9FF321">
      <w:pPr>
        <w:numPr>
          <w:ilvl w:val="0"/>
          <w:numId w:val="0"/>
        </w:numPr>
        <w:bidi w:val="0"/>
        <w:rPr>
          <w:rFonts w:hint="default"/>
        </w:rPr>
      </w:pPr>
    </w:p>
    <w:p w14:paraId="729E8E0B">
      <w:pPr>
        <w:numPr>
          <w:ilvl w:val="0"/>
          <w:numId w:val="17"/>
        </w:numPr>
        <w:bidi w:val="0"/>
        <w:rPr>
          <w:rFonts w:hint="default" w:eastAsia="Helvetica" w:cs="Helvetica" w:asciiTheme="minorAscii" w:hAnsiTheme="minorAscii"/>
          <w:caps w:val="0"/>
          <w:color w:val="auto"/>
          <w:szCs w:val="20"/>
        </w:rPr>
      </w:pPr>
      <w:r>
        <w:rPr>
          <w:rFonts w:hint="default"/>
        </w:rPr>
        <w:t xml:space="preserve"> </w:t>
      </w:r>
      <w:r>
        <w:rPr>
          <w:rFonts w:hint="default"/>
          <w:b/>
          <w:bCs/>
        </w:rPr>
        <w:t>Configuring HAProxy Load Balancer for OKD HA Cluster (LinuxSysAdmins.com) – HAProxy LB setup for OKD high-availability.</w:t>
      </w:r>
      <w:r>
        <w:rPr>
          <w:rFonts w:hint="default"/>
        </w:rPr>
        <w:br w:type="textWrapping"/>
      </w:r>
      <w:r>
        <w:rPr>
          <w:rFonts w:hint="default"/>
        </w:rPr>
        <w:fldChar w:fldCharType="begin"/>
      </w:r>
      <w:r>
        <w:rPr>
          <w:rFonts w:hint="default"/>
        </w:rPr>
        <w:instrText xml:space="preserve"> HYPERLINK "https://www.linuxsysadmins.com/configuring-haproxy-lb-for-okd-ha-cluster/" \t "/Users/mirzanehalbaig/Documents/x/_new" </w:instrText>
      </w:r>
      <w:r>
        <w:rPr>
          <w:rFonts w:hint="default"/>
        </w:rPr>
        <w:fldChar w:fldCharType="separate"/>
      </w:r>
      <w:r>
        <w:rPr>
          <w:rStyle w:val="15"/>
          <w:rFonts w:hint="default" w:asciiTheme="minorAscii" w:hAnsiTheme="minorAscii"/>
          <w:szCs w:val="20"/>
        </w:rPr>
        <w:t>https://www.linuxsysadmins.com/configuring-haproxy-lb-for-okd-ha-cluster/</w:t>
      </w:r>
      <w:r>
        <w:rPr>
          <w:rFonts w:hint="default"/>
        </w:rPr>
        <w:fldChar w:fldCharType="end"/>
      </w:r>
    </w:p>
    <w:p w14:paraId="275B2AAB">
      <w:pPr>
        <w:numPr>
          <w:ilvl w:val="0"/>
          <w:numId w:val="0"/>
        </w:numPr>
        <w:bidi w:val="0"/>
        <w:rPr>
          <w:rFonts w:hint="default"/>
        </w:rPr>
      </w:pPr>
    </w:p>
    <w:p w14:paraId="449D493A">
      <w:pPr>
        <w:pStyle w:val="2"/>
      </w:pPr>
    </w:p>
    <w:p w14:paraId="02DC91F3">
      <w:pPr>
        <w:pStyle w:val="2"/>
      </w:pPr>
    </w:p>
    <w:p w14:paraId="3B8B1C9B">
      <w:pPr>
        <w:pStyle w:val="2"/>
      </w:pPr>
    </w:p>
    <w:p w14:paraId="1C11FC4A">
      <w:pPr>
        <w:pStyle w:val="2"/>
      </w:pPr>
    </w:p>
    <w:p w14:paraId="79038C2D">
      <w:pPr>
        <w:pStyle w:val="2"/>
      </w:pPr>
    </w:p>
    <w:p w14:paraId="2F6C2668">
      <w:pPr>
        <w:pStyle w:val="2"/>
      </w:pPr>
    </w:p>
    <w:p w14:paraId="63DEE1FF">
      <w:pPr>
        <w:pStyle w:val="2"/>
      </w:pPr>
    </w:p>
    <w:p w14:paraId="14F497A9">
      <w:pPr>
        <w:pStyle w:val="2"/>
      </w:pPr>
    </w:p>
    <w:p w14:paraId="646A4632">
      <w:pPr>
        <w:pStyle w:val="2"/>
      </w:pPr>
    </w:p>
    <w:p w14:paraId="7A488CAA">
      <w:pPr>
        <w:pStyle w:val="2"/>
      </w:pPr>
    </w:p>
    <w:p w14:paraId="0483A117">
      <w:pPr>
        <w:pStyle w:val="2"/>
      </w:pPr>
    </w:p>
    <w:p w14:paraId="1FB6D623">
      <w:pPr>
        <w:pStyle w:val="2"/>
      </w:pPr>
      <w:bookmarkStart w:id="78" w:name="_Toc2015093000"/>
      <w:r>
        <w:t>Appendix</w:t>
      </w:r>
      <w:bookmarkEnd w:id="78"/>
      <w:r>
        <w:t xml:space="preserve"> </w:t>
      </w:r>
    </w:p>
    <w:p w14:paraId="25834C83">
      <w:r>
        <w:t>Quick Reference, Assumptions &amp; Operational Guardrails</w:t>
      </w:r>
    </w:p>
    <w:p w14:paraId="6C806A56"/>
    <w:p w14:paraId="6EA0C0A8">
      <w:pPr>
        <w:rPr>
          <w:b/>
          <w:bCs/>
        </w:rPr>
      </w:pPr>
      <w:r>
        <w:rPr>
          <w:b/>
          <w:bCs/>
        </w:rPr>
        <w:t>Scope &amp; Intent</w:t>
      </w:r>
    </w:p>
    <w:p w14:paraId="6723A839">
      <w:r>
        <w:t>This appendix provides a concise operational reference for OKD</w:t>
      </w:r>
      <w:r>
        <w:rPr>
          <w:rFonts w:hint="default"/>
          <w:lang w:val="en-US"/>
        </w:rPr>
        <w:t xml:space="preserve"> (Openshift Kubernetes Distribution)</w:t>
      </w:r>
      <w:r>
        <w:t xml:space="preserve"> clusters deployed using User‑Provided Infrastructure (UPI) on bare‑metal or homelab environments. It captures design assumptions, constraints, validated patterns, and common failure domains.</w:t>
      </w:r>
    </w:p>
    <w:p w14:paraId="702062B0"/>
    <w:p w14:paraId="7BFD7A3B">
      <w:pPr>
        <w:rPr>
          <w:b/>
          <w:bCs/>
        </w:rPr>
      </w:pPr>
      <w:r>
        <w:rPr>
          <w:b/>
          <w:bCs/>
        </w:rPr>
        <w:t>Deployment Assumptions</w:t>
      </w:r>
    </w:p>
    <w:p w14:paraId="055ACDF3">
      <w:r>
        <w:t>• Fully user-managed infrastructure</w:t>
      </w:r>
    </w:p>
    <w:p w14:paraId="093809E7">
      <w:r>
        <w:t>• Static IP addressing preferred</w:t>
      </w:r>
    </w:p>
    <w:p w14:paraId="064CCEE2">
      <w:r>
        <w:t>• Fedora CoreOS / SCOS mandatory for bootstrap and control-plane</w:t>
      </w:r>
    </w:p>
    <w:p w14:paraId="0313FE2B">
      <w:r>
        <w:t>• External DNS, DHCP, HAProxy, HTTP, and NFS services required</w:t>
      </w:r>
    </w:p>
    <w:p w14:paraId="7915FC56">
      <w:r>
        <w:t>• Internet access required during install unless mirrored</w:t>
      </w:r>
    </w:p>
    <w:p w14:paraId="35A5A5D8"/>
    <w:p w14:paraId="22900B66">
      <w:pPr>
        <w:rPr>
          <w:b/>
          <w:bCs/>
        </w:rPr>
      </w:pPr>
      <w:r>
        <w:rPr>
          <w:b/>
          <w:bCs/>
        </w:rPr>
        <w:t>Mandatory External Dependencies</w:t>
      </w:r>
    </w:p>
    <w:p w14:paraId="4A73802D">
      <w:r>
        <w:t>DNS (BIND): Forward &amp; reverse DNS must be correct</w:t>
      </w:r>
    </w:p>
    <w:p w14:paraId="04B137A9">
      <w:r>
        <w:t>DHCP: Static reservations recommended</w:t>
      </w:r>
    </w:p>
    <w:p w14:paraId="7D8FFB8D">
      <w:r>
        <w:t>HAProxy: TCP mode for API (6443) and MCS (22623)</w:t>
      </w:r>
    </w:p>
    <w:p w14:paraId="1BA01AE7">
      <w:r>
        <w:t>HTTP Server: Hosts ignition &amp; OS artifacts</w:t>
      </w:r>
    </w:p>
    <w:p w14:paraId="002290B6">
      <w:r>
        <w:t>NFS: Persistent registry storage</w:t>
      </w:r>
    </w:p>
    <w:p w14:paraId="08739BB6"/>
    <w:p w14:paraId="567F0B20">
      <w:pPr>
        <w:rPr>
          <w:b/>
          <w:bCs/>
        </w:rPr>
      </w:pPr>
      <w:r>
        <w:rPr>
          <w:b/>
          <w:bCs/>
        </w:rPr>
        <w:t>Minimum &amp; Recommended Sizing</w:t>
      </w:r>
    </w:p>
    <w:p w14:paraId="1426D9E0">
      <w:r>
        <w:t>Control Plane: 4 vCPU, 16 GB RAM, 100 GB SSD/NVMe, ≤10 ms disk latency</w:t>
      </w:r>
    </w:p>
    <w:p w14:paraId="0FCE59EE">
      <w:r>
        <w:t>Compute: 2+ vCPU, 8+ GB RAM, 100 GB storage</w:t>
      </w:r>
    </w:p>
    <w:p w14:paraId="385A371D"/>
    <w:p w14:paraId="3B5FB32E">
      <w:pPr>
        <w:rPr>
          <w:b/>
          <w:bCs/>
        </w:rPr>
      </w:pPr>
      <w:r>
        <w:rPr>
          <w:b/>
          <w:bCs/>
        </w:rPr>
        <w:t>Bootstrap Lifecycle</w:t>
      </w:r>
    </w:p>
    <w:p w14:paraId="6642787A">
      <w:r>
        <w:t>Bootstrap is temporary and expected to show node-image-pull.service failure after completion.</w:t>
      </w:r>
    </w:p>
    <w:p w14:paraId="12A63AC0">
      <w:r>
        <w:t>Bootstrap references must be removed from HAProxy after bootstrap-complete.</w:t>
      </w:r>
    </w:p>
    <w:p w14:paraId="4CA6923C"/>
    <w:p w14:paraId="3B250467">
      <w:pPr>
        <w:rPr>
          <w:b/>
          <w:bCs/>
        </w:rPr>
      </w:pPr>
      <w:r>
        <w:rPr>
          <w:b/>
          <w:bCs/>
        </w:rPr>
        <w:t>Network &amp; Port Contract</w:t>
      </w:r>
    </w:p>
    <w:p w14:paraId="35E47DAC">
      <w:r>
        <w:t>6443 – Kubernetes API</w:t>
      </w:r>
    </w:p>
    <w:p w14:paraId="16B912C3">
      <w:r>
        <w:t>22623 – Machine Config Server</w:t>
      </w:r>
    </w:p>
    <w:p w14:paraId="0E32E84D">
      <w:r>
        <w:t>80/443 – Ingress</w:t>
      </w:r>
    </w:p>
    <w:p w14:paraId="17B27247">
      <w:r>
        <w:t>53 – DNS</w:t>
      </w:r>
    </w:p>
    <w:p w14:paraId="755F3740">
      <w:r>
        <w:t>67/68 – DHCP</w:t>
      </w:r>
    </w:p>
    <w:p w14:paraId="1737DC2B"/>
    <w:p w14:paraId="6BC12749">
      <w:pPr>
        <w:rPr>
          <w:b/>
          <w:bCs/>
        </w:rPr>
      </w:pPr>
      <w:r>
        <w:rPr>
          <w:b/>
          <w:bCs/>
        </w:rPr>
        <w:t>Ignition &amp; OS Boot Constraints</w:t>
      </w:r>
    </w:p>
    <w:p w14:paraId="1CB89871">
      <w:r>
        <w:t>Ventoy unsupported. Use DD mode.</w:t>
      </w:r>
    </w:p>
    <w:p w14:paraId="3988EAC2">
      <w:r>
        <w:t>Disks must be wiped before install.</w:t>
      </w:r>
    </w:p>
    <w:p w14:paraId="5F5192F7">
      <w:r>
        <w:t>Ignition URLs must remain reachable until first reboot.</w:t>
      </w:r>
    </w:p>
    <w:p w14:paraId="5DB1B550"/>
    <w:p w14:paraId="03D2AE30">
      <w:pPr>
        <w:rPr>
          <w:b/>
          <w:bCs/>
        </w:rPr>
      </w:pPr>
      <w:r>
        <w:rPr>
          <w:b/>
          <w:bCs/>
        </w:rPr>
        <w:t>Common Failure Domains</w:t>
      </w:r>
    </w:p>
    <w:p w14:paraId="3C5551E5">
      <w:r>
        <w:t>DNS misconfiguration</w:t>
      </w:r>
    </w:p>
    <w:p w14:paraId="78F80AC0">
      <w:r>
        <w:t>HAProxy TLS / EOF errors</w:t>
      </w:r>
    </w:p>
    <w:p w14:paraId="4E048A26">
      <w:r>
        <w:t>Invalid pull-secret</w:t>
      </w:r>
    </w:p>
    <w:p w14:paraId="35B4160B">
      <w:r>
        <w:t>Slow disk I/O (etcd)</w:t>
      </w:r>
    </w:p>
    <w:p w14:paraId="3E62916F">
      <w:r>
        <w:t>Firewall blocking required ports</w:t>
      </w:r>
    </w:p>
    <w:p w14:paraId="20B10E62"/>
    <w:p w14:paraId="5DC0C96A">
      <w:pPr>
        <w:rPr>
          <w:b/>
          <w:bCs/>
        </w:rPr>
      </w:pPr>
      <w:r>
        <w:rPr>
          <w:b/>
          <w:bCs/>
        </w:rPr>
        <w:t>Operational Best Practices</w:t>
      </w:r>
    </w:p>
    <w:p w14:paraId="5509437C">
      <w:r>
        <w:t>Approve CSRs in batches</w:t>
      </w:r>
    </w:p>
    <w:p w14:paraId="7226C746">
      <w:r>
        <w:t>Keep masters unschedulable unless required</w:t>
      </w:r>
    </w:p>
    <w:p w14:paraId="5F96EEFA">
      <w:r>
        <w:t>Use clean install directories per attempt</w:t>
      </w:r>
    </w:p>
    <w:p w14:paraId="7A1813EF">
      <w:r>
        <w:t>Enable debug logging during bootstrap</w:t>
      </w:r>
    </w:p>
    <w:p w14:paraId="38288784"/>
    <w:p w14:paraId="008A8F3C">
      <w:pPr>
        <w:rPr>
          <w:b/>
          <w:bCs/>
        </w:rPr>
      </w:pPr>
      <w:r>
        <w:rPr>
          <w:b/>
          <w:bCs/>
        </w:rPr>
        <w:t>Supported Variants</w:t>
      </w:r>
    </w:p>
    <w:p w14:paraId="7BCE4850">
      <w:r>
        <w:t>HA OKD</w:t>
      </w:r>
    </w:p>
    <w:p w14:paraId="6C2C6371">
      <w:r>
        <w:t>Single Node OKD (SNO)</w:t>
      </w:r>
    </w:p>
    <w:p w14:paraId="1DBCDEAA">
      <w:r>
        <w:t>Disconnected installs with mirror registry</w:t>
      </w:r>
    </w:p>
    <w:p w14:paraId="125596C2">
      <w:r>
        <w:t>Homelab / lab environments</w:t>
      </w:r>
    </w:p>
    <w:p w14:paraId="00245306"/>
    <w:p w14:paraId="7711F31C">
      <w:pPr>
        <w:rPr>
          <w:b/>
          <w:bCs/>
        </w:rPr>
      </w:pPr>
      <w:r>
        <w:rPr>
          <w:b/>
          <w:bCs/>
        </w:rPr>
        <w:t>Final Notes</w:t>
      </w:r>
    </w:p>
    <w:p w14:paraId="61DE0742">
      <w:r>
        <w:t>UPI offers maximum control with maximum responsibility.</w:t>
      </w:r>
    </w:p>
    <w:p w14:paraId="73F4D16A">
      <w:r>
        <w:t>Correct DNS and HAProxy configuration determine majority of success.</w:t>
      </w:r>
    </w:p>
    <w:p w14:paraId="23A636C4"/>
    <w:p w14:paraId="7D052C3E">
      <w:pPr>
        <w:numPr>
          <w:ilvl w:val="0"/>
          <w:numId w:val="0"/>
        </w:numPr>
        <w:bidi w:val="0"/>
        <w:rPr>
          <w:rFonts w:hint="default" w:asciiTheme="minorAscii" w:hAnsiTheme="minorAscii"/>
          <w:color w:val="auto"/>
          <w:lang w:val="en-US"/>
        </w:rPr>
      </w:pPr>
      <w:r>
        <w:rPr>
          <w:rFonts w:hint="default" w:eastAsia="Helvetica" w:cs="Helvetica" w:asciiTheme="minorAscii" w:hAnsiTheme="minorAscii"/>
          <w:b w:val="0"/>
          <w:bCs w:val="0"/>
          <w:i w:val="0"/>
          <w:iCs w:val="0"/>
          <w:caps w:val="0"/>
          <w:color w:val="auto"/>
          <w:spacing w:val="0"/>
          <w:szCs w:val="20"/>
          <w:u w:val="none"/>
          <w:shd w:val="clear" w:fill="FFFFFF"/>
        </w:rPr>
        <w:fldChar w:fldCharType="begin"/>
      </w:r>
      <w:r>
        <w:rPr>
          <w:rFonts w:hint="default" w:eastAsia="Helvetica" w:cs="Helvetica" w:asciiTheme="minorAscii" w:hAnsiTheme="minorAscii"/>
          <w:b w:val="0"/>
          <w:bCs w:val="0"/>
          <w:i w:val="0"/>
          <w:iCs w:val="0"/>
          <w:caps w:val="0"/>
          <w:color w:val="auto"/>
          <w:spacing w:val="0"/>
          <w:szCs w:val="20"/>
          <w:u w:val="none"/>
          <w:shd w:val="clear" w:fill="FFFFFF"/>
        </w:rPr>
        <w:instrText xml:space="preserve"> HYPERLINK "https://docs.okd.io/latest/architecture/architecture-installation.html" \l "about-the-installation-program" </w:instrText>
      </w:r>
      <w:r>
        <w:rPr>
          <w:rFonts w:hint="default" w:eastAsia="Helvetica" w:cs="Helvetica" w:asciiTheme="minorAscii" w:hAnsiTheme="minorAscii"/>
          <w:b w:val="0"/>
          <w:bCs w:val="0"/>
          <w:i w:val="0"/>
          <w:iCs w:val="0"/>
          <w:caps w:val="0"/>
          <w:color w:val="auto"/>
          <w:spacing w:val="0"/>
          <w:szCs w:val="20"/>
          <w:u w:val="none"/>
          <w:shd w:val="clear" w:fill="FFFFFF"/>
        </w:rPr>
        <w:fldChar w:fldCharType="separate"/>
      </w:r>
      <w:r>
        <w:rPr>
          <w:rFonts w:hint="default" w:eastAsia="Helvetica" w:cs="Helvetica" w:asciiTheme="minorAscii" w:hAnsiTheme="minorAscii"/>
          <w:b w:val="0"/>
          <w:bCs w:val="0"/>
          <w:i w:val="0"/>
          <w:iCs w:val="0"/>
          <w:caps w:val="0"/>
          <w:color w:val="auto"/>
          <w:spacing w:val="0"/>
          <w:szCs w:val="20"/>
          <w:u w:val="none"/>
          <w:shd w:val="clear" w:fill="FFFFFF"/>
        </w:rPr>
        <w:fldChar w:fldCharType="end"/>
      </w:r>
    </w:p>
    <w:sectPr>
      <w:footerReference r:id="rId3"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libri Light">
    <w:altName w:val="Helvetica Neue"/>
    <w:panose1 w:val="00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monospace">
    <w:altName w:val="苹方-简"/>
    <w:panose1 w:val="00000000000000000000"/>
    <w:charset w:val="00"/>
    <w:family w:val="auto"/>
    <w:pitch w:val="default"/>
    <w:sig w:usb0="00000000" w:usb1="00000000" w:usb2="00000000" w:usb3="00000000" w:csb0="00000000" w:csb1="00000000"/>
  </w:font>
  <w:font w:name="Cal">
    <w:altName w:val="苹方-简"/>
    <w:panose1 w:val="00000000000000000000"/>
    <w:charset w:val="00"/>
    <w:family w:val="auto"/>
    <w:pitch w:val="default"/>
    <w:sig w:usb0="00000000" w:usb1="00000000" w:usb2="00000000" w:usb3="00000000" w:csb0="00000000" w:csb1="00000000"/>
  </w:font>
  <w:font w:name="serif">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Times New Roman Bold">
    <w:panose1 w:val="02020603050405020304"/>
    <w:charset w:val="00"/>
    <w:family w:val="auto"/>
    <w:pitch w:val="default"/>
    <w:sig w:usb0="E0002AEF" w:usb1="C0007841" w:usb2="00000009" w:usb3="00000000" w:csb0="400001FF" w:csb1="FFFF0000"/>
  </w:font>
  <w:font w:name="menlo">
    <w:panose1 w:val="020B0609030804020204"/>
    <w:charset w:val="00"/>
    <w:family w:val="auto"/>
    <w:pitch w:val="default"/>
    <w:sig w:usb0="E60022FF" w:usb1="D200F9FB" w:usb2="02000028" w:usb3="00000000" w:csb0="600001DF" w:csb1="FFD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AE2DC">
    <w:pPr>
      <w:pStyle w:val="11"/>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030C93">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09030C93">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D9E3D"/>
    <w:multiLevelType w:val="singleLevel"/>
    <w:tmpl w:val="8EDD9E3D"/>
    <w:lvl w:ilvl="0" w:tentative="0">
      <w:start w:val="2"/>
      <w:numFmt w:val="decimal"/>
      <w:suff w:val="space"/>
      <w:lvlText w:val="%1)"/>
      <w:lvlJc w:val="left"/>
    </w:lvl>
  </w:abstractNum>
  <w:abstractNum w:abstractNumId="1">
    <w:nsid w:val="A7FD91B4"/>
    <w:multiLevelType w:val="singleLevel"/>
    <w:tmpl w:val="A7FD91B4"/>
    <w:lvl w:ilvl="0" w:tentative="0">
      <w:start w:val="1"/>
      <w:numFmt w:val="decimal"/>
      <w:suff w:val="space"/>
      <w:lvlText w:val="%1."/>
      <w:lvlJc w:val="left"/>
    </w:lvl>
  </w:abstractNum>
  <w:abstractNum w:abstractNumId="2">
    <w:nsid w:val="AFCBD920"/>
    <w:multiLevelType w:val="singleLevel"/>
    <w:tmpl w:val="AFCBD920"/>
    <w:lvl w:ilvl="0" w:tentative="0">
      <w:start w:val="2"/>
      <w:numFmt w:val="decimal"/>
      <w:suff w:val="space"/>
      <w:lvlText w:val="%1)"/>
      <w:lvlJc w:val="left"/>
    </w:lvl>
  </w:abstractNum>
  <w:abstractNum w:abstractNumId="3">
    <w:nsid w:val="BCFF2746"/>
    <w:multiLevelType w:val="singleLevel"/>
    <w:tmpl w:val="BCFF2746"/>
    <w:lvl w:ilvl="0" w:tentative="0">
      <w:start w:val="1"/>
      <w:numFmt w:val="decimal"/>
      <w:suff w:val="space"/>
      <w:lvlText w:val="%1)"/>
      <w:lvlJc w:val="left"/>
    </w:lvl>
  </w:abstractNum>
  <w:abstractNum w:abstractNumId="4">
    <w:nsid w:val="BDE3F7CC"/>
    <w:multiLevelType w:val="multilevel"/>
    <w:tmpl w:val="BDE3F7C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CF7C55B8"/>
    <w:multiLevelType w:val="singleLevel"/>
    <w:tmpl w:val="CF7C55B8"/>
    <w:lvl w:ilvl="0" w:tentative="0">
      <w:start w:val="1"/>
      <w:numFmt w:val="decimal"/>
      <w:suff w:val="space"/>
      <w:lvlText w:val="%1."/>
      <w:lvlJc w:val="left"/>
    </w:lvl>
  </w:abstractNum>
  <w:abstractNum w:abstractNumId="6">
    <w:nsid w:val="DB78FB22"/>
    <w:multiLevelType w:val="singleLevel"/>
    <w:tmpl w:val="DB78FB22"/>
    <w:lvl w:ilvl="0" w:tentative="0">
      <w:start w:val="1"/>
      <w:numFmt w:val="decimal"/>
      <w:suff w:val="space"/>
      <w:lvlText w:val="%1."/>
      <w:lvlJc w:val="left"/>
    </w:lvl>
  </w:abstractNum>
  <w:abstractNum w:abstractNumId="7">
    <w:nsid w:val="DFFF43FA"/>
    <w:multiLevelType w:val="singleLevel"/>
    <w:tmpl w:val="DFFF43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6FCEAE6"/>
    <w:multiLevelType w:val="multilevel"/>
    <w:tmpl w:val="F6FCEAE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FF9EFE95"/>
    <w:multiLevelType w:val="singleLevel"/>
    <w:tmpl w:val="FF9EFE95"/>
    <w:lvl w:ilvl="0" w:tentative="0">
      <w:start w:val="2"/>
      <w:numFmt w:val="decimal"/>
      <w:suff w:val="space"/>
      <w:lvlText w:val="%1)"/>
      <w:lvlJc w:val="left"/>
    </w:lvl>
  </w:abstractNum>
  <w:abstractNum w:abstractNumId="10">
    <w:nsid w:val="FF9F10BD"/>
    <w:multiLevelType w:val="singleLevel"/>
    <w:tmpl w:val="FF9F10BD"/>
    <w:lvl w:ilvl="0" w:tentative="0">
      <w:start w:val="1"/>
      <w:numFmt w:val="decimal"/>
      <w:suff w:val="space"/>
      <w:lvlText w:val="%1)"/>
      <w:lvlJc w:val="left"/>
    </w:lvl>
  </w:abstractNum>
  <w:abstractNum w:abstractNumId="11">
    <w:nsid w:val="5FA9A01F"/>
    <w:multiLevelType w:val="singleLevel"/>
    <w:tmpl w:val="5FA9A01F"/>
    <w:lvl w:ilvl="0" w:tentative="0">
      <w:start w:val="2"/>
      <w:numFmt w:val="decimal"/>
      <w:suff w:val="space"/>
      <w:lvlText w:val="%1)"/>
      <w:lvlJc w:val="left"/>
    </w:lvl>
  </w:abstractNum>
  <w:abstractNum w:abstractNumId="12">
    <w:nsid w:val="685CD8B9"/>
    <w:multiLevelType w:val="singleLevel"/>
    <w:tmpl w:val="685CD8B9"/>
    <w:lvl w:ilvl="0" w:tentative="0">
      <w:start w:val="2"/>
      <w:numFmt w:val="decimal"/>
      <w:suff w:val="space"/>
      <w:lvlText w:val="%1)"/>
      <w:lvlJc w:val="left"/>
    </w:lvl>
  </w:abstractNum>
  <w:abstractNum w:abstractNumId="13">
    <w:nsid w:val="73E3E0B1"/>
    <w:multiLevelType w:val="singleLevel"/>
    <w:tmpl w:val="73E3E0B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74D6F458"/>
    <w:multiLevelType w:val="singleLevel"/>
    <w:tmpl w:val="74D6F458"/>
    <w:lvl w:ilvl="0" w:tentative="0">
      <w:start w:val="2"/>
      <w:numFmt w:val="decimal"/>
      <w:suff w:val="space"/>
      <w:lvlText w:val="%1)"/>
      <w:lvlJc w:val="left"/>
    </w:lvl>
  </w:abstractNum>
  <w:abstractNum w:abstractNumId="15">
    <w:nsid w:val="7EB5C549"/>
    <w:multiLevelType w:val="multilevel"/>
    <w:tmpl w:val="7EB5C54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7F52B208"/>
    <w:multiLevelType w:val="singleLevel"/>
    <w:tmpl w:val="7F52B208"/>
    <w:lvl w:ilvl="0" w:tentative="0">
      <w:start w:val="2"/>
      <w:numFmt w:val="decimal"/>
      <w:suff w:val="space"/>
      <w:lvlText w:val="%1)"/>
      <w:lvlJc w:val="left"/>
    </w:lvl>
  </w:abstractNum>
  <w:num w:numId="1">
    <w:abstractNumId w:val="4"/>
  </w:num>
  <w:num w:numId="2">
    <w:abstractNumId w:val="15"/>
  </w:num>
  <w:num w:numId="3">
    <w:abstractNumId w:val="1"/>
  </w:num>
  <w:num w:numId="4">
    <w:abstractNumId w:val="13"/>
  </w:num>
  <w:num w:numId="5">
    <w:abstractNumId w:val="6"/>
  </w:num>
  <w:num w:numId="6">
    <w:abstractNumId w:val="2"/>
  </w:num>
  <w:num w:numId="7">
    <w:abstractNumId w:val="3"/>
  </w:num>
  <w:num w:numId="8">
    <w:abstractNumId w:val="14"/>
  </w:num>
  <w:num w:numId="9">
    <w:abstractNumId w:val="10"/>
  </w:num>
  <w:num w:numId="10">
    <w:abstractNumId w:val="16"/>
  </w:num>
  <w:num w:numId="11">
    <w:abstractNumId w:val="11"/>
  </w:num>
  <w:num w:numId="12">
    <w:abstractNumId w:val="0"/>
  </w:num>
  <w:num w:numId="13">
    <w:abstractNumId w:val="9"/>
  </w:num>
  <w:num w:numId="14">
    <w:abstractNumId w:val="12"/>
  </w:num>
  <w:num w:numId="15">
    <w:abstractNumId w:val="8"/>
  </w:num>
  <w:num w:numId="16">
    <w:abstractNumId w:val="7"/>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FF1C42"/>
    <w:rsid w:val="0BFD8DA4"/>
    <w:rsid w:val="0E6CF53F"/>
    <w:rsid w:val="17BF47E9"/>
    <w:rsid w:val="1A37C4D2"/>
    <w:rsid w:val="1BFF128D"/>
    <w:rsid w:val="1D978DB5"/>
    <w:rsid w:val="1DAE79FE"/>
    <w:rsid w:val="1EFDCA05"/>
    <w:rsid w:val="1F3E3A95"/>
    <w:rsid w:val="21F76427"/>
    <w:rsid w:val="2AB79733"/>
    <w:rsid w:val="2BFE4A64"/>
    <w:rsid w:val="2BFFB5C0"/>
    <w:rsid w:val="2C57A010"/>
    <w:rsid w:val="2C7DB279"/>
    <w:rsid w:val="2DB33544"/>
    <w:rsid w:val="2E7E9BC3"/>
    <w:rsid w:val="2FAF9B3B"/>
    <w:rsid w:val="2FCE85BC"/>
    <w:rsid w:val="2FDBB52D"/>
    <w:rsid w:val="2FFEFDB7"/>
    <w:rsid w:val="30DF45BB"/>
    <w:rsid w:val="31FF3AEA"/>
    <w:rsid w:val="33BDB473"/>
    <w:rsid w:val="33FF1C42"/>
    <w:rsid w:val="35EAD01B"/>
    <w:rsid w:val="377F6808"/>
    <w:rsid w:val="37FF8C41"/>
    <w:rsid w:val="383F5BCE"/>
    <w:rsid w:val="3B7EBEFA"/>
    <w:rsid w:val="3C6A1AB9"/>
    <w:rsid w:val="3CFD1655"/>
    <w:rsid w:val="3EF2CDCD"/>
    <w:rsid w:val="3EFF0C76"/>
    <w:rsid w:val="3EFF4605"/>
    <w:rsid w:val="3F5D6CC0"/>
    <w:rsid w:val="3F737F3B"/>
    <w:rsid w:val="3F7FFC20"/>
    <w:rsid w:val="3FB3F4F2"/>
    <w:rsid w:val="3FD94570"/>
    <w:rsid w:val="3FDD8064"/>
    <w:rsid w:val="3FDF0DAD"/>
    <w:rsid w:val="48D769B9"/>
    <w:rsid w:val="4A7B493E"/>
    <w:rsid w:val="4E975144"/>
    <w:rsid w:val="4F774498"/>
    <w:rsid w:val="4FF56E8C"/>
    <w:rsid w:val="55FF0FCB"/>
    <w:rsid w:val="575AFC4A"/>
    <w:rsid w:val="5ADF62DA"/>
    <w:rsid w:val="5BFE0F06"/>
    <w:rsid w:val="5BFFF29B"/>
    <w:rsid w:val="5DCD8B1F"/>
    <w:rsid w:val="5DD76508"/>
    <w:rsid w:val="5DDFEB34"/>
    <w:rsid w:val="5DFF6B5E"/>
    <w:rsid w:val="5EA37D8B"/>
    <w:rsid w:val="5ECFB5BB"/>
    <w:rsid w:val="5EECE952"/>
    <w:rsid w:val="5F7E7183"/>
    <w:rsid w:val="5F9FE835"/>
    <w:rsid w:val="5FBB3258"/>
    <w:rsid w:val="5FCF0A95"/>
    <w:rsid w:val="5FEE69B8"/>
    <w:rsid w:val="5FFBFCDA"/>
    <w:rsid w:val="62DDC822"/>
    <w:rsid w:val="63FF33A4"/>
    <w:rsid w:val="6575D5A5"/>
    <w:rsid w:val="65F72DEA"/>
    <w:rsid w:val="65FA85B4"/>
    <w:rsid w:val="677FEBD5"/>
    <w:rsid w:val="67FFBD22"/>
    <w:rsid w:val="69AA79EB"/>
    <w:rsid w:val="6B9FB153"/>
    <w:rsid w:val="6BEF42B3"/>
    <w:rsid w:val="6BF3C685"/>
    <w:rsid w:val="6BFD335B"/>
    <w:rsid w:val="6C7B61E8"/>
    <w:rsid w:val="6DFE97DD"/>
    <w:rsid w:val="6E7C0996"/>
    <w:rsid w:val="6E7D666B"/>
    <w:rsid w:val="6EA529F8"/>
    <w:rsid w:val="6EDFCC0D"/>
    <w:rsid w:val="6EEF4C86"/>
    <w:rsid w:val="6F3D2C1D"/>
    <w:rsid w:val="6F3E2764"/>
    <w:rsid w:val="6F7FBC1D"/>
    <w:rsid w:val="6FBE5516"/>
    <w:rsid w:val="6FDFBFF2"/>
    <w:rsid w:val="6FF89CB2"/>
    <w:rsid w:val="72AEB29D"/>
    <w:rsid w:val="73B2F6A3"/>
    <w:rsid w:val="73DDEC25"/>
    <w:rsid w:val="73F70826"/>
    <w:rsid w:val="7577D82A"/>
    <w:rsid w:val="757D4290"/>
    <w:rsid w:val="75BF1401"/>
    <w:rsid w:val="766B8900"/>
    <w:rsid w:val="76CBFC8D"/>
    <w:rsid w:val="773FC3A8"/>
    <w:rsid w:val="775FBBF7"/>
    <w:rsid w:val="7773297B"/>
    <w:rsid w:val="777F6055"/>
    <w:rsid w:val="77B6D97D"/>
    <w:rsid w:val="7961C892"/>
    <w:rsid w:val="79A47D84"/>
    <w:rsid w:val="79EE93F4"/>
    <w:rsid w:val="7B7F74B0"/>
    <w:rsid w:val="7BBF127A"/>
    <w:rsid w:val="7BC7723E"/>
    <w:rsid w:val="7BEDEDEE"/>
    <w:rsid w:val="7BFBD338"/>
    <w:rsid w:val="7BFF469D"/>
    <w:rsid w:val="7CDD4108"/>
    <w:rsid w:val="7D1B1B8F"/>
    <w:rsid w:val="7D1DCCEA"/>
    <w:rsid w:val="7DE63EAF"/>
    <w:rsid w:val="7DFB955E"/>
    <w:rsid w:val="7DFD7995"/>
    <w:rsid w:val="7DFF1D6C"/>
    <w:rsid w:val="7E7D171B"/>
    <w:rsid w:val="7E9BC40D"/>
    <w:rsid w:val="7EB1D62D"/>
    <w:rsid w:val="7EC7CF2C"/>
    <w:rsid w:val="7ED79D56"/>
    <w:rsid w:val="7EF22B2C"/>
    <w:rsid w:val="7EFD0E34"/>
    <w:rsid w:val="7EFDCF6E"/>
    <w:rsid w:val="7F2E5676"/>
    <w:rsid w:val="7F3F671C"/>
    <w:rsid w:val="7F77C3DC"/>
    <w:rsid w:val="7F79049D"/>
    <w:rsid w:val="7F7B862C"/>
    <w:rsid w:val="7F7E5D16"/>
    <w:rsid w:val="7F7F45A5"/>
    <w:rsid w:val="7F9AF8EA"/>
    <w:rsid w:val="7F9FE19F"/>
    <w:rsid w:val="7FA71068"/>
    <w:rsid w:val="7FB73BF9"/>
    <w:rsid w:val="7FBFC678"/>
    <w:rsid w:val="7FCFF833"/>
    <w:rsid w:val="7FDD4A9B"/>
    <w:rsid w:val="7FDDCCDF"/>
    <w:rsid w:val="7FE9B2CA"/>
    <w:rsid w:val="7FEFDE9E"/>
    <w:rsid w:val="7FF37672"/>
    <w:rsid w:val="7FF7A450"/>
    <w:rsid w:val="7FF9E7C7"/>
    <w:rsid w:val="7FFB4E5A"/>
    <w:rsid w:val="7FFC7DDD"/>
    <w:rsid w:val="7FFC9F39"/>
    <w:rsid w:val="7FFD1B79"/>
    <w:rsid w:val="7FFD7D7C"/>
    <w:rsid w:val="7FFE6C1E"/>
    <w:rsid w:val="7FFFBDD7"/>
    <w:rsid w:val="93EBA863"/>
    <w:rsid w:val="93FB6B51"/>
    <w:rsid w:val="9DF79F36"/>
    <w:rsid w:val="9FA308CC"/>
    <w:rsid w:val="9FD7A6D9"/>
    <w:rsid w:val="9FFF4C1B"/>
    <w:rsid w:val="9FFFBC42"/>
    <w:rsid w:val="A4EFB176"/>
    <w:rsid w:val="A7FE681A"/>
    <w:rsid w:val="A9FFB03D"/>
    <w:rsid w:val="AD3A8214"/>
    <w:rsid w:val="ADFFEAB3"/>
    <w:rsid w:val="AFBE71E2"/>
    <w:rsid w:val="AFEB798E"/>
    <w:rsid w:val="B3BDE4DF"/>
    <w:rsid w:val="B6FBAA77"/>
    <w:rsid w:val="B6FE213A"/>
    <w:rsid w:val="B9FF9EB5"/>
    <w:rsid w:val="BAFFB6A3"/>
    <w:rsid w:val="BBDB0859"/>
    <w:rsid w:val="BCFE28FC"/>
    <w:rsid w:val="BDED8FA9"/>
    <w:rsid w:val="BEA1F71C"/>
    <w:rsid w:val="BEFFBFD7"/>
    <w:rsid w:val="BEFFE638"/>
    <w:rsid w:val="BF7AE0A0"/>
    <w:rsid w:val="BFBFA385"/>
    <w:rsid w:val="BFDE6C3E"/>
    <w:rsid w:val="BFED8FF2"/>
    <w:rsid w:val="BFFB11C8"/>
    <w:rsid w:val="BFFEDB09"/>
    <w:rsid w:val="BFFF9D99"/>
    <w:rsid w:val="BFFFB5F8"/>
    <w:rsid w:val="C67FF033"/>
    <w:rsid w:val="CB933770"/>
    <w:rsid w:val="CF7E016F"/>
    <w:rsid w:val="CFBFCF5C"/>
    <w:rsid w:val="D2EF36E2"/>
    <w:rsid w:val="D3F71616"/>
    <w:rsid w:val="D4BF42F5"/>
    <w:rsid w:val="D6FC2DCC"/>
    <w:rsid w:val="D7EFEB11"/>
    <w:rsid w:val="D7EFF88B"/>
    <w:rsid w:val="DA7F9365"/>
    <w:rsid w:val="DAD9D4FF"/>
    <w:rsid w:val="DBFB8324"/>
    <w:rsid w:val="DCFF0BA6"/>
    <w:rsid w:val="DEBA15BF"/>
    <w:rsid w:val="DEBD36AC"/>
    <w:rsid w:val="DEDD02A6"/>
    <w:rsid w:val="DEFE598D"/>
    <w:rsid w:val="DF6C0C52"/>
    <w:rsid w:val="DF7F66B8"/>
    <w:rsid w:val="DFA927F8"/>
    <w:rsid w:val="DFBE8829"/>
    <w:rsid w:val="DFEFBA7C"/>
    <w:rsid w:val="DFF97866"/>
    <w:rsid w:val="DFFA8425"/>
    <w:rsid w:val="E2CCF8CF"/>
    <w:rsid w:val="E5EE9D01"/>
    <w:rsid w:val="E6D7DEE6"/>
    <w:rsid w:val="E6FFA810"/>
    <w:rsid w:val="E76F7618"/>
    <w:rsid w:val="E7A754E3"/>
    <w:rsid w:val="E7FEF05A"/>
    <w:rsid w:val="EA1B6108"/>
    <w:rsid w:val="EADFE2F6"/>
    <w:rsid w:val="EB4B7D00"/>
    <w:rsid w:val="EBAC7497"/>
    <w:rsid w:val="EBF7F875"/>
    <w:rsid w:val="EBF9773A"/>
    <w:rsid w:val="EBFA80B4"/>
    <w:rsid w:val="EBFFD84B"/>
    <w:rsid w:val="ECC95158"/>
    <w:rsid w:val="EDDFBFC8"/>
    <w:rsid w:val="EE1FF34D"/>
    <w:rsid w:val="EEAFA02A"/>
    <w:rsid w:val="EEFF3946"/>
    <w:rsid w:val="EEFF8943"/>
    <w:rsid w:val="EF1B28DC"/>
    <w:rsid w:val="EF7FD3E0"/>
    <w:rsid w:val="EF91745D"/>
    <w:rsid w:val="EFA713AE"/>
    <w:rsid w:val="EFB7FF10"/>
    <w:rsid w:val="EFBFB032"/>
    <w:rsid w:val="EFDFCF30"/>
    <w:rsid w:val="EFE774ED"/>
    <w:rsid w:val="EFF801EB"/>
    <w:rsid w:val="EFFFA31C"/>
    <w:rsid w:val="EFFFE277"/>
    <w:rsid w:val="F1A7696E"/>
    <w:rsid w:val="F1F62573"/>
    <w:rsid w:val="F23F58A9"/>
    <w:rsid w:val="F3DDE434"/>
    <w:rsid w:val="F3FCC761"/>
    <w:rsid w:val="F57EEACE"/>
    <w:rsid w:val="F5BF73FC"/>
    <w:rsid w:val="F5C7A4A1"/>
    <w:rsid w:val="F5FFAE2E"/>
    <w:rsid w:val="F7235569"/>
    <w:rsid w:val="F7EC4148"/>
    <w:rsid w:val="F7F9A6D2"/>
    <w:rsid w:val="F7F9B0AC"/>
    <w:rsid w:val="F7FB6499"/>
    <w:rsid w:val="F7FC9E03"/>
    <w:rsid w:val="F7FDB7B0"/>
    <w:rsid w:val="F927F6A8"/>
    <w:rsid w:val="F9FDCD57"/>
    <w:rsid w:val="FA778D34"/>
    <w:rsid w:val="FAFF7F77"/>
    <w:rsid w:val="FB1B1FEC"/>
    <w:rsid w:val="FB3E16C2"/>
    <w:rsid w:val="FB646147"/>
    <w:rsid w:val="FB671C5C"/>
    <w:rsid w:val="FB9E2D95"/>
    <w:rsid w:val="FBBAD934"/>
    <w:rsid w:val="FBBFA415"/>
    <w:rsid w:val="FBC7FC7A"/>
    <w:rsid w:val="FBDF3967"/>
    <w:rsid w:val="FBE75494"/>
    <w:rsid w:val="FBF77F13"/>
    <w:rsid w:val="FBFFC4D2"/>
    <w:rsid w:val="FCF44059"/>
    <w:rsid w:val="FD7F4083"/>
    <w:rsid w:val="FD7F4C94"/>
    <w:rsid w:val="FDAFA5F5"/>
    <w:rsid w:val="FDBB8BAC"/>
    <w:rsid w:val="FDBE3648"/>
    <w:rsid w:val="FDC30FFE"/>
    <w:rsid w:val="FDED504C"/>
    <w:rsid w:val="FDF5D99C"/>
    <w:rsid w:val="FDF5FD24"/>
    <w:rsid w:val="FDFFFBAA"/>
    <w:rsid w:val="FE5F525C"/>
    <w:rsid w:val="FE7FCEBF"/>
    <w:rsid w:val="FEBC3E86"/>
    <w:rsid w:val="FEBFD602"/>
    <w:rsid w:val="FEEAEFD5"/>
    <w:rsid w:val="FEEFD6CC"/>
    <w:rsid w:val="FEF1EBD6"/>
    <w:rsid w:val="FEF7BFA5"/>
    <w:rsid w:val="FEFE5864"/>
    <w:rsid w:val="FF1BC420"/>
    <w:rsid w:val="FF7507C5"/>
    <w:rsid w:val="FF7C2302"/>
    <w:rsid w:val="FF9F675F"/>
    <w:rsid w:val="FFAE7FDF"/>
    <w:rsid w:val="FFBEFF25"/>
    <w:rsid w:val="FFCB84A1"/>
    <w:rsid w:val="FFD7E223"/>
    <w:rsid w:val="FFDCBC5A"/>
    <w:rsid w:val="FFDD6737"/>
    <w:rsid w:val="FFDF5867"/>
    <w:rsid w:val="FFDFB720"/>
    <w:rsid w:val="FFE70888"/>
    <w:rsid w:val="FFEB85CE"/>
    <w:rsid w:val="FFEE73A5"/>
    <w:rsid w:val="FFEF9371"/>
    <w:rsid w:val="FFF30AB0"/>
    <w:rsid w:val="FFF3F39A"/>
    <w:rsid w:val="FFF601CB"/>
    <w:rsid w:val="FFF856D1"/>
    <w:rsid w:val="FFFF5351"/>
    <w:rsid w:val="FFFF5CC8"/>
    <w:rsid w:val="FFFF67F9"/>
    <w:rsid w:val="FFFF9AAD"/>
    <w:rsid w:val="FFFFD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3"/>
    <w:qFormat/>
    <w:uiPriority w:val="0"/>
    <w:pPr>
      <w:spacing w:before="0" w:beforeAutospacing="1" w:after="0" w:afterAutospacing="1"/>
      <w:jc w:val="left"/>
      <w:outlineLvl w:val="0"/>
    </w:pPr>
    <w:rPr>
      <w:rFonts w:ascii="Calibri" w:hAnsi="Calibri" w:eastAsia="SimSun" w:cs="SimSun"/>
      <w:b/>
      <w:bCs/>
      <w:kern w:val="44"/>
      <w:sz w:val="28"/>
      <w:szCs w:val="48"/>
      <w:lang w:bidi="ar"/>
    </w:rPr>
  </w:style>
  <w:style w:type="paragraph" w:styleId="3">
    <w:name w:val="heading 2"/>
    <w:next w:val="1"/>
    <w:link w:val="24"/>
    <w:unhideWhenUsed/>
    <w:qFormat/>
    <w:uiPriority w:val="0"/>
    <w:pPr>
      <w:spacing w:before="0" w:beforeAutospacing="1" w:after="0" w:afterAutospacing="1"/>
      <w:jc w:val="left"/>
      <w:outlineLvl w:val="1"/>
    </w:pPr>
    <w:rPr>
      <w:rFonts w:hint="default" w:ascii="Calibri" w:hAnsi="Calibri" w:eastAsia="SimSun" w:cs="SimSun"/>
      <w:b/>
      <w:bCs/>
      <w:kern w:val="0"/>
      <w:sz w:val="26"/>
      <w:szCs w:val="36"/>
      <w:lang w:val="en-US" w:eastAsia="zh-CN" w:bidi="ar"/>
    </w:rPr>
  </w:style>
  <w:style w:type="paragraph" w:styleId="4">
    <w:name w:val="heading 3"/>
    <w:next w:val="1"/>
    <w:link w:val="25"/>
    <w:unhideWhenUsed/>
    <w:qFormat/>
    <w:uiPriority w:val="0"/>
    <w:pPr>
      <w:spacing w:before="0" w:beforeAutospacing="1" w:after="0" w:afterAutospacing="1"/>
      <w:jc w:val="left"/>
      <w:outlineLvl w:val="2"/>
    </w:pPr>
    <w:rPr>
      <w:rFonts w:hint="default" w:ascii="Calibri" w:hAnsi="Calibri" w:eastAsia="SimSun" w:cs="SimSun"/>
      <w:b/>
      <w:bCs/>
      <w:kern w:val="0"/>
      <w:sz w:val="24"/>
      <w:szCs w:val="27"/>
      <w:lang w:val="en-US" w:eastAsia="zh-CN" w:bidi="ar"/>
    </w:rPr>
  </w:style>
  <w:style w:type="paragraph" w:styleId="5">
    <w:name w:val="heading 4"/>
    <w:next w:val="1"/>
    <w:link w:val="26"/>
    <w:unhideWhenUsed/>
    <w:qFormat/>
    <w:uiPriority w:val="0"/>
    <w:pPr>
      <w:spacing w:before="0" w:beforeAutospacing="1" w:after="0" w:afterAutospacing="1"/>
      <w:jc w:val="left"/>
      <w:outlineLvl w:val="3"/>
    </w:pPr>
    <w:rPr>
      <w:rFonts w:hint="default" w:ascii="Calibri" w:hAnsi="Calibri" w:eastAsia="SimSun" w:cs="SimSun"/>
      <w:b/>
      <w:bCs/>
      <w:kern w:val="0"/>
      <w:sz w:val="22"/>
      <w:szCs w:val="24"/>
      <w:lang w:val="en-US" w:eastAsia="zh-CN" w:bidi="ar"/>
    </w:rPr>
  </w:style>
  <w:style w:type="paragraph" w:styleId="6">
    <w:name w:val="heading 5"/>
    <w:basedOn w:val="1"/>
    <w:next w:val="1"/>
    <w:link w:val="27"/>
    <w:unhideWhenUsed/>
    <w:qFormat/>
    <w:uiPriority w:val="0"/>
    <w:pPr>
      <w:keepNext/>
      <w:keepLines/>
      <w:spacing w:before="280" w:after="290" w:line="376" w:lineRule="auto"/>
      <w:outlineLvl w:val="4"/>
    </w:pPr>
    <w:rPr>
      <w:rFonts w:ascii="Calibri" w:hAnsi="Calibri"/>
      <w:b/>
      <w:bCs/>
      <w:sz w:val="20"/>
      <w:szCs w:val="28"/>
    </w:rPr>
  </w:style>
  <w:style w:type="paragraph" w:styleId="7">
    <w:name w:val="heading 6"/>
    <w:basedOn w:val="1"/>
    <w:next w:val="1"/>
    <w:unhideWhenUsed/>
    <w:qFormat/>
    <w:uiPriority w:val="0"/>
    <w:pPr>
      <w:keepNext/>
      <w:keepLines/>
      <w:spacing w:before="240" w:after="64" w:line="320" w:lineRule="auto"/>
      <w:outlineLvl w:val="5"/>
    </w:pPr>
    <w:rPr>
      <w:b/>
      <w:bCs/>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llowedHyperlink"/>
    <w:basedOn w:val="8"/>
    <w:uiPriority w:val="0"/>
    <w:rPr>
      <w:color w:val="800080"/>
      <w:u w:val="single"/>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uiPriority w:val="0"/>
    <w:pPr>
      <w:tabs>
        <w:tab w:val="center" w:pos="4153"/>
        <w:tab w:val="right" w:pos="8306"/>
      </w:tabs>
      <w:snapToGrid w:val="0"/>
    </w:pPr>
    <w:rPr>
      <w:sz w:val="18"/>
      <w:szCs w:val="18"/>
    </w:rPr>
  </w:style>
  <w:style w:type="character" w:styleId="13">
    <w:name w:val="HTML Code"/>
    <w:basedOn w:val="8"/>
    <w:qFormat/>
    <w:uiPriority w:val="0"/>
    <w:rPr>
      <w:rFonts w:ascii="Courier New" w:hAnsi="Courier New" w:cs="Courier New"/>
      <w:sz w:val="20"/>
      <w:szCs w:val="20"/>
    </w:rPr>
  </w:style>
  <w:style w:type="paragraph" w:styleId="1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 w:type="character" w:styleId="15">
    <w:name w:val="Hyperlink"/>
    <w:basedOn w:val="8"/>
    <w:qFormat/>
    <w:uiPriority w:val="0"/>
    <w:rPr>
      <w:color w:val="0000FF"/>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0"/>
    <w:rPr>
      <w:b/>
      <w:bCs/>
    </w:rPr>
  </w:style>
  <w:style w:type="paragraph" w:styleId="18">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uiPriority w:val="0"/>
    <w:pPr>
      <w:ind w:left="840" w:leftChars="400"/>
    </w:pPr>
  </w:style>
  <w:style w:type="paragraph" w:styleId="22">
    <w:name w:val="toc 4"/>
    <w:basedOn w:val="1"/>
    <w:next w:val="1"/>
    <w:qFormat/>
    <w:uiPriority w:val="0"/>
    <w:pPr>
      <w:ind w:left="1260" w:leftChars="600"/>
    </w:pPr>
  </w:style>
  <w:style w:type="character" w:customStyle="1" w:styleId="23">
    <w:name w:val="Heading 1 Char"/>
    <w:link w:val="2"/>
    <w:qFormat/>
    <w:uiPriority w:val="0"/>
    <w:rPr>
      <w:rFonts w:hint="default" w:ascii="Calibri" w:hAnsi="Calibri" w:eastAsia="SimSun" w:cs="SimSun"/>
      <w:b/>
      <w:bCs/>
      <w:kern w:val="44"/>
      <w:sz w:val="28"/>
      <w:szCs w:val="48"/>
      <w:lang w:val="en-US" w:eastAsia="zh-CN" w:bidi="ar"/>
    </w:rPr>
  </w:style>
  <w:style w:type="character" w:customStyle="1" w:styleId="24">
    <w:name w:val="Heading 2 Char"/>
    <w:link w:val="3"/>
    <w:uiPriority w:val="0"/>
    <w:rPr>
      <w:rFonts w:hint="default" w:ascii="Calibri" w:hAnsi="Calibri" w:eastAsia="SimSun" w:cs="SimSun"/>
      <w:b/>
      <w:bCs/>
      <w:kern w:val="0"/>
      <w:sz w:val="26"/>
      <w:szCs w:val="36"/>
      <w:lang w:val="en-US" w:eastAsia="zh-CN" w:bidi="ar"/>
    </w:rPr>
  </w:style>
  <w:style w:type="character" w:customStyle="1" w:styleId="25">
    <w:name w:val="Heading 3 Char"/>
    <w:link w:val="4"/>
    <w:qFormat/>
    <w:uiPriority w:val="0"/>
    <w:rPr>
      <w:rFonts w:hint="default" w:ascii="Calibri" w:hAnsi="Calibri" w:eastAsia="SimSun" w:cs="SimSun"/>
      <w:b/>
      <w:bCs/>
      <w:kern w:val="0"/>
      <w:sz w:val="24"/>
      <w:szCs w:val="27"/>
      <w:lang w:val="en-US" w:eastAsia="zh-CN" w:bidi="ar"/>
    </w:rPr>
  </w:style>
  <w:style w:type="character" w:customStyle="1" w:styleId="26">
    <w:name w:val="Heading 4 Char"/>
    <w:link w:val="5"/>
    <w:qFormat/>
    <w:uiPriority w:val="0"/>
    <w:rPr>
      <w:rFonts w:hint="default" w:ascii="Calibri" w:hAnsi="Calibri" w:eastAsia="SimSun" w:cs="SimSun"/>
      <w:b/>
      <w:bCs/>
      <w:kern w:val="0"/>
      <w:sz w:val="22"/>
      <w:szCs w:val="24"/>
      <w:lang w:val="en-US" w:eastAsia="zh-CN" w:bidi="ar"/>
    </w:rPr>
  </w:style>
  <w:style w:type="character" w:customStyle="1" w:styleId="27">
    <w:name w:val="Heading 5 Char"/>
    <w:link w:val="6"/>
    <w:qFormat/>
    <w:uiPriority w:val="0"/>
    <w:rPr>
      <w:rFonts w:ascii="Calibri" w:hAnsi="Calibri"/>
      <w:b/>
      <w:bCs/>
      <w:sz w:val="20"/>
      <w:szCs w:val="28"/>
    </w:rPr>
  </w:style>
  <w:style w:type="character" w:customStyle="1" w:styleId="28">
    <w:name w:val="font21"/>
    <w:uiPriority w:val="0"/>
    <w:rPr>
      <w:rFonts w:hint="default" w:ascii="Calibri" w:hAnsi="Calibri" w:cs="Calibri"/>
      <w:color w:val="000000"/>
      <w:sz w:val="14"/>
      <w:szCs w:val="14"/>
      <w:u w:val="none"/>
    </w:rPr>
  </w:style>
  <w:style w:type="paragraph" w:customStyle="1" w:styleId="29">
    <w:name w:val="p1"/>
    <w:uiPriority w:val="0"/>
    <w:pPr>
      <w:shd w:val="clear" w:fill="000000"/>
      <w:spacing w:before="0" w:beforeAutospacing="0" w:after="0" w:afterAutospacing="0"/>
      <w:ind w:left="0" w:right="0"/>
      <w:jc w:val="left"/>
    </w:pPr>
    <w:rPr>
      <w:rFonts w:ascii="menlo" w:hAnsi="menlo" w:eastAsia="menlo" w:cs="menlo"/>
      <w:color w:val="FFFFFF"/>
      <w:kern w:val="0"/>
      <w:sz w:val="22"/>
      <w:szCs w:val="22"/>
      <w:lang w:val="en-US" w:eastAsia="zh-CN" w:bidi="ar"/>
    </w:rPr>
  </w:style>
  <w:style w:type="character" w:customStyle="1" w:styleId="30">
    <w:name w:val="s1"/>
    <w:uiPriority w:val="0"/>
    <w:rPr>
      <w:shd w:val="clear" w:fill="000000"/>
    </w:rPr>
  </w:style>
  <w:style w:type="character" w:customStyle="1" w:styleId="31">
    <w:name w:val="s2"/>
    <w:uiPriority w:val="0"/>
    <w:rPr>
      <w:color w:val="FB0007"/>
      <w:shd w:val="clear" w:fill="000000"/>
    </w:rPr>
  </w:style>
  <w:style w:type="paragraph" w:customStyle="1" w:styleId="32">
    <w:name w:val="p2"/>
    <w:uiPriority w:val="0"/>
    <w:pPr>
      <w:spacing w:before="0" w:beforeAutospacing="0" w:after="0" w:afterAutospacing="0"/>
      <w:ind w:left="0" w:right="0"/>
      <w:jc w:val="left"/>
    </w:pPr>
    <w:rPr>
      <w:rFonts w:ascii="menlo" w:hAnsi="menlo" w:eastAsia="menlo" w:cs="menlo"/>
      <w:kern w:val="0"/>
      <w:sz w:val="22"/>
      <w:szCs w:val="22"/>
      <w:lang w:val="en-US" w:eastAsia="zh-CN" w:bidi="ar"/>
    </w:rPr>
  </w:style>
  <w:style w:type="character" w:customStyle="1" w:styleId="33">
    <w:name w:val="s3"/>
    <w:uiPriority w:val="0"/>
    <w:rPr>
      <w:color w:val="9DA30A"/>
      <w:shd w:val="clear" w:fill="00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5.webp"/><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webp"/><Relationship Id="rId13" Type="http://schemas.openxmlformats.org/officeDocument/2006/relationships/image" Target="media/image9.webp"/><Relationship Id="rId12" Type="http://schemas.openxmlformats.org/officeDocument/2006/relationships/image" Target="media/image8.jpeg"/><Relationship Id="rId11" Type="http://schemas.openxmlformats.org/officeDocument/2006/relationships/image" Target="media/image7.webp"/><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287</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2026-02-02T06:54:00Z</dcterms:created>
  <dc:creator>mirza nehal Baig</dc:creator>
  <cp:lastModifiedBy>mirza nehal Baig</cp:lastModifiedBy>
  <dcterms:modified xsi:type="dcterms:W3CDTF">2026-02-23T16:49:33Z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02087B86528929ED0E85936987876630_43</vt:lpwstr>
  </property>
</Properties>
</file>