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CB7" w:rsidRPr="00210978" w:rsidRDefault="003E7CB7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tbl>
      <w:tblPr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2245"/>
        <w:gridCol w:w="1411"/>
        <w:gridCol w:w="1830"/>
        <w:gridCol w:w="1828"/>
        <w:gridCol w:w="3658"/>
      </w:tblGrid>
      <w:tr w:rsidR="00491A66" w:rsidRPr="00210978" w:rsidTr="00210978">
        <w:trPr>
          <w:cantSplit/>
          <w:trHeight w:val="222"/>
          <w:tblHeader/>
          <w:jc w:val="center"/>
        </w:trPr>
        <w:tc>
          <w:tcPr>
            <w:tcW w:w="5000" w:type="pct"/>
            <w:gridSpan w:val="5"/>
            <w:tcBorders>
              <w:bottom w:val="single" w:sz="4" w:space="0" w:color="808080" w:themeColor="background1" w:themeShade="80"/>
            </w:tcBorders>
            <w:shd w:val="clear" w:color="auto" w:fill="31849B" w:themeFill="accent5" w:themeFillShade="BF"/>
            <w:vAlign w:val="center"/>
          </w:tcPr>
          <w:p w:rsidR="00491A66" w:rsidRPr="00210978" w:rsidRDefault="00254BE4" w:rsidP="00023007">
            <w:pPr>
              <w:pStyle w:val="Heading1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t>PROVIDER</w:t>
            </w:r>
            <w:r w:rsidR="00023007" w:rsidRPr="00210978">
              <w:rPr>
                <w:rFonts w:ascii="Arial" w:hAnsi="Arial" w:cs="Arial"/>
                <w:sz w:val="18"/>
                <w:szCs w:val="18"/>
              </w:rPr>
              <w:t xml:space="preserve"> Demographic Information</w:t>
            </w:r>
          </w:p>
        </w:tc>
      </w:tr>
      <w:tr w:rsidR="003E7CB7" w:rsidRPr="00210978" w:rsidTr="00254BE4">
        <w:trPr>
          <w:cantSplit/>
          <w:trHeight w:val="259"/>
          <w:jc w:val="center"/>
        </w:trPr>
        <w:tc>
          <w:tcPr>
            <w:tcW w:w="1023" w:type="pct"/>
            <w:shd w:val="clear" w:color="auto" w:fill="auto"/>
            <w:vAlign w:val="center"/>
          </w:tcPr>
          <w:p w:rsidR="003E7CB7" w:rsidRPr="00210978" w:rsidRDefault="003E7CB7" w:rsidP="00326F1B">
            <w:pPr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t>Legal Provider Name:</w:t>
            </w:r>
          </w:p>
        </w:tc>
        <w:tc>
          <w:tcPr>
            <w:tcW w:w="3977" w:type="pct"/>
            <w:gridSpan w:val="4"/>
            <w:shd w:val="clear" w:color="auto" w:fill="auto"/>
            <w:vAlign w:val="center"/>
          </w:tcPr>
          <w:p w:rsidR="003E7CB7" w:rsidRPr="00210978" w:rsidRDefault="003E7CB7" w:rsidP="00326F1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7CB7" w:rsidRPr="00210978" w:rsidTr="00254BE4">
        <w:trPr>
          <w:cantSplit/>
          <w:trHeight w:val="259"/>
          <w:jc w:val="center"/>
        </w:trPr>
        <w:tc>
          <w:tcPr>
            <w:tcW w:w="1023" w:type="pct"/>
            <w:shd w:val="clear" w:color="auto" w:fill="auto"/>
            <w:vAlign w:val="center"/>
          </w:tcPr>
          <w:p w:rsidR="003E7CB7" w:rsidRPr="00210978" w:rsidRDefault="003E7CB7" w:rsidP="00D072A7">
            <w:pPr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t>DBA ( if applicable):</w:t>
            </w:r>
          </w:p>
        </w:tc>
        <w:tc>
          <w:tcPr>
            <w:tcW w:w="3977" w:type="pct"/>
            <w:gridSpan w:val="4"/>
            <w:shd w:val="clear" w:color="auto" w:fill="auto"/>
            <w:vAlign w:val="center"/>
          </w:tcPr>
          <w:p w:rsidR="003E7CB7" w:rsidRPr="00210978" w:rsidRDefault="003E7CB7" w:rsidP="00326F1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7CB7" w:rsidRPr="00210978" w:rsidTr="00254BE4">
        <w:trPr>
          <w:cantSplit/>
          <w:trHeight w:val="259"/>
          <w:jc w:val="center"/>
        </w:trPr>
        <w:tc>
          <w:tcPr>
            <w:tcW w:w="1023" w:type="pct"/>
            <w:shd w:val="clear" w:color="auto" w:fill="auto"/>
            <w:vAlign w:val="center"/>
          </w:tcPr>
          <w:p w:rsidR="003E7CB7" w:rsidRPr="00210978" w:rsidRDefault="003E7CB7" w:rsidP="00326F1B">
            <w:pPr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t>Tax ID(s):</w:t>
            </w:r>
          </w:p>
        </w:tc>
        <w:tc>
          <w:tcPr>
            <w:tcW w:w="3977" w:type="pct"/>
            <w:gridSpan w:val="4"/>
            <w:shd w:val="clear" w:color="auto" w:fill="auto"/>
            <w:vAlign w:val="center"/>
          </w:tcPr>
          <w:p w:rsidR="003E7CB7" w:rsidRPr="00210978" w:rsidRDefault="003E7CB7" w:rsidP="00326F1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7CB7" w:rsidRPr="00210978" w:rsidTr="00254BE4">
        <w:trPr>
          <w:cantSplit/>
          <w:trHeight w:val="259"/>
          <w:jc w:val="center"/>
        </w:trPr>
        <w:tc>
          <w:tcPr>
            <w:tcW w:w="1023" w:type="pct"/>
            <w:shd w:val="clear" w:color="auto" w:fill="auto"/>
            <w:vAlign w:val="center"/>
          </w:tcPr>
          <w:p w:rsidR="003E7CB7" w:rsidRPr="00210978" w:rsidRDefault="003E7CB7" w:rsidP="00326F1B">
            <w:pPr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t>NPI (s):</w:t>
            </w:r>
          </w:p>
        </w:tc>
        <w:tc>
          <w:tcPr>
            <w:tcW w:w="3977" w:type="pct"/>
            <w:gridSpan w:val="4"/>
            <w:shd w:val="clear" w:color="auto" w:fill="auto"/>
            <w:vAlign w:val="center"/>
          </w:tcPr>
          <w:p w:rsidR="003E7CB7" w:rsidRPr="00210978" w:rsidRDefault="003E7CB7" w:rsidP="00326F1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3005" w:rsidRPr="00210978" w:rsidTr="00254BE4">
        <w:trPr>
          <w:cantSplit/>
          <w:trHeight w:val="259"/>
          <w:jc w:val="center"/>
        </w:trPr>
        <w:tc>
          <w:tcPr>
            <w:tcW w:w="1023" w:type="pct"/>
            <w:shd w:val="clear" w:color="auto" w:fill="auto"/>
            <w:vAlign w:val="center"/>
          </w:tcPr>
          <w:p w:rsidR="00DD3005" w:rsidRPr="00210978" w:rsidRDefault="00DD3005" w:rsidP="00326F1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10978">
              <w:rPr>
                <w:rFonts w:ascii="Arial" w:hAnsi="Arial" w:cs="Arial"/>
                <w:sz w:val="18"/>
                <w:szCs w:val="18"/>
              </w:rPr>
              <w:t>Lic</w:t>
            </w:r>
            <w:proofErr w:type="spellEnd"/>
            <w:r w:rsidRPr="00210978">
              <w:rPr>
                <w:rFonts w:ascii="Arial" w:hAnsi="Arial" w:cs="Arial"/>
                <w:sz w:val="18"/>
                <w:szCs w:val="18"/>
              </w:rPr>
              <w:t># (s):</w:t>
            </w:r>
          </w:p>
        </w:tc>
        <w:tc>
          <w:tcPr>
            <w:tcW w:w="3977" w:type="pct"/>
            <w:gridSpan w:val="4"/>
            <w:shd w:val="clear" w:color="auto" w:fill="auto"/>
            <w:vAlign w:val="center"/>
          </w:tcPr>
          <w:p w:rsidR="00DD3005" w:rsidRPr="00210978" w:rsidRDefault="00DD3005" w:rsidP="00326F1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52B47" w:rsidRPr="00210978" w:rsidTr="00EE4E0A">
        <w:trPr>
          <w:cantSplit/>
          <w:trHeight w:val="288"/>
          <w:jc w:val="center"/>
        </w:trPr>
        <w:tc>
          <w:tcPr>
            <w:tcW w:w="5000" w:type="pct"/>
            <w:gridSpan w:val="5"/>
            <w:shd w:val="clear" w:color="auto" w:fill="31849B" w:themeFill="accent5" w:themeFillShade="BF"/>
            <w:vAlign w:val="center"/>
          </w:tcPr>
          <w:p w:rsidR="00E52B47" w:rsidRPr="00210978" w:rsidRDefault="00254BE4" w:rsidP="00023007">
            <w:pPr>
              <w:pStyle w:val="Heading2"/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PRIMARY SERVICE ADDRESS</w:t>
            </w:r>
          </w:p>
        </w:tc>
      </w:tr>
      <w:tr w:rsidR="00E52B47" w:rsidRPr="00210978" w:rsidTr="00BC3374">
        <w:trPr>
          <w:cantSplit/>
          <w:trHeight w:val="259"/>
          <w:jc w:val="center"/>
        </w:trPr>
        <w:tc>
          <w:tcPr>
            <w:tcW w:w="5000" w:type="pct"/>
            <w:gridSpan w:val="5"/>
            <w:tcBorders>
              <w:bottom w:val="single" w:sz="4" w:space="0" w:color="808080" w:themeColor="background1" w:themeShade="80"/>
            </w:tcBorders>
            <w:shd w:val="clear" w:color="auto" w:fill="auto"/>
            <w:vAlign w:val="center"/>
          </w:tcPr>
          <w:p w:rsidR="00E52B47" w:rsidRPr="00210978" w:rsidRDefault="00E52B47" w:rsidP="00FC64AB">
            <w:pPr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t>Street:</w:t>
            </w:r>
          </w:p>
        </w:tc>
      </w:tr>
      <w:tr w:rsidR="00E52B47" w:rsidRPr="00210978" w:rsidTr="00254BE4">
        <w:trPr>
          <w:cantSplit/>
          <w:trHeight w:val="288"/>
          <w:jc w:val="center"/>
        </w:trPr>
        <w:tc>
          <w:tcPr>
            <w:tcW w:w="1666" w:type="pct"/>
            <w:gridSpan w:val="2"/>
            <w:shd w:val="clear" w:color="auto" w:fill="FFFFFF" w:themeFill="background1"/>
            <w:vAlign w:val="center"/>
          </w:tcPr>
          <w:p w:rsidR="00E52B47" w:rsidRPr="00210978" w:rsidRDefault="00E52B47" w:rsidP="00FC64AB">
            <w:pPr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t>City:</w:t>
            </w:r>
          </w:p>
        </w:tc>
        <w:tc>
          <w:tcPr>
            <w:tcW w:w="1667" w:type="pct"/>
            <w:gridSpan w:val="2"/>
            <w:shd w:val="clear" w:color="auto" w:fill="FFFFFF" w:themeFill="background1"/>
            <w:vAlign w:val="center"/>
          </w:tcPr>
          <w:p w:rsidR="00E52B47" w:rsidRPr="00210978" w:rsidRDefault="00E52B47" w:rsidP="00FC64AB">
            <w:pPr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t>State:</w:t>
            </w:r>
          </w:p>
        </w:tc>
        <w:tc>
          <w:tcPr>
            <w:tcW w:w="1667" w:type="pct"/>
            <w:shd w:val="clear" w:color="auto" w:fill="FFFFFF" w:themeFill="background1"/>
            <w:vAlign w:val="center"/>
          </w:tcPr>
          <w:p w:rsidR="00E52B47" w:rsidRPr="00210978" w:rsidRDefault="00E52B47" w:rsidP="00FC64AB">
            <w:pPr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t>Zip:</w:t>
            </w:r>
          </w:p>
        </w:tc>
      </w:tr>
      <w:tr w:rsidR="00E52B47" w:rsidRPr="00210978" w:rsidTr="00254BE4">
        <w:trPr>
          <w:cantSplit/>
          <w:trHeight w:val="288"/>
          <w:jc w:val="center"/>
        </w:trPr>
        <w:tc>
          <w:tcPr>
            <w:tcW w:w="1666" w:type="pct"/>
            <w:gridSpan w:val="2"/>
            <w:shd w:val="clear" w:color="auto" w:fill="FFFFFF" w:themeFill="background1"/>
            <w:vAlign w:val="center"/>
          </w:tcPr>
          <w:p w:rsidR="00E52B47" w:rsidRPr="00210978" w:rsidRDefault="00E52B47" w:rsidP="00FC64AB">
            <w:pPr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t>Phone:</w:t>
            </w:r>
          </w:p>
        </w:tc>
        <w:tc>
          <w:tcPr>
            <w:tcW w:w="1667" w:type="pct"/>
            <w:gridSpan w:val="2"/>
            <w:shd w:val="clear" w:color="auto" w:fill="FFFFFF" w:themeFill="background1"/>
            <w:vAlign w:val="center"/>
          </w:tcPr>
          <w:p w:rsidR="00E52B47" w:rsidRPr="00210978" w:rsidRDefault="00E52B47" w:rsidP="00FC64AB">
            <w:pPr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t>Fax:</w:t>
            </w:r>
          </w:p>
        </w:tc>
        <w:tc>
          <w:tcPr>
            <w:tcW w:w="1667" w:type="pct"/>
            <w:shd w:val="clear" w:color="auto" w:fill="FFFFFF" w:themeFill="background1"/>
            <w:vAlign w:val="center"/>
          </w:tcPr>
          <w:p w:rsidR="00E52B47" w:rsidRPr="00210978" w:rsidRDefault="00E52B47" w:rsidP="00FC64AB">
            <w:pPr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t>Email:</w:t>
            </w:r>
          </w:p>
        </w:tc>
      </w:tr>
      <w:tr w:rsidR="00E52B47" w:rsidRPr="00210978" w:rsidTr="00BC3374">
        <w:trPr>
          <w:cantSplit/>
          <w:trHeight w:val="288"/>
          <w:jc w:val="center"/>
        </w:trPr>
        <w:tc>
          <w:tcPr>
            <w:tcW w:w="2500" w:type="pct"/>
            <w:gridSpan w:val="3"/>
            <w:shd w:val="clear" w:color="auto" w:fill="FFFFFF" w:themeFill="background1"/>
            <w:vAlign w:val="center"/>
          </w:tcPr>
          <w:p w:rsidR="00E52B47" w:rsidRPr="00210978" w:rsidRDefault="00E52B47" w:rsidP="00FC64AB">
            <w:pPr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t>NPI:</w:t>
            </w:r>
          </w:p>
        </w:tc>
        <w:tc>
          <w:tcPr>
            <w:tcW w:w="2500" w:type="pct"/>
            <w:gridSpan w:val="2"/>
            <w:shd w:val="clear" w:color="auto" w:fill="FFFFFF" w:themeFill="background1"/>
            <w:vAlign w:val="center"/>
          </w:tcPr>
          <w:p w:rsidR="00E52B47" w:rsidRPr="00210978" w:rsidRDefault="00E52B47" w:rsidP="00FC64AB">
            <w:pPr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t>Tax ID:</w:t>
            </w:r>
          </w:p>
        </w:tc>
      </w:tr>
    </w:tbl>
    <w:p w:rsidR="006D5023" w:rsidRPr="00210978" w:rsidRDefault="006D5023" w:rsidP="009C7D71">
      <w:pPr>
        <w:rPr>
          <w:rFonts w:ascii="Arial" w:hAnsi="Arial" w:cs="Arial"/>
          <w:sz w:val="18"/>
          <w:szCs w:val="18"/>
        </w:rPr>
      </w:pPr>
    </w:p>
    <w:tbl>
      <w:tblPr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3658"/>
        <w:gridCol w:w="3658"/>
        <w:gridCol w:w="3656"/>
      </w:tblGrid>
      <w:tr w:rsidR="008D55F5" w:rsidRPr="00210978" w:rsidTr="00FC64AB">
        <w:trPr>
          <w:cantSplit/>
          <w:trHeight w:val="288"/>
          <w:jc w:val="center"/>
        </w:trPr>
        <w:tc>
          <w:tcPr>
            <w:tcW w:w="5000" w:type="pct"/>
            <w:gridSpan w:val="3"/>
            <w:shd w:val="clear" w:color="auto" w:fill="31849B" w:themeFill="accent5" w:themeFillShade="BF"/>
            <w:vAlign w:val="center"/>
          </w:tcPr>
          <w:p w:rsidR="008D55F5" w:rsidRPr="00210978" w:rsidRDefault="00254BE4" w:rsidP="00FC64AB">
            <w:pPr>
              <w:pStyle w:val="Heading2"/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Organizational CONTACTS</w:t>
            </w:r>
          </w:p>
        </w:tc>
      </w:tr>
      <w:tr w:rsidR="0080225D" w:rsidRPr="00210978" w:rsidTr="00FC64AB">
        <w:trPr>
          <w:cantSplit/>
          <w:trHeight w:val="429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80225D" w:rsidRPr="00210978" w:rsidRDefault="00E02544" w:rsidP="0080225D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1" w:name="Check2"/>
            <w:r>
              <w:rPr>
                <w:rFonts w:ascii="Arial" w:hAnsi="Arial" w:cs="Arial"/>
                <w:b/>
                <w:sz w:val="18"/>
                <w:szCs w:val="18"/>
              </w:rPr>
              <w:t>Provider</w:t>
            </w:r>
            <w:r w:rsidR="0080225D" w:rsidRPr="00210978">
              <w:rPr>
                <w:rFonts w:ascii="Arial" w:hAnsi="Arial" w:cs="Arial"/>
                <w:b/>
                <w:sz w:val="18"/>
                <w:szCs w:val="18"/>
              </w:rPr>
              <w:t xml:space="preserve"> Contact:</w:t>
            </w:r>
            <w:bookmarkEnd w:id="1"/>
          </w:p>
        </w:tc>
      </w:tr>
      <w:tr w:rsidR="0080225D" w:rsidRPr="00210978" w:rsidTr="00FC64AB">
        <w:trPr>
          <w:cantSplit/>
          <w:trHeight w:val="429"/>
          <w:jc w:val="center"/>
        </w:trPr>
        <w:tc>
          <w:tcPr>
            <w:tcW w:w="1667" w:type="pct"/>
            <w:shd w:val="clear" w:color="auto" w:fill="auto"/>
            <w:vAlign w:val="center"/>
          </w:tcPr>
          <w:p w:rsidR="0080225D" w:rsidRPr="00210978" w:rsidRDefault="0080225D" w:rsidP="0080225D">
            <w:pPr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t>Phone: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80225D" w:rsidRPr="00210978" w:rsidRDefault="0080225D" w:rsidP="0080225D">
            <w:pPr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t>Fax: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80225D" w:rsidRPr="00210978" w:rsidRDefault="0080225D" w:rsidP="0080225D">
            <w:pPr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t>Email:</w:t>
            </w:r>
          </w:p>
        </w:tc>
      </w:tr>
      <w:tr w:rsidR="0080225D" w:rsidRPr="00210978" w:rsidTr="00FC64AB">
        <w:trPr>
          <w:cantSplit/>
          <w:trHeight w:val="429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80225D" w:rsidRPr="00210978" w:rsidRDefault="0080225D" w:rsidP="0080225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10978">
              <w:rPr>
                <w:rFonts w:ascii="Arial" w:hAnsi="Arial" w:cs="Arial"/>
                <w:b/>
                <w:sz w:val="18"/>
                <w:szCs w:val="18"/>
              </w:rPr>
              <w:t>Credentialing Contact:</w:t>
            </w:r>
          </w:p>
        </w:tc>
      </w:tr>
      <w:tr w:rsidR="0080225D" w:rsidRPr="00210978" w:rsidTr="00FC64AB">
        <w:trPr>
          <w:cantSplit/>
          <w:trHeight w:val="429"/>
          <w:jc w:val="center"/>
        </w:trPr>
        <w:tc>
          <w:tcPr>
            <w:tcW w:w="1667" w:type="pct"/>
            <w:shd w:val="clear" w:color="auto" w:fill="auto"/>
            <w:vAlign w:val="center"/>
          </w:tcPr>
          <w:p w:rsidR="0080225D" w:rsidRPr="00210978" w:rsidRDefault="0080225D" w:rsidP="0080225D">
            <w:pPr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t>Phone: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80225D" w:rsidRPr="00210978" w:rsidRDefault="0080225D" w:rsidP="0080225D">
            <w:pPr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t>Fax: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80225D" w:rsidRPr="00210978" w:rsidRDefault="0080225D" w:rsidP="0080225D">
            <w:pPr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t>Email:</w:t>
            </w:r>
          </w:p>
        </w:tc>
      </w:tr>
    </w:tbl>
    <w:p w:rsidR="002252E7" w:rsidRDefault="002252E7" w:rsidP="002252E7">
      <w:pPr>
        <w:jc w:val="center"/>
        <w:rPr>
          <w:rFonts w:ascii="Arial" w:hAnsi="Arial" w:cs="Arial"/>
          <w:sz w:val="18"/>
          <w:szCs w:val="18"/>
        </w:rPr>
      </w:pPr>
    </w:p>
    <w:p w:rsidR="00D27C8C" w:rsidRPr="00210978" w:rsidRDefault="00D27C8C" w:rsidP="002252E7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5000" w:type="pct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1828"/>
        <w:gridCol w:w="1828"/>
        <w:gridCol w:w="1832"/>
        <w:gridCol w:w="1828"/>
        <w:gridCol w:w="1828"/>
        <w:gridCol w:w="1828"/>
      </w:tblGrid>
      <w:tr w:rsidR="002252E7" w:rsidRPr="00210978" w:rsidTr="00EE4E0A">
        <w:trPr>
          <w:cantSplit/>
          <w:trHeight w:val="288"/>
          <w:jc w:val="center"/>
        </w:trPr>
        <w:tc>
          <w:tcPr>
            <w:tcW w:w="5000" w:type="pct"/>
            <w:gridSpan w:val="6"/>
            <w:shd w:val="clear" w:color="auto" w:fill="31849B" w:themeFill="accent5" w:themeFillShade="BF"/>
            <w:vAlign w:val="center"/>
          </w:tcPr>
          <w:p w:rsidR="002252E7" w:rsidRPr="00210978" w:rsidRDefault="002252E7" w:rsidP="00045C11">
            <w:pPr>
              <w:pStyle w:val="Heading2"/>
              <w:rPr>
                <w:rFonts w:ascii="Arial" w:hAnsi="Arial" w:cs="Arial"/>
                <w:sz w:val="18"/>
                <w:szCs w:val="18"/>
              </w:rPr>
            </w:pPr>
            <w:r w:rsidRPr="00210978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>Please circle the NYS counties that you</w:t>
            </w:r>
            <w:r w:rsidR="0027678A" w:rsidRPr="00210978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 are licensed to</w:t>
            </w:r>
            <w:r w:rsidRPr="00210978">
              <w:rPr>
                <w:rFonts w:ascii="Arial" w:hAnsi="Arial" w:cs="Arial"/>
                <w:color w:val="FFFFFF" w:themeColor="background1"/>
                <w:sz w:val="18"/>
                <w:szCs w:val="18"/>
              </w:rPr>
              <w:t xml:space="preserve"> provide service in:</w:t>
            </w:r>
          </w:p>
        </w:tc>
      </w:tr>
      <w:tr w:rsidR="0041617C" w:rsidRPr="00210978" w:rsidTr="0080225D">
        <w:trPr>
          <w:cantSplit/>
          <w:trHeight w:val="288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00"/>
            </w:tblGrid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Albany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Allegany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Bronx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Broome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507714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Cattaraugus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Cayuga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507714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Chautauqua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Chemung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Chenango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Clinton</w:t>
                  </w:r>
                </w:p>
              </w:tc>
            </w:tr>
          </w:tbl>
          <w:p w:rsidR="0041617C" w:rsidRPr="00210978" w:rsidRDefault="0041617C" w:rsidP="00FC64A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33" w:type="pct"/>
            <w:shd w:val="clear" w:color="auto" w:fill="FFFFFF" w:themeFill="background1"/>
            <w:vAlign w:val="center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00"/>
            </w:tblGrid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Columbia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Cortland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Delaware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Dutchess</w:t>
                  </w:r>
                  <w:proofErr w:type="spellEnd"/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Erie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Essex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Franklin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Fulton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Genesee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Greene</w:t>
                  </w:r>
                </w:p>
              </w:tc>
            </w:tr>
          </w:tbl>
          <w:p w:rsidR="0041617C" w:rsidRPr="00210978" w:rsidRDefault="0041617C" w:rsidP="00FC64A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35" w:type="pct"/>
            <w:shd w:val="clear" w:color="auto" w:fill="FFFFFF" w:themeFill="background1"/>
            <w:vAlign w:val="center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00"/>
            </w:tblGrid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Hamilton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Herkimer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Jefferson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Kings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Lewis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Livingston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Madison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Monroe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Montgomery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Nassau</w:t>
                  </w:r>
                </w:p>
              </w:tc>
            </w:tr>
          </w:tbl>
          <w:p w:rsidR="0041617C" w:rsidRPr="00210978" w:rsidRDefault="0041617C" w:rsidP="00FC64A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33" w:type="pct"/>
            <w:shd w:val="clear" w:color="auto" w:fill="FFFFFF" w:themeFill="background1"/>
            <w:vAlign w:val="center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00"/>
            </w:tblGrid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New York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Niagara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Oneida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Onondaga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Ontario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Orange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Orleans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Oswego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Otsego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Putnam</w:t>
                  </w:r>
                </w:p>
              </w:tc>
            </w:tr>
          </w:tbl>
          <w:p w:rsidR="0041617C" w:rsidRPr="00210978" w:rsidRDefault="0041617C" w:rsidP="00FC64A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33" w:type="pct"/>
            <w:shd w:val="clear" w:color="auto" w:fill="FFFFFF" w:themeFill="background1"/>
            <w:vAlign w:val="center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00"/>
            </w:tblGrid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Queens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Rensselaer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Richmond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Rockland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Saratoga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Schenectady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Schoharie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Schuyler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Seneca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73526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St. Lawrence</w:t>
                  </w:r>
                </w:p>
              </w:tc>
            </w:tr>
            <w:tr w:rsidR="00F73526" w:rsidRPr="00210978" w:rsidTr="007555BE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F73526" w:rsidRPr="00210978" w:rsidRDefault="00F73526" w:rsidP="00F73526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Steuben</w:t>
                  </w:r>
                </w:p>
              </w:tc>
            </w:tr>
          </w:tbl>
          <w:p w:rsidR="0041617C" w:rsidRPr="00210978" w:rsidRDefault="0041617C" w:rsidP="00FC64A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33" w:type="pct"/>
            <w:shd w:val="clear" w:color="auto" w:fill="FFFFFF" w:themeFill="background1"/>
            <w:vAlign w:val="center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00"/>
            </w:tblGrid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Suffolk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Sullivan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Tioga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Tompkins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Ulster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Warren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Washington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Wayne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Westchester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Wyoming</w:t>
                  </w:r>
                </w:p>
              </w:tc>
            </w:tr>
            <w:tr w:rsidR="0041617C" w:rsidRPr="00210978" w:rsidTr="0041617C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617C" w:rsidRPr="00210978" w:rsidRDefault="0041617C" w:rsidP="0041617C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210978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Yates</w:t>
                  </w:r>
                </w:p>
              </w:tc>
            </w:tr>
          </w:tbl>
          <w:p w:rsidR="0041617C" w:rsidRPr="00210978" w:rsidRDefault="0041617C" w:rsidP="00FC64AB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7B4288" w:rsidRPr="00210978" w:rsidTr="00FC64AB">
        <w:trPr>
          <w:cantSplit/>
          <w:trHeight w:val="384"/>
          <w:jc w:val="center"/>
        </w:trPr>
        <w:tc>
          <w:tcPr>
            <w:tcW w:w="5000" w:type="pct"/>
            <w:gridSpan w:val="6"/>
            <w:shd w:val="clear" w:color="auto" w:fill="FFFFFF" w:themeFill="background1"/>
            <w:vAlign w:val="center"/>
          </w:tcPr>
          <w:p w:rsidR="007B4288" w:rsidRPr="00210978" w:rsidRDefault="0008035D" w:rsidP="0008035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0978">
              <w:rPr>
                <w:rFonts w:ascii="Segoe UI Symbol" w:eastAsia="MS UI Gothic" w:hAnsi="Segoe UI Symbol" w:cs="Segoe UI Symbol"/>
                <w:b/>
                <w:bCs/>
                <w:sz w:val="18"/>
                <w:szCs w:val="18"/>
              </w:rPr>
              <w:t>☐</w:t>
            </w:r>
            <w:r w:rsidRPr="0021097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All New York Counties</w:t>
            </w:r>
          </w:p>
        </w:tc>
      </w:tr>
      <w:tr w:rsidR="002252E7" w:rsidRPr="00210978" w:rsidTr="00FC64AB">
        <w:trPr>
          <w:cantSplit/>
          <w:trHeight w:val="384"/>
          <w:jc w:val="center"/>
        </w:trPr>
        <w:tc>
          <w:tcPr>
            <w:tcW w:w="5000" w:type="pct"/>
            <w:gridSpan w:val="6"/>
            <w:shd w:val="clear" w:color="auto" w:fill="FFFFFF" w:themeFill="background1"/>
            <w:vAlign w:val="center"/>
          </w:tcPr>
          <w:p w:rsidR="002252E7" w:rsidRPr="00210978" w:rsidRDefault="002252E7" w:rsidP="00FC64A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10978">
              <w:rPr>
                <w:rFonts w:ascii="Arial" w:hAnsi="Arial" w:cs="Arial"/>
                <w:b/>
                <w:sz w:val="18"/>
                <w:szCs w:val="18"/>
              </w:rPr>
              <w:t>Completed By:</w:t>
            </w:r>
          </w:p>
        </w:tc>
      </w:tr>
      <w:tr w:rsidR="002252E7" w:rsidRPr="00210978" w:rsidTr="00254BE4">
        <w:trPr>
          <w:cantSplit/>
          <w:trHeight w:val="384"/>
          <w:jc w:val="center"/>
        </w:trPr>
        <w:tc>
          <w:tcPr>
            <w:tcW w:w="2500" w:type="pct"/>
            <w:gridSpan w:val="3"/>
            <w:shd w:val="clear" w:color="auto" w:fill="auto"/>
            <w:vAlign w:val="center"/>
          </w:tcPr>
          <w:p w:rsidR="002252E7" w:rsidRPr="00210978" w:rsidRDefault="002252E7" w:rsidP="00FC64A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10978">
              <w:rPr>
                <w:rFonts w:ascii="Arial" w:hAnsi="Arial" w:cs="Arial"/>
                <w:b/>
                <w:sz w:val="18"/>
                <w:szCs w:val="18"/>
              </w:rPr>
              <w:t>Title:</w:t>
            </w:r>
          </w:p>
        </w:tc>
        <w:tc>
          <w:tcPr>
            <w:tcW w:w="2500" w:type="pct"/>
            <w:gridSpan w:val="3"/>
            <w:shd w:val="clear" w:color="auto" w:fill="auto"/>
            <w:vAlign w:val="center"/>
          </w:tcPr>
          <w:p w:rsidR="002252E7" w:rsidRPr="00210978" w:rsidRDefault="002252E7" w:rsidP="00FC64AB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10978">
              <w:rPr>
                <w:rFonts w:ascii="Arial" w:hAnsi="Arial" w:cs="Arial"/>
                <w:b/>
                <w:sz w:val="18"/>
                <w:szCs w:val="18"/>
              </w:rPr>
              <w:t>Date:</w:t>
            </w:r>
          </w:p>
        </w:tc>
      </w:tr>
    </w:tbl>
    <w:p w:rsidR="002252E7" w:rsidRPr="00210978" w:rsidRDefault="002252E7" w:rsidP="009C7D71">
      <w:pPr>
        <w:rPr>
          <w:rFonts w:ascii="Arial" w:hAnsi="Arial" w:cs="Arial"/>
          <w:sz w:val="18"/>
          <w:szCs w:val="18"/>
        </w:rPr>
      </w:pPr>
    </w:p>
    <w:p w:rsidR="00BC147B" w:rsidRPr="00210978" w:rsidRDefault="00BC147B" w:rsidP="009C7D71">
      <w:pPr>
        <w:rPr>
          <w:rFonts w:ascii="Arial" w:hAnsi="Arial" w:cs="Arial"/>
          <w:b/>
          <w:sz w:val="18"/>
          <w:szCs w:val="18"/>
        </w:rPr>
      </w:pPr>
    </w:p>
    <w:p w:rsidR="00324EFC" w:rsidRDefault="00324EFC" w:rsidP="009B00E2">
      <w:pPr>
        <w:jc w:val="center"/>
        <w:rPr>
          <w:rFonts w:ascii="Arial" w:hAnsi="Arial" w:cs="Arial"/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701"/>
        <w:gridCol w:w="2695"/>
      </w:tblGrid>
      <w:tr w:rsidR="00324EFC" w:rsidRPr="00F76530" w:rsidTr="00FC64AB">
        <w:tc>
          <w:tcPr>
            <w:tcW w:w="10790" w:type="dxa"/>
            <w:gridSpan w:val="4"/>
            <w:shd w:val="clear" w:color="auto" w:fill="31849B" w:themeFill="accent5" w:themeFillShade="BF"/>
          </w:tcPr>
          <w:p w:rsidR="00324EFC" w:rsidRPr="00F76530" w:rsidRDefault="00324EFC" w:rsidP="00FC64AB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lastRenderedPageBreak/>
              <w:t>PLEASE CHECK ALL SERVICES YOUR ORGANIZATION PROVIDES</w:t>
            </w:r>
          </w:p>
        </w:tc>
      </w:tr>
      <w:tr w:rsidR="00324EFC" w:rsidTr="00FC64AB">
        <w:tc>
          <w:tcPr>
            <w:tcW w:w="2697" w:type="dxa"/>
          </w:tcPr>
          <w:p w:rsidR="00FC64AB" w:rsidRDefault="00FC64AB" w:rsidP="00FC64A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21097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Medical Care Providers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Primary Care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Ambulatory Care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Preventative Care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Wellness Care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Specialists</w:t>
            </w:r>
            <w:r w:rsidR="00A91312">
              <w:rPr>
                <w:rFonts w:ascii="Arial" w:hAnsi="Arial" w:cs="Arial"/>
                <w:sz w:val="18"/>
                <w:szCs w:val="18"/>
              </w:rPr>
              <w:t xml:space="preserve"> (List):</w:t>
            </w:r>
          </w:p>
          <w:p w:rsidR="00A91312" w:rsidRDefault="00A91312" w:rsidP="00FC64AB">
            <w:pPr>
              <w:rPr>
                <w:rFonts w:ascii="Arial" w:hAnsi="Arial" w:cs="Arial"/>
                <w:sz w:val="18"/>
                <w:szCs w:val="18"/>
              </w:rPr>
            </w:pPr>
          </w:p>
          <w:p w:rsidR="00A91312" w:rsidRDefault="00A91312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_______________________</w:t>
            </w:r>
          </w:p>
          <w:p w:rsidR="00A91312" w:rsidRDefault="00A91312" w:rsidP="00FC64AB">
            <w:pPr>
              <w:rPr>
                <w:rFonts w:ascii="Arial" w:hAnsi="Arial" w:cs="Arial"/>
                <w:sz w:val="18"/>
                <w:szCs w:val="18"/>
              </w:rPr>
            </w:pPr>
          </w:p>
          <w:p w:rsidR="00A91312" w:rsidRDefault="00A91312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_______________________</w:t>
            </w:r>
          </w:p>
          <w:p w:rsidR="00A91312" w:rsidRDefault="00A91312" w:rsidP="00FC64AB">
            <w:pPr>
              <w:rPr>
                <w:rFonts w:ascii="Arial" w:hAnsi="Arial" w:cs="Arial"/>
                <w:sz w:val="18"/>
                <w:szCs w:val="18"/>
              </w:rPr>
            </w:pPr>
          </w:p>
          <w:p w:rsidR="00A91312" w:rsidRDefault="00A91312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_______________________</w:t>
            </w:r>
          </w:p>
          <w:p w:rsidR="00A91312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</w:p>
          <w:p w:rsidR="00324EFC" w:rsidRDefault="00A91312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FC64AB"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C64AB"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FC64AB" w:rsidRPr="00210978">
              <w:rPr>
                <w:rFonts w:ascii="Arial" w:hAnsi="Arial" w:cs="Arial"/>
                <w:sz w:val="18"/>
                <w:szCs w:val="18"/>
              </w:rPr>
            </w:r>
            <w:r w:rsidR="00FC64AB"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FC64AB">
              <w:rPr>
                <w:rFonts w:ascii="Arial" w:hAnsi="Arial" w:cs="Arial"/>
                <w:sz w:val="18"/>
                <w:szCs w:val="18"/>
              </w:rPr>
              <w:t xml:space="preserve"> Rehabilitation Therapy</w:t>
            </w:r>
          </w:p>
          <w:p w:rsidR="00A91312" w:rsidRDefault="00A91312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Dental</w:t>
            </w:r>
          </w:p>
          <w:p w:rsidR="00A91312" w:rsidRDefault="00A91312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Podiatry</w:t>
            </w:r>
          </w:p>
          <w:p w:rsidR="00A91312" w:rsidRDefault="00A91312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Audiology</w:t>
            </w:r>
          </w:p>
          <w:p w:rsidR="00A91312" w:rsidRDefault="00A91312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Optometry</w:t>
            </w:r>
          </w:p>
        </w:tc>
        <w:tc>
          <w:tcPr>
            <w:tcW w:w="2697" w:type="dxa"/>
          </w:tcPr>
          <w:p w:rsidR="00324EFC" w:rsidRDefault="00324EFC" w:rsidP="00FC64A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21097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Free Standing Clinic</w:t>
            </w:r>
          </w:p>
          <w:p w:rsidR="00324EFC" w:rsidRDefault="00324EFC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General</w:t>
            </w:r>
          </w:p>
          <w:p w:rsidR="00324EFC" w:rsidRDefault="00324EFC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FQHC’s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Article 16 – OPWDD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Article 28 – DOH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Article 31 – OMH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Article 32 – OASAS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Audiology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Chronic Disease Self-Management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Day Treatment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Dental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Enrollee Education Services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Medication Management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Nutrition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Optometry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Partial Hospitalization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Podiatry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Psychiatric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Therapy</w:t>
            </w:r>
          </w:p>
          <w:p w:rsidR="00324EFC" w:rsidRPr="00F76530" w:rsidRDefault="00324EFC" w:rsidP="00FC64A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1" w:type="dxa"/>
          </w:tcPr>
          <w:p w:rsidR="00FC64AB" w:rsidRDefault="00FC64AB" w:rsidP="00FC64A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21097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Outpatient Hospital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Behavioral Health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Rehabilitation Therapy Providers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General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Audiology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Day Treatment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Dental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Emergency Room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Laboratory</w:t>
            </w:r>
          </w:p>
          <w:p w:rsidR="00FC64AB" w:rsidRPr="00CC103D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Nutrition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Optometry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Partial Hospitalization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Podiatry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Psychiatric</w:t>
            </w:r>
          </w:p>
          <w:p w:rsidR="00CC103D" w:rsidRPr="00CC103D" w:rsidRDefault="00CC103D" w:rsidP="00FC64A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95" w:type="dxa"/>
          </w:tcPr>
          <w:p w:rsidR="00FC64AB" w:rsidRDefault="00FC64AB" w:rsidP="00FC64AB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21097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Inpatient Hospital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Behavioral Health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Substance Abuse Services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General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Psychiatric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Substance Abuse</w:t>
            </w:r>
          </w:p>
          <w:p w:rsidR="00FC64AB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Dental</w:t>
            </w:r>
          </w:p>
          <w:p w:rsidR="00324EFC" w:rsidRDefault="00FC64AB" w:rsidP="00FC64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Residential Treatment Facility</w:t>
            </w:r>
          </w:p>
        </w:tc>
      </w:tr>
      <w:tr w:rsidR="003271D7" w:rsidTr="00FC64AB">
        <w:tc>
          <w:tcPr>
            <w:tcW w:w="2697" w:type="dxa"/>
          </w:tcPr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Adaptive Services – Assistive Tech (CFCO)</w:t>
            </w:r>
          </w:p>
        </w:tc>
        <w:tc>
          <w:tcPr>
            <w:tcW w:w="2697" w:type="dxa"/>
          </w:tcPr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HCBS Care Management</w:t>
            </w:r>
          </w:p>
        </w:tc>
        <w:tc>
          <w:tcPr>
            <w:tcW w:w="2701" w:type="dxa"/>
          </w:tcPr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Moving Assistance</w:t>
            </w:r>
          </w:p>
        </w:tc>
        <w:tc>
          <w:tcPr>
            <w:tcW w:w="2695" w:type="dxa"/>
          </w:tcPr>
          <w:p w:rsidR="003271D7" w:rsidRPr="003271D7" w:rsidRDefault="003271D7" w:rsidP="003271D7">
            <w:pPr>
              <w:tabs>
                <w:tab w:val="left" w:pos="751"/>
              </w:tabs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Respite</w:t>
            </w:r>
          </w:p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71D7" w:rsidTr="00FC64AB">
        <w:tc>
          <w:tcPr>
            <w:tcW w:w="2697" w:type="dxa"/>
          </w:tcPr>
          <w:p w:rsidR="003271D7" w:rsidRPr="003271D7" w:rsidRDefault="003271D7" w:rsidP="003271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Assistive Technology</w:t>
            </w:r>
          </w:p>
        </w:tc>
        <w:tc>
          <w:tcPr>
            <w:tcW w:w="2697" w:type="dxa"/>
          </w:tcPr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Home Delivered / Congregate Meals</w:t>
            </w:r>
          </w:p>
        </w:tc>
        <w:tc>
          <w:tcPr>
            <w:tcW w:w="2701" w:type="dxa"/>
          </w:tcPr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Nursing</w:t>
            </w:r>
          </w:p>
        </w:tc>
        <w:tc>
          <w:tcPr>
            <w:tcW w:w="2695" w:type="dxa"/>
          </w:tcPr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Services to Support Self Direction</w:t>
            </w:r>
          </w:p>
        </w:tc>
      </w:tr>
      <w:tr w:rsidR="003271D7" w:rsidTr="00FC64AB">
        <w:tc>
          <w:tcPr>
            <w:tcW w:w="2697" w:type="dxa"/>
          </w:tcPr>
          <w:p w:rsidR="003271D7" w:rsidRPr="003271D7" w:rsidRDefault="003271D7" w:rsidP="003271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Behavioral Health Rehabilitation Services</w:t>
            </w:r>
          </w:p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ACT </w:t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OMH  </w:t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PROS  </w:t>
            </w:r>
          </w:p>
        </w:tc>
        <w:tc>
          <w:tcPr>
            <w:tcW w:w="2697" w:type="dxa"/>
          </w:tcPr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Home Health</w:t>
            </w:r>
          </w:p>
        </w:tc>
        <w:tc>
          <w:tcPr>
            <w:tcW w:w="2701" w:type="dxa"/>
          </w:tcPr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Pathway to Employment Habilitation</w:t>
            </w:r>
          </w:p>
        </w:tc>
        <w:tc>
          <w:tcPr>
            <w:tcW w:w="2695" w:type="dxa"/>
          </w:tcPr>
          <w:p w:rsidR="003271D7" w:rsidRPr="003271D7" w:rsidRDefault="003271D7" w:rsidP="003271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Skilled Nursing Facility</w:t>
            </w:r>
          </w:p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71D7" w:rsidTr="00FC64AB">
        <w:tc>
          <w:tcPr>
            <w:tcW w:w="2697" w:type="dxa"/>
          </w:tcPr>
          <w:p w:rsidR="003271D7" w:rsidRPr="003271D7" w:rsidRDefault="003271D7" w:rsidP="003271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Community Habilitation</w:t>
            </w:r>
          </w:p>
        </w:tc>
        <w:tc>
          <w:tcPr>
            <w:tcW w:w="2697" w:type="dxa"/>
          </w:tcPr>
          <w:p w:rsidR="003271D7" w:rsidRPr="003271D7" w:rsidRDefault="003271D7" w:rsidP="003271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 xml:space="preserve">Home Health Care (AIDE) </w:t>
            </w:r>
          </w:p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1" w:type="dxa"/>
          </w:tcPr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Personal Care/Consumer Directed Personal Assistance Program (CDPAS)</w:t>
            </w:r>
          </w:p>
        </w:tc>
        <w:tc>
          <w:tcPr>
            <w:tcW w:w="2695" w:type="dxa"/>
          </w:tcPr>
          <w:p w:rsidR="003271D7" w:rsidRPr="003271D7" w:rsidRDefault="003271D7" w:rsidP="003271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Support Brokerage</w:t>
            </w:r>
          </w:p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71D7" w:rsidTr="00FC64AB">
        <w:tc>
          <w:tcPr>
            <w:tcW w:w="2697" w:type="dxa"/>
          </w:tcPr>
          <w:p w:rsidR="003271D7" w:rsidRPr="003271D7" w:rsidRDefault="003271D7" w:rsidP="003271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Community Transitional Services</w:t>
            </w:r>
          </w:p>
        </w:tc>
        <w:tc>
          <w:tcPr>
            <w:tcW w:w="2697" w:type="dxa"/>
          </w:tcPr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Homemaker / Housekeeper</w:t>
            </w:r>
          </w:p>
        </w:tc>
        <w:tc>
          <w:tcPr>
            <w:tcW w:w="2701" w:type="dxa"/>
          </w:tcPr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Personal Emergency Response (PERS)</w:t>
            </w:r>
          </w:p>
        </w:tc>
        <w:tc>
          <w:tcPr>
            <w:tcW w:w="2695" w:type="dxa"/>
          </w:tcPr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Supported Employment Habilitation (SEMP)</w:t>
            </w:r>
          </w:p>
        </w:tc>
      </w:tr>
      <w:tr w:rsidR="003271D7" w:rsidTr="00FC64AB">
        <w:tc>
          <w:tcPr>
            <w:tcW w:w="2697" w:type="dxa"/>
          </w:tcPr>
          <w:p w:rsidR="003271D7" w:rsidRPr="003271D7" w:rsidRDefault="003271D7" w:rsidP="003271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Day Habilitation</w:t>
            </w:r>
          </w:p>
        </w:tc>
        <w:tc>
          <w:tcPr>
            <w:tcW w:w="2697" w:type="dxa"/>
          </w:tcPr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Individual Directed Goods and Services</w:t>
            </w:r>
          </w:p>
        </w:tc>
        <w:tc>
          <w:tcPr>
            <w:tcW w:w="2701" w:type="dxa"/>
          </w:tcPr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Prevocational Habilitation, site-based</w:t>
            </w:r>
          </w:p>
        </w:tc>
        <w:tc>
          <w:tcPr>
            <w:tcW w:w="2695" w:type="dxa"/>
          </w:tcPr>
          <w:p w:rsidR="003271D7" w:rsidRPr="003271D7" w:rsidRDefault="003271D7" w:rsidP="003271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Supportive Health Services</w:t>
            </w:r>
          </w:p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</w:t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School Based</w:t>
            </w:r>
          </w:p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Early Intervention</w:t>
            </w:r>
          </w:p>
        </w:tc>
      </w:tr>
      <w:tr w:rsidR="003271D7" w:rsidTr="00FC64AB">
        <w:tc>
          <w:tcPr>
            <w:tcW w:w="2697" w:type="dxa"/>
          </w:tcPr>
          <w:p w:rsidR="003271D7" w:rsidRPr="003271D7" w:rsidRDefault="003271D7" w:rsidP="003271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Durable Medical Equipment / Medical Supplies</w:t>
            </w:r>
          </w:p>
        </w:tc>
        <w:tc>
          <w:tcPr>
            <w:tcW w:w="2697" w:type="dxa"/>
          </w:tcPr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Intensive Behavioral Support (IBP)</w:t>
            </w:r>
          </w:p>
        </w:tc>
        <w:tc>
          <w:tcPr>
            <w:tcW w:w="2701" w:type="dxa"/>
          </w:tcPr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Prevocational Habilitation, community-based</w:t>
            </w:r>
          </w:p>
        </w:tc>
        <w:tc>
          <w:tcPr>
            <w:tcW w:w="2695" w:type="dxa"/>
          </w:tcPr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Transportation - non-emergency, medical</w:t>
            </w:r>
          </w:p>
        </w:tc>
      </w:tr>
      <w:tr w:rsidR="003271D7" w:rsidTr="00FC64AB">
        <w:tc>
          <w:tcPr>
            <w:tcW w:w="2697" w:type="dxa"/>
          </w:tcPr>
          <w:p w:rsidR="003271D7" w:rsidRPr="003271D7" w:rsidRDefault="003271D7" w:rsidP="003271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Environmental Modification</w:t>
            </w:r>
          </w:p>
        </w:tc>
        <w:tc>
          <w:tcPr>
            <w:tcW w:w="2697" w:type="dxa"/>
          </w:tcPr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Live-in Caregiver</w:t>
            </w:r>
          </w:p>
        </w:tc>
        <w:tc>
          <w:tcPr>
            <w:tcW w:w="2701" w:type="dxa"/>
          </w:tcPr>
          <w:p w:rsidR="003271D7" w:rsidRPr="003271D7" w:rsidRDefault="003271D7" w:rsidP="003271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Regional START Team</w:t>
            </w:r>
          </w:p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</w:t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Crisis Prevention</w:t>
            </w:r>
          </w:p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Response Services</w:t>
            </w:r>
          </w:p>
        </w:tc>
        <w:tc>
          <w:tcPr>
            <w:tcW w:w="2695" w:type="dxa"/>
          </w:tcPr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Transportation - non-emergency, social</w:t>
            </w:r>
          </w:p>
        </w:tc>
      </w:tr>
      <w:tr w:rsidR="003271D7" w:rsidTr="00FC64AB">
        <w:tc>
          <w:tcPr>
            <w:tcW w:w="2697" w:type="dxa"/>
          </w:tcPr>
          <w:p w:rsidR="003271D7" w:rsidRPr="003271D7" w:rsidRDefault="003271D7" w:rsidP="003271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Family Education and Training</w:t>
            </w:r>
          </w:p>
        </w:tc>
        <w:tc>
          <w:tcPr>
            <w:tcW w:w="2697" w:type="dxa"/>
          </w:tcPr>
          <w:p w:rsidR="003271D7" w:rsidRPr="003271D7" w:rsidRDefault="003271D7" w:rsidP="003271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LTSS: Adult Day Health</w:t>
            </w:r>
          </w:p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1" w:type="dxa"/>
          </w:tcPr>
          <w:p w:rsidR="003271D7" w:rsidRDefault="003271D7" w:rsidP="003271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Residential Habilitation</w:t>
            </w:r>
          </w:p>
          <w:p w:rsidR="00223777" w:rsidRDefault="00223777" w:rsidP="00223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2761C">
              <w:rPr>
                <w:rFonts w:ascii="Arial" w:hAnsi="Arial" w:cs="Arial"/>
                <w:sz w:val="18"/>
                <w:szCs w:val="18"/>
              </w:rPr>
              <w:t xml:space="preserve">IRA </w:t>
            </w:r>
            <w:r>
              <w:rPr>
                <w:rFonts w:ascii="Arial" w:hAnsi="Arial" w:cs="Arial"/>
                <w:sz w:val="18"/>
                <w:szCs w:val="18"/>
              </w:rPr>
              <w:t>Supported</w:t>
            </w:r>
          </w:p>
          <w:p w:rsidR="00223777" w:rsidRDefault="00223777" w:rsidP="00223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B2761C">
              <w:rPr>
                <w:rFonts w:ascii="Arial" w:hAnsi="Arial" w:cs="Arial"/>
                <w:sz w:val="18"/>
                <w:szCs w:val="18"/>
              </w:rPr>
              <w:t xml:space="preserve"> IRA Supervised</w:t>
            </w:r>
          </w:p>
          <w:p w:rsidR="003271D7" w:rsidRPr="003271D7" w:rsidRDefault="00223777" w:rsidP="0022377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2761C">
              <w:rPr>
                <w:rFonts w:ascii="Arial" w:hAnsi="Arial" w:cs="Arial"/>
                <w:sz w:val="18"/>
                <w:szCs w:val="18"/>
              </w:rPr>
              <w:t>Family Care</w:t>
            </w:r>
          </w:p>
        </w:tc>
        <w:tc>
          <w:tcPr>
            <w:tcW w:w="2695" w:type="dxa"/>
          </w:tcPr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Vehicle Modification</w:t>
            </w:r>
          </w:p>
        </w:tc>
      </w:tr>
      <w:tr w:rsidR="003271D7" w:rsidTr="00FC64AB">
        <w:tc>
          <w:tcPr>
            <w:tcW w:w="2697" w:type="dxa"/>
          </w:tcPr>
          <w:p w:rsidR="003271D7" w:rsidRPr="003271D7" w:rsidRDefault="003271D7" w:rsidP="003271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Fiscal Intermediary</w:t>
            </w:r>
          </w:p>
        </w:tc>
        <w:tc>
          <w:tcPr>
            <w:tcW w:w="2697" w:type="dxa"/>
          </w:tcPr>
          <w:p w:rsidR="003271D7" w:rsidRDefault="003271D7" w:rsidP="003271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271D7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71D7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3271D7">
              <w:rPr>
                <w:rFonts w:ascii="Arial" w:hAnsi="Arial" w:cs="Arial"/>
                <w:sz w:val="18"/>
                <w:szCs w:val="18"/>
              </w:rPr>
            </w:r>
            <w:r w:rsidRPr="003271D7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3271D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271D7">
              <w:rPr>
                <w:rFonts w:ascii="Arial" w:hAnsi="Arial" w:cs="Arial"/>
                <w:color w:val="000000"/>
                <w:sz w:val="18"/>
                <w:szCs w:val="18"/>
              </w:rPr>
              <w:t>LTSS: Personal Care</w:t>
            </w:r>
          </w:p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1" w:type="dxa"/>
          </w:tcPr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5" w:type="dxa"/>
          </w:tcPr>
          <w:p w:rsidR="003271D7" w:rsidRPr="003271D7" w:rsidRDefault="003271D7" w:rsidP="003271D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271D7" w:rsidTr="00FC64AB">
        <w:tc>
          <w:tcPr>
            <w:tcW w:w="10790" w:type="dxa"/>
            <w:gridSpan w:val="4"/>
          </w:tcPr>
          <w:p w:rsidR="003271D7" w:rsidRDefault="003271D7" w:rsidP="003271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1097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1097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210978">
              <w:rPr>
                <w:rFonts w:ascii="Arial" w:hAnsi="Arial" w:cs="Arial"/>
                <w:sz w:val="18"/>
                <w:szCs w:val="18"/>
              </w:rPr>
            </w:r>
            <w:r w:rsidRPr="0021097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21097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Miscellaneous (Specify Miscellaneous Service)</w:t>
            </w:r>
          </w:p>
          <w:p w:rsidR="003271D7" w:rsidRDefault="003271D7" w:rsidP="003271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3271D7" w:rsidRDefault="003271D7" w:rsidP="003271D7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324EFC" w:rsidRDefault="00324EFC" w:rsidP="009B00E2">
      <w:pPr>
        <w:jc w:val="center"/>
        <w:rPr>
          <w:rFonts w:ascii="Arial" w:hAnsi="Arial" w:cs="Arial"/>
          <w:b/>
          <w:sz w:val="22"/>
        </w:rPr>
      </w:pPr>
    </w:p>
    <w:p w:rsidR="000D45F0" w:rsidRPr="007A5306" w:rsidRDefault="008D55F5" w:rsidP="009B00E2">
      <w:pPr>
        <w:jc w:val="center"/>
        <w:rPr>
          <w:rFonts w:ascii="Arial" w:hAnsi="Arial" w:cs="Arial"/>
          <w:b/>
          <w:i/>
          <w:sz w:val="22"/>
        </w:rPr>
      </w:pPr>
      <w:r w:rsidRPr="007A5306">
        <w:rPr>
          <w:rFonts w:ascii="Arial" w:hAnsi="Arial" w:cs="Arial"/>
          <w:b/>
          <w:sz w:val="22"/>
        </w:rPr>
        <w:t xml:space="preserve">Please fax, </w:t>
      </w:r>
      <w:r w:rsidR="000D45F0" w:rsidRPr="007A5306">
        <w:rPr>
          <w:rFonts w:ascii="Arial" w:hAnsi="Arial" w:cs="Arial"/>
          <w:b/>
          <w:sz w:val="22"/>
        </w:rPr>
        <w:t>email</w:t>
      </w:r>
      <w:r w:rsidRPr="007A5306">
        <w:rPr>
          <w:rFonts w:ascii="Arial" w:hAnsi="Arial" w:cs="Arial"/>
          <w:b/>
          <w:sz w:val="22"/>
        </w:rPr>
        <w:t xml:space="preserve"> or mail</w:t>
      </w:r>
      <w:r w:rsidR="000D45F0" w:rsidRPr="007A5306">
        <w:rPr>
          <w:rFonts w:ascii="Arial" w:hAnsi="Arial" w:cs="Arial"/>
          <w:b/>
          <w:sz w:val="22"/>
        </w:rPr>
        <w:t xml:space="preserve"> completed form to </w:t>
      </w:r>
      <w:r w:rsidR="007A5306" w:rsidRPr="007A5306">
        <w:rPr>
          <w:rFonts w:ascii="Arial" w:hAnsi="Arial" w:cs="Arial"/>
          <w:b/>
          <w:sz w:val="22"/>
        </w:rPr>
        <w:t>Prime Care Coordination</w:t>
      </w:r>
    </w:p>
    <w:p w:rsidR="00045C11" w:rsidRPr="007A5306" w:rsidRDefault="000D45F0" w:rsidP="0080225D">
      <w:pPr>
        <w:contextualSpacing/>
        <w:jc w:val="center"/>
        <w:rPr>
          <w:rStyle w:val="Hyperlink"/>
          <w:rFonts w:ascii="Arial" w:hAnsi="Arial" w:cs="Arial"/>
          <w:sz w:val="22"/>
        </w:rPr>
      </w:pPr>
      <w:r w:rsidRPr="007A5306">
        <w:rPr>
          <w:rFonts w:ascii="Arial" w:hAnsi="Arial" w:cs="Arial"/>
          <w:b/>
          <w:sz w:val="22"/>
        </w:rPr>
        <w:t xml:space="preserve">Fax: </w:t>
      </w:r>
      <w:r w:rsidR="007A5306" w:rsidRPr="007A5306">
        <w:rPr>
          <w:rFonts w:ascii="Arial" w:hAnsi="Arial" w:cs="Arial"/>
          <w:b/>
          <w:sz w:val="22"/>
        </w:rPr>
        <w:t>844-314-1308</w:t>
      </w:r>
      <w:r w:rsidRPr="007A5306">
        <w:rPr>
          <w:rFonts w:ascii="Arial" w:hAnsi="Arial" w:cs="Arial"/>
          <w:b/>
          <w:sz w:val="22"/>
        </w:rPr>
        <w:t xml:space="preserve"> </w:t>
      </w:r>
      <w:r w:rsidR="008D55F5" w:rsidRPr="007A5306">
        <w:rPr>
          <w:rFonts w:ascii="Arial" w:hAnsi="Arial" w:cs="Arial"/>
          <w:b/>
          <w:sz w:val="22"/>
        </w:rPr>
        <w:t xml:space="preserve">/ </w:t>
      </w:r>
      <w:r w:rsidRPr="007A5306">
        <w:rPr>
          <w:rFonts w:ascii="Arial" w:hAnsi="Arial" w:cs="Arial"/>
          <w:b/>
          <w:sz w:val="22"/>
        </w:rPr>
        <w:t>Email:</w:t>
      </w:r>
      <w:r w:rsidR="007A5306" w:rsidRPr="007A5306">
        <w:rPr>
          <w:rFonts w:ascii="Arial" w:hAnsi="Arial" w:cs="Arial"/>
          <w:sz w:val="22"/>
        </w:rPr>
        <w:t xml:space="preserve"> </w:t>
      </w:r>
      <w:hyperlink r:id="rId10" w:history="1">
        <w:r w:rsidR="007A5306" w:rsidRPr="007A5306">
          <w:rPr>
            <w:rStyle w:val="Hyperlink"/>
            <w:rFonts w:ascii="Arial" w:hAnsi="Arial" w:cs="Arial"/>
            <w:sz w:val="22"/>
          </w:rPr>
          <w:t>PrimeNetwork@primecareny.org</w:t>
        </w:r>
      </w:hyperlink>
      <w:r w:rsidR="007A5306" w:rsidRPr="007A5306">
        <w:rPr>
          <w:rFonts w:ascii="Arial" w:hAnsi="Arial" w:cs="Arial"/>
          <w:sz w:val="22"/>
        </w:rPr>
        <w:t xml:space="preserve"> </w:t>
      </w:r>
    </w:p>
    <w:p w:rsidR="0080225D" w:rsidRPr="00210978" w:rsidRDefault="0080225D" w:rsidP="0080225D">
      <w:pPr>
        <w:contextualSpacing/>
        <w:jc w:val="center"/>
        <w:rPr>
          <w:rStyle w:val="Hyperlink"/>
          <w:rFonts w:ascii="Arial" w:hAnsi="Arial" w:cs="Arial"/>
          <w:b/>
          <w:sz w:val="18"/>
          <w:szCs w:val="18"/>
        </w:rPr>
      </w:pPr>
    </w:p>
    <w:p w:rsidR="008D55F5" w:rsidRPr="007A5306" w:rsidRDefault="0080225D" w:rsidP="008D55F5">
      <w:pPr>
        <w:ind w:left="4320"/>
        <w:contextualSpacing/>
        <w:rPr>
          <w:rFonts w:ascii="Arial" w:hAnsi="Arial" w:cs="Arial"/>
          <w:b/>
          <w:sz w:val="22"/>
          <w:szCs w:val="18"/>
        </w:rPr>
      </w:pPr>
      <w:r w:rsidRPr="007A5306">
        <w:rPr>
          <w:rFonts w:ascii="Arial" w:hAnsi="Arial" w:cs="Arial"/>
          <w:b/>
          <w:sz w:val="22"/>
          <w:szCs w:val="18"/>
        </w:rPr>
        <w:t xml:space="preserve">Mail: </w:t>
      </w:r>
      <w:r w:rsidR="007A5306" w:rsidRPr="007A5306">
        <w:rPr>
          <w:rFonts w:ascii="Arial" w:hAnsi="Arial" w:cs="Arial"/>
          <w:b/>
          <w:sz w:val="22"/>
          <w:szCs w:val="18"/>
        </w:rPr>
        <w:t>Sharon Marble</w:t>
      </w:r>
    </w:p>
    <w:p w:rsidR="008D55F5" w:rsidRPr="007A5306" w:rsidRDefault="008D55F5" w:rsidP="008D55F5">
      <w:pPr>
        <w:ind w:left="4320"/>
        <w:contextualSpacing/>
        <w:rPr>
          <w:rFonts w:ascii="Arial" w:hAnsi="Arial" w:cs="Arial"/>
          <w:b/>
          <w:sz w:val="22"/>
          <w:szCs w:val="18"/>
        </w:rPr>
      </w:pPr>
      <w:r w:rsidRPr="007A5306">
        <w:rPr>
          <w:rFonts w:ascii="Arial" w:hAnsi="Arial" w:cs="Arial"/>
          <w:b/>
          <w:sz w:val="22"/>
          <w:szCs w:val="18"/>
        </w:rPr>
        <w:t xml:space="preserve">         </w:t>
      </w:r>
      <w:r w:rsidR="0080225D" w:rsidRPr="007A5306">
        <w:rPr>
          <w:rFonts w:ascii="Arial" w:hAnsi="Arial" w:cs="Arial"/>
          <w:b/>
          <w:sz w:val="22"/>
          <w:szCs w:val="18"/>
        </w:rPr>
        <w:t xml:space="preserve">Attn: </w:t>
      </w:r>
      <w:r w:rsidR="007A5306" w:rsidRPr="007A5306">
        <w:rPr>
          <w:rFonts w:ascii="Arial" w:hAnsi="Arial" w:cs="Arial"/>
          <w:b/>
          <w:sz w:val="22"/>
          <w:szCs w:val="18"/>
        </w:rPr>
        <w:t>Prime</w:t>
      </w:r>
      <w:r w:rsidR="009B04EF">
        <w:rPr>
          <w:rFonts w:ascii="Arial" w:hAnsi="Arial" w:cs="Arial"/>
          <w:b/>
          <w:sz w:val="22"/>
          <w:szCs w:val="18"/>
        </w:rPr>
        <w:t xml:space="preserve"> </w:t>
      </w:r>
      <w:r w:rsidR="007A5306" w:rsidRPr="007A5306">
        <w:rPr>
          <w:rFonts w:ascii="Arial" w:hAnsi="Arial" w:cs="Arial"/>
          <w:b/>
          <w:sz w:val="22"/>
          <w:szCs w:val="18"/>
        </w:rPr>
        <w:t>Care Coordination</w:t>
      </w:r>
      <w:r w:rsidR="0080225D" w:rsidRPr="007A5306">
        <w:rPr>
          <w:rFonts w:ascii="Arial" w:hAnsi="Arial" w:cs="Arial"/>
          <w:b/>
          <w:sz w:val="22"/>
          <w:szCs w:val="18"/>
        </w:rPr>
        <w:t xml:space="preserve"> </w:t>
      </w:r>
    </w:p>
    <w:p w:rsidR="00BC147B" w:rsidRPr="00210978" w:rsidRDefault="008D55F5" w:rsidP="00F73526">
      <w:pPr>
        <w:ind w:left="4320"/>
        <w:contextualSpacing/>
        <w:rPr>
          <w:rFonts w:ascii="Arial" w:hAnsi="Arial" w:cs="Arial"/>
          <w:sz w:val="18"/>
          <w:szCs w:val="18"/>
        </w:rPr>
      </w:pPr>
      <w:r w:rsidRPr="007A5306">
        <w:rPr>
          <w:rFonts w:ascii="Arial" w:hAnsi="Arial" w:cs="Arial"/>
          <w:b/>
          <w:sz w:val="22"/>
          <w:szCs w:val="18"/>
        </w:rPr>
        <w:t xml:space="preserve">         </w:t>
      </w:r>
      <w:r w:rsidR="0080225D" w:rsidRPr="007A5306">
        <w:rPr>
          <w:rFonts w:ascii="Arial" w:hAnsi="Arial" w:cs="Arial"/>
          <w:b/>
          <w:sz w:val="22"/>
          <w:szCs w:val="18"/>
        </w:rPr>
        <w:t>860 Hard Rd. Webster, NY 14580</w:t>
      </w:r>
    </w:p>
    <w:sectPr w:rsidR="00BC147B" w:rsidRPr="00210978" w:rsidSect="00AF0DCE">
      <w:headerReference w:type="default" r:id="rId11"/>
      <w:footerReference w:type="default" r:id="rId12"/>
      <w:type w:val="continuous"/>
      <w:pgSz w:w="12240" w:h="15840"/>
      <w:pgMar w:top="288" w:right="720" w:bottom="288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313" w:rsidRDefault="00CA3313">
      <w:r>
        <w:separator/>
      </w:r>
    </w:p>
  </w:endnote>
  <w:endnote w:type="continuationSeparator" w:id="0">
    <w:p w:rsidR="00CA3313" w:rsidRDefault="00CA3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altName w:val="Calibri"/>
    <w:charset w:val="00"/>
    <w:family w:val="swiss"/>
    <w:pitch w:val="variable"/>
    <w:sig w:usb0="800001E3" w:usb1="1200FFEF" w:usb2="00040000" w:usb3="00000000" w:csb0="00000001" w:csb1="00000000"/>
  </w:font>
  <w:font w:name="MS UI Gothic"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1555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3777" w:rsidRDefault="00223777" w:rsidP="007A5306">
        <w:pPr>
          <w:pStyle w:val="Footer"/>
          <w:tabs>
            <w:tab w:val="left" w:pos="90"/>
          </w:tabs>
          <w:jc w:val="right"/>
        </w:pPr>
        <w:r>
          <w:t>Created 02/13/2018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313" w:rsidRDefault="00CA3313">
      <w:r>
        <w:separator/>
      </w:r>
    </w:p>
  </w:footnote>
  <w:footnote w:type="continuationSeparator" w:id="0">
    <w:p w:rsidR="00CA3313" w:rsidRDefault="00CA33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570117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3777" w:rsidRDefault="00223777" w:rsidP="00045C11">
        <w:pPr>
          <w:pStyle w:val="Header"/>
          <w:jc w:val="center"/>
        </w:pPr>
        <w:r w:rsidRPr="00254BE4">
          <w:rPr>
            <w:noProof/>
          </w:rPr>
          <w:drawing>
            <wp:inline distT="0" distB="0" distL="0" distR="0">
              <wp:extent cx="2800350" cy="622300"/>
              <wp:effectExtent l="0" t="0" r="0" b="0"/>
              <wp:docPr id="12" name="Picture 12" descr="C:\Users\aburkhart\AppData\Local\Microsoft\Windows\INetCache\Content.Outlook\H7Q703F7\Prime Care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aburkhart\AppData\Local\Microsoft\Windows\INetCache\Content.Outlook\H7Q703F7\Prime Care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00350" cy="622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:rsidR="00223777" w:rsidRDefault="00223777">
    <w:pPr>
      <w:pStyle w:val="Header"/>
    </w:pPr>
  </w:p>
  <w:p w:rsidR="00223777" w:rsidRDefault="0022377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54B0"/>
    <w:multiLevelType w:val="hybridMultilevel"/>
    <w:tmpl w:val="73C60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0198F"/>
    <w:multiLevelType w:val="hybridMultilevel"/>
    <w:tmpl w:val="75DE64A8"/>
    <w:lvl w:ilvl="0" w:tplc="7DFE03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CB7"/>
    <w:rsid w:val="000077BD"/>
    <w:rsid w:val="00007B28"/>
    <w:rsid w:val="00017DD1"/>
    <w:rsid w:val="00023007"/>
    <w:rsid w:val="00032E90"/>
    <w:rsid w:val="000332AD"/>
    <w:rsid w:val="000447ED"/>
    <w:rsid w:val="00045C11"/>
    <w:rsid w:val="000632F4"/>
    <w:rsid w:val="0008035D"/>
    <w:rsid w:val="00085333"/>
    <w:rsid w:val="000C0676"/>
    <w:rsid w:val="000C3395"/>
    <w:rsid w:val="000D45F0"/>
    <w:rsid w:val="000E2704"/>
    <w:rsid w:val="000E369A"/>
    <w:rsid w:val="0011649E"/>
    <w:rsid w:val="00117347"/>
    <w:rsid w:val="00127D4A"/>
    <w:rsid w:val="00157B0E"/>
    <w:rsid w:val="0016303A"/>
    <w:rsid w:val="00167AF7"/>
    <w:rsid w:val="00190F40"/>
    <w:rsid w:val="001C4147"/>
    <w:rsid w:val="001D2340"/>
    <w:rsid w:val="001F7A95"/>
    <w:rsid w:val="00210978"/>
    <w:rsid w:val="00223777"/>
    <w:rsid w:val="00225167"/>
    <w:rsid w:val="002252E7"/>
    <w:rsid w:val="00240AF1"/>
    <w:rsid w:val="0024648C"/>
    <w:rsid w:val="00254BE4"/>
    <w:rsid w:val="0025780E"/>
    <w:rsid w:val="002602F0"/>
    <w:rsid w:val="00262C05"/>
    <w:rsid w:val="00264814"/>
    <w:rsid w:val="0027678A"/>
    <w:rsid w:val="002B13EE"/>
    <w:rsid w:val="002C0936"/>
    <w:rsid w:val="002D2A83"/>
    <w:rsid w:val="002D39DA"/>
    <w:rsid w:val="00324EFC"/>
    <w:rsid w:val="00326F1B"/>
    <w:rsid w:val="003271D7"/>
    <w:rsid w:val="0033362C"/>
    <w:rsid w:val="00351565"/>
    <w:rsid w:val="00361293"/>
    <w:rsid w:val="00384215"/>
    <w:rsid w:val="003C4E60"/>
    <w:rsid w:val="003E7CB7"/>
    <w:rsid w:val="00400969"/>
    <w:rsid w:val="004035E6"/>
    <w:rsid w:val="00415F5F"/>
    <w:rsid w:val="0041617C"/>
    <w:rsid w:val="0042038C"/>
    <w:rsid w:val="00451AA3"/>
    <w:rsid w:val="00461DCB"/>
    <w:rsid w:val="00491A66"/>
    <w:rsid w:val="004B66C1"/>
    <w:rsid w:val="004D5DFE"/>
    <w:rsid w:val="004D64E0"/>
    <w:rsid w:val="00507714"/>
    <w:rsid w:val="005314CE"/>
    <w:rsid w:val="00532E88"/>
    <w:rsid w:val="005360D4"/>
    <w:rsid w:val="00543A07"/>
    <w:rsid w:val="0054754E"/>
    <w:rsid w:val="0055464D"/>
    <w:rsid w:val="0056338C"/>
    <w:rsid w:val="00565D85"/>
    <w:rsid w:val="00567238"/>
    <w:rsid w:val="00574303"/>
    <w:rsid w:val="005D4280"/>
    <w:rsid w:val="005F422F"/>
    <w:rsid w:val="00616028"/>
    <w:rsid w:val="006324D4"/>
    <w:rsid w:val="006638AD"/>
    <w:rsid w:val="00665D97"/>
    <w:rsid w:val="00671993"/>
    <w:rsid w:val="00682713"/>
    <w:rsid w:val="006A653C"/>
    <w:rsid w:val="006C0801"/>
    <w:rsid w:val="006D5023"/>
    <w:rsid w:val="00716D95"/>
    <w:rsid w:val="00722DE8"/>
    <w:rsid w:val="007324BD"/>
    <w:rsid w:val="00733AC6"/>
    <w:rsid w:val="007344B3"/>
    <w:rsid w:val="007352E9"/>
    <w:rsid w:val="007543A4"/>
    <w:rsid w:val="007555BE"/>
    <w:rsid w:val="007673E7"/>
    <w:rsid w:val="00770EEA"/>
    <w:rsid w:val="00773345"/>
    <w:rsid w:val="007953FF"/>
    <w:rsid w:val="007A5306"/>
    <w:rsid w:val="007B4288"/>
    <w:rsid w:val="007C15EF"/>
    <w:rsid w:val="007E3D81"/>
    <w:rsid w:val="007F4117"/>
    <w:rsid w:val="0080225D"/>
    <w:rsid w:val="00850FE1"/>
    <w:rsid w:val="008658E6"/>
    <w:rsid w:val="00884CA6"/>
    <w:rsid w:val="00887861"/>
    <w:rsid w:val="008D55F5"/>
    <w:rsid w:val="00900794"/>
    <w:rsid w:val="00932D09"/>
    <w:rsid w:val="009622B2"/>
    <w:rsid w:val="00963519"/>
    <w:rsid w:val="009B00E2"/>
    <w:rsid w:val="009B04EF"/>
    <w:rsid w:val="009C7D71"/>
    <w:rsid w:val="009F58BB"/>
    <w:rsid w:val="00A1060F"/>
    <w:rsid w:val="00A16BB0"/>
    <w:rsid w:val="00A41E64"/>
    <w:rsid w:val="00A4373B"/>
    <w:rsid w:val="00A83D5E"/>
    <w:rsid w:val="00A91312"/>
    <w:rsid w:val="00AB7EF2"/>
    <w:rsid w:val="00AC66D9"/>
    <w:rsid w:val="00AE1F72"/>
    <w:rsid w:val="00AF0DCE"/>
    <w:rsid w:val="00B04903"/>
    <w:rsid w:val="00B05B55"/>
    <w:rsid w:val="00B12708"/>
    <w:rsid w:val="00B2197B"/>
    <w:rsid w:val="00B2761C"/>
    <w:rsid w:val="00B33BAB"/>
    <w:rsid w:val="00B41C69"/>
    <w:rsid w:val="00B53333"/>
    <w:rsid w:val="00B76725"/>
    <w:rsid w:val="00B96D9F"/>
    <w:rsid w:val="00BB32D8"/>
    <w:rsid w:val="00BC0F25"/>
    <w:rsid w:val="00BC147B"/>
    <w:rsid w:val="00BC3374"/>
    <w:rsid w:val="00BE09D6"/>
    <w:rsid w:val="00BF1C8D"/>
    <w:rsid w:val="00C10FF1"/>
    <w:rsid w:val="00C30E55"/>
    <w:rsid w:val="00C31D60"/>
    <w:rsid w:val="00C5090B"/>
    <w:rsid w:val="00C63324"/>
    <w:rsid w:val="00C81188"/>
    <w:rsid w:val="00C92FF3"/>
    <w:rsid w:val="00CA3313"/>
    <w:rsid w:val="00CB5E53"/>
    <w:rsid w:val="00CC103D"/>
    <w:rsid w:val="00CC6A22"/>
    <w:rsid w:val="00CC7CB7"/>
    <w:rsid w:val="00CD1574"/>
    <w:rsid w:val="00D02133"/>
    <w:rsid w:val="00D072A7"/>
    <w:rsid w:val="00D10808"/>
    <w:rsid w:val="00D21FCD"/>
    <w:rsid w:val="00D27C8C"/>
    <w:rsid w:val="00D34CBE"/>
    <w:rsid w:val="00D461ED"/>
    <w:rsid w:val="00D53D61"/>
    <w:rsid w:val="00D66A94"/>
    <w:rsid w:val="00D749E0"/>
    <w:rsid w:val="00DA5F94"/>
    <w:rsid w:val="00DC2AF1"/>
    <w:rsid w:val="00DC6437"/>
    <w:rsid w:val="00DD2A14"/>
    <w:rsid w:val="00DD3005"/>
    <w:rsid w:val="00DE0BCA"/>
    <w:rsid w:val="00DF1BA0"/>
    <w:rsid w:val="00E02544"/>
    <w:rsid w:val="00E33A75"/>
    <w:rsid w:val="00E33DC8"/>
    <w:rsid w:val="00E371BE"/>
    <w:rsid w:val="00E52B47"/>
    <w:rsid w:val="00E55E56"/>
    <w:rsid w:val="00E630EB"/>
    <w:rsid w:val="00E75AE6"/>
    <w:rsid w:val="00E80215"/>
    <w:rsid w:val="00EA353A"/>
    <w:rsid w:val="00EB52A5"/>
    <w:rsid w:val="00EC655E"/>
    <w:rsid w:val="00EE33CA"/>
    <w:rsid w:val="00EE4E0A"/>
    <w:rsid w:val="00F04B9B"/>
    <w:rsid w:val="00F0626A"/>
    <w:rsid w:val="00F149CC"/>
    <w:rsid w:val="00F242E0"/>
    <w:rsid w:val="00F37DF5"/>
    <w:rsid w:val="00F46364"/>
    <w:rsid w:val="00F73526"/>
    <w:rsid w:val="00F74AAD"/>
    <w:rsid w:val="00F76530"/>
    <w:rsid w:val="00FC64AB"/>
    <w:rsid w:val="00FE55D3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969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link w:val="Heading1Char"/>
    <w:qFormat/>
    <w:rsid w:val="00400969"/>
    <w:pPr>
      <w:jc w:val="center"/>
      <w:outlineLvl w:val="0"/>
    </w:pPr>
    <w:rPr>
      <w:rFonts w:asciiTheme="majorHAnsi" w:hAnsiTheme="majorHAnsi"/>
      <w:b/>
      <w:caps/>
      <w:color w:val="FFFFFF" w:themeColor="background1"/>
      <w:sz w:val="24"/>
    </w:rPr>
  </w:style>
  <w:style w:type="paragraph" w:styleId="Heading2">
    <w:name w:val="heading 2"/>
    <w:basedOn w:val="Normal"/>
    <w:next w:val="Normal"/>
    <w:link w:val="Heading2Char"/>
    <w:qFormat/>
    <w:rsid w:val="00400969"/>
    <w:pPr>
      <w:jc w:val="center"/>
      <w:outlineLvl w:val="1"/>
    </w:pPr>
    <w:rPr>
      <w:rFonts w:asciiTheme="majorHAnsi" w:hAnsiTheme="majorHAnsi"/>
      <w:b/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s">
    <w:name w:val="Italics"/>
    <w:basedOn w:val="Normal"/>
    <w:link w:val="ItalicsChar"/>
    <w:unhideWhenUsed/>
    <w:rsid w:val="00400969"/>
    <w:rPr>
      <w:i/>
      <w:sz w:val="14"/>
    </w:rPr>
  </w:style>
  <w:style w:type="character" w:customStyle="1" w:styleId="ItalicsChar">
    <w:name w:val="Italics Char"/>
    <w:basedOn w:val="DefaultParagraphFont"/>
    <w:link w:val="Italics"/>
    <w:rsid w:val="00400969"/>
    <w:rPr>
      <w:rFonts w:asciiTheme="minorHAnsi" w:hAnsiTheme="minorHAnsi"/>
      <w:i/>
      <w:sz w:val="14"/>
      <w:szCs w:val="24"/>
    </w:rPr>
  </w:style>
  <w:style w:type="paragraph" w:styleId="BalloonText">
    <w:name w:val="Balloon Text"/>
    <w:basedOn w:val="Normal"/>
    <w:semiHidden/>
    <w:unhideWhenUsed/>
    <w:rsid w:val="007324BD"/>
    <w:rPr>
      <w:rFonts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00969"/>
    <w:rPr>
      <w:rFonts w:asciiTheme="majorHAnsi" w:hAnsiTheme="majorHAnsi"/>
      <w:b/>
      <w:caps/>
      <w:color w:val="FFFFFF" w:themeColor="background1"/>
      <w:sz w:val="24"/>
      <w:szCs w:val="24"/>
    </w:rPr>
  </w:style>
  <w:style w:type="character" w:customStyle="1" w:styleId="Heading2Char">
    <w:name w:val="Heading 2 Char"/>
    <w:basedOn w:val="Heading1Char"/>
    <w:link w:val="Heading2"/>
    <w:rsid w:val="00400969"/>
    <w:rPr>
      <w:rFonts w:asciiTheme="majorHAnsi" w:hAnsiTheme="majorHAnsi"/>
      <w:b/>
      <w:caps/>
      <w:color w:val="FFFFFF" w:themeColor="background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C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43A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4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47B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BC14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47B"/>
    <w:rPr>
      <w:rFonts w:asciiTheme="minorHAnsi" w:hAnsiTheme="minorHAnsi"/>
      <w:sz w:val="16"/>
      <w:szCs w:val="24"/>
    </w:rPr>
  </w:style>
  <w:style w:type="character" w:styleId="CommentReference">
    <w:name w:val="annotation reference"/>
    <w:basedOn w:val="DefaultParagraphFont"/>
    <w:semiHidden/>
    <w:unhideWhenUsed/>
    <w:rsid w:val="00BC147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C14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C147B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C14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C147B"/>
    <w:rPr>
      <w:rFonts w:asciiTheme="minorHAnsi" w:hAnsiTheme="minorHAnsi"/>
      <w:b/>
      <w:bCs/>
    </w:rPr>
  </w:style>
  <w:style w:type="character" w:styleId="FollowedHyperlink">
    <w:name w:val="FollowedHyperlink"/>
    <w:basedOn w:val="DefaultParagraphFont"/>
    <w:semiHidden/>
    <w:unhideWhenUsed/>
    <w:rsid w:val="00963519"/>
    <w:rPr>
      <w:color w:val="800080" w:themeColor="followed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AF0DCE"/>
    <w:pPr>
      <w:tabs>
        <w:tab w:val="decimal" w:pos="360"/>
      </w:tabs>
      <w:spacing w:after="200" w:line="276" w:lineRule="auto"/>
    </w:pPr>
    <w:rPr>
      <w:rFonts w:eastAsiaTheme="minorEastAsia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AF0DCE"/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F0DCE"/>
    <w:rPr>
      <w:rFonts w:asciiTheme="minorHAnsi" w:eastAsiaTheme="minorEastAsia" w:hAnsiTheme="minorHAnsi"/>
    </w:rPr>
  </w:style>
  <w:style w:type="character" w:styleId="SubtleEmphasis">
    <w:name w:val="Subtle Emphasis"/>
    <w:basedOn w:val="DefaultParagraphFont"/>
    <w:uiPriority w:val="19"/>
    <w:qFormat/>
    <w:rsid w:val="00AF0DCE"/>
    <w:rPr>
      <w:i/>
      <w:iCs/>
    </w:rPr>
  </w:style>
  <w:style w:type="table" w:styleId="MediumShading2-Accent5">
    <w:name w:val="Medium Shading 2 Accent 5"/>
    <w:basedOn w:val="TableNormal"/>
    <w:uiPriority w:val="64"/>
    <w:rsid w:val="00AF0DC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rsid w:val="00AF0D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969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link w:val="Heading1Char"/>
    <w:qFormat/>
    <w:rsid w:val="00400969"/>
    <w:pPr>
      <w:jc w:val="center"/>
      <w:outlineLvl w:val="0"/>
    </w:pPr>
    <w:rPr>
      <w:rFonts w:asciiTheme="majorHAnsi" w:hAnsiTheme="majorHAnsi"/>
      <w:b/>
      <w:caps/>
      <w:color w:val="FFFFFF" w:themeColor="background1"/>
      <w:sz w:val="24"/>
    </w:rPr>
  </w:style>
  <w:style w:type="paragraph" w:styleId="Heading2">
    <w:name w:val="heading 2"/>
    <w:basedOn w:val="Normal"/>
    <w:next w:val="Normal"/>
    <w:link w:val="Heading2Char"/>
    <w:qFormat/>
    <w:rsid w:val="00400969"/>
    <w:pPr>
      <w:jc w:val="center"/>
      <w:outlineLvl w:val="1"/>
    </w:pPr>
    <w:rPr>
      <w:rFonts w:asciiTheme="majorHAnsi" w:hAnsiTheme="majorHAnsi"/>
      <w:b/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s">
    <w:name w:val="Italics"/>
    <w:basedOn w:val="Normal"/>
    <w:link w:val="ItalicsChar"/>
    <w:unhideWhenUsed/>
    <w:rsid w:val="00400969"/>
    <w:rPr>
      <w:i/>
      <w:sz w:val="14"/>
    </w:rPr>
  </w:style>
  <w:style w:type="character" w:customStyle="1" w:styleId="ItalicsChar">
    <w:name w:val="Italics Char"/>
    <w:basedOn w:val="DefaultParagraphFont"/>
    <w:link w:val="Italics"/>
    <w:rsid w:val="00400969"/>
    <w:rPr>
      <w:rFonts w:asciiTheme="minorHAnsi" w:hAnsiTheme="minorHAnsi"/>
      <w:i/>
      <w:sz w:val="14"/>
      <w:szCs w:val="24"/>
    </w:rPr>
  </w:style>
  <w:style w:type="paragraph" w:styleId="BalloonText">
    <w:name w:val="Balloon Text"/>
    <w:basedOn w:val="Normal"/>
    <w:semiHidden/>
    <w:unhideWhenUsed/>
    <w:rsid w:val="007324BD"/>
    <w:rPr>
      <w:rFonts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00969"/>
    <w:rPr>
      <w:rFonts w:asciiTheme="majorHAnsi" w:hAnsiTheme="majorHAnsi"/>
      <w:b/>
      <w:caps/>
      <w:color w:val="FFFFFF" w:themeColor="background1"/>
      <w:sz w:val="24"/>
      <w:szCs w:val="24"/>
    </w:rPr>
  </w:style>
  <w:style w:type="character" w:customStyle="1" w:styleId="Heading2Char">
    <w:name w:val="Heading 2 Char"/>
    <w:basedOn w:val="Heading1Char"/>
    <w:link w:val="Heading2"/>
    <w:rsid w:val="00400969"/>
    <w:rPr>
      <w:rFonts w:asciiTheme="majorHAnsi" w:hAnsiTheme="majorHAnsi"/>
      <w:b/>
      <w:caps/>
      <w:color w:val="FFFFFF" w:themeColor="background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E7C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43A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4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47B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BC14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47B"/>
    <w:rPr>
      <w:rFonts w:asciiTheme="minorHAnsi" w:hAnsiTheme="minorHAnsi"/>
      <w:sz w:val="16"/>
      <w:szCs w:val="24"/>
    </w:rPr>
  </w:style>
  <w:style w:type="character" w:styleId="CommentReference">
    <w:name w:val="annotation reference"/>
    <w:basedOn w:val="DefaultParagraphFont"/>
    <w:semiHidden/>
    <w:unhideWhenUsed/>
    <w:rsid w:val="00BC147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C14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C147B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C14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BC147B"/>
    <w:rPr>
      <w:rFonts w:asciiTheme="minorHAnsi" w:hAnsiTheme="minorHAnsi"/>
      <w:b/>
      <w:bCs/>
    </w:rPr>
  </w:style>
  <w:style w:type="character" w:styleId="FollowedHyperlink">
    <w:name w:val="FollowedHyperlink"/>
    <w:basedOn w:val="DefaultParagraphFont"/>
    <w:semiHidden/>
    <w:unhideWhenUsed/>
    <w:rsid w:val="00963519"/>
    <w:rPr>
      <w:color w:val="800080" w:themeColor="followedHyperlink"/>
      <w:u w:val="single"/>
    </w:rPr>
  </w:style>
  <w:style w:type="paragraph" w:customStyle="1" w:styleId="DecimalAligned">
    <w:name w:val="Decimal Aligned"/>
    <w:basedOn w:val="Normal"/>
    <w:uiPriority w:val="40"/>
    <w:qFormat/>
    <w:rsid w:val="00AF0DCE"/>
    <w:pPr>
      <w:tabs>
        <w:tab w:val="decimal" w:pos="360"/>
      </w:tabs>
      <w:spacing w:after="200" w:line="276" w:lineRule="auto"/>
    </w:pPr>
    <w:rPr>
      <w:rFonts w:eastAsiaTheme="minorEastAsia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AF0DCE"/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F0DCE"/>
    <w:rPr>
      <w:rFonts w:asciiTheme="minorHAnsi" w:eastAsiaTheme="minorEastAsia" w:hAnsiTheme="minorHAnsi"/>
    </w:rPr>
  </w:style>
  <w:style w:type="character" w:styleId="SubtleEmphasis">
    <w:name w:val="Subtle Emphasis"/>
    <w:basedOn w:val="DefaultParagraphFont"/>
    <w:uiPriority w:val="19"/>
    <w:qFormat/>
    <w:rsid w:val="00AF0DCE"/>
    <w:rPr>
      <w:i/>
      <w:iCs/>
    </w:rPr>
  </w:style>
  <w:style w:type="table" w:styleId="MediumShading2-Accent5">
    <w:name w:val="Medium Shading 2 Accent 5"/>
    <w:basedOn w:val="TableNormal"/>
    <w:uiPriority w:val="64"/>
    <w:rsid w:val="00AF0DC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rsid w:val="00AF0D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854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mailto:PrimeNetwork@primecareny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rivera\AppData\Roaming\Microsoft\Templates\MS_MmbrApp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3FFAA-C3C8-4337-A182-5E397BA2E1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208AED-91CD-EC4E-9343-7F3E4E595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\Users\lrivera\AppData\Roaming\Microsoft\Templates\MS_MmbrAppl.dotx</Template>
  <TotalTime>0</TotalTime>
  <Pages>2</Pages>
  <Words>833</Words>
  <Characters>4751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application form</vt:lpstr>
    </vt:vector>
  </TitlesOfParts>
  <Company>Hewlett-Packard Company</Company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application form</dc:title>
  <dc:creator>Lisa Rivera</dc:creator>
  <cp:lastModifiedBy>Caitlin Madison</cp:lastModifiedBy>
  <cp:revision>2</cp:revision>
  <cp:lastPrinted>2018-02-13T15:29:00Z</cp:lastPrinted>
  <dcterms:created xsi:type="dcterms:W3CDTF">2018-09-24T18:29:00Z</dcterms:created>
  <dcterms:modified xsi:type="dcterms:W3CDTF">2018-09-24T18:29:00Z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TC010186281033</vt:lpwstr>
  </property>
</Properties>
</file>