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C0B603" w14:textId="453E3384" w:rsidR="008E0F85" w:rsidRDefault="008E0F85" w:rsidP="006659A3">
      <w:pPr>
        <w:pStyle w:val="Title"/>
        <w:jc w:val="center"/>
        <w:rPr>
          <w:rFonts w:eastAsia="Times New Roman"/>
        </w:rPr>
      </w:pPr>
      <w:r>
        <w:rPr>
          <w:noProof/>
        </w:rPr>
        <w:drawing>
          <wp:inline distT="0" distB="0" distL="0" distR="0" wp14:anchorId="014C28C8" wp14:editId="22CA4823">
            <wp:extent cx="5135880" cy="883920"/>
            <wp:effectExtent l="0" t="0" r="7620" b="0"/>
            <wp:docPr id="2" name="Picture 2" descr="C:\Users\mskae\AppData\Local\Packages\Microsoft.Office.Desktop_8wekyb3d8bbwe\AC\INetCache\Content.MSO\4E43C1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kae\AppData\Local\Packages\Microsoft.Office.Desktop_8wekyb3d8bbwe\AC\INetCache\Content.MSO\4E43C189.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35880" cy="883920"/>
                    </a:xfrm>
                    <a:prstGeom prst="rect">
                      <a:avLst/>
                    </a:prstGeom>
                    <a:noFill/>
                    <a:ln>
                      <a:noFill/>
                    </a:ln>
                  </pic:spPr>
                </pic:pic>
              </a:graphicData>
            </a:graphic>
          </wp:inline>
        </w:drawing>
      </w:r>
    </w:p>
    <w:p w14:paraId="54240BEA" w14:textId="446A7718" w:rsidR="006E6D9B" w:rsidRPr="008E0F85" w:rsidRDefault="006659A3" w:rsidP="006659A3">
      <w:pPr>
        <w:pStyle w:val="Subtitle"/>
        <w:jc w:val="center"/>
        <w:rPr>
          <w:rFonts w:eastAsia="Times New Roman"/>
          <w:sz w:val="28"/>
        </w:rPr>
      </w:pPr>
      <w:r w:rsidRPr="008E0F85">
        <w:rPr>
          <w:rFonts w:eastAsia="Times New Roman"/>
          <w:sz w:val="28"/>
        </w:rPr>
        <w:t xml:space="preserve">Predicting </w:t>
      </w:r>
      <w:r w:rsidR="008A0EB4">
        <w:rPr>
          <w:rFonts w:eastAsia="Times New Roman"/>
          <w:sz w:val="28"/>
        </w:rPr>
        <w:t>daily patterns in rentals</w:t>
      </w:r>
    </w:p>
    <w:p w14:paraId="05E9FD42" w14:textId="4835BE76" w:rsidR="0083279D" w:rsidRPr="0083279D" w:rsidRDefault="0083279D" w:rsidP="006659A3">
      <w:pPr>
        <w:pStyle w:val="Heading1"/>
        <w:rPr>
          <w:rFonts w:eastAsia="Times New Roman"/>
        </w:rPr>
      </w:pPr>
      <w:r w:rsidRPr="0083279D">
        <w:rPr>
          <w:rFonts w:eastAsia="Times New Roman"/>
        </w:rPr>
        <w:t>Problem</w:t>
      </w:r>
    </w:p>
    <w:p w14:paraId="7CA57A01" w14:textId="77777777" w:rsidR="0083279D" w:rsidRPr="006659A3" w:rsidRDefault="006E6D9B" w:rsidP="0083279D">
      <w:pPr>
        <w:spacing w:after="240"/>
        <w:rPr>
          <w:rStyle w:val="IntenseEmphasis"/>
        </w:rPr>
      </w:pPr>
      <w:r w:rsidRPr="006659A3">
        <w:rPr>
          <w:rStyle w:val="IntenseEmphasis"/>
        </w:rPr>
        <w:t>Understand patterns of bikeshare use in</w:t>
      </w:r>
      <w:r w:rsidR="0083279D" w:rsidRPr="006659A3">
        <w:rPr>
          <w:rStyle w:val="IntenseEmphasis"/>
        </w:rPr>
        <w:t xml:space="preserve"> Washington, D.C.</w:t>
      </w:r>
    </w:p>
    <w:p w14:paraId="73467EEF" w14:textId="54380714" w:rsidR="0083279D" w:rsidRPr="008E0F85" w:rsidRDefault="006659A3" w:rsidP="006659A3">
      <w:pPr>
        <w:rPr>
          <w:rStyle w:val="IntenseEmphasis"/>
          <w:b w:val="0"/>
          <w:i w:val="0"/>
          <w:sz w:val="24"/>
        </w:rPr>
      </w:pPr>
      <w:r w:rsidRPr="008E0F85">
        <w:rPr>
          <w:rStyle w:val="IntenseEmphasis"/>
          <w:b w:val="0"/>
          <w:i w:val="0"/>
          <w:caps w:val="0"/>
          <w:sz w:val="24"/>
        </w:rPr>
        <w:t>To better understand use patterns in a bikeshare fleet, the goal is to describe frequency and duration of rentals for casual and registered users</w:t>
      </w:r>
      <w:r w:rsidR="00A808AF" w:rsidRPr="008E0F85">
        <w:rPr>
          <w:rStyle w:val="IntenseEmphasis"/>
          <w:b w:val="0"/>
          <w:i w:val="0"/>
          <w:sz w:val="24"/>
        </w:rPr>
        <w:t xml:space="preserve">, </w:t>
      </w:r>
      <w:r w:rsidRPr="008E0F85">
        <w:rPr>
          <w:rStyle w:val="IntenseEmphasis"/>
          <w:b w:val="0"/>
          <w:i w:val="0"/>
          <w:caps w:val="0"/>
          <w:sz w:val="24"/>
        </w:rPr>
        <w:t>define high and low demand times, and develop a model to predict rental frequency for a given day in a year.</w:t>
      </w:r>
    </w:p>
    <w:p w14:paraId="7280795A" w14:textId="0F80A5EB" w:rsidR="0083279D" w:rsidRPr="0083279D" w:rsidRDefault="0083279D" w:rsidP="006659A3">
      <w:pPr>
        <w:pStyle w:val="Heading1"/>
        <w:rPr>
          <w:rFonts w:eastAsia="Times New Roman"/>
        </w:rPr>
      </w:pPr>
      <w:r w:rsidRPr="0083279D">
        <w:rPr>
          <w:rFonts w:eastAsia="Times New Roman"/>
        </w:rPr>
        <w:t>Client</w:t>
      </w:r>
    </w:p>
    <w:p w14:paraId="45BC6C81" w14:textId="31AB2DBB" w:rsidR="0083279D" w:rsidRPr="008E0F85" w:rsidRDefault="0083279D" w:rsidP="006659A3">
      <w:pPr>
        <w:rPr>
          <w:sz w:val="24"/>
        </w:rPr>
      </w:pPr>
      <w:r w:rsidRPr="008E0F85">
        <w:rPr>
          <w:sz w:val="24"/>
        </w:rPr>
        <w:t xml:space="preserve">The client is Capital Bikeshare, and </w:t>
      </w:r>
      <w:r w:rsidR="006E6D9B" w:rsidRPr="008E0F85">
        <w:rPr>
          <w:sz w:val="24"/>
        </w:rPr>
        <w:t xml:space="preserve">results from this analysis </w:t>
      </w:r>
      <w:r w:rsidRPr="008E0F85">
        <w:rPr>
          <w:sz w:val="24"/>
        </w:rPr>
        <w:t xml:space="preserve">will </w:t>
      </w:r>
      <w:r w:rsidR="006E6D9B" w:rsidRPr="008E0F85">
        <w:rPr>
          <w:sz w:val="24"/>
        </w:rPr>
        <w:t>allow a clearer understanding of how users interact with the bikeshare program.</w:t>
      </w:r>
      <w:r w:rsidRPr="008E0F85">
        <w:rPr>
          <w:sz w:val="24"/>
        </w:rPr>
        <w:t xml:space="preserve"> </w:t>
      </w:r>
      <w:r w:rsidR="00377909" w:rsidRPr="008E0F85">
        <w:rPr>
          <w:sz w:val="24"/>
        </w:rPr>
        <w:t>This information could be helpful for growing the business, for example</w:t>
      </w:r>
      <w:r w:rsidR="006E6D9B" w:rsidRPr="008E0F85">
        <w:rPr>
          <w:sz w:val="24"/>
        </w:rPr>
        <w:t xml:space="preserve">, targeting advertising dollars </w:t>
      </w:r>
      <w:r w:rsidR="00377909" w:rsidRPr="008E0F85">
        <w:rPr>
          <w:sz w:val="24"/>
        </w:rPr>
        <w:t>on days or seasons</w:t>
      </w:r>
      <w:r w:rsidR="006E6D9B" w:rsidRPr="008E0F85">
        <w:rPr>
          <w:sz w:val="24"/>
        </w:rPr>
        <w:t xml:space="preserve"> with a high proportion of unregistered users might be the most efficient way to increase registration. </w:t>
      </w:r>
      <w:r w:rsidR="00A808AF" w:rsidRPr="008E0F85">
        <w:rPr>
          <w:sz w:val="24"/>
        </w:rPr>
        <w:t xml:space="preserve"> Being able to predict high demand time will also assist with gauging </w:t>
      </w:r>
      <w:r w:rsidR="00A47F87" w:rsidRPr="008E0F85">
        <w:rPr>
          <w:sz w:val="24"/>
        </w:rPr>
        <w:t xml:space="preserve">appropriate number of available </w:t>
      </w:r>
      <w:r w:rsidR="00A808AF" w:rsidRPr="008E0F85">
        <w:rPr>
          <w:sz w:val="24"/>
        </w:rPr>
        <w:t>bicycles system</w:t>
      </w:r>
      <w:r w:rsidR="00A47F87" w:rsidRPr="008E0F85">
        <w:rPr>
          <w:sz w:val="24"/>
        </w:rPr>
        <w:t xml:space="preserve"> </w:t>
      </w:r>
      <w:r w:rsidR="00A808AF" w:rsidRPr="008E0F85">
        <w:rPr>
          <w:sz w:val="24"/>
        </w:rPr>
        <w:t xml:space="preserve">wide.  </w:t>
      </w:r>
    </w:p>
    <w:p w14:paraId="689B5F9C" w14:textId="6558E4D5" w:rsidR="0083279D" w:rsidRPr="0083279D" w:rsidRDefault="0083279D" w:rsidP="006659A3">
      <w:pPr>
        <w:pStyle w:val="Heading1"/>
        <w:rPr>
          <w:rFonts w:eastAsia="Times New Roman"/>
        </w:rPr>
      </w:pPr>
      <w:r w:rsidRPr="0083279D">
        <w:rPr>
          <w:rFonts w:eastAsia="Times New Roman"/>
        </w:rPr>
        <w:t>Data</w:t>
      </w:r>
      <w:r w:rsidR="006659A3">
        <w:rPr>
          <w:rFonts w:eastAsia="Times New Roman"/>
        </w:rPr>
        <w:t xml:space="preserve"> Acquisition</w:t>
      </w:r>
    </w:p>
    <w:p w14:paraId="2BAFE034" w14:textId="77777777" w:rsidR="0083279D" w:rsidRPr="008E0F85" w:rsidRDefault="0083279D" w:rsidP="006659A3">
      <w:pPr>
        <w:rPr>
          <w:sz w:val="24"/>
        </w:rPr>
      </w:pPr>
      <w:r w:rsidRPr="008E0F85">
        <w:rPr>
          <w:sz w:val="24"/>
        </w:rPr>
        <w:t>Capital Bikeshare posts quarterly data reports of bike trip times, start and end locations, and type of user (registered or casual). Each trip is on one line of data</w:t>
      </w:r>
      <w:r w:rsidR="00377909" w:rsidRPr="008E0F85">
        <w:rPr>
          <w:sz w:val="24"/>
        </w:rPr>
        <w:t>, and includes start time, end time, duration, start station ID and address, end station ID and address, and user type (registered or casual)</w:t>
      </w:r>
      <w:r w:rsidRPr="008E0F85">
        <w:rPr>
          <w:sz w:val="24"/>
        </w:rPr>
        <w:t>. These data are readily and publicly available at </w:t>
      </w:r>
      <w:hyperlink r:id="rId6" w:history="1">
        <w:r w:rsidRPr="008E0F85">
          <w:rPr>
            <w:color w:val="0366D6"/>
            <w:sz w:val="24"/>
          </w:rPr>
          <w:t>https://www.capitalbikeshare.com/system-data</w:t>
        </w:r>
      </w:hyperlink>
      <w:r w:rsidRPr="008E0F85">
        <w:rPr>
          <w:sz w:val="24"/>
        </w:rPr>
        <w:t>.</w:t>
      </w:r>
    </w:p>
    <w:p w14:paraId="383287CC" w14:textId="65A8FFF0" w:rsidR="00A47F87" w:rsidRPr="008E0F85" w:rsidRDefault="00377909" w:rsidP="006659A3">
      <w:pPr>
        <w:rPr>
          <w:sz w:val="24"/>
        </w:rPr>
      </w:pPr>
      <w:r w:rsidRPr="008E0F85">
        <w:rPr>
          <w:sz w:val="24"/>
        </w:rPr>
        <w:t xml:space="preserve">These data were provided in a very manageable format. When importing, I created a time index based on the start time of each rental. </w:t>
      </w:r>
      <w:r w:rsidR="00A47F87" w:rsidRPr="008E0F85">
        <w:rPr>
          <w:sz w:val="24"/>
        </w:rPr>
        <w:t xml:space="preserve">These data were also combined with weather data (daily maximum and minimum temperature) from a weather station in the National Arboretum in Washington, D.C.  </w:t>
      </w:r>
    </w:p>
    <w:p w14:paraId="15390063" w14:textId="70BDB0BF" w:rsidR="00377909" w:rsidRPr="008E0F85" w:rsidRDefault="00A47F87" w:rsidP="006659A3">
      <w:pPr>
        <w:rPr>
          <w:sz w:val="24"/>
        </w:rPr>
      </w:pPr>
      <w:r w:rsidRPr="008E0F85">
        <w:rPr>
          <w:sz w:val="24"/>
        </w:rPr>
        <w:t xml:space="preserve">To explore the data and build the predictive model, I used data from 2015 and 2016.  The model was tested on data from 2017.  </w:t>
      </w:r>
      <w:r w:rsidR="00727E85" w:rsidRPr="008E0F85">
        <w:rPr>
          <w:sz w:val="24"/>
        </w:rPr>
        <w:t xml:space="preserve"> </w:t>
      </w:r>
    </w:p>
    <w:p w14:paraId="46D0931B" w14:textId="6A4A8AEB" w:rsidR="00727E85" w:rsidRPr="0083279D" w:rsidRDefault="00A47F87" w:rsidP="008E0F85">
      <w:pPr>
        <w:pStyle w:val="Heading1"/>
        <w:rPr>
          <w:rFonts w:eastAsia="Times New Roman"/>
        </w:rPr>
      </w:pPr>
      <w:r>
        <w:rPr>
          <w:rFonts w:eastAsia="Times New Roman"/>
        </w:rPr>
        <w:t>Describing patterns in the data</w:t>
      </w:r>
      <w:r w:rsidR="008E0F85">
        <w:rPr>
          <w:rFonts w:eastAsia="Times New Roman"/>
        </w:rPr>
        <w:t xml:space="preserve"> (EDA)</w:t>
      </w:r>
      <w:r w:rsidR="008E0F85">
        <w:rPr>
          <w:rFonts w:eastAsia="Times New Roman"/>
        </w:rPr>
        <w:tab/>
      </w:r>
    </w:p>
    <w:p w14:paraId="4AA8550A" w14:textId="450E477C" w:rsidR="005830D3" w:rsidRPr="008E0F85" w:rsidRDefault="00727E85" w:rsidP="008E0F85">
      <w:pPr>
        <w:rPr>
          <w:sz w:val="24"/>
        </w:rPr>
      </w:pPr>
      <w:r w:rsidRPr="008E0F85">
        <w:rPr>
          <w:sz w:val="24"/>
        </w:rPr>
        <w:t xml:space="preserve">One interesting characteristic of the test data is that the duration of rentals has a non-normal distribution.  Although most rentals range from approximately </w:t>
      </w:r>
      <w:r w:rsidRPr="00BD2B41">
        <w:rPr>
          <w:sz w:val="24"/>
          <w:highlight w:val="yellow"/>
        </w:rPr>
        <w:t>5-25</w:t>
      </w:r>
      <w:r w:rsidRPr="008E0F85">
        <w:rPr>
          <w:sz w:val="24"/>
        </w:rPr>
        <w:t xml:space="preserve"> minutes, there is a long</w:t>
      </w:r>
      <w:r w:rsidR="00BD2B41">
        <w:rPr>
          <w:sz w:val="24"/>
        </w:rPr>
        <w:t xml:space="preserve"> tail of much longer durations.</w:t>
      </w:r>
    </w:p>
    <w:p w14:paraId="56922FC3" w14:textId="72E306E0" w:rsidR="003970BF" w:rsidRDefault="00BD2B41">
      <w:pPr>
        <w:rPr>
          <w:rFonts w:ascii="Helvetica" w:hAnsi="Helvetica"/>
        </w:rPr>
      </w:pPr>
      <w:r>
        <w:rPr>
          <w:rFonts w:ascii="Helvetica" w:hAnsi="Helvetica"/>
          <w:noProof/>
        </w:rPr>
        <w:lastRenderedPageBreak/>
        <w:drawing>
          <wp:inline distT="0" distB="0" distL="0" distR="0" wp14:anchorId="3300A17E" wp14:editId="1605ADA3">
            <wp:extent cx="5321300" cy="4756785"/>
            <wp:effectExtent l="0" t="0" r="12700" b="0"/>
            <wp:docPr id="8" name="Picture 8" descr="../../../../Documents/GitHub/Springboard-Capstone-1/CapstoneDrafts/bike_his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GitHub/Springboard-Capstone-1/CapstoneDrafts/bike_histo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21300" cy="4756785"/>
                    </a:xfrm>
                    <a:prstGeom prst="rect">
                      <a:avLst/>
                    </a:prstGeom>
                    <a:noFill/>
                    <a:ln>
                      <a:noFill/>
                    </a:ln>
                  </pic:spPr>
                </pic:pic>
              </a:graphicData>
            </a:graphic>
          </wp:inline>
        </w:drawing>
      </w:r>
    </w:p>
    <w:p w14:paraId="3EA28E2C" w14:textId="4FD943ED" w:rsidR="001E5CA7" w:rsidRPr="008E0F85" w:rsidRDefault="001E5CA7" w:rsidP="008E0F85">
      <w:pPr>
        <w:rPr>
          <w:sz w:val="24"/>
        </w:rPr>
      </w:pPr>
      <w:r w:rsidRPr="008E0F85">
        <w:rPr>
          <w:sz w:val="24"/>
        </w:rPr>
        <w:t xml:space="preserve">However, it seems that whether a user is registered can have a big influence on </w:t>
      </w:r>
      <w:bookmarkStart w:id="0" w:name="_GoBack"/>
      <w:bookmarkEnd w:id="0"/>
      <w:r w:rsidRPr="008E0F85">
        <w:rPr>
          <w:sz w:val="24"/>
        </w:rPr>
        <w:t>usage behavior.  For example, whether rentals occur on the weekend or on weekdays:</w:t>
      </w:r>
    </w:p>
    <w:p w14:paraId="4A9C8ED4" w14:textId="77777777" w:rsidR="00741763" w:rsidRPr="001E5CA7" w:rsidRDefault="00741763">
      <w:pPr>
        <w:rPr>
          <w:rFonts w:ascii="Helvetica" w:hAnsi="Helvetica"/>
        </w:rPr>
      </w:pPr>
    </w:p>
    <w:p w14:paraId="3B26DAC2" w14:textId="3FFD8013" w:rsidR="001E5CA7" w:rsidRDefault="008E0F85">
      <w:pPr>
        <w:rPr>
          <w:rFonts w:ascii="Helvetica" w:hAnsi="Helvetica"/>
        </w:rPr>
      </w:pPr>
      <w:r>
        <w:rPr>
          <w:rFonts w:ascii="Helvetica" w:hAnsi="Helvetica"/>
          <w:noProof/>
        </w:rPr>
        <w:lastRenderedPageBreak/>
        <w:drawing>
          <wp:inline distT="0" distB="0" distL="0" distR="0" wp14:anchorId="0DF499C1" wp14:editId="226DB45A">
            <wp:extent cx="68580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4572000"/>
                    </a:xfrm>
                    <a:prstGeom prst="rect">
                      <a:avLst/>
                    </a:prstGeom>
                    <a:noFill/>
                    <a:ln>
                      <a:noFill/>
                    </a:ln>
                  </pic:spPr>
                </pic:pic>
              </a:graphicData>
            </a:graphic>
          </wp:inline>
        </w:drawing>
      </w:r>
    </w:p>
    <w:p w14:paraId="5411ABFB" w14:textId="22A73A8D" w:rsidR="00B82544" w:rsidRDefault="00867783" w:rsidP="00867783">
      <w:pPr>
        <w:tabs>
          <w:tab w:val="left" w:pos="4032"/>
        </w:tabs>
        <w:rPr>
          <w:rFonts w:ascii="Helvetica" w:hAnsi="Helvetica"/>
        </w:rPr>
      </w:pPr>
      <w:r>
        <w:rPr>
          <w:rFonts w:ascii="Helvetica" w:hAnsi="Helvetica"/>
        </w:rPr>
        <w:tab/>
      </w:r>
    </w:p>
    <w:p w14:paraId="6A2C98C5" w14:textId="5449CB4D" w:rsidR="001E5CA7" w:rsidRPr="001E5CA7" w:rsidRDefault="001E5CA7">
      <w:pPr>
        <w:rPr>
          <w:rFonts w:ascii="Helvetica" w:hAnsi="Helvetica"/>
        </w:rPr>
      </w:pPr>
      <w:r w:rsidRPr="00867783">
        <w:rPr>
          <w:sz w:val="24"/>
        </w:rPr>
        <w:t xml:space="preserve">Or </w:t>
      </w:r>
      <w:r w:rsidR="003970BF" w:rsidRPr="00867783">
        <w:rPr>
          <w:sz w:val="24"/>
        </w:rPr>
        <w:t>how long rentals last (duration)</w:t>
      </w:r>
      <w:r w:rsidRPr="00867783">
        <w:rPr>
          <w:sz w:val="24"/>
        </w:rPr>
        <w:t>:</w:t>
      </w:r>
      <w:r w:rsidR="00867783" w:rsidRPr="00867783">
        <w:rPr>
          <w:sz w:val="24"/>
        </w:rPr>
        <w:t xml:space="preserve"> </w:t>
      </w:r>
      <w:r w:rsidR="00867783" w:rsidRPr="00867783">
        <w:rPr>
          <w:sz w:val="24"/>
          <w:highlight w:val="yellow"/>
        </w:rPr>
        <w:t>CHECK</w:t>
      </w:r>
      <w:r w:rsidR="00867783" w:rsidRPr="00867783">
        <w:rPr>
          <w:sz w:val="24"/>
        </w:rPr>
        <w:t xml:space="preserve"> is duration right?</w:t>
      </w:r>
      <w:r w:rsidR="00867783">
        <w:rPr>
          <w:rFonts w:ascii="Helvetica" w:hAnsi="Helvetica"/>
          <w:noProof/>
        </w:rPr>
        <w:drawing>
          <wp:inline distT="0" distB="0" distL="0" distR="0" wp14:anchorId="0BEB6B56" wp14:editId="61817857">
            <wp:extent cx="6850380" cy="29108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0380" cy="2910840"/>
                    </a:xfrm>
                    <a:prstGeom prst="rect">
                      <a:avLst/>
                    </a:prstGeom>
                    <a:noFill/>
                    <a:ln>
                      <a:noFill/>
                    </a:ln>
                  </pic:spPr>
                </pic:pic>
              </a:graphicData>
            </a:graphic>
          </wp:inline>
        </w:drawing>
      </w:r>
    </w:p>
    <w:p w14:paraId="4B1EB1C0" w14:textId="1433406E" w:rsidR="003970BF" w:rsidRPr="00867783" w:rsidRDefault="003970BF" w:rsidP="00867783">
      <w:pPr>
        <w:rPr>
          <w:sz w:val="24"/>
        </w:rPr>
      </w:pPr>
      <w:r w:rsidRPr="00867783">
        <w:rPr>
          <w:sz w:val="24"/>
        </w:rPr>
        <w:t xml:space="preserve">My initial hypotheses for these differences based on user type is that users of each category have predictable characteristics.  For example, </w:t>
      </w:r>
      <w:r w:rsidR="00B82544" w:rsidRPr="00867783">
        <w:rPr>
          <w:sz w:val="24"/>
        </w:rPr>
        <w:t>residents</w:t>
      </w:r>
      <w:r w:rsidRPr="00867783">
        <w:rPr>
          <w:sz w:val="24"/>
        </w:rPr>
        <w:t xml:space="preserve"> may tend to register for the program, bike shorter distances, and rent for shorter times.  We could speculate that trip purpose might be personal errands, lunch on a workday, or transport to work meetings.  Non-residents (i.e. tourists), on the other hand, may rent a bike to facilitate </w:t>
      </w:r>
      <w:r w:rsidRPr="00867783">
        <w:rPr>
          <w:sz w:val="24"/>
        </w:rPr>
        <w:lastRenderedPageBreak/>
        <w:t xml:space="preserve">longer distance sight-seeing agendas, or even circular trips (no destination). Perhaps even unregistered locals use the bikeshare program only on weekends for purposes </w:t>
      </w:r>
      <w:r w:rsidR="00B82544" w:rsidRPr="00867783">
        <w:rPr>
          <w:sz w:val="24"/>
        </w:rPr>
        <w:t>like</w:t>
      </w:r>
      <w:r w:rsidRPr="00867783">
        <w:rPr>
          <w:sz w:val="24"/>
        </w:rPr>
        <w:t xml:space="preserve"> those postulated for tourists. </w:t>
      </w:r>
    </w:p>
    <w:p w14:paraId="44FF9366" w14:textId="6F09EC68" w:rsidR="00B82544" w:rsidRDefault="001B5C56" w:rsidP="001B5C56">
      <w:pPr>
        <w:pStyle w:val="Heading1"/>
        <w:rPr>
          <w:rFonts w:eastAsia="Times New Roman"/>
        </w:rPr>
      </w:pPr>
      <w:r>
        <w:rPr>
          <w:rFonts w:eastAsia="Times New Roman"/>
        </w:rPr>
        <w:t>Model Development</w:t>
      </w:r>
    </w:p>
    <w:p w14:paraId="63B37767" w14:textId="11E1A3EC" w:rsidR="00B8577F" w:rsidRPr="008A0EB4" w:rsidRDefault="00B8577F" w:rsidP="00B8577F">
      <w:pPr>
        <w:rPr>
          <w:sz w:val="24"/>
        </w:rPr>
      </w:pPr>
      <w:r w:rsidRPr="008A0EB4">
        <w:rPr>
          <w:sz w:val="24"/>
        </w:rPr>
        <w:t>My goal was to predict demand (number</w:t>
      </w:r>
      <w:r w:rsidRPr="008A0EB4">
        <w:rPr>
          <w:sz w:val="24"/>
        </w:rPr>
        <w:t xml:space="preserve"> of rentals) on a given day (e.g. </w:t>
      </w:r>
      <w:r w:rsidRPr="008A0EB4">
        <w:rPr>
          <w:sz w:val="24"/>
        </w:rPr>
        <w:t>in</w:t>
      </w:r>
      <w:r w:rsidRPr="008A0EB4">
        <w:rPr>
          <w:sz w:val="24"/>
        </w:rPr>
        <w:t xml:space="preserve"> 2017)</w:t>
      </w:r>
      <w:r w:rsidRPr="008A0EB4">
        <w:rPr>
          <w:sz w:val="24"/>
        </w:rPr>
        <w:t xml:space="preserve">.  To do this, I tested two subsets of models, a linear model with varying numbers of features and a regularized linear model (Ridge regression).  </w:t>
      </w:r>
    </w:p>
    <w:p w14:paraId="185A5F37" w14:textId="1F6E4D63" w:rsidR="00B8577F" w:rsidRDefault="00B8577F" w:rsidP="003E402E">
      <w:pPr>
        <w:pStyle w:val="Heading2"/>
      </w:pPr>
      <w:r>
        <w:t>Features</w:t>
      </w:r>
    </w:p>
    <w:p w14:paraId="5E038996" w14:textId="02D935DF" w:rsidR="00B8577F" w:rsidRDefault="00644C0E" w:rsidP="003E402E">
      <w:pPr>
        <w:pStyle w:val="ListParagraph"/>
        <w:numPr>
          <w:ilvl w:val="0"/>
          <w:numId w:val="17"/>
        </w:numPr>
      </w:pPr>
      <w:r>
        <w:t>Time</w:t>
      </w:r>
      <w:r w:rsidR="00B8577F">
        <w:t xml:space="preserve"> (</w:t>
      </w:r>
      <w:r>
        <w:t xml:space="preserve">Days in the year, </w:t>
      </w:r>
      <w:r w:rsidR="00B8577F">
        <w:t>1-365)</w:t>
      </w:r>
    </w:p>
    <w:p w14:paraId="596102E7" w14:textId="74B2CA98" w:rsidR="00B8577F" w:rsidRDefault="00B8577F" w:rsidP="003E402E">
      <w:pPr>
        <w:pStyle w:val="ListParagraph"/>
        <w:numPr>
          <w:ilvl w:val="0"/>
          <w:numId w:val="17"/>
        </w:numPr>
      </w:pPr>
      <w:r>
        <w:t>(</w:t>
      </w:r>
      <w:r w:rsidR="00644C0E">
        <w:t>Time</w:t>
      </w:r>
      <w:r>
        <w:t xml:space="preserve">) </w:t>
      </w:r>
      <w:r w:rsidRPr="003E402E">
        <w:rPr>
          <w:vertAlign w:val="superscript"/>
        </w:rPr>
        <w:t>2</w:t>
      </w:r>
      <w:r>
        <w:t xml:space="preserve"> </w:t>
      </w:r>
    </w:p>
    <w:p w14:paraId="534EB346" w14:textId="3633BC36" w:rsidR="00B8577F" w:rsidRDefault="00B8577F" w:rsidP="003E402E">
      <w:pPr>
        <w:pStyle w:val="ListParagraph"/>
        <w:numPr>
          <w:ilvl w:val="0"/>
          <w:numId w:val="17"/>
        </w:numPr>
      </w:pPr>
      <w:r>
        <w:t>Daily maximum temperature</w:t>
      </w:r>
    </w:p>
    <w:p w14:paraId="7A700318" w14:textId="0F7D9F1D" w:rsidR="00B8577F" w:rsidRDefault="00B8577F" w:rsidP="003E402E">
      <w:pPr>
        <w:pStyle w:val="ListParagraph"/>
        <w:numPr>
          <w:ilvl w:val="0"/>
          <w:numId w:val="17"/>
        </w:numPr>
      </w:pPr>
      <w:r>
        <w:t>Daily minimum temperature</w:t>
      </w:r>
    </w:p>
    <w:p w14:paraId="437FAA4C" w14:textId="4361885E" w:rsidR="00B8577F" w:rsidRDefault="00B8577F" w:rsidP="003E402E">
      <w:pPr>
        <w:pStyle w:val="ListParagraph"/>
        <w:numPr>
          <w:ilvl w:val="0"/>
          <w:numId w:val="17"/>
        </w:numPr>
      </w:pPr>
      <w:r>
        <w:t>(</w:t>
      </w:r>
      <w:r>
        <w:t>Daily maximum temperature</w:t>
      </w:r>
      <w:r>
        <w:t>)</w:t>
      </w:r>
      <w:r w:rsidRPr="003E402E">
        <w:rPr>
          <w:vertAlign w:val="superscript"/>
        </w:rPr>
        <w:t>2</w:t>
      </w:r>
    </w:p>
    <w:p w14:paraId="13B4F2F1" w14:textId="443B43EE" w:rsidR="00B8577F" w:rsidRDefault="00B8577F" w:rsidP="003E402E">
      <w:pPr>
        <w:pStyle w:val="ListParagraph"/>
        <w:numPr>
          <w:ilvl w:val="0"/>
          <w:numId w:val="17"/>
        </w:numPr>
      </w:pPr>
      <w:r>
        <w:t>(</w:t>
      </w:r>
      <w:r>
        <w:t>Daily minimum temperature</w:t>
      </w:r>
      <w:r>
        <w:t>)</w:t>
      </w:r>
      <w:r w:rsidRPr="003E402E">
        <w:rPr>
          <w:vertAlign w:val="superscript"/>
        </w:rPr>
        <w:t>2</w:t>
      </w:r>
    </w:p>
    <w:p w14:paraId="79C82D45" w14:textId="4D941425" w:rsidR="00B8577F" w:rsidRDefault="00B8577F" w:rsidP="003E402E">
      <w:pPr>
        <w:pStyle w:val="ListParagraph"/>
        <w:numPr>
          <w:ilvl w:val="0"/>
          <w:numId w:val="17"/>
        </w:numPr>
      </w:pPr>
      <w:r>
        <w:t>Weekday dummy variables (‘day_0’, … ‘day_5’: 0 or 1)</w:t>
      </w:r>
    </w:p>
    <w:p w14:paraId="76D56570" w14:textId="37C9AFBB" w:rsidR="00B8577F" w:rsidRDefault="00B8577F" w:rsidP="003E402E">
      <w:pPr>
        <w:pStyle w:val="ListParagraph"/>
        <w:numPr>
          <w:ilvl w:val="0"/>
          <w:numId w:val="17"/>
        </w:numPr>
      </w:pPr>
      <w:r>
        <w:t>Holiday indicator variable (0 or 1)</w:t>
      </w:r>
    </w:p>
    <w:p w14:paraId="44D5B8F1" w14:textId="000928AB" w:rsidR="00B8577F" w:rsidRPr="008A0EB4" w:rsidRDefault="003E402E" w:rsidP="00B8577F">
      <w:pPr>
        <w:rPr>
          <w:sz w:val="24"/>
        </w:rPr>
      </w:pPr>
      <w:r w:rsidRPr="008A0EB4">
        <w:rPr>
          <w:sz w:val="24"/>
        </w:rPr>
        <w:t xml:space="preserve">These features were designed to capture the both the progression of time and the cyclical pattern in time.  </w:t>
      </w:r>
      <w:r w:rsidR="008A0EB4" w:rsidRPr="008A0EB4">
        <w:rPr>
          <w:sz w:val="24"/>
        </w:rPr>
        <w:t>This histogram shows that bike rentals do seem to follow a parabola-like pattern through a given year, with the greatest number of rentals from ~March through November. Temperature is also expected to follow a similar pattern, so I included both minimum and maximum daily temperature, in addition to the square of those values.  Finally, to incorporate social patterns in bike rentals, I designed dummy variables to represent each weekday and holidays.</w:t>
      </w:r>
    </w:p>
    <w:p w14:paraId="50F346B1" w14:textId="7A27FB5D" w:rsidR="008A0EB4" w:rsidRDefault="008A0EB4" w:rsidP="00B8577F">
      <w:r>
        <w:rPr>
          <w:noProof/>
        </w:rPr>
        <w:drawing>
          <wp:inline distT="0" distB="0" distL="0" distR="0" wp14:anchorId="37EDA31C" wp14:editId="67246448">
            <wp:extent cx="5155565" cy="3521710"/>
            <wp:effectExtent l="0" t="0" r="635" b="8890"/>
            <wp:docPr id="1" name="Picture 1" descr="../../../../Documents/GitHub/Springboard-Capstone-1/CapstoneDrafts/histo_timed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GitHub/Springboard-Capstone-1/CapstoneDrafts/histo_timedel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5565" cy="3521710"/>
                    </a:xfrm>
                    <a:prstGeom prst="rect">
                      <a:avLst/>
                    </a:prstGeom>
                    <a:noFill/>
                    <a:ln>
                      <a:noFill/>
                    </a:ln>
                  </pic:spPr>
                </pic:pic>
              </a:graphicData>
            </a:graphic>
          </wp:inline>
        </w:drawing>
      </w:r>
    </w:p>
    <w:p w14:paraId="6DA3BA2E" w14:textId="6224EEC9" w:rsidR="00C86847" w:rsidRPr="00DC459F" w:rsidRDefault="00C86847" w:rsidP="00DC459F">
      <w:pPr>
        <w:rPr>
          <w:rFonts w:ascii="Times New Roman" w:eastAsia="Times New Roman" w:hAnsi="Times New Roman"/>
          <w:sz w:val="32"/>
          <w:szCs w:val="24"/>
        </w:rPr>
      </w:pPr>
      <w:r w:rsidRPr="00DC459F">
        <w:rPr>
          <w:rFonts w:eastAsia="Times New Roman"/>
          <w:sz w:val="24"/>
          <w:shd w:val="clear" w:color="auto" w:fill="FFFFFF"/>
        </w:rPr>
        <w:lastRenderedPageBreak/>
        <w:t xml:space="preserve">Temperatures in DC </w:t>
      </w:r>
      <w:r w:rsidR="00DC459F" w:rsidRPr="00DC459F">
        <w:rPr>
          <w:rFonts w:eastAsia="Times New Roman"/>
          <w:sz w:val="24"/>
          <w:shd w:val="clear" w:color="auto" w:fill="FFFFFF"/>
        </w:rPr>
        <w:t>(at the National Arboretum) rang</w:t>
      </w:r>
      <w:r w:rsidRPr="00DC459F">
        <w:rPr>
          <w:rFonts w:eastAsia="Times New Roman"/>
          <w:sz w:val="24"/>
          <w:shd w:val="clear" w:color="auto" w:fill="FFFFFF"/>
        </w:rPr>
        <w:t>e</w:t>
      </w:r>
      <w:r w:rsidR="00DC459F" w:rsidRPr="00DC459F">
        <w:rPr>
          <w:rFonts w:eastAsia="Times New Roman"/>
          <w:sz w:val="24"/>
          <w:shd w:val="clear" w:color="auto" w:fill="FFFFFF"/>
        </w:rPr>
        <w:t>d from 11-99°</w:t>
      </w:r>
      <w:r w:rsidRPr="00DC459F">
        <w:rPr>
          <w:rFonts w:eastAsia="Times New Roman"/>
          <w:sz w:val="24"/>
          <w:shd w:val="clear" w:color="auto" w:fill="FFFFFF"/>
        </w:rPr>
        <w:t xml:space="preserve">F in </w:t>
      </w:r>
      <w:r w:rsidR="00DC459F" w:rsidRPr="00DC459F">
        <w:rPr>
          <w:rFonts w:eastAsia="Times New Roman"/>
          <w:sz w:val="24"/>
          <w:shd w:val="clear" w:color="auto" w:fill="FFFFFF"/>
        </w:rPr>
        <w:t xml:space="preserve">2015 and </w:t>
      </w:r>
      <w:r w:rsidRPr="00DC459F">
        <w:rPr>
          <w:rFonts w:eastAsia="Times New Roman"/>
          <w:sz w:val="24"/>
          <w:shd w:val="clear" w:color="auto" w:fill="FFFFFF"/>
        </w:rPr>
        <w:t>2016.</w:t>
      </w:r>
      <w:r w:rsidR="00DC459F" w:rsidRPr="00DC459F">
        <w:rPr>
          <w:rFonts w:eastAsia="Times New Roman"/>
          <w:sz w:val="24"/>
          <w:shd w:val="clear" w:color="auto" w:fill="FFFFFF"/>
        </w:rPr>
        <w:t xml:space="preserve"> The average high temperature was 69</w:t>
      </w:r>
      <w:r w:rsidR="00DC459F" w:rsidRPr="00DC459F">
        <w:rPr>
          <w:rFonts w:eastAsia="Times New Roman"/>
          <w:sz w:val="24"/>
          <w:shd w:val="clear" w:color="auto" w:fill="FFFFFF"/>
        </w:rPr>
        <w:t>°</w:t>
      </w:r>
      <w:r w:rsidR="00DC459F" w:rsidRPr="00DC459F">
        <w:rPr>
          <w:rFonts w:eastAsia="Times New Roman"/>
          <w:sz w:val="24"/>
          <w:shd w:val="clear" w:color="auto" w:fill="FFFFFF"/>
        </w:rPr>
        <w:t>F and average low temperature was 50</w:t>
      </w:r>
      <w:r w:rsidR="00DC459F" w:rsidRPr="00DC459F">
        <w:rPr>
          <w:rFonts w:eastAsia="Times New Roman"/>
          <w:sz w:val="24"/>
          <w:shd w:val="clear" w:color="auto" w:fill="FFFFFF"/>
        </w:rPr>
        <w:t>°</w:t>
      </w:r>
      <w:r w:rsidRPr="00DC459F">
        <w:rPr>
          <w:rFonts w:eastAsia="Times New Roman"/>
          <w:sz w:val="24"/>
          <w:shd w:val="clear" w:color="auto" w:fill="FFFFFF"/>
        </w:rPr>
        <w:t xml:space="preserve">F. Average daily precipitation </w:t>
      </w:r>
      <w:r w:rsidR="00DC459F" w:rsidRPr="00DC459F">
        <w:rPr>
          <w:rFonts w:eastAsia="Times New Roman"/>
          <w:sz w:val="24"/>
          <w:shd w:val="clear" w:color="auto" w:fill="FFFFFF"/>
        </w:rPr>
        <w:t>was</w:t>
      </w:r>
      <w:r w:rsidRPr="00DC459F">
        <w:rPr>
          <w:rFonts w:eastAsia="Times New Roman"/>
          <w:sz w:val="24"/>
          <w:shd w:val="clear" w:color="auto" w:fill="FFFFFF"/>
        </w:rPr>
        <w:t xml:space="preserve"> </w:t>
      </w:r>
      <w:r w:rsidR="00DC459F" w:rsidRPr="00DC459F">
        <w:rPr>
          <w:rFonts w:eastAsia="Times New Roman"/>
          <w:sz w:val="24"/>
          <w:shd w:val="clear" w:color="auto" w:fill="FFFFFF"/>
        </w:rPr>
        <w:t>0</w:t>
      </w:r>
      <w:r w:rsidRPr="00DC459F">
        <w:rPr>
          <w:rFonts w:eastAsia="Times New Roman"/>
          <w:sz w:val="24"/>
          <w:shd w:val="clear" w:color="auto" w:fill="FFFFFF"/>
        </w:rPr>
        <w:t>.11", with 2.85" in one day being the maximum for the 2015-2016 period.</w:t>
      </w:r>
    </w:p>
    <w:p w14:paraId="296E349D" w14:textId="3BBEBD3B" w:rsidR="00B8577F" w:rsidRDefault="00B8577F" w:rsidP="003E402E">
      <w:pPr>
        <w:pStyle w:val="Heading2"/>
      </w:pPr>
      <w:r>
        <w:t xml:space="preserve">Model </w:t>
      </w:r>
      <w:r w:rsidR="003E402E">
        <w:t>development process</w:t>
      </w:r>
    </w:p>
    <w:p w14:paraId="03E53C7C" w14:textId="7B512557" w:rsidR="00B8577F" w:rsidRDefault="008A0EB4" w:rsidP="00B8577F">
      <w:pPr>
        <w:rPr>
          <w:sz w:val="24"/>
        </w:rPr>
      </w:pPr>
      <w:r w:rsidRPr="008A0EB4">
        <w:rPr>
          <w:sz w:val="24"/>
        </w:rPr>
        <w:t>I used</w:t>
      </w:r>
      <w:r w:rsidR="00B8577F" w:rsidRPr="008A0EB4">
        <w:rPr>
          <w:sz w:val="24"/>
        </w:rPr>
        <w:t xml:space="preserve"> older data to train </w:t>
      </w:r>
      <w:r w:rsidRPr="008A0EB4">
        <w:rPr>
          <w:sz w:val="24"/>
        </w:rPr>
        <w:t xml:space="preserve">each model </w:t>
      </w:r>
      <w:r w:rsidR="00B8577F" w:rsidRPr="008A0EB4">
        <w:rPr>
          <w:sz w:val="24"/>
        </w:rPr>
        <w:t>(2015-2016) and the most recent</w:t>
      </w:r>
      <w:r w:rsidRPr="008A0EB4">
        <w:rPr>
          <w:sz w:val="24"/>
        </w:rPr>
        <w:t xml:space="preserve"> entire</w:t>
      </w:r>
      <w:r w:rsidR="00B8577F" w:rsidRPr="008A0EB4">
        <w:rPr>
          <w:sz w:val="24"/>
        </w:rPr>
        <w:t xml:space="preserve"> year</w:t>
      </w:r>
      <w:r w:rsidRPr="008A0EB4">
        <w:rPr>
          <w:sz w:val="24"/>
        </w:rPr>
        <w:t xml:space="preserve"> of available data</w:t>
      </w:r>
      <w:r w:rsidR="00B8577F" w:rsidRPr="008A0EB4">
        <w:rPr>
          <w:sz w:val="24"/>
        </w:rPr>
        <w:t xml:space="preserve"> to test accuracy (2017)</w:t>
      </w:r>
      <w:r w:rsidRPr="008A0EB4">
        <w:rPr>
          <w:sz w:val="24"/>
        </w:rPr>
        <w:t xml:space="preserve">. </w:t>
      </w:r>
      <w:r w:rsidR="00644C0E">
        <w:rPr>
          <w:sz w:val="24"/>
        </w:rPr>
        <w:t>Models 1-3 used a linear model (</w:t>
      </w:r>
      <w:proofErr w:type="spellStart"/>
      <w:r w:rsidR="00644C0E">
        <w:rPr>
          <w:sz w:val="24"/>
        </w:rPr>
        <w:t>sklearn</w:t>
      </w:r>
      <w:proofErr w:type="spellEnd"/>
      <w:r w:rsidR="00644C0E">
        <w:rPr>
          <w:sz w:val="24"/>
        </w:rPr>
        <w:t xml:space="preserve"> Linear Regression) and fit an intercept.</w:t>
      </w:r>
    </w:p>
    <w:p w14:paraId="7536FCDE" w14:textId="6EA5F7CE" w:rsidR="00644C0E" w:rsidRPr="00644C0E" w:rsidRDefault="00644C0E" w:rsidP="00644C0E">
      <w:pPr>
        <w:rPr>
          <w:b/>
          <w:sz w:val="24"/>
          <w:szCs w:val="24"/>
        </w:rPr>
      </w:pPr>
      <w:r w:rsidRPr="00644C0E">
        <w:rPr>
          <w:b/>
          <w:sz w:val="24"/>
          <w:szCs w:val="24"/>
        </w:rPr>
        <w:t xml:space="preserve">Model 1: </w:t>
      </w:r>
      <w:r w:rsidRPr="00644C0E">
        <w:rPr>
          <w:sz w:val="24"/>
          <w:szCs w:val="24"/>
        </w:rPr>
        <w:t>time and time</w:t>
      </w:r>
      <w:r w:rsidRPr="00644C0E">
        <w:rPr>
          <w:sz w:val="24"/>
          <w:szCs w:val="24"/>
          <w:vertAlign w:val="superscript"/>
        </w:rPr>
        <w:t>2</w:t>
      </w:r>
      <w:r w:rsidRPr="00644C0E">
        <w:rPr>
          <w:b/>
          <w:sz w:val="24"/>
          <w:szCs w:val="24"/>
          <w:vertAlign w:val="superscript"/>
        </w:rPr>
        <w:t xml:space="preserve"> </w:t>
      </w:r>
      <w:r w:rsidRPr="00644C0E">
        <w:rPr>
          <w:b/>
          <w:sz w:val="24"/>
          <w:szCs w:val="24"/>
        </w:rPr>
        <w:t xml:space="preserve"> </w:t>
      </w:r>
    </w:p>
    <w:p w14:paraId="4C3D9633" w14:textId="7B2D8CC6" w:rsidR="00644C0E" w:rsidRPr="00644C0E" w:rsidRDefault="00644C0E" w:rsidP="00644C0E">
      <w:pPr>
        <w:ind w:left="360"/>
        <w:rPr>
          <w:rFonts w:eastAsia="Times New Roman" w:cs="Times New Roman"/>
          <w:sz w:val="24"/>
          <w:szCs w:val="24"/>
        </w:rPr>
      </w:pPr>
      <w:r w:rsidRPr="00644C0E">
        <w:rPr>
          <w:rFonts w:eastAsia="Times New Roman" w:cs="Times New Roman"/>
          <w:color w:val="000000"/>
          <w:sz w:val="24"/>
          <w:szCs w:val="24"/>
          <w:shd w:val="clear" w:color="auto" w:fill="FFFFFF"/>
        </w:rPr>
        <w:t>This model including only the day of the year and the day</w:t>
      </w:r>
      <w:r w:rsidR="00937945">
        <w:rPr>
          <w:rFonts w:eastAsia="Times New Roman" w:cs="Times New Roman"/>
          <w:color w:val="000000"/>
          <w:sz w:val="24"/>
          <w:szCs w:val="24"/>
          <w:shd w:val="clear" w:color="auto" w:fill="FFFFFF"/>
        </w:rPr>
        <w:t xml:space="preserve"> of the year squared explains 33</w:t>
      </w:r>
      <w:r w:rsidRPr="00644C0E">
        <w:rPr>
          <w:rFonts w:eastAsia="Times New Roman" w:cs="Times New Roman"/>
          <w:color w:val="000000"/>
          <w:sz w:val="24"/>
          <w:szCs w:val="24"/>
          <w:shd w:val="clear" w:color="auto" w:fill="FFFFFF"/>
        </w:rPr>
        <w:t>% of the variation in daily rentals.</w:t>
      </w:r>
    </w:p>
    <w:p w14:paraId="17B35255" w14:textId="77777777" w:rsidR="00644C0E" w:rsidRPr="00937945" w:rsidRDefault="00644C0E" w:rsidP="00644C0E">
      <w:pPr>
        <w:rPr>
          <w:rFonts w:eastAsia="Times New Roman" w:cs="Times New Roman"/>
          <w:sz w:val="24"/>
          <w:szCs w:val="24"/>
        </w:rPr>
      </w:pPr>
      <w:r w:rsidRPr="00937945">
        <w:rPr>
          <w:b/>
          <w:sz w:val="24"/>
          <w:szCs w:val="24"/>
        </w:rPr>
        <w:t>Model 2:</w:t>
      </w:r>
      <w:r w:rsidRPr="00937945">
        <w:rPr>
          <w:sz w:val="24"/>
          <w:szCs w:val="24"/>
        </w:rPr>
        <w:t xml:space="preserve"> </w:t>
      </w:r>
      <w:r w:rsidRPr="00937945">
        <w:rPr>
          <w:rFonts w:eastAsia="Times New Roman" w:cs="Times New Roman"/>
          <w:color w:val="000000"/>
          <w:sz w:val="24"/>
          <w:szCs w:val="24"/>
          <w:shd w:val="clear" w:color="auto" w:fill="FFFFFF"/>
        </w:rPr>
        <w:t>Time, time</w:t>
      </w:r>
      <w:r w:rsidRPr="00937945">
        <w:rPr>
          <w:rFonts w:eastAsia="Times New Roman" w:cs="Times New Roman"/>
          <w:color w:val="000000"/>
          <w:sz w:val="24"/>
          <w:szCs w:val="24"/>
          <w:shd w:val="clear" w:color="auto" w:fill="FFFFFF"/>
          <w:vertAlign w:val="superscript"/>
        </w:rPr>
        <w:t>2</w:t>
      </w:r>
      <w:r w:rsidRPr="00937945">
        <w:rPr>
          <w:rFonts w:eastAsia="Times New Roman" w:cs="Times New Roman"/>
          <w:color w:val="000000"/>
          <w:sz w:val="24"/>
          <w:szCs w:val="24"/>
          <w:shd w:val="clear" w:color="auto" w:fill="FFFFFF"/>
        </w:rPr>
        <w:t>, daily max temp, and daily min temp, and min/max temp squared (</w:t>
      </w:r>
      <w:r w:rsidRPr="00937945">
        <w:rPr>
          <w:rFonts w:eastAsia="Times New Roman" w:cs="Times New Roman"/>
          <w:i/>
          <w:iCs/>
          <w:color w:val="000000"/>
          <w:sz w:val="24"/>
          <w:szCs w:val="24"/>
          <w:shd w:val="clear" w:color="auto" w:fill="FFFFFF"/>
        </w:rPr>
        <w:t>6 features</w:t>
      </w:r>
      <w:r w:rsidRPr="00937945">
        <w:rPr>
          <w:rFonts w:eastAsia="Times New Roman" w:cs="Times New Roman"/>
          <w:color w:val="000000"/>
          <w:sz w:val="24"/>
          <w:szCs w:val="24"/>
          <w:shd w:val="clear" w:color="auto" w:fill="FFFFFF"/>
        </w:rPr>
        <w:t>)</w:t>
      </w:r>
    </w:p>
    <w:p w14:paraId="0B7F2BCB" w14:textId="17E08D35" w:rsidR="00644C0E" w:rsidRPr="00937945" w:rsidRDefault="00644C0E" w:rsidP="00937945">
      <w:pPr>
        <w:ind w:left="360"/>
        <w:rPr>
          <w:rFonts w:eastAsia="Times New Roman"/>
          <w:sz w:val="24"/>
          <w:szCs w:val="24"/>
          <w:shd w:val="clear" w:color="auto" w:fill="FFFFFF"/>
        </w:rPr>
      </w:pPr>
      <w:r w:rsidRPr="00937945">
        <w:rPr>
          <w:rFonts w:eastAsia="Times New Roman"/>
          <w:sz w:val="24"/>
          <w:szCs w:val="24"/>
          <w:shd w:val="clear" w:color="auto" w:fill="FFFFFF"/>
        </w:rPr>
        <w:t>This model also includes daily maximum and minimum temperatu</w:t>
      </w:r>
      <w:r w:rsidR="00937945" w:rsidRPr="00937945">
        <w:rPr>
          <w:rFonts w:eastAsia="Times New Roman"/>
          <w:sz w:val="24"/>
          <w:szCs w:val="24"/>
          <w:shd w:val="clear" w:color="auto" w:fill="FFFFFF"/>
        </w:rPr>
        <w:t>re, and seems to only explain 42</w:t>
      </w:r>
      <w:r w:rsidRPr="00937945">
        <w:rPr>
          <w:rFonts w:eastAsia="Times New Roman"/>
          <w:sz w:val="24"/>
          <w:szCs w:val="24"/>
          <w:shd w:val="clear" w:color="auto" w:fill="FFFFFF"/>
        </w:rPr>
        <w:t>% of the variance.</w:t>
      </w:r>
    </w:p>
    <w:p w14:paraId="1FD35A90" w14:textId="77777777" w:rsidR="00644C0E" w:rsidRPr="00937945" w:rsidRDefault="00644C0E" w:rsidP="00937945">
      <w:pPr>
        <w:rPr>
          <w:rFonts w:eastAsia="Times New Roman"/>
          <w:sz w:val="24"/>
          <w:szCs w:val="24"/>
        </w:rPr>
      </w:pPr>
      <w:r w:rsidRPr="00937945">
        <w:rPr>
          <w:rFonts w:eastAsia="Times New Roman"/>
          <w:b/>
          <w:sz w:val="24"/>
          <w:szCs w:val="24"/>
          <w:shd w:val="clear" w:color="auto" w:fill="FFFFFF"/>
        </w:rPr>
        <w:t>Model 3:</w:t>
      </w:r>
      <w:r w:rsidRPr="00937945">
        <w:rPr>
          <w:rFonts w:eastAsia="Times New Roman"/>
          <w:sz w:val="24"/>
          <w:szCs w:val="24"/>
          <w:shd w:val="clear" w:color="auto" w:fill="FFFFFF"/>
        </w:rPr>
        <w:t xml:space="preserve"> Time, time</w:t>
      </w:r>
      <w:r w:rsidRPr="00937945">
        <w:rPr>
          <w:rFonts w:eastAsia="Times New Roman"/>
          <w:sz w:val="24"/>
          <w:szCs w:val="24"/>
          <w:shd w:val="clear" w:color="auto" w:fill="FFFFFF"/>
          <w:vertAlign w:val="superscript"/>
        </w:rPr>
        <w:t>2</w:t>
      </w:r>
      <w:r w:rsidRPr="00937945">
        <w:rPr>
          <w:rFonts w:eastAsia="Times New Roman"/>
          <w:sz w:val="24"/>
          <w:szCs w:val="24"/>
          <w:shd w:val="clear" w:color="auto" w:fill="FFFFFF"/>
        </w:rPr>
        <w:t>, daily max temp, daily min temp, square of daily min/max temp, day of the week (7 dummy variables), holiday indicator (</w:t>
      </w:r>
      <w:r w:rsidRPr="00937945">
        <w:rPr>
          <w:rFonts w:eastAsia="Times New Roman"/>
          <w:i/>
          <w:iCs/>
          <w:sz w:val="24"/>
          <w:szCs w:val="24"/>
          <w:shd w:val="clear" w:color="auto" w:fill="FFFFFF"/>
        </w:rPr>
        <w:t>14 features</w:t>
      </w:r>
      <w:r w:rsidRPr="00937945">
        <w:rPr>
          <w:rFonts w:eastAsia="Times New Roman"/>
          <w:sz w:val="24"/>
          <w:szCs w:val="24"/>
          <w:shd w:val="clear" w:color="auto" w:fill="FFFFFF"/>
        </w:rPr>
        <w:t>)</w:t>
      </w:r>
    </w:p>
    <w:p w14:paraId="5658522F" w14:textId="3B45CDAB" w:rsidR="00644C0E" w:rsidRPr="00937945" w:rsidRDefault="00644C0E" w:rsidP="00937945">
      <w:pPr>
        <w:ind w:left="360"/>
        <w:rPr>
          <w:rFonts w:eastAsia="Times New Roman"/>
          <w:sz w:val="24"/>
          <w:szCs w:val="24"/>
        </w:rPr>
      </w:pPr>
      <w:r w:rsidRPr="00937945">
        <w:rPr>
          <w:rFonts w:eastAsia="Times New Roman"/>
          <w:sz w:val="24"/>
          <w:szCs w:val="24"/>
          <w:shd w:val="clear" w:color="auto" w:fill="FFFFFF"/>
        </w:rPr>
        <w:t>This final model that includes the day of the week and holiday indicator seems to be the worst predictor of</w:t>
      </w:r>
      <w:r w:rsidR="00937945" w:rsidRPr="00937945">
        <w:rPr>
          <w:rFonts w:eastAsia="Times New Roman"/>
          <w:sz w:val="24"/>
          <w:szCs w:val="24"/>
          <w:shd w:val="clear" w:color="auto" w:fill="FFFFFF"/>
        </w:rPr>
        <w:t xml:space="preserve"> daily totals only explaining 42</w:t>
      </w:r>
      <w:r w:rsidRPr="00937945">
        <w:rPr>
          <w:rFonts w:eastAsia="Times New Roman"/>
          <w:sz w:val="24"/>
          <w:szCs w:val="24"/>
          <w:shd w:val="clear" w:color="auto" w:fill="FFFFFF"/>
        </w:rPr>
        <w:t>% of the variance.</w:t>
      </w:r>
    </w:p>
    <w:p w14:paraId="60EB4B9E" w14:textId="4273CD32" w:rsidR="00644C0E" w:rsidRDefault="00937945" w:rsidP="00644C0E">
      <w:pPr>
        <w:rPr>
          <w:rFonts w:eastAsia="Times New Roman" w:cs="Times New Roman"/>
          <w:sz w:val="24"/>
          <w:szCs w:val="24"/>
        </w:rPr>
      </w:pPr>
      <w:r w:rsidRPr="00937945">
        <w:rPr>
          <w:rFonts w:eastAsia="Times New Roman" w:cs="Times New Roman"/>
          <w:b/>
          <w:sz w:val="24"/>
          <w:szCs w:val="24"/>
        </w:rPr>
        <w:t>Model 4:</w:t>
      </w:r>
      <w:r>
        <w:rPr>
          <w:rFonts w:eastAsia="Times New Roman" w:cs="Times New Roman"/>
          <w:sz w:val="24"/>
          <w:szCs w:val="24"/>
        </w:rPr>
        <w:t xml:space="preserve"> Model 3 features, Ridge Regression </w:t>
      </w:r>
      <w:r w:rsidR="00702DBD">
        <w:rPr>
          <w:rFonts w:eastAsia="Times New Roman" w:cs="Times New Roman"/>
          <w:sz w:val="24"/>
          <w:szCs w:val="24"/>
        </w:rPr>
        <w:t xml:space="preserve">– </w:t>
      </w:r>
      <w:r w:rsidR="00702DBD" w:rsidRPr="00702DBD">
        <w:rPr>
          <w:rFonts w:eastAsia="Times New Roman" w:cs="Times New Roman"/>
          <w:b/>
          <w:color w:val="92278F" w:themeColor="accent1"/>
          <w:sz w:val="24"/>
          <w:szCs w:val="24"/>
        </w:rPr>
        <w:t>BEST MODEL</w:t>
      </w:r>
    </w:p>
    <w:p w14:paraId="098DD7AD" w14:textId="5531DD2E" w:rsidR="00937945" w:rsidRPr="00644C0E" w:rsidRDefault="00937945" w:rsidP="00970F57">
      <w:pPr>
        <w:ind w:left="360"/>
        <w:rPr>
          <w:rFonts w:eastAsia="Times New Roman" w:cs="Times New Roman"/>
          <w:sz w:val="24"/>
          <w:szCs w:val="24"/>
        </w:rPr>
      </w:pPr>
      <w:r>
        <w:rPr>
          <w:rFonts w:eastAsia="Times New Roman" w:cs="Times New Roman"/>
          <w:sz w:val="24"/>
          <w:szCs w:val="24"/>
        </w:rPr>
        <w:t xml:space="preserve">Because the number of features has grown to 14 in the third model, using a regularization is appropriate to penalize </w:t>
      </w:r>
      <w:proofErr w:type="spellStart"/>
      <w:r>
        <w:rPr>
          <w:rFonts w:eastAsia="Times New Roman" w:cs="Times New Roman"/>
          <w:sz w:val="24"/>
          <w:szCs w:val="24"/>
        </w:rPr>
        <w:t>overfitted</w:t>
      </w:r>
      <w:proofErr w:type="spellEnd"/>
      <w:r>
        <w:rPr>
          <w:rFonts w:eastAsia="Times New Roman" w:cs="Times New Roman"/>
          <w:sz w:val="24"/>
          <w:szCs w:val="24"/>
        </w:rPr>
        <w:t xml:space="preserve"> models.  Using </w:t>
      </w:r>
      <w:proofErr w:type="spellStart"/>
      <w:r>
        <w:rPr>
          <w:rFonts w:eastAsia="Times New Roman" w:cs="Times New Roman"/>
          <w:sz w:val="24"/>
          <w:szCs w:val="24"/>
        </w:rPr>
        <w:t>RidgeCV</w:t>
      </w:r>
      <w:proofErr w:type="spellEnd"/>
      <w:r>
        <w:rPr>
          <w:rFonts w:eastAsia="Times New Roman" w:cs="Times New Roman"/>
          <w:sz w:val="24"/>
          <w:szCs w:val="24"/>
        </w:rPr>
        <w:t xml:space="preserve"> from sklearn.linear_model, I fit a ridge regression to the 2015/2016 training data using</w:t>
      </w:r>
      <w:r w:rsidR="00AA6E59">
        <w:rPr>
          <w:rFonts w:eastAsia="Times New Roman" w:cs="Times New Roman"/>
          <w:sz w:val="24"/>
          <w:szCs w:val="24"/>
        </w:rPr>
        <w:t xml:space="preserve"> 5-fold</w:t>
      </w:r>
      <w:r>
        <w:rPr>
          <w:rFonts w:eastAsia="Times New Roman" w:cs="Times New Roman"/>
          <w:sz w:val="24"/>
          <w:szCs w:val="24"/>
        </w:rPr>
        <w:t xml:space="preserve"> cross validation to evaluate the parameter </w:t>
      </w:r>
      <w:r w:rsidR="00AA6E59">
        <w:rPr>
          <w:rFonts w:eastAsia="Times New Roman" w:cs="Times New Roman"/>
          <w:sz w:val="24"/>
          <w:szCs w:val="24"/>
        </w:rPr>
        <w:sym w:font="Symbol" w:char="F061"/>
      </w:r>
      <w:r w:rsidR="00AA6E59">
        <w:rPr>
          <w:rFonts w:eastAsia="Times New Roman" w:cs="Times New Roman"/>
          <w:sz w:val="24"/>
          <w:szCs w:val="24"/>
        </w:rPr>
        <w:t xml:space="preserve"> (0.1)</w:t>
      </w:r>
      <w:r>
        <w:rPr>
          <w:rFonts w:eastAsia="Times New Roman" w:cs="Times New Roman"/>
          <w:sz w:val="24"/>
          <w:szCs w:val="24"/>
        </w:rPr>
        <w:t xml:space="preserve">.   </w:t>
      </w:r>
      <w:r w:rsidRPr="00937945">
        <w:rPr>
          <w:rFonts w:eastAsia="Times New Roman" w:cs="Times New Roman"/>
          <w:sz w:val="24"/>
          <w:szCs w:val="24"/>
        </w:rPr>
        <w:t>The R</w:t>
      </w:r>
      <w:r w:rsidRPr="00937945">
        <w:rPr>
          <w:rFonts w:eastAsia="Times New Roman" w:cs="Times New Roman"/>
          <w:sz w:val="24"/>
          <w:szCs w:val="24"/>
          <w:vertAlign w:val="superscript"/>
        </w:rPr>
        <w:t>2</w:t>
      </w:r>
      <w:r w:rsidRPr="00937945">
        <w:rPr>
          <w:rFonts w:eastAsia="Times New Roman" w:cs="Times New Roman"/>
          <w:sz w:val="24"/>
          <w:szCs w:val="24"/>
        </w:rPr>
        <w:t xml:space="preserve"> for the ridge regression model with all features is 0.59</w:t>
      </w:r>
      <w:r w:rsidR="00702DBD">
        <w:rPr>
          <w:rFonts w:eastAsia="Times New Roman" w:cs="Times New Roman"/>
          <w:sz w:val="24"/>
          <w:szCs w:val="24"/>
        </w:rPr>
        <w:t>, or 59% of the variation,</w:t>
      </w:r>
      <w:r w:rsidRPr="00937945">
        <w:rPr>
          <w:rFonts w:eastAsia="Times New Roman" w:cs="Times New Roman"/>
          <w:sz w:val="24"/>
          <w:szCs w:val="24"/>
        </w:rPr>
        <w:t xml:space="preserve"> which is a substantial improvement over the R</w:t>
      </w:r>
      <w:r w:rsidRPr="00937945">
        <w:rPr>
          <w:rFonts w:eastAsia="Times New Roman" w:cs="Times New Roman"/>
          <w:sz w:val="24"/>
          <w:szCs w:val="24"/>
          <w:vertAlign w:val="superscript"/>
        </w:rPr>
        <w:t>2</w:t>
      </w:r>
      <w:r w:rsidRPr="00937945">
        <w:rPr>
          <w:rFonts w:eastAsia="Times New Roman" w:cs="Times New Roman"/>
          <w:sz w:val="24"/>
          <w:szCs w:val="24"/>
        </w:rPr>
        <w:t xml:space="preserve"> for the full model without the regulari</w:t>
      </w:r>
      <w:r w:rsidR="00702DBD">
        <w:rPr>
          <w:rFonts w:eastAsia="Times New Roman" w:cs="Times New Roman"/>
          <w:sz w:val="24"/>
          <w:szCs w:val="24"/>
        </w:rPr>
        <w:t>zation component</w:t>
      </w:r>
      <w:r>
        <w:rPr>
          <w:rFonts w:eastAsia="Times New Roman" w:cs="Times New Roman"/>
          <w:sz w:val="24"/>
          <w:szCs w:val="24"/>
        </w:rPr>
        <w:t>.</w:t>
      </w:r>
    </w:p>
    <w:p w14:paraId="7C111197" w14:textId="63B20B19" w:rsidR="001E5CA7" w:rsidRDefault="001B5C56" w:rsidP="001B5C56">
      <w:pPr>
        <w:pStyle w:val="Heading1"/>
      </w:pPr>
      <w:r>
        <w:t>Results</w:t>
      </w:r>
    </w:p>
    <w:p w14:paraId="4060A4F5" w14:textId="74FF08F8" w:rsidR="001B5C56" w:rsidRDefault="00702DBD" w:rsidP="00702DBD">
      <w:pPr>
        <w:rPr>
          <w:sz w:val="24"/>
        </w:rPr>
      </w:pPr>
      <w:r w:rsidRPr="00702DBD">
        <w:rPr>
          <w:sz w:val="24"/>
        </w:rPr>
        <w:t xml:space="preserve">How well does the Ridge Regression model predict the test data? </w:t>
      </w:r>
    </w:p>
    <w:p w14:paraId="42B0F6F3" w14:textId="19FE9AC7" w:rsidR="006E012D" w:rsidRPr="00702DBD" w:rsidRDefault="006E012D" w:rsidP="006E012D">
      <w:pPr>
        <w:pStyle w:val="Heading2"/>
      </w:pPr>
      <w:r>
        <w:lastRenderedPageBreak/>
        <w:t>Time</w:t>
      </w:r>
    </w:p>
    <w:p w14:paraId="77081B6F" w14:textId="005C6896" w:rsidR="00702DBD" w:rsidRDefault="00702DBD">
      <w:pPr>
        <w:rPr>
          <w:rFonts w:ascii="Helvetica" w:hAnsi="Helvetica"/>
        </w:rPr>
      </w:pPr>
      <w:r>
        <w:rPr>
          <w:rFonts w:ascii="Helvetica" w:hAnsi="Helvetica"/>
          <w:noProof/>
        </w:rPr>
        <w:drawing>
          <wp:inline distT="0" distB="0" distL="0" distR="0" wp14:anchorId="70F25D26" wp14:editId="0C6456A3">
            <wp:extent cx="6858000" cy="3881120"/>
            <wp:effectExtent l="0" t="0" r="0" b="5080"/>
            <wp:docPr id="5" name="Picture 5" descr="../../../../Documents/GitHub/Springboard-Capstone-1/CapstoneDrafts/bike_hi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GitHub/Springboard-Capstone-1/CapstoneDrafts/bike_hist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81120"/>
                    </a:xfrm>
                    <a:prstGeom prst="rect">
                      <a:avLst/>
                    </a:prstGeom>
                    <a:noFill/>
                    <a:ln>
                      <a:noFill/>
                    </a:ln>
                  </pic:spPr>
                </pic:pic>
              </a:graphicData>
            </a:graphic>
          </wp:inline>
        </w:drawing>
      </w:r>
    </w:p>
    <w:p w14:paraId="5327B0DF" w14:textId="77777777" w:rsidR="006E012D" w:rsidRDefault="00702DBD" w:rsidP="00702DBD">
      <w:pPr>
        <w:rPr>
          <w:sz w:val="24"/>
        </w:rPr>
      </w:pPr>
      <w:r>
        <w:rPr>
          <w:sz w:val="24"/>
        </w:rPr>
        <w:t xml:space="preserve">This figure shows the model-predicted rentals for each day in 2017 (purple) over the actual rentals in 2017 (grey).  A quick visual assessment leads to the conclusion that the model performs well at capturing the rise and fall of rentals through the year.  The right-hand panel shows a magnification of just the month of June 2017, where you can see daily fluctuations are only mildly mirrored by the model. </w:t>
      </w:r>
    </w:p>
    <w:p w14:paraId="7424ECE6" w14:textId="7113C8ED" w:rsidR="00702DBD" w:rsidRDefault="006E012D" w:rsidP="00702DBD">
      <w:pPr>
        <w:rPr>
          <w:sz w:val="24"/>
        </w:rPr>
      </w:pPr>
      <w:r>
        <w:rPr>
          <w:sz w:val="24"/>
        </w:rPr>
        <w:t>T</w:t>
      </w:r>
      <w:r w:rsidR="00702DBD">
        <w:rPr>
          <w:sz w:val="24"/>
        </w:rPr>
        <w:t>here is some noticeable departure from the actual data in late summer in early fall, when the model is mostly under-predicting demand. This next figure shows a breakdown by month in 2017 of how well the model correlates with the actual data, which shows very low or negative correlation June-September.</w:t>
      </w:r>
    </w:p>
    <w:p w14:paraId="520980B0" w14:textId="0FDE2A80" w:rsidR="00702DBD" w:rsidRDefault="00702DBD" w:rsidP="00702DBD">
      <w:pPr>
        <w:rPr>
          <w:sz w:val="24"/>
        </w:rPr>
      </w:pPr>
      <w:r>
        <w:rPr>
          <w:noProof/>
          <w:sz w:val="24"/>
        </w:rPr>
        <w:lastRenderedPageBreak/>
        <w:drawing>
          <wp:inline distT="0" distB="0" distL="0" distR="0" wp14:anchorId="53504F52" wp14:editId="642F9118">
            <wp:extent cx="5009515" cy="3920490"/>
            <wp:effectExtent l="0" t="0" r="0" b="0"/>
            <wp:docPr id="6" name="Picture 6" descr="../../../../Documents/GitHub/Springboard-Capstone-1/CapstoneDrafts/model_corr_by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GitHub/Springboard-Capstone-1/CapstoneDrafts/model_corr_bymonth.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9515" cy="3920490"/>
                    </a:xfrm>
                    <a:prstGeom prst="rect">
                      <a:avLst/>
                    </a:prstGeom>
                    <a:noFill/>
                    <a:ln>
                      <a:noFill/>
                    </a:ln>
                  </pic:spPr>
                </pic:pic>
              </a:graphicData>
            </a:graphic>
          </wp:inline>
        </w:drawing>
      </w:r>
    </w:p>
    <w:p w14:paraId="5784773E" w14:textId="0A512252" w:rsidR="006E012D" w:rsidRDefault="006E012D" w:rsidP="006E012D">
      <w:pPr>
        <w:pStyle w:val="Heading2"/>
      </w:pPr>
      <w:r>
        <w:t>Temperature</w:t>
      </w:r>
    </w:p>
    <w:p w14:paraId="0FDF7326" w14:textId="0A0F4E4C" w:rsidR="006E012D" w:rsidRDefault="006E012D" w:rsidP="00702DBD">
      <w:pPr>
        <w:rPr>
          <w:sz w:val="24"/>
        </w:rPr>
      </w:pPr>
      <w:r>
        <w:rPr>
          <w:sz w:val="24"/>
        </w:rPr>
        <w:t>It may also be useful to use a weather forecast to improve predictions on a short timescale.  There is a clear indication of lower rentals in cooler weather (cool max and min temperature, lower left quadrant):</w:t>
      </w:r>
    </w:p>
    <w:p w14:paraId="083B667F" w14:textId="69D7C20B" w:rsidR="006E012D" w:rsidRDefault="006E012D" w:rsidP="00702DBD">
      <w:pPr>
        <w:rPr>
          <w:sz w:val="24"/>
        </w:rPr>
      </w:pPr>
      <w:r>
        <w:rPr>
          <w:noProof/>
          <w:sz w:val="24"/>
        </w:rPr>
        <w:drawing>
          <wp:inline distT="0" distB="0" distL="0" distR="0" wp14:anchorId="30DA8967" wp14:editId="5D38FA98">
            <wp:extent cx="4970780" cy="3851910"/>
            <wp:effectExtent l="0" t="0" r="7620" b="8890"/>
            <wp:docPr id="7" name="Picture 7" descr="../../../../Documents/GitHub/Springboard-Capstone-1/CapstoneDrafts/temp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GitHub/Springboard-Capstone-1/CapstoneDrafts/temp_heatma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0780" cy="3851910"/>
                    </a:xfrm>
                    <a:prstGeom prst="rect">
                      <a:avLst/>
                    </a:prstGeom>
                    <a:noFill/>
                    <a:ln>
                      <a:noFill/>
                    </a:ln>
                  </pic:spPr>
                </pic:pic>
              </a:graphicData>
            </a:graphic>
          </wp:inline>
        </w:drawing>
      </w:r>
    </w:p>
    <w:p w14:paraId="153C0AC6" w14:textId="278E81CE" w:rsidR="006E012D" w:rsidRDefault="006E012D" w:rsidP="006E012D">
      <w:pPr>
        <w:pStyle w:val="Heading1"/>
      </w:pPr>
      <w:r>
        <w:lastRenderedPageBreak/>
        <w:t>Conclusions and Next Steps</w:t>
      </w:r>
    </w:p>
    <w:p w14:paraId="1F10264F" w14:textId="0A4FDCDF" w:rsidR="006E012D" w:rsidRPr="00702DBD" w:rsidRDefault="006E012D" w:rsidP="00702DBD">
      <w:pPr>
        <w:rPr>
          <w:sz w:val="24"/>
        </w:rPr>
      </w:pPr>
      <w:r>
        <w:rPr>
          <w:sz w:val="24"/>
        </w:rPr>
        <w:t xml:space="preserve">Overall, the chosen best model did reasonable job of predicting demand on the Capital </w:t>
      </w:r>
      <w:proofErr w:type="spellStart"/>
      <w:r>
        <w:rPr>
          <w:sz w:val="24"/>
        </w:rPr>
        <w:t>Bikeshare</w:t>
      </w:r>
      <w:proofErr w:type="spellEnd"/>
      <w:r>
        <w:rPr>
          <w:sz w:val="24"/>
        </w:rPr>
        <w:t xml:space="preserve"> system. Some improvements could be made in looking for factors that might explain the departure of the model in June-September. For example, perhaps rentals are increasing year over year, and this model does not take that aspect of growth into account.  Another aspect to consider might be other aspects of seasonality associated with being the national capital, such as congress recess or large events like inauguration.</w:t>
      </w:r>
    </w:p>
    <w:p w14:paraId="2122AC94" w14:textId="362E511C" w:rsidR="001B5C56" w:rsidRDefault="001B5C56" w:rsidP="001B5C56">
      <w:pPr>
        <w:pStyle w:val="Heading1"/>
      </w:pPr>
      <w:r>
        <w:t>Addendum</w:t>
      </w:r>
    </w:p>
    <w:p w14:paraId="29EA6DEC" w14:textId="5E915371" w:rsidR="001B5C56" w:rsidRPr="001E5CA7" w:rsidRDefault="001B5C56">
      <w:pPr>
        <w:rPr>
          <w:rFonts w:ascii="Helvetica" w:hAnsi="Helvetica"/>
        </w:rPr>
      </w:pPr>
      <w:r>
        <w:rPr>
          <w:rFonts w:ascii="Helvetica" w:hAnsi="Helvetica"/>
        </w:rPr>
        <w:t>Please fi</w:t>
      </w:r>
      <w:r w:rsidR="006E012D">
        <w:rPr>
          <w:rFonts w:ascii="Helvetica" w:hAnsi="Helvetica"/>
        </w:rPr>
        <w:t xml:space="preserve">nd relevant code notebooks at </w:t>
      </w:r>
      <w:r w:rsidR="006E012D" w:rsidRPr="006E012D">
        <w:rPr>
          <w:rFonts w:ascii="Helvetica" w:hAnsi="Helvetica"/>
        </w:rPr>
        <w:t>https://github.com/mskaerthomason/Springboard-Capstone-1</w:t>
      </w:r>
      <w:r w:rsidR="006E012D">
        <w:rPr>
          <w:rFonts w:ascii="Helvetica" w:hAnsi="Helvetica"/>
        </w:rPr>
        <w:t>.</w:t>
      </w:r>
    </w:p>
    <w:sectPr w:rsidR="001B5C56" w:rsidRPr="001E5CA7" w:rsidSect="006659A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4080E1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32395EE8"/>
    <w:multiLevelType w:val="multilevel"/>
    <w:tmpl w:val="5306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78D08DE"/>
    <w:multiLevelType w:val="hybridMultilevel"/>
    <w:tmpl w:val="6BFC033A"/>
    <w:lvl w:ilvl="0" w:tplc="E834CF8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ED6003C"/>
    <w:multiLevelType w:val="multilevel"/>
    <w:tmpl w:val="87E01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A977331"/>
    <w:multiLevelType w:val="multilevel"/>
    <w:tmpl w:val="87E01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1E64C93"/>
    <w:multiLevelType w:val="hybridMultilevel"/>
    <w:tmpl w:val="C4FEEA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7B1A5E"/>
    <w:multiLevelType w:val="multilevel"/>
    <w:tmpl w:val="87E01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9493832"/>
    <w:multiLevelType w:val="multilevel"/>
    <w:tmpl w:val="87E01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4"/>
  </w:num>
  <w:num w:numId="4">
    <w:abstractNumId w:val="2"/>
  </w:num>
  <w:num w:numId="5">
    <w:abstractNumId w:val="7"/>
  </w:num>
  <w:num w:numId="6">
    <w:abstractNumId w:val="3"/>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79D"/>
    <w:rsid w:val="000A1CD2"/>
    <w:rsid w:val="000A3456"/>
    <w:rsid w:val="001B5C56"/>
    <w:rsid w:val="001E5CA7"/>
    <w:rsid w:val="001F0B7A"/>
    <w:rsid w:val="00257D8E"/>
    <w:rsid w:val="002F6DFA"/>
    <w:rsid w:val="00366A7E"/>
    <w:rsid w:val="00377909"/>
    <w:rsid w:val="003970BF"/>
    <w:rsid w:val="003E402E"/>
    <w:rsid w:val="005830D3"/>
    <w:rsid w:val="005B7BAB"/>
    <w:rsid w:val="00644C0E"/>
    <w:rsid w:val="0066472C"/>
    <w:rsid w:val="006659A3"/>
    <w:rsid w:val="00694786"/>
    <w:rsid w:val="006E012D"/>
    <w:rsid w:val="006E6D9B"/>
    <w:rsid w:val="00702DBD"/>
    <w:rsid w:val="00727E85"/>
    <w:rsid w:val="00741763"/>
    <w:rsid w:val="0083279D"/>
    <w:rsid w:val="00867783"/>
    <w:rsid w:val="008A0EB4"/>
    <w:rsid w:val="008E0F85"/>
    <w:rsid w:val="00937945"/>
    <w:rsid w:val="00970F57"/>
    <w:rsid w:val="00991E49"/>
    <w:rsid w:val="009D4DB0"/>
    <w:rsid w:val="00A0146A"/>
    <w:rsid w:val="00A25192"/>
    <w:rsid w:val="00A47F87"/>
    <w:rsid w:val="00A808AF"/>
    <w:rsid w:val="00AA6E59"/>
    <w:rsid w:val="00AE38FE"/>
    <w:rsid w:val="00B507C5"/>
    <w:rsid w:val="00B82544"/>
    <w:rsid w:val="00B8577F"/>
    <w:rsid w:val="00BD2B41"/>
    <w:rsid w:val="00C86847"/>
    <w:rsid w:val="00DC459F"/>
    <w:rsid w:val="00FA7C5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882D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659A3"/>
  </w:style>
  <w:style w:type="paragraph" w:styleId="Heading1">
    <w:name w:val="heading 1"/>
    <w:basedOn w:val="Normal"/>
    <w:next w:val="Normal"/>
    <w:link w:val="Heading1Char"/>
    <w:uiPriority w:val="9"/>
    <w:qFormat/>
    <w:rsid w:val="006659A3"/>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659A3"/>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659A3"/>
    <w:pPr>
      <w:keepNext/>
      <w:keepLines/>
      <w:numPr>
        <w:ilvl w:val="2"/>
        <w:numId w:val="1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659A3"/>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6659A3"/>
    <w:pPr>
      <w:keepNext/>
      <w:keepLines/>
      <w:numPr>
        <w:ilvl w:val="4"/>
        <w:numId w:val="16"/>
      </w:numPr>
      <w:spacing w:before="200" w:after="0"/>
      <w:outlineLvl w:val="4"/>
    </w:pPr>
    <w:rPr>
      <w:rFonts w:asciiTheme="majorHAnsi" w:eastAsiaTheme="majorEastAsia" w:hAnsiTheme="majorHAnsi" w:cstheme="majorBidi"/>
      <w:color w:val="492249" w:themeColor="text2" w:themeShade="BF"/>
    </w:rPr>
  </w:style>
  <w:style w:type="paragraph" w:styleId="Heading6">
    <w:name w:val="heading 6"/>
    <w:basedOn w:val="Normal"/>
    <w:next w:val="Normal"/>
    <w:link w:val="Heading6Char"/>
    <w:uiPriority w:val="9"/>
    <w:semiHidden/>
    <w:unhideWhenUsed/>
    <w:qFormat/>
    <w:rsid w:val="006659A3"/>
    <w:pPr>
      <w:keepNext/>
      <w:keepLines/>
      <w:numPr>
        <w:ilvl w:val="5"/>
        <w:numId w:val="16"/>
      </w:numPr>
      <w:spacing w:before="200" w:after="0"/>
      <w:outlineLvl w:val="5"/>
    </w:pPr>
    <w:rPr>
      <w:rFonts w:asciiTheme="majorHAnsi" w:eastAsiaTheme="majorEastAsia" w:hAnsiTheme="majorHAnsi" w:cstheme="majorBidi"/>
      <w:i/>
      <w:iCs/>
      <w:color w:val="492249" w:themeColor="text2" w:themeShade="BF"/>
    </w:rPr>
  </w:style>
  <w:style w:type="paragraph" w:styleId="Heading7">
    <w:name w:val="heading 7"/>
    <w:basedOn w:val="Normal"/>
    <w:next w:val="Normal"/>
    <w:link w:val="Heading7Char"/>
    <w:uiPriority w:val="9"/>
    <w:semiHidden/>
    <w:unhideWhenUsed/>
    <w:qFormat/>
    <w:rsid w:val="006659A3"/>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659A3"/>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659A3"/>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659A3"/>
    <w:rPr>
      <w:rFonts w:asciiTheme="majorHAnsi" w:eastAsiaTheme="majorEastAsia" w:hAnsiTheme="majorHAnsi" w:cstheme="majorBidi"/>
      <w:b/>
      <w:bCs/>
      <w:color w:val="000000" w:themeColor="text1"/>
    </w:rPr>
  </w:style>
  <w:style w:type="paragraph" w:styleId="NormalWeb">
    <w:name w:val="Normal (Web)"/>
    <w:basedOn w:val="Normal"/>
    <w:uiPriority w:val="99"/>
    <w:semiHidden/>
    <w:unhideWhenUsed/>
    <w:rsid w:val="0083279D"/>
    <w:pPr>
      <w:spacing w:before="100" w:beforeAutospacing="1" w:after="100" w:afterAutospacing="1"/>
    </w:pPr>
  </w:style>
  <w:style w:type="character" w:styleId="Hyperlink">
    <w:name w:val="Hyperlink"/>
    <w:basedOn w:val="DefaultParagraphFont"/>
    <w:uiPriority w:val="99"/>
    <w:semiHidden/>
    <w:unhideWhenUsed/>
    <w:rsid w:val="0083279D"/>
    <w:rPr>
      <w:color w:val="0000FF"/>
      <w:u w:val="single"/>
    </w:rPr>
  </w:style>
  <w:style w:type="paragraph" w:styleId="ListParagraph">
    <w:name w:val="List Paragraph"/>
    <w:basedOn w:val="Normal"/>
    <w:uiPriority w:val="34"/>
    <w:qFormat/>
    <w:rsid w:val="0083279D"/>
    <w:pPr>
      <w:ind w:left="720"/>
      <w:contextualSpacing/>
    </w:pPr>
  </w:style>
  <w:style w:type="character" w:customStyle="1" w:styleId="Heading2Char">
    <w:name w:val="Heading 2 Char"/>
    <w:basedOn w:val="DefaultParagraphFont"/>
    <w:link w:val="Heading2"/>
    <w:uiPriority w:val="9"/>
    <w:rsid w:val="006659A3"/>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6659A3"/>
    <w:rPr>
      <w:rFonts w:asciiTheme="majorHAnsi" w:eastAsiaTheme="majorEastAsia" w:hAnsiTheme="majorHAnsi" w:cstheme="majorBidi"/>
      <w:b/>
      <w:bCs/>
      <w:smallCaps/>
      <w:color w:val="000000" w:themeColor="text1"/>
      <w:sz w:val="36"/>
      <w:szCs w:val="36"/>
    </w:rPr>
  </w:style>
  <w:style w:type="character" w:customStyle="1" w:styleId="Heading4Char">
    <w:name w:val="Heading 4 Char"/>
    <w:basedOn w:val="DefaultParagraphFont"/>
    <w:link w:val="Heading4"/>
    <w:uiPriority w:val="9"/>
    <w:semiHidden/>
    <w:rsid w:val="006659A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6659A3"/>
    <w:rPr>
      <w:rFonts w:asciiTheme="majorHAnsi" w:eastAsiaTheme="majorEastAsia" w:hAnsiTheme="majorHAnsi" w:cstheme="majorBidi"/>
      <w:color w:val="492249" w:themeColor="text2" w:themeShade="BF"/>
    </w:rPr>
  </w:style>
  <w:style w:type="character" w:customStyle="1" w:styleId="Heading6Char">
    <w:name w:val="Heading 6 Char"/>
    <w:basedOn w:val="DefaultParagraphFont"/>
    <w:link w:val="Heading6"/>
    <w:uiPriority w:val="9"/>
    <w:semiHidden/>
    <w:rsid w:val="006659A3"/>
    <w:rPr>
      <w:rFonts w:asciiTheme="majorHAnsi" w:eastAsiaTheme="majorEastAsia" w:hAnsiTheme="majorHAnsi" w:cstheme="majorBidi"/>
      <w:i/>
      <w:iCs/>
      <w:color w:val="492249" w:themeColor="text2" w:themeShade="BF"/>
    </w:rPr>
  </w:style>
  <w:style w:type="character" w:customStyle="1" w:styleId="Heading7Char">
    <w:name w:val="Heading 7 Char"/>
    <w:basedOn w:val="DefaultParagraphFont"/>
    <w:link w:val="Heading7"/>
    <w:uiPriority w:val="9"/>
    <w:semiHidden/>
    <w:rsid w:val="006659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659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659A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659A3"/>
    <w:pPr>
      <w:spacing w:after="200" w:line="240" w:lineRule="auto"/>
    </w:pPr>
    <w:rPr>
      <w:i/>
      <w:iCs/>
      <w:color w:val="632E62" w:themeColor="text2"/>
      <w:sz w:val="18"/>
      <w:szCs w:val="18"/>
    </w:rPr>
  </w:style>
  <w:style w:type="paragraph" w:styleId="Title">
    <w:name w:val="Title"/>
    <w:basedOn w:val="Normal"/>
    <w:next w:val="Normal"/>
    <w:link w:val="TitleChar"/>
    <w:uiPriority w:val="10"/>
    <w:qFormat/>
    <w:rsid w:val="006659A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659A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659A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659A3"/>
    <w:rPr>
      <w:color w:val="5A5A5A" w:themeColor="text1" w:themeTint="A5"/>
      <w:spacing w:val="10"/>
    </w:rPr>
  </w:style>
  <w:style w:type="character" w:styleId="Strong">
    <w:name w:val="Strong"/>
    <w:basedOn w:val="DefaultParagraphFont"/>
    <w:uiPriority w:val="22"/>
    <w:qFormat/>
    <w:rsid w:val="006659A3"/>
    <w:rPr>
      <w:b/>
      <w:bCs/>
      <w:color w:val="000000" w:themeColor="text1"/>
    </w:rPr>
  </w:style>
  <w:style w:type="character" w:styleId="Emphasis">
    <w:name w:val="Emphasis"/>
    <w:basedOn w:val="DefaultParagraphFont"/>
    <w:uiPriority w:val="20"/>
    <w:qFormat/>
    <w:rsid w:val="006659A3"/>
    <w:rPr>
      <w:i/>
      <w:iCs/>
      <w:color w:val="auto"/>
    </w:rPr>
  </w:style>
  <w:style w:type="paragraph" w:styleId="NoSpacing">
    <w:name w:val="No Spacing"/>
    <w:uiPriority w:val="1"/>
    <w:qFormat/>
    <w:rsid w:val="006659A3"/>
    <w:pPr>
      <w:spacing w:after="0" w:line="240" w:lineRule="auto"/>
    </w:pPr>
  </w:style>
  <w:style w:type="paragraph" w:styleId="Quote">
    <w:name w:val="Quote"/>
    <w:basedOn w:val="Normal"/>
    <w:next w:val="Normal"/>
    <w:link w:val="QuoteChar"/>
    <w:uiPriority w:val="29"/>
    <w:qFormat/>
    <w:rsid w:val="006659A3"/>
    <w:pPr>
      <w:spacing w:before="160"/>
      <w:ind w:left="720" w:right="720"/>
    </w:pPr>
    <w:rPr>
      <w:i/>
      <w:iCs/>
      <w:color w:val="000000" w:themeColor="text1"/>
    </w:rPr>
  </w:style>
  <w:style w:type="character" w:customStyle="1" w:styleId="QuoteChar">
    <w:name w:val="Quote Char"/>
    <w:basedOn w:val="DefaultParagraphFont"/>
    <w:link w:val="Quote"/>
    <w:uiPriority w:val="29"/>
    <w:rsid w:val="006659A3"/>
    <w:rPr>
      <w:i/>
      <w:iCs/>
      <w:color w:val="000000" w:themeColor="text1"/>
    </w:rPr>
  </w:style>
  <w:style w:type="paragraph" w:styleId="IntenseQuote">
    <w:name w:val="Intense Quote"/>
    <w:basedOn w:val="Normal"/>
    <w:next w:val="Normal"/>
    <w:link w:val="IntenseQuoteChar"/>
    <w:uiPriority w:val="30"/>
    <w:qFormat/>
    <w:rsid w:val="006659A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659A3"/>
    <w:rPr>
      <w:color w:val="000000" w:themeColor="text1"/>
      <w:shd w:val="clear" w:color="auto" w:fill="F2F2F2" w:themeFill="background1" w:themeFillShade="F2"/>
    </w:rPr>
  </w:style>
  <w:style w:type="character" w:styleId="SubtleEmphasis">
    <w:name w:val="Subtle Emphasis"/>
    <w:basedOn w:val="DefaultParagraphFont"/>
    <w:uiPriority w:val="19"/>
    <w:qFormat/>
    <w:rsid w:val="006659A3"/>
    <w:rPr>
      <w:i/>
      <w:iCs/>
      <w:color w:val="404040" w:themeColor="text1" w:themeTint="BF"/>
    </w:rPr>
  </w:style>
  <w:style w:type="character" w:styleId="IntenseEmphasis">
    <w:name w:val="Intense Emphasis"/>
    <w:basedOn w:val="DefaultParagraphFont"/>
    <w:uiPriority w:val="21"/>
    <w:qFormat/>
    <w:rsid w:val="006659A3"/>
    <w:rPr>
      <w:b/>
      <w:bCs/>
      <w:i/>
      <w:iCs/>
      <w:caps/>
    </w:rPr>
  </w:style>
  <w:style w:type="character" w:styleId="SubtleReference">
    <w:name w:val="Subtle Reference"/>
    <w:basedOn w:val="DefaultParagraphFont"/>
    <w:uiPriority w:val="31"/>
    <w:qFormat/>
    <w:rsid w:val="006659A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659A3"/>
    <w:rPr>
      <w:b/>
      <w:bCs/>
      <w:smallCaps/>
      <w:u w:val="single"/>
    </w:rPr>
  </w:style>
  <w:style w:type="character" w:styleId="BookTitle">
    <w:name w:val="Book Title"/>
    <w:basedOn w:val="DefaultParagraphFont"/>
    <w:uiPriority w:val="33"/>
    <w:qFormat/>
    <w:rsid w:val="006659A3"/>
    <w:rPr>
      <w:b w:val="0"/>
      <w:bCs w:val="0"/>
      <w:smallCaps/>
      <w:spacing w:val="5"/>
    </w:rPr>
  </w:style>
  <w:style w:type="paragraph" w:styleId="TOCHeading">
    <w:name w:val="TOC Heading"/>
    <w:basedOn w:val="Heading1"/>
    <w:next w:val="Normal"/>
    <w:uiPriority w:val="39"/>
    <w:semiHidden/>
    <w:unhideWhenUsed/>
    <w:qFormat/>
    <w:rsid w:val="006659A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533444">
      <w:bodyDiv w:val="1"/>
      <w:marLeft w:val="0"/>
      <w:marRight w:val="0"/>
      <w:marTop w:val="0"/>
      <w:marBottom w:val="0"/>
      <w:divBdr>
        <w:top w:val="none" w:sz="0" w:space="0" w:color="auto"/>
        <w:left w:val="none" w:sz="0" w:space="0" w:color="auto"/>
        <w:bottom w:val="none" w:sz="0" w:space="0" w:color="auto"/>
        <w:right w:val="none" w:sz="0" w:space="0" w:color="auto"/>
      </w:divBdr>
    </w:div>
    <w:div w:id="346761897">
      <w:bodyDiv w:val="1"/>
      <w:marLeft w:val="0"/>
      <w:marRight w:val="0"/>
      <w:marTop w:val="0"/>
      <w:marBottom w:val="0"/>
      <w:divBdr>
        <w:top w:val="none" w:sz="0" w:space="0" w:color="auto"/>
        <w:left w:val="none" w:sz="0" w:space="0" w:color="auto"/>
        <w:bottom w:val="none" w:sz="0" w:space="0" w:color="auto"/>
        <w:right w:val="none" w:sz="0" w:space="0" w:color="auto"/>
      </w:divBdr>
    </w:div>
    <w:div w:id="443429424">
      <w:bodyDiv w:val="1"/>
      <w:marLeft w:val="0"/>
      <w:marRight w:val="0"/>
      <w:marTop w:val="0"/>
      <w:marBottom w:val="0"/>
      <w:divBdr>
        <w:top w:val="none" w:sz="0" w:space="0" w:color="auto"/>
        <w:left w:val="none" w:sz="0" w:space="0" w:color="auto"/>
        <w:bottom w:val="none" w:sz="0" w:space="0" w:color="auto"/>
        <w:right w:val="none" w:sz="0" w:space="0" w:color="auto"/>
      </w:divBdr>
      <w:divsChild>
        <w:div w:id="687488861">
          <w:marLeft w:val="0"/>
          <w:marRight w:val="0"/>
          <w:marTop w:val="0"/>
          <w:marBottom w:val="0"/>
          <w:divBdr>
            <w:top w:val="none" w:sz="0" w:space="0" w:color="auto"/>
            <w:left w:val="none" w:sz="0" w:space="0" w:color="auto"/>
            <w:bottom w:val="none" w:sz="0" w:space="0" w:color="auto"/>
            <w:right w:val="none" w:sz="0" w:space="0" w:color="auto"/>
          </w:divBdr>
          <w:divsChild>
            <w:div w:id="893084169">
              <w:marLeft w:val="0"/>
              <w:marRight w:val="0"/>
              <w:marTop w:val="0"/>
              <w:marBottom w:val="0"/>
              <w:divBdr>
                <w:top w:val="none" w:sz="0" w:space="0" w:color="auto"/>
                <w:left w:val="none" w:sz="0" w:space="0" w:color="auto"/>
                <w:bottom w:val="none" w:sz="0" w:space="0" w:color="auto"/>
                <w:right w:val="none" w:sz="0" w:space="0" w:color="auto"/>
              </w:divBdr>
              <w:divsChild>
                <w:div w:id="9187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83984">
          <w:marLeft w:val="0"/>
          <w:marRight w:val="0"/>
          <w:marTop w:val="0"/>
          <w:marBottom w:val="0"/>
          <w:divBdr>
            <w:top w:val="none" w:sz="0" w:space="0" w:color="auto"/>
            <w:left w:val="none" w:sz="0" w:space="0" w:color="auto"/>
            <w:bottom w:val="none" w:sz="0" w:space="0" w:color="auto"/>
            <w:right w:val="none" w:sz="0" w:space="0" w:color="auto"/>
          </w:divBdr>
          <w:divsChild>
            <w:div w:id="163781898">
              <w:marLeft w:val="0"/>
              <w:marRight w:val="0"/>
              <w:marTop w:val="0"/>
              <w:marBottom w:val="0"/>
              <w:divBdr>
                <w:top w:val="none" w:sz="0" w:space="0" w:color="auto"/>
                <w:left w:val="none" w:sz="0" w:space="0" w:color="auto"/>
                <w:bottom w:val="none" w:sz="0" w:space="0" w:color="auto"/>
                <w:right w:val="none" w:sz="0" w:space="0" w:color="auto"/>
              </w:divBdr>
              <w:divsChild>
                <w:div w:id="4267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569052">
      <w:bodyDiv w:val="1"/>
      <w:marLeft w:val="0"/>
      <w:marRight w:val="0"/>
      <w:marTop w:val="0"/>
      <w:marBottom w:val="0"/>
      <w:divBdr>
        <w:top w:val="none" w:sz="0" w:space="0" w:color="auto"/>
        <w:left w:val="none" w:sz="0" w:space="0" w:color="auto"/>
        <w:bottom w:val="none" w:sz="0" w:space="0" w:color="auto"/>
        <w:right w:val="none" w:sz="0" w:space="0" w:color="auto"/>
      </w:divBdr>
    </w:div>
    <w:div w:id="719328643">
      <w:bodyDiv w:val="1"/>
      <w:marLeft w:val="0"/>
      <w:marRight w:val="0"/>
      <w:marTop w:val="0"/>
      <w:marBottom w:val="0"/>
      <w:divBdr>
        <w:top w:val="none" w:sz="0" w:space="0" w:color="auto"/>
        <w:left w:val="none" w:sz="0" w:space="0" w:color="auto"/>
        <w:bottom w:val="none" w:sz="0" w:space="0" w:color="auto"/>
        <w:right w:val="none" w:sz="0" w:space="0" w:color="auto"/>
      </w:divBdr>
      <w:divsChild>
        <w:div w:id="439228920">
          <w:marLeft w:val="0"/>
          <w:marRight w:val="0"/>
          <w:marTop w:val="0"/>
          <w:marBottom w:val="0"/>
          <w:divBdr>
            <w:top w:val="none" w:sz="0" w:space="0" w:color="auto"/>
            <w:left w:val="none" w:sz="0" w:space="0" w:color="auto"/>
            <w:bottom w:val="none" w:sz="0" w:space="0" w:color="auto"/>
            <w:right w:val="none" w:sz="0" w:space="0" w:color="auto"/>
          </w:divBdr>
          <w:divsChild>
            <w:div w:id="428241098">
              <w:marLeft w:val="0"/>
              <w:marRight w:val="0"/>
              <w:marTop w:val="0"/>
              <w:marBottom w:val="0"/>
              <w:divBdr>
                <w:top w:val="none" w:sz="0" w:space="0" w:color="auto"/>
                <w:left w:val="none" w:sz="0" w:space="0" w:color="auto"/>
                <w:bottom w:val="none" w:sz="0" w:space="0" w:color="auto"/>
                <w:right w:val="none" w:sz="0" w:space="0" w:color="auto"/>
              </w:divBdr>
              <w:divsChild>
                <w:div w:id="6938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069">
          <w:marLeft w:val="0"/>
          <w:marRight w:val="0"/>
          <w:marTop w:val="0"/>
          <w:marBottom w:val="0"/>
          <w:divBdr>
            <w:top w:val="none" w:sz="0" w:space="0" w:color="auto"/>
            <w:left w:val="none" w:sz="0" w:space="0" w:color="auto"/>
            <w:bottom w:val="none" w:sz="0" w:space="0" w:color="auto"/>
            <w:right w:val="none" w:sz="0" w:space="0" w:color="auto"/>
          </w:divBdr>
          <w:divsChild>
            <w:div w:id="815341533">
              <w:marLeft w:val="0"/>
              <w:marRight w:val="0"/>
              <w:marTop w:val="0"/>
              <w:marBottom w:val="0"/>
              <w:divBdr>
                <w:top w:val="none" w:sz="0" w:space="0" w:color="auto"/>
                <w:left w:val="none" w:sz="0" w:space="0" w:color="auto"/>
                <w:bottom w:val="none" w:sz="0" w:space="0" w:color="auto"/>
                <w:right w:val="none" w:sz="0" w:space="0" w:color="auto"/>
              </w:divBdr>
              <w:divsChild>
                <w:div w:id="3421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2151">
          <w:marLeft w:val="0"/>
          <w:marRight w:val="0"/>
          <w:marTop w:val="0"/>
          <w:marBottom w:val="0"/>
          <w:divBdr>
            <w:top w:val="none" w:sz="0" w:space="0" w:color="auto"/>
            <w:left w:val="none" w:sz="0" w:space="0" w:color="auto"/>
            <w:bottom w:val="none" w:sz="0" w:space="0" w:color="auto"/>
            <w:right w:val="none" w:sz="0" w:space="0" w:color="auto"/>
          </w:divBdr>
          <w:divsChild>
            <w:div w:id="229583600">
              <w:marLeft w:val="0"/>
              <w:marRight w:val="0"/>
              <w:marTop w:val="0"/>
              <w:marBottom w:val="0"/>
              <w:divBdr>
                <w:top w:val="none" w:sz="0" w:space="0" w:color="auto"/>
                <w:left w:val="none" w:sz="0" w:space="0" w:color="auto"/>
                <w:bottom w:val="none" w:sz="0" w:space="0" w:color="auto"/>
                <w:right w:val="none" w:sz="0" w:space="0" w:color="auto"/>
              </w:divBdr>
              <w:divsChild>
                <w:div w:id="9843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30684">
      <w:bodyDiv w:val="1"/>
      <w:marLeft w:val="0"/>
      <w:marRight w:val="0"/>
      <w:marTop w:val="0"/>
      <w:marBottom w:val="0"/>
      <w:divBdr>
        <w:top w:val="none" w:sz="0" w:space="0" w:color="auto"/>
        <w:left w:val="none" w:sz="0" w:space="0" w:color="auto"/>
        <w:bottom w:val="none" w:sz="0" w:space="0" w:color="auto"/>
        <w:right w:val="none" w:sz="0" w:space="0" w:color="auto"/>
      </w:divBdr>
    </w:div>
    <w:div w:id="1030490586">
      <w:bodyDiv w:val="1"/>
      <w:marLeft w:val="0"/>
      <w:marRight w:val="0"/>
      <w:marTop w:val="0"/>
      <w:marBottom w:val="0"/>
      <w:divBdr>
        <w:top w:val="none" w:sz="0" w:space="0" w:color="auto"/>
        <w:left w:val="none" w:sz="0" w:space="0" w:color="auto"/>
        <w:bottom w:val="none" w:sz="0" w:space="0" w:color="auto"/>
        <w:right w:val="none" w:sz="0" w:space="0" w:color="auto"/>
      </w:divBdr>
    </w:div>
    <w:div w:id="1889292028">
      <w:bodyDiv w:val="1"/>
      <w:marLeft w:val="0"/>
      <w:marRight w:val="0"/>
      <w:marTop w:val="0"/>
      <w:marBottom w:val="0"/>
      <w:divBdr>
        <w:top w:val="none" w:sz="0" w:space="0" w:color="auto"/>
        <w:left w:val="none" w:sz="0" w:space="0" w:color="auto"/>
        <w:bottom w:val="none" w:sz="0" w:space="0" w:color="auto"/>
        <w:right w:val="none" w:sz="0" w:space="0" w:color="auto"/>
      </w:divBdr>
    </w:div>
    <w:div w:id="1935437048">
      <w:bodyDiv w:val="1"/>
      <w:marLeft w:val="0"/>
      <w:marRight w:val="0"/>
      <w:marTop w:val="0"/>
      <w:marBottom w:val="0"/>
      <w:divBdr>
        <w:top w:val="none" w:sz="0" w:space="0" w:color="auto"/>
        <w:left w:val="none" w:sz="0" w:space="0" w:color="auto"/>
        <w:bottom w:val="none" w:sz="0" w:space="0" w:color="auto"/>
        <w:right w:val="none" w:sz="0" w:space="0" w:color="auto"/>
      </w:divBdr>
    </w:div>
    <w:div w:id="1988512272">
      <w:bodyDiv w:val="1"/>
      <w:marLeft w:val="0"/>
      <w:marRight w:val="0"/>
      <w:marTop w:val="0"/>
      <w:marBottom w:val="0"/>
      <w:divBdr>
        <w:top w:val="none" w:sz="0" w:space="0" w:color="auto"/>
        <w:left w:val="none" w:sz="0" w:space="0" w:color="auto"/>
        <w:bottom w:val="none" w:sz="0" w:space="0" w:color="auto"/>
        <w:right w:val="none" w:sz="0" w:space="0" w:color="auto"/>
      </w:divBdr>
    </w:div>
    <w:div w:id="20636761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www.capitalbikeshare.com/system-data"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8</Pages>
  <Words>1097</Words>
  <Characters>6254</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 Jean Skaer Thomason</dc:creator>
  <cp:keywords/>
  <dc:description/>
  <cp:lastModifiedBy>Meghan Jean Skaer Thomason</cp:lastModifiedBy>
  <cp:revision>4</cp:revision>
  <dcterms:created xsi:type="dcterms:W3CDTF">2018-05-31T22:03:00Z</dcterms:created>
  <dcterms:modified xsi:type="dcterms:W3CDTF">2018-06-07T01:03:00Z</dcterms:modified>
</cp:coreProperties>
</file>