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4202" w:type="dxa"/>
        <w:tblInd w:w="-289" w:type="dxa"/>
        <w:tblLook w:val="04A0" w:firstRow="1" w:lastRow="0" w:firstColumn="1" w:lastColumn="0" w:noHBand="0" w:noVBand="1"/>
      </w:tblPr>
      <w:tblGrid>
        <w:gridCol w:w="1519"/>
        <w:gridCol w:w="1739"/>
        <w:gridCol w:w="2033"/>
        <w:gridCol w:w="1691"/>
        <w:gridCol w:w="1397"/>
        <w:gridCol w:w="1828"/>
        <w:gridCol w:w="1625"/>
        <w:gridCol w:w="2370"/>
      </w:tblGrid>
      <w:tr w:rsidR="00C10783" w:rsidTr="00C10783">
        <w:trPr>
          <w:tblHeader/>
        </w:trPr>
        <w:tc>
          <w:tcPr>
            <w:tcW w:w="1519" w:type="dxa"/>
            <w:shd w:val="clear" w:color="auto" w:fill="B4E7F9" w:themeFill="accent5" w:themeFillTint="66"/>
          </w:tcPr>
          <w:p w:rsidR="00C07462" w:rsidRPr="00AF2E47" w:rsidRDefault="00C07462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N</w:t>
            </w:r>
            <w:r w:rsidRPr="00AF2E47">
              <w:rPr>
                <w:rFonts w:ascii="HY헤드라인M" w:eastAsia="HY헤드라인M" w:hAnsi="HY헤드라인M"/>
                <w:sz w:val="22"/>
              </w:rPr>
              <w:t>AME</w:t>
            </w:r>
          </w:p>
        </w:tc>
        <w:tc>
          <w:tcPr>
            <w:tcW w:w="1739" w:type="dxa"/>
            <w:shd w:val="clear" w:color="auto" w:fill="B4E7F9" w:themeFill="accent5" w:themeFillTint="66"/>
          </w:tcPr>
          <w:p w:rsidR="00C07462" w:rsidRPr="00AF2E47" w:rsidRDefault="00C07462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L</w:t>
            </w:r>
            <w:r w:rsidRPr="00AF2E47">
              <w:rPr>
                <w:rFonts w:ascii="HY헤드라인M" w:eastAsia="HY헤드라인M" w:hAnsi="HY헤드라인M"/>
                <w:sz w:val="22"/>
              </w:rPr>
              <w:t>OCATION</w:t>
            </w:r>
          </w:p>
        </w:tc>
        <w:tc>
          <w:tcPr>
            <w:tcW w:w="2033" w:type="dxa"/>
            <w:shd w:val="clear" w:color="auto" w:fill="B4E7F9" w:themeFill="accent5" w:themeFillTint="66"/>
          </w:tcPr>
          <w:p w:rsidR="00C07462" w:rsidRPr="00AF2E47" w:rsidRDefault="00C07462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O</w:t>
            </w:r>
            <w:r w:rsidRPr="00AF2E47">
              <w:rPr>
                <w:rFonts w:ascii="HY헤드라인M" w:eastAsia="HY헤드라인M" w:hAnsi="HY헤드라인M"/>
                <w:sz w:val="22"/>
              </w:rPr>
              <w:t>CCUPATION</w:t>
            </w:r>
          </w:p>
        </w:tc>
        <w:tc>
          <w:tcPr>
            <w:tcW w:w="1691" w:type="dxa"/>
            <w:shd w:val="clear" w:color="auto" w:fill="B4E7F9" w:themeFill="accent5" w:themeFillTint="66"/>
          </w:tcPr>
          <w:p w:rsidR="00C07462" w:rsidRPr="00AF2E47" w:rsidRDefault="00C07462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H</w:t>
            </w:r>
            <w:r w:rsidRPr="00AF2E47">
              <w:rPr>
                <w:rFonts w:ascii="HY헤드라인M" w:eastAsia="HY헤드라인M" w:hAnsi="HY헤드라인M"/>
                <w:sz w:val="22"/>
              </w:rPr>
              <w:t>OBBY</w:t>
            </w:r>
          </w:p>
        </w:tc>
        <w:tc>
          <w:tcPr>
            <w:tcW w:w="1397" w:type="dxa"/>
            <w:shd w:val="clear" w:color="auto" w:fill="B4E7F9" w:themeFill="accent5" w:themeFillTint="66"/>
          </w:tcPr>
          <w:p w:rsidR="00C07462" w:rsidRPr="00AF2E47" w:rsidRDefault="00C07462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B</w:t>
            </w:r>
            <w:r w:rsidRPr="00AF2E47">
              <w:rPr>
                <w:rFonts w:ascii="HY헤드라인M" w:eastAsia="HY헤드라인M" w:hAnsi="HY헤드라인M"/>
                <w:sz w:val="22"/>
              </w:rPr>
              <w:t>IRTHDAY</w:t>
            </w:r>
          </w:p>
        </w:tc>
        <w:tc>
          <w:tcPr>
            <w:tcW w:w="1828" w:type="dxa"/>
            <w:shd w:val="clear" w:color="auto" w:fill="B4E7F9" w:themeFill="accent5" w:themeFillTint="66"/>
          </w:tcPr>
          <w:p w:rsidR="00C07462" w:rsidRPr="00AF2E47" w:rsidRDefault="00C07462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A</w:t>
            </w:r>
            <w:r w:rsidRPr="00AF2E47">
              <w:rPr>
                <w:rFonts w:ascii="HY헤드라인M" w:eastAsia="HY헤드라인M" w:hAnsi="HY헤드라인M"/>
                <w:sz w:val="22"/>
              </w:rPr>
              <w:t>DDRESS</w:t>
            </w:r>
          </w:p>
        </w:tc>
        <w:tc>
          <w:tcPr>
            <w:tcW w:w="1625" w:type="dxa"/>
            <w:shd w:val="clear" w:color="auto" w:fill="B4E7F9" w:themeFill="accent5" w:themeFillTint="66"/>
          </w:tcPr>
          <w:p w:rsidR="00C07462" w:rsidRPr="00AF2E47" w:rsidRDefault="00C07462">
            <w:pPr>
              <w:rPr>
                <w:rFonts w:ascii="HY헤드라인M" w:eastAsia="HY헤드라인M" w:hAnsi="HY헤드라인M"/>
                <w:sz w:val="22"/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P</w:t>
            </w:r>
            <w:r w:rsidRPr="00AF2E47">
              <w:rPr>
                <w:rFonts w:ascii="HY헤드라인M" w:eastAsia="HY헤드라인M" w:hAnsi="HY헤드라인M"/>
                <w:sz w:val="22"/>
              </w:rPr>
              <w:t>HONE</w:t>
            </w:r>
          </w:p>
        </w:tc>
        <w:tc>
          <w:tcPr>
            <w:tcW w:w="2370" w:type="dxa"/>
            <w:shd w:val="clear" w:color="auto" w:fill="B4E7F9" w:themeFill="accent5" w:themeFillTint="66"/>
          </w:tcPr>
          <w:p w:rsidR="00C07462" w:rsidRPr="00AF2E47" w:rsidRDefault="00C07462">
            <w:pPr>
              <w:rPr>
                <w:rFonts w:ascii="HY헤드라인M" w:eastAsia="HY헤드라인M" w:hAnsi="HY헤드라인M"/>
                <w:b/>
                <w:color w:val="44C4F2" w:themeColor="accent5"/>
                <w:sz w:val="22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AF2E47">
              <w:rPr>
                <w:rFonts w:ascii="HY헤드라인M" w:eastAsia="HY헤드라인M" w:hAnsi="HY헤드라인M" w:hint="eastAsia"/>
                <w:sz w:val="22"/>
              </w:rPr>
              <w:t>가입일</w:t>
            </w:r>
          </w:p>
        </w:tc>
      </w:tr>
      <w:tr w:rsidR="00AF2E47" w:rsidTr="00C10783">
        <w:tc>
          <w:tcPr>
            <w:tcW w:w="1519" w:type="dxa"/>
          </w:tcPr>
          <w:p w:rsidR="00C07462" w:rsidRPr="00AF2E47" w:rsidRDefault="00AF2E47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r w:rsidRPr="00AF2E47">
              <w:rPr>
                <w:sz w:val="22"/>
                <w:lang w:val="en"/>
              </w:rPr>
              <w:t>].name}</w:t>
            </w:r>
          </w:p>
        </w:tc>
        <w:tc>
          <w:tcPr>
            <w:tcW w:w="1739" w:type="dxa"/>
          </w:tcPr>
          <w:p w:rsidR="00C07462" w:rsidRPr="00AF2E47" w:rsidRDefault="00AF2E47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].location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2033" w:type="dxa"/>
          </w:tcPr>
          <w:p w:rsidR="00C07462" w:rsidRPr="00AF2E47" w:rsidRDefault="00AF2E47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].occupation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691" w:type="dxa"/>
          </w:tcPr>
          <w:p w:rsidR="00C07462" w:rsidRPr="00AF2E47" w:rsidRDefault="00AF2E47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].hobby</w:t>
            </w:r>
            <w:proofErr w:type="gramEnd"/>
            <w:r w:rsidRPr="00AF2E47">
              <w:rPr>
                <w:sz w:val="22"/>
                <w:lang w:val="en"/>
              </w:rPr>
              <w:t>1}</w:t>
            </w:r>
          </w:p>
        </w:tc>
        <w:tc>
          <w:tcPr>
            <w:tcW w:w="1397" w:type="dxa"/>
          </w:tcPr>
          <w:p w:rsidR="00C07462" w:rsidRPr="00AF2E47" w:rsidRDefault="00AF2E47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].birth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828" w:type="dxa"/>
          </w:tcPr>
          <w:p w:rsidR="00C07462" w:rsidRPr="00AF2E47" w:rsidRDefault="00AF2E47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].address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625" w:type="dxa"/>
          </w:tcPr>
          <w:p w:rsidR="00C07462" w:rsidRPr="00AF2E47" w:rsidRDefault="00AF2E47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proofErr w:type="gramStart"/>
            <w:r w:rsidRPr="00AF2E47">
              <w:rPr>
                <w:sz w:val="22"/>
                <w:lang w:val="en"/>
              </w:rPr>
              <w:t>].phone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2370" w:type="dxa"/>
          </w:tcPr>
          <w:p w:rsidR="00C07462" w:rsidRPr="00AF2E47" w:rsidRDefault="00AF2E47">
            <w:pPr>
              <w:rPr>
                <w:sz w:val="22"/>
              </w:rPr>
            </w:pPr>
            <w:r w:rsidRPr="00AF2E47">
              <w:rPr>
                <w:sz w:val="22"/>
                <w:lang w:val="en"/>
              </w:rPr>
              <w:t>{d[</w:t>
            </w:r>
            <w:proofErr w:type="spellStart"/>
            <w:r w:rsidRPr="00AF2E47">
              <w:rPr>
                <w:sz w:val="22"/>
                <w:lang w:val="en"/>
              </w:rPr>
              <w:t>i</w:t>
            </w:r>
            <w:proofErr w:type="spellEnd"/>
            <w:r w:rsidRPr="00AF2E47">
              <w:rPr>
                <w:sz w:val="22"/>
                <w:lang w:val="en"/>
              </w:rPr>
              <w:t>].</w:t>
            </w:r>
            <w:proofErr w:type="spellStart"/>
            <w:r w:rsidRPr="00AF2E47">
              <w:rPr>
                <w:sz w:val="22"/>
                <w:lang w:val="en"/>
              </w:rPr>
              <w:t>reg_date</w:t>
            </w:r>
            <w:proofErr w:type="spellEnd"/>
            <w:r w:rsidRPr="00AF2E47">
              <w:rPr>
                <w:sz w:val="22"/>
                <w:lang w:val="en"/>
              </w:rPr>
              <w:t>}</w:t>
            </w:r>
          </w:p>
        </w:tc>
      </w:tr>
      <w:tr w:rsidR="00AF2E47" w:rsidTr="00C10783">
        <w:tc>
          <w:tcPr>
            <w:tcW w:w="1519" w:type="dxa"/>
          </w:tcPr>
          <w:p w:rsidR="00AF2E47" w:rsidRPr="00AF2E47" w:rsidRDefault="00AF2E47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{d[i+1].name}</w:t>
            </w:r>
          </w:p>
        </w:tc>
        <w:tc>
          <w:tcPr>
            <w:tcW w:w="1739" w:type="dxa"/>
          </w:tcPr>
          <w:p w:rsidR="00AF2E47" w:rsidRPr="00AF2E47" w:rsidRDefault="00AF2E47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].location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2033" w:type="dxa"/>
          </w:tcPr>
          <w:p w:rsidR="00AF2E47" w:rsidRPr="00AF2E47" w:rsidRDefault="00AF2E47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</w:t>
            </w:r>
            <w:r w:rsidR="00B8520D">
              <w:rPr>
                <w:sz w:val="22"/>
                <w:lang w:val="en"/>
              </w:rPr>
              <w:t>1</w:t>
            </w:r>
            <w:proofErr w:type="gramStart"/>
            <w:r w:rsidRPr="00AF2E47">
              <w:rPr>
                <w:sz w:val="22"/>
                <w:lang w:val="en"/>
              </w:rPr>
              <w:t>].occupation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691" w:type="dxa"/>
          </w:tcPr>
          <w:p w:rsidR="00AF2E47" w:rsidRPr="00AF2E47" w:rsidRDefault="00AF2E47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].hobby</w:t>
            </w:r>
            <w:proofErr w:type="gramEnd"/>
            <w:r w:rsidRPr="00AF2E47">
              <w:rPr>
                <w:sz w:val="22"/>
                <w:lang w:val="en"/>
              </w:rPr>
              <w:t>1}</w:t>
            </w:r>
          </w:p>
        </w:tc>
        <w:tc>
          <w:tcPr>
            <w:tcW w:w="1397" w:type="dxa"/>
          </w:tcPr>
          <w:p w:rsidR="00AF2E47" w:rsidRPr="00AF2E47" w:rsidRDefault="00AF2E47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].birth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828" w:type="dxa"/>
          </w:tcPr>
          <w:p w:rsidR="00AF2E47" w:rsidRPr="00AF2E47" w:rsidRDefault="00AF2E47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].address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1625" w:type="dxa"/>
          </w:tcPr>
          <w:p w:rsidR="00AF2E47" w:rsidRPr="00AF2E47" w:rsidRDefault="00AF2E47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</w:t>
            </w:r>
            <w:proofErr w:type="gramStart"/>
            <w:r w:rsidRPr="00AF2E47">
              <w:rPr>
                <w:sz w:val="22"/>
                <w:lang w:val="en"/>
              </w:rPr>
              <w:t>].pho</w:t>
            </w:r>
            <w:bookmarkStart w:id="0" w:name="_GoBack"/>
            <w:bookmarkEnd w:id="0"/>
            <w:r w:rsidRPr="00AF2E47">
              <w:rPr>
                <w:sz w:val="22"/>
                <w:lang w:val="en"/>
              </w:rPr>
              <w:t>ne</w:t>
            </w:r>
            <w:proofErr w:type="gramEnd"/>
            <w:r w:rsidRPr="00AF2E47">
              <w:rPr>
                <w:sz w:val="22"/>
                <w:lang w:val="en"/>
              </w:rPr>
              <w:t>}</w:t>
            </w:r>
          </w:p>
        </w:tc>
        <w:tc>
          <w:tcPr>
            <w:tcW w:w="2370" w:type="dxa"/>
          </w:tcPr>
          <w:p w:rsidR="00AF2E47" w:rsidRPr="00AF2E47" w:rsidRDefault="00AF2E47">
            <w:pPr>
              <w:rPr>
                <w:sz w:val="22"/>
                <w:lang w:val="en"/>
              </w:rPr>
            </w:pPr>
            <w:r w:rsidRPr="00AF2E47">
              <w:rPr>
                <w:sz w:val="22"/>
                <w:lang w:val="en"/>
              </w:rPr>
              <w:t>{d[i+1].</w:t>
            </w:r>
            <w:proofErr w:type="spellStart"/>
            <w:r w:rsidRPr="00AF2E47">
              <w:rPr>
                <w:sz w:val="22"/>
                <w:lang w:val="en"/>
              </w:rPr>
              <w:t>reg_date</w:t>
            </w:r>
            <w:proofErr w:type="spellEnd"/>
            <w:r w:rsidRPr="00AF2E47">
              <w:rPr>
                <w:sz w:val="22"/>
                <w:lang w:val="en"/>
              </w:rPr>
              <w:t>}</w:t>
            </w:r>
          </w:p>
        </w:tc>
      </w:tr>
    </w:tbl>
    <w:p w:rsidR="00C07462" w:rsidRDefault="00C07462"/>
    <w:sectPr w:rsidR="00C07462" w:rsidSect="00AF2E47">
      <w:headerReference w:type="default" r:id="rId7"/>
      <w:footerReference w:type="default" r:id="rId8"/>
      <w:pgSz w:w="16838" w:h="11906" w:orient="landscape"/>
      <w:pgMar w:top="1440" w:right="1701" w:bottom="1440" w:left="1440" w:header="170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4F8" w:rsidRDefault="00AE34F8" w:rsidP="00B77878">
      <w:pPr>
        <w:spacing w:after="0" w:line="240" w:lineRule="auto"/>
      </w:pPr>
      <w:r>
        <w:separator/>
      </w:r>
    </w:p>
  </w:endnote>
  <w:endnote w:type="continuationSeparator" w:id="0">
    <w:p w:rsidR="00AE34F8" w:rsidRDefault="00AE34F8" w:rsidP="00B77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D91" w:rsidRDefault="00916D91">
    <w:pPr>
      <w:pStyle w:val="a4"/>
    </w:pPr>
    <w:r>
      <w:rPr>
        <w:rFonts w:hint="eastAsia"/>
      </w:rPr>
      <w:t>주식회사</w:t>
    </w:r>
    <w:r>
      <w:rPr>
        <w:rFonts w:hint="eastAsia"/>
      </w:rPr>
      <w:t xml:space="preserve"> </w:t>
    </w:r>
    <w:proofErr w:type="spellStart"/>
    <w:r>
      <w:rPr>
        <w:rFonts w:hint="eastAsia"/>
      </w:rPr>
      <w:t>새아머스</w:t>
    </w:r>
    <w:proofErr w:type="spellEnd"/>
    <w:r>
      <w:rPr>
        <w:rFonts w:hint="eastAsia"/>
      </w:rPr>
      <w:t xml:space="preserve"> </w:t>
    </w:r>
    <w:r w:rsidR="00C47507">
      <w:tab/>
    </w:r>
    <w:r w:rsidR="00C47507">
      <w:tab/>
    </w:r>
    <w:r w:rsidR="00AF2E47">
      <w:tab/>
    </w:r>
    <w:r w:rsidR="00AF2E47">
      <w:tab/>
    </w:r>
    <w:r w:rsidR="00AF2E47">
      <w:tab/>
    </w:r>
    <w:r w:rsidR="00C47507">
      <w:rPr>
        <w:lang w:val="ko-KR"/>
      </w:rPr>
      <w:t>페이지</w:t>
    </w:r>
    <w:r w:rsidR="00C47507">
      <w:rPr>
        <w:lang w:val="ko-KR"/>
      </w:rPr>
      <w:t xml:space="preserve"> </w:t>
    </w:r>
    <w:r w:rsidR="00C47507">
      <w:rPr>
        <w:b/>
        <w:bCs/>
      </w:rPr>
      <w:fldChar w:fldCharType="begin"/>
    </w:r>
    <w:r w:rsidR="00C47507">
      <w:rPr>
        <w:b/>
        <w:bCs/>
      </w:rPr>
      <w:instrText>PAGE  \* Arabic  \* MERGEFORMAT</w:instrText>
    </w:r>
    <w:r w:rsidR="00C47507">
      <w:rPr>
        <w:b/>
        <w:bCs/>
      </w:rPr>
      <w:fldChar w:fldCharType="separate"/>
    </w:r>
    <w:r w:rsidR="00C47507">
      <w:rPr>
        <w:b/>
        <w:bCs/>
        <w:lang w:val="ko-KR"/>
      </w:rPr>
      <w:t>1</w:t>
    </w:r>
    <w:r w:rsidR="00C47507">
      <w:rPr>
        <w:b/>
        <w:bCs/>
      </w:rPr>
      <w:fldChar w:fldCharType="end"/>
    </w:r>
    <w:r w:rsidR="00C47507">
      <w:rPr>
        <w:lang w:val="ko-KR"/>
      </w:rPr>
      <w:t xml:space="preserve"> / </w:t>
    </w:r>
    <w:r w:rsidR="00C47507">
      <w:rPr>
        <w:b/>
        <w:bCs/>
      </w:rPr>
      <w:fldChar w:fldCharType="begin"/>
    </w:r>
    <w:r w:rsidR="00C47507">
      <w:rPr>
        <w:b/>
        <w:bCs/>
      </w:rPr>
      <w:instrText>NUMPAGES  \* Arabic  \* MERGEFORMAT</w:instrText>
    </w:r>
    <w:r w:rsidR="00C47507">
      <w:rPr>
        <w:b/>
        <w:bCs/>
      </w:rPr>
      <w:fldChar w:fldCharType="separate"/>
    </w:r>
    <w:r w:rsidR="00C47507">
      <w:rPr>
        <w:b/>
        <w:bCs/>
        <w:lang w:val="ko-KR"/>
      </w:rPr>
      <w:t>2</w:t>
    </w:r>
    <w:r w:rsidR="00C47507">
      <w:rPr>
        <w:b/>
        <w:bCs/>
      </w:rPr>
      <w:fldChar w:fldCharType="end"/>
    </w:r>
  </w:p>
  <w:p w:rsidR="00916D91" w:rsidRDefault="00916D91">
    <w:pPr>
      <w:pStyle w:val="a4"/>
    </w:pPr>
    <w:r>
      <w:rPr>
        <w:rFonts w:hint="eastAsia"/>
      </w:rPr>
      <w:t>경기도</w:t>
    </w:r>
    <w:r>
      <w:rPr>
        <w:rFonts w:hint="eastAsia"/>
      </w:rPr>
      <w:t xml:space="preserve"> </w:t>
    </w:r>
    <w:r>
      <w:rPr>
        <w:rFonts w:hint="eastAsia"/>
      </w:rPr>
      <w:t>성남시</w:t>
    </w:r>
    <w:r>
      <w:rPr>
        <w:rFonts w:hint="eastAsia"/>
      </w:rPr>
      <w:t xml:space="preserve"> </w:t>
    </w:r>
    <w:proofErr w:type="spellStart"/>
    <w:r>
      <w:rPr>
        <w:rFonts w:hint="eastAsia"/>
      </w:rPr>
      <w:t>느티로</w:t>
    </w:r>
    <w:proofErr w:type="spellEnd"/>
    <w:r>
      <w:rPr>
        <w:rFonts w:hint="eastAsia"/>
      </w:rPr>
      <w:t xml:space="preserve"> </w:t>
    </w:r>
    <w:r>
      <w:t>67</w:t>
    </w:r>
  </w:p>
  <w:p w:rsidR="00C07462" w:rsidRDefault="00C074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4F8" w:rsidRDefault="00AE34F8" w:rsidP="00B77878">
      <w:pPr>
        <w:spacing w:after="0" w:line="240" w:lineRule="auto"/>
      </w:pPr>
      <w:r>
        <w:separator/>
      </w:r>
    </w:p>
  </w:footnote>
  <w:footnote w:type="continuationSeparator" w:id="0">
    <w:p w:rsidR="00AE34F8" w:rsidRDefault="00AE34F8" w:rsidP="00B77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507" w:rsidRDefault="00C47507" w:rsidP="00AF2E47">
    <w:pPr>
      <w:pStyle w:val="a3"/>
      <w:ind w:left="8676" w:hangingChars="1700" w:hanging="8676"/>
    </w:pPr>
    <w:r>
      <w:rPr>
        <w:rFonts w:ascii="HY헤드라인M" w:eastAsia="HY헤드라인M" w:hAnsi="HY헤드라인M" w:cstheme="majorBidi" w:hint="eastAsia"/>
        <w:b/>
        <w:bCs/>
        <w:noProof/>
        <w:color w:val="000000" w:themeColor="text1"/>
        <w:sz w:val="52"/>
        <w:szCs w:val="52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713A9EC0" wp14:editId="70E92A61">
              <wp:simplePos x="0" y="0"/>
              <wp:positionH relativeFrom="column">
                <wp:posOffset>2263140</wp:posOffset>
              </wp:positionH>
              <wp:positionV relativeFrom="paragraph">
                <wp:posOffset>-89535</wp:posOffset>
              </wp:positionV>
              <wp:extent cx="4160520" cy="612648"/>
              <wp:effectExtent l="0" t="0" r="11430" b="16510"/>
              <wp:wrapNone/>
              <wp:docPr id="1" name="리본: 아래로 기울어짐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0520" cy="612648"/>
                      </a:xfrm>
                      <a:prstGeom prst="ribb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47507" w:rsidRPr="00C47507" w:rsidRDefault="00C47507" w:rsidP="00C47507">
                          <w:pPr>
                            <w:jc w:val="center"/>
                            <w:rPr>
                              <w:rFonts w:ascii="HY헤드라인M" w:eastAsia="HY헤드라인M" w:hAnsi="HY헤드라인M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C47507">
                            <w:rPr>
                              <w:rFonts w:ascii="HY헤드라인M" w:eastAsia="HY헤드라인M" w:hAnsi="HY헤드라인M" w:hint="eastAsia"/>
                              <w:b/>
                              <w:bCs/>
                              <w:sz w:val="40"/>
                              <w:szCs w:val="40"/>
                            </w:rPr>
                            <w:t>회원 명부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3A9EC0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<v:formulas>
                <v:f eqn="val #0"/>
                <v:f eqn="sum @0 675 0"/>
                <v:f eqn="sum @1 675 0"/>
                <v:f eqn="sum @2 675 0"/>
                <v:f eqn="sum @3 675 0"/>
                <v:f eqn="sum width 0 @4"/>
                <v:f eqn="sum width 0 @3"/>
                <v:f eqn="sum width 0 @2"/>
                <v:f eqn="sum width 0 @1"/>
                <v:f eqn="sum width 0 @0"/>
                <v:f eqn="val #1"/>
                <v:f eqn="prod @10 1 4"/>
                <v:f eqn="prod @11 2 1"/>
                <v:f eqn="prod @11 3 1"/>
                <v:f eqn="prod height 1 2"/>
                <v:f eqn="sum @14 0 @12"/>
                <v:f eqn="sum height 0 @10"/>
                <v:f eqn="sum height 0 @11"/>
                <v:f eqn="prod width 1 2"/>
                <v:f eqn="sum width 0 2700"/>
                <v:f eqn="sum @18 0 2700"/>
                <v:f eqn="val width"/>
                <v:f eqn="val height"/>
              </v:formulas>
              <v:path o:extrusionok="f" o:connecttype="custom" o:connectlocs="@18,@10;2700,@15;@18,21600;@19,@15" o:connectangles="270,180,90,0" textboxrect="@0,@10,@9,21600"/>
              <v:handles>
                <v:h position="#0,bottomRight" xrange="2700,8100"/>
                <v:h position="center,#1" yrange="0,7200"/>
              </v:handles>
              <o:complex v:ext="view"/>
            </v:shapetype>
            <v:shape id="리본: 아래로 기울어짐 1" o:spid="_x0000_s1026" type="#_x0000_t53" style="position:absolute;left:0;text-align:left;margin-left:178.2pt;margin-top:-7.05pt;width:327.6pt;height:48.2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" adj=",3600" fillcolor="#6183bb [3204]" strokecolor="#2a3f62 [1604]" strokeweight="1.75pt">
              <v:textbox>
                <w:txbxContent>
                  <w:p w:rsidR="00C47507" w:rsidRPr="00C47507" w:rsidRDefault="00C47507" w:rsidP="00C47507">
                    <w:pPr>
                      <w:jc w:val="center"/>
                      <w:rPr>
                        <w:rFonts w:ascii="HY헤드라인M" w:eastAsia="HY헤드라인M" w:hAnsi="HY헤드라인M"/>
                        <w:b/>
                        <w:bCs/>
                        <w:sz w:val="40"/>
                        <w:szCs w:val="40"/>
                      </w:rPr>
                    </w:pPr>
                    <w:r w:rsidRPr="00C47507">
                      <w:rPr>
                        <w:rFonts w:ascii="HY헤드라인M" w:eastAsia="HY헤드라인M" w:hAnsi="HY헤드라인M" w:hint="eastAsia"/>
                        <w:b/>
                        <w:bCs/>
                        <w:sz w:val="40"/>
                        <w:szCs w:val="40"/>
                      </w:rPr>
                      <w:t>회원 명부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t xml:space="preserve">                                                                         </w:t>
    </w:r>
  </w:p>
  <w:p w:rsidR="00B77878" w:rsidRDefault="00C47507" w:rsidP="00C47507">
    <w:pPr>
      <w:pStyle w:val="a3"/>
      <w:ind w:left="3400" w:hangingChars="1700" w:hanging="3400"/>
    </w:pPr>
    <w:r>
      <w:tab/>
    </w:r>
    <w:r>
      <w:tab/>
    </w:r>
    <w:r>
      <w:tab/>
    </w:r>
    <w:r w:rsidR="00AF2E47">
      <w:tab/>
    </w:r>
    <w:r w:rsidR="00AF2E47">
      <w:tab/>
    </w:r>
    <w:r w:rsidR="00AF2E47">
      <w:tab/>
    </w:r>
    <w:r>
      <w:rPr>
        <w:rFonts w:hint="eastAsia"/>
      </w:rPr>
      <w:t>2020</w:t>
    </w:r>
    <w:r>
      <w:rPr>
        <w:rFonts w:hint="eastAsia"/>
      </w:rPr>
      <w:t>년</w:t>
    </w:r>
    <w:r>
      <w:rPr>
        <w:rFonts w:hint="eastAsia"/>
      </w:rPr>
      <w:t xml:space="preserve"> 3</w:t>
    </w:r>
    <w:r>
      <w:rPr>
        <w:rFonts w:hint="eastAsia"/>
      </w:rPr>
      <w:t>월</w:t>
    </w:r>
    <w:r>
      <w:rPr>
        <w:rFonts w:hint="eastAsia"/>
      </w:rPr>
      <w:t xml:space="preserve"> 25</w:t>
    </w:r>
    <w:r>
      <w:rPr>
        <w:rFonts w:hint="eastAsia"/>
      </w:rPr>
      <w:t>일</w:t>
    </w:r>
  </w:p>
  <w:p w:rsidR="003576E7" w:rsidRPr="00C47507" w:rsidRDefault="003576E7" w:rsidP="003576E7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8"/>
    <w:rsid w:val="000055AD"/>
    <w:rsid w:val="0009254B"/>
    <w:rsid w:val="003576E7"/>
    <w:rsid w:val="007420FE"/>
    <w:rsid w:val="00916D91"/>
    <w:rsid w:val="00AB0F51"/>
    <w:rsid w:val="00AE34F8"/>
    <w:rsid w:val="00AF2E47"/>
    <w:rsid w:val="00B77878"/>
    <w:rsid w:val="00B8520D"/>
    <w:rsid w:val="00C07462"/>
    <w:rsid w:val="00C10783"/>
    <w:rsid w:val="00C4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BEA3E"/>
  <w15:chartTrackingRefBased/>
  <w15:docId w15:val="{31686008-5708-4D91-BF54-D5163AD0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7878"/>
  </w:style>
  <w:style w:type="paragraph" w:styleId="a4">
    <w:name w:val="footer"/>
    <w:basedOn w:val="a"/>
    <w:link w:val="Char0"/>
    <w:uiPriority w:val="99"/>
    <w:unhideWhenUsed/>
    <w:rsid w:val="00B77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7878"/>
  </w:style>
  <w:style w:type="table" w:styleId="a5">
    <w:name w:val="Table Grid"/>
    <w:basedOn w:val="a1"/>
    <w:uiPriority w:val="59"/>
    <w:rsid w:val="00C07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New_3D02">
  <a:themeElements>
    <a:clrScheme name="3D02">
      <a:dk1>
        <a:sysClr val="windowText" lastClr="000000"/>
      </a:dk1>
      <a:lt1>
        <a:sysClr val="window" lastClr="FFFFFF"/>
      </a:lt1>
      <a:dk2>
        <a:srgbClr val="254B75"/>
      </a:dk2>
      <a:lt2>
        <a:srgbClr val="DDE9EC"/>
      </a:lt2>
      <a:accent1>
        <a:srgbClr val="6183BB"/>
      </a:accent1>
      <a:accent2>
        <a:srgbClr val="96DB6F"/>
      </a:accent2>
      <a:accent3>
        <a:srgbClr val="42BCC2"/>
      </a:accent3>
      <a:accent4>
        <a:srgbClr val="EE8F48"/>
      </a:accent4>
      <a:accent5>
        <a:srgbClr val="44C4F2"/>
      </a:accent5>
      <a:accent6>
        <a:srgbClr val="A09158"/>
      </a:accent6>
      <a:hlink>
        <a:srgbClr val="B292CA"/>
      </a:hlink>
      <a:folHlink>
        <a:srgbClr val="6B5680"/>
      </a:folHlink>
    </a:clrScheme>
    <a:fontScheme name="3D02">
      <a:maj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libri"/>
        <a:font script="Jpan" typeface="HGPｺﾞｼｯｸE"/>
        <a:font script="Hang" typeface="맑은 고딕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3D02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50000"/>
              </a:schemeClr>
            </a:gs>
            <a:gs pos="35000">
              <a:schemeClr val="phClr">
                <a:tint val="40000"/>
                <a:satMod val="200000"/>
              </a:schemeClr>
            </a:gs>
            <a:gs pos="100000">
              <a:schemeClr val="phClr">
                <a:tint val="15000"/>
                <a:satMod val="200000"/>
              </a:schemeClr>
            </a:gs>
          </a:gsLst>
          <a:lin ang="16200000" scaled="1"/>
        </a:gradFill>
        <a:gradFill rotWithShape="1">
          <a:gsLst>
            <a:gs pos="10000">
              <a:schemeClr val="phClr">
                <a:shade val="40000"/>
                <a:satMod val="200000"/>
              </a:schemeClr>
            </a:gs>
            <a:gs pos="65000">
              <a:schemeClr val="phClr">
                <a:shade val="93000"/>
                <a:satMod val="130000"/>
              </a:schemeClr>
            </a:gs>
            <a:gs pos="100000">
              <a:schemeClr val="phClr">
                <a:tint val="70000"/>
                <a:shade val="100000"/>
                <a:satMod val="200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27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63500" h="57150"/>
          </a:sp3d>
        </a:effectStyle>
        <a:effectStyle>
          <a:effectLst>
            <a:outerShdw blurRad="50800" dist="38100" dir="2700000" rotWithShape="0">
              <a:srgbClr val="000000">
                <a:alpha val="37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88900" h="82550"/>
          </a:sp3d>
        </a:effectStyle>
        <a:effectStyle>
          <a:effectLst>
            <a:outerShdw blurRad="50800" dist="38100" dir="27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flat" dir="t"/>
          </a:scene3d>
          <a:sp3d prstMaterial="dkEdge">
            <a:bevelT w="114300" h="107950"/>
          </a:sp3d>
        </a:effectStyle>
      </a:effectStyleLst>
      <a:bgFillStyleLst>
        <a:solidFill>
          <a:schemeClr val="phClr"/>
        </a:solidFill>
        <a:gradFill rotWithShape="1">
          <a:gsLst>
            <a:gs pos="7000">
              <a:schemeClr val="phClr">
                <a:tint val="100000"/>
                <a:shade val="60000"/>
                <a:satMod val="180000"/>
              </a:schemeClr>
            </a:gs>
            <a:gs pos="48000">
              <a:schemeClr val="phClr">
                <a:tint val="83000"/>
                <a:shade val="100000"/>
                <a:satMod val="300000"/>
              </a:schemeClr>
            </a:gs>
            <a:gs pos="83000">
              <a:schemeClr val="phClr">
                <a:tint val="99000"/>
                <a:shade val="100000"/>
                <a:satMod val="180000"/>
              </a:schemeClr>
            </a:gs>
            <a:gs pos="100000">
              <a:schemeClr val="phClr">
                <a:shade val="60000"/>
                <a:satMod val="180000"/>
                <a:lumMod val="90000"/>
              </a:schemeClr>
            </a:gs>
          </a:gsLst>
          <a:lin ang="2700000" scaled="1"/>
        </a:gradFill>
        <a:gradFill rotWithShape="1">
          <a:gsLst>
            <a:gs pos="0">
              <a:schemeClr val="phClr">
                <a:tint val="90000"/>
                <a:satMod val="250000"/>
              </a:schemeClr>
            </a:gs>
            <a:gs pos="59000">
              <a:schemeClr val="phClr">
                <a:shade val="80000"/>
                <a:satMod val="130000"/>
              </a:schemeClr>
            </a:gs>
            <a:gs pos="100000">
              <a:schemeClr val="phClr">
                <a:shade val="50000"/>
                <a:satMod val="110000"/>
              </a:schemeClr>
            </a:gs>
          </a:gsLst>
          <a:path path="circle">
            <a:fillToRect l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회원명부</dc:title>
  <dc:subject/>
  <dc:creator>byun sanghoon</dc:creator>
  <cp:keywords/>
  <dc:description/>
  <cp:lastModifiedBy>byun sanghoon</cp:lastModifiedBy>
  <cp:revision>5</cp:revision>
  <dcterms:created xsi:type="dcterms:W3CDTF">2020-03-25T07:32:00Z</dcterms:created>
  <dcterms:modified xsi:type="dcterms:W3CDTF">2020-03-25T11:43:00Z</dcterms:modified>
</cp:coreProperties>
</file>