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JavaScript基础第2天作业</w:t>
      </w:r>
    </w:p>
    <w:p>
      <w:pPr>
        <w:pStyle w:val="2"/>
      </w:pPr>
      <w:r>
        <w:rPr>
          <w:rFonts w:hint="eastAsia"/>
        </w:rPr>
        <w:t>第1题：</w:t>
      </w:r>
    </w:p>
    <w:p>
      <w:r>
        <w:rPr>
          <w:rFonts w:hint="eastAsia"/>
        </w:rPr>
        <w:t>用户输入一个数字，然后判断这个数字能否被5、6整除的情况，根据情况弹出下面4种警告框：</w:t>
      </w:r>
    </w:p>
    <w:p>
      <w:pPr>
        <w:ind w:firstLine="420"/>
      </w:pPr>
      <w:r>
        <w:drawing>
          <wp:inline distT="0" distB="0" distL="114300" distR="114300">
            <wp:extent cx="2615565" cy="10979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比如30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674620" cy="11099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比如15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988945" cy="1245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比如18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3122930" cy="1296035"/>
            <wp:effectExtent l="0" t="0" r="127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比如14</w:t>
      </w:r>
    </w:p>
    <w:p>
      <w:pPr>
        <w:ind w:firstLine="420"/>
      </w:pPr>
      <w:r>
        <w:br w:type="page"/>
      </w:r>
    </w:p>
    <w:p>
      <w:pPr>
        <w:pStyle w:val="2"/>
      </w:pPr>
      <w:r>
        <w:rPr>
          <w:rFonts w:hint="eastAsia"/>
        </w:rPr>
        <w:t>第2题：</w:t>
      </w:r>
    </w:p>
    <w:p>
      <w:pPr>
        <w:ind w:firstLine="420"/>
      </w:pPr>
      <w:r>
        <w:rPr>
          <w:rFonts w:hint="eastAsia"/>
        </w:rPr>
        <w:t>用户输入一个数字，然后再输入一个数字。然后弹出警告框：</w:t>
      </w:r>
    </w:p>
    <w:p>
      <w:r>
        <w:drawing>
          <wp:inline distT="0" distB="0" distL="114300" distR="114300">
            <wp:extent cx="3407410" cy="113855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比如用户输入3、147，都是奇数</w:t>
      </w:r>
    </w:p>
    <w:p>
      <w:r>
        <w:drawing>
          <wp:inline distT="0" distB="0" distL="114300" distR="114300">
            <wp:extent cx="3444875" cy="1373505"/>
            <wp:effectExtent l="0" t="0" r="317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比如用户输入6、171，不一样</w:t>
      </w:r>
    </w:p>
    <w:p>
      <w:pPr>
        <w:ind w:firstLine="420"/>
      </w:pPr>
      <w:r>
        <w:rPr>
          <w:rFonts w:hint="eastAsia"/>
        </w:rPr>
        <w:t>注意，我们并不关心他们“都为奇数”、“都为偶数”，只是关心奇偶性一致的情况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第3题：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用户输入一个年份，判断这个年是否是闰年。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判断闰年条件：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 非整百年数除以4，无余为闰，有余不闰；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 整百年数除以400，无余为闰，有余不闰。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比如：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2000年，整百数年，就要用②公式，除以400，无余数，所以是闰年。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1900年，整百年数，就要用②公式，除以400，有余数，所以不是闰年。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2100不是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2012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2008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2004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1904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1900不是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自己把中文判断条件转为计算机语言。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page"/>
      </w:r>
    </w:p>
    <w:p>
      <w:pPr>
        <w:pStyle w:val="2"/>
      </w:pPr>
      <w:r>
        <w:rPr>
          <w:rFonts w:hint="eastAsia"/>
        </w:rPr>
        <w:t>第4题：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工作满0年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发月薪的1倍月薪年终奖，如果月薪大于8000，那么就是发1.2倍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工作满1年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发月薪的1.5倍月薪年终奖，如果月薪大于10000，那么就是发1.7倍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工作满2年，甚至更多 发月薪的3倍月薪年终奖，如果月薪大于12000，那么就是发3.2倍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用JS编写程序，让用户输入工作了几年，可以输入0，然后输入月薪。然后算年终奖。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题：</w:t>
      </w:r>
    </w:p>
    <w:p>
      <w:pPr>
        <w:rPr>
          <w:rFonts w:hint="eastAsia"/>
        </w:rPr>
      </w:pPr>
      <w:r>
        <w:rPr>
          <w:rFonts w:hint="eastAsia"/>
        </w:rPr>
        <w:t>在控制台输出1~1000之中，所有能被5整除，或者被6整除的数字。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用户输入一个数字n，计算1+2+3+4+……n的和。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用户输入一个数字n</w:t>
      </w:r>
    </w:p>
    <w:p>
      <w:pPr>
        <w:rPr>
          <w:rFonts w:hint="eastAsia"/>
        </w:rPr>
      </w:pPr>
      <w:r>
        <w:rPr>
          <w:rFonts w:hint="eastAsia"/>
        </w:rPr>
        <w:t xml:space="preserve">计算   </w:t>
      </w:r>
      <w:r>
        <w:rPr>
          <w:rFonts w:hint="eastAsia"/>
          <w:position w:val="-24"/>
        </w:rPr>
        <w:object>
          <v:shape id="_x0000_i1025" o:spt="75" type="#_x0000_t75" style="height:35.35pt;width:127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用户输入一个数字，在控制台中列出它的所有约数。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大家从小到大，都玩儿过的一个庸俗的游戏：</w:t>
      </w:r>
    </w:p>
    <w:p>
      <w:pPr>
        <w:rPr>
          <w:rFonts w:hint="eastAsia"/>
        </w:rPr>
      </w:pPr>
      <w:r>
        <w:rPr>
          <w:rFonts w:hint="eastAsia"/>
        </w:rPr>
        <w:t>游戏玩儿法就是，大家轮流报数，如果报到能被7整除的数字，或者尾数是7的数字，都算踩地雷了。就应该罚唱歌。</w:t>
      </w:r>
    </w:p>
    <w:p>
      <w:pPr>
        <w:rPr>
          <w:rFonts w:hint="eastAsia"/>
        </w:rPr>
      </w:pPr>
      <w:r>
        <w:rPr>
          <w:rFonts w:hint="eastAsia"/>
        </w:rPr>
        <w:t>请在控制台输出1~60之间的所有“安全数”。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1、2、3、4、5、6、8、9、10、11、12、13、15、16、18、19、20、22、23、24、25、26、29、30……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水仙花数是一种特殊的三位数，它的特点就是，每个数位的立方和，等于它本身。</w:t>
      </w:r>
    </w:p>
    <w:p>
      <w:pPr>
        <w:rPr>
          <w:rFonts w:hint="eastAsia"/>
        </w:rPr>
      </w:pPr>
      <w:r>
        <w:rPr>
          <w:rFonts w:hint="eastAsia"/>
        </w:rPr>
        <w:t>比如153就是水仙花数。因为：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153</w:t>
      </w:r>
    </w:p>
    <w:p>
      <w:pPr>
        <w:rPr>
          <w:rFonts w:hint="eastAsia"/>
        </w:rPr>
      </w:pPr>
      <w:r>
        <w:rPr>
          <w:rFonts w:hint="eastAsia"/>
        </w:rPr>
        <w:t>100~999之内，只有4个水仙花数，请编程找出来。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用户输入一个数字，判断这个数字是否是质数。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题 </w:t>
      </w:r>
    </w:p>
    <w:p>
      <w:pPr>
        <w:rPr>
          <w:rFonts w:hint="eastAsia"/>
        </w:rPr>
      </w:pPr>
      <w:r>
        <w:rPr>
          <w:rFonts w:hint="eastAsia"/>
        </w:rPr>
        <w:t>列出1~10000的所有质数。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题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苹果3元一个，鸭梨2元一个，桃子1元一个。现在想用200元买100个水果，在控制台中列出所有可能性。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61308"/>
    <w:rsid w:val="2D6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2019-12-26T07:49:00Z</dcterms:created>
  <dc:creator>Administrator</dc:creator>
  <cp:lastModifiedBy>Administrator</cp:lastModifiedBy>
  <dcterms:modified xsi:type="dcterms:W3CDTF">2019-12-26T07:53:40Z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