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Noto Sans CJK KR" w:hAnsi="Noto Sans CJK KR" w:eastAsia="Noto Sans CJK KR"/>
          <w:b/>
          <w:color w:val="3E3A36"/>
          <w:sz w:val="44"/>
        </w:rPr>
        <w:t>2026-06-12_금요편지_운영보고서</w:t>
      </w:r>
    </w:p>
    <w:p>
      <w:pPr>
        <w:spacing w:after="240"/>
      </w:pPr>
      <w:r>
        <w:rPr>
          <w:rFonts w:ascii="Noto Sans CJK KR" w:hAnsi="Noto Sans CJK KR" w:eastAsia="Noto Sans CJK KR"/>
          <w:b w:val="0"/>
          <w:color w:val="746C65"/>
          <w:sz w:val="20"/>
        </w:rPr>
        <w:t>이어 프로젝트 추가자료 9 · 〈퇴근 후에〉를 이어의 유입·문장·질문 실험실로 쓰기</w:t>
      </w:r>
    </w:p>
    <w:tbl>
      <w:tblPr>
        <w:tblW w:type="auto" w:w="0"/>
        <w:jc w:val="center"/>
        <w:tblLook w:firstColumn="1" w:firstRow="1" w:lastColumn="0" w:lastRow="0" w:noHBand="0" w:noVBand="1" w:val="04A0"/>
      </w:tblPr>
      <w:tblGrid>
        <w:gridCol w:w="10080"/>
      </w:tblGrid>
      <w:tr>
        <w:tc>
          <w:tcPr>
            <w:tcW w:type="dxa" w:w="10080"/>
            <w:shd w:fill="F7F1E8"/>
            <w:vAlign w:val="center"/>
          </w:tcPr>
          <w:p>
            <w:r/>
          </w:p>
          <w:p>
            <w:pPr>
              <w:spacing w:after="40"/>
            </w:pPr>
            <w:r>
              <w:rPr>
                <w:rFonts w:ascii="Noto Sans CJK KR" w:hAnsi="Noto Sans CJK KR" w:eastAsia="Noto Sans CJK KR"/>
                <w:b/>
                <w:color w:val="6F5542"/>
                <w:sz w:val="20"/>
              </w:rPr>
              <w:t>한 줄 결론</w:t>
            </w:r>
          </w:p>
          <w:p>
            <w:pPr>
              <w:spacing w:after="20"/>
            </w:pPr>
            <w:r>
              <w:rPr>
                <w:rFonts w:ascii="Noto Sans CJK KR" w:hAnsi="Noto Sans CJK KR" w:eastAsia="Noto Sans CJK KR"/>
                <w:b w:val="0"/>
                <w:color w:val="3E3A36"/>
                <w:sz w:val="19"/>
              </w:rPr>
              <w:t>〈퇴근 후에〉는 판매용 홍보물이 아니라, 윤미선의 관찰과 질문을 독자가 먼저 경험하는 무료 입구다. 레터는 이어의 감각·기록 도구로 자연스럽게 이어져야 한다.</w:t>
            </w:r>
          </w:p>
        </w:tc>
      </w:tr>
    </w:tbl>
    <w:p/>
    <w:p>
      <w:pPr>
        <w:pStyle w:val="Heading1"/>
      </w:pPr>
      <w:r>
        <w:t>0. 이 문서의 위치</w:t>
      </w:r>
    </w:p>
    <w:p>
      <w:r>
        <w:rPr>
          <w:rFonts w:ascii="Noto Sans CJK KR" w:hAnsi="Noto Sans CJK KR" w:eastAsia="Noto Sans CJK KR"/>
          <w:b w:val="0"/>
          <w:sz w:val="20"/>
        </w:rPr>
        <w:t>이 문서는 〈퇴근 후에〉 금요편지를 이어 프로젝트 안에서 어떻게 운영할지 정리한 것이다. 레터는 이미 윤미선의 문장 결과 세계관을 보여주는 채널이다. 다만 앞으로는 글을 쓰고 끝나는 것이 아니라, 질문 카드·무료 기록지·첫 도구·자기대화 워크플로우로 이어지는 입구로 설계한다.</w:t>
      </w:r>
    </w:p>
    <w:p>
      <w:pPr>
        <w:pStyle w:val="Heading1"/>
      </w:pPr>
      <w:r>
        <w:t>1. 금요편지의 정체성</w:t>
      </w:r>
    </w:p>
    <w:p>
      <w:r>
        <w:rPr>
          <w:rFonts w:ascii="Noto Sans CJK KR" w:hAnsi="Noto Sans CJK KR" w:eastAsia="Noto Sans CJK KR"/>
          <w:b w:val="0"/>
          <w:sz w:val="20"/>
        </w:rPr>
        <w:t>〈퇴근 후에〉는 직장 밖에서 무언가 대단한 성취를 보여주는 레터가 아니다. 직장인이라는 역할 너머, 하루 끝에 자기 자신과 다시 만나는 시간을 기록하는 편지다. 이어의 관점으로 보면, 이 레터는 브랜드 철학을 가장 자연스럽게 보여주는 “무료 감각·기록 도구의 입구”다.</w:t>
      </w:r>
    </w:p>
    <w:tbl>
      <w:tblPr>
        <w:tblStyle w:val="TableGrid"/>
        <w:tblW w:type="auto" w:w="0"/>
        <w:jc w:val="center"/>
        <w:tblLook w:firstColumn="1" w:firstRow="1" w:lastColumn="0" w:lastRow="0" w:noHBand="0" w:noVBand="1" w:val="04A0"/>
      </w:tblPr>
      <w:tblGrid>
        <w:gridCol w:w="3360"/>
        <w:gridCol w:w="3360"/>
        <w:gridCol w:w="3360"/>
      </w:tblGrid>
      <w:tr>
        <w:tc>
          <w:tcPr>
            <w:tcW w:type="dxa" w:w="1872"/>
            <w:shd w:fill="D8C7AF"/>
          </w:tcPr>
          <w:p>
            <w:pPr>
              <w:spacing w:after="40" w:line="276" w:lineRule="auto"/>
            </w:pPr>
            <w:r/>
            <w:r>
              <w:rPr>
                <w:rFonts w:ascii="Noto Sans CJK KR" w:hAnsi="Noto Sans CJK KR" w:eastAsia="Noto Sans CJK KR"/>
                <w:b/>
                <w:sz w:val="18"/>
              </w:rPr>
              <w:t>기능</w:t>
            </w:r>
          </w:p>
        </w:tc>
        <w:tc>
          <w:tcPr>
            <w:tcW w:type="dxa" w:w="3744"/>
            <w:shd w:fill="D8C7AF"/>
          </w:tcPr>
          <w:p>
            <w:pPr>
              <w:spacing w:after="40" w:line="276" w:lineRule="auto"/>
            </w:pPr>
            <w:r/>
            <w:r>
              <w:rPr>
                <w:rFonts w:ascii="Noto Sans CJK KR" w:hAnsi="Noto Sans CJK KR" w:eastAsia="Noto Sans CJK KR"/>
                <w:b/>
                <w:sz w:val="18"/>
              </w:rPr>
              <w:t>설명</w:t>
            </w:r>
          </w:p>
        </w:tc>
        <w:tc>
          <w:tcPr>
            <w:tcW w:type="dxa" w:w="4608"/>
            <w:shd w:fill="D8C7AF"/>
          </w:tcPr>
          <w:p>
            <w:pPr>
              <w:spacing w:after="40" w:line="276" w:lineRule="auto"/>
            </w:pPr>
            <w:r/>
            <w:r>
              <w:rPr>
                <w:rFonts w:ascii="Noto Sans CJK KR" w:hAnsi="Noto Sans CJK KR" w:eastAsia="Noto Sans CJK KR"/>
                <w:b/>
                <w:sz w:val="18"/>
              </w:rPr>
              <w:t>이어와의 연결</w:t>
            </w:r>
          </w:p>
        </w:tc>
      </w:tr>
      <w:tr>
        <w:tc>
          <w:tcPr>
            <w:tcW w:type="dxa" w:w="1872"/>
          </w:tcPr>
          <w:p>
            <w:pPr>
              <w:spacing w:after="40" w:line="276" w:lineRule="auto"/>
            </w:pPr>
            <w:r/>
            <w:r>
              <w:rPr>
                <w:rFonts w:ascii="Noto Sans CJK KR" w:hAnsi="Noto Sans CJK KR" w:eastAsia="Noto Sans CJK KR"/>
                <w:b w:val="0"/>
                <w:sz w:val="18"/>
              </w:rPr>
              <w:t>세계관 증명</w:t>
            </w:r>
          </w:p>
        </w:tc>
        <w:tc>
          <w:tcPr>
            <w:tcW w:type="dxa" w:w="3744"/>
          </w:tcPr>
          <w:p>
            <w:pPr>
              <w:spacing w:after="40" w:line="276" w:lineRule="auto"/>
            </w:pPr>
            <w:r/>
            <w:r>
              <w:rPr>
                <w:rFonts w:ascii="Noto Sans CJK KR" w:hAnsi="Noto Sans CJK KR" w:eastAsia="Noto Sans CJK KR"/>
                <w:b w:val="0"/>
                <w:sz w:val="18"/>
              </w:rPr>
              <w:t>윤미선이 자기 삶을 어떻게 읽는지 보여준다</w:t>
            </w:r>
          </w:p>
        </w:tc>
        <w:tc>
          <w:tcPr>
            <w:tcW w:type="dxa" w:w="4608"/>
          </w:tcPr>
          <w:p>
            <w:pPr>
              <w:spacing w:after="40" w:line="276" w:lineRule="auto"/>
            </w:pPr>
            <w:r/>
            <w:r>
              <w:rPr>
                <w:rFonts w:ascii="Noto Sans CJK KR" w:hAnsi="Noto Sans CJK KR" w:eastAsia="Noto Sans CJK KR"/>
                <w:b w:val="0"/>
                <w:sz w:val="18"/>
              </w:rPr>
              <w:t>이어의 도구가 왜 필요한지 설명하지 않아도 느끼게 한다.</w:t>
            </w:r>
          </w:p>
        </w:tc>
      </w:tr>
      <w:tr>
        <w:tc>
          <w:tcPr>
            <w:tcW w:type="dxa" w:w="1872"/>
          </w:tcPr>
          <w:p>
            <w:pPr>
              <w:spacing w:after="40" w:line="276" w:lineRule="auto"/>
            </w:pPr>
            <w:r/>
            <w:r>
              <w:rPr>
                <w:rFonts w:ascii="Noto Sans CJK KR" w:hAnsi="Noto Sans CJK KR" w:eastAsia="Noto Sans CJK KR"/>
                <w:b w:val="0"/>
                <w:sz w:val="18"/>
              </w:rPr>
              <w:t>문장 실험</w:t>
            </w:r>
          </w:p>
        </w:tc>
        <w:tc>
          <w:tcPr>
            <w:tcW w:type="dxa" w:w="3744"/>
          </w:tcPr>
          <w:p>
            <w:pPr>
              <w:spacing w:after="40" w:line="276" w:lineRule="auto"/>
            </w:pPr>
            <w:r/>
            <w:r>
              <w:rPr>
                <w:rFonts w:ascii="Noto Sans CJK KR" w:hAnsi="Noto Sans CJK KR" w:eastAsia="Noto Sans CJK KR"/>
                <w:b w:val="0"/>
                <w:sz w:val="18"/>
              </w:rPr>
              <w:t>독자에게 남는 한 문장을 실험한다</w:t>
            </w:r>
          </w:p>
        </w:tc>
        <w:tc>
          <w:tcPr>
            <w:tcW w:type="dxa" w:w="4608"/>
          </w:tcPr>
          <w:p>
            <w:pPr>
              <w:spacing w:after="40" w:line="276" w:lineRule="auto"/>
            </w:pPr>
            <w:r/>
            <w:r>
              <w:rPr>
                <w:rFonts w:ascii="Noto Sans CJK KR" w:hAnsi="Noto Sans CJK KR" w:eastAsia="Noto Sans CJK KR"/>
                <w:b w:val="0"/>
                <w:sz w:val="18"/>
              </w:rPr>
              <w:t>질문 카드와 오디오 문장으로 재사용된다.</w:t>
            </w:r>
          </w:p>
        </w:tc>
      </w:tr>
      <w:tr>
        <w:tc>
          <w:tcPr>
            <w:tcW w:type="dxa" w:w="1872"/>
          </w:tcPr>
          <w:p>
            <w:pPr>
              <w:spacing w:after="40" w:line="276" w:lineRule="auto"/>
            </w:pPr>
            <w:r/>
            <w:r>
              <w:rPr>
                <w:rFonts w:ascii="Noto Sans CJK KR" w:hAnsi="Noto Sans CJK KR" w:eastAsia="Noto Sans CJK KR"/>
                <w:b w:val="0"/>
                <w:sz w:val="18"/>
              </w:rPr>
              <w:t>고객 언어 수집</w:t>
            </w:r>
          </w:p>
        </w:tc>
        <w:tc>
          <w:tcPr>
            <w:tcW w:type="dxa" w:w="3744"/>
          </w:tcPr>
          <w:p>
            <w:pPr>
              <w:spacing w:after="40" w:line="276" w:lineRule="auto"/>
            </w:pPr>
            <w:r/>
            <w:r>
              <w:rPr>
                <w:rFonts w:ascii="Noto Sans CJK KR" w:hAnsi="Noto Sans CJK KR" w:eastAsia="Noto Sans CJK KR"/>
                <w:b w:val="0"/>
                <w:sz w:val="18"/>
              </w:rPr>
              <w:t>독자가 어떤 질문에 반응하는지 본다</w:t>
            </w:r>
          </w:p>
        </w:tc>
        <w:tc>
          <w:tcPr>
            <w:tcW w:type="dxa" w:w="4608"/>
          </w:tcPr>
          <w:p>
            <w:pPr>
              <w:spacing w:after="40" w:line="276" w:lineRule="auto"/>
            </w:pPr>
            <w:r/>
            <w:r>
              <w:rPr>
                <w:rFonts w:ascii="Noto Sans CJK KR" w:hAnsi="Noto Sans CJK KR" w:eastAsia="Noto Sans CJK KR"/>
                <w:b w:val="0"/>
                <w:sz w:val="18"/>
              </w:rPr>
              <w:t>첫 도구/7일 아카이브의 문제정의 자료가 된다.</w:t>
            </w:r>
          </w:p>
        </w:tc>
      </w:tr>
      <w:tr>
        <w:tc>
          <w:tcPr>
            <w:tcW w:type="dxa" w:w="1872"/>
          </w:tcPr>
          <w:p>
            <w:pPr>
              <w:spacing w:after="40" w:line="276" w:lineRule="auto"/>
            </w:pPr>
            <w:r/>
            <w:r>
              <w:rPr>
                <w:rFonts w:ascii="Noto Sans CJK KR" w:hAnsi="Noto Sans CJK KR" w:eastAsia="Noto Sans CJK KR"/>
                <w:b w:val="0"/>
                <w:sz w:val="18"/>
              </w:rPr>
              <w:t>유입 채널</w:t>
            </w:r>
          </w:p>
        </w:tc>
        <w:tc>
          <w:tcPr>
            <w:tcW w:type="dxa" w:w="3744"/>
          </w:tcPr>
          <w:p>
            <w:pPr>
              <w:spacing w:after="40" w:line="276" w:lineRule="auto"/>
            </w:pPr>
            <w:r/>
            <w:r>
              <w:rPr>
                <w:rFonts w:ascii="Noto Sans CJK KR" w:hAnsi="Noto Sans CJK KR" w:eastAsia="Noto Sans CJK KR"/>
                <w:b w:val="0"/>
                <w:sz w:val="18"/>
              </w:rPr>
              <w:t>무료 글에서 자기대화 도구로 이어진다</w:t>
            </w:r>
          </w:p>
        </w:tc>
        <w:tc>
          <w:tcPr>
            <w:tcW w:type="dxa" w:w="4608"/>
          </w:tcPr>
          <w:p>
            <w:pPr>
              <w:spacing w:after="40" w:line="276" w:lineRule="auto"/>
            </w:pPr>
            <w:r/>
            <w:r>
              <w:rPr>
                <w:rFonts w:ascii="Noto Sans CJK KR" w:hAnsi="Noto Sans CJK KR" w:eastAsia="Noto Sans CJK KR"/>
                <w:b w:val="0"/>
                <w:sz w:val="18"/>
              </w:rPr>
              <w:t>무료 질문 → 기록지 → 셀프 세션 키트로 연결한다.</w:t>
            </w:r>
          </w:p>
        </w:tc>
      </w:tr>
    </w:tbl>
    <w:p/>
    <w:p>
      <w:pPr>
        <w:pStyle w:val="Heading1"/>
      </w:pPr>
      <w:r>
        <w:t>2. 지금까지의 반복 문법</w:t>
      </w:r>
    </w:p>
    <w:p>
      <w:r>
        <w:rPr>
          <w:rFonts w:ascii="Noto Sans CJK KR" w:hAnsi="Noto Sans CJK KR" w:eastAsia="Noto Sans CJK KR"/>
          <w:b w:val="0"/>
          <w:sz w:val="20"/>
        </w:rPr>
        <w:t>세 편의 레터에서 반복된 구조는 다음과 같다. 한 장면에서 시작해, 오래된 욕망이나 삶의 방식을 다시 보고, 뒤늦게 발견한 핵심 문장을 건진 뒤, 독자에게 자기 삶의 한 문장을 적게 한다.</w:t>
      </w:r>
    </w:p>
    <w:tbl>
      <w:tblPr>
        <w:tblStyle w:val="TableGrid"/>
        <w:tblW w:type="auto" w:w="0"/>
        <w:jc w:val="center"/>
        <w:tblLook w:firstColumn="1" w:firstRow="1" w:lastColumn="0" w:lastRow="0" w:noHBand="0" w:noVBand="1" w:val="04A0"/>
      </w:tblPr>
      <w:tblGrid>
        <w:gridCol w:w="3360"/>
        <w:gridCol w:w="3360"/>
        <w:gridCol w:w="3360"/>
      </w:tblGrid>
      <w:tr>
        <w:tc>
          <w:tcPr>
            <w:tcW w:type="dxa" w:w="1872"/>
            <w:shd w:fill="D8C7AF"/>
          </w:tcPr>
          <w:p>
            <w:pPr>
              <w:spacing w:after="40" w:line="276" w:lineRule="auto"/>
            </w:pPr>
            <w:r/>
            <w:r>
              <w:rPr>
                <w:rFonts w:ascii="Noto Sans CJK KR" w:hAnsi="Noto Sans CJK KR" w:eastAsia="Noto Sans CJK KR"/>
                <w:b/>
                <w:sz w:val="18"/>
              </w:rPr>
              <w:t>단계</w:t>
            </w:r>
          </w:p>
        </w:tc>
        <w:tc>
          <w:tcPr>
            <w:tcW w:type="dxa" w:w="3600"/>
            <w:shd w:fill="D8C7AF"/>
          </w:tcPr>
          <w:p>
            <w:pPr>
              <w:spacing w:after="40" w:line="276" w:lineRule="auto"/>
            </w:pPr>
            <w:r/>
            <w:r>
              <w:rPr>
                <w:rFonts w:ascii="Noto Sans CJK KR" w:hAnsi="Noto Sans CJK KR" w:eastAsia="Noto Sans CJK KR"/>
                <w:b/>
                <w:sz w:val="18"/>
              </w:rPr>
              <w:t>역할</w:t>
            </w:r>
          </w:p>
        </w:tc>
        <w:tc>
          <w:tcPr>
            <w:tcW w:type="dxa" w:w="4752"/>
            <w:shd w:fill="D8C7AF"/>
          </w:tcPr>
          <w:p>
            <w:pPr>
              <w:spacing w:after="40" w:line="276" w:lineRule="auto"/>
            </w:pPr>
            <w:r/>
            <w:r>
              <w:rPr>
                <w:rFonts w:ascii="Noto Sans CJK KR" w:hAnsi="Noto Sans CJK KR" w:eastAsia="Noto Sans CJK KR"/>
                <w:b/>
                <w:sz w:val="18"/>
              </w:rPr>
              <w:t>예시</w:t>
            </w:r>
          </w:p>
        </w:tc>
      </w:tr>
      <w:tr>
        <w:tc>
          <w:tcPr>
            <w:tcW w:type="dxa" w:w="1872"/>
          </w:tcPr>
          <w:p>
            <w:pPr>
              <w:spacing w:after="40" w:line="276" w:lineRule="auto"/>
            </w:pPr>
            <w:r/>
            <w:r>
              <w:rPr>
                <w:rFonts w:ascii="Noto Sans CJK KR" w:hAnsi="Noto Sans CJK KR" w:eastAsia="Noto Sans CJK KR"/>
                <w:b w:val="0"/>
                <w:sz w:val="18"/>
              </w:rPr>
              <w:t>1. 오늘의 장면</w:t>
            </w:r>
          </w:p>
        </w:tc>
        <w:tc>
          <w:tcPr>
            <w:tcW w:type="dxa" w:w="3600"/>
          </w:tcPr>
          <w:p>
            <w:pPr>
              <w:spacing w:after="40" w:line="276" w:lineRule="auto"/>
            </w:pPr>
            <w:r/>
            <w:r>
              <w:rPr>
                <w:rFonts w:ascii="Noto Sans CJK KR" w:hAnsi="Noto Sans CJK KR" w:eastAsia="Noto Sans CJK KR"/>
                <w:b w:val="0"/>
                <w:sz w:val="18"/>
              </w:rPr>
              <w:t>최근 2주 안에 있었던 실제 장면</w:t>
            </w:r>
          </w:p>
        </w:tc>
        <w:tc>
          <w:tcPr>
            <w:tcW w:type="dxa" w:w="4752"/>
          </w:tcPr>
          <w:p>
            <w:pPr>
              <w:spacing w:after="40" w:line="276" w:lineRule="auto"/>
            </w:pPr>
            <w:r/>
            <w:r>
              <w:rPr>
                <w:rFonts w:ascii="Noto Sans CJK KR" w:hAnsi="Noto Sans CJK KR" w:eastAsia="Noto Sans CJK KR"/>
                <w:b w:val="0"/>
                <w:sz w:val="18"/>
              </w:rPr>
              <w:t>강의가 끝난 밤, 발 관리실, 우붓 카페, 새벽 조깅</w:t>
            </w:r>
          </w:p>
        </w:tc>
      </w:tr>
      <w:tr>
        <w:tc>
          <w:tcPr>
            <w:tcW w:type="dxa" w:w="1872"/>
          </w:tcPr>
          <w:p>
            <w:pPr>
              <w:spacing w:after="40" w:line="276" w:lineRule="auto"/>
            </w:pPr>
            <w:r/>
            <w:r>
              <w:rPr>
                <w:rFonts w:ascii="Noto Sans CJK KR" w:hAnsi="Noto Sans CJK KR" w:eastAsia="Noto Sans CJK KR"/>
                <w:b w:val="0"/>
                <w:sz w:val="18"/>
              </w:rPr>
              <w:t>2. 오래된 나와 연결</w:t>
            </w:r>
          </w:p>
        </w:tc>
        <w:tc>
          <w:tcPr>
            <w:tcW w:type="dxa" w:w="3600"/>
          </w:tcPr>
          <w:p>
            <w:pPr>
              <w:spacing w:after="40" w:line="276" w:lineRule="auto"/>
            </w:pPr>
            <w:r/>
            <w:r>
              <w:rPr>
                <w:rFonts w:ascii="Noto Sans CJK KR" w:hAnsi="Noto Sans CJK KR" w:eastAsia="Noto Sans CJK KR"/>
                <w:b w:val="0"/>
                <w:sz w:val="18"/>
              </w:rPr>
              <w:t>과거의 꿈, 습관, 성실함, 여행, 함성연 경험과 연결</w:t>
            </w:r>
          </w:p>
        </w:tc>
        <w:tc>
          <w:tcPr>
            <w:tcW w:type="dxa" w:w="4752"/>
          </w:tcPr>
          <w:p>
            <w:pPr>
              <w:spacing w:after="40" w:line="276" w:lineRule="auto"/>
            </w:pPr>
            <w:r/>
            <w:r>
              <w:rPr>
                <w:rFonts w:ascii="Noto Sans CJK KR" w:hAnsi="Noto Sans CJK KR" w:eastAsia="Noto Sans CJK KR"/>
                <w:b w:val="0"/>
                <w:sz w:val="18"/>
              </w:rPr>
              <w:t>디지털 노마드의 꿈, 정성을 다하던 직장인</w:t>
            </w:r>
          </w:p>
        </w:tc>
      </w:tr>
      <w:tr>
        <w:tc>
          <w:tcPr>
            <w:tcW w:type="dxa" w:w="1872"/>
          </w:tcPr>
          <w:p>
            <w:pPr>
              <w:spacing w:after="40" w:line="276" w:lineRule="auto"/>
            </w:pPr>
            <w:r/>
            <w:r>
              <w:rPr>
                <w:rFonts w:ascii="Noto Sans CJK KR" w:hAnsi="Noto Sans CJK KR" w:eastAsia="Noto Sans CJK KR"/>
                <w:b w:val="0"/>
                <w:sz w:val="18"/>
              </w:rPr>
              <w:t>3. 뒤늦은 발견</w:t>
            </w:r>
          </w:p>
        </w:tc>
        <w:tc>
          <w:tcPr>
            <w:tcW w:type="dxa" w:w="3600"/>
          </w:tcPr>
          <w:p>
            <w:pPr>
              <w:spacing w:after="40" w:line="276" w:lineRule="auto"/>
            </w:pPr>
            <w:r/>
            <w:r>
              <w:rPr>
                <w:rFonts w:ascii="Noto Sans CJK KR" w:hAnsi="Noto Sans CJK KR" w:eastAsia="Noto Sans CJK KR"/>
                <w:b w:val="0"/>
                <w:sz w:val="18"/>
              </w:rPr>
              <w:t>글의 심장인 한 문장</w:t>
            </w:r>
          </w:p>
        </w:tc>
        <w:tc>
          <w:tcPr>
            <w:tcW w:type="dxa" w:w="4752"/>
          </w:tcPr>
          <w:p>
            <w:pPr>
              <w:spacing w:after="40" w:line="276" w:lineRule="auto"/>
            </w:pPr>
            <w:r/>
            <w:r>
              <w:rPr>
                <w:rFonts w:ascii="Noto Sans CJK KR" w:hAnsi="Noto Sans CJK KR" w:eastAsia="Noto Sans CJK KR"/>
                <w:b w:val="0"/>
                <w:sz w:val="18"/>
              </w:rPr>
              <w:t>내가 원한 건 발리가 아니라 자율감이었다.</w:t>
            </w:r>
          </w:p>
        </w:tc>
      </w:tr>
      <w:tr>
        <w:tc>
          <w:tcPr>
            <w:tcW w:type="dxa" w:w="1872"/>
          </w:tcPr>
          <w:p>
            <w:pPr>
              <w:spacing w:after="40" w:line="276" w:lineRule="auto"/>
            </w:pPr>
            <w:r/>
            <w:r>
              <w:rPr>
                <w:rFonts w:ascii="Noto Sans CJK KR" w:hAnsi="Noto Sans CJK KR" w:eastAsia="Noto Sans CJK KR"/>
                <w:b w:val="0"/>
                <w:sz w:val="18"/>
              </w:rPr>
              <w:t>4. 지금의 작은 실험</w:t>
            </w:r>
          </w:p>
        </w:tc>
        <w:tc>
          <w:tcPr>
            <w:tcW w:type="dxa" w:w="3600"/>
          </w:tcPr>
          <w:p>
            <w:pPr>
              <w:spacing w:after="40" w:line="276" w:lineRule="auto"/>
            </w:pPr>
            <w:r/>
            <w:r>
              <w:rPr>
                <w:rFonts w:ascii="Noto Sans CJK KR" w:hAnsi="Noto Sans CJK KR" w:eastAsia="Noto Sans CJK KR"/>
                <w:b w:val="0"/>
                <w:sz w:val="18"/>
              </w:rPr>
              <w:t>삶 안에서 작게 살아보는 방식</w:t>
            </w:r>
          </w:p>
        </w:tc>
        <w:tc>
          <w:tcPr>
            <w:tcW w:type="dxa" w:w="4752"/>
          </w:tcPr>
          <w:p>
            <w:pPr>
              <w:spacing w:after="40" w:line="276" w:lineRule="auto"/>
            </w:pPr>
            <w:r/>
            <w:r>
              <w:rPr>
                <w:rFonts w:ascii="Noto Sans CJK KR" w:hAnsi="Noto Sans CJK KR" w:eastAsia="Noto Sans CJK KR"/>
                <w:b w:val="0"/>
                <w:sz w:val="18"/>
              </w:rPr>
              <w:t>평일 카페, 슬로우 조깅, 기록, 언러닝</w:t>
            </w:r>
          </w:p>
        </w:tc>
      </w:tr>
      <w:tr>
        <w:tc>
          <w:tcPr>
            <w:tcW w:type="dxa" w:w="1872"/>
          </w:tcPr>
          <w:p>
            <w:pPr>
              <w:spacing w:after="40" w:line="276" w:lineRule="auto"/>
            </w:pPr>
            <w:r/>
            <w:r>
              <w:rPr>
                <w:rFonts w:ascii="Noto Sans CJK KR" w:hAnsi="Noto Sans CJK KR" w:eastAsia="Noto Sans CJK KR"/>
                <w:b w:val="0"/>
                <w:sz w:val="18"/>
              </w:rPr>
              <w:t>5. 독자 질문</w:t>
            </w:r>
          </w:p>
        </w:tc>
        <w:tc>
          <w:tcPr>
            <w:tcW w:type="dxa" w:w="3600"/>
          </w:tcPr>
          <w:p>
            <w:pPr>
              <w:spacing w:after="40" w:line="276" w:lineRule="auto"/>
            </w:pPr>
            <w:r/>
            <w:r>
              <w:rPr>
                <w:rFonts w:ascii="Noto Sans CJK KR" w:hAnsi="Noto Sans CJK KR" w:eastAsia="Noto Sans CJK KR"/>
                <w:b w:val="0"/>
                <w:sz w:val="18"/>
              </w:rPr>
              <w:t>읽은 사람이 자기 삶으로 가져갈 빈칸</w:t>
            </w:r>
          </w:p>
        </w:tc>
        <w:tc>
          <w:tcPr>
            <w:tcW w:type="dxa" w:w="4752"/>
          </w:tcPr>
          <w:p>
            <w:pPr>
              <w:spacing w:after="40" w:line="276" w:lineRule="auto"/>
            </w:pPr>
            <w:r/>
            <w:r>
              <w:rPr>
                <w:rFonts w:ascii="Noto Sans CJK KR" w:hAnsi="Noto Sans CJK KR" w:eastAsia="Noto Sans CJK KR"/>
                <w:b w:val="0"/>
                <w:sz w:val="18"/>
              </w:rPr>
              <w:t>내 꿈의 본질은 ___이다.</w:t>
            </w:r>
          </w:p>
        </w:tc>
      </w:tr>
    </w:tbl>
    <w:p/>
    <w:p>
      <w:pPr>
        <w:pStyle w:val="Heading1"/>
      </w:pPr>
      <w:r>
        <w:t>3. 금요편지의 고정 구조</w:t>
      </w:r>
    </w:p>
    <w:tbl>
      <w:tblPr>
        <w:tblW w:type="auto" w:w="0"/>
        <w:jc w:val="center"/>
        <w:tblLook w:firstColumn="1" w:firstRow="1" w:lastColumn="0" w:lastRow="0" w:noHBand="0" w:noVBand="1" w:val="04A0"/>
      </w:tblPr>
      <w:tblGrid>
        <w:gridCol w:w="10080"/>
      </w:tblGrid>
      <w:tr>
        <w:tc>
          <w:tcPr>
            <w:tcW w:type="dxa" w:w="10080"/>
            <w:shd w:fill="F7F1E8"/>
            <w:vAlign w:val="center"/>
          </w:tcPr>
          <w:p>
            <w:r/>
          </w:p>
          <w:p>
            <w:pPr>
              <w:spacing w:after="40"/>
            </w:pPr>
            <w:r>
              <w:rPr>
                <w:rFonts w:ascii="Noto Sans CJK KR" w:hAnsi="Noto Sans CJK KR" w:eastAsia="Noto Sans CJK KR"/>
                <w:b/>
                <w:color w:val="6F5542"/>
                <w:sz w:val="20"/>
              </w:rPr>
              <w:t>윤미선 금요편지 기본 흐름</w:t>
            </w:r>
          </w:p>
          <w:p>
            <w:pPr>
              <w:spacing w:after="20"/>
            </w:pPr>
            <w:r>
              <w:rPr>
                <w:rFonts w:ascii="Noto Sans CJK KR" w:hAnsi="Noto Sans CJK KR" w:eastAsia="Noto Sans CJK KR"/>
                <w:b w:val="0"/>
                <w:color w:val="3E3A36"/>
                <w:sz w:val="19"/>
              </w:rPr>
              <w:t>한 장면 → 오래된 나 → 뒤늦은 발견 → 작은 실험 → 독자 질문 → 빈칸 문장</w:t>
            </w:r>
          </w:p>
        </w:tc>
      </w:tr>
    </w:tbl>
    <w:p/>
    <w:p>
      <w:pPr>
        <w:pStyle w:val="ListNumber"/>
      </w:pPr>
      <w:r>
        <w:rPr>
          <w:rFonts w:ascii="Noto Sans CJK KR" w:hAnsi="Noto Sans CJK KR" w:eastAsia="Noto Sans CJK KR"/>
          <w:b w:val="0"/>
          <w:sz w:val="20"/>
        </w:rPr>
        <w:t>지난 2주 사이 마음에 남은 장면 하나를 고른다.</w:t>
      </w:r>
    </w:p>
    <w:p>
      <w:pPr>
        <w:pStyle w:val="ListNumber"/>
      </w:pPr>
      <w:r>
        <w:rPr>
          <w:rFonts w:ascii="Noto Sans CJK KR" w:hAnsi="Noto Sans CJK KR" w:eastAsia="Noto Sans CJK KR"/>
          <w:b w:val="0"/>
          <w:sz w:val="20"/>
        </w:rPr>
        <w:t>그 장면이 왜 나에게 걸렸는지 적는다.</w:t>
      </w:r>
    </w:p>
    <w:p>
      <w:pPr>
        <w:pStyle w:val="ListNumber"/>
      </w:pPr>
      <w:r>
        <w:rPr>
          <w:rFonts w:ascii="Noto Sans CJK KR" w:hAnsi="Noto Sans CJK KR" w:eastAsia="Noto Sans CJK KR"/>
          <w:b w:val="0"/>
          <w:sz w:val="20"/>
        </w:rPr>
        <w:t>과거의 나, 오래된 욕망, 반복된 삶의 방식과 연결한다.</w:t>
      </w:r>
    </w:p>
    <w:p>
      <w:pPr>
        <w:pStyle w:val="ListNumber"/>
      </w:pPr>
      <w:r>
        <w:rPr>
          <w:rFonts w:ascii="Noto Sans CJK KR" w:hAnsi="Noto Sans CJK KR" w:eastAsia="Noto Sans CJK KR"/>
          <w:b w:val="0"/>
          <w:sz w:val="20"/>
        </w:rPr>
        <w:t>이번에 뒤늦게 알게 된 한 문장을 쓴다.</w:t>
      </w:r>
    </w:p>
    <w:p>
      <w:pPr>
        <w:pStyle w:val="ListNumber"/>
      </w:pPr>
      <w:r>
        <w:rPr>
          <w:rFonts w:ascii="Noto Sans CJK KR" w:hAnsi="Noto Sans CJK KR" w:eastAsia="Noto Sans CJK KR"/>
          <w:b w:val="0"/>
          <w:sz w:val="20"/>
        </w:rPr>
        <w:t>지금 내 삶에서 작게 실험하는 방식을 적는다.</w:t>
      </w:r>
    </w:p>
    <w:p>
      <w:pPr>
        <w:pStyle w:val="ListNumber"/>
      </w:pPr>
      <w:r>
        <w:rPr>
          <w:rFonts w:ascii="Noto Sans CJK KR" w:hAnsi="Noto Sans CJK KR" w:eastAsia="Noto Sans CJK KR"/>
          <w:b w:val="0"/>
          <w:sz w:val="20"/>
        </w:rPr>
        <w:t>독자에게 질문을 건넨다.</w:t>
      </w:r>
    </w:p>
    <w:p>
      <w:pPr>
        <w:pStyle w:val="ListNumber"/>
      </w:pPr>
      <w:r>
        <w:rPr>
          <w:rFonts w:ascii="Noto Sans CJK KR" w:hAnsi="Noto Sans CJK KR" w:eastAsia="Noto Sans CJK KR"/>
          <w:b w:val="0"/>
          <w:sz w:val="20"/>
        </w:rPr>
        <w:t>빈칸 문장으로 마무리한다.</w:t>
      </w:r>
    </w:p>
    <w:p>
      <w:pPr>
        <w:pStyle w:val="Heading1"/>
      </w:pPr>
      <w:r>
        <w:t>4. 레터 재료 저장 시스템</w:t>
      </w:r>
    </w:p>
    <w:p>
      <w:r>
        <w:rPr>
          <w:rFonts w:ascii="Noto Sans CJK KR" w:hAnsi="Noto Sans CJK KR" w:eastAsia="Noto Sans CJK KR"/>
          <w:b w:val="0"/>
          <w:sz w:val="20"/>
        </w:rPr>
        <w:t>쏭은 레터를 쓰기 위해 삶을 과하게 만들 필요가 없다. 이미 살아낸 장면을 잘 저장하면 된다. 레터는 삶의 산출물이 아니라 삶을 다시 읽는 과정이다.</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1296"/>
            <w:shd w:fill="D8C7AF"/>
          </w:tcPr>
          <w:p>
            <w:pPr>
              <w:spacing w:after="40" w:line="276" w:lineRule="auto"/>
            </w:pPr>
            <w:r/>
            <w:r>
              <w:rPr>
                <w:rFonts w:ascii="Noto Sans CJK KR" w:hAnsi="Noto Sans CJK KR" w:eastAsia="Noto Sans CJK KR"/>
                <w:b/>
                <w:sz w:val="18"/>
              </w:rPr>
              <w:t>날짜</w:t>
            </w:r>
          </w:p>
        </w:tc>
        <w:tc>
          <w:tcPr>
            <w:tcW w:type="dxa" w:w="2448"/>
            <w:shd w:fill="D8C7AF"/>
          </w:tcPr>
          <w:p>
            <w:pPr>
              <w:spacing w:after="40" w:line="276" w:lineRule="auto"/>
            </w:pPr>
            <w:r/>
            <w:r>
              <w:rPr>
                <w:rFonts w:ascii="Noto Sans CJK KR" w:hAnsi="Noto Sans CJK KR" w:eastAsia="Noto Sans CJK KR"/>
                <w:b/>
                <w:sz w:val="18"/>
              </w:rPr>
              <w:t>장면</w:t>
            </w:r>
          </w:p>
        </w:tc>
        <w:tc>
          <w:tcPr>
            <w:tcW w:type="dxa" w:w="1872"/>
            <w:shd w:fill="D8C7AF"/>
          </w:tcPr>
          <w:p>
            <w:pPr>
              <w:spacing w:after="40" w:line="276" w:lineRule="auto"/>
            </w:pPr>
            <w:r/>
            <w:r>
              <w:rPr>
                <w:rFonts w:ascii="Noto Sans CJK KR" w:hAnsi="Noto Sans CJK KR" w:eastAsia="Noto Sans CJK KR"/>
                <w:b/>
                <w:sz w:val="18"/>
              </w:rPr>
              <w:t>감각</w:t>
            </w:r>
          </w:p>
        </w:tc>
        <w:tc>
          <w:tcPr>
            <w:tcW w:type="dxa" w:w="3456"/>
            <w:shd w:fill="D8C7AF"/>
          </w:tcPr>
          <w:p>
            <w:pPr>
              <w:spacing w:after="40" w:line="276" w:lineRule="auto"/>
            </w:pPr>
            <w:r/>
            <w:r>
              <w:rPr>
                <w:rFonts w:ascii="Noto Sans CJK KR" w:hAnsi="Noto Sans CJK KR" w:eastAsia="Noto Sans CJK KR"/>
                <w:b/>
                <w:sz w:val="18"/>
              </w:rPr>
              <w:t>떠오른 문장</w:t>
            </w:r>
          </w:p>
        </w:tc>
        <w:tc>
          <w:tcPr>
            <w:tcW w:type="dxa" w:w="2160"/>
            <w:shd w:fill="D8C7AF"/>
          </w:tcPr>
          <w:p>
            <w:pPr>
              <w:spacing w:after="40" w:line="276" w:lineRule="auto"/>
            </w:pPr>
            <w:r/>
            <w:r>
              <w:rPr>
                <w:rFonts w:ascii="Noto Sans CJK KR" w:hAnsi="Noto Sans CJK KR" w:eastAsia="Noto Sans CJK KR"/>
                <w:b/>
                <w:sz w:val="18"/>
              </w:rPr>
              <w:t>이어로 연결</w:t>
            </w:r>
          </w:p>
        </w:tc>
      </w:tr>
      <w:tr>
        <w:tc>
          <w:tcPr>
            <w:tcW w:type="dxa" w:w="1296"/>
          </w:tcPr>
          <w:p>
            <w:pPr>
              <w:spacing w:after="40" w:line="276" w:lineRule="auto"/>
            </w:pPr>
            <w:r/>
            <w:r>
              <w:rPr>
                <w:rFonts w:ascii="Noto Sans CJK KR" w:hAnsi="Noto Sans CJK KR" w:eastAsia="Noto Sans CJK KR"/>
                <w:b w:val="0"/>
                <w:sz w:val="18"/>
              </w:rPr>
              <w:t>6/12</w:t>
            </w:r>
          </w:p>
        </w:tc>
        <w:tc>
          <w:tcPr>
            <w:tcW w:type="dxa" w:w="2448"/>
          </w:tcPr>
          <w:p>
            <w:pPr>
              <w:spacing w:after="40" w:line="276" w:lineRule="auto"/>
            </w:pPr>
            <w:r/>
            <w:r>
              <w:rPr>
                <w:rFonts w:ascii="Noto Sans CJK KR" w:hAnsi="Noto Sans CJK KR" w:eastAsia="Noto Sans CJK KR"/>
                <w:b w:val="0"/>
                <w:sz w:val="18"/>
              </w:rPr>
              <w:t>퇴근 후 아무것도 못함</w:t>
            </w:r>
          </w:p>
        </w:tc>
        <w:tc>
          <w:tcPr>
            <w:tcW w:type="dxa" w:w="1872"/>
          </w:tcPr>
          <w:p>
            <w:pPr>
              <w:spacing w:after="40" w:line="276" w:lineRule="auto"/>
            </w:pPr>
            <w:r/>
            <w:r>
              <w:rPr>
                <w:rFonts w:ascii="Noto Sans CJK KR" w:hAnsi="Noto Sans CJK KR" w:eastAsia="Noto Sans CJK KR"/>
                <w:b w:val="0"/>
                <w:sz w:val="18"/>
              </w:rPr>
              <w:t>무거움</w:t>
            </w:r>
          </w:p>
        </w:tc>
        <w:tc>
          <w:tcPr>
            <w:tcW w:type="dxa" w:w="3456"/>
          </w:tcPr>
          <w:p>
            <w:pPr>
              <w:spacing w:after="40" w:line="276" w:lineRule="auto"/>
            </w:pPr>
            <w:r/>
            <w:r>
              <w:rPr>
                <w:rFonts w:ascii="Noto Sans CJK KR" w:hAnsi="Noto Sans CJK KR" w:eastAsia="Noto Sans CJK KR"/>
                <w:b w:val="0"/>
                <w:sz w:val="18"/>
              </w:rPr>
              <w:t>나는 꺼진 것이지 쉰 것이 아니었다</w:t>
            </w:r>
          </w:p>
        </w:tc>
        <w:tc>
          <w:tcPr>
            <w:tcW w:type="dxa" w:w="2160"/>
          </w:tcPr>
          <w:p>
            <w:pPr>
              <w:spacing w:after="40" w:line="276" w:lineRule="auto"/>
            </w:pPr>
            <w:r/>
            <w:r>
              <w:rPr>
                <w:rFonts w:ascii="Noto Sans CJK KR" w:hAnsi="Noto Sans CJK KR" w:eastAsia="Noto Sans CJK KR"/>
                <w:b w:val="0"/>
                <w:sz w:val="18"/>
              </w:rPr>
              <w:t>하루 끝 체크인 질문</w:t>
            </w:r>
          </w:p>
        </w:tc>
      </w:tr>
      <w:tr>
        <w:tc>
          <w:tcPr>
            <w:tcW w:type="dxa" w:w="1296"/>
          </w:tcPr>
          <w:p>
            <w:pPr>
              <w:spacing w:after="40" w:line="276" w:lineRule="auto"/>
            </w:pPr>
            <w:r/>
            <w:r>
              <w:rPr>
                <w:rFonts w:ascii="Noto Sans CJK KR" w:hAnsi="Noto Sans CJK KR" w:eastAsia="Noto Sans CJK KR"/>
                <w:b w:val="0"/>
                <w:sz w:val="18"/>
              </w:rPr>
              <w:t>6/14</w:t>
            </w:r>
          </w:p>
        </w:tc>
        <w:tc>
          <w:tcPr>
            <w:tcW w:type="dxa" w:w="2448"/>
          </w:tcPr>
          <w:p>
            <w:pPr>
              <w:spacing w:after="40" w:line="276" w:lineRule="auto"/>
            </w:pPr>
            <w:r/>
            <w:r>
              <w:rPr>
                <w:rFonts w:ascii="Noto Sans CJK KR" w:hAnsi="Noto Sans CJK KR" w:eastAsia="Noto Sans CJK KR"/>
                <w:b w:val="0"/>
                <w:sz w:val="18"/>
              </w:rPr>
              <w:t>태오 수업 첫날</w:t>
            </w:r>
          </w:p>
        </w:tc>
        <w:tc>
          <w:tcPr>
            <w:tcW w:type="dxa" w:w="1872"/>
          </w:tcPr>
          <w:p>
            <w:pPr>
              <w:spacing w:after="40" w:line="276" w:lineRule="auto"/>
            </w:pPr>
            <w:r/>
            <w:r>
              <w:rPr>
                <w:rFonts w:ascii="Noto Sans CJK KR" w:hAnsi="Noto Sans CJK KR" w:eastAsia="Noto Sans CJK KR"/>
                <w:b w:val="0"/>
                <w:sz w:val="18"/>
              </w:rPr>
              <w:t>긴장/호기심</w:t>
            </w:r>
          </w:p>
        </w:tc>
        <w:tc>
          <w:tcPr>
            <w:tcW w:type="dxa" w:w="3456"/>
          </w:tcPr>
          <w:p>
            <w:pPr>
              <w:spacing w:after="40" w:line="276" w:lineRule="auto"/>
            </w:pPr>
            <w:r/>
            <w:r>
              <w:rPr>
                <w:rFonts w:ascii="Noto Sans CJK KR" w:hAnsi="Noto Sans CJK KR" w:eastAsia="Noto Sans CJK KR"/>
                <w:b w:val="0"/>
                <w:sz w:val="18"/>
              </w:rPr>
              <w:t>나는 도구를 만드는 사람으로 배우러 간다</w:t>
            </w:r>
          </w:p>
        </w:tc>
        <w:tc>
          <w:tcPr>
            <w:tcW w:type="dxa" w:w="2160"/>
          </w:tcPr>
          <w:p>
            <w:pPr>
              <w:spacing w:after="40" w:line="276" w:lineRule="auto"/>
            </w:pPr>
            <w:r/>
            <w:r>
              <w:rPr>
                <w:rFonts w:ascii="Noto Sans CJK KR" w:hAnsi="Noto Sans CJK KR" w:eastAsia="Noto Sans CJK KR"/>
                <w:b w:val="0"/>
                <w:sz w:val="18"/>
              </w:rPr>
              <w:t>CAB 노트</w:t>
            </w:r>
          </w:p>
        </w:tc>
      </w:tr>
      <w:tr>
        <w:tc>
          <w:tcPr>
            <w:tcW w:type="dxa" w:w="1296"/>
          </w:tcPr>
          <w:p>
            <w:pPr>
              <w:spacing w:after="40" w:line="276" w:lineRule="auto"/>
            </w:pPr>
            <w:r/>
            <w:r>
              <w:rPr>
                <w:rFonts w:ascii="Noto Sans CJK KR" w:hAnsi="Noto Sans CJK KR" w:eastAsia="Noto Sans CJK KR"/>
                <w:b w:val="0"/>
                <w:sz w:val="18"/>
              </w:rPr>
              <w:t>6/18</w:t>
            </w:r>
          </w:p>
        </w:tc>
        <w:tc>
          <w:tcPr>
            <w:tcW w:type="dxa" w:w="2448"/>
          </w:tcPr>
          <w:p>
            <w:pPr>
              <w:spacing w:after="40" w:line="276" w:lineRule="auto"/>
            </w:pPr>
            <w:r/>
            <w:r>
              <w:rPr>
                <w:rFonts w:ascii="Noto Sans CJK KR" w:hAnsi="Noto Sans CJK KR" w:eastAsia="Noto Sans CJK KR"/>
                <w:b w:val="0"/>
                <w:sz w:val="18"/>
              </w:rPr>
              <w:t>새벽 산책</w:t>
            </w:r>
          </w:p>
        </w:tc>
        <w:tc>
          <w:tcPr>
            <w:tcW w:type="dxa" w:w="1872"/>
          </w:tcPr>
          <w:p>
            <w:pPr>
              <w:spacing w:after="40" w:line="276" w:lineRule="auto"/>
            </w:pPr>
            <w:r/>
            <w:r>
              <w:rPr>
                <w:rFonts w:ascii="Noto Sans CJK KR" w:hAnsi="Noto Sans CJK KR" w:eastAsia="Noto Sans CJK KR"/>
                <w:b w:val="0"/>
                <w:sz w:val="18"/>
              </w:rPr>
              <w:t>가벼움</w:t>
            </w:r>
          </w:p>
        </w:tc>
        <w:tc>
          <w:tcPr>
            <w:tcW w:type="dxa" w:w="3456"/>
          </w:tcPr>
          <w:p>
            <w:pPr>
              <w:spacing w:after="40" w:line="276" w:lineRule="auto"/>
            </w:pPr>
            <w:r/>
            <w:r>
              <w:rPr>
                <w:rFonts w:ascii="Noto Sans CJK KR" w:hAnsi="Noto Sans CJK KR" w:eastAsia="Noto Sans CJK KR"/>
                <w:b w:val="0"/>
                <w:sz w:val="18"/>
              </w:rPr>
              <w:t>몸이 먼저 방향을 알고 있었다</w:t>
            </w:r>
          </w:p>
        </w:tc>
        <w:tc>
          <w:tcPr>
            <w:tcW w:type="dxa" w:w="2160"/>
          </w:tcPr>
          <w:p>
            <w:pPr>
              <w:spacing w:after="40" w:line="276" w:lineRule="auto"/>
            </w:pPr>
            <w:r/>
            <w:r>
              <w:rPr>
                <w:rFonts w:ascii="Noto Sans CJK KR" w:hAnsi="Noto Sans CJK KR" w:eastAsia="Noto Sans CJK KR"/>
                <w:b w:val="0"/>
                <w:sz w:val="18"/>
              </w:rPr>
              <w:t>감각 기록지</w:t>
            </w:r>
          </w:p>
        </w:tc>
      </w:tr>
    </w:tbl>
    <w:p/>
    <w:p>
      <w:pPr>
        <w:pStyle w:val="Heading1"/>
      </w:pPr>
      <w:r>
        <w:t>5. 레터에서 이어 도구로 연결하는 방식</w:t>
      </w:r>
    </w:p>
    <w:p>
      <w:r>
        <w:rPr>
          <w:rFonts w:ascii="Noto Sans CJK KR" w:hAnsi="Noto Sans CJK KR" w:eastAsia="Noto Sans CJK KR"/>
          <w:b w:val="0"/>
          <w:sz w:val="20"/>
        </w:rPr>
        <w:t>앞으로 레터는 판매문구를 노골적으로 넣기보다, “한 줄 질문”을 반복해 독자가 이어의 도구를 미리 경험하게 해야 한다. 레터 말미의 빈칸 문장은 이어의 무료 질문 카드가 될 수 있다.</w:t>
      </w:r>
    </w:p>
    <w:tbl>
      <w:tblPr>
        <w:tblStyle w:val="TableGrid"/>
        <w:tblW w:type="auto" w:w="0"/>
        <w:jc w:val="center"/>
        <w:tblLook w:firstColumn="1" w:firstRow="1" w:lastColumn="0" w:lastRow="0" w:noHBand="0" w:noVBand="1" w:val="04A0"/>
      </w:tblPr>
      <w:tblGrid>
        <w:gridCol w:w="5040"/>
        <w:gridCol w:w="5040"/>
      </w:tblGrid>
      <w:tr>
        <w:tc>
          <w:tcPr>
            <w:tcW w:type="dxa" w:w="2880"/>
            <w:shd w:fill="D8C7AF"/>
          </w:tcPr>
          <w:p>
            <w:pPr>
              <w:spacing w:after="40" w:line="276" w:lineRule="auto"/>
            </w:pPr>
            <w:r/>
            <w:r>
              <w:rPr>
                <w:rFonts w:ascii="Noto Sans CJK KR" w:hAnsi="Noto Sans CJK KR" w:eastAsia="Noto Sans CJK KR"/>
                <w:b/>
                <w:sz w:val="18"/>
              </w:rPr>
              <w:t>레터 요소</w:t>
            </w:r>
          </w:p>
        </w:tc>
        <w:tc>
          <w:tcPr>
            <w:tcW w:type="dxa" w:w="7200"/>
            <w:shd w:fill="D8C7AF"/>
          </w:tcPr>
          <w:p>
            <w:pPr>
              <w:spacing w:after="40" w:line="276" w:lineRule="auto"/>
            </w:pPr>
            <w:r/>
            <w:r>
              <w:rPr>
                <w:rFonts w:ascii="Noto Sans CJK KR" w:hAnsi="Noto Sans CJK KR" w:eastAsia="Noto Sans CJK KR"/>
                <w:b/>
                <w:sz w:val="18"/>
              </w:rPr>
              <w:t>이어 도구로 변환</w:t>
            </w:r>
          </w:p>
        </w:tc>
      </w:tr>
      <w:tr>
        <w:tc>
          <w:tcPr>
            <w:tcW w:type="dxa" w:w="2880"/>
          </w:tcPr>
          <w:p>
            <w:pPr>
              <w:spacing w:after="40" w:line="276" w:lineRule="auto"/>
            </w:pPr>
            <w:r/>
            <w:r>
              <w:rPr>
                <w:rFonts w:ascii="Noto Sans CJK KR" w:hAnsi="Noto Sans CJK KR" w:eastAsia="Noto Sans CJK KR"/>
                <w:b w:val="0"/>
                <w:sz w:val="18"/>
              </w:rPr>
              <w:t>핵심 문장</w:t>
            </w:r>
          </w:p>
        </w:tc>
        <w:tc>
          <w:tcPr>
            <w:tcW w:type="dxa" w:w="7200"/>
          </w:tcPr>
          <w:p>
            <w:pPr>
              <w:spacing w:after="40" w:line="276" w:lineRule="auto"/>
            </w:pPr>
            <w:r/>
            <w:r>
              <w:rPr>
                <w:rFonts w:ascii="Noto Sans CJK KR" w:hAnsi="Noto Sans CJK KR" w:eastAsia="Noto Sans CJK KR"/>
                <w:b w:val="0"/>
                <w:sz w:val="18"/>
              </w:rPr>
              <w:t>인스타 카드, 질문 카드, 오디오 도입 문장</w:t>
            </w:r>
          </w:p>
        </w:tc>
      </w:tr>
      <w:tr>
        <w:tc>
          <w:tcPr>
            <w:tcW w:type="dxa" w:w="2880"/>
          </w:tcPr>
          <w:p>
            <w:pPr>
              <w:spacing w:after="40" w:line="276" w:lineRule="auto"/>
            </w:pPr>
            <w:r/>
            <w:r>
              <w:rPr>
                <w:rFonts w:ascii="Noto Sans CJK KR" w:hAnsi="Noto Sans CJK KR" w:eastAsia="Noto Sans CJK KR"/>
                <w:b w:val="0"/>
                <w:sz w:val="18"/>
              </w:rPr>
              <w:t>마지막 빈칸 질문</w:t>
            </w:r>
          </w:p>
        </w:tc>
        <w:tc>
          <w:tcPr>
            <w:tcW w:type="dxa" w:w="7200"/>
          </w:tcPr>
          <w:p>
            <w:pPr>
              <w:spacing w:after="40" w:line="276" w:lineRule="auto"/>
            </w:pPr>
            <w:r/>
            <w:r>
              <w:rPr>
                <w:rFonts w:ascii="Noto Sans CJK KR" w:hAnsi="Noto Sans CJK KR" w:eastAsia="Noto Sans CJK KR"/>
                <w:b w:val="0"/>
                <w:sz w:val="18"/>
              </w:rPr>
              <w:t>무료 기록지, 뉴스레터 댓글 질문, 구글폼 질문</w:t>
            </w:r>
          </w:p>
        </w:tc>
      </w:tr>
      <w:tr>
        <w:tc>
          <w:tcPr>
            <w:tcW w:type="dxa" w:w="2880"/>
          </w:tcPr>
          <w:p>
            <w:pPr>
              <w:spacing w:after="40" w:line="276" w:lineRule="auto"/>
            </w:pPr>
            <w:r/>
            <w:r>
              <w:rPr>
                <w:rFonts w:ascii="Noto Sans CJK KR" w:hAnsi="Noto Sans CJK KR" w:eastAsia="Noto Sans CJK KR"/>
                <w:b w:val="0"/>
                <w:sz w:val="18"/>
              </w:rPr>
              <w:t>개인 장면</w:t>
            </w:r>
          </w:p>
        </w:tc>
        <w:tc>
          <w:tcPr>
            <w:tcW w:type="dxa" w:w="7200"/>
          </w:tcPr>
          <w:p>
            <w:pPr>
              <w:spacing w:after="40" w:line="276" w:lineRule="auto"/>
            </w:pPr>
            <w:r/>
            <w:r>
              <w:rPr>
                <w:rFonts w:ascii="Noto Sans CJK KR" w:hAnsi="Noto Sans CJK KR" w:eastAsia="Noto Sans CJK KR"/>
                <w:b w:val="0"/>
                <w:sz w:val="18"/>
              </w:rPr>
              <w:t>오디오 가이드의 예시 장면</w:t>
            </w:r>
          </w:p>
        </w:tc>
      </w:tr>
      <w:tr>
        <w:tc>
          <w:tcPr>
            <w:tcW w:type="dxa" w:w="2880"/>
          </w:tcPr>
          <w:p>
            <w:pPr>
              <w:spacing w:after="40" w:line="276" w:lineRule="auto"/>
            </w:pPr>
            <w:r/>
            <w:r>
              <w:rPr>
                <w:rFonts w:ascii="Noto Sans CJK KR" w:hAnsi="Noto Sans CJK KR" w:eastAsia="Noto Sans CJK KR"/>
                <w:b w:val="0"/>
                <w:sz w:val="18"/>
              </w:rPr>
              <w:t>독자 질문</w:t>
            </w:r>
          </w:p>
        </w:tc>
        <w:tc>
          <w:tcPr>
            <w:tcW w:type="dxa" w:w="7200"/>
          </w:tcPr>
          <w:p>
            <w:pPr>
              <w:spacing w:after="40" w:line="276" w:lineRule="auto"/>
            </w:pPr>
            <w:r/>
            <w:r>
              <w:rPr>
                <w:rFonts w:ascii="Noto Sans CJK KR" w:hAnsi="Noto Sans CJK KR" w:eastAsia="Noto Sans CJK KR"/>
                <w:b w:val="0"/>
                <w:sz w:val="18"/>
              </w:rPr>
              <w:t>셀프 세션 키트의 PDF 질문</w:t>
            </w:r>
          </w:p>
        </w:tc>
      </w:tr>
      <w:tr>
        <w:tc>
          <w:tcPr>
            <w:tcW w:type="dxa" w:w="2880"/>
          </w:tcPr>
          <w:p>
            <w:pPr>
              <w:spacing w:after="40" w:line="276" w:lineRule="auto"/>
            </w:pPr>
            <w:r/>
            <w:r>
              <w:rPr>
                <w:rFonts w:ascii="Noto Sans CJK KR" w:hAnsi="Noto Sans CJK KR" w:eastAsia="Noto Sans CJK KR"/>
                <w:b w:val="0"/>
                <w:sz w:val="18"/>
              </w:rPr>
              <w:t>반복 주제</w:t>
            </w:r>
          </w:p>
        </w:tc>
        <w:tc>
          <w:tcPr>
            <w:tcW w:type="dxa" w:w="7200"/>
          </w:tcPr>
          <w:p>
            <w:pPr>
              <w:spacing w:after="40" w:line="276" w:lineRule="auto"/>
            </w:pPr>
            <w:r/>
            <w:r>
              <w:rPr>
                <w:rFonts w:ascii="Noto Sans CJK KR" w:hAnsi="Noto Sans CJK KR" w:eastAsia="Noto Sans CJK KR"/>
                <w:b w:val="0"/>
                <w:sz w:val="18"/>
              </w:rPr>
              <w:t>7일 자기대화 아카이브의 Day 주제</w:t>
            </w:r>
          </w:p>
        </w:tc>
      </w:tr>
    </w:tbl>
    <w:p/>
    <w:p>
      <w:pPr>
        <w:pStyle w:val="Heading1"/>
      </w:pPr>
      <w:r>
        <w:t>6. 발행 전 체크리스트</w:t>
      </w:r>
    </w:p>
    <w:p>
      <w:pPr>
        <w:pStyle w:val="ListBullet"/>
      </w:pPr>
      <w:r>
        <w:rPr>
          <w:rFonts w:ascii="Noto Sans CJK KR" w:hAnsi="Noto Sans CJK KR" w:eastAsia="Noto Sans CJK KR"/>
          <w:b w:val="0"/>
          <w:sz w:val="20"/>
        </w:rPr>
        <w:t>이 글은 오늘의 장면에서 시작하는가?</w:t>
      </w:r>
    </w:p>
    <w:p>
      <w:pPr>
        <w:pStyle w:val="ListBullet"/>
      </w:pPr>
      <w:r>
        <w:rPr>
          <w:rFonts w:ascii="Noto Sans CJK KR" w:hAnsi="Noto Sans CJK KR" w:eastAsia="Noto Sans CJK KR"/>
          <w:b w:val="0"/>
          <w:sz w:val="20"/>
        </w:rPr>
        <w:t>핵심 문장 하나가 분명한가?</w:t>
      </w:r>
    </w:p>
    <w:p>
      <w:pPr>
        <w:pStyle w:val="ListBullet"/>
      </w:pPr>
      <w:r>
        <w:rPr>
          <w:rFonts w:ascii="Noto Sans CJK KR" w:hAnsi="Noto Sans CJK KR" w:eastAsia="Noto Sans CJK KR"/>
          <w:b w:val="0"/>
          <w:sz w:val="20"/>
        </w:rPr>
        <w:t>정보 설명보다 삶의 해석이 앞서는가?</w:t>
      </w:r>
    </w:p>
    <w:p>
      <w:pPr>
        <w:pStyle w:val="ListBullet"/>
      </w:pPr>
      <w:r>
        <w:rPr>
          <w:rFonts w:ascii="Noto Sans CJK KR" w:hAnsi="Noto Sans CJK KR" w:eastAsia="Noto Sans CJK KR"/>
          <w:b w:val="0"/>
          <w:sz w:val="20"/>
        </w:rPr>
        <w:t>독자가 자기 삶에 적용할 질문이 있는가?</w:t>
      </w:r>
    </w:p>
    <w:p>
      <w:pPr>
        <w:pStyle w:val="ListBullet"/>
      </w:pPr>
      <w:r>
        <w:rPr>
          <w:rFonts w:ascii="Noto Sans CJK KR" w:hAnsi="Noto Sans CJK KR" w:eastAsia="Noto Sans CJK KR"/>
          <w:b w:val="0"/>
          <w:sz w:val="20"/>
        </w:rPr>
        <w:t>이어의 금지어(성장, 변화, 치유, 회복, 클래스, 코칭 등)가 중심어로 들어가 있지 않은가?</w:t>
      </w:r>
    </w:p>
    <w:p>
      <w:pPr>
        <w:pStyle w:val="ListBullet"/>
      </w:pPr>
      <w:r>
        <w:rPr>
          <w:rFonts w:ascii="Noto Sans CJK KR" w:hAnsi="Noto Sans CJK KR" w:eastAsia="Noto Sans CJK KR"/>
          <w:b w:val="0"/>
          <w:sz w:val="20"/>
        </w:rPr>
        <w:t>마지막 질문이 너무 무겁지 않은가?</w:t>
      </w:r>
    </w:p>
    <w:p>
      <w:pPr>
        <w:pStyle w:val="ListBullet"/>
      </w:pPr>
      <w:r>
        <w:rPr>
          <w:rFonts w:ascii="Noto Sans CJK KR" w:hAnsi="Noto Sans CJK KR" w:eastAsia="Noto Sans CJK KR"/>
          <w:b w:val="0"/>
          <w:sz w:val="20"/>
        </w:rPr>
        <w:t>이 레터에서 질문 카드/기록지로 전환할 문장이 있는가?</w:t>
      </w:r>
    </w:p>
    <w:p>
      <w:pPr>
        <w:pStyle w:val="Heading1"/>
      </w:pPr>
      <w:r>
        <w:t>7. 금요편지와 첫 도구 〈하루 끝, 나에게〉</w:t>
      </w:r>
    </w:p>
    <w:p>
      <w:r>
        <w:rPr>
          <w:rFonts w:ascii="Noto Sans CJK KR" w:hAnsi="Noto Sans CJK KR" w:eastAsia="Noto Sans CJK KR"/>
          <w:b w:val="0"/>
          <w:sz w:val="20"/>
        </w:rPr>
        <w:t>첫 도구는 레터에서 갑자기 튀어나오는 상품이 아니라, 독자가 이미 레터에서 해온 작은 빈칸 쓰기의 확장이어야 한다. 레터를 읽고 한 문장을 써본 사람이 “이걸 조금 더 조용히 해보고 싶다”고 느낄 때 〈하루 끝, 나에게〉로 이어진다.</w:t>
      </w:r>
    </w:p>
    <w:tbl>
      <w:tblPr>
        <w:tblW w:type="auto" w:w="0"/>
        <w:jc w:val="center"/>
        <w:tblLook w:firstColumn="1" w:firstRow="1" w:lastColumn="0" w:lastRow="0" w:noHBand="0" w:noVBand="1" w:val="04A0"/>
      </w:tblPr>
      <w:tblGrid>
        <w:gridCol w:w="10080"/>
      </w:tblGrid>
      <w:tr>
        <w:tc>
          <w:tcPr>
            <w:tcW w:type="dxa" w:w="10080"/>
            <w:shd w:fill="F7F1E8"/>
            <w:vAlign w:val="center"/>
          </w:tcPr>
          <w:p>
            <w:r/>
          </w:p>
          <w:p>
            <w:pPr>
              <w:spacing w:after="40"/>
            </w:pPr>
            <w:r>
              <w:rPr>
                <w:rFonts w:ascii="Noto Sans CJK KR" w:hAnsi="Noto Sans CJK KR" w:eastAsia="Noto Sans CJK KR"/>
                <w:b/>
                <w:color w:val="6F5542"/>
                <w:sz w:val="20"/>
              </w:rPr>
              <w:t>부드러운 연결 문장</w:t>
            </w:r>
          </w:p>
          <w:p>
            <w:pPr>
              <w:spacing w:after="20"/>
            </w:pPr>
            <w:r>
              <w:rPr>
                <w:rFonts w:ascii="Noto Sans CJK KR" w:hAnsi="Noto Sans CJK KR" w:eastAsia="Noto Sans CJK KR"/>
                <w:b w:val="0"/>
                <w:color w:val="3E3A36"/>
                <w:sz w:val="19"/>
              </w:rPr>
              <w:t>레터 CTA 예시</w:t>
            </w:r>
          </w:p>
          <w:p>
            <w:pPr>
              <w:spacing w:after="20"/>
            </w:pPr>
            <w:r>
              <w:rPr>
                <w:rFonts w:ascii="Noto Sans CJK KR" w:hAnsi="Noto Sans CJK KR" w:eastAsia="Noto Sans CJK KR"/>
                <w:b w:val="0"/>
                <w:color w:val="3E3A36"/>
                <w:sz w:val="19"/>
              </w:rPr>
              <w:t>이번 편지의 질문을 조금 더 천천히 따라가보고 싶은 분들을 위해, 작은 감각·기록 도구를 준비하고 있습니다. 오디오와 질문지를 따라 하루 끝의 나를 조용히 만나보는 셀프 세션입니다. 베타가 열리면 가장 먼저 이 편지를 읽는 분들께 알려드릴게요.</w:t>
            </w:r>
          </w:p>
        </w:tc>
      </w:tr>
    </w:tbl>
    <w:p/>
    <w:p>
      <w:pPr>
        <w:pStyle w:val="Heading1"/>
      </w:pPr>
      <w:r>
        <w:t>8. 금요편지 운영 루틴</w:t>
      </w:r>
    </w:p>
    <w:tbl>
      <w:tblPr>
        <w:tblStyle w:val="TableGrid"/>
        <w:tblW w:type="auto" w:w="0"/>
        <w:jc w:val="center"/>
        <w:tblLook w:firstColumn="1" w:firstRow="1" w:lastColumn="0" w:lastRow="0" w:noHBand="0" w:noVBand="1" w:val="04A0"/>
      </w:tblPr>
      <w:tblGrid>
        <w:gridCol w:w="3360"/>
        <w:gridCol w:w="3360"/>
        <w:gridCol w:w="3360"/>
      </w:tblGrid>
      <w:tr>
        <w:tc>
          <w:tcPr>
            <w:tcW w:type="dxa" w:w="2016"/>
            <w:shd w:fill="D8C7AF"/>
          </w:tcPr>
          <w:p>
            <w:pPr>
              <w:spacing w:after="40" w:line="276" w:lineRule="auto"/>
            </w:pPr>
            <w:r/>
            <w:r>
              <w:rPr>
                <w:rFonts w:ascii="Noto Sans CJK KR" w:hAnsi="Noto Sans CJK KR" w:eastAsia="Noto Sans CJK KR"/>
                <w:b/>
                <w:sz w:val="18"/>
              </w:rPr>
              <w:t>시점</w:t>
            </w:r>
          </w:p>
        </w:tc>
        <w:tc>
          <w:tcPr>
            <w:tcW w:type="dxa" w:w="6912"/>
            <w:shd w:fill="D8C7AF"/>
          </w:tcPr>
          <w:p>
            <w:pPr>
              <w:spacing w:after="40" w:line="276" w:lineRule="auto"/>
            </w:pPr>
            <w:r/>
            <w:r>
              <w:rPr>
                <w:rFonts w:ascii="Noto Sans CJK KR" w:hAnsi="Noto Sans CJK KR" w:eastAsia="Noto Sans CJK KR"/>
                <w:b/>
                <w:sz w:val="18"/>
              </w:rPr>
              <w:t>할 일</w:t>
            </w:r>
          </w:p>
        </w:tc>
        <w:tc>
          <w:tcPr>
            <w:tcW w:type="dxa" w:w="1440"/>
            <w:shd w:fill="D8C7AF"/>
          </w:tcPr>
          <w:p>
            <w:pPr>
              <w:spacing w:after="40" w:line="276" w:lineRule="auto"/>
            </w:pPr>
            <w:r/>
            <w:r>
              <w:rPr>
                <w:rFonts w:ascii="Noto Sans CJK KR" w:hAnsi="Noto Sans CJK KR" w:eastAsia="Noto Sans CJK KR"/>
                <w:b/>
                <w:sz w:val="18"/>
              </w:rPr>
              <w:t>소요시간</w:t>
            </w:r>
          </w:p>
        </w:tc>
      </w:tr>
      <w:tr>
        <w:tc>
          <w:tcPr>
            <w:tcW w:type="dxa" w:w="2016"/>
          </w:tcPr>
          <w:p>
            <w:pPr>
              <w:spacing w:after="40" w:line="276" w:lineRule="auto"/>
            </w:pPr>
            <w:r/>
            <w:r>
              <w:rPr>
                <w:rFonts w:ascii="Noto Sans CJK KR" w:hAnsi="Noto Sans CJK KR" w:eastAsia="Noto Sans CJK KR"/>
                <w:b w:val="0"/>
                <w:sz w:val="18"/>
              </w:rPr>
              <w:t>발행 10일 전</w:t>
            </w:r>
          </w:p>
        </w:tc>
        <w:tc>
          <w:tcPr>
            <w:tcW w:type="dxa" w:w="6912"/>
          </w:tcPr>
          <w:p>
            <w:pPr>
              <w:spacing w:after="40" w:line="276" w:lineRule="auto"/>
            </w:pPr>
            <w:r/>
            <w:r>
              <w:rPr>
                <w:rFonts w:ascii="Noto Sans CJK KR" w:hAnsi="Noto Sans CJK KR" w:eastAsia="Noto Sans CJK KR"/>
                <w:b w:val="0"/>
                <w:sz w:val="18"/>
              </w:rPr>
              <w:t>메모장/노션에서 장면 5개 훑기</w:t>
            </w:r>
          </w:p>
        </w:tc>
        <w:tc>
          <w:tcPr>
            <w:tcW w:type="dxa" w:w="1440"/>
          </w:tcPr>
          <w:p>
            <w:pPr>
              <w:spacing w:after="40" w:line="276" w:lineRule="auto"/>
            </w:pPr>
            <w:r/>
            <w:r>
              <w:rPr>
                <w:rFonts w:ascii="Noto Sans CJK KR" w:hAnsi="Noto Sans CJK KR" w:eastAsia="Noto Sans CJK KR"/>
                <w:b w:val="0"/>
                <w:sz w:val="18"/>
              </w:rPr>
              <w:t>15분</w:t>
            </w:r>
          </w:p>
        </w:tc>
      </w:tr>
      <w:tr>
        <w:tc>
          <w:tcPr>
            <w:tcW w:type="dxa" w:w="2016"/>
          </w:tcPr>
          <w:p>
            <w:pPr>
              <w:spacing w:after="40" w:line="276" w:lineRule="auto"/>
            </w:pPr>
            <w:r/>
            <w:r>
              <w:rPr>
                <w:rFonts w:ascii="Noto Sans CJK KR" w:hAnsi="Noto Sans CJK KR" w:eastAsia="Noto Sans CJK KR"/>
                <w:b w:val="0"/>
                <w:sz w:val="18"/>
              </w:rPr>
              <w:t>발행 7일 전</w:t>
            </w:r>
          </w:p>
        </w:tc>
        <w:tc>
          <w:tcPr>
            <w:tcW w:type="dxa" w:w="6912"/>
          </w:tcPr>
          <w:p>
            <w:pPr>
              <w:spacing w:after="40" w:line="276" w:lineRule="auto"/>
            </w:pPr>
            <w:r/>
            <w:r>
              <w:rPr>
                <w:rFonts w:ascii="Noto Sans CJK KR" w:hAnsi="Noto Sans CJK KR" w:eastAsia="Noto Sans CJK KR"/>
                <w:b w:val="0"/>
                <w:sz w:val="18"/>
              </w:rPr>
              <w:t>핵심 질문 1개 선택</w:t>
            </w:r>
          </w:p>
        </w:tc>
        <w:tc>
          <w:tcPr>
            <w:tcW w:type="dxa" w:w="1440"/>
          </w:tcPr>
          <w:p>
            <w:pPr>
              <w:spacing w:after="40" w:line="276" w:lineRule="auto"/>
            </w:pPr>
            <w:r/>
            <w:r>
              <w:rPr>
                <w:rFonts w:ascii="Noto Sans CJK KR" w:hAnsi="Noto Sans CJK KR" w:eastAsia="Noto Sans CJK KR"/>
                <w:b w:val="0"/>
                <w:sz w:val="18"/>
              </w:rPr>
              <w:t>10분</w:t>
            </w:r>
          </w:p>
        </w:tc>
      </w:tr>
      <w:tr>
        <w:tc>
          <w:tcPr>
            <w:tcW w:type="dxa" w:w="2016"/>
          </w:tcPr>
          <w:p>
            <w:pPr>
              <w:spacing w:after="40" w:line="276" w:lineRule="auto"/>
            </w:pPr>
            <w:r/>
            <w:r>
              <w:rPr>
                <w:rFonts w:ascii="Noto Sans CJK KR" w:hAnsi="Noto Sans CJK KR" w:eastAsia="Noto Sans CJK KR"/>
                <w:b w:val="0"/>
                <w:sz w:val="18"/>
              </w:rPr>
              <w:t>발행 5일 전</w:t>
            </w:r>
          </w:p>
        </w:tc>
        <w:tc>
          <w:tcPr>
            <w:tcW w:type="dxa" w:w="6912"/>
          </w:tcPr>
          <w:p>
            <w:pPr>
              <w:spacing w:after="40" w:line="276" w:lineRule="auto"/>
            </w:pPr>
            <w:r/>
            <w:r>
              <w:rPr>
                <w:rFonts w:ascii="Noto Sans CJK KR" w:hAnsi="Noto Sans CJK KR" w:eastAsia="Noto Sans CJK KR"/>
                <w:b w:val="0"/>
                <w:sz w:val="18"/>
              </w:rPr>
              <w:t>음성메모로 초안 말하기</w:t>
            </w:r>
          </w:p>
        </w:tc>
        <w:tc>
          <w:tcPr>
            <w:tcW w:type="dxa" w:w="1440"/>
          </w:tcPr>
          <w:p>
            <w:pPr>
              <w:spacing w:after="40" w:line="276" w:lineRule="auto"/>
            </w:pPr>
            <w:r/>
            <w:r>
              <w:rPr>
                <w:rFonts w:ascii="Noto Sans CJK KR" w:hAnsi="Noto Sans CJK KR" w:eastAsia="Noto Sans CJK KR"/>
                <w:b w:val="0"/>
                <w:sz w:val="18"/>
              </w:rPr>
              <w:t>15분</w:t>
            </w:r>
          </w:p>
        </w:tc>
      </w:tr>
      <w:tr>
        <w:tc>
          <w:tcPr>
            <w:tcW w:type="dxa" w:w="2016"/>
          </w:tcPr>
          <w:p>
            <w:pPr>
              <w:spacing w:after="40" w:line="276" w:lineRule="auto"/>
            </w:pPr>
            <w:r/>
            <w:r>
              <w:rPr>
                <w:rFonts w:ascii="Noto Sans CJK KR" w:hAnsi="Noto Sans CJK KR" w:eastAsia="Noto Sans CJK KR"/>
                <w:b w:val="0"/>
                <w:sz w:val="18"/>
              </w:rPr>
              <w:t>발행 3일 전</w:t>
            </w:r>
          </w:p>
        </w:tc>
        <w:tc>
          <w:tcPr>
            <w:tcW w:type="dxa" w:w="6912"/>
          </w:tcPr>
          <w:p>
            <w:pPr>
              <w:spacing w:after="40" w:line="276" w:lineRule="auto"/>
            </w:pPr>
            <w:r/>
            <w:r>
              <w:rPr>
                <w:rFonts w:ascii="Noto Sans CJK KR" w:hAnsi="Noto Sans CJK KR" w:eastAsia="Noto Sans CJK KR"/>
                <w:b w:val="0"/>
                <w:sz w:val="18"/>
              </w:rPr>
              <w:t>GPT/Claude로 구조 정리, 윤미선 문장으로 재작성</w:t>
            </w:r>
          </w:p>
        </w:tc>
        <w:tc>
          <w:tcPr>
            <w:tcW w:type="dxa" w:w="1440"/>
          </w:tcPr>
          <w:p>
            <w:pPr>
              <w:spacing w:after="40" w:line="276" w:lineRule="auto"/>
            </w:pPr>
            <w:r/>
            <w:r>
              <w:rPr>
                <w:rFonts w:ascii="Noto Sans CJK KR" w:hAnsi="Noto Sans CJK KR" w:eastAsia="Noto Sans CJK KR"/>
                <w:b w:val="0"/>
                <w:sz w:val="18"/>
              </w:rPr>
              <w:t>40분</w:t>
            </w:r>
          </w:p>
        </w:tc>
      </w:tr>
      <w:tr>
        <w:tc>
          <w:tcPr>
            <w:tcW w:type="dxa" w:w="2016"/>
          </w:tcPr>
          <w:p>
            <w:pPr>
              <w:spacing w:after="40" w:line="276" w:lineRule="auto"/>
            </w:pPr>
            <w:r/>
            <w:r>
              <w:rPr>
                <w:rFonts w:ascii="Noto Sans CJK KR" w:hAnsi="Noto Sans CJK KR" w:eastAsia="Noto Sans CJK KR"/>
                <w:b w:val="0"/>
                <w:sz w:val="18"/>
              </w:rPr>
              <w:t>발행 1일 전</w:t>
            </w:r>
          </w:p>
        </w:tc>
        <w:tc>
          <w:tcPr>
            <w:tcW w:type="dxa" w:w="6912"/>
          </w:tcPr>
          <w:p>
            <w:pPr>
              <w:spacing w:after="40" w:line="276" w:lineRule="auto"/>
            </w:pPr>
            <w:r/>
            <w:r>
              <w:rPr>
                <w:rFonts w:ascii="Noto Sans CJK KR" w:hAnsi="Noto Sans CJK KR" w:eastAsia="Noto Sans CJK KR"/>
                <w:b w:val="0"/>
                <w:sz w:val="18"/>
              </w:rPr>
              <w:t>맞춤법, 마지막 질문, 이어 연결 CTA 확인</w:t>
            </w:r>
          </w:p>
        </w:tc>
        <w:tc>
          <w:tcPr>
            <w:tcW w:type="dxa" w:w="1440"/>
          </w:tcPr>
          <w:p>
            <w:pPr>
              <w:spacing w:after="40" w:line="276" w:lineRule="auto"/>
            </w:pPr>
            <w:r/>
            <w:r>
              <w:rPr>
                <w:rFonts w:ascii="Noto Sans CJK KR" w:hAnsi="Noto Sans CJK KR" w:eastAsia="Noto Sans CJK KR"/>
                <w:b w:val="0"/>
                <w:sz w:val="18"/>
              </w:rPr>
              <w:t>30분</w:t>
            </w:r>
          </w:p>
        </w:tc>
      </w:tr>
      <w:tr>
        <w:tc>
          <w:tcPr>
            <w:tcW w:type="dxa" w:w="2016"/>
          </w:tcPr>
          <w:p>
            <w:pPr>
              <w:spacing w:after="40" w:line="276" w:lineRule="auto"/>
            </w:pPr>
            <w:r/>
            <w:r>
              <w:rPr>
                <w:rFonts w:ascii="Noto Sans CJK KR" w:hAnsi="Noto Sans CJK KR" w:eastAsia="Noto Sans CJK KR"/>
                <w:b w:val="0"/>
                <w:sz w:val="18"/>
              </w:rPr>
              <w:t>발행 후</w:t>
            </w:r>
          </w:p>
        </w:tc>
        <w:tc>
          <w:tcPr>
            <w:tcW w:type="dxa" w:w="6912"/>
          </w:tcPr>
          <w:p>
            <w:pPr>
              <w:spacing w:after="40" w:line="276" w:lineRule="auto"/>
            </w:pPr>
            <w:r/>
            <w:r>
              <w:rPr>
                <w:rFonts w:ascii="Noto Sans CJK KR" w:hAnsi="Noto Sans CJK KR" w:eastAsia="Noto Sans CJK KR"/>
                <w:b w:val="0"/>
                <w:sz w:val="18"/>
              </w:rPr>
              <w:t>독자 반응/댓글/회신에서 문장 수집</w:t>
            </w:r>
          </w:p>
        </w:tc>
        <w:tc>
          <w:tcPr>
            <w:tcW w:type="dxa" w:w="1440"/>
          </w:tcPr>
          <w:p>
            <w:pPr>
              <w:spacing w:after="40" w:line="276" w:lineRule="auto"/>
            </w:pPr>
            <w:r/>
            <w:r>
              <w:rPr>
                <w:rFonts w:ascii="Noto Sans CJK KR" w:hAnsi="Noto Sans CJK KR" w:eastAsia="Noto Sans CJK KR"/>
                <w:b w:val="0"/>
                <w:sz w:val="18"/>
              </w:rPr>
              <w:t>15분</w:t>
            </w:r>
          </w:p>
        </w:tc>
      </w:tr>
    </w:tbl>
    <w:p/>
    <w:p>
      <w:pPr>
        <w:pStyle w:val="Heading1"/>
      </w:pPr>
      <w:r>
        <w:t>9. 다음 레터 주제 후보</w:t>
      </w:r>
    </w:p>
    <w:p>
      <w:pPr>
        <w:pStyle w:val="ListBullet"/>
      </w:pPr>
      <w:r>
        <w:rPr>
          <w:rFonts w:ascii="Noto Sans CJK KR" w:hAnsi="Noto Sans CJK KR" w:eastAsia="Noto Sans CJK KR"/>
          <w:b w:val="0"/>
          <w:sz w:val="20"/>
        </w:rPr>
        <w:t>퇴근 후에도 계속 애쓰는 마음</w:t>
      </w:r>
    </w:p>
    <w:p>
      <w:pPr>
        <w:pStyle w:val="ListBullet"/>
      </w:pPr>
      <w:r>
        <w:rPr>
          <w:rFonts w:ascii="Noto Sans CJK KR" w:hAnsi="Noto Sans CJK KR" w:eastAsia="Noto Sans CJK KR"/>
          <w:b w:val="0"/>
          <w:sz w:val="20"/>
        </w:rPr>
        <w:t>쉬는 법을 다시 배우는 일</w:t>
      </w:r>
    </w:p>
    <w:p>
      <w:pPr>
        <w:pStyle w:val="ListBullet"/>
      </w:pPr>
      <w:r>
        <w:rPr>
          <w:rFonts w:ascii="Noto Sans CJK KR" w:hAnsi="Noto Sans CJK KR" w:eastAsia="Noto Sans CJK KR"/>
          <w:b w:val="0"/>
          <w:sz w:val="20"/>
        </w:rPr>
        <w:t>성실함 이후의 삶</w:t>
      </w:r>
    </w:p>
    <w:p>
      <w:pPr>
        <w:pStyle w:val="ListBullet"/>
      </w:pPr>
      <w:r>
        <w:rPr>
          <w:rFonts w:ascii="Noto Sans CJK KR" w:hAnsi="Noto Sans CJK KR" w:eastAsia="Noto Sans CJK KR"/>
          <w:b w:val="0"/>
          <w:sz w:val="20"/>
        </w:rPr>
        <w:t>나를 살리는 장소와 시간</w:t>
      </w:r>
    </w:p>
    <w:p>
      <w:pPr>
        <w:pStyle w:val="ListBullet"/>
      </w:pPr>
      <w:r>
        <w:rPr>
          <w:rFonts w:ascii="Noto Sans CJK KR" w:hAnsi="Noto Sans CJK KR" w:eastAsia="Noto Sans CJK KR"/>
          <w:b w:val="0"/>
          <w:sz w:val="20"/>
        </w:rPr>
        <w:t>몸이 먼저 알아차리는 신호</w:t>
      </w:r>
    </w:p>
    <w:p>
      <w:pPr>
        <w:pStyle w:val="ListBullet"/>
      </w:pPr>
      <w:r>
        <w:rPr>
          <w:rFonts w:ascii="Noto Sans CJK KR" w:hAnsi="Noto Sans CJK KR" w:eastAsia="Noto Sans CJK KR"/>
          <w:b w:val="0"/>
          <w:sz w:val="20"/>
        </w:rPr>
        <w:t>꾸준함보다 돌아오는 힘</w:t>
      </w:r>
    </w:p>
    <w:p>
      <w:pPr>
        <w:pStyle w:val="ListBullet"/>
      </w:pPr>
      <w:r>
        <w:rPr>
          <w:rFonts w:ascii="Noto Sans CJK KR" w:hAnsi="Noto Sans CJK KR" w:eastAsia="Noto Sans CJK KR"/>
          <w:b w:val="0"/>
          <w:sz w:val="20"/>
        </w:rPr>
        <w:t>혼자 있는 시간의 밀도</w:t>
      </w:r>
    </w:p>
    <w:p>
      <w:pPr>
        <w:pStyle w:val="ListBullet"/>
      </w:pPr>
      <w:r>
        <w:rPr>
          <w:rFonts w:ascii="Noto Sans CJK KR" w:hAnsi="Noto Sans CJK KR" w:eastAsia="Noto Sans CJK KR"/>
          <w:b w:val="0"/>
          <w:sz w:val="20"/>
        </w:rPr>
        <w:t>AI 시대에도 내 질문을 잃지 않는 법</w:t>
      </w:r>
    </w:p>
    <w:p>
      <w:pPr>
        <w:pStyle w:val="ListBullet"/>
      </w:pPr>
      <w:r>
        <w:rPr>
          <w:rFonts w:ascii="Noto Sans CJK KR" w:hAnsi="Noto Sans CJK KR" w:eastAsia="Noto Sans CJK KR"/>
          <w:b w:val="0"/>
          <w:sz w:val="20"/>
        </w:rPr>
        <w:t>기록은 성과가 아니라 흔적이다</w:t>
      </w:r>
    </w:p>
    <w:p>
      <w:pPr>
        <w:pStyle w:val="ListBullet"/>
      </w:pPr>
      <w:r>
        <w:rPr>
          <w:rFonts w:ascii="Noto Sans CJK KR" w:hAnsi="Noto Sans CJK KR" w:eastAsia="Noto Sans CJK KR"/>
          <w:b w:val="0"/>
          <w:sz w:val="20"/>
        </w:rPr>
        <w:t>나는 어디에서 나를 놓쳤을까</w:t>
      </w:r>
    </w:p>
    <w:p>
      <w:pPr>
        <w:pStyle w:val="Heading1"/>
      </w:pPr>
      <w:r>
        <w:t>10. 금요편지의 운영 원칙</w:t>
      </w:r>
    </w:p>
    <w:tbl>
      <w:tblPr>
        <w:tblW w:type="auto" w:w="0"/>
        <w:jc w:val="center"/>
        <w:tblLook w:firstColumn="1" w:firstRow="1" w:lastColumn="0" w:lastRow="0" w:noHBand="0" w:noVBand="1" w:val="04A0"/>
      </w:tblPr>
      <w:tblGrid>
        <w:gridCol w:w="10080"/>
      </w:tblGrid>
      <w:tr>
        <w:tc>
          <w:tcPr>
            <w:tcW w:type="dxa" w:w="10080"/>
            <w:shd w:fill="F7F1E8"/>
            <w:vAlign w:val="center"/>
          </w:tcPr>
          <w:p>
            <w:r/>
          </w:p>
          <w:p>
            <w:pPr>
              <w:spacing w:after="40"/>
            </w:pPr>
            <w:r>
              <w:rPr>
                <w:rFonts w:ascii="Noto Sans CJK KR" w:hAnsi="Noto Sans CJK KR" w:eastAsia="Noto Sans CJK KR"/>
                <w:b/>
                <w:color w:val="6F5542"/>
                <w:sz w:val="20"/>
              </w:rPr>
              <w:t>운영 원칙</w:t>
            </w:r>
          </w:p>
          <w:p>
            <w:pPr>
              <w:spacing w:after="20"/>
            </w:pPr>
            <w:r>
              <w:rPr>
                <w:rFonts w:ascii="Noto Sans CJK KR" w:hAnsi="Noto Sans CJK KR" w:eastAsia="Noto Sans CJK KR"/>
                <w:b w:val="0"/>
                <w:color w:val="3E3A36"/>
                <w:sz w:val="19"/>
              </w:rPr>
              <w:t>레터는 상품을 팔기 위한 소음이 아니라, 윤미선이 자기 삶을 어떻게 읽는지 보여주는 조용한 증거다. 레터의 목적은 독자를 붙잡는 것이 아니라, 독자가 자기 삶으로 돌아갈 한 문장을 건네는 것이다.</w:t>
            </w:r>
          </w:p>
        </w:tc>
      </w:tr>
    </w:tbl>
    <w:p/>
    <w:sectPr w:rsidR="00FC693F" w:rsidRPr="0006063C" w:rsidSect="00034616">
      <w:footerReference w:type="default" r:id="rId9"/>
      <w:pgSz w:w="12240" w:h="15840"/>
      <w:pgMar w:top="1037" w:right="1080" w:bottom="1037"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CJK KR" w:hAnsi="Noto Sans CJK KR" w:eastAsia="Noto Sans CJK KR"/>
        <w:b w:val="0"/>
        <w:color w:val="746C65"/>
        <w:sz w:val="16"/>
      </w:rPr>
      <w:t>이어 프로젝트 추가자료 9 · 금요편지 운영보고서 · 2026-06-12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00"/>
    </w:pPr>
    <w:rPr>
      <w:rFonts w:ascii="Noto Sans CJK KR" w:hAnsi="Noto Sans CJK KR" w:eastAsia="Noto Sans CJK K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Noto Sans CJK KR" w:hAnsi="Noto Sans CJK KR" w:eastAsia="Noto Sans CJK KR"/>
      <w:b/>
      <w:bCs/>
      <w:color w:val="3E3A36"/>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Noto Sans CJK KR" w:hAnsi="Noto Sans CJK KR" w:eastAsia="Noto Sans CJK KR"/>
      <w:b/>
      <w:bCs/>
      <w:color w:val="3E3A3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KR" w:hAnsi="Noto Sans CJK KR" w:eastAsia="Noto Sans CJK KR"/>
      <w:b/>
      <w:bCs/>
      <w:color w:val="3E3A3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KR" w:hAnsi="Noto Sans CJK KR" w:eastAsia="Noto Sans CJK KR"/>
      <w:b/>
      <w:color w:val="3E3A36"/>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Noto Sans CJK KR" w:hAnsi="Noto Sans CJK KR" w:eastAsia="Noto Sans CJK KR"/>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