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B6B6B"/>
          <w:sz w:val="72"/>
          <w:szCs w:val="72"/>
        </w:rPr>
        <w:t xml:space="preserve">AttendX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6b7280"/>
          <w:sz w:val="36"/>
          <w:szCs w:val="36"/>
        </w:rPr>
        <w:t xml:space="preserve">HR Management Platform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4ECDC4" w:sz="2"/>
              <w:left w:val="none" w:color="FFFFFF" w:sz="0"/>
              <w:bottom w:val="single" w:color="4ECDC4" w:sz="2"/>
              <w:right w:val="none" w:color="FFFFFF" w:sz="0"/>
            </w:tcBorders>
            <w:shd w:fill="E8F5F5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6B"/>
                <w:sz w:val="40"/>
                <w:szCs w:val="40"/>
              </w:rPr>
              <w:t xml:space="preserve">FUNCTION REFERENCE GUIDE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All utility functions, helpers, and key handlers documented</w:t>
            </w:r>
          </w:p>
        </w:tc>
      </w:tr>
    </w:tbl>
    <w:p>
      <w:pPr>
        <w:spacing w:before="480"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1.0  |  March 2026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B6B6B" w:sz="4"/>
        </w:pBdr>
        <w:spacing w:before="360" w:after="120"/>
      </w:pPr>
      <w:r>
        <w:rPr>
          <w:rFonts w:ascii="Arial" w:cs="Arial" w:eastAsia="Arial" w:hAnsi="Arial"/>
          <w:b/>
          <w:bCs/>
          <w:color w:val="1B6B6B"/>
          <w:sz w:val="36"/>
          <w:szCs w:val="36"/>
        </w:rPr>
        <w:t xml:space="preserve">1. Date Utility Functions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Location: src/utils/index.js — Used throughout the app to safely handle Firestore Timestamps, JS Dates, and date strings.</w:t>
      </w:r>
    </w:p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c>
          <w:tcPr>
            <w:gridSpan w:val="2"/>
            <w:tcBorders>
              <w:top w:val="single" w:color="1B6B6B" w:sz="6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6B6B"/>
                <w:sz w:val="24"/>
                <w:szCs w:val="24"/>
              </w:rPr>
              <w:t xml:space="preserve">toDateString(value)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File: src/utils/index.js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none" w:color="FFFFFF" w:sz="0"/>
              <w:bottom w:val="none" w:color="FFFFFF" w:sz="0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Parameters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value: Firestore Timestamp | Date | string | null</w:t>
            </w:r>
          </w:p>
        </w:tc>
        <w:tc>
          <w:tcPr>
            <w:tcW w:type="dxa" w:w="4826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Returns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string — "YYYY-MM-DD" or ""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Description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Converts ANY date format to a YYYY-MM-DD string safely.</w:t>
            </w:r>
          </w:p>
        </w:tc>
      </w:tr>
      <w:tr>
        <w:tc>
          <w:tcPr>
            <w:gridSpan w:val="2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Handles Firestore Timestamp objects (value.toDate())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Handles plain JS Date objects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Handles {seconds, nanoseconds} Firestore objects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Handles existing strings (slices to 10 chars)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Returns empty string for null/undefined — never crashes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Used before any date comparison or display operation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c>
          <w:tcPr>
            <w:gridSpan w:val="2"/>
            <w:tcBorders>
              <w:top w:val="single" w:color="1B6B6B" w:sz="6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6B6B"/>
                <w:sz w:val="24"/>
                <w:szCs w:val="24"/>
              </w:rPr>
              <w:t xml:space="preserve">toDisplayDate(value)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File: src/utils/index.js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none" w:color="FFFFFF" w:sz="0"/>
              <w:bottom w:val="none" w:color="FFFFFF" w:sz="0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Parameters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value: Firestore Timestamp | Date | string | null</w:t>
            </w:r>
          </w:p>
        </w:tc>
        <w:tc>
          <w:tcPr>
            <w:tcW w:type="dxa" w:w="4826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Returns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string — "DD/MM/YYYY" or "—"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Description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Converts any date to Indian display format DD/MM/YYYY.</w:t>
            </w:r>
          </w:p>
        </w:tc>
      </w:tr>
      <w:tr>
        <w:tc>
          <w:tcPr>
            <w:gridSpan w:val="2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Calls toDateString() internally for safe conversion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Returns "—" (em dash) if date is null/invalid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Used in all table cells, profile fields, and print templates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Never throws — returns safe fallback for any input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c>
          <w:tcPr>
            <w:gridSpan w:val="2"/>
            <w:tcBorders>
              <w:top w:val="single" w:color="1B6B6B" w:sz="6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6B6B"/>
                <w:sz w:val="24"/>
                <w:szCs w:val="24"/>
              </w:rPr>
              <w:t xml:space="preserve">toJSDate(value)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File: src/utils/index.js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none" w:color="FFFFFF" w:sz="0"/>
              <w:bottom w:val="none" w:color="FFFFFF" w:sz="0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Parameters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value: Firestore Timestamp | Date | string | null</w:t>
            </w:r>
          </w:p>
        </w:tc>
        <w:tc>
          <w:tcPr>
            <w:tcW w:type="dxa" w:w="4826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Returns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Date | null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Description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Converts any date format to a JavaScript Date object.</w:t>
            </w:r>
          </w:p>
        </w:tc>
      </w:tr>
      <w:tr>
        <w:tc>
          <w:tcPr>
            <w:gridSpan w:val="2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Required for date arithmetic (age calculation, tenure, overdue checks)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Handles Firestore Timestamp via .toDate() method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Handles {seconds} objects via new Date(seconds * 1000)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Returns null for invalid input — never crashes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Used in birthday calculations, leave date comparisons, onboarding due dates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B6B6B" w:sz="4"/>
        </w:pBdr>
        <w:spacing w:before="360" w:after="120"/>
      </w:pPr>
      <w:r>
        <w:rPr>
          <w:rFonts w:ascii="Arial" w:cs="Arial" w:eastAsia="Arial" w:hAnsi="Arial"/>
          <w:b/>
          <w:bCs/>
          <w:color w:val="1B6B6B"/>
          <w:sz w:val="36"/>
          <w:szCs w:val="36"/>
        </w:rPr>
        <w:t xml:space="preserve">2. Formatting Functions</w:t>
      </w:r>
    </w:p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c>
          <w:tcPr>
            <w:gridSpan w:val="2"/>
            <w:tcBorders>
              <w:top w:val="single" w:color="1B6B6B" w:sz="6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6B6B"/>
                <w:sz w:val="24"/>
                <w:szCs w:val="24"/>
              </w:rPr>
              <w:t xml:space="preserve">formatLakhs(amount)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File: src/pages/Employees.jsx, Library.jsx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none" w:color="FFFFFF" w:sz="0"/>
              <w:bottom w:val="none" w:color="FFFFFF" w:sz="0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Parameters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amount: number — amount in rupees</w:t>
            </w:r>
          </w:p>
        </w:tc>
        <w:tc>
          <w:tcPr>
            <w:tcW w:type="dxa" w:w="4826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Returns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string — formatted like "2.5L", "1.2Cr", "500K"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Description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Formats Indian currency amounts in lakhs and crores notation.</w:t>
            </w:r>
          </w:p>
        </w:tc>
      </w:tr>
      <w:tr>
        <w:tc>
          <w:tcPr>
            <w:gridSpan w:val="2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Returns "0" for null/undefined/zero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Amounts &gt;= 1 crore shown as "1.2Cr"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Amounts &gt;= 1 lakh shown as "2.5L"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Amounts &gt;= 1 thousand shown as "500K"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Used in salary band display and CTC validation messages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c>
          <w:tcPr>
            <w:gridSpan w:val="2"/>
            <w:tcBorders>
              <w:top w:val="single" w:color="1B6B6B" w:sz="6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6B6B"/>
                <w:sz w:val="24"/>
                <w:szCs w:val="24"/>
              </w:rPr>
              <w:t xml:space="preserve">getTenure(joiningDate)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File: src/pages/EmployeeProfile.jsx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none" w:color="FFFFFF" w:sz="0"/>
              <w:bottom w:val="none" w:color="FFFFFF" w:sz="0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Parameters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joiningDate: Firestore Timestamp | Date | string</w:t>
            </w:r>
          </w:p>
        </w:tc>
        <w:tc>
          <w:tcPr>
            <w:tcW w:type="dxa" w:w="4826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Returns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string — "2y 6m", "3 months", "5 days"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Description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Calculates and formats employee tenure from joining date to today.</w:t>
            </w:r>
          </w:p>
        </w:tc>
      </w:tr>
      <w:tr>
        <w:tc>
          <w:tcPr>
            <w:gridSpan w:val="2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Uses toJSDate() for safe date conversion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Returns years+months for tenure &gt;= 1 year (e.g. "1y 6m")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Returns months for tenure &lt; 1 year (e.g. "3 months")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Returns days for very new employees (e.g. "5 days")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Displayed next to joining date in employee profile header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c>
          <w:tcPr>
            <w:gridSpan w:val="2"/>
            <w:tcBorders>
              <w:top w:val="single" w:color="1B6B6B" w:sz="6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6B6B"/>
                <w:sz w:val="24"/>
                <w:szCs w:val="24"/>
              </w:rPr>
              <w:t xml:space="preserve">formatFileSize(bytes)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File: src/pages/EmployeeProfile.jsx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none" w:color="FFFFFF" w:sz="0"/>
              <w:bottom w:val="none" w:color="FFFFFF" w:sz="0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Parameters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bytes: number</w:t>
            </w:r>
          </w:p>
        </w:tc>
        <w:tc>
          <w:tcPr>
            <w:tcW w:type="dxa" w:w="4826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Returns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string — "1.2 MB", "256 KB", "512 B"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Description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Formats file size in bytes to human-readable format.</w:t>
            </w:r>
          </w:p>
        </w:tc>
      </w:tr>
      <w:tr>
        <w:tc>
          <w:tcPr>
            <w:gridSpan w:val="2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Returns empty string for null/zero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Shows B, KB, or MB based on size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Used in Documents tab to show uploaded file size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Also used in Download All ZIP progress display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c>
          <w:tcPr>
            <w:gridSpan w:val="2"/>
            <w:tcBorders>
              <w:top w:val="single" w:color="1B6B6B" w:sz="6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6B6B"/>
                <w:sz w:val="24"/>
                <w:szCs w:val="24"/>
              </w:rPr>
              <w:t xml:space="preserve">getFileExt(fileName)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File: src/pages/EmployeeProfile.jsx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none" w:color="FFFFFF" w:sz="0"/>
              <w:bottom w:val="none" w:color="FFFFFF" w:sz="0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Parameters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fileName: string</w:t>
            </w:r>
          </w:p>
        </w:tc>
        <w:tc>
          <w:tcPr>
            <w:tcW w:type="dxa" w:w="4826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Returns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string — "PDF", "JPG", "XLSX" (max 4 chars uppercase)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Description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Extracts and formats file extension from filename.</w:t>
            </w:r>
          </w:p>
        </w:tc>
      </w:tr>
      <w:tr>
        <w:tc>
          <w:tcPr>
            <w:gridSpan w:val="2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Returns "FILE" if no extension found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Uppercased and limited to 4 characters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Used to generate colored file type badge in uploaded document cards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c>
          <w:tcPr>
            <w:gridSpan w:val="2"/>
            <w:tcBorders>
              <w:top w:val="single" w:color="1B6B6B" w:sz="6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6B6B"/>
                <w:sz w:val="24"/>
                <w:szCs w:val="24"/>
              </w:rPr>
              <w:t xml:space="preserve">getFileIconColor(fileName)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File: src/pages/EmployeeProfile.jsx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none" w:color="FFFFFF" w:sz="0"/>
              <w:bottom w:val="none" w:color="FFFFFF" w:sz="0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Parameters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fileName: string</w:t>
            </w:r>
          </w:p>
        </w:tc>
        <w:tc>
          <w:tcPr>
            <w:tcW w:type="dxa" w:w="4826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Returns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string — Tailwind bg-color class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Description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Returns background color class for file type icon based on extension.</w:t>
            </w:r>
          </w:p>
        </w:tc>
      </w:tr>
      <w:tr>
        <w:tc>
          <w:tcPr>
            <w:gridSpan w:val="2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PDF files: bg-red-500 (red)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Image files (jpg/jpeg/png/gif/webp): bg-blue-500 (blue)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Excel files (xls/xlsx): bg-green-600 (green)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Word files (doc/docx): bg-blue-700 (dark blue)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Other files: bg-gray-500 (gray)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B6B6B" w:sz="4"/>
        </w:pBdr>
        <w:spacing w:before="360" w:after="120"/>
      </w:pPr>
      <w:r>
        <w:rPr>
          <w:rFonts w:ascii="Arial" w:cs="Arial" w:eastAsia="Arial" w:hAnsi="Arial"/>
          <w:b/>
          <w:bCs/>
          <w:color w:val="1B6B6B"/>
          <w:sz w:val="36"/>
          <w:szCs w:val="36"/>
        </w:rPr>
        <w:t xml:space="preserve">3. Validation Functions</w:t>
      </w:r>
    </w:p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c>
          <w:tcPr>
            <w:gridSpan w:val="2"/>
            <w:tcBorders>
              <w:top w:val="single" w:color="1B6B6B" w:sz="6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6B6B"/>
                <w:sz w:val="24"/>
                <w:szCs w:val="24"/>
              </w:rPr>
              <w:t xml:space="preserve">validateFile(file, docType)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File: src/pages/EmployeeProfile.jsx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none" w:color="FFFFFF" w:sz="0"/>
              <w:bottom w:val="none" w:color="FFFFFF" w:sz="0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Parameters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file: File object from input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docType: { accepts: string[], maxSizeMB: number, name: string }</w:t>
            </w:r>
          </w:p>
        </w:tc>
        <w:tc>
          <w:tcPr>
            <w:tcW w:type="dxa" w:w="4826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Returns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void — throws Error if invalid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Description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Validates a file against document type rules before uploading to Drive.</w:t>
            </w:r>
          </w:p>
        </w:tc>
      </w:tr>
      <w:tr>
        <w:tc>
          <w:tcPr>
            <w:gridSpan w:val="2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Checks file extension against docType.accepts array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Default accepts: [".pdf", ".jpg", ".jpeg", ".png"] if not configured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Checks file size against docType.maxSizeMB (default 10MB)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Throws descriptive error: "Invalid format. PAN Card only accepts: PDF, JPG, PNG"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Throws size error: "File too large. Max size is 5MB. Your file is 7.2MB"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Called before every upload — blocks invalid files before network call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c>
          <w:tcPr>
            <w:gridSpan w:val="2"/>
            <w:tcBorders>
              <w:top w:val="single" w:color="1B6B6B" w:sz="6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6B6B"/>
                <w:sz w:val="24"/>
                <w:szCs w:val="24"/>
              </w:rPr>
              <w:t xml:space="preserve">validateCTC(ctcValue, role)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File: src/pages/Employees.jsx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none" w:color="FFFFFF" w:sz="0"/>
              <w:bottom w:val="none" w:color="FFFFFF" w:sz="0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Parameters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ctcValue: string | number — CTC in rupees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role: Role object with salaryBand</w:t>
            </w:r>
          </w:p>
        </w:tc>
        <w:tc>
          <w:tcPr>
            <w:tcW w:type="dxa" w:w="4826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Returns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{ type: "warning"|"success", message: string } | null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Description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Validates employee CTC against role salary band. Warning only — does not block save.</w:t>
            </w:r>
          </w:p>
        </w:tc>
      </w:tr>
      <w:tr>
        <w:tc>
          <w:tcPr>
            <w:gridSpan w:val="2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Returns null if no role selected or no CTC entered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Returns success message if CTC within band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Returns warning if CTC below minimum band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Returns warning if CTC above maximum band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Shown as color-coded banner below CTC input field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Does NOT prevent saving — advisory only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c>
          <w:tcPr>
            <w:gridSpan w:val="2"/>
            <w:tcBorders>
              <w:top w:val="single" w:color="1B6B6B" w:sz="6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6B6B"/>
                <w:sz w:val="24"/>
                <w:szCs w:val="24"/>
              </w:rPr>
              <w:t xml:space="preserve">checkEmpIdExists(empId, currentDocId)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File: src/pages/Employees.jsx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none" w:color="FFFFFF" w:sz="0"/>
              <w:bottom w:val="none" w:color="FFFFFF" w:sz="0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Parameters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empId: string — the EMP ID to check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currentDocId: string | null — exclude own ID when editing</w:t>
            </w:r>
          </w:p>
        </w:tc>
        <w:tc>
          <w:tcPr>
            <w:tcW w:type="dxa" w:w="4826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Returns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Promise&lt;boolean&gt; — true if duplicate found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Description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Checks Firestore to ensure Emp ID is unique before saving.</w:t>
            </w:r>
          </w:p>
        </w:tc>
      </w:tr>
      <w:tr>
        <w:tc>
          <w:tcPr>
            <w:gridSpan w:val="2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Queries employees collection with where("empId", "==", empId)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For edit mode, filters out current employee's own document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Returns true if another employee has the same empId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Blocks save and shows error: "Emp ID EMP001 is already taken"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Called in handleSave before creating/updating employee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B6B6B" w:sz="4"/>
        </w:pBdr>
        <w:spacing w:before="360" w:after="120"/>
      </w:pPr>
      <w:r>
        <w:rPr>
          <w:rFonts w:ascii="Arial" w:cs="Arial" w:eastAsia="Arial" w:hAnsi="Arial"/>
          <w:b/>
          <w:bCs/>
          <w:color w:val="1B6B6B"/>
          <w:sz w:val="36"/>
          <w:szCs w:val="36"/>
        </w:rPr>
        <w:t xml:space="preserve">4. Tree &amp; Chart Functions</w:t>
      </w:r>
    </w:p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c>
          <w:tcPr>
            <w:gridSpan w:val="2"/>
            <w:tcBorders>
              <w:top w:val="single" w:color="1B6B6B" w:sz="6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6B6B"/>
                <w:sz w:val="24"/>
                <w:szCs w:val="24"/>
              </w:rPr>
              <w:t xml:space="preserve">buildOrgTree(employees)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File: src/utils/orgChartHelpers.js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none" w:color="FFFFFF" w:sz="0"/>
              <w:bottom w:val="none" w:color="FFFFFF" w:sz="0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Parameters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employees: Employee[] — array with id, fullName, reportingManagerId</w:t>
            </w:r>
          </w:p>
        </w:tc>
        <w:tc>
          <w:tcPr>
            <w:tcW w:type="dxa" w:w="4826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Returns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Employee[] — array of root nodes with children[] populated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Description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Builds hierarchical tree structure from flat employee array using reportingManagerId.</w:t>
            </w:r>
          </w:p>
        </w:tc>
      </w:tr>
      <w:tr>
        <w:tc>
          <w:tcPr>
            <w:gridSpan w:val="2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Creates a map of all employees by their Firestore document ID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Iterates employees and assigns each to parent's children array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Employees without reportingManagerId become root nodes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Root nodes are returned as the tree starting points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Used by OrgChart.jsx to render the visual hierarchy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Same algorithm used by buildRoleTree() in Library.jsx for Job Architecture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c>
          <w:tcPr>
            <w:gridSpan w:val="2"/>
            <w:tcBorders>
              <w:top w:val="single" w:color="1B6B6B" w:sz="6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6B6B"/>
                <w:sz w:val="24"/>
                <w:szCs w:val="24"/>
              </w:rPr>
              <w:t xml:space="preserve">buildRoleTree(roles)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File: src/pages/Library.jsx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none" w:color="FFFFFF" w:sz="0"/>
              <w:bottom w:val="none" w:color="FFFFFF" w:sz="0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Parameters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roles: Role[] — array with title, reportsTo fields</w:t>
            </w:r>
          </w:p>
        </w:tc>
        <w:tc>
          <w:tcPr>
            <w:tcW w:type="dxa" w:w="4826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Returns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Role[] — array of root nodes with children[] populated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Description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Builds role hierarchy tree using reportsTo field (role title string, not ID).</w:t>
            </w:r>
          </w:p>
        </w:tc>
      </w:tr>
      <w:tr>
        <w:tc>
          <w:tcPr>
            <w:gridSpan w:val="2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Uses role title as the key (not ID) since reportsTo stores title string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Root roles are those with no reportsTo or unmatched reportsTo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Used by Job Architecture view in Library Roles tab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Collapse/expand controls on each RoleNode component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Clicking any role card opens the full role detail modal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c>
          <w:tcPr>
            <w:gridSpan w:val="2"/>
            <w:tcBorders>
              <w:top w:val="single" w:color="1B6B6B" w:sz="6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6B6B"/>
                <w:sz w:val="24"/>
                <w:szCs w:val="24"/>
              </w:rPr>
              <w:t xml:space="preserve">treeDepth(node)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File: src/utils/orgChartHelpers.js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none" w:color="FFFFFF" w:sz="0"/>
              <w:bottom w:val="none" w:color="FFFFFF" w:sz="0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Parameters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node: TreeNode with optional children[]</w:t>
            </w:r>
          </w:p>
        </w:tc>
        <w:tc>
          <w:tcPr>
            <w:tcW w:type="dxa" w:w="4826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Returns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number — maximum depth of the subtree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Description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Calculates the maximum depth (number of levels) in a tree.</w:t>
            </w:r>
          </w:p>
        </w:tc>
      </w:tr>
      <w:tr>
        <w:tc>
          <w:tcPr>
            <w:gridSpan w:val="2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Used to display "X management levels" stat below org chart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Recursively traverses all children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Returns 1 for leaf nodes (no children)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Returns 0 for null input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c>
          <w:tcPr>
            <w:gridSpan w:val="2"/>
            <w:tcBorders>
              <w:top w:val="single" w:color="1B6B6B" w:sz="6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6B6B"/>
                <w:sz w:val="24"/>
                <w:szCs w:val="24"/>
              </w:rPr>
              <w:t xml:space="preserve">getDeptColor(department)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File: src/utils/orgChartHelpers.js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none" w:color="FFFFFF" w:sz="0"/>
              <w:bottom w:val="none" w:color="FFFFFF" w:sz="0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Parameters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department: string — department name</w:t>
            </w:r>
          </w:p>
        </w:tc>
        <w:tc>
          <w:tcPr>
            <w:tcW w:type="dxa" w:w="4826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Returns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string — hex color code like "#3B82F6"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Description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Returns a consistent color for a department name.</w:t>
            </w:r>
          </w:p>
        </w:tc>
      </w:tr>
      <w:tr>
        <w:tc>
          <w:tcPr>
            <w:gridSpan w:val="2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Engineering: #3B82F6 (blue)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HR: #10B981 (green)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Sales: #F59E0B (amber)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Finance: #6366F1 (indigo)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Operations: #EC4899 (pink)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Design: #8B5CF6 (purple)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Unknown departments: #9CA3AF (gray)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Used for employee avatar backgrounds and org chart cards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B6B6B" w:sz="4"/>
        </w:pBdr>
        <w:spacing w:before="360" w:after="120"/>
      </w:pPr>
      <w:r>
        <w:rPr>
          <w:rFonts w:ascii="Arial" w:cs="Arial" w:eastAsia="Arial" w:hAnsi="Arial"/>
          <w:b/>
          <w:bCs/>
          <w:color w:val="1B6B6B"/>
          <w:sz w:val="36"/>
          <w:szCs w:val="36"/>
        </w:rPr>
        <w:t xml:space="preserve">5. Employee Management Functions</w:t>
      </w:r>
    </w:p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c>
          <w:tcPr>
            <w:gridSpan w:val="2"/>
            <w:tcBorders>
              <w:top w:val="single" w:color="1B6B6B" w:sz="6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6B6B"/>
                <w:sz w:val="24"/>
                <w:szCs w:val="24"/>
              </w:rPr>
              <w:t xml:space="preserve">fetchEmployees(reset)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File: src/pages/Employees.jsx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none" w:color="FFFFFF" w:sz="0"/>
              <w:bottom w:val="none" w:color="FFFFFF" w:sz="0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Parameters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reset: boolean — true to start from page 1, false to load next page</w:t>
            </w:r>
          </w:p>
        </w:tc>
        <w:tc>
          <w:tcPr>
            <w:tcW w:type="dxa" w:w="4826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Returns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void — updates employees state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Description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Paginated employee fetch with server-side filtering. Loads PAGE_SIZE (50) at a time.</w:t>
            </w:r>
          </w:p>
        </w:tc>
      </w:tr>
      <w:tr>
        <w:tc>
          <w:tcPr>
            <w:gridSpan w:val="2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Builds Firestore query with status, department, branch filters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Uses startAfter(lastDocRef) for pagination cursor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 failed-precondition error, falls back to fetchAllEmployeesFallback()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Updates totalCount separately using getCountFromServer()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Debounced search triggers searchAllEmployees() for full-text search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reset=true clears existing list; reset=false appends to current list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c>
          <w:tcPr>
            <w:gridSpan w:val="2"/>
            <w:tcBorders>
              <w:top w:val="single" w:color="1B6B6B" w:sz="6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6B6B"/>
                <w:sz w:val="24"/>
                <w:szCs w:val="24"/>
              </w:rPr>
              <w:t xml:space="preserve">searchAllEmployees(term)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File: src/pages/Employees.jsx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none" w:color="FFFFFF" w:sz="0"/>
              <w:bottom w:val="none" w:color="FFFFFF" w:sz="0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Parameters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term: string — search query (min 3 characters)</w:t>
            </w:r>
          </w:p>
        </w:tc>
        <w:tc>
          <w:tcPr>
            <w:tcW w:type="dxa" w:w="4826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Returns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void — updates employees state with filtered results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Description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Loads ALL employees and filters client-side for full-text search.</w:t>
            </w:r>
          </w:p>
        </w:tc>
      </w:tr>
      <w:tr>
        <w:tc>
          <w:tcPr>
            <w:gridSpan w:val="2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Only triggered when search term is 3+ characters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Loads all employees with orderBy("fullName") — no limit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Filters by fullName, empId, email, phone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For 2000 employees this is ~200KB — acceptable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When search cleared, reverts to paginated fetchEmployees()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Debounced 400ms to avoid firing on every keypress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c>
          <w:tcPr>
            <w:gridSpan w:val="2"/>
            <w:tcBorders>
              <w:top w:val="single" w:color="1B6B6B" w:sz="6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6B6B"/>
                <w:sz w:val="24"/>
                <w:szCs w:val="24"/>
              </w:rPr>
              <w:t xml:space="preserve">handleSaveEmployee()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File: src/pages/Employees.jsx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none" w:color="FFFFFF" w:sz="0"/>
              <w:bottom w:val="none" w:color="FFFFFF" w:sz="0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Parameters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No params — reads from formData state</w:t>
            </w:r>
          </w:p>
        </w:tc>
        <w:tc>
          <w:tcPr>
            <w:tcW w:type="dxa" w:w="4826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Returns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Promise&lt;void&gt; — saves to Firestore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Description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Validates and saves a new employee to Firestore, then auto-starts onboarding.</w:t>
            </w:r>
          </w:p>
        </w:tc>
      </w:tr>
      <w:tr>
        <w:tc>
          <w:tcPr>
            <w:gridSpan w:val="2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Validates Emp ID uniqueness via checkEmpIdExists()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Validates date of birth is not in the future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Saves all form fields to companies/{companyId}/employees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Auto-fetches onboarding template from settings/onboardingTemplate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Falls back to DEFAULT_ONBOARDING_TEMPLATE if none exists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Calculates due dates for all onboarding tasks from joiningDate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Saves onboarding object to employee document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Updates company employeeCount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Refreshes employee list after save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B6B6B" w:sz="4"/>
        </w:pBdr>
        <w:spacing w:before="360" w:after="120"/>
      </w:pPr>
      <w:r>
        <w:rPr>
          <w:rFonts w:ascii="Arial" w:cs="Arial" w:eastAsia="Arial" w:hAnsi="Arial"/>
          <w:b/>
          <w:bCs/>
          <w:color w:val="1B6B6B"/>
          <w:sz w:val="36"/>
          <w:szCs w:val="36"/>
        </w:rPr>
        <w:t xml:space="preserve">6. Leave Management Functions</w:t>
      </w:r>
    </w:p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c>
          <w:tcPr>
            <w:gridSpan w:val="2"/>
            <w:tcBorders>
              <w:top w:val="single" w:color="1B6B6B" w:sz="6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6B6B"/>
                <w:sz w:val="24"/>
                <w:szCs w:val="24"/>
              </w:rPr>
              <w:t xml:space="preserve">handleApproveLeave(leaveId)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File: src/pages/Leave.jsx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none" w:color="FFFFFF" w:sz="0"/>
              <w:bottom w:val="none" w:color="FFFFFF" w:sz="0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Parameters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leaveId: string — Firestore document ID of the leave request</w:t>
            </w:r>
          </w:p>
        </w:tc>
        <w:tc>
          <w:tcPr>
            <w:tcW w:type="dxa" w:w="4826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Returns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Promise&lt;void&gt;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Description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Approves a leave request and updates status in Firestore.</w:t>
            </w:r>
          </w:p>
        </w:tc>
      </w:tr>
      <w:tr>
        <w:tc>
          <w:tcPr>
            <w:gridSpan w:val="2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Updates leave/{leaveId} status to "Approved"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Updates leave/{leaveId} approvedBy to currentUser.email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Updates leave/{leaveId} approvedAt to current timestamp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Refreshes leave list after update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Shows success toast: "Leave approved"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Available to admin and hrmanager roles only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c>
          <w:tcPr>
            <w:gridSpan w:val="2"/>
            <w:tcBorders>
              <w:top w:val="single" w:color="1B6B6B" w:sz="6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6B6B"/>
                <w:sz w:val="24"/>
                <w:szCs w:val="24"/>
              </w:rPr>
              <w:t xml:space="preserve">handleRejectLeave(leaveId)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File: src/pages/Leave.jsx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none" w:color="FFFFFF" w:sz="0"/>
              <w:bottom w:val="none" w:color="FFFFFF" w:sz="0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Parameters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leaveId: string — Firestore document ID</w:t>
            </w:r>
          </w:p>
        </w:tc>
        <w:tc>
          <w:tcPr>
            <w:tcW w:type="dxa" w:w="4826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Returns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Promise&lt;void&gt;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Description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Rejects a leave request.</w:t>
            </w:r>
          </w:p>
        </w:tc>
      </w:tr>
      <w:tr>
        <w:tc>
          <w:tcPr>
            <w:gridSpan w:val="2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Updates status to "Rejected"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Records rejectedBy and rejectedAt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Same pattern as handleApproveLeave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Shows toast: "Leave rejected"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c>
          <w:tcPr>
            <w:gridSpan w:val="2"/>
            <w:tcBorders>
              <w:top w:val="single" w:color="1B6B6B" w:sz="6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6B6B"/>
                <w:sz w:val="24"/>
                <w:szCs w:val="24"/>
              </w:rPr>
              <w:t xml:space="preserve">downloadLeaveReport(format)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File: src/pages/Leave.jsx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none" w:color="FFFFFF" w:sz="0"/>
              <w:bottom w:val="none" w:color="FFFFFF" w:sz="0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Parameters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format: "csv" | "excel"</w:t>
            </w:r>
          </w:p>
        </w:tc>
        <w:tc>
          <w:tcPr>
            <w:tcW w:type="dxa" w:w="4826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Returns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void — triggers file download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Description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Exports filtered leave data to CSV or Excel file.</w:t>
            </w:r>
          </w:p>
        </w:tc>
      </w:tr>
      <w:tr>
        <w:tc>
          <w:tcPr>
            <w:gridSpan w:val="2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Exports currently filtered leave list (respects all active filters)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Columns: Employee Name, Emp ID, Department, Leave Type, Dates, Days, Reason, Status, Applied 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Filename format: Leave_Report_DD-MM-YYYY.csv/.xlsx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Uses xlsx library for Excel format with sheet named "Leave"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Uses file-saver for download trigger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Fetches employee data to include Emp ID and Department (not in leave collection)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B6B6B" w:sz="4"/>
        </w:pBdr>
        <w:spacing w:before="360" w:after="120"/>
      </w:pPr>
      <w:r>
        <w:rPr>
          <w:rFonts w:ascii="Arial" w:cs="Arial" w:eastAsia="Arial" w:hAnsi="Arial"/>
          <w:b/>
          <w:bCs/>
          <w:color w:val="1B6B6B"/>
          <w:sz w:val="36"/>
          <w:szCs w:val="36"/>
        </w:rPr>
        <w:t xml:space="preserve">7. Asset Management Functions</w:t>
      </w:r>
    </w:p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c>
          <w:tcPr>
            <w:gridSpan w:val="2"/>
            <w:tcBorders>
              <w:top w:val="single" w:color="1B6B6B" w:sz="6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6B6B"/>
                <w:sz w:val="24"/>
                <w:szCs w:val="24"/>
              </w:rPr>
              <w:t xml:space="preserve">handleAssignAsset(assetId, employeeId, issueDate, condition, notes)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File: src/pages/Assets.jsx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none" w:color="FFFFFF" w:sz="0"/>
              <w:bottom w:val="none" w:color="FFFFFF" w:sz="0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Parameters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assetId: string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employeeId: string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issueDate: Date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condition: string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notes: string</w:t>
            </w:r>
          </w:p>
        </w:tc>
        <w:tc>
          <w:tcPr>
            <w:tcW w:type="dxa" w:w="4826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Returns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Promise&lt;void&gt;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Description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Assigns a trackable asset to an employee.</w:t>
            </w:r>
          </w:p>
        </w:tc>
      </w:tr>
      <w:tr>
        <w:tc>
          <w:tcPr>
            <w:gridSpan w:val="2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Updates asset status to "Assigned"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Sets assignedToId, assignedToName, assignedToEmpId, issueDate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Appends to asset history: { action: "assigned", employeeName, date, condition, performedBy }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Shows toast: "Laptop assigned to Rahul Sharma"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Refreshes asset list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c>
          <w:tcPr>
            <w:gridSpan w:val="2"/>
            <w:tcBorders>
              <w:top w:val="single" w:color="1B6B6B" w:sz="6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6B6B"/>
                <w:sz w:val="24"/>
                <w:szCs w:val="24"/>
              </w:rPr>
              <w:t xml:space="preserve">handleReturnAsset(asset, returnDate, condition, notes)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File: src/pages/Assets.jsx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none" w:color="FFFFFF" w:sz="0"/>
              <w:bottom w:val="none" w:color="FFFFFF" w:sz="0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Parameters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asset: Asset object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returnDate: Date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condition: string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notes: string</w:t>
            </w:r>
          </w:p>
        </w:tc>
        <w:tc>
          <w:tcPr>
            <w:tcW w:type="dxa" w:w="4826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Returns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Promise&lt;void&gt;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Description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Returns a trackable asset from employee back to available inventory.</w:t>
            </w:r>
          </w:p>
        </w:tc>
      </w:tr>
      <w:tr>
        <w:tc>
          <w:tcPr>
            <w:gridSpan w:val="2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Sets status to "Available" (unless condition is Damaged → "Damaged")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Clears assignedToId, assignedToName, assignedToEmpId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Sets returnDate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Appends to history: { action: "returned", employeeName, date, condition }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Shows toast: "Laptop returned by Rahul Sharma"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c>
          <w:tcPr>
            <w:gridSpan w:val="2"/>
            <w:tcBorders>
              <w:top w:val="single" w:color="1B6B6B" w:sz="6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6B6B"/>
                <w:sz w:val="24"/>
                <w:szCs w:val="24"/>
              </w:rPr>
              <w:t xml:space="preserve">handleIssueConsumable(asset, employee, quantity, issueDate, condition)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File: src/pages/Assets.jsx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none" w:color="FFFFFF" w:sz="0"/>
              <w:bottom w:val="none" w:color="FFFFFF" w:sz="0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Parameters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asset: Asset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employee: Employee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quantity: number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issueDate: Date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condition: string</w:t>
            </w:r>
          </w:p>
        </w:tc>
        <w:tc>
          <w:tcPr>
            <w:tcW w:type="dxa" w:w="4826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Returns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Promise&lt;void&gt;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Description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Issues quantity of a consumable asset to an employee.</w:t>
            </w:r>
          </w:p>
        </w:tc>
      </w:tr>
      <w:tr>
        <w:tc>
          <w:tcPr>
            <w:gridSpan w:val="2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Adds entry to asset.assignments array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Decrements asset.availableStock by quantity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Increments asset.issuedCount by quantity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Appends to history: { action: "issued", quantity, employeeName }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Shows toast: "2 Uniforms issued to Rahul Sharma"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c>
          <w:tcPr>
            <w:gridSpan w:val="2"/>
            <w:tcBorders>
              <w:top w:val="single" w:color="1B6B6B" w:sz="6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6B6B"/>
                <w:sz w:val="24"/>
                <w:szCs w:val="24"/>
              </w:rPr>
              <w:t xml:space="preserve">handleReturnAllAndDeactivate()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File: src/pages/EmployeeProfile.jsx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none" w:color="FFFFFF" w:sz="0"/>
              <w:bottom w:val="none" w:color="FFFFFF" w:sz="0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Parameters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No params — reads pendingReturnAssets state</w:t>
            </w:r>
          </w:p>
        </w:tc>
        <w:tc>
          <w:tcPr>
            <w:tcW w:type="dxa" w:w="4826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Returns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Promise&lt;void&gt;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Description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Returns ALL assigned assets and deactivates employee in one operation.</w:t>
            </w:r>
          </w:p>
        </w:tc>
      </w:tr>
      <w:tr>
        <w:tc>
          <w:tcPr>
            <w:gridSpan w:val="2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Iterates all pending assets (both trackable and consumable)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For trackable: sets status Available, clears assignment, adds history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For consumable: marks assignment as returned, updates stock counts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After all assets returned, updates employee status to "Inactive"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Shows success toast with count: "3 assets returned and employee deactivated"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Triggered from deactivation warning modal when employee has assets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B6B6B" w:sz="4"/>
        </w:pBdr>
        <w:spacing w:before="360" w:after="120"/>
      </w:pPr>
      <w:r>
        <w:rPr>
          <w:rFonts w:ascii="Arial" w:cs="Arial" w:eastAsia="Arial" w:hAnsi="Arial"/>
          <w:b/>
          <w:bCs/>
          <w:color w:val="1B6B6B"/>
          <w:sz w:val="36"/>
          <w:szCs w:val="36"/>
        </w:rPr>
        <w:t xml:space="preserve">8. Document Management Functions</w:t>
      </w:r>
    </w:p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c>
          <w:tcPr>
            <w:gridSpan w:val="2"/>
            <w:tcBorders>
              <w:top w:val="single" w:color="1B6B6B" w:sz="6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6B6B"/>
                <w:sz w:val="24"/>
                <w:szCs w:val="24"/>
              </w:rPr>
              <w:t xml:space="preserve">uploadEmployeeDocument(accessToken, file, companyName, empId, empName, category)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File: src/utils/googleDrive.js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none" w:color="FFFFFF" w:sz="0"/>
              <w:bottom w:val="none" w:color="FFFFFF" w:sz="0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Parameters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accessToken: string — Google OAuth token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file: File object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companyName: string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empId: string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empName: string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category: string — KYC/Employment etc</w:t>
            </w:r>
          </w:p>
        </w:tc>
        <w:tc>
          <w:tcPr>
            <w:tcW w:type="dxa" w:w="4826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Returns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Promise&lt;{ fileId, webViewLink, fileSize }&gt;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Description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Uploads a file to Google Drive with organized folder structure.</w:t>
            </w:r>
          </w:p>
        </w:tc>
      </w:tr>
      <w:tr>
        <w:tc>
          <w:tcPr>
            <w:gridSpan w:val="2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Creates folder hierarchy: AttendX HR Documents / Company / EmpID - Name / Category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Uploads file using Google Drive v3 API multipart upload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Returns fileId (for deletion), webViewLink (for viewing), fileSize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Folder creation is idempotent — reuses existing folders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Uses application/octet-stream as fallback MIME type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c>
          <w:tcPr>
            <w:gridSpan w:val="2"/>
            <w:tcBorders>
              <w:top w:val="single" w:color="1B6B6B" w:sz="6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6B6B"/>
                <w:sz w:val="24"/>
                <w:szCs w:val="24"/>
              </w:rPr>
              <w:t xml:space="preserve">deleteFileFromDrive(accessToken, fileId)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File: src/utils/googleDrive.js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none" w:color="FFFFFF" w:sz="0"/>
              <w:bottom w:val="none" w:color="FFFFFF" w:sz="0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Parameters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accessToken: string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fileId: string — Google Drive file ID</w:t>
            </w:r>
          </w:p>
        </w:tc>
        <w:tc>
          <w:tcPr>
            <w:tcW w:type="dxa" w:w="4826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Returns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Promise&lt;void&gt;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Description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Permanently deletes a file from Google Drive.</w:t>
            </w:r>
          </w:p>
        </w:tc>
      </w:tr>
      <w:tr>
        <w:tc>
          <w:tcPr>
            <w:gridSpan w:val="2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Uses DELETE method on Drive v3 files endpoint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Called when HR deletes a document from employee profile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Also called during Replace (delete old before upload new)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Called when company is deleted (cleanup all Drive files)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Errors are caught and logged but do not crash the UI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c>
          <w:tcPr>
            <w:gridSpan w:val="2"/>
            <w:tcBorders>
              <w:top w:val="single" w:color="1B6B6B" w:sz="6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6B6B"/>
                <w:sz w:val="24"/>
                <w:szCs w:val="24"/>
              </w:rPr>
              <w:t xml:space="preserve">getValidToken()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File: src/contexts/AuthContext.jsx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none" w:color="FFFFFF" w:sz="0"/>
              <w:bottom w:val="none" w:color="FFFFFF" w:sz="0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Parameters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No params — reads from localStorage and Firebase Auth</w:t>
            </w:r>
          </w:p>
        </w:tc>
        <w:tc>
          <w:tcPr>
            <w:tcW w:type="dxa" w:w="4826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Returns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Promise&lt;string | null&gt; — valid access token or null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Description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Returns a valid Google Drive OAuth token, refreshing if expired.</w:t>
            </w:r>
          </w:p>
        </w:tc>
      </w:tr>
      <w:tr>
        <w:tc>
          <w:tcPr>
            <w:gridSpan w:val="2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First checks if current token is still valid (within 55 minutes)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If valid, returns stored token immediately (no network call)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If expired, triggers signInWithPopup to get fresh token silently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Only called for Admin and HR Manager roles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Returns null if refresh fails — caller should show error to user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Called before EVERY Drive API operation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B6B6B" w:sz="4"/>
        </w:pBdr>
        <w:spacing w:before="360" w:after="120"/>
      </w:pPr>
      <w:r>
        <w:rPr>
          <w:rFonts w:ascii="Arial" w:cs="Arial" w:eastAsia="Arial" w:hAnsi="Arial"/>
          <w:b/>
          <w:bCs/>
          <w:color w:val="1B6B6B"/>
          <w:sz w:val="36"/>
          <w:szCs w:val="36"/>
        </w:rPr>
        <w:t xml:space="preserve">9. Onboarding &amp; Offboarding Functions</w:t>
      </w:r>
    </w:p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c>
          <w:tcPr>
            <w:gridSpan w:val="2"/>
            <w:tcBorders>
              <w:top w:val="single" w:color="1B6B6B" w:sz="6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6B6B"/>
                <w:sz w:val="24"/>
                <w:szCs w:val="24"/>
              </w:rPr>
              <w:t xml:space="preserve">calculateDueDate(joiningDate, daysFromJoining)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File: src/pages/EmployeeProfile.jsx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none" w:color="FFFFFF" w:sz="0"/>
              <w:bottom w:val="none" w:color="FFFFFF" w:sz="0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Parameters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joiningDate: Timestamp | Date | string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daysFromJoining: number — negative for pre-joining, 0 for day 1, positive for after</w:t>
            </w:r>
          </w:p>
        </w:tc>
        <w:tc>
          <w:tcPr>
            <w:tcW w:type="dxa" w:w="4826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Returns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Date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Description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Calculates task due date relative to employee joining date.</w:t>
            </w:r>
          </w:p>
        </w:tc>
      </w:tr>
      <w:tr>
        <w:tc>
          <w:tcPr>
            <w:gridSpan w:val="2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Handles all date formats via toJSDate()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Negative values = days BEFORE joining (pre-joining tasks)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Zero = joining day itself (Day 1 tasks)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Positive values = days AFTER joining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Falls back to today if joining date is invalid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Used when auto-generating onboarding tasks for new employee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c>
          <w:tcPr>
            <w:gridSpan w:val="2"/>
            <w:tcBorders>
              <w:top w:val="single" w:color="1B6B6B" w:sz="6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6B6B"/>
                <w:sz w:val="24"/>
                <w:szCs w:val="24"/>
              </w:rPr>
              <w:t xml:space="preserve">calculateOffboardingDueDate(exitDate, daysBefore)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File: src/pages/EmployeeProfile.jsx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none" w:color="FFFFFF" w:sz="0"/>
              <w:bottom w:val="none" w:color="FFFFFF" w:sz="0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Parameters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exitDate: Timestamp | Date | string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daysBefore: number — positive for before exit, negative for after</w:t>
            </w:r>
          </w:p>
        </w:tc>
        <w:tc>
          <w:tcPr>
            <w:tcW w:type="dxa" w:w="4826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Returns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Date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Description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Calculates offboarding task due date relative to exit date.</w:t>
            </w:r>
          </w:p>
        </w:tc>
      </w:tr>
      <w:tr>
        <w:tc>
          <w:tcPr>
            <w:gridSpan w:val="2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Positive daysBefore = task due before exit 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Negative daysBefore = task due AFTER exit date (F&amp;F settlement etc)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Zero = due on exit date itself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Used when HR initiates offboarding to calculate all task deadlines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c>
          <w:tcPr>
            <w:gridSpan w:val="2"/>
            <w:tcBorders>
              <w:top w:val="single" w:color="1B6B6B" w:sz="6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6B6B"/>
                <w:sz w:val="24"/>
                <w:szCs w:val="24"/>
              </w:rPr>
              <w:t xml:space="preserve">markTaskComplete(taskId, notes)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File: src/pages/EmployeeProfile.jsx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none" w:color="FFFFFF" w:sz="0"/>
              <w:bottom w:val="none" w:color="FFFFFF" w:sz="0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Parameters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taskId: string — task ID within onboarding.tasks array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notes: string — optional completion notes</w:t>
            </w:r>
          </w:p>
        </w:tc>
        <w:tc>
          <w:tcPr>
            <w:tcW w:type="dxa" w:w="4826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Returns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Promise&lt;void&gt;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Description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Marks an onboarding task as complete and recalculates progress.</w:t>
            </w:r>
          </w:p>
        </w:tc>
      </w:tr>
      <w:tr>
        <w:tc>
          <w:tcPr>
            <w:gridSpan w:val="2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Updates task: completed=true, completedAt=now, completedBy=user email, notes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Recalculates completionPct: completedRequired / totalRequired * 100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If all required tasks done: sets status to "completed", completedAt=now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Shows celebration toast when 100%: "Onboarding completed for {name}!"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Same function pattern used for offboarding tasks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If task has assetId (auto-generated asset return task): also updates asset status in Firestore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c>
          <w:tcPr>
            <w:gridSpan w:val="2"/>
            <w:tcBorders>
              <w:top w:val="single" w:color="1B6B6B" w:sz="6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6B6B"/>
                <w:sz w:val="24"/>
                <w:szCs w:val="24"/>
              </w:rPr>
              <w:t xml:space="preserve">handleStartOffboarding(exitDate, exitReason)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File: src/pages/EmployeeProfile.jsx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none" w:color="FFFFFF" w:sz="0"/>
              <w:bottom w:val="none" w:color="FFFFFF" w:sz="0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Parameters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exitDate: Date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exitReason: string — Resignation/Termination/Retirement/Contract End/Other</w:t>
            </w:r>
          </w:p>
        </w:tc>
        <w:tc>
          <w:tcPr>
            <w:tcW w:type="dxa" w:w="4826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Returns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Promise&lt;void&gt;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Description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Initiates offboarding for an employee with task generation.</w:t>
            </w:r>
          </w:p>
        </w:tc>
      </w:tr>
      <w:tr>
        <w:tc>
          <w:tcPr>
            <w:gridSpan w:val="2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Fetches offboarding template from settings/offboardingTemplate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Falls back to DEFAULT_OFFBOARDING_TEMPLATE if none exists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Calculates due date for each task using calculateOffboardingDueDate()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Auto-generates asset return tasks for ALL assigned assets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Saves offboarding object to employee with status "in_progress"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Updates employee status to "Offboarding"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Shows toast: "Offboarding started. Exit date: {date}"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B6B6B" w:sz="4"/>
        </w:pBdr>
        <w:spacing w:before="360" w:after="120"/>
      </w:pPr>
      <w:r>
        <w:rPr>
          <w:rFonts w:ascii="Arial" w:cs="Arial" w:eastAsia="Arial" w:hAnsi="Arial"/>
          <w:b/>
          <w:bCs/>
          <w:color w:val="1B6B6B"/>
          <w:sz w:val="36"/>
          <w:szCs w:val="36"/>
        </w:rPr>
        <w:t xml:space="preserve">10. Print &amp; Export Functions</w:t>
      </w:r>
    </w:p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c>
          <w:tcPr>
            <w:gridSpan w:val="2"/>
            <w:tcBorders>
              <w:top w:val="single" w:color="1B6B6B" w:sz="6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6B6B"/>
                <w:sz w:val="24"/>
                <w:szCs w:val="24"/>
              </w:rPr>
              <w:t xml:space="preserve">createPrintDocument({ title, subtitle, companyName, generatedBy, content })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File: src/utils/printTemplate.js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none" w:color="FFFFFF" w:sz="0"/>
              <w:bottom w:val="none" w:color="FFFFFF" w:sz="0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Parameters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title: string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subtitle: string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companyName: string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generatedBy: string — email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content: string — HTML content</w:t>
            </w:r>
          </w:p>
        </w:tc>
        <w:tc>
          <w:tcPr>
            <w:tcW w:type="dxa" w:w="4826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Returns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string — complete HTML document string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Description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Creates a branded AttendX print document with teal header, company name, and footer.</w:t>
            </w:r>
          </w:p>
        </w:tc>
      </w:tr>
      <w:tr>
        <w:tc>
          <w:tcPr>
            <w:gridSpan w:val="2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Header: AttendX logo + "AttendX" branding | company name + subtitle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Sub-header: teal stripe with document title and generation timestamp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Content: wrapped in print-content div with print-safe CSS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Footer: "Powered by AttendX | {company} | {date}"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CSS includes @media print for proper paper rendering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CSS is inline for cross-browser print compatibility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c>
          <w:tcPr>
            <w:gridSpan w:val="2"/>
            <w:tcBorders>
              <w:top w:val="single" w:color="1B6B6B" w:sz="6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6B6B"/>
                <w:sz w:val="24"/>
                <w:szCs w:val="24"/>
              </w:rPr>
              <w:t xml:space="preserve">openPrintWindow(htmlContent)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File: src/utils/printTemplate.js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none" w:color="FFFFFF" w:sz="0"/>
              <w:bottom w:val="none" w:color="FFFFFF" w:sz="0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Parameters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htmlContent: string — full HTML document from createPrintDocument()</w:t>
            </w:r>
          </w:p>
        </w:tc>
        <w:tc>
          <w:tcPr>
            <w:tcW w:type="dxa" w:w="4826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Returns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void — opens browser print dialog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Description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Opens a new browser window with the print document and triggers print dialog.</w:t>
            </w:r>
          </w:p>
        </w:tc>
      </w:tr>
      <w:tr>
        <w:tc>
          <w:tcPr>
            <w:gridSpan w:val="2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Opens window.open() with 900x700 dimensions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Writes HTML content to new window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Waits 500ms for fonts/styles to load before triggering print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window.print() opens the native browser print dialog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 can then print to physical printer or save as PDF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c>
          <w:tcPr>
            <w:gridSpan w:val="2"/>
            <w:tcBorders>
              <w:top w:val="single" w:color="1B6B6B" w:sz="6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6B6B"/>
                <w:sz w:val="24"/>
                <w:szCs w:val="24"/>
              </w:rPr>
              <w:t xml:space="preserve">downloadReport(reportName, data, columns)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File: src/pages/Reports.jsx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none" w:color="FFFFFF" w:sz="0"/>
              <w:bottom w:val="none" w:color="FFFFFF" w:sz="0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Parameters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reportName: string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data: object[]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columns: { header: string, accessor: (item) =&gt; string }[]</w:t>
            </w:r>
          </w:p>
        </w:tc>
        <w:tc>
          <w:tcPr>
            <w:tcW w:type="dxa" w:w="4826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Returns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void — triggers .xlsx download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Description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Exports any report data to Excel file.</w:t>
            </w:r>
          </w:p>
        </w:tc>
      </w:tr>
      <w:tr>
        <w:tc>
          <w:tcPr>
            <w:gridSpan w:val="2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Maps data through columns accessor functions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Creates XLSX worksheet using xlsx library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Adds to workbook with sheet name = reportName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Filename: {CompanyName}_{reportName}_{DD-MM-YYYY}.xlsx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Uses file-saver for download trigger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Called from Print Report button in each Reports tab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B6B6B" w:sz="4"/>
        </w:pBdr>
        <w:spacing w:before="360" w:after="120"/>
      </w:pPr>
      <w:r>
        <w:rPr>
          <w:rFonts w:ascii="Arial" w:cs="Arial" w:eastAsia="Arial" w:hAnsi="Arial"/>
          <w:b/>
          <w:bCs/>
          <w:color w:val="1B6B6B"/>
          <w:sz w:val="36"/>
          <w:szCs w:val="36"/>
        </w:rPr>
        <w:t xml:space="preserve">11. Context &amp; State Functions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6B6B"/>
          <w:sz w:val="28"/>
          <w:szCs w:val="28"/>
        </w:rPr>
        <w:t xml:space="preserve">11.1 AuthContext (src/contexts/AuthContext.jsx)</w:t>
      </w:r>
    </w:p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Exported Value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currentUser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Firebase Auth user object (uid, email, displayName, photoURL)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userRole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String: "admin" | "hrmanager" | "manager" | "itmanager"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userPermissions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Object with per-module boolean permissions from Firestore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googleAccessToken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Current Drive OAuth token (null for manager/itmanager)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loading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Boolean — true while auth state is being determined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signInWithGoogle()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Triggers Google OAuth popup, stores Drive token if needed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signOut()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Signs out, clears Drive token from localStorage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getValidToken()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Returns valid Drive token, refreshes if expired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isTokenValid()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Returns boolean — true if stored Drive token not expired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6B6B"/>
          <w:sz w:val="28"/>
          <w:szCs w:val="28"/>
        </w:rPr>
        <w:t xml:space="preserve">11.2 CompanyContext (src/contexts/CompanyContext.jsx)</w:t>
      </w:r>
    </w:p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Exported Value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company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Current company object from Firestore (real-time via onSnapshot)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loading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Boolean — true while company data is loading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CompanyContext wraps company routes and provides real-time company data (name, settings, leaveTypes, assetTypes, documentTypes) to all child pages. Uses onSnapshot for auto-updates when settings change.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6B6B"/>
          <w:sz w:val="28"/>
          <w:szCs w:val="28"/>
        </w:rPr>
        <w:t xml:space="preserve">11.3 ToastContext (src/contexts/ToastContext.jsx)</w:t>
      </w:r>
    </w:p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Exported Value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showSuccess(message)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Show green success toast (auto-dismiss 3s)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showError(message)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Show red error toast (auto-dismiss 5s)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showWarning(message)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Show amber warning toast (auto-dismiss 4s)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B6B6B" w:sz="4"/>
        </w:pBdr>
        <w:spacing w:before="360" w:after="120"/>
      </w:pPr>
      <w:r>
        <w:rPr>
          <w:rFonts w:ascii="Arial" w:cs="Arial" w:eastAsia="Arial" w:hAnsi="Arial"/>
          <w:b/>
          <w:bCs/>
          <w:color w:val="1B6B6B"/>
          <w:sz w:val="36"/>
          <w:szCs w:val="36"/>
        </w:rPr>
        <w:t xml:space="preserve">12. Calendar Helper Functions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Location: src/utils/calendarHelpers.js</w:t>
      </w:r>
    </w:p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c>
          <w:tcPr>
            <w:gridSpan w:val="2"/>
            <w:tcBorders>
              <w:top w:val="single" w:color="1B6B6B" w:sz="6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6B6B"/>
                <w:sz w:val="24"/>
                <w:szCs w:val="24"/>
              </w:rPr>
              <w:t xml:space="preserve">buildCalendarDays(year, month)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File: src/utils/calendarHelpers.js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none" w:color="FFFFFF" w:sz="0"/>
              <w:bottom w:val="none" w:color="FFFFFF" w:sz="0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Parameters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year: number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month: number — 0-indexed (0=January)</w:t>
            </w:r>
          </w:p>
        </w:tc>
        <w:tc>
          <w:tcPr>
            <w:tcW w:type="dxa" w:w="4826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Returns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{ date: Date, currentMonth: boolean }[] — 42 days (6 weeks)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Description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Builds the 6x7 grid of days for a calendar month view.</w:t>
            </w:r>
          </w:p>
        </w:tc>
      </w:tr>
      <w:tr>
        <w:tc>
          <w:tcPr>
            <w:gridSpan w:val="2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Always returns exactly 42 days (6 complete weeks)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Fills start with days from previous month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Fills end with days from next month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currentMonth: false for days outside the displayed month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Week starts on Monday (European style)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Used by Calendar.jsx to render the grid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c>
          <w:tcPr>
            <w:gridSpan w:val="2"/>
            <w:tcBorders>
              <w:top w:val="single" w:color="1B6B6B" w:sz="6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6B6B"/>
                <w:sz w:val="24"/>
                <w:szCs w:val="24"/>
              </w:rPr>
              <w:t xml:space="preserve">expandEventDays(leave)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File: src/utils/calendarHelpers.js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none" w:color="FFFFFF" w:sz="0"/>
              <w:bottom w:val="none" w:color="FFFFFF" w:sz="0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Parameters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leave: Leave object with startDate, endDate, employeeName, leaveType</w:t>
            </w:r>
          </w:p>
        </w:tc>
        <w:tc>
          <w:tcPr>
            <w:tcW w:type="dxa" w:w="4826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Returns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CalendarEvent[] — one event per day of the leave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Description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Expands a multi-day leave into individual daily events for the calendar.</w:t>
            </w:r>
          </w:p>
        </w:tc>
      </w:tr>
      <w:tr>
        <w:tc>
          <w:tcPr>
            <w:gridSpan w:val="2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Creates one calendar event for each day from startDate to endDate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Each event has type: "leave" and the employee name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Used so the calendar shows the employee on leave for every day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Leave spanning across months shows correctly in each month view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1"/>
        <w:pBdr>
          <w:bottom w:val="single" w:color="1B6B6B" w:sz="4"/>
        </w:pBdr>
        <w:spacing w:before="360" w:after="120"/>
      </w:pPr>
      <w:r>
        <w:rPr>
          <w:rFonts w:ascii="Arial" w:cs="Arial" w:eastAsia="Arial" w:hAnsi="Arial"/>
          <w:b/>
          <w:bCs/>
          <w:color w:val="1B6B6B"/>
          <w:sz w:val="36"/>
          <w:szCs w:val="36"/>
        </w:rPr>
        <w:t xml:space="preserve">13. Platform Configuration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Location: src/config/constants.js — Single source of truth for platform-wide settings.</w:t>
      </w:r>
    </w:p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rPr>
          <w:tblHeader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 Key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ADMIN_EMAIL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"mteja0852@gmail.com"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Auto-creates admin role on first login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APP_NAME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"AttendX"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Display name throughout app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APP_VERSION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"1.0.0"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Version display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DRIVE_TOKEN_EXPIRY_MS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55 * 60 * 1000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Drive token validity window (55 mins)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DRIVE_UPLOAD_ROLES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["admin", "hrmanager"]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Which roles can upload Drive docs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EMPLOYEES_PAGE_SIZE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Employees loaded per page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4ECDC4" w:sz="4"/>
              <w:left w:val="single" w:color="4ECDC4" w:sz="8"/>
              <w:bottom w:val="single" w:color="4ECDC4" w:sz="1"/>
              <w:right w:val="single" w:color="4ECDC4" w:sz="1"/>
            </w:tcBorders>
            <w:shd w:fill="E8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6B"/>
                <w:sz w:val="20"/>
                <w:szCs w:val="20"/>
              </w:rPr>
              <w:t xml:space="preserve">To update admin email or page size: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1. Edit src/config/constants.js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2. Run: npm run build &amp;&amp; firebase deploy --only hosting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3. Changes live immediately after deploy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F5F5" w:sz="2"/>
      </w:pBdr>
      <w:spacing w:before="120"/>
    </w:pPr>
    <w:r>
      <w:rPr>
        <w:rFonts w:ascii="Arial" w:cs="Arial" w:eastAsia="Arial" w:hAnsi="Arial"/>
        <w:color w:val="6b7280"/>
        <w:sz w:val="18"/>
        <w:szCs w:val="18"/>
      </w:rPr>
      <w:t xml:space="preserve">Confidential — AttendX HR Platform  | 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6B6B" w:sz="2"/>
      </w:pBdr>
      <w:spacing w:after="120"/>
    </w:pPr>
    <w:r>
      <w:rPr>
        <w:rFonts w:ascii="Arial" w:cs="Arial" w:eastAsia="Arial" w:hAnsi="Arial"/>
        <w:b/>
        <w:bCs/>
        <w:color w:val="1B6B6B"/>
        <w:sz w:val="22"/>
        <w:szCs w:val="22"/>
      </w:rPr>
      <w:t xml:space="preserve">AttendX</w:t>
    </w:r>
    <w:r>
      <w:rPr>
        <w:rFonts w:ascii="Arial" w:cs="Arial" w:eastAsia="Arial" w:hAnsi="Arial"/>
        <w:color w:val="6b7280"/>
        <w:sz w:val="22"/>
        <w:szCs w:val="22"/>
      </w:rPr>
      <w:t xml:space="preserve">  |  Function Reference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6B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B6B6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2026-03-22T18:39:36.212Z</dcterms:created>
  <dcterms:modified xsi:type="dcterms:W3CDTF">2026-03-22T18:39:36.213Z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