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65BD" w14:textId="77777777" w:rsidR="006264AA" w:rsidRPr="00406726" w:rsidRDefault="006264AA" w:rsidP="006264AA">
      <w:pPr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bookmarkStart w:id="0" w:name="_Hlk214978911"/>
    </w:p>
    <w:tbl>
      <w:tblPr>
        <w:tblpPr w:leftFromText="141" w:rightFromText="141" w:vertAnchor="text" w:horzAnchor="margin" w:tblpXSpec="center" w:tblpY="227"/>
        <w:tblW w:w="15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140"/>
        <w:gridCol w:w="497"/>
        <w:gridCol w:w="20"/>
        <w:gridCol w:w="44"/>
        <w:gridCol w:w="703"/>
        <w:gridCol w:w="856"/>
        <w:gridCol w:w="567"/>
        <w:gridCol w:w="289"/>
        <w:gridCol w:w="609"/>
        <w:gridCol w:w="378"/>
        <w:gridCol w:w="1189"/>
        <w:gridCol w:w="611"/>
        <w:gridCol w:w="610"/>
        <w:gridCol w:w="425"/>
        <w:gridCol w:w="1848"/>
        <w:gridCol w:w="136"/>
        <w:gridCol w:w="233"/>
        <w:gridCol w:w="334"/>
        <w:gridCol w:w="284"/>
        <w:gridCol w:w="1293"/>
        <w:gridCol w:w="266"/>
        <w:gridCol w:w="1848"/>
        <w:gridCol w:w="39"/>
      </w:tblGrid>
      <w:tr w:rsidR="006264AA" w:rsidRPr="00406726" w14:paraId="642D4011" w14:textId="77777777" w:rsidTr="00DD449A">
        <w:trPr>
          <w:gridAfter w:val="1"/>
          <w:wAfter w:w="39" w:type="dxa"/>
          <w:trHeight w:val="163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7C22F566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PLANIFICACIÓN MICROCURRICULAR 2025 – 2026 </w:t>
            </w:r>
            <w:r w:rsidRPr="00406726">
              <w:rPr>
                <w:rFonts w:asciiTheme="minorHAnsi" w:eastAsia="Tahoma" w:hAnsiTheme="minorHAnsi" w:cstheme="minorHAnsi"/>
                <w:color w:val="auto"/>
                <w:kern w:val="24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</w:tr>
      <w:tr w:rsidR="006264AA" w:rsidRPr="00406726" w14:paraId="090F3370" w14:textId="77777777" w:rsidTr="00DD449A">
        <w:trPr>
          <w:gridAfter w:val="1"/>
          <w:wAfter w:w="39" w:type="dxa"/>
          <w:trHeight w:val="461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36FFA950" w14:textId="6F3D5708" w:rsidR="006264AA" w:rsidRPr="00406726" w:rsidRDefault="007A1A21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SEGUNDO </w:t>
            </w:r>
            <w:r w:rsidR="006264AA"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TRIMESTRE </w:t>
            </w:r>
          </w:p>
        </w:tc>
      </w:tr>
      <w:tr w:rsidR="006264AA" w:rsidRPr="00406726" w14:paraId="3948629A" w14:textId="77777777" w:rsidTr="00DD449A">
        <w:trPr>
          <w:gridAfter w:val="1"/>
          <w:wAfter w:w="39" w:type="dxa"/>
          <w:trHeight w:val="163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27350D35" w14:textId="77777777" w:rsidR="006264AA" w:rsidRPr="00406726" w:rsidRDefault="006264AA" w:rsidP="00DD449A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ind w:left="318" w:hanging="284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DATOS INFORMATIVOS</w:t>
            </w:r>
          </w:p>
        </w:tc>
      </w:tr>
      <w:tr w:rsidR="006264AA" w:rsidRPr="00406726" w14:paraId="41477ABF" w14:textId="77777777" w:rsidTr="00DD449A">
        <w:trPr>
          <w:gridAfter w:val="1"/>
          <w:wAfter w:w="39" w:type="dxa"/>
          <w:trHeight w:val="163"/>
        </w:trPr>
        <w:tc>
          <w:tcPr>
            <w:tcW w:w="3070" w:type="dxa"/>
            <w:gridSpan w:val="4"/>
            <w:shd w:val="clear" w:color="auto" w:fill="D9E2F3" w:themeFill="accent1" w:themeFillTint="33"/>
          </w:tcPr>
          <w:p w14:paraId="28FB7833" w14:textId="77777777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Nombre del docente: </w:t>
            </w:r>
          </w:p>
        </w:tc>
        <w:tc>
          <w:tcPr>
            <w:tcW w:w="2170" w:type="dxa"/>
            <w:gridSpan w:val="4"/>
            <w:shd w:val="clear" w:color="auto" w:fill="D9E2F3" w:themeFill="accent1" w:themeFillTint="33"/>
          </w:tcPr>
          <w:p w14:paraId="523F1697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gridSpan w:val="3"/>
            <w:shd w:val="clear" w:color="auto" w:fill="D9E2F3" w:themeFill="accent1" w:themeFillTint="33"/>
          </w:tcPr>
          <w:p w14:paraId="5952856E" w14:textId="77777777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Área: </w:t>
            </w:r>
          </w:p>
        </w:tc>
        <w:tc>
          <w:tcPr>
            <w:tcW w:w="2835" w:type="dxa"/>
            <w:gridSpan w:val="4"/>
            <w:shd w:val="clear" w:color="auto" w:fill="D9E2F3" w:themeFill="accent1" w:themeFillTint="33"/>
          </w:tcPr>
          <w:p w14:paraId="4DD5C05A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Ciencias </w:t>
            </w:r>
          </w:p>
        </w:tc>
        <w:tc>
          <w:tcPr>
            <w:tcW w:w="2835" w:type="dxa"/>
            <w:gridSpan w:val="5"/>
            <w:shd w:val="clear" w:color="auto" w:fill="D9E2F3" w:themeFill="accent1" w:themeFillTint="33"/>
          </w:tcPr>
          <w:p w14:paraId="1C410C0C" w14:textId="77777777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Asignatura: </w:t>
            </w:r>
          </w:p>
        </w:tc>
        <w:tc>
          <w:tcPr>
            <w:tcW w:w="3407" w:type="dxa"/>
            <w:gridSpan w:val="3"/>
            <w:shd w:val="clear" w:color="auto" w:fill="D9E2F3" w:themeFill="accent1" w:themeFillTint="33"/>
            <w:vAlign w:val="bottom"/>
          </w:tcPr>
          <w:p w14:paraId="0677E98D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Ciencias naturales </w:t>
            </w:r>
          </w:p>
        </w:tc>
      </w:tr>
      <w:tr w:rsidR="006264AA" w:rsidRPr="00406726" w14:paraId="64632A13" w14:textId="77777777" w:rsidTr="00DD449A">
        <w:trPr>
          <w:gridAfter w:val="1"/>
          <w:wAfter w:w="39" w:type="dxa"/>
          <w:trHeight w:val="70"/>
        </w:trPr>
        <w:tc>
          <w:tcPr>
            <w:tcW w:w="3070" w:type="dxa"/>
            <w:gridSpan w:val="4"/>
            <w:shd w:val="clear" w:color="auto" w:fill="D9E2F3" w:themeFill="accent1" w:themeFillTint="33"/>
          </w:tcPr>
          <w:p w14:paraId="6E3CD7E3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Grado/Curso:                                                                                                                </w:t>
            </w:r>
          </w:p>
        </w:tc>
        <w:tc>
          <w:tcPr>
            <w:tcW w:w="2170" w:type="dxa"/>
            <w:gridSpan w:val="4"/>
            <w:shd w:val="clear" w:color="auto" w:fill="D9E2F3" w:themeFill="accent1" w:themeFillTint="33"/>
          </w:tcPr>
          <w:p w14:paraId="2F330BE3" w14:textId="77777777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Quinto </w:t>
            </w:r>
          </w:p>
        </w:tc>
        <w:tc>
          <w:tcPr>
            <w:tcW w:w="1276" w:type="dxa"/>
            <w:gridSpan w:val="3"/>
            <w:shd w:val="clear" w:color="auto" w:fill="D9E2F3" w:themeFill="accent1" w:themeFillTint="33"/>
          </w:tcPr>
          <w:p w14:paraId="545BD702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Paralelos:               </w:t>
            </w:r>
          </w:p>
          <w:p w14:paraId="625455DF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2835" w:type="dxa"/>
            <w:gridSpan w:val="4"/>
            <w:shd w:val="clear" w:color="auto" w:fill="D9E2F3" w:themeFill="accent1" w:themeFillTint="33"/>
          </w:tcPr>
          <w:p w14:paraId="586F264D" w14:textId="77777777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 A </w:t>
            </w:r>
          </w:p>
        </w:tc>
        <w:tc>
          <w:tcPr>
            <w:tcW w:w="2835" w:type="dxa"/>
            <w:gridSpan w:val="5"/>
            <w:shd w:val="clear" w:color="auto" w:fill="D9E2F3" w:themeFill="accent1" w:themeFillTint="33"/>
          </w:tcPr>
          <w:p w14:paraId="3B1D2D18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Fecha de inicio y de fin:</w:t>
            </w:r>
          </w:p>
        </w:tc>
        <w:tc>
          <w:tcPr>
            <w:tcW w:w="3407" w:type="dxa"/>
            <w:gridSpan w:val="3"/>
            <w:shd w:val="clear" w:color="auto" w:fill="D9E2F3" w:themeFill="accent1" w:themeFillTint="33"/>
            <w:vAlign w:val="bottom"/>
          </w:tcPr>
          <w:p w14:paraId="6957B261" w14:textId="5B46E835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</w:p>
        </w:tc>
      </w:tr>
      <w:tr w:rsidR="006264AA" w:rsidRPr="00406726" w14:paraId="3FE20AFA" w14:textId="77777777" w:rsidTr="00DD449A">
        <w:trPr>
          <w:gridAfter w:val="1"/>
          <w:wAfter w:w="39" w:type="dxa"/>
          <w:trHeight w:val="163"/>
        </w:trPr>
        <w:tc>
          <w:tcPr>
            <w:tcW w:w="3070" w:type="dxa"/>
            <w:gridSpan w:val="4"/>
            <w:shd w:val="clear" w:color="auto" w:fill="D9E2F3" w:themeFill="accent1" w:themeFillTint="33"/>
            <w:vAlign w:val="bottom"/>
          </w:tcPr>
          <w:p w14:paraId="4B51F7E3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Título de la unidad didáctica:</w:t>
            </w:r>
          </w:p>
        </w:tc>
        <w:tc>
          <w:tcPr>
            <w:tcW w:w="6281" w:type="dxa"/>
            <w:gridSpan w:val="11"/>
            <w:shd w:val="clear" w:color="auto" w:fill="D9E2F3" w:themeFill="accent1" w:themeFillTint="33"/>
          </w:tcPr>
          <w:p w14:paraId="622D5B76" w14:textId="77777777" w:rsidR="006264AA" w:rsidRPr="00406726" w:rsidRDefault="006264AA" w:rsidP="006264AA">
            <w:pPr>
              <w:spacing w:after="0"/>
              <w:textAlignment w:val="baseline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835" w:type="dxa"/>
            <w:gridSpan w:val="5"/>
            <w:shd w:val="clear" w:color="auto" w:fill="D9E2F3" w:themeFill="accent1" w:themeFillTint="33"/>
            <w:vAlign w:val="bottom"/>
          </w:tcPr>
          <w:p w14:paraId="011A9BD5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Números de semanas:</w:t>
            </w:r>
          </w:p>
        </w:tc>
        <w:tc>
          <w:tcPr>
            <w:tcW w:w="3407" w:type="dxa"/>
            <w:gridSpan w:val="3"/>
            <w:shd w:val="clear" w:color="auto" w:fill="D9E2F3" w:themeFill="accent1" w:themeFillTint="33"/>
            <w:vAlign w:val="bottom"/>
          </w:tcPr>
          <w:p w14:paraId="74D8E54F" w14:textId="4A471B1C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 semanas </w:t>
            </w:r>
          </w:p>
        </w:tc>
      </w:tr>
      <w:tr w:rsidR="006264AA" w:rsidRPr="00406726" w14:paraId="1A920FB9" w14:textId="77777777" w:rsidTr="00DD449A">
        <w:trPr>
          <w:gridAfter w:val="1"/>
          <w:wAfter w:w="39" w:type="dxa"/>
          <w:trHeight w:val="163"/>
        </w:trPr>
        <w:tc>
          <w:tcPr>
            <w:tcW w:w="3070" w:type="dxa"/>
            <w:gridSpan w:val="4"/>
            <w:shd w:val="clear" w:color="auto" w:fill="D9E2F3" w:themeFill="accent1" w:themeFillTint="33"/>
            <w:vAlign w:val="bottom"/>
          </w:tcPr>
          <w:p w14:paraId="5DCBE0D3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Eje  Transversal</w:t>
            </w:r>
          </w:p>
        </w:tc>
        <w:tc>
          <w:tcPr>
            <w:tcW w:w="6281" w:type="dxa"/>
            <w:gridSpan w:val="11"/>
            <w:shd w:val="clear" w:color="auto" w:fill="D9E2F3" w:themeFill="accent1" w:themeFillTint="33"/>
          </w:tcPr>
          <w:p w14:paraId="717CEDD8" w14:textId="77777777" w:rsidR="006264AA" w:rsidRPr="00406726" w:rsidRDefault="006264AA" w:rsidP="00DD449A">
            <w:pPr>
              <w:spacing w:after="0"/>
              <w:textAlignment w:val="baseline"/>
              <w:rPr>
                <w:rStyle w:val="eop"/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06726">
              <w:rPr>
                <w:rStyle w:val="Textoennegrita"/>
                <w:rFonts w:asciiTheme="minorHAnsi" w:hAnsiTheme="minorHAnsi" w:cstheme="minorHAnsi"/>
                <w:sz w:val="24"/>
                <w:szCs w:val="24"/>
              </w:rPr>
              <w:t>Interculturalidad</w:t>
            </w:r>
            <w:r w:rsidRPr="00406726">
              <w:rPr>
                <w:rFonts w:asciiTheme="minorHAnsi" w:eastAsia="Arial Unicode MS" w:hAnsiTheme="minorHAnsi" w:cstheme="minorHAnsi"/>
                <w:bCs/>
                <w:sz w:val="24"/>
                <w:szCs w:val="24"/>
              </w:rPr>
              <w:t>.</w:t>
            </w:r>
          </w:p>
        </w:tc>
        <w:tc>
          <w:tcPr>
            <w:tcW w:w="2835" w:type="dxa"/>
            <w:gridSpan w:val="5"/>
            <w:shd w:val="clear" w:color="auto" w:fill="D9E2F3" w:themeFill="accent1" w:themeFillTint="33"/>
            <w:vAlign w:val="bottom"/>
          </w:tcPr>
          <w:p w14:paraId="60BD6696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3407" w:type="dxa"/>
            <w:gridSpan w:val="3"/>
            <w:shd w:val="clear" w:color="auto" w:fill="D9E2F3" w:themeFill="accent1" w:themeFillTint="33"/>
            <w:vAlign w:val="bottom"/>
          </w:tcPr>
          <w:p w14:paraId="5D1570B7" w14:textId="77777777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</w:p>
        </w:tc>
      </w:tr>
      <w:tr w:rsidR="006264AA" w:rsidRPr="00406726" w14:paraId="1F1B4FF1" w14:textId="77777777" w:rsidTr="00DD449A">
        <w:trPr>
          <w:gridAfter w:val="1"/>
          <w:wAfter w:w="39" w:type="dxa"/>
          <w:trHeight w:val="163"/>
        </w:trPr>
        <w:tc>
          <w:tcPr>
            <w:tcW w:w="3070" w:type="dxa"/>
            <w:gridSpan w:val="4"/>
            <w:shd w:val="clear" w:color="auto" w:fill="D9E2F3" w:themeFill="accent1" w:themeFillTint="33"/>
            <w:vAlign w:val="bottom"/>
          </w:tcPr>
          <w:p w14:paraId="7071ED9E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Objetivo  de la unidad didáctica:</w:t>
            </w:r>
          </w:p>
        </w:tc>
        <w:tc>
          <w:tcPr>
            <w:tcW w:w="12523" w:type="dxa"/>
            <w:gridSpan w:val="19"/>
            <w:shd w:val="clear" w:color="auto" w:fill="D9E2F3" w:themeFill="accent1" w:themeFillTint="33"/>
          </w:tcPr>
          <w:p w14:paraId="5DB5B631" w14:textId="24E7E38E" w:rsidR="006264AA" w:rsidRPr="00406726" w:rsidRDefault="006264AA" w:rsidP="00DD449A">
            <w:pPr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</w:p>
        </w:tc>
      </w:tr>
      <w:tr w:rsidR="006264AA" w:rsidRPr="00406726" w14:paraId="4487D034" w14:textId="77777777" w:rsidTr="00DD449A">
        <w:trPr>
          <w:gridAfter w:val="1"/>
          <w:wAfter w:w="39" w:type="dxa"/>
          <w:trHeight w:val="230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75D697BB" w14:textId="77777777" w:rsidR="006264AA" w:rsidRPr="00406726" w:rsidRDefault="006264AA" w:rsidP="00DD449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VALORES: Respeto</w:t>
            </w: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,</w:t>
            </w: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06726">
              <w:rPr>
                <w:rStyle w:val="Textoennegrita"/>
                <w:rFonts w:asciiTheme="minorHAnsi" w:hAnsiTheme="minorHAnsi" w:cstheme="minorHAnsi"/>
                <w:color w:val="auto"/>
                <w:sz w:val="24"/>
                <w:szCs w:val="24"/>
              </w:rPr>
              <w:t>Identidad y sentido de pertenencia</w:t>
            </w: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, </w:t>
            </w:r>
            <w:r w:rsidRPr="00406726">
              <w:rPr>
                <w:rFonts w:asciiTheme="minorHAnsi" w:eastAsia="Arial Unicode MS" w:hAnsiTheme="minorHAnsi" w:cstheme="minorHAnsi"/>
                <w:b/>
                <w:bCs/>
                <w:color w:val="auto"/>
                <w:sz w:val="24"/>
                <w:szCs w:val="24"/>
              </w:rPr>
              <w:t>Honestidad</w:t>
            </w: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, </w:t>
            </w: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6264AA" w:rsidRPr="00406726" w14:paraId="43B18CEF" w14:textId="77777777" w:rsidTr="00DD449A">
        <w:trPr>
          <w:gridAfter w:val="1"/>
          <w:wAfter w:w="39" w:type="dxa"/>
          <w:trHeight w:val="505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294B2AB1" w14:textId="77777777" w:rsidR="006264AA" w:rsidRPr="00406726" w:rsidRDefault="006264AA" w:rsidP="00DD449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5" w:hanging="284"/>
              <w:jc w:val="both"/>
              <w:rPr>
                <w:rFonts w:asciiTheme="minorHAnsi" w:eastAsia="Arial Unicode MS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COMPETENCIAS:</w:t>
            </w: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 Competencias matemáticas </w:t>
            </w:r>
            <w:r w:rsidRPr="00406726">
              <w:rPr>
                <w:rFonts w:asciiTheme="minorHAnsi" w:eastAsia="Times New Roman" w:hAnsiTheme="minorHAnsi" w:cstheme="minorHAnsi"/>
                <w:bCs/>
                <w:noProof/>
                <w:color w:val="auto"/>
                <w:sz w:val="24"/>
                <w:szCs w:val="24"/>
                <w:lang w:eastAsia="es-EC"/>
              </w:rPr>
              <w:drawing>
                <wp:inline distT="0" distB="0" distL="0" distR="0" wp14:anchorId="1EC3E3F0" wp14:editId="5C0C433B">
                  <wp:extent cx="358816" cy="257723"/>
                  <wp:effectExtent l="0" t="0" r="3175" b="9525"/>
                  <wp:docPr id="18" name="Imagen 18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FCC6CA-0213-4671-873D-93ED77CE89A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28FCC6CA-0213-4671-873D-93ED77CE89A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210" r="24610" b="-3004"/>
                          <a:stretch/>
                        </pic:blipFill>
                        <pic:spPr>
                          <a:xfrm>
                            <a:off x="0" y="0"/>
                            <a:ext cx="367303" cy="26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  Competencias comunicacionales </w:t>
            </w:r>
            <w:r w:rsidRPr="00406726">
              <w:rPr>
                <w:rFonts w:asciiTheme="minorHAnsi" w:eastAsia="Times New Roman" w:hAnsiTheme="minorHAnsi" w:cstheme="minorHAnsi"/>
                <w:bCs/>
                <w:noProof/>
                <w:color w:val="auto"/>
                <w:sz w:val="24"/>
                <w:szCs w:val="24"/>
                <w:lang w:eastAsia="es-EC"/>
              </w:rPr>
              <w:drawing>
                <wp:inline distT="0" distB="0" distL="0" distR="0" wp14:anchorId="5D7C0E7D" wp14:editId="7B44CC5D">
                  <wp:extent cx="328679" cy="243069"/>
                  <wp:effectExtent l="0" t="0" r="0" b="5080"/>
                  <wp:docPr id="20" name="Imagen 20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15CA0D-5D53-464D-B6B3-2353303279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4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8415CA0D-5D53-464D-B6B3-2353303279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76815" b="-2874"/>
                          <a:stretch/>
                        </pic:blipFill>
                        <pic:spPr>
                          <a:xfrm>
                            <a:off x="0" y="0"/>
                            <a:ext cx="338206" cy="250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  Competencias digitales </w:t>
            </w:r>
            <w:r w:rsidRPr="00406726">
              <w:rPr>
                <w:rFonts w:asciiTheme="minorHAnsi" w:eastAsia="Times New Roman" w:hAnsiTheme="minorHAnsi" w:cstheme="minorHAnsi"/>
                <w:bCs/>
                <w:noProof/>
                <w:color w:val="auto"/>
                <w:sz w:val="24"/>
                <w:szCs w:val="24"/>
                <w:lang w:eastAsia="es-EC"/>
              </w:rPr>
              <w:drawing>
                <wp:inline distT="0" distB="0" distL="0" distR="0" wp14:anchorId="19610EC3" wp14:editId="3B8015CC">
                  <wp:extent cx="329879" cy="244175"/>
                  <wp:effectExtent l="0" t="0" r="0" b="3810"/>
                  <wp:docPr id="21" name="Imagen 21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8D01A7-1111-4850-AC30-106511B8EA5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3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F38D01A7-1111-4850-AC30-106511B8EA5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56" r="51172" b="-3558"/>
                          <a:stretch/>
                        </pic:blipFill>
                        <pic:spPr>
                          <a:xfrm>
                            <a:off x="0" y="0"/>
                            <a:ext cx="349406" cy="258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  Competencias socioemocionales </w:t>
            </w:r>
            <w:r w:rsidRPr="00406726">
              <w:rPr>
                <w:rFonts w:asciiTheme="minorHAnsi" w:eastAsia="Times New Roman" w:hAnsiTheme="minorHAnsi" w:cstheme="minorHAnsi"/>
                <w:bCs/>
                <w:noProof/>
                <w:color w:val="auto"/>
                <w:sz w:val="24"/>
                <w:szCs w:val="24"/>
                <w:lang w:eastAsia="es-EC"/>
              </w:rPr>
              <w:drawing>
                <wp:inline distT="0" distB="0" distL="0" distR="0" wp14:anchorId="3BD10D79" wp14:editId="5DFEB70B">
                  <wp:extent cx="304396" cy="248856"/>
                  <wp:effectExtent l="0" t="0" r="635" b="0"/>
                  <wp:docPr id="22" name="Imagen 22" descr="Imagen que contiene 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99F07B-E6E0-4AC6-A244-DACE89C575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 descr="Imagen que contiene 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8099F07B-E6E0-4AC6-A244-DACE89C575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75" b="-4741"/>
                          <a:stretch/>
                        </pic:blipFill>
                        <pic:spPr>
                          <a:xfrm>
                            <a:off x="0" y="0"/>
                            <a:ext cx="311530" cy="25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4AA" w:rsidRPr="00406726" w14:paraId="66066014" w14:textId="77777777" w:rsidTr="00DD449A">
        <w:trPr>
          <w:gridAfter w:val="1"/>
          <w:wAfter w:w="39" w:type="dxa"/>
          <w:trHeight w:val="505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0D78955A" w14:textId="77777777" w:rsidR="006264AA" w:rsidRPr="00406726" w:rsidRDefault="006264AA" w:rsidP="00DD449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7" w:hanging="284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INSERCIONES CURRICULARES </w:t>
            </w:r>
          </w:p>
        </w:tc>
      </w:tr>
      <w:tr w:rsidR="006264AA" w:rsidRPr="00406726" w14:paraId="14376D20" w14:textId="77777777" w:rsidTr="00DD449A">
        <w:trPr>
          <w:gridAfter w:val="1"/>
          <w:wAfter w:w="39" w:type="dxa"/>
          <w:trHeight w:val="413"/>
        </w:trPr>
        <w:tc>
          <w:tcPr>
            <w:tcW w:w="5529" w:type="dxa"/>
            <w:gridSpan w:val="9"/>
          </w:tcPr>
          <w:p w14:paraId="1DA0DCEC" w14:textId="77777777" w:rsidR="006264AA" w:rsidRPr="00406726" w:rsidRDefault="006264AA" w:rsidP="00DD449A">
            <w:pPr>
              <w:spacing w:after="0" w:line="240" w:lineRule="auto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Educación Cívica, Ética e Integridad</w:t>
            </w:r>
          </w:p>
        </w:tc>
        <w:tc>
          <w:tcPr>
            <w:tcW w:w="3397" w:type="dxa"/>
            <w:gridSpan w:val="5"/>
          </w:tcPr>
          <w:p w14:paraId="3F4814AA" w14:textId="77777777" w:rsidR="006264AA" w:rsidRPr="00406726" w:rsidRDefault="006264AA" w:rsidP="00DD449A">
            <w:pPr>
              <w:pStyle w:val="Prrafodelista"/>
              <w:spacing w:after="0" w:line="240" w:lineRule="auto"/>
              <w:ind w:left="31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color w:val="auto"/>
                <w:sz w:val="24"/>
                <w:szCs w:val="24"/>
                <w:lang w:eastAsia="es-EC"/>
              </w:rPr>
              <w:drawing>
                <wp:inline distT="0" distB="0" distL="0" distR="0" wp14:anchorId="0FC103E8" wp14:editId="7ABF85C3">
                  <wp:extent cx="293298" cy="291991"/>
                  <wp:effectExtent l="0" t="0" r="0" b="0"/>
                  <wp:docPr id="17" name="Imagen 17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 descr="Icon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62" cy="29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gridSpan w:val="3"/>
          </w:tcPr>
          <w:p w14:paraId="4B4D89CF" w14:textId="77777777" w:rsidR="006264AA" w:rsidRPr="00406726" w:rsidRDefault="006264AA" w:rsidP="00DD449A">
            <w:pPr>
              <w:spacing w:after="0" w:line="240" w:lineRule="auto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Educación Financiera </w:t>
            </w:r>
          </w:p>
        </w:tc>
        <w:tc>
          <w:tcPr>
            <w:tcW w:w="4258" w:type="dxa"/>
            <w:gridSpan w:val="6"/>
          </w:tcPr>
          <w:p w14:paraId="78ACB20C" w14:textId="77777777" w:rsidR="006264AA" w:rsidRPr="00406726" w:rsidRDefault="006264AA" w:rsidP="00DD449A">
            <w:pPr>
              <w:pStyle w:val="Prrafodelista"/>
              <w:spacing w:after="0" w:line="240" w:lineRule="auto"/>
              <w:ind w:left="31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color w:val="auto"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61312" behindDoc="0" locked="0" layoutInCell="1" allowOverlap="1" wp14:anchorId="207B89AB" wp14:editId="3E5D3A77">
                  <wp:simplePos x="0" y="0"/>
                  <wp:positionH relativeFrom="column">
                    <wp:posOffset>813890</wp:posOffset>
                  </wp:positionH>
                  <wp:positionV relativeFrom="paragraph">
                    <wp:posOffset>527</wp:posOffset>
                  </wp:positionV>
                  <wp:extent cx="301625" cy="295275"/>
                  <wp:effectExtent l="0" t="0" r="3175" b="9525"/>
                  <wp:wrapSquare wrapText="bothSides"/>
                  <wp:docPr id="25" name="Imagen 25" descr="Imagen que contiene 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5" descr="Imagen que contiene Icon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264AA" w:rsidRPr="00406726" w14:paraId="42924BC1" w14:textId="77777777" w:rsidTr="00DD449A">
        <w:trPr>
          <w:gridAfter w:val="1"/>
          <w:wAfter w:w="39" w:type="dxa"/>
          <w:trHeight w:val="505"/>
        </w:trPr>
        <w:tc>
          <w:tcPr>
            <w:tcW w:w="5529" w:type="dxa"/>
            <w:gridSpan w:val="9"/>
          </w:tcPr>
          <w:p w14:paraId="2D62145B" w14:textId="77777777" w:rsidR="006264AA" w:rsidRPr="00406726" w:rsidRDefault="006264AA" w:rsidP="00DD449A">
            <w:pPr>
              <w:spacing w:after="0" w:line="240" w:lineRule="auto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Educación para el Desarrollo Sostenible </w:t>
            </w:r>
          </w:p>
          <w:p w14:paraId="26B3B596" w14:textId="77777777" w:rsidR="006264AA" w:rsidRPr="00406726" w:rsidRDefault="006264AA" w:rsidP="00DD449A">
            <w:pPr>
              <w:pStyle w:val="Prrafodelista"/>
              <w:spacing w:after="0" w:line="240" w:lineRule="auto"/>
              <w:ind w:left="31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3397" w:type="dxa"/>
            <w:gridSpan w:val="5"/>
          </w:tcPr>
          <w:p w14:paraId="5749FCC1" w14:textId="77777777" w:rsidR="006264AA" w:rsidRPr="00406726" w:rsidRDefault="006264AA" w:rsidP="00DD449A">
            <w:pPr>
              <w:pStyle w:val="Prrafodelista"/>
              <w:spacing w:after="0" w:line="240" w:lineRule="auto"/>
              <w:ind w:left="31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color w:val="auto"/>
                <w:sz w:val="24"/>
                <w:szCs w:val="24"/>
                <w:lang w:eastAsia="es-EC"/>
              </w:rPr>
              <w:drawing>
                <wp:inline distT="0" distB="0" distL="0" distR="0" wp14:anchorId="1998BCCD" wp14:editId="138FC896">
                  <wp:extent cx="336430" cy="342640"/>
                  <wp:effectExtent l="0" t="0" r="6985" b="635"/>
                  <wp:docPr id="24" name="Imagen 24" descr="Imagen que contiene 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4" descr="Imagen que contiene 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59039" cy="365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gridSpan w:val="3"/>
          </w:tcPr>
          <w:p w14:paraId="4C7259F8" w14:textId="77777777" w:rsidR="006264AA" w:rsidRPr="00406726" w:rsidRDefault="006264AA" w:rsidP="00DD449A">
            <w:pPr>
              <w:spacing w:after="0" w:line="240" w:lineRule="auto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Educación para la Seguridad Vial y Movilidad Sostenible </w:t>
            </w:r>
          </w:p>
        </w:tc>
        <w:tc>
          <w:tcPr>
            <w:tcW w:w="4258" w:type="dxa"/>
            <w:gridSpan w:val="6"/>
          </w:tcPr>
          <w:p w14:paraId="59F26179" w14:textId="77777777" w:rsidR="006264AA" w:rsidRPr="00406726" w:rsidRDefault="006264AA" w:rsidP="00DD449A">
            <w:pPr>
              <w:spacing w:after="0" w:line="240" w:lineRule="auto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color w:val="auto"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60288" behindDoc="0" locked="0" layoutInCell="1" allowOverlap="1" wp14:anchorId="0E0EDA3E" wp14:editId="6AD73564">
                  <wp:simplePos x="0" y="0"/>
                  <wp:positionH relativeFrom="column">
                    <wp:posOffset>829777</wp:posOffset>
                  </wp:positionH>
                  <wp:positionV relativeFrom="paragraph">
                    <wp:posOffset>32277</wp:posOffset>
                  </wp:positionV>
                  <wp:extent cx="295632" cy="284671"/>
                  <wp:effectExtent l="0" t="0" r="9525" b="1270"/>
                  <wp:wrapSquare wrapText="bothSides"/>
                  <wp:docPr id="27" name="Imagen 27" descr="Imagen que contiene 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7" descr="Imagen que contiene Icon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632" cy="284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264AA" w:rsidRPr="00406726" w14:paraId="17D39B99" w14:textId="77777777" w:rsidTr="00DD449A">
        <w:trPr>
          <w:gridAfter w:val="1"/>
          <w:wAfter w:w="39" w:type="dxa"/>
          <w:trHeight w:val="505"/>
        </w:trPr>
        <w:tc>
          <w:tcPr>
            <w:tcW w:w="5529" w:type="dxa"/>
            <w:gridSpan w:val="9"/>
          </w:tcPr>
          <w:p w14:paraId="0170FB11" w14:textId="77777777" w:rsidR="006264AA" w:rsidRPr="00406726" w:rsidRDefault="006264AA" w:rsidP="00DD449A">
            <w:pPr>
              <w:spacing w:after="0" w:line="240" w:lineRule="auto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lastRenderedPageBreak/>
              <w:t xml:space="preserve">Educación Socioemocional </w:t>
            </w:r>
          </w:p>
          <w:p w14:paraId="665C6762" w14:textId="77777777" w:rsidR="006264AA" w:rsidRPr="00406726" w:rsidRDefault="006264AA" w:rsidP="00DD449A">
            <w:pPr>
              <w:pStyle w:val="Prrafodelista"/>
              <w:spacing w:after="0" w:line="240" w:lineRule="auto"/>
              <w:ind w:left="31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3397" w:type="dxa"/>
            <w:gridSpan w:val="5"/>
          </w:tcPr>
          <w:p w14:paraId="01F6FAE4" w14:textId="77777777" w:rsidR="006264AA" w:rsidRPr="00406726" w:rsidRDefault="006264AA" w:rsidP="00DD449A">
            <w:pPr>
              <w:pStyle w:val="Prrafodelista"/>
              <w:spacing w:after="0" w:line="240" w:lineRule="auto"/>
              <w:ind w:left="31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color w:val="auto"/>
                <w:sz w:val="24"/>
                <w:szCs w:val="24"/>
                <w:lang w:eastAsia="es-EC"/>
              </w:rPr>
              <w:drawing>
                <wp:inline distT="0" distB="0" distL="0" distR="0" wp14:anchorId="5D28385C" wp14:editId="6B070526">
                  <wp:extent cx="345057" cy="337578"/>
                  <wp:effectExtent l="0" t="0" r="0" b="5715"/>
                  <wp:docPr id="19" name="Imagen 19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 descr="Icon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74" cy="347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gridSpan w:val="3"/>
          </w:tcPr>
          <w:p w14:paraId="7B03A510" w14:textId="77777777" w:rsidR="006264AA" w:rsidRPr="00406726" w:rsidRDefault="006264AA" w:rsidP="00DD449A">
            <w:pPr>
              <w:spacing w:after="0" w:line="240" w:lineRule="auto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Educación para la Seguridad Integral.</w:t>
            </w:r>
            <w:r w:rsidRPr="00406726">
              <w:rPr>
                <w:rFonts w:asciiTheme="minorHAnsi" w:hAnsiTheme="minorHAnsi" w:cstheme="minorHAnsi"/>
                <w:noProof/>
                <w:color w:val="auto"/>
                <w:sz w:val="24"/>
                <w:szCs w:val="24"/>
                <w:lang w:eastAsia="es-EC"/>
              </w:rPr>
              <w:t xml:space="preserve"> </w:t>
            </w:r>
          </w:p>
        </w:tc>
        <w:tc>
          <w:tcPr>
            <w:tcW w:w="4258" w:type="dxa"/>
            <w:gridSpan w:val="6"/>
          </w:tcPr>
          <w:p w14:paraId="55E04568" w14:textId="77777777" w:rsidR="006264AA" w:rsidRPr="00406726" w:rsidRDefault="006264AA" w:rsidP="00DD449A">
            <w:pPr>
              <w:spacing w:after="0" w:line="240" w:lineRule="auto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color w:val="auto"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59264" behindDoc="0" locked="0" layoutInCell="1" allowOverlap="1" wp14:anchorId="075D79F2" wp14:editId="281BE533">
                  <wp:simplePos x="0" y="0"/>
                  <wp:positionH relativeFrom="column">
                    <wp:posOffset>826147</wp:posOffset>
                  </wp:positionH>
                  <wp:positionV relativeFrom="paragraph">
                    <wp:posOffset>12173</wp:posOffset>
                  </wp:positionV>
                  <wp:extent cx="291836" cy="276046"/>
                  <wp:effectExtent l="0" t="0" r="0" b="0"/>
                  <wp:wrapNone/>
                  <wp:docPr id="35" name="Imagen 35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5" descr="Icono&#10;&#10;Descripción generada automáticamente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36" cy="276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264AA" w:rsidRPr="00406726" w14:paraId="557FD55A" w14:textId="77777777" w:rsidTr="00DD449A">
        <w:trPr>
          <w:gridAfter w:val="1"/>
          <w:wAfter w:w="39" w:type="dxa"/>
          <w:trHeight w:val="64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2C04F6E1" w14:textId="77777777" w:rsidR="006264AA" w:rsidRPr="00406726" w:rsidRDefault="006264AA" w:rsidP="00DD449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5" w:hanging="284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TÉCNICAS E INSTRUMENTOS DE EVALUACIÓN EDUCATIVA DE LOS APRENDIZAJES</w:t>
            </w:r>
          </w:p>
        </w:tc>
      </w:tr>
      <w:tr w:rsidR="006264AA" w:rsidRPr="00406726" w14:paraId="621A1E9B" w14:textId="77777777" w:rsidTr="00DD449A">
        <w:trPr>
          <w:gridAfter w:val="1"/>
          <w:wAfter w:w="39" w:type="dxa"/>
          <w:trHeight w:val="505"/>
        </w:trPr>
        <w:tc>
          <w:tcPr>
            <w:tcW w:w="3050" w:type="dxa"/>
            <w:gridSpan w:val="3"/>
            <w:shd w:val="clear" w:color="auto" w:fill="D9E2F3" w:themeFill="accent1" w:themeFillTint="33"/>
          </w:tcPr>
          <w:p w14:paraId="2428BFB4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44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Cuestionario.</w:t>
            </w:r>
          </w:p>
          <w:p w14:paraId="4A4F2658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44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Rúbrica.</w:t>
            </w:r>
          </w:p>
          <w:p w14:paraId="597EE285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447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Entrevista. </w:t>
            </w:r>
          </w:p>
        </w:tc>
        <w:tc>
          <w:tcPr>
            <w:tcW w:w="3088" w:type="dxa"/>
            <w:gridSpan w:val="7"/>
            <w:shd w:val="clear" w:color="auto" w:fill="D9E2F3" w:themeFill="accent1" w:themeFillTint="33"/>
          </w:tcPr>
          <w:p w14:paraId="73C4FF60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44" w:hanging="283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Encuesta.</w:t>
            </w:r>
          </w:p>
          <w:p w14:paraId="6785F7C4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44" w:hanging="283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Lista de cotejo.</w:t>
            </w:r>
          </w:p>
          <w:p w14:paraId="197EF7A4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44" w:hanging="283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Listas de control.</w:t>
            </w:r>
          </w:p>
        </w:tc>
        <w:tc>
          <w:tcPr>
            <w:tcW w:w="2788" w:type="dxa"/>
            <w:gridSpan w:val="4"/>
            <w:shd w:val="clear" w:color="auto" w:fill="D9E2F3" w:themeFill="accent1" w:themeFillTint="33"/>
          </w:tcPr>
          <w:p w14:paraId="36EF1576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406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Grupo focal.</w:t>
            </w:r>
          </w:p>
          <w:p w14:paraId="0D172344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406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Observación. </w:t>
            </w:r>
          </w:p>
          <w:p w14:paraId="4BB0A18C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406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Debate.</w:t>
            </w:r>
          </w:p>
        </w:tc>
        <w:tc>
          <w:tcPr>
            <w:tcW w:w="2273" w:type="dxa"/>
            <w:gridSpan w:val="2"/>
            <w:shd w:val="clear" w:color="auto" w:fill="D9E2F3" w:themeFill="accent1" w:themeFillTint="33"/>
          </w:tcPr>
          <w:p w14:paraId="52325A64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59" w:hanging="283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Mesa redonda.</w:t>
            </w:r>
          </w:p>
          <w:p w14:paraId="70C282B2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59" w:hanging="283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Foro.</w:t>
            </w:r>
          </w:p>
          <w:p w14:paraId="711CD4BB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59" w:hanging="283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 xml:space="preserve">Exposición. </w:t>
            </w:r>
          </w:p>
        </w:tc>
        <w:tc>
          <w:tcPr>
            <w:tcW w:w="4394" w:type="dxa"/>
            <w:gridSpan w:val="7"/>
            <w:shd w:val="clear" w:color="auto" w:fill="D9E2F3" w:themeFill="accent1" w:themeFillTint="33"/>
          </w:tcPr>
          <w:p w14:paraId="7A1A03B0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64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Actividad experiencial.</w:t>
            </w:r>
          </w:p>
          <w:p w14:paraId="530C7D95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64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Resolución de situaciones problemáticas.</w:t>
            </w:r>
          </w:p>
          <w:p w14:paraId="213AA6B4" w14:textId="77777777" w:rsidR="006264AA" w:rsidRPr="00406726" w:rsidRDefault="006264AA" w:rsidP="00DD44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64"/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bCs/>
                <w:color w:val="auto"/>
                <w:sz w:val="24"/>
                <w:szCs w:val="24"/>
              </w:rPr>
              <w:t>Cuaderno de campo.</w:t>
            </w:r>
          </w:p>
        </w:tc>
      </w:tr>
      <w:tr w:rsidR="006264AA" w:rsidRPr="00406726" w14:paraId="0545B907" w14:textId="77777777" w:rsidTr="00DD449A">
        <w:trPr>
          <w:gridAfter w:val="1"/>
          <w:wAfter w:w="39" w:type="dxa"/>
          <w:trHeight w:val="370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1F150AA2" w14:textId="77777777" w:rsidR="006264AA" w:rsidRPr="00406726" w:rsidRDefault="006264AA" w:rsidP="00DD449A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ind w:left="306" w:hanging="284"/>
              <w:jc w:val="both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PRINCIPIOS DEL DISEÑO UNIVERSAL DE APRENDIZAJE – DUA </w:t>
            </w:r>
          </w:p>
        </w:tc>
      </w:tr>
      <w:tr w:rsidR="006264AA" w:rsidRPr="00406726" w14:paraId="1FEABAF4" w14:textId="77777777" w:rsidTr="00DD449A">
        <w:trPr>
          <w:gridAfter w:val="1"/>
          <w:wAfter w:w="39" w:type="dxa"/>
          <w:trHeight w:val="370"/>
        </w:trPr>
        <w:tc>
          <w:tcPr>
            <w:tcW w:w="15593" w:type="dxa"/>
            <w:gridSpan w:val="23"/>
            <w:shd w:val="clear" w:color="auto" w:fill="auto"/>
          </w:tcPr>
          <w:p w14:paraId="5ED802A7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PRINCIPIO DE IMPLICACIÓN: EL PORQUÉ 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del aprendizaje, se activan las redes afectivas. Se trata de utilizar diferentes estrategias para motivar al alumnado, mantener esa motivación y para facilitar su participación activa en el proceso de enseñanza-aprendizaje. </w:t>
            </w:r>
            <w:r w:rsidRPr="00406726">
              <w:rPr>
                <w:rFonts w:asciiTheme="minorHAnsi" w:hAnsiTheme="minorHAnsi" w:cstheme="minorHAnsi"/>
                <w:b/>
                <w:i/>
                <w:iCs/>
                <w:color w:val="auto"/>
                <w:sz w:val="24"/>
                <w:szCs w:val="24"/>
              </w:rPr>
              <w:t>Proporciona opciones para la motivación del estudiante, captar el interés, mantener el esfuerzo y la persistencia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.   </w:t>
            </w: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6264AA" w:rsidRPr="00406726" w14:paraId="6F30F199" w14:textId="77777777" w:rsidTr="00DD449A">
        <w:trPr>
          <w:gridAfter w:val="1"/>
          <w:wAfter w:w="39" w:type="dxa"/>
          <w:trHeight w:val="370"/>
        </w:trPr>
        <w:tc>
          <w:tcPr>
            <w:tcW w:w="15593" w:type="dxa"/>
            <w:gridSpan w:val="23"/>
            <w:shd w:val="clear" w:color="auto" w:fill="auto"/>
          </w:tcPr>
          <w:p w14:paraId="0B12E6E7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PRINCIPIO DE REPRESENTACIÓN: El QUÉ 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del aprendizaje, se activan las redes de reconocimiento. Siguiendo este principio, debemos presentar la información al alumnado mediante soportes variados y en formatos distintos, teniendo en cuenta las diferentes vías de acceso y procesamiento de dicha información. </w:t>
            </w:r>
            <w:r w:rsidRPr="00406726">
              <w:rPr>
                <w:rFonts w:asciiTheme="minorHAnsi" w:hAnsiTheme="minorHAnsi" w:cstheme="minorHAnsi"/>
                <w:b/>
                <w:i/>
                <w:iCs/>
                <w:color w:val="auto"/>
                <w:sz w:val="24"/>
                <w:szCs w:val="24"/>
              </w:rPr>
              <w:t>Proporciona opciones para la percepción, el lenguaje, los símbolos y la comprensión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>.</w:t>
            </w:r>
          </w:p>
        </w:tc>
      </w:tr>
      <w:tr w:rsidR="006264AA" w:rsidRPr="00406726" w14:paraId="0A5307AF" w14:textId="77777777" w:rsidTr="00DD449A">
        <w:trPr>
          <w:gridAfter w:val="1"/>
          <w:wAfter w:w="39" w:type="dxa"/>
          <w:trHeight w:val="370"/>
        </w:trPr>
        <w:tc>
          <w:tcPr>
            <w:tcW w:w="15593" w:type="dxa"/>
            <w:gridSpan w:val="23"/>
            <w:shd w:val="clear" w:color="auto" w:fill="auto"/>
          </w:tcPr>
          <w:p w14:paraId="43B177F0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PRINCIPIO DE ACCIÓN Y EXPRESIÓN: El CÓMO 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del aprendizaje, se activan las redes estratégicas. Siguiendo este principio, debemos ofrecer al alumnado diferentes posibilidades para expresar lo que saben, para organizarse y planificarse. </w:t>
            </w:r>
            <w:r w:rsidRPr="00406726">
              <w:rPr>
                <w:rFonts w:asciiTheme="minorHAnsi" w:hAnsiTheme="minorHAnsi" w:cstheme="minorHAnsi"/>
                <w:b/>
                <w:i/>
                <w:iCs/>
                <w:color w:val="auto"/>
                <w:sz w:val="24"/>
                <w:szCs w:val="24"/>
              </w:rPr>
              <w:t>Proporciona opciones para la acción física, la expresión, la comunicación y las funciones ejecutivas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>.</w:t>
            </w:r>
          </w:p>
        </w:tc>
      </w:tr>
      <w:tr w:rsidR="006264AA" w:rsidRPr="00406726" w14:paraId="612F2BB6" w14:textId="77777777" w:rsidTr="00DD449A">
        <w:trPr>
          <w:gridAfter w:val="1"/>
          <w:wAfter w:w="39" w:type="dxa"/>
          <w:trHeight w:val="370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2E5A81B8" w14:textId="77777777" w:rsidR="006264AA" w:rsidRPr="00406726" w:rsidRDefault="002B5B93" w:rsidP="00DD449A">
            <w:pPr>
              <w:pStyle w:val="Prrafodelista"/>
              <w:numPr>
                <w:ilvl w:val="0"/>
                <w:numId w:val="1"/>
              </w:numPr>
              <w:spacing w:after="0" w:line="276" w:lineRule="auto"/>
              <w:ind w:left="306" w:hanging="284"/>
              <w:jc w:val="both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24"/>
                  <w:szCs w:val="24"/>
                </w:rPr>
                <w:tag w:val="goog_rdk_44"/>
                <w:id w:val="-261451200"/>
              </w:sdtPr>
              <w:sdtEndPr/>
              <w:sdtContent>
                <w:r w:rsidR="006264AA" w:rsidRPr="00406726">
                  <w:rPr>
                    <w:rFonts w:asciiTheme="minorHAnsi" w:hAnsiTheme="minorHAnsi" w:cstheme="minorHAnsi"/>
                    <w:b/>
                    <w:color w:val="auto"/>
                    <w:sz w:val="24"/>
                    <w:szCs w:val="24"/>
                  </w:rPr>
                  <w:t>APRENDIZAJE DISCIPLINAR</w:t>
                </w:r>
              </w:sdtContent>
            </w:sdt>
          </w:p>
        </w:tc>
      </w:tr>
      <w:tr w:rsidR="006264AA" w:rsidRPr="00406726" w14:paraId="18A45BF9" w14:textId="77777777" w:rsidTr="00DD449A">
        <w:trPr>
          <w:gridAfter w:val="1"/>
          <w:wAfter w:w="39" w:type="dxa"/>
          <w:trHeight w:val="370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69ACC3F9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OBJETIVOS DE APRENDIZAJE: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 Corresponde al objetivo a alcanzar para una asignatura en un determinado tiempo 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  <w:highlight w:val="cyan"/>
              </w:rPr>
              <w:t>(Revisar los Objetivos por áreas de cada Subnivel).</w:t>
            </w:r>
            <w:r w:rsidRPr="00406726"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  <w:t xml:space="preserve"> </w:t>
            </w:r>
          </w:p>
          <w:p w14:paraId="23E72603" w14:textId="1F083FF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5AA12E9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Cs/>
                <w:color w:val="auto"/>
                <w:sz w:val="24"/>
                <w:szCs w:val="24"/>
              </w:rPr>
            </w:pPr>
          </w:p>
        </w:tc>
      </w:tr>
      <w:tr w:rsidR="006264AA" w:rsidRPr="00406726" w14:paraId="00D10C6D" w14:textId="77777777" w:rsidTr="00DD449A">
        <w:trPr>
          <w:gridAfter w:val="1"/>
          <w:wAfter w:w="39" w:type="dxa"/>
          <w:trHeight w:val="370"/>
        </w:trPr>
        <w:tc>
          <w:tcPr>
            <w:tcW w:w="15593" w:type="dxa"/>
            <w:gridSpan w:val="23"/>
            <w:shd w:val="clear" w:color="auto" w:fill="D9E2F3" w:themeFill="accent1" w:themeFillTint="33"/>
          </w:tcPr>
          <w:p w14:paraId="74692583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8 . PLANIFICACIÓN </w:t>
            </w:r>
          </w:p>
        </w:tc>
      </w:tr>
      <w:tr w:rsidR="006264AA" w:rsidRPr="00406726" w14:paraId="0A59CB20" w14:textId="77777777" w:rsidTr="00DD449A">
        <w:trPr>
          <w:gridAfter w:val="1"/>
          <w:wAfter w:w="39" w:type="dxa"/>
          <w:trHeight w:val="370"/>
        </w:trPr>
        <w:tc>
          <w:tcPr>
            <w:tcW w:w="1413" w:type="dxa"/>
            <w:shd w:val="clear" w:color="auto" w:fill="D9E2F3" w:themeFill="accent1" w:themeFillTint="33"/>
          </w:tcPr>
          <w:p w14:paraId="6ED6728F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lastRenderedPageBreak/>
              <w:t>CONTENIDOS ESENCIALES</w:t>
            </w:r>
          </w:p>
        </w:tc>
        <w:tc>
          <w:tcPr>
            <w:tcW w:w="1701" w:type="dxa"/>
            <w:gridSpan w:val="4"/>
            <w:shd w:val="clear" w:color="auto" w:fill="D9E2F3" w:themeFill="accent1" w:themeFillTint="33"/>
          </w:tcPr>
          <w:p w14:paraId="33F5C44C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DESTREZA CON CRITERIO DE DESEMPEÑO</w:t>
            </w:r>
          </w:p>
        </w:tc>
        <w:tc>
          <w:tcPr>
            <w:tcW w:w="1559" w:type="dxa"/>
            <w:gridSpan w:val="2"/>
            <w:shd w:val="clear" w:color="auto" w:fill="D9E2F3" w:themeFill="accent1" w:themeFillTint="33"/>
          </w:tcPr>
          <w:p w14:paraId="76786FA6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INDICADORES DE EVALUACIÓN</w:t>
            </w:r>
          </w:p>
        </w:tc>
        <w:tc>
          <w:tcPr>
            <w:tcW w:w="7229" w:type="dxa"/>
            <w:gridSpan w:val="12"/>
            <w:shd w:val="clear" w:color="auto" w:fill="D9E2F3" w:themeFill="accent1" w:themeFillTint="33"/>
          </w:tcPr>
          <w:p w14:paraId="05601D8F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ORIENTACIONES METODOLÓGICAS PARA LA ENSEÑANZA Y APRENDIZAJE CON DUA E INSERCIÓN CURRICULAR</w:t>
            </w:r>
          </w:p>
        </w:tc>
        <w:tc>
          <w:tcPr>
            <w:tcW w:w="1843" w:type="dxa"/>
            <w:gridSpan w:val="3"/>
            <w:shd w:val="clear" w:color="auto" w:fill="D9E2F3" w:themeFill="accent1" w:themeFillTint="33"/>
          </w:tcPr>
          <w:p w14:paraId="535A99F1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RECURSOS</w:t>
            </w:r>
          </w:p>
        </w:tc>
        <w:tc>
          <w:tcPr>
            <w:tcW w:w="1848" w:type="dxa"/>
            <w:shd w:val="clear" w:color="auto" w:fill="D9E2F3" w:themeFill="accent1" w:themeFillTint="33"/>
          </w:tcPr>
          <w:p w14:paraId="55D085B8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ACTIVIDADES EVALUATIVAS</w:t>
            </w:r>
          </w:p>
          <w:p w14:paraId="3BA6D583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(Técnica e instrumentos)</w:t>
            </w:r>
          </w:p>
        </w:tc>
      </w:tr>
      <w:tr w:rsidR="006264AA" w:rsidRPr="00406726" w14:paraId="3E97CFF4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31D23782" w14:textId="09444DC2" w:rsidR="006264AA" w:rsidRPr="00406726" w:rsidRDefault="00E84F60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Sistema digestivo, respiratoriocirculatorio, excretor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6B95EF4" w14:textId="77777777" w:rsidR="008B1DED" w:rsidRPr="00406726" w:rsidRDefault="008B1DED" w:rsidP="008B1DED">
            <w:pPr>
              <w:spacing w:before="1"/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Examina con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apoyo de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modelos, la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green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estructura y función de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green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los sistemas digestivo,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green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respiratorio, circulatorio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green"/>
              </w:rPr>
              <w:t xml:space="preserve">,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excretor</w:t>
            </w:r>
            <w:r w:rsidRPr="00406726">
              <w:rPr>
                <w:rFonts w:asciiTheme="minorHAnsi" w:hAnsiTheme="minorHAnsi" w:cstheme="minorHAnsi"/>
                <w:spacing w:val="-5"/>
                <w:sz w:val="24"/>
                <w:szCs w:val="24"/>
                <w:highlight w:val="green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promover</w:t>
            </w:r>
            <w:r w:rsidRPr="00406726">
              <w:rPr>
                <w:rFonts w:asciiTheme="minorHAnsi" w:hAnsiTheme="minorHAnsi" w:cstheme="minorHAnsi"/>
                <w:spacing w:val="-5"/>
                <w:sz w:val="24"/>
                <w:szCs w:val="24"/>
                <w:highlight w:val="green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green"/>
              </w:rPr>
              <w:t>su cuidado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green"/>
              </w:rPr>
              <w:t>.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Ref.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CN.3.2.3.)</w:t>
            </w:r>
          </w:p>
          <w:p w14:paraId="207C96DA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63360" behindDoc="0" locked="0" layoutInCell="1" allowOverlap="1" wp14:anchorId="2CE4B6AC" wp14:editId="5D40AD03">
                  <wp:simplePos x="0" y="0"/>
                  <wp:positionH relativeFrom="column">
                    <wp:posOffset>414655</wp:posOffset>
                  </wp:positionH>
                  <wp:positionV relativeFrom="paragraph">
                    <wp:posOffset>44450</wp:posOffset>
                  </wp:positionV>
                  <wp:extent cx="266700" cy="190500"/>
                  <wp:effectExtent l="0" t="0" r="0" b="0"/>
                  <wp:wrapNone/>
                  <wp:docPr id="676" name="Imagen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153A45B4" wp14:editId="7790B64C">
                  <wp:extent cx="310674" cy="315311"/>
                  <wp:effectExtent l="0" t="0" r="0" b="8890"/>
                  <wp:docPr id="1669205220" name="Imagen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12945F-BC7F-47E1-ACE2-BD101A521F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1">
                            <a:extLst>
                              <a:ext uri="{FF2B5EF4-FFF2-40B4-BE49-F238E27FC236}">
                                <a16:creationId xmlns:a16="http://schemas.microsoft.com/office/drawing/2014/main" id="{0A12945F-BC7F-47E1-ACE2-BD101A521FA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12" cy="320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3E55C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Tema: salud y bienestar</w:t>
            </w:r>
          </w:p>
          <w:p w14:paraId="1E72F528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Subtema: Estrategias directas e indirectas para promover</w:t>
            </w:r>
          </w:p>
          <w:p w14:paraId="3B33C73D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la salud y bienestar: vacunas, alimentos</w:t>
            </w:r>
          </w:p>
          <w:p w14:paraId="4C6F427B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saludables, actividad física y salud mental,</w:t>
            </w:r>
          </w:p>
          <w:p w14:paraId="635641EC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servicio de salud pública, servicios de salud</w:t>
            </w:r>
          </w:p>
          <w:p w14:paraId="7F2BE162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sexual y reproductiva</w:t>
            </w:r>
          </w:p>
          <w:p w14:paraId="517266F5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4C4C492" w14:textId="77777777" w:rsidR="006264AA" w:rsidRPr="00406726" w:rsidRDefault="006264AA" w:rsidP="00DD449A">
            <w:pPr>
              <w:spacing w:after="0" w:line="240" w:lineRule="auto"/>
              <w:ind w:right="15"/>
              <w:jc w:val="both"/>
              <w:textAlignment w:val="baseline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59379C53" w14:textId="77777777" w:rsidR="008B1DED" w:rsidRPr="00406726" w:rsidRDefault="008B1DED" w:rsidP="008B1DED">
            <w:pPr>
              <w:adjustRightInd w:val="0"/>
              <w:jc w:val="both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lastRenderedPageBreak/>
              <w:t xml:space="preserve">Examina la estructura, función del aparato digestivo, respiratorio, circulatorio excretor desde la observación de representaciones analógicas o digitales y modelado de estructuras. </w:t>
            </w:r>
            <w:r w:rsidRPr="00406726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  <w:t>(</w:t>
            </w:r>
            <w:r w:rsidRPr="00406726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  <w:t xml:space="preserve">J.3., I.2.) </w:t>
            </w:r>
          </w:p>
          <w:p w14:paraId="45751490" w14:textId="77777777" w:rsidR="008B1DED" w:rsidRPr="00406726" w:rsidRDefault="008B1DED" w:rsidP="008B1DED">
            <w:pPr>
              <w:adjustRightInd w:val="0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  <w:t>(Ref. ICN.3.5.1.)</w:t>
            </w: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 </w:t>
            </w:r>
          </w:p>
          <w:p w14:paraId="47822730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5E10E2D6" w14:textId="70813CE8" w:rsidR="007949EA" w:rsidRPr="00DB0877" w:rsidRDefault="007949EA" w:rsidP="00DB0877">
            <w:pPr>
              <w:pStyle w:val="Ttulo2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DB0877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Clase 1: El Sistema Digestivo</w:t>
            </w:r>
          </w:p>
          <w:p w14:paraId="48DB171D" w14:textId="38B80658" w:rsidR="007949EA" w:rsidRPr="00406726" w:rsidRDefault="007949EA" w:rsidP="007949EA">
            <w:pPr>
              <w:pStyle w:val="Ttulo3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Anticipación</w:t>
            </w:r>
          </w:p>
          <w:p w14:paraId="1812988B" w14:textId="240EA3CF" w:rsidR="007949EA" w:rsidRPr="00406726" w:rsidRDefault="00A22FA2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Grafica</w:t>
            </w:r>
            <w:r w:rsidR="000C5936" w:rsidRPr="00406726">
              <w:rPr>
                <w:rFonts w:asciiTheme="minorHAnsi" w:hAnsiTheme="minorHAnsi" w:cstheme="minorHAnsi"/>
              </w:rPr>
              <w:t>ción</w:t>
            </w:r>
            <w:r w:rsidRPr="00406726">
              <w:rPr>
                <w:rFonts w:asciiTheme="minorHAnsi" w:hAnsiTheme="minorHAnsi" w:cstheme="minorHAnsi"/>
              </w:rPr>
              <w:t xml:space="preserve"> un</w:t>
            </w:r>
            <w:r w:rsidR="007949EA" w:rsidRPr="00406726">
              <w:rPr>
                <w:rFonts w:asciiTheme="minorHAnsi" w:hAnsiTheme="minorHAnsi" w:cstheme="minorHAnsi"/>
              </w:rPr>
              <w:t xml:space="preserve"> desayuno o almuerzo que más les gusta.</w:t>
            </w:r>
          </w:p>
          <w:p w14:paraId="1C72BA48" w14:textId="4512819A" w:rsidR="007949EA" w:rsidRPr="00406726" w:rsidRDefault="00A22FA2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Participación en la lluvia de ideas sobre</w:t>
            </w:r>
            <w:r w:rsidRPr="004067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7949EA" w:rsidRPr="00406726">
              <w:rPr>
                <w:rFonts w:asciiTheme="minorHAnsi" w:hAnsiTheme="minorHAnsi" w:cstheme="minorHAnsi"/>
              </w:rPr>
              <w:t xml:space="preserve">: </w:t>
            </w:r>
            <w:r w:rsidR="007949EA" w:rsidRPr="00406726">
              <w:rPr>
                <w:rFonts w:asciiTheme="minorHAnsi" w:hAnsiTheme="minorHAnsi" w:cstheme="minorHAnsi"/>
                <w:i/>
                <w:iCs/>
              </w:rPr>
              <w:t>¿Por qué necesitamos comer? ¿Qué le pasa a la comida una vez que la tragamos?</w:t>
            </w:r>
          </w:p>
          <w:p w14:paraId="6807F84C" w14:textId="1418AB80" w:rsidR="007949EA" w:rsidRPr="00406726" w:rsidRDefault="007949EA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22FA2" w:rsidRPr="00406726">
              <w:rPr>
                <w:rFonts w:asciiTheme="minorHAnsi" w:hAnsiTheme="minorHAnsi" w:cstheme="minorHAnsi"/>
              </w:rPr>
              <w:t xml:space="preserve">Clasificación 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  <w:r w:rsidR="00A22FA2" w:rsidRPr="00406726">
              <w:rPr>
                <w:rFonts w:asciiTheme="minorHAnsi" w:hAnsiTheme="minorHAnsi" w:cstheme="minorHAnsi"/>
              </w:rPr>
              <w:t xml:space="preserve">de alimentos </w:t>
            </w:r>
            <w:r w:rsidRPr="00406726">
              <w:rPr>
                <w:rFonts w:asciiTheme="minorHAnsi" w:hAnsiTheme="minorHAnsi" w:cstheme="minorHAnsi"/>
              </w:rPr>
              <w:t xml:space="preserve"> "Combustible Súper" (saludable) y "Combustible Débil" (no saludable).</w:t>
            </w:r>
            <w:r w:rsidR="00D13EC1" w:rsidRPr="00406726">
              <w:rPr>
                <w:rFonts w:asciiTheme="minorHAnsi" w:hAnsiTheme="minorHAnsi" w:cstheme="minorHAnsi"/>
              </w:rPr>
              <w:t xml:space="preserve"> </w:t>
            </w:r>
            <w:r w:rsidR="00D13EC1" w:rsidRPr="00406726">
              <w:rPr>
                <w:rFonts w:asciiTheme="minorHAnsi" w:hAnsiTheme="minorHAnsi" w:cstheme="minorHAnsi"/>
                <w:b/>
                <w:bCs/>
              </w:rPr>
              <w:t xml:space="preserve">IMPLICACIÓN </w:t>
            </w:r>
          </w:p>
          <w:p w14:paraId="75F8B420" w14:textId="56327038" w:rsidR="007949EA" w:rsidRPr="00406726" w:rsidRDefault="007949EA" w:rsidP="007949EA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Construcción</w:t>
            </w:r>
          </w:p>
          <w:p w14:paraId="2F912E1E" w14:textId="2BBDA4A2" w:rsidR="001E0EAC" w:rsidRPr="00406726" w:rsidRDefault="00453D84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Proyección de un video corto sobre</w:t>
            </w:r>
            <w:r w:rsidR="00683E20" w:rsidRPr="00406726">
              <w:rPr>
                <w:rFonts w:asciiTheme="minorHAnsi" w:hAnsiTheme="minorHAnsi" w:cstheme="minorHAnsi"/>
              </w:rPr>
              <w:t xml:space="preserve">: el sistema digestivo </w:t>
            </w:r>
            <w:hyperlink r:id="rId19" w:history="1">
              <w:r w:rsidR="00683E20" w:rsidRPr="00406726">
                <w:rPr>
                  <w:rStyle w:val="Hipervnculo"/>
                  <w:rFonts w:asciiTheme="minorHAnsi" w:hAnsiTheme="minorHAnsi" w:cstheme="minorHAnsi"/>
                </w:rPr>
                <w:t>https://www.youtube.com/watch?v=wRwNq-w6FWg</w:t>
              </w:r>
            </w:hyperlink>
            <w:r w:rsidR="00683E20" w:rsidRPr="00406726">
              <w:rPr>
                <w:rFonts w:asciiTheme="minorHAnsi" w:hAnsiTheme="minorHAnsi" w:cstheme="minorHAnsi"/>
              </w:rPr>
              <w:t xml:space="preserve"> </w:t>
            </w:r>
            <w:r w:rsidRPr="00406726">
              <w:rPr>
                <w:rFonts w:asciiTheme="minorHAnsi" w:hAnsiTheme="minorHAnsi" w:cstheme="minorHAnsi"/>
              </w:rPr>
              <w:t xml:space="preserve"> link</w:t>
            </w:r>
            <w:r w:rsidR="00683E20" w:rsidRPr="00406726">
              <w:rPr>
                <w:rFonts w:asciiTheme="minorHAnsi" w:hAnsiTheme="minorHAnsi" w:cstheme="minorHAnsi"/>
              </w:rPr>
              <w:t xml:space="preserve"> </w:t>
            </w:r>
            <w:r w:rsidRPr="00406726">
              <w:rPr>
                <w:rFonts w:asciiTheme="minorHAnsi" w:hAnsiTheme="minorHAnsi" w:cstheme="minorHAnsi"/>
              </w:rPr>
              <w:t>con subtítulos,</w:t>
            </w:r>
            <w:r w:rsidR="00961D8D" w:rsidRPr="00406726">
              <w:rPr>
                <w:rFonts w:asciiTheme="minorHAnsi" w:hAnsiTheme="minorHAnsi" w:cstheme="minorHAnsi"/>
              </w:rPr>
              <w:t xml:space="preserve"> </w:t>
            </w:r>
            <w:r w:rsidR="001E0EAC" w:rsidRPr="00406726">
              <w:rPr>
                <w:rFonts w:asciiTheme="minorHAnsi" w:hAnsiTheme="minorHAnsi" w:cstheme="minorHAnsi"/>
              </w:rPr>
              <w:t xml:space="preserve">y utilización </w:t>
            </w:r>
            <w:r w:rsidR="000C5936" w:rsidRPr="00406726">
              <w:rPr>
                <w:rFonts w:asciiTheme="minorHAnsi" w:hAnsiTheme="minorHAnsi" w:cstheme="minorHAnsi"/>
              </w:rPr>
              <w:t xml:space="preserve"> de una </w:t>
            </w:r>
            <w:r w:rsidR="00683E20" w:rsidRPr="00406726">
              <w:rPr>
                <w:rFonts w:asciiTheme="minorHAnsi" w:hAnsiTheme="minorHAnsi" w:cstheme="minorHAnsi"/>
              </w:rPr>
              <w:t>lámina</w:t>
            </w:r>
            <w:r w:rsidR="000C5936" w:rsidRPr="00406726">
              <w:rPr>
                <w:rFonts w:asciiTheme="minorHAnsi" w:hAnsiTheme="minorHAnsi" w:cstheme="minorHAnsi"/>
              </w:rPr>
              <w:t xml:space="preserve"> </w:t>
            </w:r>
            <w:r w:rsidR="001E0EAC" w:rsidRPr="00406726">
              <w:rPr>
                <w:rFonts w:asciiTheme="minorHAnsi" w:hAnsiTheme="minorHAnsi" w:cstheme="minorHAnsi"/>
              </w:rPr>
              <w:t>del sistema digestivo.</w:t>
            </w:r>
            <w:r w:rsidR="001E0EAC" w:rsidRPr="00406726">
              <w:rPr>
                <w:rFonts w:asciiTheme="minorHAnsi" w:hAnsiTheme="minorHAnsi" w:cstheme="minorHAnsi"/>
                <w:b/>
                <w:bCs/>
              </w:rPr>
              <w:t xml:space="preserve"> REPRESENTACIÓN</w:t>
            </w:r>
          </w:p>
          <w:p w14:paraId="1CBB1787" w14:textId="6C710CA8" w:rsidR="007949EA" w:rsidRPr="00406726" w:rsidRDefault="00453D84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Presentación</w:t>
            </w:r>
            <w:r w:rsidR="007949EA" w:rsidRPr="00406726">
              <w:rPr>
                <w:rFonts w:asciiTheme="minorHAnsi" w:hAnsiTheme="minorHAnsi" w:cstheme="minorHAnsi"/>
              </w:rPr>
              <w:t xml:space="preserve"> una lámina grande del sistema digestivo, pero con los nombres de los órganos tapados.</w:t>
            </w:r>
          </w:p>
          <w:p w14:paraId="24F01853" w14:textId="48F0149E" w:rsidR="007949EA" w:rsidRPr="00406726" w:rsidRDefault="00592C23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Analizar el proceso de digestión.</w:t>
            </w:r>
          </w:p>
          <w:p w14:paraId="3D53C1F2" w14:textId="7DD9B327" w:rsidR="00D13EC1" w:rsidRPr="00406726" w:rsidRDefault="00D13EC1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Formación de grupos, entrega de información sobre el sistema digestivo y papelotes.</w:t>
            </w:r>
          </w:p>
          <w:p w14:paraId="5ABB61DA" w14:textId="6C530B94" w:rsidR="005C093B" w:rsidRPr="00406726" w:rsidRDefault="005C093B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Exposición </w:t>
            </w:r>
            <w:r w:rsidR="00D13EC1" w:rsidRPr="00406726">
              <w:rPr>
                <w:rFonts w:asciiTheme="minorHAnsi" w:hAnsiTheme="minorHAnsi" w:cstheme="minorHAnsi"/>
              </w:rPr>
              <w:t xml:space="preserve">grupal </w:t>
            </w:r>
            <w:r w:rsidRPr="00406726">
              <w:rPr>
                <w:rFonts w:asciiTheme="minorHAnsi" w:hAnsiTheme="minorHAnsi" w:cstheme="minorHAnsi"/>
              </w:rPr>
              <w:t>del proceso de digestión por medio de: afiches,</w:t>
            </w:r>
            <w:r w:rsidR="00ED7ED6" w:rsidRPr="00406726">
              <w:rPr>
                <w:rFonts w:asciiTheme="minorHAnsi" w:hAnsiTheme="minorHAnsi" w:cstheme="minorHAnsi"/>
              </w:rPr>
              <w:t xml:space="preserve"> carteles, infografía</w:t>
            </w:r>
            <w:r w:rsidR="00AC2CAF" w:rsidRPr="00406726">
              <w:rPr>
                <w:rFonts w:asciiTheme="minorHAnsi" w:hAnsiTheme="minorHAnsi" w:cstheme="minorHAnsi"/>
              </w:rPr>
              <w:t>, maqueta.</w:t>
            </w:r>
            <w:r w:rsidR="00AC2CAF" w:rsidRPr="00406726">
              <w:rPr>
                <w:rFonts w:asciiTheme="minorHAnsi" w:hAnsiTheme="minorHAnsi" w:cstheme="minorHAnsi"/>
                <w:b/>
                <w:bCs/>
              </w:rPr>
              <w:t xml:space="preserve"> ACCION Y EXPRESIÓN</w:t>
            </w:r>
          </w:p>
          <w:p w14:paraId="29E1F122" w14:textId="6FBB417F" w:rsidR="007949EA" w:rsidRPr="00406726" w:rsidRDefault="007949EA" w:rsidP="007949EA">
            <w:pPr>
              <w:pStyle w:val="Ttulo3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Consolidación</w:t>
            </w:r>
          </w:p>
          <w:p w14:paraId="5BEC7C0B" w14:textId="10570505" w:rsidR="007949EA" w:rsidRPr="00406726" w:rsidRDefault="00AC2CAF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lastRenderedPageBreak/>
              <w:t xml:space="preserve">Participación en un juego  en wordwall: </w:t>
            </w:r>
            <w:r w:rsidRPr="00406726">
              <w:t xml:space="preserve"> </w:t>
            </w:r>
            <w:hyperlink r:id="rId20" w:history="1">
              <w:r w:rsidR="00E5336F" w:rsidRPr="00406726">
                <w:rPr>
                  <w:rStyle w:val="Hipervnculo"/>
                  <w:rFonts w:asciiTheme="minorHAnsi" w:hAnsiTheme="minorHAnsi" w:cstheme="minorHAnsi"/>
                </w:rPr>
                <w:t>https://wordwall.net/es/resource/2909614/sistema-digestivo</w:t>
              </w:r>
            </w:hyperlink>
          </w:p>
          <w:p w14:paraId="3E2BDF3A" w14:textId="476E246C" w:rsidR="00AC2CAF" w:rsidRPr="00406726" w:rsidRDefault="00E5336F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Realización de una: batería de preguntas </w:t>
            </w:r>
          </w:p>
          <w:p w14:paraId="283CB760" w14:textId="290A7D87" w:rsidR="007949EA" w:rsidRPr="00406726" w:rsidRDefault="007949EA" w:rsidP="00AC2CAF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FF0000"/>
                <w:u w:val="single"/>
              </w:rPr>
              <w:t>Clase 2: El Sistema Respiratorio</w:t>
            </w:r>
          </w:p>
          <w:p w14:paraId="6ECAC68B" w14:textId="46E5E85D" w:rsidR="007949EA" w:rsidRPr="00406726" w:rsidRDefault="007949EA" w:rsidP="007949EA">
            <w:pPr>
              <w:pStyle w:val="Ttulo3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Anticipación</w:t>
            </w:r>
          </w:p>
          <w:p w14:paraId="147D7346" w14:textId="50322BDB" w:rsidR="005B2B39" w:rsidRPr="00406726" w:rsidRDefault="005B2B39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Dinámica sobre: </w:t>
            </w:r>
            <w:r w:rsidR="007949EA" w:rsidRPr="00406726">
              <w:rPr>
                <w:rFonts w:asciiTheme="minorHAnsi" w:hAnsiTheme="minorHAnsi" w:cstheme="minorHAnsi"/>
              </w:rPr>
              <w:t>Juego de Soplid</w:t>
            </w:r>
            <w:r w:rsidRPr="00406726">
              <w:rPr>
                <w:rFonts w:asciiTheme="minorHAnsi" w:hAnsiTheme="minorHAnsi" w:cstheme="minorHAnsi"/>
              </w:rPr>
              <w:t>o y saltos.</w:t>
            </w:r>
          </w:p>
          <w:p w14:paraId="0D67B9BA" w14:textId="77777777" w:rsidR="005B2B39" w:rsidRPr="00406726" w:rsidRDefault="005B2B39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Participación en el ejercicio Respira y Calma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".</w:t>
            </w:r>
          </w:p>
          <w:p w14:paraId="6589D327" w14:textId="1BEB12ED" w:rsidR="007949EA" w:rsidRPr="00406726" w:rsidRDefault="005B2B39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Participación en la batería de preguntas </w:t>
            </w:r>
            <w:r w:rsidR="007949EA" w:rsidRPr="00406726">
              <w:rPr>
                <w:rFonts w:asciiTheme="minorHAnsi" w:hAnsiTheme="minorHAnsi" w:cstheme="minorHAnsi"/>
                <w:i/>
                <w:iCs/>
              </w:rPr>
              <w:t>¿Qué sienten? ¿Cómo está su respiración? (Rápida). ¿Por qué?</w:t>
            </w:r>
            <w:r w:rsidRPr="00406726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406726">
              <w:rPr>
                <w:rFonts w:asciiTheme="minorHAnsi" w:hAnsiTheme="minorHAnsi" w:cstheme="minorHAnsi"/>
                <w:b/>
                <w:bCs/>
                <w:i/>
                <w:iCs/>
              </w:rPr>
              <w:t>IMPLICACIÓN</w:t>
            </w:r>
          </w:p>
          <w:p w14:paraId="73155F16" w14:textId="1E7230C0" w:rsidR="007949EA" w:rsidRPr="00406726" w:rsidRDefault="007949EA" w:rsidP="007949EA">
            <w:pPr>
              <w:pStyle w:val="Ttulo3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Construcción</w:t>
            </w:r>
          </w:p>
          <w:p w14:paraId="5B06E557" w14:textId="53FF3797" w:rsidR="00CB6CC8" w:rsidRDefault="00711FA2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Observación de </w:t>
            </w:r>
            <w:r w:rsidR="007949EA" w:rsidRPr="00406726">
              <w:rPr>
                <w:rFonts w:asciiTheme="minorHAnsi" w:hAnsiTheme="minorHAnsi" w:cstheme="minorHAnsi"/>
              </w:rPr>
              <w:t xml:space="preserve"> un video animado sobre</w:t>
            </w:r>
            <w:r w:rsidRPr="00406726">
              <w:rPr>
                <w:rFonts w:asciiTheme="minorHAnsi" w:hAnsiTheme="minorHAnsi" w:cstheme="minorHAnsi"/>
              </w:rPr>
              <w:t xml:space="preserve"> la respiración</w:t>
            </w:r>
            <w:r w:rsidR="009648E9">
              <w:rPr>
                <w:rFonts w:asciiTheme="minorHAnsi" w:hAnsiTheme="minorHAnsi" w:cstheme="minorHAnsi"/>
              </w:rPr>
              <w:t xml:space="preserve">, con subtítulos </w:t>
            </w:r>
            <w:hyperlink r:id="rId21" w:history="1">
              <w:r w:rsidR="009648E9" w:rsidRPr="00943229">
                <w:rPr>
                  <w:rStyle w:val="Hipervnculo"/>
                  <w:rFonts w:asciiTheme="minorHAnsi" w:hAnsiTheme="minorHAnsi" w:cstheme="minorHAnsi"/>
                </w:rPr>
                <w:t>https://www.youtube.com/watch?v=xnS4i_RdyCs</w:t>
              </w:r>
            </w:hyperlink>
            <w:r w:rsidR="009648E9">
              <w:rPr>
                <w:rFonts w:asciiTheme="minorHAnsi" w:hAnsiTheme="minorHAnsi" w:cstheme="minorHAnsi"/>
              </w:rPr>
              <w:t xml:space="preserve">, </w:t>
            </w:r>
            <w:r w:rsidR="007730CC">
              <w:rPr>
                <w:rFonts w:asciiTheme="minorHAnsi" w:hAnsiTheme="minorHAnsi" w:cstheme="minorHAnsi"/>
              </w:rPr>
              <w:t>utilización de una lámina.</w:t>
            </w:r>
            <w:r w:rsidR="00CB6CC8">
              <w:rPr>
                <w:rFonts w:asciiTheme="minorHAnsi" w:hAnsiTheme="minorHAnsi" w:cstheme="minorHAnsi"/>
              </w:rPr>
              <w:t xml:space="preserve"> </w:t>
            </w:r>
            <w:r w:rsidR="00CB6CC8">
              <w:rPr>
                <w:rFonts w:asciiTheme="minorHAnsi" w:hAnsiTheme="minorHAnsi" w:cstheme="minorHAnsi"/>
                <w:b/>
                <w:bCs/>
              </w:rPr>
              <w:t>REPRESENTACIÓN</w:t>
            </w:r>
          </w:p>
          <w:p w14:paraId="27786F7E" w14:textId="43296506" w:rsidR="007949EA" w:rsidRPr="00CB6CC8" w:rsidRDefault="00CB6CC8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</w:t>
            </w:r>
            <w:r w:rsidR="007949EA" w:rsidRPr="00CB6CC8">
              <w:rPr>
                <w:rFonts w:asciiTheme="minorHAnsi" w:hAnsiTheme="minorHAnsi" w:cstheme="minorHAnsi"/>
              </w:rPr>
              <w:t>onstru</w:t>
            </w:r>
            <w:r>
              <w:rPr>
                <w:rFonts w:asciiTheme="minorHAnsi" w:hAnsiTheme="minorHAnsi" w:cstheme="minorHAnsi"/>
              </w:rPr>
              <w:t>cción d</w:t>
            </w:r>
            <w:r w:rsidR="007949EA" w:rsidRPr="00CB6CC8">
              <w:rPr>
                <w:rFonts w:asciiTheme="minorHAnsi" w:hAnsiTheme="minorHAnsi" w:cstheme="minorHAnsi"/>
              </w:rPr>
              <w:t xml:space="preserve">el </w:t>
            </w:r>
            <w:r>
              <w:rPr>
                <w:rFonts w:asciiTheme="minorHAnsi" w:hAnsiTheme="minorHAnsi" w:cstheme="minorHAnsi"/>
              </w:rPr>
              <w:t>modelo de pulmones usando material reciclado.</w:t>
            </w:r>
            <w:r w:rsidR="007949EA" w:rsidRPr="00CB6CC8">
              <w:rPr>
                <w:rFonts w:asciiTheme="minorHAnsi" w:hAnsiTheme="minorHAnsi" w:cstheme="minorHAnsi"/>
              </w:rPr>
              <w:t xml:space="preserve"> </w:t>
            </w:r>
          </w:p>
          <w:p w14:paraId="525A0EE9" w14:textId="4751EE5E" w:rsidR="007949EA" w:rsidRDefault="007949EA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CB6CC8">
              <w:rPr>
                <w:rFonts w:asciiTheme="minorHAnsi" w:hAnsiTheme="minorHAnsi" w:cstheme="minorHAnsi"/>
              </w:rPr>
              <w:t>Ejecución de un experimento</w:t>
            </w:r>
            <w:r w:rsidRPr="00406726">
              <w:rPr>
                <w:rFonts w:asciiTheme="minorHAnsi" w:hAnsiTheme="minorHAnsi" w:cstheme="minorHAnsi"/>
              </w:rPr>
              <w:t xml:space="preserve"> sobre un espejo pequeño o un pedazo de plástico</w:t>
            </w:r>
            <w:r w:rsidR="00CB6CC8">
              <w:rPr>
                <w:rFonts w:asciiTheme="minorHAnsi" w:hAnsiTheme="minorHAnsi" w:cstheme="minorHAnsi"/>
              </w:rPr>
              <w:t>.</w:t>
            </w:r>
          </w:p>
          <w:p w14:paraId="6CBE044B" w14:textId="7195F512" w:rsidR="00357AB2" w:rsidRDefault="00357AB2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Examinación de los resultados del experimento.</w:t>
            </w:r>
          </w:p>
          <w:p w14:paraId="20E7A8F4" w14:textId="2182D10F" w:rsidR="00B44059" w:rsidRPr="00B44059" w:rsidRDefault="00B44059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Elaboración individual de un afiche. </w:t>
            </w:r>
            <w:r>
              <w:rPr>
                <w:rFonts w:asciiTheme="minorHAnsi" w:hAnsiTheme="minorHAnsi" w:cstheme="minorHAnsi"/>
                <w:b/>
                <w:bCs/>
              </w:rPr>
              <w:t>ACCION Y EXPRESIÓN.</w:t>
            </w:r>
          </w:p>
          <w:p w14:paraId="63FAEE30" w14:textId="05ACE97F" w:rsidR="007949EA" w:rsidRPr="00406726" w:rsidRDefault="007949EA" w:rsidP="007949EA">
            <w:pPr>
              <w:pStyle w:val="Ttulo3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Consolidación</w:t>
            </w:r>
          </w:p>
          <w:p w14:paraId="0C5EC55A" w14:textId="717D9192" w:rsidR="007949EA" w:rsidRPr="00610114" w:rsidRDefault="00E1633E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610114">
              <w:rPr>
                <w:rFonts w:asciiTheme="minorHAnsi" w:hAnsiTheme="minorHAnsi" w:cstheme="minorHAnsi"/>
              </w:rPr>
              <w:t xml:space="preserve">Participación </w:t>
            </w:r>
            <w:r w:rsidR="00610114" w:rsidRPr="00610114">
              <w:rPr>
                <w:rFonts w:asciiTheme="minorHAnsi" w:hAnsiTheme="minorHAnsi" w:cstheme="minorHAnsi"/>
              </w:rPr>
              <w:t>en el ejercicio de polichilenos</w:t>
            </w:r>
            <w:r w:rsidR="00610114">
              <w:rPr>
                <w:rFonts w:asciiTheme="minorHAnsi" w:hAnsiTheme="minorHAnsi" w:cstheme="minorHAnsi"/>
              </w:rPr>
              <w:t xml:space="preserve"> y responder </w:t>
            </w:r>
            <w:r w:rsidR="007949EA" w:rsidRPr="00610114">
              <w:rPr>
                <w:rFonts w:asciiTheme="minorHAnsi" w:hAnsiTheme="minorHAnsi" w:cstheme="minorHAnsi"/>
              </w:rPr>
              <w:t xml:space="preserve"> </w:t>
            </w:r>
            <w:r w:rsidR="007949EA" w:rsidRPr="00610114">
              <w:rPr>
                <w:rFonts w:asciiTheme="minorHAnsi" w:hAnsiTheme="minorHAnsi" w:cstheme="minorHAnsi"/>
                <w:i/>
                <w:iCs/>
              </w:rPr>
              <w:t>¿Por qué respiramos más rápido al hacer ejercicio?</w:t>
            </w:r>
            <w:r w:rsidR="007949EA" w:rsidRPr="00610114">
              <w:rPr>
                <w:rFonts w:asciiTheme="minorHAnsi" w:hAnsiTheme="minorHAnsi" w:cstheme="minorHAnsi"/>
              </w:rPr>
              <w:t xml:space="preserve"> </w:t>
            </w:r>
          </w:p>
          <w:p w14:paraId="02620633" w14:textId="6E962EE1" w:rsidR="007949EA" w:rsidRPr="00DB0877" w:rsidRDefault="007949EA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 </w:t>
            </w:r>
            <w:r w:rsidR="00DE236B">
              <w:rPr>
                <w:rFonts w:asciiTheme="minorHAnsi" w:hAnsiTheme="minorHAnsi" w:cstheme="minorHAnsi"/>
              </w:rPr>
              <w:t xml:space="preserve">Redacción de </w:t>
            </w:r>
            <w:r w:rsidRPr="00406726">
              <w:rPr>
                <w:rFonts w:asciiTheme="minorHAnsi" w:hAnsiTheme="minorHAnsi" w:cstheme="minorHAnsi"/>
              </w:rPr>
              <w:t xml:space="preserve"> una acción para cuidar sus pulmones</w:t>
            </w:r>
          </w:p>
          <w:p w14:paraId="3E783D8D" w14:textId="77777777" w:rsidR="00DB0877" w:rsidRDefault="007949EA" w:rsidP="00DB0877">
            <w:pPr>
              <w:pStyle w:val="Ttulo2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DB0877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 xml:space="preserve">Clase 3: El Sistema Circulatorio </w:t>
            </w:r>
          </w:p>
          <w:p w14:paraId="77B2F83A" w14:textId="5D19B66C" w:rsidR="007949EA" w:rsidRPr="008A2F28" w:rsidRDefault="007949EA" w:rsidP="00DB0877">
            <w:pPr>
              <w:pStyle w:val="Ttulo2"/>
              <w:rPr>
                <w:rFonts w:asciiTheme="minorHAnsi" w:hAnsiTheme="minorHAnsi" w:cstheme="minorHAnsi"/>
                <w:b w:val="0"/>
                <w:bCs w:val="0"/>
                <w:color w:val="FF0000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</w:rPr>
              <w:t>Anticipación</w:t>
            </w:r>
          </w:p>
          <w:p w14:paraId="27E9D094" w14:textId="63726E9B" w:rsidR="007949EA" w:rsidRPr="00B71DA8" w:rsidRDefault="008A2F28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8A2F28">
              <w:rPr>
                <w:rFonts w:asciiTheme="minorHAnsi" w:hAnsiTheme="minorHAnsi" w:cstheme="minorHAnsi"/>
              </w:rPr>
              <w:t xml:space="preserve">Medición </w:t>
            </w:r>
            <w:r w:rsidR="00B71DA8">
              <w:rPr>
                <w:rFonts w:asciiTheme="minorHAnsi" w:hAnsiTheme="minorHAnsi" w:cstheme="minorHAnsi"/>
              </w:rPr>
              <w:t>d</w:t>
            </w:r>
            <w:r w:rsidR="007949EA" w:rsidRPr="00406726">
              <w:rPr>
                <w:rFonts w:asciiTheme="minorHAnsi" w:hAnsiTheme="minorHAnsi" w:cstheme="minorHAnsi"/>
              </w:rPr>
              <w:t>el pulso en el cuello o la muñeca.</w:t>
            </w:r>
          </w:p>
          <w:p w14:paraId="78B0780A" w14:textId="77777777" w:rsidR="00A66134" w:rsidRDefault="00B71DA8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B71DA8">
              <w:rPr>
                <w:rFonts w:asciiTheme="minorHAnsi" w:hAnsiTheme="minorHAnsi" w:cstheme="minorHAnsi"/>
              </w:rPr>
              <w:t xml:space="preserve">Reproducción </w:t>
            </w:r>
            <w:r w:rsidR="007949EA" w:rsidRPr="0040672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</w:t>
            </w:r>
            <w:r w:rsidR="007949EA" w:rsidRPr="00406726">
              <w:rPr>
                <w:rFonts w:asciiTheme="minorHAnsi" w:hAnsiTheme="minorHAnsi" w:cstheme="minorHAnsi"/>
              </w:rPr>
              <w:t>el sonido de un latido (primero lento</w:t>
            </w:r>
            <w:r>
              <w:rPr>
                <w:rFonts w:asciiTheme="minorHAnsi" w:hAnsiTheme="minorHAnsi" w:cstheme="minorHAnsi"/>
              </w:rPr>
              <w:t xml:space="preserve"> y</w:t>
            </w:r>
            <w:r w:rsidR="007949EA" w:rsidRPr="00406726">
              <w:rPr>
                <w:rFonts w:asciiTheme="minorHAnsi" w:hAnsiTheme="minorHAnsi" w:cstheme="minorHAnsi"/>
              </w:rPr>
              <w:t xml:space="preserve"> rápido)</w:t>
            </w:r>
            <w:r w:rsidR="00A66134">
              <w:rPr>
                <w:rFonts w:asciiTheme="minorHAnsi" w:hAnsiTheme="minorHAnsi" w:cstheme="minorHAnsi"/>
              </w:rPr>
              <w:t xml:space="preserve"> y responder </w:t>
            </w:r>
            <w:r w:rsidR="007949EA" w:rsidRPr="00406726">
              <w:rPr>
                <w:rFonts w:asciiTheme="minorHAnsi" w:hAnsiTheme="minorHAnsi" w:cstheme="minorHAnsi"/>
                <w:i/>
                <w:iCs/>
              </w:rPr>
              <w:t>¿Qué es ese sonido? ¿Cuándo suena rápido?</w:t>
            </w:r>
          </w:p>
          <w:p w14:paraId="207248BF" w14:textId="4226665C" w:rsidR="00BC7608" w:rsidRPr="00A66134" w:rsidRDefault="00A66134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</w:rPr>
              <w:t xml:space="preserve">Participación en la carrera por un minuto </w:t>
            </w:r>
            <w:r w:rsidR="007949EA" w:rsidRPr="00A66134">
              <w:rPr>
                <w:rFonts w:asciiTheme="minorHAnsi" w:hAnsiTheme="minorHAnsi" w:cstheme="minorHAnsi"/>
              </w:rPr>
              <w:t xml:space="preserve">en el sitio </w:t>
            </w:r>
            <w:r>
              <w:rPr>
                <w:rFonts w:asciiTheme="minorHAnsi" w:hAnsiTheme="minorHAnsi" w:cstheme="minorHAnsi"/>
              </w:rPr>
              <w:t xml:space="preserve">y respuesta </w:t>
            </w:r>
            <w:r w:rsidR="007949EA" w:rsidRPr="00A66134">
              <w:rPr>
                <w:rFonts w:asciiTheme="minorHAnsi" w:hAnsiTheme="minorHAnsi" w:cstheme="minorHAnsi"/>
                <w:i/>
                <w:iCs/>
              </w:rPr>
              <w:t>¿Qué pasó? ¿Por qué la actividad física hace que el corazón lata más rápido?</w:t>
            </w:r>
            <w:r w:rsidR="0003534E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03534E">
              <w:rPr>
                <w:rFonts w:asciiTheme="minorHAnsi" w:hAnsiTheme="minorHAnsi" w:cstheme="minorHAnsi"/>
                <w:b/>
                <w:bCs/>
                <w:i/>
                <w:iCs/>
              </w:rPr>
              <w:t>IMPLICACIÓN</w:t>
            </w:r>
          </w:p>
          <w:p w14:paraId="2B8F2394" w14:textId="12DF6D56" w:rsidR="007949EA" w:rsidRPr="00406726" w:rsidRDefault="007949EA" w:rsidP="00BC7608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C</w:t>
            </w:r>
            <w:r w:rsidRPr="00E258D2">
              <w:rPr>
                <w:rFonts w:asciiTheme="minorHAnsi" w:hAnsiTheme="minorHAnsi" w:cstheme="minorHAnsi"/>
                <w:b/>
                <w:bCs/>
              </w:rPr>
              <w:t>onstrucción</w:t>
            </w:r>
          </w:p>
          <w:p w14:paraId="2D54A641" w14:textId="5EADAC80" w:rsidR="007949EA" w:rsidRPr="00DF1996" w:rsidRDefault="00A31D4A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DF1996">
              <w:rPr>
                <w:rFonts w:asciiTheme="minorHAnsi" w:hAnsiTheme="minorHAnsi" w:cstheme="minorHAnsi"/>
              </w:rPr>
              <w:t>Observación d</w:t>
            </w:r>
            <w:r w:rsidR="00E258D2" w:rsidRPr="00DF1996">
              <w:rPr>
                <w:rFonts w:asciiTheme="minorHAnsi" w:hAnsiTheme="minorHAnsi" w:cstheme="minorHAnsi"/>
              </w:rPr>
              <w:t>el video</w:t>
            </w:r>
            <w:r w:rsidR="00DF1996">
              <w:rPr>
                <w:rFonts w:asciiTheme="minorHAnsi" w:hAnsiTheme="minorHAnsi" w:cstheme="minorHAnsi"/>
              </w:rPr>
              <w:t xml:space="preserve"> </w:t>
            </w:r>
            <w:hyperlink r:id="rId22" w:history="1">
              <w:r w:rsidR="00DF1996" w:rsidRPr="00943229">
                <w:rPr>
                  <w:rStyle w:val="Hipervnculo"/>
                  <w:rFonts w:asciiTheme="minorHAnsi" w:hAnsiTheme="minorHAnsi" w:cstheme="minorHAnsi"/>
                </w:rPr>
                <w:t>https://www.youtube.com/watch?v=l_izwVU2MTI</w:t>
              </w:r>
            </w:hyperlink>
            <w:r w:rsidR="00E258D2" w:rsidRPr="00DF1996">
              <w:rPr>
                <w:rFonts w:asciiTheme="minorHAnsi" w:hAnsiTheme="minorHAnsi" w:cstheme="minorHAnsi"/>
              </w:rPr>
              <w:t xml:space="preserve"> con </w:t>
            </w:r>
            <w:r w:rsidR="00DF1996" w:rsidRPr="00DF1996">
              <w:rPr>
                <w:rFonts w:asciiTheme="minorHAnsi" w:hAnsiTheme="minorHAnsi" w:cstheme="minorHAnsi"/>
              </w:rPr>
              <w:t>subtítulos</w:t>
            </w:r>
            <w:r w:rsidR="00DF1996">
              <w:rPr>
                <w:rFonts w:asciiTheme="minorHAnsi" w:hAnsiTheme="minorHAnsi" w:cstheme="minorHAnsi"/>
              </w:rPr>
              <w:t xml:space="preserve"> y una lámina. </w:t>
            </w:r>
            <w:r w:rsidR="0003534E">
              <w:rPr>
                <w:rFonts w:asciiTheme="minorHAnsi" w:hAnsiTheme="minorHAnsi" w:cstheme="minorHAnsi"/>
              </w:rPr>
              <w:t xml:space="preserve"> </w:t>
            </w:r>
            <w:r w:rsidR="009E4E8C">
              <w:rPr>
                <w:rFonts w:asciiTheme="minorHAnsi" w:hAnsiTheme="minorHAnsi" w:cstheme="minorHAnsi"/>
                <w:b/>
                <w:bCs/>
              </w:rPr>
              <w:t>REPRESENTACIÓN</w:t>
            </w:r>
          </w:p>
          <w:p w14:paraId="237ADC03" w14:textId="50069C30" w:rsidR="007949EA" w:rsidRPr="00DF1996" w:rsidRDefault="001576B4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Participación en la d</w:t>
            </w:r>
            <w:r w:rsidR="00A31D4A" w:rsidRPr="00DF1996">
              <w:rPr>
                <w:rFonts w:asciiTheme="minorHAnsi" w:hAnsiTheme="minorHAnsi" w:cstheme="minorHAnsi"/>
              </w:rPr>
              <w:t xml:space="preserve">inámica </w:t>
            </w:r>
            <w:r w:rsidR="007949EA" w:rsidRPr="00DF1996">
              <w:rPr>
                <w:rFonts w:asciiTheme="minorHAnsi" w:hAnsiTheme="minorHAnsi" w:cstheme="minorHAnsi"/>
              </w:rPr>
              <w:t>"El Gran Reparto".</w:t>
            </w:r>
          </w:p>
          <w:p w14:paraId="7A63197F" w14:textId="188FB7CC" w:rsidR="007949EA" w:rsidRPr="0003534E" w:rsidRDefault="0003534E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03534E">
              <w:rPr>
                <w:rFonts w:asciiTheme="minorHAnsi" w:hAnsiTheme="minorHAnsi" w:cstheme="minorHAnsi"/>
              </w:rPr>
              <w:t>Formación de grupos</w:t>
            </w:r>
          </w:p>
          <w:p w14:paraId="5C8AC0BC" w14:textId="30DC80E2" w:rsidR="0003534E" w:rsidRPr="0003534E" w:rsidRDefault="0003534E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03534E">
              <w:rPr>
                <w:rFonts w:asciiTheme="minorHAnsi" w:hAnsiTheme="minorHAnsi" w:cstheme="minorHAnsi"/>
              </w:rPr>
              <w:t>Elaboración de maquetas con material reciclado.</w:t>
            </w:r>
          </w:p>
          <w:p w14:paraId="16493DF0" w14:textId="33911A15" w:rsidR="0003534E" w:rsidRPr="0003534E" w:rsidRDefault="009E4E8C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Exposición de la maqueta.</w:t>
            </w:r>
            <w:r w:rsidR="00875053">
              <w:rPr>
                <w:rFonts w:asciiTheme="minorHAnsi" w:hAnsiTheme="minorHAnsi" w:cstheme="minorHAnsi"/>
              </w:rPr>
              <w:t xml:space="preserve"> </w:t>
            </w:r>
            <w:r w:rsidR="00657992">
              <w:rPr>
                <w:rFonts w:asciiTheme="minorHAnsi" w:hAnsiTheme="minorHAnsi" w:cstheme="minorHAnsi"/>
              </w:rPr>
              <w:t xml:space="preserve"> </w:t>
            </w:r>
            <w:r w:rsidR="00657992">
              <w:rPr>
                <w:rFonts w:asciiTheme="minorHAnsi" w:hAnsiTheme="minorHAnsi" w:cstheme="minorHAnsi"/>
                <w:b/>
                <w:bCs/>
              </w:rPr>
              <w:t>ACCION Y EXPRESIÓN</w:t>
            </w:r>
          </w:p>
          <w:p w14:paraId="46D6280E" w14:textId="537A285D" w:rsidR="007949EA" w:rsidRPr="00406726" w:rsidRDefault="007949EA" w:rsidP="007949EA">
            <w:pPr>
              <w:pStyle w:val="Ttulo3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: Consolidación</w:t>
            </w:r>
          </w:p>
          <w:p w14:paraId="7DC508D1" w14:textId="77777777" w:rsidR="008B35D6" w:rsidRDefault="007949EA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8B35D6">
              <w:rPr>
                <w:rFonts w:asciiTheme="minorHAnsi" w:hAnsiTheme="minorHAnsi" w:cstheme="minorHAnsi"/>
              </w:rPr>
              <w:t>Discusión:</w:t>
            </w:r>
            <w:r w:rsidRPr="0040672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 xml:space="preserve">¿Por qué el sistema circulatorio necesita al sistema respiratorio? ¿Y al digestivo? </w:t>
            </w:r>
          </w:p>
          <w:p w14:paraId="35A410E8" w14:textId="30D8C9B9" w:rsidR="007949EA" w:rsidRPr="008B35D6" w:rsidRDefault="008B35D6" w:rsidP="00517748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8B35D6">
              <w:rPr>
                <w:rFonts w:asciiTheme="minorHAnsi" w:hAnsiTheme="minorHAnsi" w:cstheme="minorHAnsi"/>
              </w:rPr>
              <w:t xml:space="preserve">Creación de </w:t>
            </w:r>
            <w:r w:rsidR="007949EA" w:rsidRPr="008B35D6">
              <w:rPr>
                <w:rFonts w:asciiTheme="minorHAnsi" w:hAnsiTheme="minorHAnsi" w:cstheme="minorHAnsi"/>
              </w:rPr>
              <w:t xml:space="preserve"> una "receta" (de acciones) para cuidar el corazón.</w:t>
            </w:r>
          </w:p>
          <w:p w14:paraId="722971A4" w14:textId="46984BA7" w:rsidR="007949EA" w:rsidRPr="00406726" w:rsidRDefault="007949EA" w:rsidP="00D2190A">
            <w:pPr>
              <w:pStyle w:val="Ttulo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2190A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Clase 4: El Sistema Excretor ("La Gran Limpieza")</w:t>
            </w:r>
          </w:p>
          <w:p w14:paraId="11B75727" w14:textId="6A155633" w:rsidR="007949EA" w:rsidRPr="00406726" w:rsidRDefault="007949EA" w:rsidP="007949EA">
            <w:pPr>
              <w:pStyle w:val="Ttulo3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lastRenderedPageBreak/>
              <w:t>Anticipación</w:t>
            </w:r>
          </w:p>
          <w:p w14:paraId="48D015C8" w14:textId="7F0DD590" w:rsidR="00517748" w:rsidRPr="00517748" w:rsidRDefault="00517748" w:rsidP="00D33340">
            <w:pPr>
              <w:pStyle w:val="NormalWeb"/>
              <w:numPr>
                <w:ilvl w:val="0"/>
                <w:numId w:val="33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Observación de la filtración de diferentes elementos.</w:t>
            </w:r>
          </w:p>
          <w:p w14:paraId="04E317E8" w14:textId="291300A5" w:rsidR="007949EA" w:rsidRDefault="00F73308" w:rsidP="00D33340">
            <w:pPr>
              <w:pStyle w:val="NormalWeb"/>
              <w:numPr>
                <w:ilvl w:val="0"/>
                <w:numId w:val="33"/>
              </w:numPr>
              <w:rPr>
                <w:rFonts w:asciiTheme="minorHAnsi" w:hAnsiTheme="minorHAnsi" w:cstheme="minorHAnsi"/>
              </w:rPr>
            </w:pPr>
            <w:r w:rsidRPr="00F73308">
              <w:rPr>
                <w:rFonts w:asciiTheme="minorHAnsi" w:hAnsiTheme="minorHAnsi" w:cstheme="minorHAnsi"/>
              </w:rPr>
              <w:t>Participación</w:t>
            </w:r>
            <w:r w:rsidR="007370B1">
              <w:rPr>
                <w:rFonts w:asciiTheme="minorHAnsi" w:hAnsiTheme="minorHAnsi" w:cstheme="minorHAnsi"/>
              </w:rPr>
              <w:t xml:space="preserve"> en la batería de preguntas:</w:t>
            </w:r>
            <w:r w:rsidRPr="00F73308">
              <w:rPr>
                <w:rFonts w:asciiTheme="minorHAnsi" w:hAnsiTheme="minorHAnsi" w:cstheme="minorHAnsi"/>
              </w:rPr>
              <w:t xml:space="preserve"> </w:t>
            </w:r>
            <w:r w:rsidR="007949EA" w:rsidRPr="00406726">
              <w:rPr>
                <w:rFonts w:asciiTheme="minorHAnsi" w:hAnsiTheme="minorHAnsi" w:cstheme="minorHAnsi"/>
              </w:rPr>
              <w:t xml:space="preserve"> </w:t>
            </w:r>
            <w:r w:rsidR="007949EA" w:rsidRPr="00406726">
              <w:rPr>
                <w:rFonts w:asciiTheme="minorHAnsi" w:hAnsiTheme="minorHAnsi" w:cstheme="minorHAnsi"/>
                <w:i/>
                <w:iCs/>
              </w:rPr>
              <w:t xml:space="preserve">¿Qué pasa con la basura que generamos en casa? ¿Qué pasaría si el camión de la basura </w:t>
            </w:r>
            <w:r w:rsidR="007949EA" w:rsidRPr="00FB2063">
              <w:rPr>
                <w:rFonts w:asciiTheme="minorHAnsi" w:hAnsiTheme="minorHAnsi" w:cstheme="minorHAnsi"/>
                <w:i/>
                <w:iCs/>
              </w:rPr>
              <w:t>no pasara en un mes?</w:t>
            </w:r>
            <w:r w:rsidR="007949EA" w:rsidRPr="00FB2063">
              <w:rPr>
                <w:rFonts w:asciiTheme="minorHAnsi" w:hAnsiTheme="minorHAnsi" w:cstheme="minorHAnsi"/>
              </w:rPr>
              <w:t xml:space="preserve"> </w:t>
            </w:r>
            <w:r w:rsidR="00082274" w:rsidRPr="00FB2063">
              <w:rPr>
                <w:rFonts w:asciiTheme="minorHAnsi" w:hAnsiTheme="minorHAnsi" w:cstheme="minorHAnsi"/>
              </w:rPr>
              <w:t xml:space="preserve"> </w:t>
            </w:r>
            <w:r w:rsidR="00FB2063" w:rsidRPr="00FB2063">
              <w:rPr>
                <w:rFonts w:asciiTheme="minorHAnsi" w:hAnsiTheme="minorHAnsi" w:cstheme="minorHAnsi"/>
              </w:rPr>
              <w:t xml:space="preserve"> </w:t>
            </w:r>
            <w:r w:rsidR="007949EA" w:rsidRPr="00FB2063">
              <w:rPr>
                <w:rFonts w:asciiTheme="minorHAnsi" w:hAnsiTheme="minorHAnsi" w:cstheme="minorHAnsi"/>
              </w:rPr>
              <w:t>¿Cómo saca el cuerpo la basura?</w:t>
            </w:r>
            <w:r w:rsidR="00FB2063">
              <w:rPr>
                <w:rFonts w:asciiTheme="minorHAnsi" w:hAnsiTheme="minorHAnsi" w:cstheme="minorHAnsi"/>
              </w:rPr>
              <w:t>¿</w:t>
            </w:r>
            <w:r w:rsidR="007949EA" w:rsidRPr="00FB2063">
              <w:rPr>
                <w:rFonts w:asciiTheme="minorHAnsi" w:hAnsiTheme="minorHAnsi" w:cstheme="minorHAnsi"/>
              </w:rPr>
              <w:t>cuántos vasos de agua han tomado hoy</w:t>
            </w:r>
            <w:r w:rsidR="00FB2063">
              <w:rPr>
                <w:rFonts w:asciiTheme="minorHAnsi" w:hAnsiTheme="minorHAnsi" w:cstheme="minorHAnsi"/>
              </w:rPr>
              <w:t>?</w:t>
            </w:r>
            <w:r w:rsidR="00D33340">
              <w:rPr>
                <w:rFonts w:asciiTheme="minorHAnsi" w:hAnsiTheme="minorHAnsi" w:cstheme="minorHAnsi"/>
              </w:rPr>
              <w:t xml:space="preserve"> </w:t>
            </w:r>
            <w:r w:rsidR="00D33340">
              <w:rPr>
                <w:rFonts w:asciiTheme="minorHAnsi" w:hAnsiTheme="minorHAnsi" w:cstheme="minorHAnsi"/>
                <w:b/>
                <w:bCs/>
              </w:rPr>
              <w:t>IMPLICACIÓN</w:t>
            </w:r>
          </w:p>
          <w:p w14:paraId="2CED2A12" w14:textId="70B134F1" w:rsidR="007949EA" w:rsidRPr="00406726" w:rsidRDefault="007949EA" w:rsidP="007949EA">
            <w:pPr>
              <w:pStyle w:val="Ttulo3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Construcción</w:t>
            </w:r>
          </w:p>
          <w:p w14:paraId="1405EBB0" w14:textId="77777777" w:rsidR="002D3CF8" w:rsidRDefault="00D33340" w:rsidP="002D3CF8">
            <w:pPr>
              <w:pStyle w:val="NormalWeb"/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Presentación</w:t>
            </w:r>
            <w:r w:rsidR="00517748" w:rsidRPr="00D33340">
              <w:rPr>
                <w:rFonts w:asciiTheme="minorHAnsi" w:hAnsiTheme="minorHAnsi" w:cstheme="minorHAnsi"/>
              </w:rPr>
              <w:t xml:space="preserve"> del video  con subtítulos </w:t>
            </w:r>
            <w:r w:rsidR="007949EA" w:rsidRPr="00D33340">
              <w:rPr>
                <w:rFonts w:asciiTheme="minorHAnsi" w:hAnsiTheme="minorHAnsi" w:cstheme="minorHAnsi"/>
              </w:rPr>
              <w:t>"</w:t>
            </w:r>
            <w:hyperlink r:id="rId23" w:history="1">
              <w:r w:rsidR="00517748" w:rsidRPr="00D33340">
                <w:rPr>
                  <w:rStyle w:val="Hipervnculo"/>
                  <w:rFonts w:asciiTheme="minorHAnsi" w:hAnsiTheme="minorHAnsi" w:cstheme="minorHAnsi"/>
                </w:rPr>
                <w:t>https://www.youtube.com/watch?v=kMgx2b8D4MQ</w:t>
              </w:r>
            </w:hyperlink>
            <w:r w:rsidR="00517748" w:rsidRPr="00D3334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. y una lámina del sistema excretor.</w:t>
            </w:r>
            <w:r w:rsidR="007949EA" w:rsidRPr="00D33340">
              <w:rPr>
                <w:rFonts w:asciiTheme="minorHAnsi" w:hAnsiTheme="minorHAnsi" w:cstheme="minorHAnsi"/>
              </w:rPr>
              <w:t>.</w:t>
            </w:r>
            <w:r w:rsidRPr="00D3334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REPRESENTACIÓN.</w:t>
            </w:r>
          </w:p>
          <w:p w14:paraId="165B862F" w14:textId="777D1119" w:rsidR="001746D9" w:rsidRPr="002D3CF8" w:rsidRDefault="007949EA" w:rsidP="002D3CF8">
            <w:pPr>
              <w:pStyle w:val="NormalWeb"/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 w:rsidRPr="002D3CF8">
              <w:rPr>
                <w:rFonts w:asciiTheme="minorHAnsi" w:hAnsiTheme="minorHAnsi" w:cstheme="minorHAnsi"/>
                <w:b/>
                <w:bCs/>
              </w:rPr>
              <w:t>"Modelado (Estructura): "Riñones de Plastilina".</w:t>
            </w:r>
            <w:r w:rsidRPr="002D3CF8">
              <w:rPr>
                <w:rFonts w:asciiTheme="minorHAnsi" w:hAnsiTheme="minorHAnsi" w:cstheme="minorHAnsi"/>
              </w:rPr>
              <w:t xml:space="preserve"> Los estudiantes modelan los dos riñones y la vejiga y los ubican en la silueta de papel.</w:t>
            </w:r>
          </w:p>
          <w:p w14:paraId="55DDE1DF" w14:textId="1FDDADA6" w:rsidR="007949EA" w:rsidRPr="00406726" w:rsidRDefault="007949EA" w:rsidP="001746D9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Consolidación</w:t>
            </w:r>
          </w:p>
          <w:p w14:paraId="3C2F133C" w14:textId="77777777" w:rsidR="007949EA" w:rsidRPr="00406726" w:rsidRDefault="007949EA" w:rsidP="00D33340">
            <w:pPr>
              <w:pStyle w:val="NormalWeb"/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Juego: "Verdadero o Falso sobre la Limpieza".</w:t>
            </w:r>
            <w:r w:rsidRPr="00406726">
              <w:rPr>
                <w:rFonts w:asciiTheme="minorHAnsi" w:hAnsiTheme="minorHAnsi" w:cstheme="minorHAnsi"/>
              </w:rPr>
              <w:t xml:space="preserve"> (Ej: "El corazón es el que limpia la sangre" (F). "Necesitamos agua para que los riñones funcionen" (V)).</w:t>
            </w:r>
          </w:p>
          <w:p w14:paraId="7501BBDC" w14:textId="71CC0607" w:rsidR="007949EA" w:rsidRPr="00406726" w:rsidRDefault="007949EA" w:rsidP="00D33340">
            <w:pPr>
              <w:pStyle w:val="NormalWeb"/>
              <w:numPr>
                <w:ilvl w:val="0"/>
                <w:numId w:val="34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"Mi Botella de Hidratación".</w:t>
            </w:r>
          </w:p>
          <w:p w14:paraId="5E90E9AC" w14:textId="1ECEAC3D" w:rsidR="007949EA" w:rsidRPr="00406726" w:rsidRDefault="00B94B3F" w:rsidP="00D33340">
            <w:pPr>
              <w:pStyle w:val="NormalWeb"/>
              <w:numPr>
                <w:ilvl w:val="1"/>
                <w:numId w:val="34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Dibujar </w:t>
            </w:r>
            <w:r w:rsidR="007949EA" w:rsidRPr="00406726">
              <w:rPr>
                <w:rFonts w:asciiTheme="minorHAnsi" w:hAnsiTheme="minorHAnsi" w:cstheme="minorHAnsi"/>
              </w:rPr>
              <w:t xml:space="preserve"> una silueta de botella de agua </w:t>
            </w:r>
          </w:p>
          <w:p w14:paraId="786143F9" w14:textId="744B06C9" w:rsidR="007949EA" w:rsidRPr="00406726" w:rsidRDefault="007949EA" w:rsidP="00D33340">
            <w:pPr>
              <w:pStyle w:val="NormalWeb"/>
              <w:numPr>
                <w:ilvl w:val="1"/>
                <w:numId w:val="34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Decorarla y escribir un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slogan</w:t>
            </w:r>
            <w:r w:rsidRPr="00406726">
              <w:rPr>
                <w:rFonts w:asciiTheme="minorHAnsi" w:hAnsiTheme="minorHAnsi" w:cstheme="minorHAnsi"/>
              </w:rPr>
              <w:t xml:space="preserve"> o frase que les recuerde por qué es importante tomar agua para ayudar a sus riñones y mantenerse limpios. (Ej: "¡Agua para un cuerpo feliz!", "¡Toma agua y ayuda a tus filtros!").</w:t>
            </w:r>
          </w:p>
          <w:p w14:paraId="3B2BB434" w14:textId="4AC59704" w:rsidR="006264AA" w:rsidRPr="00406726" w:rsidRDefault="006264AA" w:rsidP="007949EA">
            <w:pPr>
              <w:spacing w:before="100" w:beforeAutospacing="1" w:after="100" w:afterAutospacing="1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E248757" w14:textId="11D33F3D" w:rsidR="006264AA" w:rsidRPr="00406726" w:rsidRDefault="006264AA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33EB5EA3" w14:textId="3174BFF4" w:rsidR="00871D23" w:rsidRPr="00406726" w:rsidRDefault="00871D23" w:rsidP="00871D23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 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Técnica:</w:t>
            </w:r>
            <w:r w:rsidRPr="00406726">
              <w:rPr>
                <w:rFonts w:asciiTheme="minorHAnsi" w:hAnsiTheme="minorHAnsi" w:cstheme="minorHAnsi"/>
              </w:rPr>
              <w:t xml:space="preserve"> Portafolio.</w:t>
            </w:r>
          </w:p>
          <w:p w14:paraId="679A5A78" w14:textId="66F4C95B" w:rsidR="00871D23" w:rsidRPr="00406726" w:rsidRDefault="00871D23" w:rsidP="00871D23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 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Instrumento: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 xml:space="preserve">Portafolio del Estudiante </w:t>
            </w:r>
          </w:p>
          <w:p w14:paraId="4E80CF26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7362B5F9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611193BD" w14:textId="4FB71E50" w:rsidR="006264AA" w:rsidRPr="00406726" w:rsidRDefault="00574B27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bookmarkStart w:id="1" w:name="_Hlk214051100"/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lastRenderedPageBreak/>
              <w:t>Enfermedades de los sistemas digestivos, circulatorio, repiratorio y excretor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102B6954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Registrar una indagación documental sobre las causas de las enfermedades de los sistema digestivo,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respiratorio, circulatorio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,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excretor y comunicar las medidas de prevención. 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Ref CN.3.2.8.</w:t>
            </w:r>
          </w:p>
          <w:p w14:paraId="6C746F10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65408" behindDoc="0" locked="0" layoutInCell="1" allowOverlap="1" wp14:anchorId="26F9A245" wp14:editId="51D306A2">
                  <wp:simplePos x="0" y="0"/>
                  <wp:positionH relativeFrom="column">
                    <wp:posOffset>261620</wp:posOffset>
                  </wp:positionH>
                  <wp:positionV relativeFrom="paragraph">
                    <wp:posOffset>12700</wp:posOffset>
                  </wp:positionV>
                  <wp:extent cx="228600" cy="227965"/>
                  <wp:effectExtent l="0" t="0" r="0" b="635"/>
                  <wp:wrapNone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67"/>
                          <a:stretch/>
                        </pic:blipFill>
                        <pic:spPr bwMode="auto">
                          <a:xfrm>
                            <a:off x="0" y="0"/>
                            <a:ext cx="228600" cy="227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66432" behindDoc="0" locked="0" layoutInCell="1" allowOverlap="1" wp14:anchorId="27B25F54" wp14:editId="00FFD144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12700</wp:posOffset>
                  </wp:positionV>
                  <wp:extent cx="257175" cy="219075"/>
                  <wp:effectExtent l="0" t="0" r="9525" b="9525"/>
                  <wp:wrapNone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07BF99" w14:textId="2DCB359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710BD692" wp14:editId="6E339A12">
                  <wp:extent cx="310674" cy="315311"/>
                  <wp:effectExtent l="0" t="0" r="0" b="8890"/>
                  <wp:docPr id="34" name="Imagen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12945F-BC7F-47E1-ACE2-BD101A521F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1">
                            <a:extLst>
                              <a:ext uri="{FF2B5EF4-FFF2-40B4-BE49-F238E27FC236}">
                                <a16:creationId xmlns:a16="http://schemas.microsoft.com/office/drawing/2014/main" id="{0A12945F-BC7F-47E1-ACE2-BD101A521FA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12" cy="320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 Tema: salud y bienestar</w:t>
            </w:r>
          </w:p>
          <w:p w14:paraId="724DF8F7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Subtema: Estrategias directas e indirectas para promover</w:t>
            </w:r>
          </w:p>
          <w:p w14:paraId="34551843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la salud y bienestar: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vacunas, alimentos</w:t>
            </w:r>
          </w:p>
          <w:p w14:paraId="3F9097FC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saludables, actividad física y salud mental,</w:t>
            </w:r>
          </w:p>
          <w:p w14:paraId="292369A0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servicio de salud pública, servicios de salud</w:t>
            </w:r>
          </w:p>
          <w:p w14:paraId="4E97F91D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sexual y reproductiva</w:t>
            </w:r>
          </w:p>
          <w:p w14:paraId="49D5B7D1" w14:textId="373CAD25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888B025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42B9BFF6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</w:rPr>
              <w:lastRenderedPageBreak/>
              <w:t xml:space="preserve">Registra medidas de prevención y cuidado </w:t>
            </w:r>
          </w:p>
          <w:p w14:paraId="6B062179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</w:rPr>
              <w:t>en los sistemas digestivo, respiratorio, circulatorio, excretor .</w:t>
            </w:r>
          </w:p>
          <w:p w14:paraId="653F0861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3E3160F5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t>Ref.</w:t>
            </w:r>
            <w:r w:rsidRPr="0040672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I.CN.3.5.2.</w:t>
            </w:r>
          </w:p>
          <w:p w14:paraId="31CEC657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4D2F5202" w14:textId="23E2E24D" w:rsidR="00871D23" w:rsidRPr="00406726" w:rsidRDefault="00871D23" w:rsidP="00871D23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Anticipación </w:t>
            </w:r>
          </w:p>
          <w:p w14:paraId="1B38D119" w14:textId="3955B139" w:rsidR="00871D23" w:rsidRPr="00406726" w:rsidRDefault="00871D23" w:rsidP="00071F9A">
            <w:pPr>
              <w:pStyle w:val="NormalWeb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"El Paciente Misterioso".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  <w:r w:rsidR="004F53A1" w:rsidRPr="00406726">
              <w:rPr>
                <w:rFonts w:asciiTheme="minorHAnsi" w:hAnsiTheme="minorHAnsi" w:cstheme="minorHAnsi"/>
              </w:rPr>
              <w:t xml:space="preserve">Presentar </w:t>
            </w:r>
            <w:r w:rsidRPr="00406726">
              <w:rPr>
                <w:rFonts w:asciiTheme="minorHAnsi" w:hAnsiTheme="minorHAnsi" w:cstheme="minorHAnsi"/>
              </w:rPr>
              <w:t xml:space="preserve">una lámina o dibujo de un personaje que se ve claramente mal: está pálido, tosiendo, con dolor de estómago y sin ganas de jugar. Se pregunta: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¿Qué creen que le pasa a Esteban? ¿Por qué podría sentirse así?</w:t>
            </w:r>
          </w:p>
          <w:p w14:paraId="6DBA7835" w14:textId="03C02FD5" w:rsidR="00871D23" w:rsidRPr="00406726" w:rsidRDefault="00871D23" w:rsidP="00071F9A">
            <w:pPr>
              <w:pStyle w:val="NormalWeb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Lluvia de ideas: "¿Por qué nos enfermamos?"</w:t>
            </w:r>
            <w:r w:rsidRPr="00406726">
              <w:rPr>
                <w:rFonts w:asciiTheme="minorHAnsi" w:hAnsiTheme="minorHAnsi" w:cstheme="minorHAnsi"/>
              </w:rPr>
              <w:t xml:space="preserve"> Se anotan en la pizarra las respuestas de los estudiantes </w:t>
            </w:r>
            <w:r w:rsidR="004F53A1" w:rsidRPr="00406726">
              <w:rPr>
                <w:rFonts w:asciiTheme="minorHAnsi" w:hAnsiTheme="minorHAnsi" w:cstheme="minorHAnsi"/>
              </w:rPr>
              <w:t>s</w:t>
            </w:r>
            <w:r w:rsidRPr="00406726">
              <w:rPr>
                <w:rFonts w:asciiTheme="minorHAnsi" w:hAnsiTheme="minorHAnsi" w:cstheme="minorHAnsi"/>
              </w:rPr>
              <w:t>e agrupan las respuestas en "Causas".</w:t>
            </w:r>
          </w:p>
          <w:p w14:paraId="25A27813" w14:textId="77777777" w:rsidR="00871D23" w:rsidRPr="00406726" w:rsidRDefault="00871D23" w:rsidP="00071F9A">
            <w:pPr>
              <w:pStyle w:val="NormalWeb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Actividad Principal (Inserción Curricular): "El Escudo Protector".</w:t>
            </w:r>
          </w:p>
          <w:p w14:paraId="21FDBCD1" w14:textId="25E46EAC" w:rsidR="00871D23" w:rsidRPr="00406726" w:rsidRDefault="00871D23" w:rsidP="00071F9A">
            <w:pPr>
              <w:pStyle w:val="NormalWeb"/>
              <w:numPr>
                <w:ilvl w:val="1"/>
                <w:numId w:val="24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Descripción: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  <w:r w:rsidR="004F53A1" w:rsidRPr="00406726">
              <w:rPr>
                <w:rFonts w:asciiTheme="minorHAnsi" w:hAnsiTheme="minorHAnsi" w:cstheme="minorHAnsi"/>
              </w:rPr>
              <w:t>P</w:t>
            </w:r>
            <w:r w:rsidRPr="00406726">
              <w:rPr>
                <w:rFonts w:asciiTheme="minorHAnsi" w:hAnsiTheme="minorHAnsi" w:cstheme="minorHAnsi"/>
              </w:rPr>
              <w:t xml:space="preserve">reguntar: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¿Y qué hacemos para NO enfermarnos?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  <w:r w:rsidR="004F53A1" w:rsidRPr="00406726">
              <w:rPr>
                <w:rFonts w:asciiTheme="minorHAnsi" w:hAnsiTheme="minorHAnsi" w:cstheme="minorHAnsi"/>
              </w:rPr>
              <w:t xml:space="preserve"> </w:t>
            </w:r>
            <w:r w:rsidRPr="00406726">
              <w:rPr>
                <w:rFonts w:asciiTheme="minorHAnsi" w:hAnsiTheme="minorHAnsi" w:cstheme="minorHAnsi"/>
              </w:rPr>
              <w:t>Se enmarcan estas respuestas como "Medidas de Prevención" o "Escudos".</w:t>
            </w:r>
          </w:p>
          <w:p w14:paraId="4BC2A3BE" w14:textId="5513D5FD" w:rsidR="00871D23" w:rsidRPr="00406726" w:rsidRDefault="00871D23" w:rsidP="006C7D8E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Construcción </w:t>
            </w:r>
          </w:p>
          <w:p w14:paraId="05109900" w14:textId="77777777" w:rsidR="00871D23" w:rsidRPr="00406726" w:rsidRDefault="00871D23" w:rsidP="00071F9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Formación de "Agencias de Detectives" (Grupos Expertos).</w:t>
            </w:r>
            <w:r w:rsidRPr="00406726">
              <w:rPr>
                <w:rFonts w:asciiTheme="minorHAnsi" w:hAnsiTheme="minorHAnsi" w:cstheme="minorHAnsi"/>
              </w:rPr>
              <w:t xml:space="preserve"> Se divide la clase en 4 grandes "agencias" (grupos). A cada agencia se le asigna un sistema:</w:t>
            </w:r>
          </w:p>
          <w:p w14:paraId="68CA5AD5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Agencia 1: Sistema Digestivo</w:t>
            </w:r>
          </w:p>
          <w:p w14:paraId="360B824F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Agencia 2: Sistema Respiratorio</w:t>
            </w:r>
          </w:p>
          <w:p w14:paraId="7292DDDF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Agencia 3: Sistema Circulatorio</w:t>
            </w:r>
          </w:p>
          <w:p w14:paraId="0756B7AA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Agencia 4: Sistema Excretor</w:t>
            </w:r>
          </w:p>
          <w:p w14:paraId="24D0ADC8" w14:textId="47D09A4D" w:rsidR="00871D23" w:rsidRPr="00406726" w:rsidRDefault="00871D23" w:rsidP="00071F9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 xml:space="preserve">Entrega del "Expediente del Caso" </w:t>
            </w:r>
          </w:p>
          <w:p w14:paraId="74A78DE5" w14:textId="725E0387" w:rsidR="00871D23" w:rsidRPr="00406726" w:rsidRDefault="00871D23" w:rsidP="0026770A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Cada agencia recibe una carpeta ("expediente") con material documental </w:t>
            </w:r>
          </w:p>
          <w:p w14:paraId="5AFB8BE4" w14:textId="00B8889E" w:rsidR="00871D23" w:rsidRPr="00406726" w:rsidRDefault="00871D23" w:rsidP="0026770A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lastRenderedPageBreak/>
              <w:t xml:space="preserve">El expediente debe ofrecer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múltiples formas de representación</w:t>
            </w:r>
            <w:r w:rsidRPr="00406726">
              <w:rPr>
                <w:rFonts w:asciiTheme="minorHAnsi" w:hAnsiTheme="minorHAnsi" w:cstheme="minorHAnsi"/>
              </w:rPr>
              <w:t xml:space="preserve"> de la información:</w:t>
            </w:r>
          </w:p>
          <w:p w14:paraId="7F3293D9" w14:textId="77777777" w:rsidR="00871D23" w:rsidRPr="00406726" w:rsidRDefault="00871D23" w:rsidP="00044116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Textos cortos:</w:t>
            </w:r>
            <w:r w:rsidRPr="00406726">
              <w:rPr>
                <w:rFonts w:asciiTheme="minorHAnsi" w:hAnsiTheme="minorHAnsi" w:cstheme="minorHAnsi"/>
              </w:rPr>
              <w:t xml:space="preserve"> Fichas simples sobre 1 o 2 enfermedades comunes (Ej: Digestivo -&gt; Diarrea; Respiratorio -&gt; Gripe; Circulatorio -&gt; Hipertensión (explicada como "presión alta"); Excretor -&gt; Infección urinaria).</w:t>
            </w:r>
          </w:p>
          <w:p w14:paraId="525EECDC" w14:textId="77777777" w:rsidR="00871D23" w:rsidRPr="00406726" w:rsidRDefault="00871D23" w:rsidP="00044116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Infografías/Dibujos:</w:t>
            </w:r>
            <w:r w:rsidRPr="00406726">
              <w:rPr>
                <w:rFonts w:asciiTheme="minorHAnsi" w:hAnsiTheme="minorHAnsi" w:cstheme="minorHAnsi"/>
              </w:rPr>
              <w:t xml:space="preserve"> Gráficos que muestren las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causas</w:t>
            </w:r>
            <w:r w:rsidRPr="00406726">
              <w:rPr>
                <w:rFonts w:asciiTheme="minorHAnsi" w:hAnsiTheme="minorHAnsi" w:cstheme="minorHAnsi"/>
              </w:rPr>
              <w:t xml:space="preserve"> (ej. un dibujo de una bacteria, un cigarrillo, comida chatarra).</w:t>
            </w:r>
          </w:p>
          <w:p w14:paraId="1EB185AC" w14:textId="55689809" w:rsidR="00871D23" w:rsidRPr="00406726" w:rsidRDefault="00871D23" w:rsidP="00044116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Videos (Opcional):</w:t>
            </w:r>
            <w:r w:rsidRPr="00406726">
              <w:rPr>
                <w:rFonts w:asciiTheme="minorHAnsi" w:hAnsiTheme="minorHAnsi" w:cstheme="minorHAnsi"/>
              </w:rPr>
              <w:t xml:space="preserve"> video animado de 2 minutos sobre el tema.</w:t>
            </w:r>
          </w:p>
          <w:p w14:paraId="1B61D17B" w14:textId="77777777" w:rsidR="00871D23" w:rsidRPr="00406726" w:rsidRDefault="00871D23" w:rsidP="00071F9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Investigación - Pista 1: "Identificando al Culpable (Causas)".</w:t>
            </w:r>
            <w:r w:rsidRPr="00406726">
              <w:rPr>
                <w:rFonts w:asciiTheme="minorHAnsi" w:hAnsiTheme="minorHAnsi" w:cstheme="minorHAnsi"/>
              </w:rPr>
              <w:t xml:space="preserve"> Usando el expediente, los detectives deben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registrar</w:t>
            </w:r>
            <w:r w:rsidRPr="00406726">
              <w:rPr>
                <w:rFonts w:asciiTheme="minorHAnsi" w:hAnsiTheme="minorHAnsi" w:cstheme="minorHAnsi"/>
              </w:rPr>
              <w:t xml:space="preserve"> (como pide la destreza) en una ficha: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¿Cuáles son las CAUSAS de las enfermedades de su sistema?</w:t>
            </w:r>
          </w:p>
          <w:p w14:paraId="12AE25CA" w14:textId="77777777" w:rsidR="00871D23" w:rsidRPr="00406726" w:rsidRDefault="00871D23" w:rsidP="00071F9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Investigación - Pista 2: "Creando el Escudo (Prevención)".</w:t>
            </w:r>
            <w:r w:rsidRPr="00406726">
              <w:rPr>
                <w:rFonts w:asciiTheme="minorHAnsi" w:hAnsiTheme="minorHAnsi" w:cstheme="minorHAnsi"/>
              </w:rPr>
              <w:t xml:space="preserve"> Los detectives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registran</w:t>
            </w:r>
            <w:r w:rsidRPr="00406726">
              <w:rPr>
                <w:rFonts w:asciiTheme="minorHAnsi" w:hAnsiTheme="minorHAnsi" w:cstheme="minorHAnsi"/>
              </w:rPr>
              <w:t xml:space="preserve"> en su ficha: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¿Cuáles son las MEDIDAS DE PREVENCIÓN?</w:t>
            </w:r>
          </w:p>
          <w:p w14:paraId="3DEC8283" w14:textId="77777777" w:rsidR="00871D23" w:rsidRPr="00406726" w:rsidRDefault="00871D23" w:rsidP="00071F9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Actividad Principal (Inserción Curricular): "Conectando con la Prevención".</w:t>
            </w:r>
          </w:p>
          <w:p w14:paraId="7E3D2CA2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Descripción:</w:t>
            </w:r>
            <w:r w:rsidRPr="00406726">
              <w:rPr>
                <w:rFonts w:asciiTheme="minorHAnsi" w:hAnsiTheme="minorHAnsi" w:cstheme="minorHAnsi"/>
              </w:rPr>
              <w:t xml:space="preserve"> Durante la Pista 2, los grupos deben conectar sus medidas de prevención con los subtemas del currículo. (Ej: Grupo Respiratorio -&gt; "La Gripe se previene con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vacunas</w:t>
            </w:r>
            <w:r w:rsidRPr="00406726">
              <w:rPr>
                <w:rFonts w:asciiTheme="minorHAnsi" w:hAnsiTheme="minorHAnsi" w:cstheme="minorHAnsi"/>
              </w:rPr>
              <w:t xml:space="preserve">"; Grupo Circulatorio -&gt; "La presión alta se previene con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actividad física</w:t>
            </w:r>
            <w:r w:rsidRPr="00406726">
              <w:rPr>
                <w:rFonts w:asciiTheme="minorHAnsi" w:hAnsiTheme="minorHAnsi" w:cstheme="minorHAnsi"/>
              </w:rPr>
              <w:t xml:space="preserve">"; Grupo Excretor -&gt; "Las infecciones se previenen con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servicios de salud pública</w:t>
            </w:r>
            <w:r w:rsidRPr="00406726">
              <w:rPr>
                <w:rFonts w:asciiTheme="minorHAnsi" w:hAnsiTheme="minorHAnsi" w:cstheme="minorHAnsi"/>
              </w:rPr>
              <w:t xml:space="preserve"> (agua potable)").</w:t>
            </w:r>
          </w:p>
          <w:p w14:paraId="0BE63F9C" w14:textId="77777777" w:rsidR="00871D23" w:rsidRPr="00406726" w:rsidRDefault="00871D23" w:rsidP="00071F9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Creación del "Informe del Detective" (Organizador Gráfico).</w:t>
            </w:r>
            <w:r w:rsidRPr="00406726">
              <w:rPr>
                <w:rFonts w:asciiTheme="minorHAnsi" w:hAnsiTheme="minorHAnsi" w:cstheme="minorHAnsi"/>
              </w:rPr>
              <w:t xml:space="preserve"> Cada agencia resume sus hallazgos en un papelote o cartulina, creando una "Ficha de Caso Resuelto" con:</w:t>
            </w:r>
          </w:p>
          <w:p w14:paraId="1B2307C9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lastRenderedPageBreak/>
              <w:t>Sistema investigado.</w:t>
            </w:r>
          </w:p>
          <w:p w14:paraId="29EE61C5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Enfermedad común.</w:t>
            </w:r>
          </w:p>
          <w:p w14:paraId="39297B70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Causas (Culpables).</w:t>
            </w:r>
          </w:p>
          <w:p w14:paraId="07714C5C" w14:textId="77777777" w:rsidR="00871D23" w:rsidRPr="00406726" w:rsidRDefault="00871D23" w:rsidP="00071F9A">
            <w:pPr>
              <w:pStyle w:val="NormalWeb"/>
              <w:numPr>
                <w:ilvl w:val="1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Prevención (Escudos).</w:t>
            </w:r>
          </w:p>
          <w:p w14:paraId="208B22A4" w14:textId="77777777" w:rsidR="00871D23" w:rsidRPr="00406726" w:rsidRDefault="00871D23" w:rsidP="00071F9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Reagrupación: "La Junta de Detectives".</w:t>
            </w:r>
            <w:r w:rsidRPr="00406726">
              <w:rPr>
                <w:rFonts w:asciiTheme="minorHAnsi" w:hAnsiTheme="minorHAnsi" w:cstheme="minorHAnsi"/>
              </w:rPr>
              <w:t xml:space="preserve"> Se forman nuevos grupos (grupos base) donde haya un "experto" de cada una de las 4 agencias.</w:t>
            </w:r>
          </w:p>
          <w:p w14:paraId="14BCB06B" w14:textId="77777777" w:rsidR="00871D23" w:rsidRPr="00406726" w:rsidRDefault="00871D23" w:rsidP="00071F9A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Puesta en Común:</w:t>
            </w:r>
            <w:r w:rsidRPr="00406726">
              <w:rPr>
                <w:rFonts w:asciiTheme="minorHAnsi" w:hAnsiTheme="minorHAnsi" w:cstheme="minorHAnsi"/>
              </w:rPr>
              <w:t xml:space="preserve"> Cada experto comparte su "Informe del Detective" con su nuevo equipo. Ahora, todos en la "Junta" conocen los peligros y escudos de los 4 sistemas.</w:t>
            </w:r>
          </w:p>
          <w:p w14:paraId="25C8AD3F" w14:textId="425DD8E9" w:rsidR="00871D23" w:rsidRPr="00406726" w:rsidRDefault="00871D23" w:rsidP="00871D2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EAB2274" w14:textId="2F510DA8" w:rsidR="00871D23" w:rsidRPr="00406726" w:rsidRDefault="00871D23" w:rsidP="00871D23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Consolidación </w:t>
            </w:r>
          </w:p>
          <w:p w14:paraId="3AACE3C6" w14:textId="77777777" w:rsidR="00871D23" w:rsidRPr="00406726" w:rsidRDefault="00871D23" w:rsidP="00071F9A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Discusión: "El Plan de Alta para Esteban".</w:t>
            </w:r>
            <w:r w:rsidRPr="00406726">
              <w:rPr>
                <w:rFonts w:asciiTheme="minorHAnsi" w:hAnsiTheme="minorHAnsi" w:cstheme="minorHAnsi"/>
              </w:rPr>
              <w:t xml:space="preserve"> En los grupos de la "Junta de Detectives", se retoma el caso del "Paciente Misterioso" (Anticipación, Act. 1).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Ahora que sabemos todo esto, ¿qué 4 consejos clave le daríamos a Esteban para que no vuelva a enfermarse?</w:t>
            </w:r>
            <w:r w:rsidRPr="00406726">
              <w:rPr>
                <w:rFonts w:asciiTheme="minorHAnsi" w:hAnsiTheme="minorHAnsi" w:cstheme="minorHAnsi"/>
              </w:rPr>
              <w:t xml:space="preserve"> (Deben integrar consejos de los 4 sistemas).</w:t>
            </w:r>
          </w:p>
          <w:p w14:paraId="58FE0246" w14:textId="64B31BB1" w:rsidR="00871D23" w:rsidRPr="00406726" w:rsidRDefault="00871D23" w:rsidP="00071F9A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"Campaña de Salud: ¡Alerta de Prevención!"</w:t>
            </w:r>
            <w:r w:rsidRPr="00406726">
              <w:rPr>
                <w:rFonts w:asciiTheme="minorHAnsi" w:hAnsiTheme="minorHAnsi" w:cstheme="minorHAnsi"/>
              </w:rPr>
              <w:t>.</w:t>
            </w:r>
          </w:p>
          <w:p w14:paraId="58F605F8" w14:textId="15159518" w:rsidR="00871D23" w:rsidRPr="00406726" w:rsidRDefault="00871D23" w:rsidP="00071F9A">
            <w:pPr>
              <w:pStyle w:val="NormalWeb"/>
              <w:numPr>
                <w:ilvl w:val="2"/>
                <w:numId w:val="26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Crear un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Afiche</w:t>
            </w:r>
            <w:r w:rsidRPr="00406726">
              <w:rPr>
                <w:rFonts w:asciiTheme="minorHAnsi" w:hAnsiTheme="minorHAnsi" w:cstheme="minorHAnsi"/>
              </w:rPr>
              <w:t xml:space="preserve"> (póster) informativo con los 4 consejos de prevención.</w:t>
            </w:r>
          </w:p>
          <w:p w14:paraId="714FE9D6" w14:textId="78057C2D" w:rsidR="00871D23" w:rsidRPr="00406726" w:rsidRDefault="00871D23" w:rsidP="00071F9A">
            <w:pPr>
              <w:pStyle w:val="NormalWeb"/>
              <w:numPr>
                <w:ilvl w:val="2"/>
                <w:numId w:val="26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las causas y la prevención.</w:t>
            </w:r>
          </w:p>
          <w:p w14:paraId="38CCC5E3" w14:textId="77777777" w:rsidR="006264AA" w:rsidRPr="00406726" w:rsidRDefault="006264AA" w:rsidP="00071F9A">
            <w:pPr>
              <w:pStyle w:val="NormalWeb"/>
              <w:numPr>
                <w:ilvl w:val="2"/>
                <w:numId w:val="26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16CF310C" w14:textId="77777777" w:rsidR="006264AA" w:rsidRPr="00406726" w:rsidRDefault="006264AA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200B7A62" w14:textId="2C3E29D5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bookmarkEnd w:id="1"/>
      <w:tr w:rsidR="006264AA" w:rsidRPr="00406726" w14:paraId="16AD23F3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2CEC1063" w14:textId="40568E82" w:rsidR="006264AA" w:rsidRPr="00406726" w:rsidRDefault="000B100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lastRenderedPageBreak/>
              <w:t>Medicina natural de las nacionalida</w:t>
            </w: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lastRenderedPageBreak/>
              <w:t>d y pueblos indígenas de Ecuador.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70C3AEE7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  <w:lastRenderedPageBreak/>
              <w:t>Recoger información acerca de</w:t>
            </w:r>
          </w:p>
          <w:p w14:paraId="1E19C7FC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  <w:lastRenderedPageBreak/>
              <w:t>los conocimientos ancestrales de la medi-</w:t>
            </w:r>
          </w:p>
          <w:p w14:paraId="5E19CFF5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  <w:t xml:space="preserve">cina indígena, </w:t>
            </w:r>
          </w:p>
          <w:p w14:paraId="1F4BD9CD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  <w:t>de Ecuador y argumentar sobre</w:t>
            </w:r>
          </w:p>
          <w:p w14:paraId="3BEF4140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  <w:t>la importancia que tienen en el descubri-</w:t>
            </w:r>
          </w:p>
          <w:p w14:paraId="64A6FB6E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  <w:t>miento de nuevos medicamentos.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 Ref.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magenta"/>
              </w:rPr>
              <w:t xml:space="preserve"> CN.3.5.1.</w:t>
            </w:r>
          </w:p>
          <w:p w14:paraId="75089A3A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68480" behindDoc="0" locked="0" layoutInCell="1" allowOverlap="1" wp14:anchorId="613E3C70" wp14:editId="2BA1853B">
                  <wp:simplePos x="0" y="0"/>
                  <wp:positionH relativeFrom="column">
                    <wp:posOffset>439558</wp:posOffset>
                  </wp:positionH>
                  <wp:positionV relativeFrom="paragraph">
                    <wp:posOffset>90805</wp:posOffset>
                  </wp:positionV>
                  <wp:extent cx="257175" cy="219075"/>
                  <wp:effectExtent l="0" t="0" r="9525" b="9525"/>
                  <wp:wrapNone/>
                  <wp:docPr id="478" name="Imagen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6E80FB87" wp14:editId="653E54BD">
                  <wp:extent cx="300318" cy="304800"/>
                  <wp:effectExtent l="0" t="0" r="5080" b="0"/>
                  <wp:docPr id="1669205237" name="Imagen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38BE44-C304-44A0-97CC-9375669502F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61">
                            <a:extLst>
                              <a:ext uri="{FF2B5EF4-FFF2-40B4-BE49-F238E27FC236}">
                                <a16:creationId xmlns:a16="http://schemas.microsoft.com/office/drawing/2014/main" id="{9638BE44-C304-44A0-97CC-9375669502F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35" cy="30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19928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Tema: identidad nacional</w:t>
            </w:r>
          </w:p>
          <w:p w14:paraId="4C2D778F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Subtema: Cultura y tradición, patrimonio</w:t>
            </w:r>
          </w:p>
          <w:p w14:paraId="07509599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natural y cultural,</w:t>
            </w:r>
          </w:p>
          <w:p w14:paraId="3987D098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idiomas y dialectos,</w:t>
            </w:r>
          </w:p>
          <w:p w14:paraId="2A5A3209" w14:textId="77777777" w:rsidR="008B1DED" w:rsidRPr="00406726" w:rsidRDefault="008B1DED" w:rsidP="008B1DED">
            <w:pPr>
              <w:ind w:right="3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diversidad étnica y cultural</w:t>
            </w:r>
          </w:p>
          <w:p w14:paraId="3FB9CB8B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4661AECC" w14:textId="77777777" w:rsidR="008B1DED" w:rsidRPr="00406726" w:rsidRDefault="008B1DED" w:rsidP="008B1DE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Reconoce la contribución de la medicina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ancestral y la medicina moderna para el</w:t>
            </w:r>
          </w:p>
          <w:p w14:paraId="2C7BA52C" w14:textId="77777777" w:rsidR="008B1DED" w:rsidRPr="00406726" w:rsidRDefault="008B1DED" w:rsidP="008B1DE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tratamiento de enfermedades y manteni-</w:t>
            </w:r>
          </w:p>
          <w:p w14:paraId="1E7C5364" w14:textId="77777777" w:rsidR="008B1DED" w:rsidRPr="00406726" w:rsidRDefault="008B1DED" w:rsidP="008B1DE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miento de la salud integral.</w:t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t xml:space="preserve"> Ref.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 I.CN.3.5.2..</w:t>
            </w:r>
          </w:p>
          <w:p w14:paraId="2297E4F8" w14:textId="77777777" w:rsidR="008B1DED" w:rsidRPr="00406726" w:rsidRDefault="008B1DED" w:rsidP="008B1DE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837B611" w14:textId="77777777" w:rsidR="008B1DED" w:rsidRPr="00406726" w:rsidRDefault="008B1DED" w:rsidP="008B1DE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70528" behindDoc="0" locked="0" layoutInCell="1" allowOverlap="1" wp14:anchorId="461693F2" wp14:editId="6B368F9E">
                  <wp:simplePos x="0" y="0"/>
                  <wp:positionH relativeFrom="column">
                    <wp:posOffset>40088</wp:posOffset>
                  </wp:positionH>
                  <wp:positionV relativeFrom="paragraph">
                    <wp:posOffset>36222</wp:posOffset>
                  </wp:positionV>
                  <wp:extent cx="257175" cy="219075"/>
                  <wp:effectExtent l="0" t="0" r="9525" b="9525"/>
                  <wp:wrapNone/>
                  <wp:docPr id="1669205240" name="Imagen 1669205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5077F3" w14:textId="77777777" w:rsidR="008B1DED" w:rsidRPr="00406726" w:rsidRDefault="008B1DED" w:rsidP="008B1DE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10B7558" w14:textId="30836EE8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1BA23883" w14:textId="11EC642F" w:rsidR="00CF23CB" w:rsidRPr="00406726" w:rsidRDefault="00CF23CB" w:rsidP="00CF23CB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Anticipación</w:t>
            </w:r>
          </w:p>
          <w:p w14:paraId="04FEDEDA" w14:textId="7A74F233" w:rsidR="00CF23CB" w:rsidRPr="00406726" w:rsidRDefault="00CF23CB" w:rsidP="00071F9A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 xml:space="preserve">Dialogar </w:t>
            </w:r>
            <w:r w:rsidRPr="00406726">
              <w:rPr>
                <w:rFonts w:asciiTheme="minorHAnsi" w:hAnsiTheme="minorHAnsi" w:cstheme="minorHAnsi"/>
              </w:rPr>
              <w:t xml:space="preserve"> 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 xml:space="preserve">Cuando te duele la pancita, ¿qué te da tu mamá o tu abuelita </w:t>
            </w:r>
            <w:r w:rsidRPr="00406726">
              <w:rPr>
                <w:rFonts w:asciiTheme="minorHAnsi" w:hAnsiTheme="minorHAnsi" w:cstheme="minorHAnsi"/>
              </w:rPr>
              <w:t xml:space="preserve">,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Cuando tienes tos, ¿qué te preparan?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</w:p>
          <w:p w14:paraId="40B816E1" w14:textId="409EAF7B" w:rsidR="00CF23CB" w:rsidRPr="00406726" w:rsidRDefault="00CF23CB" w:rsidP="00071F9A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lastRenderedPageBreak/>
              <w:t>Mostrar</w:t>
            </w:r>
            <w:r w:rsidRPr="00406726">
              <w:rPr>
                <w:rFonts w:asciiTheme="minorHAnsi" w:hAnsiTheme="minorHAnsi" w:cstheme="minorHAnsi"/>
              </w:rPr>
              <w:t xml:space="preserve"> imágenes de personas de diversos pueblos indígenas recolectando plantas o preparando infusiones. Se pregunta: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¿Quiénes son ellos? ¿Qué creen que están haciendo? ¿Usarán pastillas o usarán plantas?</w:t>
            </w:r>
          </w:p>
          <w:p w14:paraId="7D201A80" w14:textId="36D62932" w:rsidR="00CF23CB" w:rsidRPr="00406726" w:rsidRDefault="006A0566" w:rsidP="00071F9A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 xml:space="preserve">Responder </w:t>
            </w:r>
            <w:r w:rsidR="00CF23CB" w:rsidRPr="00406726">
              <w:rPr>
                <w:rFonts w:asciiTheme="minorHAnsi" w:hAnsiTheme="minorHAnsi" w:cstheme="minorHAnsi"/>
              </w:rPr>
              <w:t xml:space="preserve"> </w:t>
            </w:r>
            <w:r w:rsidR="00CF23CB" w:rsidRPr="00406726">
              <w:rPr>
                <w:rFonts w:asciiTheme="minorHAnsi" w:hAnsiTheme="minorHAnsi" w:cstheme="minorHAnsi"/>
                <w:i/>
                <w:iCs/>
              </w:rPr>
              <w:t>¿Es importante saber lo que hacían los abuelos? ¿Por qué?</w:t>
            </w:r>
            <w:r w:rsidR="00CF23CB" w:rsidRPr="00406726">
              <w:rPr>
                <w:rFonts w:asciiTheme="minorHAnsi" w:hAnsiTheme="minorHAnsi" w:cstheme="minorHAnsi"/>
              </w:rPr>
              <w:t xml:space="preserve"> </w:t>
            </w:r>
          </w:p>
          <w:p w14:paraId="145AC7D5" w14:textId="631D61A1" w:rsidR="00CF23CB" w:rsidRPr="00406726" w:rsidRDefault="00CF23CB" w:rsidP="006A0566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Construcción</w:t>
            </w:r>
            <w:r w:rsidRPr="00406726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.</w:t>
            </w:r>
          </w:p>
          <w:p w14:paraId="79B0F577" w14:textId="5CC10E03" w:rsidR="00CF23CB" w:rsidRPr="00406726" w:rsidRDefault="006A0566" w:rsidP="00071F9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 xml:space="preserve">Formar </w:t>
            </w:r>
            <w:r w:rsidR="00CF23CB" w:rsidRPr="00406726">
              <w:rPr>
                <w:rFonts w:asciiTheme="minorHAnsi" w:hAnsiTheme="minorHAnsi" w:cstheme="minorHAnsi"/>
              </w:rPr>
              <w:t xml:space="preserve"> 4 "equipos de exploradores". Cada equipo visitará (rotando) 3 estaciones de sabiduría para "recoger información".</w:t>
            </w:r>
          </w:p>
          <w:p w14:paraId="14C5D430" w14:textId="77777777" w:rsidR="00CF23CB" w:rsidRPr="00406726" w:rsidRDefault="00CF23CB" w:rsidP="00071F9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Estación 1: "Sabiduría de la Sierra" (Pueblos Kichwas).</w:t>
            </w:r>
          </w:p>
          <w:p w14:paraId="0469F5F4" w14:textId="77777777" w:rsidR="00CF23CB" w:rsidRPr="00406726" w:rsidRDefault="00CF23CB" w:rsidP="00071F9A">
            <w:pPr>
              <w:pStyle w:val="NormalWeb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Recursos:</w:t>
            </w:r>
            <w:r w:rsidRPr="00406726">
              <w:rPr>
                <w:rFonts w:asciiTheme="minorHAnsi" w:hAnsiTheme="minorHAnsi" w:cstheme="minorHAnsi"/>
              </w:rPr>
              <w:t xml:space="preserve"> Imágenes, textos cortos y (si es posible) la planta seca (ej. Chukirawa, Valeriana, Manzanilla).</w:t>
            </w:r>
          </w:p>
          <w:p w14:paraId="700D542D" w14:textId="772F646C" w:rsidR="00CF23CB" w:rsidRPr="00406726" w:rsidRDefault="00CF23CB" w:rsidP="00071F9A">
            <w:pPr>
              <w:pStyle w:val="NormalWeb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Tarea: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  <w:r w:rsidR="006A0566" w:rsidRPr="00406726">
              <w:rPr>
                <w:rFonts w:asciiTheme="minorHAnsi" w:hAnsiTheme="minorHAnsi" w:cstheme="minorHAnsi"/>
              </w:rPr>
              <w:t>registrar nombre de la planta, region que la usa par que la usan</w:t>
            </w:r>
          </w:p>
          <w:p w14:paraId="4A632793" w14:textId="77777777" w:rsidR="00CF23CB" w:rsidRPr="00406726" w:rsidRDefault="00CF23CB" w:rsidP="00071F9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Estación 2: "Secretos de la Amazonía" (Pueblos Amazónicos).</w:t>
            </w:r>
          </w:p>
          <w:p w14:paraId="58F21B87" w14:textId="77777777" w:rsidR="00CF23CB" w:rsidRPr="00406726" w:rsidRDefault="00CF23CB" w:rsidP="00071F9A">
            <w:pPr>
              <w:pStyle w:val="NormalWeb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Recursos:</w:t>
            </w:r>
            <w:r w:rsidRPr="00406726">
              <w:rPr>
                <w:rFonts w:asciiTheme="minorHAnsi" w:hAnsiTheme="minorHAnsi" w:cstheme="minorHAnsi"/>
              </w:rPr>
              <w:t xml:space="preserve"> Imágenes, textos cortos (ej. Guayusa, Uña de Gato, Sangre de Drago).</w:t>
            </w:r>
          </w:p>
          <w:p w14:paraId="5B16DDD0" w14:textId="77777777" w:rsidR="00CF23CB" w:rsidRPr="00406726" w:rsidRDefault="00CF23CB" w:rsidP="00071F9A">
            <w:pPr>
              <w:pStyle w:val="NormalWeb"/>
              <w:numPr>
                <w:ilvl w:val="1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Tarea:</w:t>
            </w:r>
            <w:r w:rsidRPr="00406726">
              <w:rPr>
                <w:rFonts w:asciiTheme="minorHAnsi" w:hAnsiTheme="minorHAnsi" w:cstheme="minorHAnsi"/>
              </w:rPr>
              <w:t xml:space="preserve"> Descubrir para qué usan estas plantas.</w:t>
            </w:r>
          </w:p>
          <w:p w14:paraId="4C61D22D" w14:textId="0A79A4AB" w:rsidR="00CF23CB" w:rsidRPr="00406726" w:rsidRDefault="00CF23CB" w:rsidP="00071F9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 xml:space="preserve">Estación 3: "El Puente a la Farmacia" </w:t>
            </w:r>
            <w:r w:rsidRPr="00406726">
              <w:rPr>
                <w:rFonts w:asciiTheme="minorHAnsi" w:hAnsiTheme="minorHAnsi" w:cstheme="minorHAnsi"/>
              </w:rPr>
              <w:t xml:space="preserve"> "descubrimiento de nuevos medicamentos". Se muestran dos ejemplos clave:</w:t>
            </w:r>
          </w:p>
          <w:p w14:paraId="5FC8DE97" w14:textId="77777777" w:rsidR="00CF23CB" w:rsidRPr="00406726" w:rsidRDefault="00CF23CB" w:rsidP="00071F9A">
            <w:pPr>
              <w:pStyle w:val="NormalWeb"/>
              <w:numPr>
                <w:ilvl w:val="2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Imagen 1: La corteza del árbol de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Cascarilla (Quina)</w:t>
            </w:r>
            <w:r w:rsidRPr="00406726">
              <w:rPr>
                <w:rFonts w:asciiTheme="minorHAnsi" w:hAnsiTheme="minorHAnsi" w:cstheme="minorHAnsi"/>
              </w:rPr>
              <w:t xml:space="preserve"> + una pastilla de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Quinina</w:t>
            </w:r>
            <w:r w:rsidRPr="00406726">
              <w:rPr>
                <w:rFonts w:asciiTheme="minorHAnsi" w:hAnsiTheme="minorHAnsi" w:cstheme="minorHAnsi"/>
              </w:rPr>
              <w:t xml:space="preserve"> (para la malaria).</w:t>
            </w:r>
          </w:p>
          <w:p w14:paraId="38102351" w14:textId="77777777" w:rsidR="00CF23CB" w:rsidRPr="00406726" w:rsidRDefault="00CF23CB" w:rsidP="00071F9A">
            <w:pPr>
              <w:pStyle w:val="NormalWeb"/>
              <w:numPr>
                <w:ilvl w:val="2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Imagen 2: La corteza del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Sauce</w:t>
            </w:r>
            <w:r w:rsidRPr="00406726">
              <w:rPr>
                <w:rFonts w:asciiTheme="minorHAnsi" w:hAnsiTheme="minorHAnsi" w:cstheme="minorHAnsi"/>
              </w:rPr>
              <w:t xml:space="preserve"> + una caja de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Aspirina</w:t>
            </w:r>
            <w:r w:rsidRPr="00406726">
              <w:rPr>
                <w:rFonts w:asciiTheme="minorHAnsi" w:hAnsiTheme="minorHAnsi" w:cstheme="minorHAnsi"/>
              </w:rPr>
              <w:t>.</w:t>
            </w:r>
          </w:p>
          <w:p w14:paraId="179AF03B" w14:textId="4AE048E2" w:rsidR="00CF23CB" w:rsidRPr="00406726" w:rsidRDefault="00BB5DB5" w:rsidP="00071F9A">
            <w:pPr>
              <w:pStyle w:val="NormalWeb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Analizar la información </w:t>
            </w:r>
          </w:p>
          <w:p w14:paraId="59A8AEA8" w14:textId="68EEB03A" w:rsidR="00CF23CB" w:rsidRPr="00406726" w:rsidRDefault="00CF23CB" w:rsidP="00CF23CB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Consolidación </w:t>
            </w:r>
          </w:p>
          <w:p w14:paraId="3907A4FF" w14:textId="77777777" w:rsidR="00BB5DB5" w:rsidRPr="00406726" w:rsidRDefault="00CF23CB" w:rsidP="00071F9A">
            <w:pPr>
              <w:pStyle w:val="Normal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Debate Corto: "¿Abuela o Doctor?"</w:t>
            </w:r>
            <w:r w:rsidRPr="00406726">
              <w:rPr>
                <w:rFonts w:asciiTheme="minorHAnsi" w:hAnsiTheme="minorHAnsi" w:cstheme="minorHAnsi"/>
              </w:rPr>
              <w:t xml:space="preserve"> El docente plantea: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 xml:space="preserve">Si nos enfermamos, ¿es mejor ir donde el Yachak/abuela O ir al </w:t>
            </w:r>
            <w:r w:rsidRPr="00406726">
              <w:rPr>
                <w:rFonts w:asciiTheme="minorHAnsi" w:hAnsiTheme="minorHAnsi" w:cstheme="minorHAnsi"/>
                <w:i/>
                <w:iCs/>
              </w:rPr>
              <w:lastRenderedPageBreak/>
              <w:t>doctor/farmacia?</w:t>
            </w:r>
            <w:r w:rsidRPr="00406726">
              <w:rPr>
                <w:rFonts w:asciiTheme="minorHAnsi" w:hAnsiTheme="minorHAnsi" w:cstheme="minorHAnsi"/>
              </w:rPr>
              <w:t xml:space="preserve"> Se guía la discusión para que los estudiantes concluyan (como dice el IE) que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ambos son importantes</w:t>
            </w:r>
            <w:r w:rsidRPr="00406726">
              <w:rPr>
                <w:rFonts w:asciiTheme="minorHAnsi" w:hAnsiTheme="minorHAnsi" w:cstheme="minorHAnsi"/>
              </w:rPr>
              <w:t xml:space="preserve"> y se complementan. La abuela nos cuida de un resfriado leve; el doctor de una enfermedad grave.</w:t>
            </w:r>
          </w:p>
          <w:p w14:paraId="556227AE" w14:textId="04D2973A" w:rsidR="00CF23CB" w:rsidRPr="00406726" w:rsidRDefault="00BB5DB5" w:rsidP="00071F9A">
            <w:pPr>
              <w:pStyle w:val="Normal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 xml:space="preserve">Crear </w:t>
            </w:r>
            <w:r w:rsidR="00CF23CB" w:rsidRPr="00406726">
              <w:rPr>
                <w:rFonts w:asciiTheme="minorHAnsi" w:hAnsiTheme="minorHAnsi" w:cstheme="minorHAnsi"/>
              </w:rPr>
              <w:t xml:space="preserve"> una página para un libro de la clase. La página debe tener:</w:t>
            </w:r>
          </w:p>
          <w:p w14:paraId="31993067" w14:textId="77777777" w:rsidR="00CF23CB" w:rsidRPr="00406726" w:rsidRDefault="00CF23CB" w:rsidP="00071F9A">
            <w:pPr>
              <w:pStyle w:val="NormalWeb"/>
              <w:numPr>
                <w:ilvl w:val="2"/>
                <w:numId w:val="29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El dibujo de una planta estudiada.</w:t>
            </w:r>
          </w:p>
          <w:p w14:paraId="5CE2B25D" w14:textId="77777777" w:rsidR="00CF23CB" w:rsidRPr="00406726" w:rsidRDefault="00CF23CB" w:rsidP="00071F9A">
            <w:pPr>
              <w:pStyle w:val="NormalWeb"/>
              <w:numPr>
                <w:ilvl w:val="2"/>
                <w:numId w:val="29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Su uso ancestral.</w:t>
            </w:r>
          </w:p>
          <w:p w14:paraId="7FE1768B" w14:textId="022C2270" w:rsidR="00CF23CB" w:rsidRPr="00406726" w:rsidRDefault="00CF23CB" w:rsidP="00071F9A">
            <w:pPr>
              <w:pStyle w:val="NormalWeb"/>
              <w:numPr>
                <w:ilvl w:val="2"/>
                <w:numId w:val="29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 xml:space="preserve">Un párrafo </w:t>
            </w:r>
            <w:r w:rsidR="00BB5DB5" w:rsidRPr="00406726">
              <w:rPr>
                <w:rFonts w:asciiTheme="minorHAnsi" w:hAnsiTheme="minorHAnsi" w:cstheme="minorHAnsi"/>
              </w:rPr>
              <w:t>corto</w:t>
            </w:r>
            <w:r w:rsidRPr="00406726">
              <w:rPr>
                <w:rFonts w:asciiTheme="minorHAnsi" w:hAnsiTheme="minorHAnsi" w:cstheme="minorHAnsi"/>
              </w:rPr>
              <w:t xml:space="preserve"> respondiendo: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"¿Por qué es importante este conocimiento?"</w:t>
            </w:r>
          </w:p>
          <w:p w14:paraId="109D2F5B" w14:textId="77777777" w:rsidR="006264AA" w:rsidRPr="00406726" w:rsidRDefault="006264AA" w:rsidP="00BB5DB5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5D3597FA" w14:textId="5811735C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08E3652D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78558D9C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0B48E863" w14:textId="199A7494" w:rsidR="006264AA" w:rsidRPr="00406726" w:rsidRDefault="009B0DD8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lastRenderedPageBreak/>
              <w:t>Propiedades especificas de la materia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771DE474" w14:textId="77777777" w:rsidR="008B1DED" w:rsidRPr="00406726" w:rsidRDefault="008B1DED" w:rsidP="008B1DED">
            <w:pPr>
              <w:shd w:val="clear" w:color="auto" w:fill="FFFFFF" w:themeFill="background1"/>
              <w:ind w:right="39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Identificar las</w:t>
            </w:r>
            <w:r w:rsidRPr="00406726">
              <w:rPr>
                <w:rFonts w:asciiTheme="minorHAnsi" w:hAnsiTheme="minorHAnsi" w:cstheme="minorHAnsi"/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propiedades específicas</w:t>
            </w:r>
            <w:r w:rsidRPr="00406726">
              <w:rPr>
                <w:rFonts w:asciiTheme="minorHAnsi" w:hAnsiTheme="minorHAnsi" w:cstheme="minorHAnsi"/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de la materia,</w:t>
            </w:r>
            <w:r w:rsidRPr="00406726">
              <w:rPr>
                <w:rFonts w:asciiTheme="minorHAnsi" w:hAnsiTheme="minorHAnsi" w:cstheme="minorHAnsi"/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experimentar,</w:t>
            </w:r>
            <w:r w:rsidRPr="00406726">
              <w:rPr>
                <w:rFonts w:asciiTheme="minorHAnsi" w:hAnsiTheme="minorHAnsi" w:cstheme="minorHAnsi"/>
                <w:color w:val="000000" w:themeColor="text1"/>
                <w:spacing w:val="-4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probar</w:t>
            </w:r>
            <w:r w:rsidRPr="00406726">
              <w:rPr>
                <w:rFonts w:asciiTheme="minorHAnsi" w:hAnsiTheme="minorHAnsi" w:cstheme="minorHAnsi"/>
                <w:color w:val="000000" w:themeColor="text1"/>
                <w:spacing w:val="-4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las</w:t>
            </w:r>
            <w:r w:rsidRPr="00406726">
              <w:rPr>
                <w:rFonts w:asciiTheme="minorHAnsi" w:hAnsiTheme="minorHAnsi" w:cstheme="minorHAnsi"/>
                <w:color w:val="000000" w:themeColor="text1"/>
                <w:spacing w:val="-43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predicciones y</w:t>
            </w:r>
            <w:r w:rsidRPr="00406726">
              <w:rPr>
                <w:rFonts w:asciiTheme="minorHAnsi" w:hAnsiTheme="minorHAnsi" w:cstheme="minorHAnsi"/>
                <w:color w:val="000000" w:themeColor="text1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comunicar</w:t>
            </w:r>
            <w:r w:rsidRPr="00406726">
              <w:rPr>
                <w:rFonts w:asciiTheme="minorHAnsi" w:hAnsiTheme="minorHAnsi" w:cstheme="minorHAnsi"/>
                <w:color w:val="000000" w:themeColor="text1"/>
                <w:spacing w:val="-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los</w:t>
            </w:r>
          </w:p>
          <w:p w14:paraId="50D2202A" w14:textId="77777777" w:rsidR="008B1DED" w:rsidRPr="00406726" w:rsidRDefault="008B1DED" w:rsidP="008B1DED">
            <w:pPr>
              <w:shd w:val="clear" w:color="auto" w:fill="FFFFFF" w:themeFill="background1"/>
              <w:spacing w:line="225" w:lineRule="exact"/>
              <w:ind w:right="39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  <w:highlight w:val="yellow"/>
                <w:lang w:eastAsia="es-EC"/>
              </w:rPr>
              <w:drawing>
                <wp:anchor distT="0" distB="0" distL="114300" distR="114300" simplePos="0" relativeHeight="251672576" behindDoc="0" locked="0" layoutInCell="1" allowOverlap="1" wp14:anchorId="2828C5FF" wp14:editId="3F40A034">
                  <wp:simplePos x="0" y="0"/>
                  <wp:positionH relativeFrom="column">
                    <wp:posOffset>701675</wp:posOffset>
                  </wp:positionH>
                  <wp:positionV relativeFrom="paragraph">
                    <wp:posOffset>10795</wp:posOffset>
                  </wp:positionV>
                  <wp:extent cx="292735" cy="194310"/>
                  <wp:effectExtent l="0" t="0" r="0" b="0"/>
                  <wp:wrapNone/>
                  <wp:docPr id="957" name="Imagen 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406726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resultados.  Ref(</w:t>
            </w:r>
            <w:r w:rsidRPr="00406726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highlight w:val="yellow"/>
              </w:rPr>
              <w:t>CN.3.3.1.)</w:t>
            </w:r>
          </w:p>
          <w:p w14:paraId="6FB021E0" w14:textId="77777777" w:rsidR="006264AA" w:rsidRPr="00406726" w:rsidRDefault="006264AA" w:rsidP="00DD449A">
            <w:pPr>
              <w:ind w:right="26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57C91299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  <w:highlight w:val="yellow"/>
              </w:rPr>
              <w:t xml:space="preserve">Identifica desde la observación de diferentes representaciones cómo las teorías sobre la composición de la materia han evolucionado, hasta comprender que está constituida por átomos, </w:t>
            </w: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  <w:highlight w:val="yellow"/>
              </w:rPr>
              <w:lastRenderedPageBreak/>
              <w:t xml:space="preserve">elementos y moléculas. </w:t>
            </w:r>
            <w:r w:rsidRPr="00406726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highlight w:val="yellow"/>
              </w:rPr>
              <w:t xml:space="preserve">(J.3)          </w:t>
            </w:r>
          </w:p>
          <w:p w14:paraId="57DB63ED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  <w:lang w:eastAsia="es-EC"/>
              </w:rPr>
              <w:drawing>
                <wp:anchor distT="0" distB="0" distL="114300" distR="114300" simplePos="0" relativeHeight="251674624" behindDoc="0" locked="0" layoutInCell="1" allowOverlap="1" wp14:anchorId="16956DF7" wp14:editId="7DA861A9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4746</wp:posOffset>
                  </wp:positionV>
                  <wp:extent cx="292735" cy="194310"/>
                  <wp:effectExtent l="0" t="0" r="0" b="0"/>
                  <wp:wrapNone/>
                  <wp:docPr id="960" name="Imagen 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</w:rPr>
              <w:t xml:space="preserve"> Ref.Ref. (</w:t>
            </w:r>
            <w:r w:rsidRPr="00406726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highlight w:val="yellow"/>
              </w:rPr>
              <w:t xml:space="preserve"> I.CN.3.6.1.)</w:t>
            </w:r>
          </w:p>
          <w:p w14:paraId="595515FC" w14:textId="77777777" w:rsidR="006264AA" w:rsidRPr="00406726" w:rsidRDefault="006264AA" w:rsidP="00DD449A">
            <w:pPr>
              <w:adjustRightInd w:val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70D719A5" w14:textId="17A56061" w:rsidR="0036026E" w:rsidRPr="00406726" w:rsidRDefault="0036026E" w:rsidP="0036026E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Anticipación</w:t>
            </w:r>
          </w:p>
          <w:p w14:paraId="1D56203A" w14:textId="77777777" w:rsidR="0036026E" w:rsidRPr="00406726" w:rsidRDefault="0036026E" w:rsidP="00071F9A">
            <w:pPr>
              <w:pStyle w:val="NormalWeb"/>
              <w:numPr>
                <w:ilvl w:val="0"/>
                <w:numId w:val="30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Juego: "¿Qué es Materia?"</w:t>
            </w:r>
            <w:r w:rsidRPr="00406726">
              <w:rPr>
                <w:rFonts w:asciiTheme="minorHAnsi" w:hAnsiTheme="minorHAnsi" w:cstheme="minorHAnsi"/>
              </w:rPr>
              <w:t xml:space="preserve"> Se pide a los estudiantes que nombren 5 cosas en el aula que "puedan tocar" (materia). Luego, se les reta a nombrar 3 cosas que "no puedan tocar" (ideas, amor, sonido, luz) para diferenciar qué es materia.</w:t>
            </w:r>
          </w:p>
          <w:p w14:paraId="4E22A6C4" w14:textId="77777777" w:rsidR="0036026E" w:rsidRPr="00406726" w:rsidRDefault="0036026E" w:rsidP="00071F9A">
            <w:pPr>
              <w:pStyle w:val="NormalWeb"/>
              <w:numPr>
                <w:ilvl w:val="0"/>
                <w:numId w:val="30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Juego: "Adivina el Objeto".</w:t>
            </w:r>
            <w:r w:rsidRPr="00406726">
              <w:rPr>
                <w:rFonts w:asciiTheme="minorHAnsi" w:hAnsiTheme="minorHAnsi" w:cstheme="minorHAnsi"/>
              </w:rPr>
              <w:t xml:space="preserve"> Un estudiante voluntario pasa al frente, se le tapa los ojos y se le da un objeto (ej. un borrador, una llave, una moneda). Debe describirlo solo usando sus sentidos: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¿Es duro o blando? ¿Liso o rugoso? ¿Pesado o ligero?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</w:p>
          <w:p w14:paraId="7CD5A1C4" w14:textId="6E5B2F36" w:rsidR="0036026E" w:rsidRPr="00406726" w:rsidRDefault="0036026E" w:rsidP="00071F9A">
            <w:pPr>
              <w:pStyle w:val="NormalWeb"/>
              <w:numPr>
                <w:ilvl w:val="0"/>
                <w:numId w:val="30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Descripción:</w:t>
            </w:r>
            <w:r w:rsidRPr="00406726">
              <w:rPr>
                <w:rFonts w:asciiTheme="minorHAnsi" w:hAnsiTheme="minorHAnsi" w:cstheme="minorHAnsi"/>
              </w:rPr>
              <w:t xml:space="preserve"> Se muestran imágenes de los contenedores de reciclaje (plástico, vidrio, papel, metal). Se pregunta: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¿Por qué separamos la basura? ¿Cómo sabemos qué va en cada tacho?</w:t>
            </w:r>
            <w:r w:rsidRPr="00406726">
              <w:rPr>
                <w:rFonts w:asciiTheme="minorHAnsi" w:hAnsiTheme="minorHAnsi" w:cstheme="minorHAnsi"/>
              </w:rPr>
              <w:t xml:space="preserve"> (Respuesta esperada: "Porque son diferentes"). Se establece que esas "diferencias" se llaman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propiedades</w:t>
            </w:r>
          </w:p>
          <w:p w14:paraId="2AABC93A" w14:textId="2798666A" w:rsidR="0036026E" w:rsidRPr="00406726" w:rsidRDefault="0036026E" w:rsidP="0036026E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Construcción </w:t>
            </w:r>
          </w:p>
          <w:p w14:paraId="6BAE5E63" w14:textId="482C4882" w:rsidR="0036026E" w:rsidRPr="00406726" w:rsidRDefault="00180A99" w:rsidP="00071F9A">
            <w:pPr>
              <w:pStyle w:val="NormalWeb"/>
              <w:numPr>
                <w:ilvl w:val="0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</w:rPr>
              <w:t>Organización de</w:t>
            </w:r>
            <w:r w:rsidR="0036026E" w:rsidRPr="00406726">
              <w:rPr>
                <w:rFonts w:asciiTheme="minorHAnsi" w:hAnsiTheme="minorHAnsi" w:cstheme="minorHAnsi"/>
              </w:rPr>
              <w:t xml:space="preserve"> "Estaciones de Laboratorio".</w:t>
            </w:r>
          </w:p>
          <w:p w14:paraId="1B67FF9E" w14:textId="77777777" w:rsidR="0036026E" w:rsidRPr="00406726" w:rsidRDefault="0036026E" w:rsidP="00071F9A">
            <w:pPr>
              <w:pStyle w:val="NormalWeb"/>
              <w:numPr>
                <w:ilvl w:val="0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lastRenderedPageBreak/>
              <w:t>"El Formato del Científico":</w:t>
            </w:r>
            <w:r w:rsidRPr="00406726">
              <w:rPr>
                <w:rFonts w:asciiTheme="minorHAnsi" w:hAnsiTheme="minorHAnsi" w:cstheme="minorHAnsi"/>
              </w:rPr>
              <w:t xml:space="preserve"> Se entrega una "Ficha de Laboratorio" (hoja de trabajo). Para cada experimento, deben llenar 2 casillas: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"Mi Predicción"</w:t>
            </w:r>
            <w:r w:rsidRPr="00406726">
              <w:rPr>
                <w:rFonts w:asciiTheme="minorHAnsi" w:hAnsiTheme="minorHAnsi" w:cstheme="minorHAnsi"/>
              </w:rPr>
              <w:t xml:space="preserve"> (lo que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creen</w:t>
            </w:r>
            <w:r w:rsidRPr="00406726">
              <w:rPr>
                <w:rFonts w:asciiTheme="minorHAnsi" w:hAnsiTheme="minorHAnsi" w:cstheme="minorHAnsi"/>
              </w:rPr>
              <w:t xml:space="preserve"> que pasará) y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"Resultado"</w:t>
            </w:r>
            <w:r w:rsidRPr="00406726">
              <w:rPr>
                <w:rFonts w:asciiTheme="minorHAnsi" w:hAnsiTheme="minorHAnsi" w:cstheme="minorHAnsi"/>
              </w:rPr>
              <w:t xml:space="preserve"> (lo que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realmente</w:t>
            </w:r>
            <w:r w:rsidRPr="00406726">
              <w:rPr>
                <w:rFonts w:asciiTheme="minorHAnsi" w:hAnsiTheme="minorHAnsi" w:cstheme="minorHAnsi"/>
              </w:rPr>
              <w:t xml:space="preserve"> pasó).</w:t>
            </w:r>
          </w:p>
          <w:p w14:paraId="7FC6096A" w14:textId="77777777" w:rsidR="0036026E" w:rsidRPr="00406726" w:rsidRDefault="0036026E" w:rsidP="00071F9A">
            <w:pPr>
              <w:pStyle w:val="NormalWeb"/>
              <w:numPr>
                <w:ilvl w:val="0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Estación 1: Densidad (¿Flota o se hunde?)</w:t>
            </w:r>
          </w:p>
          <w:p w14:paraId="6B643079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Experimento:</w:t>
            </w:r>
            <w:r w:rsidRPr="00406726">
              <w:rPr>
                <w:rFonts w:asciiTheme="minorHAnsi" w:hAnsiTheme="minorHAnsi" w:cstheme="minorHAnsi"/>
              </w:rPr>
              <w:t xml:space="preserve"> Un recipiente con agua. Objetos: un corcho, una moneda, un clip, un trozo de madera, una tapa de plástico, una gota de aceite.</w:t>
            </w:r>
          </w:p>
          <w:p w14:paraId="7DA493A8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Prueba:</w:t>
            </w:r>
            <w:r w:rsidRPr="00406726">
              <w:rPr>
                <w:rFonts w:asciiTheme="minorHAnsi" w:hAnsiTheme="minorHAnsi" w:cstheme="minorHAnsi"/>
              </w:rPr>
              <w:t xml:space="preserve"> Prueban uno por uno y registran en su ficha.</w:t>
            </w:r>
          </w:p>
          <w:p w14:paraId="2DC17E0E" w14:textId="77777777" w:rsidR="0036026E" w:rsidRPr="00406726" w:rsidRDefault="0036026E" w:rsidP="00071F9A">
            <w:pPr>
              <w:pStyle w:val="NormalWeb"/>
              <w:numPr>
                <w:ilvl w:val="0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Estación 2: Solubilidad (¿Se mezcla o no se mezcla?)</w:t>
            </w:r>
          </w:p>
          <w:p w14:paraId="730DB9D2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Experimento:</w:t>
            </w:r>
            <w:r w:rsidRPr="00406726">
              <w:rPr>
                <w:rFonts w:asciiTheme="minorHAnsi" w:hAnsiTheme="minorHAnsi" w:cstheme="minorHAnsi"/>
              </w:rPr>
              <w:t xml:space="preserve"> 3 vasos de agua. Materiales: 1 cucharada de sal, 1 de arena, 1 de aceite.</w:t>
            </w:r>
          </w:p>
          <w:p w14:paraId="709EAC37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Prueba:</w:t>
            </w:r>
            <w:r w:rsidRPr="00406726">
              <w:rPr>
                <w:rFonts w:asciiTheme="minorHAnsi" w:hAnsiTheme="minorHAnsi" w:cstheme="minorHAnsi"/>
              </w:rPr>
              <w:t xml:space="preserve"> Intentan disolver cada material y registran.</w:t>
            </w:r>
          </w:p>
          <w:p w14:paraId="1241AECC" w14:textId="77777777" w:rsidR="0036026E" w:rsidRPr="00406726" w:rsidRDefault="0036026E" w:rsidP="00071F9A">
            <w:pPr>
              <w:pStyle w:val="NormalWeb"/>
              <w:numPr>
                <w:ilvl w:val="0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Estación 3: Magnetismo (¿Lo atrae el imán?)</w:t>
            </w:r>
          </w:p>
          <w:p w14:paraId="7CDB827A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Experimento:</w:t>
            </w:r>
            <w:r w:rsidRPr="00406726">
              <w:rPr>
                <w:rFonts w:asciiTheme="minorHAnsi" w:hAnsiTheme="minorHAnsi" w:cstheme="minorHAnsi"/>
              </w:rPr>
              <w:t xml:space="preserve"> Un imán. Objetos: un clip, un clavo, una moneda (de color plata), un borrador, un trozo de papel de aluminio.</w:t>
            </w:r>
          </w:p>
          <w:p w14:paraId="0C296F45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Prueba:</w:t>
            </w:r>
            <w:r w:rsidRPr="00406726">
              <w:rPr>
                <w:rFonts w:asciiTheme="minorHAnsi" w:hAnsiTheme="minorHAnsi" w:cstheme="minorHAnsi"/>
              </w:rPr>
              <w:t xml:space="preserve"> Acercan el imán a cada objeto y registran.</w:t>
            </w:r>
          </w:p>
          <w:p w14:paraId="2C9E61BD" w14:textId="77777777" w:rsidR="0036026E" w:rsidRPr="00406726" w:rsidRDefault="0036026E" w:rsidP="00071F9A">
            <w:pPr>
              <w:pStyle w:val="NormalWeb"/>
              <w:numPr>
                <w:ilvl w:val="0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Estación 4: Dureza (¿Quién raya a quién?)</w:t>
            </w:r>
          </w:p>
          <w:p w14:paraId="531867ED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Experimento:</w:t>
            </w:r>
            <w:r w:rsidRPr="00406726">
              <w:rPr>
                <w:rFonts w:asciiTheme="minorHAnsi" w:hAnsiTheme="minorHAnsi" w:cstheme="minorHAnsi"/>
              </w:rPr>
              <w:t xml:space="preserve"> Materiales: una tiza, una vela (cera), un trozo de madera, una moneda.</w:t>
            </w:r>
          </w:p>
          <w:p w14:paraId="6A57C7E3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Prueba:</w:t>
            </w:r>
            <w:r w:rsidRPr="00406726">
              <w:rPr>
                <w:rFonts w:asciiTheme="minorHAnsi" w:hAnsiTheme="minorHAnsi" w:cstheme="minorHAnsi"/>
              </w:rPr>
              <w:t xml:space="preserve"> Intentan rayar un material con otro (Ej: la tiza con la moneda, la madera con la tiza) y los ordenan del más blando al más duro.</w:t>
            </w:r>
          </w:p>
          <w:p w14:paraId="449C32AC" w14:textId="77777777" w:rsidR="0036026E" w:rsidRPr="00406726" w:rsidRDefault="0036026E" w:rsidP="00071F9A">
            <w:pPr>
              <w:pStyle w:val="NormalWeb"/>
              <w:numPr>
                <w:ilvl w:val="0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Actividad Principal (Conexión con el IE): "¿Por qué son diferentes?"</w:t>
            </w:r>
          </w:p>
          <w:p w14:paraId="3750B6D8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Descripción:</w:t>
            </w:r>
            <w:r w:rsidRPr="00406726">
              <w:rPr>
                <w:rFonts w:asciiTheme="minorHAnsi" w:hAnsiTheme="minorHAnsi" w:cstheme="minorHAnsi"/>
              </w:rPr>
              <w:t xml:space="preserve"> El docente reúne a la clase y pregunta: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¿Por qué el clip sí se pegó al imán y el aluminio no (si ambos son metales)? ¿Por qué la sal sí se disolvió y la arena no?</w:t>
            </w:r>
          </w:p>
          <w:p w14:paraId="2E834573" w14:textId="77777777" w:rsidR="0036026E" w:rsidRPr="00406726" w:rsidRDefault="0036026E" w:rsidP="00071F9A">
            <w:pPr>
              <w:pStyle w:val="NormalWeb"/>
              <w:numPr>
                <w:ilvl w:val="1"/>
                <w:numId w:val="31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Explicación (IE):</w:t>
            </w:r>
            <w:r w:rsidRPr="00406726">
              <w:rPr>
                <w:rFonts w:asciiTheme="minorHAnsi" w:hAnsiTheme="minorHAnsi" w:cstheme="minorHAnsi"/>
              </w:rPr>
              <w:t xml:space="preserve"> Se introduce la idea de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composición</w:t>
            </w:r>
            <w:r w:rsidRPr="00406726">
              <w:rPr>
                <w:rFonts w:asciiTheme="minorHAnsi" w:hAnsiTheme="minorHAnsi" w:cstheme="minorHAnsi"/>
              </w:rPr>
              <w:t xml:space="preserve">: "Porque están hechos de 'piezas' (como Legos) súper </w:t>
            </w:r>
            <w:r w:rsidRPr="00406726">
              <w:rPr>
                <w:rFonts w:asciiTheme="minorHAnsi" w:hAnsiTheme="minorHAnsi" w:cstheme="minorHAnsi"/>
              </w:rPr>
              <w:lastRenderedPageBreak/>
              <w:t xml:space="preserve">pequeñitas y diferentes. Los científicos llaman a esas piezas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átomos</w:t>
            </w:r>
            <w:r w:rsidRPr="00406726">
              <w:rPr>
                <w:rFonts w:asciiTheme="minorHAnsi" w:hAnsiTheme="minorHAnsi" w:cstheme="minorHAnsi"/>
              </w:rPr>
              <w:t xml:space="preserve"> y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moléculas</w:t>
            </w:r>
            <w:r w:rsidRPr="00406726">
              <w:rPr>
                <w:rFonts w:asciiTheme="minorHAnsi" w:hAnsiTheme="minorHAnsi" w:cstheme="minorHAnsi"/>
              </w:rPr>
              <w:t>. Las 'piezas' del hierro son diferentes a las 'piezas' del aluminio".</w:t>
            </w:r>
          </w:p>
          <w:p w14:paraId="7D0C2377" w14:textId="77777777" w:rsidR="0036026E" w:rsidRPr="00406726" w:rsidRDefault="0036026E" w:rsidP="0036026E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Aplicación DUA (Principio de Representación - Múltiples Medios):</w:t>
            </w:r>
            <w:r w:rsidRPr="00406726">
              <w:rPr>
                <w:rFonts w:asciiTheme="minorHAnsi" w:hAnsiTheme="minorHAnsi" w:cstheme="minorHAnsi"/>
              </w:rPr>
              <w:t xml:space="preserve"> La información no se lee de un libro. Se obtiene a través de la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experimentación directa</w:t>
            </w:r>
            <w:r w:rsidRPr="00406726">
              <w:rPr>
                <w:rFonts w:asciiTheme="minorHAnsi" w:hAnsiTheme="minorHAnsi" w:cstheme="minorHAnsi"/>
              </w:rPr>
              <w:t xml:space="preserve"> (kinestésico), la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observación</w:t>
            </w:r>
            <w:r w:rsidRPr="00406726">
              <w:rPr>
                <w:rFonts w:asciiTheme="minorHAnsi" w:hAnsiTheme="minorHAnsi" w:cstheme="minorHAnsi"/>
              </w:rPr>
              <w:t xml:space="preserve"> (visual) y el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registro</w:t>
            </w:r>
            <w:r w:rsidRPr="00406726">
              <w:rPr>
                <w:rFonts w:asciiTheme="minorHAnsi" w:hAnsiTheme="minorHAnsi" w:cstheme="minorHAnsi"/>
              </w:rPr>
              <w:t xml:space="preserve"> en una ficha estructurada (lógico-textual), permitiendo a todos los estilos de aprendizaje acceder al conocimiento.</w:t>
            </w:r>
          </w:p>
          <w:p w14:paraId="55B99280" w14:textId="77777777" w:rsidR="0036026E" w:rsidRPr="00406726" w:rsidRDefault="002B5B93" w:rsidP="0036026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</w:rPr>
              <w:pict w14:anchorId="561EA61A">
                <v:rect id="_x0000_i1025" style="width:0;height:1.5pt" o:hralign="center" o:hrstd="t" o:hr="t" fillcolor="#a0a0a0" stroked="f"/>
              </w:pict>
            </w:r>
          </w:p>
          <w:p w14:paraId="4B362585" w14:textId="77777777" w:rsidR="0036026E" w:rsidRPr="00406726" w:rsidRDefault="0036026E" w:rsidP="0036026E">
            <w:pPr>
              <w:pStyle w:val="Ttulo2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="Segoe UI Emoji" w:hAnsi="Segoe UI Emoji" w:cs="Segoe UI Emoji"/>
                <w:sz w:val="24"/>
                <w:szCs w:val="24"/>
              </w:rPr>
              <w:t>🏁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 Momento 3: Consolidación (Aplicación y Comunicación)</w:t>
            </w:r>
          </w:p>
          <w:p w14:paraId="774A442B" w14:textId="77777777" w:rsidR="0036026E" w:rsidRPr="00406726" w:rsidRDefault="0036026E" w:rsidP="0036026E">
            <w:pPr>
              <w:pStyle w:val="NormalWeb"/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Objetivo: Usar el conocimiento de las propiedades para resolver un problema y "comunicar resultados" (DCD).</w:t>
            </w:r>
          </w:p>
          <w:p w14:paraId="77261230" w14:textId="77777777" w:rsidR="0036026E" w:rsidRPr="00406726" w:rsidRDefault="0036026E" w:rsidP="00071F9A">
            <w:pPr>
              <w:pStyle w:val="NormalWeb"/>
              <w:numPr>
                <w:ilvl w:val="0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Actividad Principal (Inserción y ABP): "Misión: Rescate Ambiental".</w:t>
            </w:r>
          </w:p>
          <w:p w14:paraId="0A94C349" w14:textId="77777777" w:rsidR="0036026E" w:rsidRPr="00406726" w:rsidRDefault="0036026E" w:rsidP="00071F9A">
            <w:pPr>
              <w:pStyle w:val="NormalWeb"/>
              <w:numPr>
                <w:ilvl w:val="1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Inserción:</w:t>
            </w:r>
            <w:r w:rsidRPr="00406726">
              <w:rPr>
                <w:rFonts w:asciiTheme="minorHAnsi" w:hAnsiTheme="minorHAnsi" w:cstheme="minorHAnsi"/>
              </w:rPr>
              <w:t xml:space="preserve">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Cuidado del Medio Ambiente (Contaminación del agua).</w:t>
            </w:r>
          </w:p>
          <w:p w14:paraId="08148723" w14:textId="77777777" w:rsidR="0036026E" w:rsidRPr="00406726" w:rsidRDefault="0036026E" w:rsidP="00071F9A">
            <w:pPr>
              <w:pStyle w:val="NormalWeb"/>
              <w:numPr>
                <w:ilvl w:val="1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Descripción (Reto):</w:t>
            </w:r>
            <w:r w:rsidRPr="00406726">
              <w:rPr>
                <w:rFonts w:asciiTheme="minorHAnsi" w:hAnsiTheme="minorHAnsi" w:cstheme="minorHAnsi"/>
              </w:rPr>
              <w:t xml:space="preserve"> Se presenta un "desastre": un recipiente grande con agua que tiene mezclados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clavos</w:t>
            </w:r>
            <w:r w:rsidRPr="00406726">
              <w:rPr>
                <w:rFonts w:asciiTheme="minorHAnsi" w:hAnsiTheme="minorHAnsi" w:cstheme="minorHAnsi"/>
              </w:rPr>
              <w:t xml:space="preserve">,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aceite</w:t>
            </w:r>
            <w:r w:rsidRPr="00406726">
              <w:rPr>
                <w:rFonts w:asciiTheme="minorHAnsi" w:hAnsiTheme="minorHAnsi" w:cstheme="minorHAnsi"/>
              </w:rPr>
              <w:t xml:space="preserve"> y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trozos de corcho/madera</w:t>
            </w:r>
            <w:r w:rsidRPr="00406726">
              <w:rPr>
                <w:rFonts w:asciiTheme="minorHAnsi" w:hAnsiTheme="minorHAnsi" w:cstheme="minorHAnsi"/>
              </w:rPr>
              <w:t xml:space="preserve">. </w:t>
            </w:r>
            <w:r w:rsidRPr="00406726">
              <w:rPr>
                <w:rFonts w:asciiTheme="minorHAnsi" w:hAnsiTheme="minorHAnsi" w:cstheme="minorHAnsi"/>
                <w:i/>
                <w:iCs/>
              </w:rPr>
              <w:t>"¡Un barco se hundió! Usando lo que aprendimos hoy (las propiedades), ¿cómo podemos limpiar esta agua?"</w:t>
            </w:r>
          </w:p>
          <w:p w14:paraId="1691055C" w14:textId="77777777" w:rsidR="0036026E" w:rsidRPr="00406726" w:rsidRDefault="0036026E" w:rsidP="00071F9A">
            <w:pPr>
              <w:pStyle w:val="NormalWeb"/>
              <w:numPr>
                <w:ilvl w:val="1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i/>
                <w:iCs/>
              </w:rPr>
              <w:t>Solución (guiada):</w:t>
            </w:r>
            <w:r w:rsidRPr="00406726">
              <w:rPr>
                <w:rFonts w:asciiTheme="minorHAnsi" w:hAnsiTheme="minorHAnsi" w:cstheme="minorHAnsi"/>
              </w:rPr>
              <w:t xml:space="preserve"> Usar un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imán</w:t>
            </w:r>
            <w:r w:rsidRPr="00406726">
              <w:rPr>
                <w:rFonts w:asciiTheme="minorHAnsi" w:hAnsiTheme="minorHAnsi" w:cstheme="minorHAnsi"/>
              </w:rPr>
              <w:t xml:space="preserve"> para sacar los clavos (magnetismo). Usar un </w:t>
            </w:r>
            <w:r w:rsidRPr="00406726">
              <w:rPr>
                <w:rFonts w:asciiTheme="minorHAnsi" w:hAnsiTheme="minorHAnsi" w:cstheme="minorHAnsi"/>
                <w:b/>
                <w:bCs/>
              </w:rPr>
              <w:t>colador</w:t>
            </w:r>
            <w:r w:rsidRPr="00406726">
              <w:rPr>
                <w:rFonts w:asciiTheme="minorHAnsi" w:hAnsiTheme="minorHAnsi" w:cstheme="minorHAnsi"/>
              </w:rPr>
              <w:t xml:space="preserve"> para sacar el corcho que flota (densidad). El aceite es difícil porque flota y no se mezcla (densidad y solubilidad).</w:t>
            </w:r>
          </w:p>
          <w:p w14:paraId="54876460" w14:textId="77777777" w:rsidR="0036026E" w:rsidRPr="00406726" w:rsidRDefault="0036026E" w:rsidP="00071F9A">
            <w:pPr>
              <w:pStyle w:val="NormalWeb"/>
              <w:numPr>
                <w:ilvl w:val="0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Comunicando Resultados (DUA): "El Noticiero Científico".</w:t>
            </w:r>
          </w:p>
          <w:p w14:paraId="69229B6D" w14:textId="77777777" w:rsidR="0036026E" w:rsidRPr="00406726" w:rsidRDefault="0036026E" w:rsidP="00071F9A">
            <w:pPr>
              <w:pStyle w:val="NormalWeb"/>
              <w:numPr>
                <w:ilvl w:val="1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lastRenderedPageBreak/>
              <w:t>Descripción:</w:t>
            </w:r>
            <w:r w:rsidRPr="00406726">
              <w:rPr>
                <w:rFonts w:asciiTheme="minorHAnsi" w:hAnsiTheme="minorHAnsi" w:cstheme="minorHAnsi"/>
              </w:rPr>
              <w:t xml:space="preserve"> Cada grupo de laboratorio debe "comunicar sus resultados" (como pide la DCD) sobre UNA de las estaciones que investigaron.</w:t>
            </w:r>
          </w:p>
          <w:p w14:paraId="6FB19BA8" w14:textId="77777777" w:rsidR="0036026E" w:rsidRPr="00406726" w:rsidRDefault="0036026E" w:rsidP="00071F9A">
            <w:pPr>
              <w:pStyle w:val="NormalWeb"/>
              <w:numPr>
                <w:ilvl w:val="1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Aplicación DUA (Principio de Acción y Expresión):</w:t>
            </w:r>
            <w:r w:rsidRPr="00406726">
              <w:rPr>
                <w:rFonts w:asciiTheme="minorHAnsi" w:hAnsiTheme="minorHAnsi" w:cstheme="minorHAnsi"/>
              </w:rPr>
              <w:t xml:space="preserve"> Se les da a elegir CÓMO comunicar:</w:t>
            </w:r>
          </w:p>
          <w:p w14:paraId="0BAD6DED" w14:textId="77777777" w:rsidR="0036026E" w:rsidRPr="00406726" w:rsidRDefault="0036026E" w:rsidP="00071F9A">
            <w:pPr>
              <w:pStyle w:val="NormalWeb"/>
              <w:numPr>
                <w:ilvl w:val="2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Opción 1 (Demostración):</w:t>
            </w:r>
            <w:r w:rsidRPr="00406726">
              <w:rPr>
                <w:rFonts w:asciiTheme="minorHAnsi" w:hAnsiTheme="minorHAnsi" w:cstheme="minorHAnsi"/>
              </w:rPr>
              <w:t xml:space="preserve"> Volver a hacer el experimento más importante frente a la clase, explicando la predicción y el resultado.</w:t>
            </w:r>
          </w:p>
          <w:p w14:paraId="175ED42C" w14:textId="77777777" w:rsidR="0036026E" w:rsidRPr="00406726" w:rsidRDefault="0036026E" w:rsidP="00071F9A">
            <w:pPr>
              <w:pStyle w:val="NormalWeb"/>
              <w:numPr>
                <w:ilvl w:val="2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Opción 2 (Gráfica):</w:t>
            </w:r>
            <w:r w:rsidRPr="00406726">
              <w:rPr>
                <w:rFonts w:asciiTheme="minorHAnsi" w:hAnsiTheme="minorHAnsi" w:cstheme="minorHAnsi"/>
              </w:rPr>
              <w:t xml:space="preserve"> Crear un póster simple que muestre (con dibujos) qué objetos flotaron y cuáles se hundieron (o cuáles fueron magnéticos).</w:t>
            </w:r>
          </w:p>
          <w:p w14:paraId="2BFE62DE" w14:textId="77777777" w:rsidR="0036026E" w:rsidRPr="00406726" w:rsidRDefault="0036026E" w:rsidP="00071F9A">
            <w:pPr>
              <w:pStyle w:val="NormalWeb"/>
              <w:numPr>
                <w:ilvl w:val="2"/>
                <w:numId w:val="32"/>
              </w:numPr>
              <w:rPr>
                <w:rFonts w:asciiTheme="minorHAnsi" w:hAnsiTheme="minorHAnsi" w:cstheme="minorHAnsi"/>
              </w:rPr>
            </w:pPr>
            <w:r w:rsidRPr="00406726">
              <w:rPr>
                <w:rFonts w:asciiTheme="minorHAnsi" w:hAnsiTheme="minorHAnsi" w:cstheme="minorHAnsi"/>
                <w:b/>
                <w:bCs/>
              </w:rPr>
              <w:t>Opción 3 (Oral):</w:t>
            </w:r>
            <w:r w:rsidRPr="00406726">
              <w:rPr>
                <w:rFonts w:asciiTheme="minorHAnsi" w:hAnsiTheme="minorHAnsi" w:cstheme="minorHAnsi"/>
              </w:rPr>
              <w:t xml:space="preserve"> Explicar verbalmente cuál fue su "descubrimiento" más sorprendente (ej. "¡Nuestra predicción falló, pensamos que el clip se hundiría rápido pero el aceite flotó!").</w:t>
            </w:r>
          </w:p>
          <w:p w14:paraId="7E5CD100" w14:textId="77777777" w:rsidR="006264AA" w:rsidRPr="00406726" w:rsidRDefault="006264AA" w:rsidP="00DD449A">
            <w:pPr>
              <w:pStyle w:val="Ttulo4"/>
              <w:rPr>
                <w:rStyle w:val="Textoennegrita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4B0F377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5A7291F0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38C247F7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030B4CC6" w14:textId="22E8DB0F" w:rsidR="006264AA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lastRenderedPageBreak/>
              <w:t>5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6D5D944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Describir, con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uso de las TIC y otros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recursos, la constitución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de la materia, analizar el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modelo didáctico del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átomo y describir los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elementos</w:t>
            </w:r>
            <w:r w:rsidRPr="00406726">
              <w:rPr>
                <w:rFonts w:asciiTheme="minorHAnsi" w:hAnsiTheme="minorHAnsi" w:cstheme="minorHAnsi"/>
                <w:spacing w:val="-5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químicos</w:t>
            </w:r>
            <w:r w:rsidRPr="00406726">
              <w:rPr>
                <w:rFonts w:asciiTheme="minorHAnsi" w:hAnsiTheme="minorHAnsi" w:cstheme="minorHAnsi"/>
                <w:spacing w:val="-4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y</w:t>
            </w:r>
            <w:r w:rsidRPr="00406726">
              <w:rPr>
                <w:rFonts w:asciiTheme="minorHAnsi" w:hAnsiTheme="minorHAnsi" w:cstheme="minorHAnsi"/>
                <w:spacing w:val="-2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las</w:t>
            </w:r>
            <w:r w:rsidRPr="00406726">
              <w:rPr>
                <w:rFonts w:asciiTheme="minorHAnsi" w:hAnsiTheme="minorHAnsi" w:cstheme="minorHAnsi"/>
                <w:spacing w:val="-42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lastRenderedPageBreak/>
              <w:t xml:space="preserve">moléculas. Ref. 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  <w:t>CN.3.3.2.</w:t>
            </w:r>
          </w:p>
          <w:p w14:paraId="64FCFC3D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  <w:lang w:eastAsia="es-EC"/>
              </w:rPr>
              <w:drawing>
                <wp:anchor distT="0" distB="0" distL="114300" distR="114300" simplePos="0" relativeHeight="251676672" behindDoc="0" locked="0" layoutInCell="1" allowOverlap="1" wp14:anchorId="3B45D94D" wp14:editId="01AE3DD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17145</wp:posOffset>
                  </wp:positionV>
                  <wp:extent cx="1000125" cy="228600"/>
                  <wp:effectExtent l="0" t="0" r="9525" b="0"/>
                  <wp:wrapNone/>
                  <wp:docPr id="141" name="Imagen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86597A3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4C771C22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Habilidad </w:t>
            </w:r>
          </w:p>
          <w:p w14:paraId="107F2EFA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Toma de decisiones</w:t>
            </w:r>
          </w:p>
          <w:p w14:paraId="7A39F280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1C1915DC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Su habilidad </w:t>
            </w:r>
          </w:p>
          <w:p w14:paraId="0968480E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Análisis de información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00A0FE3B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  <w:lang w:eastAsia="es-EC"/>
              </w:rPr>
              <w:drawing>
                <wp:inline distT="0" distB="0" distL="0" distR="0" wp14:anchorId="1486F809" wp14:editId="18E63B14">
                  <wp:extent cx="320566" cy="315920"/>
                  <wp:effectExtent l="0" t="0" r="3810" b="8255"/>
                  <wp:docPr id="1669205261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54CF80-F63B-4685-81F1-FB52528F3C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AA54CF80-F63B-4685-81F1-FB52528F3C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14" cy="331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9F44B" w14:textId="77777777" w:rsidR="006264AA" w:rsidRPr="00406726" w:rsidRDefault="006264AA" w:rsidP="00DD449A">
            <w:pPr>
              <w:ind w:right="28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2026663B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lastRenderedPageBreak/>
              <w:t>Describir desde la observación de diferentes representaciones cómo las</w:t>
            </w:r>
          </w:p>
          <w:p w14:paraId="7C2CB933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teorías sobre la composición de la materia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lastRenderedPageBreak/>
              <w:t>han evolucionado, hasta comprender que</w:t>
            </w:r>
          </w:p>
          <w:p w14:paraId="5AC9DC93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está constituida por átomos, elementos y</w:t>
            </w:r>
          </w:p>
          <w:p w14:paraId="0D1FE7C5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moléculas. (J.3.) 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  <w:t>Ref. (I.CN.3.6.1)</w:t>
            </w:r>
          </w:p>
          <w:p w14:paraId="2DAB9C7B" w14:textId="77777777" w:rsidR="006264AA" w:rsidRPr="00406726" w:rsidRDefault="006264AA" w:rsidP="00DD449A">
            <w:pPr>
              <w:adjustRightInd w:val="0"/>
              <w:jc w:val="both"/>
              <w:rPr>
                <w:rFonts w:asciiTheme="minorHAnsi" w:eastAsia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21F20C47" w14:textId="77777777" w:rsidR="006264AA" w:rsidRPr="00406726" w:rsidRDefault="006264AA" w:rsidP="00DD449A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7C6603D4" w14:textId="77777777" w:rsidR="006264AA" w:rsidRPr="00406726" w:rsidRDefault="006264AA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5AD1AC0D" w14:textId="3D25591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7435F5D2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104F8F06" w14:textId="5A288CF1" w:rsidR="006264AA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6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6615CE56" w14:textId="77777777" w:rsidR="005B0691" w:rsidRPr="00406726" w:rsidRDefault="005B0691" w:rsidP="005B0691">
            <w:pPr>
              <w:spacing w:before="1"/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>C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lasificar la materia en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sustancias puras y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mezclas, y relacionarlas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con los estados físicos de</w:t>
            </w:r>
            <w:r w:rsidRPr="00406726">
              <w:rPr>
                <w:rFonts w:asciiTheme="minorHAnsi" w:hAnsiTheme="minorHAnsi" w:cstheme="minorHAnsi"/>
                <w:spacing w:val="-44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la</w:t>
            </w:r>
            <w:r w:rsidRPr="00406726">
              <w:rPr>
                <w:rFonts w:asciiTheme="minorHAnsi" w:hAnsiTheme="minorHAnsi" w:cstheme="minorHAnsi"/>
                <w:spacing w:val="-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materia. 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  <w:lastRenderedPageBreak/>
              <w:t>Ref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. (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  <w:t>CN.3.3.3.)</w:t>
            </w:r>
          </w:p>
          <w:p w14:paraId="6D999B05" w14:textId="77777777" w:rsidR="005B0691" w:rsidRPr="00406726" w:rsidRDefault="005B0691" w:rsidP="005B0691">
            <w:pPr>
              <w:spacing w:before="1"/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  <w:lang w:eastAsia="es-EC"/>
              </w:rPr>
              <w:drawing>
                <wp:anchor distT="0" distB="0" distL="114300" distR="114300" simplePos="0" relativeHeight="251678720" behindDoc="0" locked="0" layoutInCell="1" allowOverlap="1" wp14:anchorId="08FDB882" wp14:editId="089C02F6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31750</wp:posOffset>
                  </wp:positionV>
                  <wp:extent cx="1000125" cy="228600"/>
                  <wp:effectExtent l="0" t="0" r="9525" b="0"/>
                  <wp:wrapNone/>
                  <wp:docPr id="143" name="Imagen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8DD1098" w14:textId="77777777" w:rsidR="005B0691" w:rsidRPr="00406726" w:rsidRDefault="005B0691" w:rsidP="005B0691">
            <w:pPr>
              <w:spacing w:before="1"/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13D261C7" w14:textId="77777777" w:rsidR="005B0691" w:rsidRPr="00406726" w:rsidRDefault="005B0691" w:rsidP="005B0691">
            <w:pPr>
              <w:spacing w:before="1"/>
              <w:ind w:right="39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</w:p>
          <w:p w14:paraId="3B62DF43" w14:textId="77777777" w:rsidR="006264AA" w:rsidRPr="00406726" w:rsidRDefault="006264AA" w:rsidP="00DD449A">
            <w:pPr>
              <w:ind w:right="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29F8681A" w14:textId="77777777" w:rsidR="005B0691" w:rsidRPr="00406726" w:rsidRDefault="005B0691" w:rsidP="005B0691">
            <w:pPr>
              <w:adjustRightInd w:val="0"/>
              <w:rPr>
                <w:rFonts w:asciiTheme="minorHAnsi" w:eastAsia="BarlowCondensed-Regular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eastAsia="BarlowCondensed-Regular" w:hAnsiTheme="minorHAnsi" w:cstheme="minorHAnsi"/>
                <w:sz w:val="24"/>
                <w:szCs w:val="24"/>
                <w:highlight w:val="yellow"/>
              </w:rPr>
              <w:lastRenderedPageBreak/>
              <w:t>Clasifica la materia en sustancias</w:t>
            </w:r>
          </w:p>
          <w:p w14:paraId="39BE8004" w14:textId="77777777" w:rsidR="005B0691" w:rsidRPr="00406726" w:rsidRDefault="005B0691" w:rsidP="005B0691">
            <w:pPr>
              <w:adjustRightInd w:val="0"/>
              <w:rPr>
                <w:rFonts w:asciiTheme="minorHAnsi" w:eastAsia="BarlowCondensed-Regular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eastAsia="BarlowCondensed-Regular" w:hAnsiTheme="minorHAnsi" w:cstheme="minorHAnsi"/>
                <w:sz w:val="24"/>
                <w:szCs w:val="24"/>
                <w:highlight w:val="yellow"/>
              </w:rPr>
              <w:t>puras y mezclas. Además, reconoce</w:t>
            </w:r>
          </w:p>
          <w:p w14:paraId="5C41F9BC" w14:textId="77777777" w:rsidR="005B0691" w:rsidRPr="00406726" w:rsidRDefault="005B0691" w:rsidP="005B0691">
            <w:pPr>
              <w:adjustRightInd w:val="0"/>
              <w:rPr>
                <w:rFonts w:asciiTheme="minorHAnsi" w:eastAsia="BarlowCondensed-Regular" w:hAnsiTheme="minorHAnsi" w:cstheme="minorHAnsi"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eastAsia="BarlowCondensed-Regular" w:hAnsiTheme="minorHAnsi" w:cstheme="minorHAnsi"/>
                <w:sz w:val="24"/>
                <w:szCs w:val="24"/>
                <w:highlight w:val="yellow"/>
              </w:rPr>
              <w:t xml:space="preserve">las mezclas homogéneas </w:t>
            </w:r>
            <w:r w:rsidRPr="00406726">
              <w:rPr>
                <w:rFonts w:asciiTheme="minorHAnsi" w:eastAsia="BarlowCondensed-Regular" w:hAnsiTheme="minorHAnsi" w:cstheme="minorHAnsi"/>
                <w:sz w:val="24"/>
                <w:szCs w:val="24"/>
                <w:highlight w:val="yellow"/>
              </w:rPr>
              <w:lastRenderedPageBreak/>
              <w:t>y heterogéneas</w:t>
            </w:r>
          </w:p>
          <w:p w14:paraId="6A168ACB" w14:textId="77777777" w:rsidR="005B0691" w:rsidRPr="00406726" w:rsidRDefault="005B0691" w:rsidP="005B0691">
            <w:pPr>
              <w:adjustRightInd w:val="0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eastAsia="BarlowCondensed-Regular" w:hAnsiTheme="minorHAnsi" w:cstheme="minorHAnsi"/>
                <w:sz w:val="24"/>
                <w:szCs w:val="24"/>
                <w:highlight w:val="yellow"/>
              </w:rPr>
              <w:t>desde la manipulación de bebidas.</w:t>
            </w:r>
          </w:p>
          <w:p w14:paraId="7DD7845B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  <w:lang w:eastAsia="es-EC"/>
              </w:rPr>
            </w:pPr>
            <w:r w:rsidRPr="00406726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highlight w:val="yellow"/>
              </w:rPr>
              <w:t>(J.3., S.2.) Ref. (I.CN.3.6.2.)</w:t>
            </w:r>
          </w:p>
          <w:p w14:paraId="20160076" w14:textId="77777777" w:rsidR="006264AA" w:rsidRPr="00406726" w:rsidRDefault="006264AA" w:rsidP="00DD449A">
            <w:pPr>
              <w:ind w:right="34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1F49A095" w14:textId="77777777" w:rsidR="006264AA" w:rsidRPr="00406726" w:rsidRDefault="006264AA" w:rsidP="00DD449A">
            <w:pPr>
              <w:pStyle w:val="Ttulo4"/>
              <w:rPr>
                <w:rStyle w:val="Textoennegrita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2FADF63C" w14:textId="5583E187" w:rsidR="006264AA" w:rsidRPr="00406726" w:rsidRDefault="006264AA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603F3736" w14:textId="5CD79534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8B1DED" w:rsidRPr="00406726" w14:paraId="193FAEFF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6556545E" w14:textId="3B293E16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7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6FA7C03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Describir y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establecer preguntas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sobre</w:t>
            </w:r>
            <w:r w:rsidRPr="00406726">
              <w:rPr>
                <w:rFonts w:asciiTheme="minorHAnsi" w:hAnsiTheme="minorHAnsi" w:cstheme="minorHAnsi"/>
                <w:spacing w:val="-4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las</w:t>
            </w:r>
            <w:r w:rsidRPr="00406726">
              <w:rPr>
                <w:rFonts w:asciiTheme="minorHAnsi" w:hAnsiTheme="minorHAnsi" w:cstheme="minorHAnsi"/>
                <w:spacing w:val="-4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propiedades</w:t>
            </w:r>
            <w:r w:rsidRPr="00406726">
              <w:rPr>
                <w:rFonts w:asciiTheme="minorHAnsi" w:hAnsiTheme="minorHAnsi" w:cstheme="minorHAnsi"/>
                <w:spacing w:val="-4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de</w:t>
            </w:r>
            <w:r w:rsidRPr="00406726">
              <w:rPr>
                <w:rFonts w:asciiTheme="minorHAnsi" w:hAnsiTheme="minorHAnsi" w:cstheme="minorHAnsi"/>
                <w:spacing w:val="-42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los compuestos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químicos, clasificarlos en</w:t>
            </w:r>
            <w:r w:rsidRPr="00406726">
              <w:rPr>
                <w:rFonts w:asciiTheme="minorHAnsi" w:hAnsiTheme="minorHAnsi" w:cstheme="minorHAnsi"/>
                <w:spacing w:val="-43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orgánicos e inorgánicos,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y</w:t>
            </w:r>
            <w:r w:rsidRPr="00406726">
              <w:rPr>
                <w:rFonts w:asciiTheme="minorHAnsi" w:hAnsiTheme="minorHAnsi" w:cstheme="minorHAnsi"/>
                <w:spacing w:val="-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reconocerlos</w:t>
            </w:r>
            <w:r w:rsidRPr="00406726">
              <w:rPr>
                <w:rFonts w:asciiTheme="minorHAnsi" w:hAnsiTheme="minorHAnsi" w:cstheme="minorHAnsi"/>
                <w:spacing w:val="2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en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sustancias de uso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cotidiano.</w:t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highlight w:val="yellow"/>
              </w:rPr>
              <w:t>Ref.</w:t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</w:rPr>
              <w:t xml:space="preserve"> 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</w:rPr>
              <w:t>CN.3.3.4</w:t>
            </w:r>
          </w:p>
          <w:p w14:paraId="627475D9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  <w:lang w:eastAsia="es-EC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4E93BF89" wp14:editId="1527D685">
                  <wp:simplePos x="0" y="0"/>
                  <wp:positionH relativeFrom="column">
                    <wp:posOffset>650240</wp:posOffset>
                  </wp:positionH>
                  <wp:positionV relativeFrom="paragraph">
                    <wp:posOffset>-3175</wp:posOffset>
                  </wp:positionV>
                  <wp:extent cx="238125" cy="228600"/>
                  <wp:effectExtent l="0" t="0" r="9525" b="0"/>
                  <wp:wrapNone/>
                  <wp:docPr id="146" name="Imagen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  <w:lang w:eastAsia="es-EC"/>
              </w:rPr>
              <w:drawing>
                <wp:anchor distT="0" distB="0" distL="114300" distR="114300" simplePos="0" relativeHeight="251680768" behindDoc="0" locked="0" layoutInCell="1" allowOverlap="1" wp14:anchorId="345D6770" wp14:editId="7E55F339">
                  <wp:simplePos x="0" y="0"/>
                  <wp:positionH relativeFrom="column">
                    <wp:posOffset>51570</wp:posOffset>
                  </wp:positionH>
                  <wp:positionV relativeFrom="paragraph">
                    <wp:posOffset>36547</wp:posOffset>
                  </wp:positionV>
                  <wp:extent cx="237746" cy="191068"/>
                  <wp:effectExtent l="0" t="0" r="0" b="0"/>
                  <wp:wrapNone/>
                  <wp:docPr id="144" name="Imagen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969" cy="192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highlight w:val="yellow"/>
                <w:lang w:eastAsia="es-EC"/>
              </w:rPr>
              <w:drawing>
                <wp:anchor distT="0" distB="0" distL="114300" distR="114300" simplePos="0" relativeHeight="251681792" behindDoc="0" locked="0" layoutInCell="1" allowOverlap="1" wp14:anchorId="4260D31C" wp14:editId="178FA753">
                  <wp:simplePos x="0" y="0"/>
                  <wp:positionH relativeFrom="column">
                    <wp:posOffset>353333</wp:posOffset>
                  </wp:positionH>
                  <wp:positionV relativeFrom="paragraph">
                    <wp:posOffset>33891</wp:posOffset>
                  </wp:positionV>
                  <wp:extent cx="292735" cy="194465"/>
                  <wp:effectExtent l="0" t="0" r="0" b="0"/>
                  <wp:wrapNone/>
                  <wp:docPr id="145" name="Imagen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69" cy="194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8DA0237" w14:textId="77777777" w:rsidR="005B0691" w:rsidRPr="00406726" w:rsidRDefault="005B0691" w:rsidP="005B0691">
            <w:pPr>
              <w:ind w:right="39"/>
              <w:jc w:val="both"/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</w:pPr>
          </w:p>
          <w:p w14:paraId="3BEF74E3" w14:textId="77777777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3CCE331A" w14:textId="77777777" w:rsidR="005B0691" w:rsidRPr="00406726" w:rsidRDefault="005B0691" w:rsidP="005B0691">
            <w:pPr>
              <w:spacing w:line="248" w:lineRule="exact"/>
              <w:ind w:right="39"/>
              <w:jc w:val="both"/>
              <w:rPr>
                <w:rFonts w:asciiTheme="minorHAnsi" w:hAnsiTheme="minorHAnsi" w:cstheme="minorHAnsi"/>
                <w:b/>
                <w:sz w:val="24"/>
                <w:szCs w:val="24"/>
                <w:highlight w:val="yellow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  <w:highlight w:val="yellow"/>
              </w:rPr>
              <w:lastRenderedPageBreak/>
              <w:t xml:space="preserve">Describe, a partir de la exploración de sustancias de uso cotidiano, las propiedades de la materia y de compuestos químicos orgánicos e inorgánicos. </w:t>
            </w:r>
            <w:r w:rsidRPr="00406726">
              <w:rPr>
                <w:rFonts w:asciiTheme="minorHAnsi" w:hAnsiTheme="minorHAnsi" w:cstheme="minorHAnsi"/>
                <w:b/>
                <w:sz w:val="24"/>
                <w:szCs w:val="24"/>
                <w:highlight w:val="yellow"/>
              </w:rPr>
              <w:t>Ref.  I.CN.3.6.3.</w:t>
            </w:r>
          </w:p>
          <w:p w14:paraId="6C640107" w14:textId="4D8B4B74" w:rsidR="008B1DED" w:rsidRPr="00406726" w:rsidRDefault="005B0691" w:rsidP="005B0691">
            <w:pPr>
              <w:ind w:right="34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  <w:highlight w:val="yellow"/>
              </w:rPr>
              <w:t>(J.3., S.2.)</w:t>
            </w: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53885E35" w14:textId="77777777" w:rsidR="008B1DED" w:rsidRPr="00406726" w:rsidRDefault="008B1DED" w:rsidP="00DD449A">
            <w:pPr>
              <w:pStyle w:val="Ttulo4"/>
              <w:rPr>
                <w:rStyle w:val="Textoennegrita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3192EA0D" w14:textId="77777777" w:rsidR="008B1DED" w:rsidRPr="00406726" w:rsidRDefault="008B1DED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6C29C38B" w14:textId="77777777" w:rsidR="008B1DED" w:rsidRPr="00406726" w:rsidRDefault="008B1DED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8B1DED" w:rsidRPr="00406726" w14:paraId="6ACE8B56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6136F406" w14:textId="10C46213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8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2A170A7C" w14:textId="77777777" w:rsidR="005B0691" w:rsidRPr="00406726" w:rsidRDefault="005B0691" w:rsidP="005B0691">
            <w:pPr>
              <w:shd w:val="clear" w:color="auto" w:fill="FFFFFF" w:themeFill="background1"/>
              <w:ind w:right="18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cyan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cyan"/>
              </w:rPr>
              <w:t>Diferenciar   los</w:t>
            </w:r>
          </w:p>
          <w:p w14:paraId="50F9F875" w14:textId="77777777" w:rsidR="005B0691" w:rsidRPr="00406726" w:rsidRDefault="005B0691" w:rsidP="005B0691">
            <w:pPr>
              <w:shd w:val="clear" w:color="auto" w:fill="FFFFFF" w:themeFill="background1"/>
              <w:ind w:right="18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cyan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cyan"/>
              </w:rPr>
              <w:t>tipos de fuerzas y explicar sus efectos en</w:t>
            </w:r>
          </w:p>
          <w:p w14:paraId="20BD904D" w14:textId="77777777" w:rsidR="005B0691" w:rsidRPr="00406726" w:rsidRDefault="005B0691" w:rsidP="005B0691">
            <w:pPr>
              <w:shd w:val="clear" w:color="auto" w:fill="FFFFFF" w:themeFill="background1"/>
              <w:ind w:right="18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cyan"/>
              </w:rPr>
              <w:t>objetos de uso cotidiano.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Ref.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cyan"/>
              </w:rPr>
              <w:t xml:space="preserve"> CN.3.3.5.</w:t>
            </w:r>
          </w:p>
          <w:p w14:paraId="23558DC0" w14:textId="77777777" w:rsidR="005B0691" w:rsidRPr="00406726" w:rsidRDefault="005B0691" w:rsidP="005B0691">
            <w:pPr>
              <w:shd w:val="clear" w:color="auto" w:fill="FFFFFF" w:themeFill="background1"/>
              <w:ind w:right="18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42BC5EF" w14:textId="77777777" w:rsidR="005B0691" w:rsidRPr="00406726" w:rsidRDefault="005B0691" w:rsidP="005B0691">
            <w:pPr>
              <w:ind w:right="17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blue"/>
              </w:rPr>
              <w:t xml:space="preserve">DIMENSIÓN </w:t>
            </w:r>
          </w:p>
          <w:p w14:paraId="3E552ABB" w14:textId="77777777" w:rsidR="005B0691" w:rsidRPr="00406726" w:rsidRDefault="005B0691" w:rsidP="005B0691">
            <w:pPr>
              <w:ind w:right="17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blue"/>
              </w:rPr>
              <w:t>Normas y Seguridad en la Vía</w:t>
            </w:r>
          </w:p>
          <w:p w14:paraId="645517A8" w14:textId="77777777" w:rsidR="005B0691" w:rsidRPr="00406726" w:rsidRDefault="005B0691" w:rsidP="005B0691">
            <w:pPr>
              <w:ind w:right="17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blue"/>
              </w:rPr>
              <w:t>TEMA</w:t>
            </w:r>
          </w:p>
          <w:p w14:paraId="2F796C10" w14:textId="77777777" w:rsidR="005B0691" w:rsidRPr="00406726" w:rsidRDefault="005B0691" w:rsidP="005B0691">
            <w:pPr>
              <w:ind w:right="17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blue"/>
              </w:rPr>
              <w:t>Seguridad vial</w:t>
            </w:r>
          </w:p>
          <w:p w14:paraId="60336818" w14:textId="77777777" w:rsidR="005B0691" w:rsidRPr="00406726" w:rsidRDefault="005B0691" w:rsidP="005B0691">
            <w:pPr>
              <w:ind w:right="17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blue"/>
              </w:rPr>
              <w:lastRenderedPageBreak/>
              <w:t>SUBTEMA</w:t>
            </w:r>
          </w:p>
          <w:p w14:paraId="2F2D4918" w14:textId="77777777" w:rsidR="005B0691" w:rsidRPr="00406726" w:rsidRDefault="005B0691" w:rsidP="005B0691">
            <w:pPr>
              <w:ind w:right="17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blue"/>
              </w:rPr>
              <w:t>Uso del cinturón de seguridad</w:t>
            </w:r>
          </w:p>
          <w:p w14:paraId="7759F887" w14:textId="77777777" w:rsidR="005B0691" w:rsidRPr="00406726" w:rsidRDefault="005B0691" w:rsidP="005B0691">
            <w:pPr>
              <w:ind w:right="18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1A058F0" w14:textId="77777777" w:rsidR="005B0691" w:rsidRPr="00406726" w:rsidRDefault="005B0691" w:rsidP="005B0691">
            <w:pPr>
              <w:ind w:right="185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0F80DFCF" wp14:editId="5E16BBE6">
                  <wp:extent cx="287374" cy="291663"/>
                  <wp:effectExtent l="0" t="0" r="0" b="0"/>
                  <wp:docPr id="1669205275" name="Imagen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654175-FD9E-408C-961B-749DD63DE8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>
                            <a:extLst>
                              <a:ext uri="{FF2B5EF4-FFF2-40B4-BE49-F238E27FC236}">
                                <a16:creationId xmlns:a16="http://schemas.microsoft.com/office/drawing/2014/main" id="{97654175-FD9E-408C-961B-749DD63DE8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91" cy="29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29334D22" wp14:editId="3022DE61">
                  <wp:extent cx="390525" cy="381000"/>
                  <wp:effectExtent l="0" t="0" r="9525" b="0"/>
                  <wp:docPr id="1669205278" name="Imagen 1669205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32632" t="56005" r="60136" b="35176"/>
                          <a:stretch/>
                        </pic:blipFill>
                        <pic:spPr bwMode="auto">
                          <a:xfrm>
                            <a:off x="0" y="0"/>
                            <a:ext cx="390525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3C7DCC" w14:textId="77777777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50FACD34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lastRenderedPageBreak/>
              <w:t>Diferencia los tipos de fuerza y el cambio de forma, rapidez y dirección del movimiento de los objetos, desde la exploración y experimentación en objetos</w:t>
            </w:r>
          </w:p>
          <w:p w14:paraId="409F2513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de uso cotidiano. (J.3.) </w:t>
            </w:r>
            <w:r w:rsidRPr="00406726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  <w:t>Ref. I.CN.3.7.1.</w:t>
            </w:r>
          </w:p>
          <w:p w14:paraId="345E2AEF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</w:p>
          <w:p w14:paraId="1BA1F548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2F4B988F" wp14:editId="022871C8">
                  <wp:extent cx="390525" cy="381000"/>
                  <wp:effectExtent l="0" t="0" r="9525" b="0"/>
                  <wp:docPr id="1669205281" name="Imagen 1669205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32632" t="56005" r="60136" b="35176"/>
                          <a:stretch/>
                        </pic:blipFill>
                        <pic:spPr bwMode="auto">
                          <a:xfrm>
                            <a:off x="0" y="0"/>
                            <a:ext cx="390525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B2B8FF" w14:textId="77777777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36701030" w14:textId="77777777" w:rsidR="008B1DED" w:rsidRPr="00406726" w:rsidRDefault="008B1DED" w:rsidP="00DD449A">
            <w:pPr>
              <w:pStyle w:val="Ttulo4"/>
              <w:rPr>
                <w:rStyle w:val="Textoennegrita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0429DD87" w14:textId="77777777" w:rsidR="008B1DED" w:rsidRPr="00406726" w:rsidRDefault="008B1DED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55244096" w14:textId="77777777" w:rsidR="008B1DED" w:rsidRPr="00406726" w:rsidRDefault="008B1DED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8B1DED" w:rsidRPr="00406726" w14:paraId="05601FA0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0CBF4AA1" w14:textId="53A9DFAB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9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000AB832" w14:textId="77777777" w:rsidR="005B0691" w:rsidRPr="00406726" w:rsidRDefault="005B0691" w:rsidP="005B0691">
            <w:pPr>
              <w:ind w:right="185"/>
              <w:jc w:val="both"/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84864" behindDoc="0" locked="0" layoutInCell="1" allowOverlap="1" wp14:anchorId="3648F93B" wp14:editId="288E2693">
                  <wp:simplePos x="0" y="0"/>
                  <wp:positionH relativeFrom="column">
                    <wp:posOffset>652780</wp:posOffset>
                  </wp:positionH>
                  <wp:positionV relativeFrom="paragraph">
                    <wp:posOffset>1471930</wp:posOffset>
                  </wp:positionV>
                  <wp:extent cx="292735" cy="194465"/>
                  <wp:effectExtent l="0" t="0" r="0" b="0"/>
                  <wp:wrapNone/>
                  <wp:docPr id="1103" name="Imagen 1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194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Explorar los efectos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de la aplicación de las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fuerzas en los cambios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de la forma, la rapidez y la dirección de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movimiento de los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objetos</w:t>
            </w:r>
            <w:r w:rsidRPr="00406726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y</w:t>
            </w:r>
            <w:r w:rsidRPr="00406726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comunicar</w:t>
            </w:r>
            <w:r w:rsidRPr="00406726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sus conclusiones. 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Ref.</w:t>
            </w:r>
            <w:r w:rsidRPr="00406726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CN.3.3.6.</w:t>
            </w:r>
          </w:p>
          <w:p w14:paraId="219EBD02" w14:textId="77777777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0C9F5806" w14:textId="77777777" w:rsidR="005B0691" w:rsidRPr="00406726" w:rsidRDefault="005B0691" w:rsidP="005B0691">
            <w:pPr>
              <w:adjustRightInd w:val="0"/>
              <w:jc w:val="both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Explora el cambio de forma, rapidez y dirección del movimiento de los objetos, desde la exploración y experimentación en objetos de uso cotidiano. </w:t>
            </w:r>
            <w:r w:rsidRPr="00406726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  <w:t xml:space="preserve">(Ref.I.CN.3.7.1). (J.3.) </w:t>
            </w:r>
          </w:p>
          <w:p w14:paraId="58009374" w14:textId="77777777" w:rsidR="005B0691" w:rsidRPr="00406726" w:rsidRDefault="005B0691" w:rsidP="005B0691">
            <w:pPr>
              <w:ind w:right="-15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2925A89A" wp14:editId="24C1DF2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75817</wp:posOffset>
                  </wp:positionV>
                  <wp:extent cx="292735" cy="194465"/>
                  <wp:effectExtent l="0" t="0" r="0" b="0"/>
                  <wp:wrapNone/>
                  <wp:docPr id="548" name="Imagen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194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1C5CA3E" w14:textId="77777777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7BECA887" w14:textId="77777777" w:rsidR="008B1DED" w:rsidRPr="00406726" w:rsidRDefault="008B1DED" w:rsidP="00DD449A">
            <w:pPr>
              <w:pStyle w:val="Ttulo4"/>
              <w:rPr>
                <w:rStyle w:val="Textoennegrita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410A347C" w14:textId="77777777" w:rsidR="008B1DED" w:rsidRPr="00406726" w:rsidRDefault="008B1DED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3F8C5330" w14:textId="77777777" w:rsidR="008B1DED" w:rsidRPr="00406726" w:rsidRDefault="008B1DED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8B1DED" w:rsidRPr="00406726" w14:paraId="5708EEBB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5B49C76A" w14:textId="092FA61B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10</w:t>
            </w: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78DB949A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Reconocer </w:t>
            </w:r>
          </w:p>
          <w:p w14:paraId="1AE0CD10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</w:rPr>
              <w:t>y diferenciar entre temperatura y calor,</w:t>
            </w:r>
          </w:p>
          <w:p w14:paraId="3D278EB1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</w:rPr>
              <w:t>verificarlas por medición en varias sus-</w:t>
            </w:r>
          </w:p>
          <w:p w14:paraId="3199F8C3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</w:rPr>
              <w:t>tancias y mediante el equilibrio térmico</w:t>
            </w:r>
          </w:p>
          <w:p w14:paraId="7AE93038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Cs/>
                <w:sz w:val="24"/>
                <w:szCs w:val="24"/>
              </w:rPr>
              <w:t>de los cuerpos. Ref. CN.3.3.7.</w:t>
            </w:r>
          </w:p>
          <w:p w14:paraId="5EEBDD50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19962167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highlight w:val="blue"/>
              </w:rPr>
              <w:t>DIMENSIÓN</w:t>
            </w:r>
          </w:p>
          <w:p w14:paraId="2F8C3001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blue"/>
              </w:rPr>
              <w:t>Normas y Seguridad en la Vía</w:t>
            </w:r>
          </w:p>
          <w:p w14:paraId="301A6A0F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highlight w:val="blue"/>
              </w:rPr>
              <w:t>TEMA</w:t>
            </w:r>
          </w:p>
          <w:p w14:paraId="0063972C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blue"/>
              </w:rPr>
              <w:lastRenderedPageBreak/>
              <w:t>Normas y Seguridad en la Vía</w:t>
            </w:r>
          </w:p>
          <w:p w14:paraId="07AB1EAC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highlight w:val="blue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  <w:highlight w:val="blue"/>
              </w:rPr>
              <w:t>SUBTEMA</w:t>
            </w:r>
          </w:p>
          <w:p w14:paraId="4AC45BFD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/>
                <w:bCs/>
                <w:spacing w:val="-1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sz w:val="24"/>
                <w:szCs w:val="24"/>
                <w:highlight w:val="blue"/>
              </w:rPr>
              <w:t>Prevención de siniestros de tránsito</w:t>
            </w:r>
          </w:p>
          <w:p w14:paraId="6A09E745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18FA21FA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4EF63A7A" wp14:editId="572E3F2C">
                  <wp:extent cx="287374" cy="291663"/>
                  <wp:effectExtent l="0" t="0" r="0" b="0"/>
                  <wp:docPr id="1669205284" name="Imagen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654175-FD9E-408C-961B-749DD63DE8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>
                            <a:extLst>
                              <a:ext uri="{FF2B5EF4-FFF2-40B4-BE49-F238E27FC236}">
                                <a16:creationId xmlns:a16="http://schemas.microsoft.com/office/drawing/2014/main" id="{97654175-FD9E-408C-961B-749DD63DE8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91" cy="29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243A678F" wp14:editId="6FA393FD">
                  <wp:extent cx="390525" cy="381000"/>
                  <wp:effectExtent l="0" t="0" r="9525" b="0"/>
                  <wp:docPr id="1669205287" name="Imagen 1669205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32632" t="56005" r="60136" b="35176"/>
                          <a:stretch/>
                        </pic:blipFill>
                        <pic:spPr bwMode="auto">
                          <a:xfrm>
                            <a:off x="0" y="0"/>
                            <a:ext cx="390525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74271E" w14:textId="77777777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46FEAFE8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lastRenderedPageBreak/>
              <w:t>Reconoce diferencias entre</w:t>
            </w:r>
          </w:p>
          <w:p w14:paraId="33AF3252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t>calor y temperatura y comunica, de forma</w:t>
            </w:r>
          </w:p>
          <w:p w14:paraId="632A41DD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t>gráfica, las formas de transmisión del calor (conducción, convección y radiación),</w:t>
            </w:r>
          </w:p>
          <w:p w14:paraId="672D9F76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t>apoyándose en la ejecución de experimentos sencillos de varias sustancias y</w:t>
            </w:r>
          </w:p>
          <w:p w14:paraId="5C4B6C73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cuerpos de su entorno. </w:t>
            </w: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lastRenderedPageBreak/>
              <w:t>(J.3., I.2., I.3.) Ref. I.CN.3.8.1.</w:t>
            </w:r>
          </w:p>
          <w:p w14:paraId="548C57E9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inline distT="0" distB="0" distL="0" distR="0" wp14:anchorId="5EF294B8" wp14:editId="1B402DB0">
                  <wp:extent cx="390525" cy="381000"/>
                  <wp:effectExtent l="0" t="0" r="9525" b="0"/>
                  <wp:docPr id="1669205290" name="Imagen 1669205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32632" t="56005" r="60136" b="35176"/>
                          <a:stretch/>
                        </pic:blipFill>
                        <pic:spPr bwMode="auto">
                          <a:xfrm>
                            <a:off x="0" y="0"/>
                            <a:ext cx="390525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156135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</w:p>
          <w:p w14:paraId="7A3F06BE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</w:p>
          <w:p w14:paraId="5B0D7C2B" w14:textId="77777777" w:rsidR="008B1DED" w:rsidRPr="00406726" w:rsidRDefault="008B1DED" w:rsidP="00DD449A">
            <w:pPr>
              <w:ind w:right="34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2F616865" w14:textId="77777777" w:rsidR="008B1DED" w:rsidRPr="00406726" w:rsidRDefault="008B1DED" w:rsidP="00DD449A">
            <w:pPr>
              <w:pStyle w:val="Ttulo4"/>
              <w:rPr>
                <w:rStyle w:val="Textoennegrita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46EEBE50" w14:textId="77777777" w:rsidR="008B1DED" w:rsidRPr="00406726" w:rsidRDefault="008B1DED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5007D1D0" w14:textId="77777777" w:rsidR="008B1DED" w:rsidRPr="00406726" w:rsidRDefault="008B1DED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5B0691" w:rsidRPr="00406726" w14:paraId="698DE1C5" w14:textId="77777777" w:rsidTr="00DD449A">
        <w:trPr>
          <w:gridAfter w:val="1"/>
          <w:wAfter w:w="39" w:type="dxa"/>
          <w:trHeight w:val="803"/>
        </w:trPr>
        <w:tc>
          <w:tcPr>
            <w:tcW w:w="1413" w:type="dxa"/>
            <w:shd w:val="clear" w:color="auto" w:fill="FFFFFF" w:themeFill="background1"/>
          </w:tcPr>
          <w:p w14:paraId="094CE7A8" w14:textId="77777777" w:rsidR="005B0691" w:rsidRPr="00406726" w:rsidRDefault="005B0691" w:rsidP="00DD449A">
            <w:pPr>
              <w:ind w:right="34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02358FAB" w14:textId="77777777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665FD639" w14:textId="5BD54F36" w:rsidR="005B0691" w:rsidRPr="00406726" w:rsidRDefault="005B0691" w:rsidP="005B0691">
            <w:pPr>
              <w:ind w:right="31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88960" behindDoc="0" locked="0" layoutInCell="1" allowOverlap="1" wp14:anchorId="214CBE63" wp14:editId="1830986F">
                  <wp:simplePos x="0" y="0"/>
                  <wp:positionH relativeFrom="column">
                    <wp:posOffset>590298</wp:posOffset>
                  </wp:positionH>
                  <wp:positionV relativeFrom="paragraph">
                    <wp:posOffset>1099820</wp:posOffset>
                  </wp:positionV>
                  <wp:extent cx="292735" cy="194310"/>
                  <wp:effectExtent l="0" t="0" r="0" b="0"/>
                  <wp:wrapNone/>
                  <wp:docPr id="1106" name="Imagen 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CN.3.3.8.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 xml:space="preserve"> Experimentar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 w:rsidRPr="00406726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transmisión</w:t>
            </w:r>
            <w:r w:rsidRPr="00406726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406726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calor</w:t>
            </w:r>
            <w:r w:rsidRPr="00406726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y</w:t>
            </w:r>
            <w:r w:rsidRPr="00406726">
              <w:rPr>
                <w:rFonts w:asciiTheme="minorHAnsi" w:hAnsiTheme="minorHAnsi" w:cstheme="minorHAnsi"/>
                <w:spacing w:val="-42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deducir la forma en que</w:t>
            </w:r>
            <w:r w:rsidRPr="00406726">
              <w:rPr>
                <w:rFonts w:asciiTheme="minorHAnsi" w:hAnsiTheme="minorHAnsi" w:cstheme="minorHAnsi"/>
                <w:spacing w:val="-43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se producen la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conducción, la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convección</w:t>
            </w:r>
            <w:r w:rsidRPr="00406726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y</w:t>
            </w:r>
            <w:r w:rsidRPr="00406726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406726">
              <w:rPr>
                <w:rFonts w:asciiTheme="minorHAnsi" w:hAnsiTheme="minorHAnsi" w:cstheme="minorHAnsi"/>
                <w:sz w:val="24"/>
                <w:szCs w:val="24"/>
              </w:rPr>
              <w:t>la radiación.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42A42331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CN.3.3.8. Experimentar la transmisión de calor y deducir la forma en que se producen la conducción, la convección y la radiación </w:t>
            </w:r>
          </w:p>
          <w:p w14:paraId="2DE6E2A6" w14:textId="77777777" w:rsidR="005B0691" w:rsidRPr="00406726" w:rsidRDefault="005B0691" w:rsidP="005B0691">
            <w:pPr>
              <w:adjustRightInd w:val="0"/>
              <w:ind w:right="31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  <w:drawing>
                <wp:anchor distT="0" distB="0" distL="114300" distR="114300" simplePos="0" relativeHeight="251691008" behindDoc="0" locked="0" layoutInCell="1" allowOverlap="1" wp14:anchorId="08C2D696" wp14:editId="35AEEB12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50766</wp:posOffset>
                  </wp:positionV>
                  <wp:extent cx="292735" cy="194310"/>
                  <wp:effectExtent l="0" t="0" r="0" b="0"/>
                  <wp:wrapNone/>
                  <wp:docPr id="550" name="Imagen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D91B799" w14:textId="77777777" w:rsidR="005B0691" w:rsidRPr="00406726" w:rsidRDefault="005B0691" w:rsidP="005B0691">
            <w:pPr>
              <w:adjustRightInd w:val="0"/>
              <w:ind w:right="31"/>
              <w:rPr>
                <w:rFonts w:asciiTheme="minorHAnsi" w:hAnsiTheme="minorHAnsi" w:cstheme="minorHAnsi"/>
                <w:noProof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</w:rPr>
              <w:lastRenderedPageBreak/>
              <w:t xml:space="preserve">        </w:t>
            </w:r>
          </w:p>
          <w:p w14:paraId="2A3D3263" w14:textId="77777777" w:rsidR="005B0691" w:rsidRPr="00406726" w:rsidRDefault="005B0691" w:rsidP="005B0691">
            <w:pPr>
              <w:adjustRightInd w:val="0"/>
              <w:ind w:right="31"/>
              <w:rPr>
                <w:rFonts w:asciiTheme="minorHAnsi" w:hAnsiTheme="minorHAnsi" w:cstheme="minorHAnsi"/>
                <w:noProof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noProof/>
                <w:sz w:val="24"/>
                <w:szCs w:val="24"/>
              </w:rPr>
              <w:t xml:space="preserve"> </w:t>
            </w:r>
          </w:p>
          <w:p w14:paraId="05AA27C9" w14:textId="77777777" w:rsidR="005B0691" w:rsidRPr="00406726" w:rsidRDefault="005B0691" w:rsidP="005B0691">
            <w:pPr>
              <w:adjustRightInd w:val="0"/>
              <w:ind w:right="31"/>
              <w:jc w:val="both"/>
              <w:rPr>
                <w:rFonts w:asciiTheme="minorHAnsi" w:eastAsiaTheme="minorHAnsi" w:hAnsiTheme="minorHAnsi" w:cstheme="minorHAnsi"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6BC50177" w14:textId="77777777" w:rsidR="005B0691" w:rsidRPr="00406726" w:rsidRDefault="005B0691" w:rsidP="00DD449A">
            <w:pPr>
              <w:pStyle w:val="Ttulo4"/>
              <w:rPr>
                <w:rStyle w:val="Textoennegrita"/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7FD61BF3" w14:textId="77777777" w:rsidR="005B0691" w:rsidRPr="00406726" w:rsidRDefault="005B0691" w:rsidP="00DD449A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53FB44DE" w14:textId="77777777" w:rsidR="005B0691" w:rsidRPr="00406726" w:rsidRDefault="005B0691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706A4A24" w14:textId="77777777" w:rsidTr="00DD449A">
        <w:trPr>
          <w:gridAfter w:val="1"/>
          <w:wAfter w:w="39" w:type="dxa"/>
          <w:trHeight w:val="316"/>
        </w:trPr>
        <w:tc>
          <w:tcPr>
            <w:tcW w:w="15593" w:type="dxa"/>
            <w:gridSpan w:val="23"/>
            <w:shd w:val="clear" w:color="auto" w:fill="B4C6E7" w:themeFill="accent1" w:themeFillTint="66"/>
            <w:vAlign w:val="bottom"/>
          </w:tcPr>
          <w:p w14:paraId="55246602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ASIGNATURA:  ESTUDIOS SOCIALES</w:t>
            </w:r>
          </w:p>
        </w:tc>
      </w:tr>
      <w:tr w:rsidR="006264AA" w:rsidRPr="00406726" w14:paraId="737B00B3" w14:textId="77777777" w:rsidTr="00DD449A">
        <w:trPr>
          <w:gridAfter w:val="1"/>
          <w:wAfter w:w="39" w:type="dxa"/>
          <w:trHeight w:val="379"/>
        </w:trPr>
        <w:tc>
          <w:tcPr>
            <w:tcW w:w="15593" w:type="dxa"/>
            <w:gridSpan w:val="23"/>
            <w:shd w:val="clear" w:color="auto" w:fill="B4C6E7" w:themeFill="accent1" w:themeFillTint="66"/>
            <w:vAlign w:val="bottom"/>
          </w:tcPr>
          <w:p w14:paraId="664EAE20" w14:textId="3398808E" w:rsidR="006264AA" w:rsidRPr="00406726" w:rsidRDefault="006264AA" w:rsidP="006264A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OBJETIVOS DE APRENDIZAJE:</w:t>
            </w: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 </w:t>
            </w:r>
          </w:p>
        </w:tc>
      </w:tr>
      <w:tr w:rsidR="006264AA" w:rsidRPr="00406726" w14:paraId="436336A3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50D6D5A0" w14:textId="7020B164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17E2EAF3" w14:textId="789E68A0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2AB988A5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00A6C1DA" w14:textId="1FF0EC1A" w:rsidR="006264AA" w:rsidRPr="00406726" w:rsidRDefault="006264AA" w:rsidP="00DD449A">
            <w:pPr>
              <w:pStyle w:val="Prrafodelist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71DD269B" w14:textId="1CFC8E6F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5912DADD" w14:textId="7C8888FF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49E81EE5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5033E9B3" w14:textId="15F16A06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315943D7" w14:textId="455759FA" w:rsidR="006264AA" w:rsidRPr="00406726" w:rsidRDefault="006264AA" w:rsidP="00DD449A">
            <w:pPr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21CB422" w14:textId="77777777" w:rsidR="006264AA" w:rsidRPr="00406726" w:rsidRDefault="006264AA" w:rsidP="00DD449A">
            <w:pPr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13BB36D9" w14:textId="3EC9232D" w:rsidR="006264AA" w:rsidRPr="00406726" w:rsidRDefault="006264AA" w:rsidP="00071F9A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073BE3AC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7F64679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66ACCC28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68F612D4" w14:textId="07778F31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909559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CCB35BC" w14:textId="77777777" w:rsidR="006264AA" w:rsidRPr="00406726" w:rsidRDefault="006264AA" w:rsidP="00DD449A">
            <w:pPr>
              <w:adjustRightIn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2F2E1075" w14:textId="40B55480" w:rsidR="006264AA" w:rsidRPr="00406726" w:rsidRDefault="006264AA" w:rsidP="00071F9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3159CFCD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70CF95A5" w14:textId="7C5AC144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7160D947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0E21060F" w14:textId="19E134A0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4463294F" w14:textId="77777777" w:rsidR="006264AA" w:rsidRPr="00406726" w:rsidRDefault="006264AA" w:rsidP="00DD449A">
            <w:pPr>
              <w:tabs>
                <w:tab w:val="center" w:pos="777"/>
              </w:tabs>
              <w:adjustRightIn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41439F9" w14:textId="77777777" w:rsidR="006264AA" w:rsidRPr="00406726" w:rsidRDefault="006264AA" w:rsidP="00DD449A">
            <w:pPr>
              <w:adjustRightIn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07EAC3EB" w14:textId="1E2FD902" w:rsidR="006264AA" w:rsidRPr="00406726" w:rsidRDefault="006264AA" w:rsidP="00071F9A">
            <w:pPr>
              <w:pStyle w:val="Prrafodelista"/>
              <w:numPr>
                <w:ilvl w:val="0"/>
                <w:numId w:val="8"/>
              </w:numPr>
              <w:tabs>
                <w:tab w:val="left" w:pos="4578"/>
              </w:tabs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7EDC593" w14:textId="3BAAB00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45C6A97C" w14:textId="10BCF25E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4F25333F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2B7C73D4" w14:textId="3D29A5C1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7A4043D3" w14:textId="77777777" w:rsidR="006264AA" w:rsidRPr="00406726" w:rsidRDefault="006264AA" w:rsidP="00DD449A">
            <w:pPr>
              <w:tabs>
                <w:tab w:val="center" w:pos="777"/>
              </w:tabs>
              <w:adjustRightInd w:val="0"/>
              <w:rPr>
                <w:rFonts w:asciiTheme="minorHAnsi" w:hAnsiTheme="minorHAnsi" w:cstheme="minorHAnsi"/>
                <w:noProof/>
                <w:sz w:val="24"/>
                <w:szCs w:val="24"/>
                <w:lang w:eastAsia="es-EC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65EF8FCF" w14:textId="77777777" w:rsidR="006264AA" w:rsidRPr="00406726" w:rsidRDefault="006264AA" w:rsidP="00DD449A">
            <w:pPr>
              <w:adjustRightInd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20FA6664" w14:textId="496EDD39" w:rsidR="006264AA" w:rsidRPr="00406726" w:rsidRDefault="006264AA" w:rsidP="00071F9A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771AC792" w14:textId="6FAC8B74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13661AF7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1895468E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612BD698" w14:textId="3A56EA9D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2E2C57B2" w14:textId="5AF66A3F" w:rsidR="006264AA" w:rsidRPr="00406726" w:rsidRDefault="006264AA" w:rsidP="00DD449A">
            <w:pPr>
              <w:adjustRightInd w:val="0"/>
              <w:spacing w:after="0" w:line="240" w:lineRule="auto"/>
              <w:jc w:val="both"/>
              <w:rPr>
                <w:rFonts w:asciiTheme="minorHAnsi" w:eastAsia="SimSun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4A64230" w14:textId="77777777" w:rsidR="006264AA" w:rsidRPr="00406726" w:rsidRDefault="006264AA" w:rsidP="00DD449A">
            <w:pPr>
              <w:adjustRightInd w:val="0"/>
              <w:jc w:val="both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7C3C6940" w14:textId="77777777" w:rsidR="006264AA" w:rsidRPr="00406726" w:rsidRDefault="006264AA" w:rsidP="00DD449A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66462AC" w14:textId="0B87272C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559036DB" w14:textId="01C8B2FC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0E6B77F1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31C064A4" w14:textId="146F3BDC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4B9DE1FD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A87E143" w14:textId="77777777" w:rsidR="006264AA" w:rsidRPr="00406726" w:rsidRDefault="006264AA" w:rsidP="00DD449A">
            <w:pPr>
              <w:adjustRightInd w:val="0"/>
              <w:jc w:val="both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30E2474B" w14:textId="694B9A66" w:rsidR="006264AA" w:rsidRPr="00406726" w:rsidRDefault="006264AA" w:rsidP="00071F9A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4DA5AFB0" w14:textId="6BDBC619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26D32CD4" w14:textId="33735DA1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39240BBE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4BE5117F" w14:textId="2C6D7583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4E675B59" w14:textId="77777777" w:rsidR="006264AA" w:rsidRPr="00406726" w:rsidRDefault="006264AA" w:rsidP="00DD449A">
            <w:pPr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4C68A284" w14:textId="77777777" w:rsidR="006264AA" w:rsidRPr="00406726" w:rsidRDefault="006264AA" w:rsidP="00DD449A">
            <w:pPr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08B18581" w14:textId="725B1CD1" w:rsidR="006264AA" w:rsidRPr="00406726" w:rsidRDefault="006264AA" w:rsidP="00071F9A">
            <w:pPr>
              <w:pStyle w:val="Prrafodelista"/>
              <w:numPr>
                <w:ilvl w:val="0"/>
                <w:numId w:val="11"/>
              </w:numPr>
              <w:rPr>
                <w:rStyle w:val="Textoennegrita"/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3266CE4E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3C12D28C" w14:textId="0A58239E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0091D66A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36E34B6B" w14:textId="778EB5B1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0562098C" w14:textId="086A781D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49B385CD" w14:textId="5964BB18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11741C16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4DD92938" w14:textId="65DC8EF2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256075BF" w14:textId="44C57314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392108BC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75DB528F" w14:textId="5BF82F99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31D4B96D" w14:textId="1A102894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2A41C766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68FD94E8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FECA08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037BA2CB" w14:textId="38DD3A3E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0246EB56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4358D69C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422DEEFF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7367BAF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0033DA9F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056A48E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76F3CE86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22BFEF39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75BEF112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39332D89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B66C432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3081B3CB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7ADB2F82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45BA9A58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3E9B3B4E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38491B99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67B497C5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62F3C95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2D33D5B4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389A2F5C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0E17B584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5366F295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643EFB92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F4600E1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B9CA6B6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63B447F7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1639C33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41040CAC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4FCAAD36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2F751EA3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3B252B42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1BF946DD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4520557D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047C8803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387A8846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686BFB66" w14:textId="77777777" w:rsidTr="00DD449A">
        <w:trPr>
          <w:gridAfter w:val="1"/>
          <w:wAfter w:w="39" w:type="dxa"/>
          <w:trHeight w:val="379"/>
        </w:trPr>
        <w:tc>
          <w:tcPr>
            <w:tcW w:w="15593" w:type="dxa"/>
            <w:gridSpan w:val="23"/>
            <w:shd w:val="clear" w:color="auto" w:fill="B4C6E7" w:themeFill="accent1" w:themeFillTint="66"/>
            <w:vAlign w:val="bottom"/>
          </w:tcPr>
          <w:p w14:paraId="2D63CAE8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ASIGNATURA:  CIENCIAS NATURALES</w:t>
            </w:r>
          </w:p>
        </w:tc>
      </w:tr>
      <w:tr w:rsidR="006264AA" w:rsidRPr="00406726" w14:paraId="1D84791B" w14:textId="77777777" w:rsidTr="00DD449A">
        <w:trPr>
          <w:gridAfter w:val="1"/>
          <w:wAfter w:w="39" w:type="dxa"/>
          <w:trHeight w:val="379"/>
        </w:trPr>
        <w:tc>
          <w:tcPr>
            <w:tcW w:w="15593" w:type="dxa"/>
            <w:gridSpan w:val="23"/>
            <w:shd w:val="clear" w:color="auto" w:fill="B4C6E7" w:themeFill="accent1" w:themeFillTint="66"/>
            <w:vAlign w:val="bottom"/>
          </w:tcPr>
          <w:p w14:paraId="11985F16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OBJETIVOS DE APRENDIZAJE:</w:t>
            </w: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6264AA" w:rsidRPr="00406726" w14:paraId="53F74DA4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7E26B76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2E57E0C3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C565E98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1877F18B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4C7A32F1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07013267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10F2D2AB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516A7D92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7D602094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6BCEC619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7692A27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7270ADE3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67CBCFE1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4606F717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4E889B20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69B3EC85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3685989D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3E3C80E6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3229C46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076197B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44265A52" w14:textId="77777777" w:rsidTr="00DD449A">
        <w:trPr>
          <w:gridAfter w:val="1"/>
          <w:wAfter w:w="39" w:type="dxa"/>
          <w:trHeight w:val="379"/>
        </w:trPr>
        <w:tc>
          <w:tcPr>
            <w:tcW w:w="15593" w:type="dxa"/>
            <w:gridSpan w:val="23"/>
            <w:shd w:val="clear" w:color="auto" w:fill="B4C6E7" w:themeFill="accent1" w:themeFillTint="66"/>
            <w:vAlign w:val="bottom"/>
          </w:tcPr>
          <w:p w14:paraId="1442077F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ASIGNATURA:</w:t>
            </w:r>
          </w:p>
        </w:tc>
      </w:tr>
      <w:tr w:rsidR="006264AA" w:rsidRPr="00406726" w14:paraId="247DB064" w14:textId="77777777" w:rsidTr="00DD449A">
        <w:trPr>
          <w:gridAfter w:val="1"/>
          <w:wAfter w:w="39" w:type="dxa"/>
          <w:trHeight w:val="379"/>
        </w:trPr>
        <w:tc>
          <w:tcPr>
            <w:tcW w:w="15593" w:type="dxa"/>
            <w:gridSpan w:val="23"/>
            <w:shd w:val="clear" w:color="auto" w:fill="B4C6E7" w:themeFill="accent1" w:themeFillTint="66"/>
            <w:vAlign w:val="bottom"/>
          </w:tcPr>
          <w:p w14:paraId="0E63C4B3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OBJETIVOS DE APRENDIZAJE:</w:t>
            </w: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6264AA" w:rsidRPr="00406726" w14:paraId="790A185E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04E4A9FF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35A61EB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4D6B5CBF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2AD1E634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5179120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2CB6B9F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25A24C99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1355B8D9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AA1297B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3C14CEA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59B0A92A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9568958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37DFF40C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2B9B9E21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5E61540F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6E2B26B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51E38D16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21A85325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518A773A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480CBC2B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175566CB" w14:textId="77777777" w:rsidTr="00DD449A">
        <w:trPr>
          <w:gridAfter w:val="1"/>
          <w:wAfter w:w="39" w:type="dxa"/>
          <w:trHeight w:val="379"/>
        </w:trPr>
        <w:tc>
          <w:tcPr>
            <w:tcW w:w="15593" w:type="dxa"/>
            <w:gridSpan w:val="23"/>
            <w:shd w:val="clear" w:color="auto" w:fill="B4C6E7" w:themeFill="accent1" w:themeFillTint="66"/>
            <w:vAlign w:val="bottom"/>
          </w:tcPr>
          <w:p w14:paraId="0C0E3008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ASIGNATURA:  EDUCACIÓN CULTURAL Y ARTÍSTICA</w:t>
            </w:r>
          </w:p>
        </w:tc>
      </w:tr>
      <w:tr w:rsidR="006264AA" w:rsidRPr="00406726" w14:paraId="5BF64FDF" w14:textId="77777777" w:rsidTr="00DD449A">
        <w:trPr>
          <w:gridAfter w:val="1"/>
          <w:wAfter w:w="39" w:type="dxa"/>
          <w:trHeight w:val="379"/>
        </w:trPr>
        <w:tc>
          <w:tcPr>
            <w:tcW w:w="15593" w:type="dxa"/>
            <w:gridSpan w:val="23"/>
            <w:shd w:val="clear" w:color="auto" w:fill="B4C6E7" w:themeFill="accent1" w:themeFillTint="66"/>
            <w:vAlign w:val="bottom"/>
          </w:tcPr>
          <w:p w14:paraId="425542F4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OBJETIVOS DE APRENDIZAJE:</w:t>
            </w: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</w:tr>
      <w:tr w:rsidR="006264AA" w:rsidRPr="00406726" w14:paraId="3CD19EA5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136317EC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5B998084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2AE4223E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0D0279A5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33016F9B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59235DC8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620F88E3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50BFE360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6C82C5F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6FF2A598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4AC7B007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9B8E777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7594A1C9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25C2E2DC" w14:textId="77777777" w:rsidTr="00DD449A">
        <w:trPr>
          <w:gridAfter w:val="1"/>
          <w:wAfter w:w="39" w:type="dxa"/>
          <w:trHeight w:val="379"/>
        </w:trPr>
        <w:tc>
          <w:tcPr>
            <w:tcW w:w="1413" w:type="dxa"/>
            <w:shd w:val="clear" w:color="auto" w:fill="FFFFFF" w:themeFill="background1"/>
          </w:tcPr>
          <w:p w14:paraId="090369D3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shd w:val="clear" w:color="auto" w:fill="FFFFFF" w:themeFill="background1"/>
          </w:tcPr>
          <w:p w14:paraId="62FF72B5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7CE06649" w14:textId="77777777" w:rsidR="006264AA" w:rsidRPr="00406726" w:rsidRDefault="006264AA" w:rsidP="00DD449A">
            <w:pPr>
              <w:spacing w:after="20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u w:val="single"/>
                <w:lang w:eastAsia="es-EC"/>
              </w:rPr>
            </w:pPr>
          </w:p>
        </w:tc>
        <w:tc>
          <w:tcPr>
            <w:tcW w:w="7229" w:type="dxa"/>
            <w:gridSpan w:val="12"/>
            <w:shd w:val="clear" w:color="auto" w:fill="FFFFFF" w:themeFill="background1"/>
          </w:tcPr>
          <w:p w14:paraId="47C10B3C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53D8DB6E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FFFFFF" w:themeFill="background1"/>
          </w:tcPr>
          <w:p w14:paraId="4166F49C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</w:tr>
      <w:tr w:rsidR="006264AA" w:rsidRPr="00406726" w14:paraId="3643780D" w14:textId="77777777" w:rsidTr="00DD449A">
        <w:trPr>
          <w:gridAfter w:val="1"/>
          <w:wAfter w:w="39" w:type="dxa"/>
          <w:trHeight w:val="481"/>
        </w:trPr>
        <w:tc>
          <w:tcPr>
            <w:tcW w:w="5529" w:type="dxa"/>
            <w:gridSpan w:val="9"/>
            <w:shd w:val="clear" w:color="auto" w:fill="D9E2F3" w:themeFill="accent1" w:themeFillTint="33"/>
          </w:tcPr>
          <w:p w14:paraId="4085D1C3" w14:textId="77777777" w:rsidR="006264AA" w:rsidRPr="00406726" w:rsidRDefault="006264AA" w:rsidP="00DD449A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lastRenderedPageBreak/>
              <w:t>PERIODO PEDAGÓGICO:</w:t>
            </w:r>
          </w:p>
        </w:tc>
        <w:tc>
          <w:tcPr>
            <w:tcW w:w="10064" w:type="dxa"/>
            <w:gridSpan w:val="14"/>
            <w:shd w:val="clear" w:color="auto" w:fill="D9E2F3" w:themeFill="accent1" w:themeFillTint="33"/>
          </w:tcPr>
          <w:p w14:paraId="68CCF663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  <w:t>CÍVICA Y ACOMPAÑAMIENTO INTEGRAL EN EL AULA</w:t>
            </w:r>
          </w:p>
          <w:p w14:paraId="1A1517EC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  <w:t>(Revisar la guía de Inserción de Cívica, ética e integridad, páginas 27-46 Cívica y acompañamiento Integral en el Aula)</w:t>
            </w:r>
          </w:p>
        </w:tc>
      </w:tr>
      <w:tr w:rsidR="006264AA" w:rsidRPr="00406726" w14:paraId="23DB3698" w14:textId="77777777" w:rsidTr="00DD449A">
        <w:trPr>
          <w:trHeight w:val="481"/>
        </w:trPr>
        <w:tc>
          <w:tcPr>
            <w:tcW w:w="2553" w:type="dxa"/>
            <w:gridSpan w:val="2"/>
            <w:shd w:val="clear" w:color="auto" w:fill="auto"/>
          </w:tcPr>
          <w:p w14:paraId="556150DB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CONTENIDOS ESENCIALES</w:t>
            </w:r>
          </w:p>
        </w:tc>
        <w:tc>
          <w:tcPr>
            <w:tcW w:w="2976" w:type="dxa"/>
            <w:gridSpan w:val="7"/>
            <w:shd w:val="clear" w:color="auto" w:fill="auto"/>
          </w:tcPr>
          <w:p w14:paraId="1167BC00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DESTREZA CON CRITERIO DE DESEMPEÑO</w:t>
            </w:r>
          </w:p>
        </w:tc>
        <w:tc>
          <w:tcPr>
            <w:tcW w:w="2787" w:type="dxa"/>
            <w:gridSpan w:val="4"/>
            <w:shd w:val="clear" w:color="auto" w:fill="auto"/>
          </w:tcPr>
          <w:p w14:paraId="53A408B1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INDICADORES DE EVALUACIÓN</w:t>
            </w:r>
          </w:p>
        </w:tc>
        <w:tc>
          <w:tcPr>
            <w:tcW w:w="3586" w:type="dxa"/>
            <w:gridSpan w:val="6"/>
            <w:shd w:val="clear" w:color="auto" w:fill="auto"/>
          </w:tcPr>
          <w:p w14:paraId="56EE4D16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ORIENTACIONES METODOLÓGICAS PARA LA ENSEÑANZA Y APRENDIZAJE CON DUA E INSERCIÓN CURRICULAR</w:t>
            </w:r>
          </w:p>
        </w:tc>
        <w:tc>
          <w:tcPr>
            <w:tcW w:w="1577" w:type="dxa"/>
            <w:gridSpan w:val="2"/>
            <w:shd w:val="clear" w:color="auto" w:fill="auto"/>
          </w:tcPr>
          <w:p w14:paraId="0F101638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RECURSOS</w:t>
            </w:r>
          </w:p>
        </w:tc>
        <w:tc>
          <w:tcPr>
            <w:tcW w:w="2153" w:type="dxa"/>
            <w:gridSpan w:val="3"/>
            <w:shd w:val="clear" w:color="auto" w:fill="auto"/>
          </w:tcPr>
          <w:p w14:paraId="773111EC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ACTIVIDADES EVALUATIVAS</w:t>
            </w:r>
          </w:p>
          <w:p w14:paraId="308971B0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(Técnica e instrumentos)</w:t>
            </w:r>
          </w:p>
        </w:tc>
      </w:tr>
      <w:tr w:rsidR="006264AA" w:rsidRPr="00406726" w14:paraId="63103D14" w14:textId="77777777" w:rsidTr="00DD449A">
        <w:trPr>
          <w:trHeight w:val="481"/>
        </w:trPr>
        <w:tc>
          <w:tcPr>
            <w:tcW w:w="2553" w:type="dxa"/>
            <w:gridSpan w:val="2"/>
            <w:shd w:val="clear" w:color="auto" w:fill="FFFFFF" w:themeFill="background1"/>
          </w:tcPr>
          <w:p w14:paraId="2BCA2DE7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976" w:type="dxa"/>
            <w:gridSpan w:val="7"/>
            <w:shd w:val="clear" w:color="auto" w:fill="FFFFFF" w:themeFill="background1"/>
          </w:tcPr>
          <w:p w14:paraId="064FB1B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2787" w:type="dxa"/>
            <w:gridSpan w:val="4"/>
            <w:shd w:val="clear" w:color="auto" w:fill="FFFFFF" w:themeFill="background1"/>
          </w:tcPr>
          <w:p w14:paraId="3A6269B1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3586" w:type="dxa"/>
            <w:gridSpan w:val="6"/>
            <w:shd w:val="clear" w:color="auto" w:fill="FFFFFF" w:themeFill="background1"/>
          </w:tcPr>
          <w:p w14:paraId="6C7D7075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23502B72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153" w:type="dxa"/>
            <w:gridSpan w:val="3"/>
            <w:shd w:val="clear" w:color="auto" w:fill="FFFFFF" w:themeFill="background1"/>
          </w:tcPr>
          <w:p w14:paraId="559F8077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29A61472" w14:textId="77777777" w:rsidTr="00DD449A">
        <w:trPr>
          <w:trHeight w:val="481"/>
        </w:trPr>
        <w:tc>
          <w:tcPr>
            <w:tcW w:w="2553" w:type="dxa"/>
            <w:gridSpan w:val="2"/>
            <w:shd w:val="clear" w:color="auto" w:fill="FFFFFF" w:themeFill="background1"/>
          </w:tcPr>
          <w:p w14:paraId="01041F08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976" w:type="dxa"/>
            <w:gridSpan w:val="7"/>
            <w:shd w:val="clear" w:color="auto" w:fill="FFFFFF" w:themeFill="background1"/>
          </w:tcPr>
          <w:p w14:paraId="16272590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2787" w:type="dxa"/>
            <w:gridSpan w:val="4"/>
            <w:shd w:val="clear" w:color="auto" w:fill="FFFFFF" w:themeFill="background1"/>
          </w:tcPr>
          <w:p w14:paraId="76D8CCD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3586" w:type="dxa"/>
            <w:gridSpan w:val="6"/>
            <w:shd w:val="clear" w:color="auto" w:fill="FFFFFF" w:themeFill="background1"/>
          </w:tcPr>
          <w:p w14:paraId="763857E5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6A90DC5B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153" w:type="dxa"/>
            <w:gridSpan w:val="3"/>
            <w:shd w:val="clear" w:color="auto" w:fill="FFFFFF" w:themeFill="background1"/>
          </w:tcPr>
          <w:p w14:paraId="52628C1D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52F4B234" w14:textId="77777777" w:rsidTr="00DD449A">
        <w:trPr>
          <w:trHeight w:val="481"/>
        </w:trPr>
        <w:tc>
          <w:tcPr>
            <w:tcW w:w="2553" w:type="dxa"/>
            <w:gridSpan w:val="2"/>
            <w:shd w:val="clear" w:color="auto" w:fill="FFFFFF" w:themeFill="background1"/>
          </w:tcPr>
          <w:p w14:paraId="636B2012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976" w:type="dxa"/>
            <w:gridSpan w:val="7"/>
            <w:shd w:val="clear" w:color="auto" w:fill="FFFFFF" w:themeFill="background1"/>
          </w:tcPr>
          <w:p w14:paraId="1FBA3765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2787" w:type="dxa"/>
            <w:gridSpan w:val="4"/>
            <w:shd w:val="clear" w:color="auto" w:fill="FFFFFF" w:themeFill="background1"/>
          </w:tcPr>
          <w:p w14:paraId="45EBE3E6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3586" w:type="dxa"/>
            <w:gridSpan w:val="6"/>
            <w:shd w:val="clear" w:color="auto" w:fill="FFFFFF" w:themeFill="background1"/>
          </w:tcPr>
          <w:p w14:paraId="0592CFF7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6C40EF4D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153" w:type="dxa"/>
            <w:gridSpan w:val="3"/>
            <w:shd w:val="clear" w:color="auto" w:fill="FFFFFF" w:themeFill="background1"/>
          </w:tcPr>
          <w:p w14:paraId="12293C22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3668D2BB" w14:textId="77777777" w:rsidTr="00DD449A">
        <w:trPr>
          <w:trHeight w:val="481"/>
        </w:trPr>
        <w:tc>
          <w:tcPr>
            <w:tcW w:w="2553" w:type="dxa"/>
            <w:gridSpan w:val="2"/>
            <w:shd w:val="clear" w:color="auto" w:fill="FFFFFF" w:themeFill="background1"/>
          </w:tcPr>
          <w:p w14:paraId="1065442B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976" w:type="dxa"/>
            <w:gridSpan w:val="7"/>
            <w:shd w:val="clear" w:color="auto" w:fill="FFFFFF" w:themeFill="background1"/>
          </w:tcPr>
          <w:p w14:paraId="17F4DFD8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2787" w:type="dxa"/>
            <w:gridSpan w:val="4"/>
            <w:shd w:val="clear" w:color="auto" w:fill="FFFFFF" w:themeFill="background1"/>
          </w:tcPr>
          <w:p w14:paraId="283C1A1E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3586" w:type="dxa"/>
            <w:gridSpan w:val="6"/>
            <w:shd w:val="clear" w:color="auto" w:fill="FFFFFF" w:themeFill="background1"/>
          </w:tcPr>
          <w:p w14:paraId="24C2B0AA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5C003356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153" w:type="dxa"/>
            <w:gridSpan w:val="3"/>
            <w:shd w:val="clear" w:color="auto" w:fill="FFFFFF" w:themeFill="background1"/>
          </w:tcPr>
          <w:p w14:paraId="0EBE5252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15A689F6" w14:textId="77777777" w:rsidTr="00DD449A">
        <w:trPr>
          <w:trHeight w:val="481"/>
        </w:trPr>
        <w:tc>
          <w:tcPr>
            <w:tcW w:w="2553" w:type="dxa"/>
            <w:gridSpan w:val="2"/>
            <w:shd w:val="clear" w:color="auto" w:fill="FFFFFF" w:themeFill="background1"/>
          </w:tcPr>
          <w:p w14:paraId="6E691996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976" w:type="dxa"/>
            <w:gridSpan w:val="7"/>
            <w:shd w:val="clear" w:color="auto" w:fill="FFFFFF" w:themeFill="background1"/>
          </w:tcPr>
          <w:p w14:paraId="51077E89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2787" w:type="dxa"/>
            <w:gridSpan w:val="4"/>
            <w:shd w:val="clear" w:color="auto" w:fill="FFFFFF" w:themeFill="background1"/>
          </w:tcPr>
          <w:p w14:paraId="278E2F1A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3586" w:type="dxa"/>
            <w:gridSpan w:val="6"/>
            <w:shd w:val="clear" w:color="auto" w:fill="FFFFFF" w:themeFill="background1"/>
          </w:tcPr>
          <w:p w14:paraId="14B1D06A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1577" w:type="dxa"/>
            <w:gridSpan w:val="2"/>
            <w:shd w:val="clear" w:color="auto" w:fill="FFFFFF" w:themeFill="background1"/>
          </w:tcPr>
          <w:p w14:paraId="04952F6E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</w:p>
        </w:tc>
        <w:tc>
          <w:tcPr>
            <w:tcW w:w="2153" w:type="dxa"/>
            <w:gridSpan w:val="3"/>
            <w:shd w:val="clear" w:color="auto" w:fill="FFFFFF" w:themeFill="background1"/>
          </w:tcPr>
          <w:p w14:paraId="6A4935EC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6D631151" w14:textId="77777777" w:rsidTr="00DD449A">
        <w:trPr>
          <w:gridAfter w:val="1"/>
          <w:wAfter w:w="39" w:type="dxa"/>
          <w:trHeight w:val="481"/>
        </w:trPr>
        <w:tc>
          <w:tcPr>
            <w:tcW w:w="5529" w:type="dxa"/>
            <w:gridSpan w:val="9"/>
            <w:shd w:val="clear" w:color="auto" w:fill="D9E2F3" w:themeFill="accent1" w:themeFillTint="33"/>
          </w:tcPr>
          <w:p w14:paraId="31075312" w14:textId="77777777" w:rsidR="006264AA" w:rsidRPr="00406726" w:rsidRDefault="006264AA" w:rsidP="00DD449A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PERIODO PEDAGÓGICO</w:t>
            </w:r>
          </w:p>
        </w:tc>
        <w:tc>
          <w:tcPr>
            <w:tcW w:w="10064" w:type="dxa"/>
            <w:gridSpan w:val="14"/>
            <w:shd w:val="clear" w:color="auto" w:fill="D9E2F3" w:themeFill="accent1" w:themeFillTint="33"/>
          </w:tcPr>
          <w:p w14:paraId="010AB5EE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ANIMACIÓN A LA LECTURA</w:t>
            </w:r>
          </w:p>
          <w:p w14:paraId="12F21D84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3F292E0A" w14:textId="77777777" w:rsidTr="00DD449A">
        <w:trPr>
          <w:gridAfter w:val="1"/>
          <w:wAfter w:w="39" w:type="dxa"/>
          <w:trHeight w:val="481"/>
        </w:trPr>
        <w:tc>
          <w:tcPr>
            <w:tcW w:w="5529" w:type="dxa"/>
            <w:gridSpan w:val="9"/>
            <w:shd w:val="clear" w:color="auto" w:fill="auto"/>
          </w:tcPr>
          <w:p w14:paraId="0C9C36E5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TEXTOS SELECCIONADOS</w:t>
            </w:r>
          </w:p>
        </w:tc>
        <w:tc>
          <w:tcPr>
            <w:tcW w:w="3397" w:type="dxa"/>
            <w:gridSpan w:val="5"/>
            <w:shd w:val="clear" w:color="auto" w:fill="auto"/>
          </w:tcPr>
          <w:p w14:paraId="5FF29E9F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METODOLOGÍA / ACTIVIDADES</w:t>
            </w:r>
          </w:p>
        </w:tc>
        <w:tc>
          <w:tcPr>
            <w:tcW w:w="6667" w:type="dxa"/>
            <w:gridSpan w:val="9"/>
            <w:shd w:val="clear" w:color="auto" w:fill="auto"/>
          </w:tcPr>
          <w:p w14:paraId="79BC12C6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EVALUACIÓN/RESULTADOS ESPERADOS</w:t>
            </w:r>
          </w:p>
        </w:tc>
      </w:tr>
      <w:tr w:rsidR="006264AA" w:rsidRPr="00406726" w14:paraId="06223EE0" w14:textId="77777777" w:rsidTr="00DD449A">
        <w:trPr>
          <w:gridAfter w:val="1"/>
          <w:wAfter w:w="39" w:type="dxa"/>
          <w:trHeight w:val="481"/>
        </w:trPr>
        <w:tc>
          <w:tcPr>
            <w:tcW w:w="5529" w:type="dxa"/>
            <w:gridSpan w:val="9"/>
            <w:shd w:val="clear" w:color="auto" w:fill="FFFFFF" w:themeFill="background1"/>
          </w:tcPr>
          <w:p w14:paraId="29D81611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s-EC"/>
              </w:rPr>
              <w:t xml:space="preserve">CONSIDERAR 1 LECTURA PARA DOS SEMANAS  </w:t>
            </w:r>
          </w:p>
          <w:p w14:paraId="61D35B3F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t xml:space="preserve">LECTURA 1 </w:t>
            </w:r>
          </w:p>
        </w:tc>
        <w:tc>
          <w:tcPr>
            <w:tcW w:w="3397" w:type="dxa"/>
            <w:gridSpan w:val="5"/>
            <w:shd w:val="clear" w:color="auto" w:fill="FFFFFF" w:themeFill="background1"/>
          </w:tcPr>
          <w:p w14:paraId="04606E43" w14:textId="77777777" w:rsidR="006264AA" w:rsidRPr="00406726" w:rsidRDefault="006264AA" w:rsidP="00DD449A">
            <w:pPr>
              <w:spacing w:after="200" w:line="360" w:lineRule="auto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</w:p>
          <w:p w14:paraId="0272A2D0" w14:textId="77777777" w:rsidR="006264AA" w:rsidRPr="00406726" w:rsidRDefault="006264AA" w:rsidP="00DD449A">
            <w:pPr>
              <w:spacing w:after="200" w:line="360" w:lineRule="auto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  <w:t>MOMENTO I. Preparación del Ambiente</w:t>
            </w:r>
          </w:p>
          <w:p w14:paraId="02DCA7F5" w14:textId="77777777" w:rsidR="006264AA" w:rsidRPr="00406726" w:rsidRDefault="006264AA" w:rsidP="00DD449A">
            <w:pPr>
              <w:spacing w:after="200" w:line="360" w:lineRule="auto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  <w:t>MOMENTO II. Lectura</w:t>
            </w:r>
          </w:p>
          <w:p w14:paraId="662423CB" w14:textId="77777777" w:rsidR="006264AA" w:rsidRPr="00406726" w:rsidRDefault="006264AA" w:rsidP="00DD449A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lastRenderedPageBreak/>
              <w:t>Pre Lectura</w:t>
            </w:r>
          </w:p>
          <w:p w14:paraId="137DFFA8" w14:textId="77777777" w:rsidR="006264AA" w:rsidRPr="00406726" w:rsidRDefault="006264AA" w:rsidP="00DD449A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t>Lectura</w:t>
            </w:r>
          </w:p>
          <w:p w14:paraId="63C584DB" w14:textId="77777777" w:rsidR="006264AA" w:rsidRPr="00406726" w:rsidRDefault="006264AA" w:rsidP="00DD449A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t>Pos Lectura</w:t>
            </w:r>
          </w:p>
          <w:p w14:paraId="2B86A192" w14:textId="77777777" w:rsidR="006264AA" w:rsidRPr="00406726" w:rsidRDefault="006264AA" w:rsidP="00DD449A">
            <w:pPr>
              <w:spacing w:after="200" w:line="360" w:lineRule="auto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  <w:t>MOMENTO III. Conversación Literaria</w:t>
            </w:r>
          </w:p>
          <w:p w14:paraId="66F139F9" w14:textId="77777777" w:rsidR="006264AA" w:rsidRPr="00406726" w:rsidRDefault="006264AA" w:rsidP="00DD449A">
            <w:pPr>
              <w:spacing w:after="200" w:line="360" w:lineRule="auto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  <w:t>MOMENTO IV. Escritura Creativa</w:t>
            </w:r>
          </w:p>
          <w:p w14:paraId="4F4A00CA" w14:textId="77777777" w:rsidR="006264AA" w:rsidRPr="00406726" w:rsidRDefault="006264AA" w:rsidP="00DD449A">
            <w:pPr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  <w:t>MOMENTO V. Evaluación</w:t>
            </w:r>
          </w:p>
        </w:tc>
        <w:tc>
          <w:tcPr>
            <w:tcW w:w="6667" w:type="dxa"/>
            <w:gridSpan w:val="9"/>
            <w:shd w:val="clear" w:color="auto" w:fill="FFFFFF" w:themeFill="background1"/>
          </w:tcPr>
          <w:p w14:paraId="650D1E78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  <w:lastRenderedPageBreak/>
              <w:t>Considerar los Lineamientos específicos para el periodo de Animación a la Lectura</w:t>
            </w: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t xml:space="preserve"> </w:t>
            </w:r>
          </w:p>
          <w:p w14:paraId="4356E0AC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  <w:p w14:paraId="76F602B8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t>Selección autónoma de textos.</w:t>
            </w:r>
          </w:p>
          <w:p w14:paraId="56D33DAF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  <w:p w14:paraId="00F251B2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lastRenderedPageBreak/>
              <w:t>Interés por la lectura.</w:t>
            </w:r>
          </w:p>
          <w:p w14:paraId="6B34DB73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</w:p>
          <w:p w14:paraId="65D3B70C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t>Comprensión Lectora.</w:t>
            </w:r>
          </w:p>
        </w:tc>
      </w:tr>
      <w:tr w:rsidR="006264AA" w:rsidRPr="00406726" w14:paraId="263CF454" w14:textId="77777777" w:rsidTr="00DD449A">
        <w:trPr>
          <w:gridAfter w:val="1"/>
          <w:wAfter w:w="39" w:type="dxa"/>
          <w:trHeight w:val="481"/>
        </w:trPr>
        <w:tc>
          <w:tcPr>
            <w:tcW w:w="5529" w:type="dxa"/>
            <w:gridSpan w:val="9"/>
            <w:shd w:val="clear" w:color="auto" w:fill="FFFFFF" w:themeFill="background1"/>
          </w:tcPr>
          <w:p w14:paraId="6AD2BFFC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lastRenderedPageBreak/>
              <w:t>LECTURA 2</w:t>
            </w:r>
          </w:p>
        </w:tc>
        <w:tc>
          <w:tcPr>
            <w:tcW w:w="3397" w:type="dxa"/>
            <w:gridSpan w:val="5"/>
            <w:shd w:val="clear" w:color="auto" w:fill="FFFFFF" w:themeFill="background1"/>
          </w:tcPr>
          <w:p w14:paraId="321C119F" w14:textId="77777777" w:rsidR="006264AA" w:rsidRPr="00406726" w:rsidRDefault="006264AA" w:rsidP="00DD449A">
            <w:pPr>
              <w:spacing w:after="200" w:line="360" w:lineRule="auto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6667" w:type="dxa"/>
            <w:gridSpan w:val="9"/>
            <w:shd w:val="clear" w:color="auto" w:fill="FFFFFF" w:themeFill="background1"/>
          </w:tcPr>
          <w:p w14:paraId="79DCC9F7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45596858" w14:textId="77777777" w:rsidTr="00DD449A">
        <w:trPr>
          <w:gridAfter w:val="1"/>
          <w:wAfter w:w="39" w:type="dxa"/>
          <w:trHeight w:val="481"/>
        </w:trPr>
        <w:tc>
          <w:tcPr>
            <w:tcW w:w="5529" w:type="dxa"/>
            <w:gridSpan w:val="9"/>
            <w:shd w:val="clear" w:color="auto" w:fill="FFFFFF" w:themeFill="background1"/>
          </w:tcPr>
          <w:p w14:paraId="0B760E10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t>LECTURA 3</w:t>
            </w:r>
          </w:p>
        </w:tc>
        <w:tc>
          <w:tcPr>
            <w:tcW w:w="3397" w:type="dxa"/>
            <w:gridSpan w:val="5"/>
            <w:shd w:val="clear" w:color="auto" w:fill="FFFFFF" w:themeFill="background1"/>
          </w:tcPr>
          <w:p w14:paraId="4B064398" w14:textId="77777777" w:rsidR="006264AA" w:rsidRPr="00406726" w:rsidRDefault="006264AA" w:rsidP="00DD449A">
            <w:pPr>
              <w:spacing w:after="200" w:line="360" w:lineRule="auto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6667" w:type="dxa"/>
            <w:gridSpan w:val="9"/>
            <w:shd w:val="clear" w:color="auto" w:fill="FFFFFF" w:themeFill="background1"/>
          </w:tcPr>
          <w:p w14:paraId="4A5BF882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5A433054" w14:textId="77777777" w:rsidTr="00DD449A">
        <w:trPr>
          <w:gridAfter w:val="1"/>
          <w:wAfter w:w="39" w:type="dxa"/>
          <w:trHeight w:val="481"/>
        </w:trPr>
        <w:tc>
          <w:tcPr>
            <w:tcW w:w="5529" w:type="dxa"/>
            <w:gridSpan w:val="9"/>
            <w:shd w:val="clear" w:color="auto" w:fill="FFFFFF" w:themeFill="background1"/>
          </w:tcPr>
          <w:p w14:paraId="1204DF00" w14:textId="77777777" w:rsidR="006264AA" w:rsidRPr="00406726" w:rsidRDefault="006264AA" w:rsidP="00DD449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</w:pPr>
            <w:r w:rsidRPr="00406726">
              <w:rPr>
                <w:rFonts w:asciiTheme="minorHAnsi" w:hAnsiTheme="minorHAnsi" w:cstheme="minorHAnsi"/>
                <w:color w:val="auto"/>
                <w:sz w:val="24"/>
                <w:szCs w:val="24"/>
                <w:lang w:eastAsia="es-EC"/>
              </w:rPr>
              <w:t>LECTURA 4</w:t>
            </w:r>
          </w:p>
        </w:tc>
        <w:tc>
          <w:tcPr>
            <w:tcW w:w="3397" w:type="dxa"/>
            <w:gridSpan w:val="5"/>
            <w:shd w:val="clear" w:color="auto" w:fill="FFFFFF" w:themeFill="background1"/>
          </w:tcPr>
          <w:p w14:paraId="5FEBAD1C" w14:textId="77777777" w:rsidR="006264AA" w:rsidRPr="00406726" w:rsidRDefault="006264AA" w:rsidP="00DD449A">
            <w:pPr>
              <w:spacing w:after="200" w:line="360" w:lineRule="auto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</w:p>
        </w:tc>
        <w:tc>
          <w:tcPr>
            <w:tcW w:w="6667" w:type="dxa"/>
            <w:gridSpan w:val="9"/>
            <w:shd w:val="clear" w:color="auto" w:fill="FFFFFF" w:themeFill="background1"/>
          </w:tcPr>
          <w:p w14:paraId="6F5CE828" w14:textId="77777777" w:rsidR="006264AA" w:rsidRPr="00406726" w:rsidRDefault="006264AA" w:rsidP="00DD449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eastAsia="es-EC"/>
              </w:rPr>
            </w:pPr>
          </w:p>
        </w:tc>
      </w:tr>
      <w:tr w:rsidR="006264AA" w:rsidRPr="00406726" w14:paraId="7A5B26D9" w14:textId="77777777" w:rsidTr="00DD449A">
        <w:trPr>
          <w:gridAfter w:val="1"/>
          <w:wAfter w:w="39" w:type="dxa"/>
          <w:trHeight w:val="481"/>
        </w:trPr>
        <w:tc>
          <w:tcPr>
            <w:tcW w:w="3817" w:type="dxa"/>
            <w:gridSpan w:val="6"/>
            <w:shd w:val="clear" w:color="auto" w:fill="B4C6E7" w:themeFill="accent1" w:themeFillTint="66"/>
            <w:vAlign w:val="center"/>
          </w:tcPr>
          <w:p w14:paraId="5EA1F2A3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ELABORADO POR: DOCENTE/S </w:t>
            </w:r>
          </w:p>
        </w:tc>
        <w:tc>
          <w:tcPr>
            <w:tcW w:w="7751" w:type="dxa"/>
            <w:gridSpan w:val="12"/>
            <w:shd w:val="clear" w:color="auto" w:fill="B4C6E7" w:themeFill="accent1" w:themeFillTint="66"/>
            <w:vAlign w:val="center"/>
          </w:tcPr>
          <w:p w14:paraId="05E6352E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REVISADO POR: DIRECTOR DE ÁREA/SUBNIVEL </w:t>
            </w:r>
          </w:p>
        </w:tc>
        <w:tc>
          <w:tcPr>
            <w:tcW w:w="4025" w:type="dxa"/>
            <w:gridSpan w:val="5"/>
            <w:shd w:val="clear" w:color="auto" w:fill="B4C6E7" w:themeFill="accent1" w:themeFillTint="66"/>
            <w:vAlign w:val="center"/>
          </w:tcPr>
          <w:p w14:paraId="6B92D0A4" w14:textId="77777777" w:rsidR="006264AA" w:rsidRPr="00406726" w:rsidRDefault="006264AA" w:rsidP="00DD449A">
            <w:pPr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 xml:space="preserve">APROBADO: SUBDIRECTORA </w:t>
            </w:r>
          </w:p>
        </w:tc>
      </w:tr>
      <w:tr w:rsidR="006264AA" w:rsidRPr="00406726" w14:paraId="47A5BC45" w14:textId="77777777" w:rsidTr="00DD449A">
        <w:trPr>
          <w:gridAfter w:val="1"/>
          <w:wAfter w:w="39" w:type="dxa"/>
          <w:trHeight w:val="312"/>
        </w:trPr>
        <w:tc>
          <w:tcPr>
            <w:tcW w:w="3817" w:type="dxa"/>
            <w:gridSpan w:val="6"/>
            <w:shd w:val="clear" w:color="auto" w:fill="FFFFFF" w:themeFill="background1"/>
          </w:tcPr>
          <w:p w14:paraId="15EE5C07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 xml:space="preserve">Nombre: </w:t>
            </w:r>
          </w:p>
        </w:tc>
        <w:tc>
          <w:tcPr>
            <w:tcW w:w="3888" w:type="dxa"/>
            <w:gridSpan w:val="6"/>
            <w:shd w:val="clear" w:color="auto" w:fill="FFFFFF" w:themeFill="background1"/>
          </w:tcPr>
          <w:p w14:paraId="744D427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 xml:space="preserve">Nombre: </w:t>
            </w:r>
          </w:p>
        </w:tc>
        <w:tc>
          <w:tcPr>
            <w:tcW w:w="3863" w:type="dxa"/>
            <w:gridSpan w:val="6"/>
            <w:shd w:val="clear" w:color="auto" w:fill="FFFFFF" w:themeFill="background1"/>
          </w:tcPr>
          <w:p w14:paraId="52FCE6B1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 xml:space="preserve">Nombre: </w:t>
            </w:r>
          </w:p>
        </w:tc>
        <w:tc>
          <w:tcPr>
            <w:tcW w:w="4025" w:type="dxa"/>
            <w:gridSpan w:val="5"/>
            <w:shd w:val="clear" w:color="auto" w:fill="FFFFFF" w:themeFill="background1"/>
          </w:tcPr>
          <w:p w14:paraId="4B2AE526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 xml:space="preserve">Nombre: </w:t>
            </w:r>
          </w:p>
        </w:tc>
      </w:tr>
      <w:tr w:rsidR="006264AA" w:rsidRPr="00406726" w14:paraId="6A99C396" w14:textId="77777777" w:rsidTr="00DD449A">
        <w:trPr>
          <w:gridAfter w:val="1"/>
          <w:wAfter w:w="39" w:type="dxa"/>
          <w:trHeight w:val="481"/>
        </w:trPr>
        <w:tc>
          <w:tcPr>
            <w:tcW w:w="3817" w:type="dxa"/>
            <w:gridSpan w:val="6"/>
            <w:shd w:val="clear" w:color="auto" w:fill="FFFFFF" w:themeFill="background1"/>
          </w:tcPr>
          <w:p w14:paraId="3C347843" w14:textId="77777777" w:rsidR="006264AA" w:rsidRPr="00406726" w:rsidRDefault="006264AA" w:rsidP="00DD449A">
            <w:pPr>
              <w:jc w:val="both"/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>Firma:</w:t>
            </w:r>
          </w:p>
          <w:p w14:paraId="43F669F9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888" w:type="dxa"/>
            <w:gridSpan w:val="6"/>
            <w:shd w:val="clear" w:color="auto" w:fill="FFFFFF" w:themeFill="background1"/>
          </w:tcPr>
          <w:p w14:paraId="5F4C41C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>Firma:</w:t>
            </w:r>
          </w:p>
        </w:tc>
        <w:tc>
          <w:tcPr>
            <w:tcW w:w="3863" w:type="dxa"/>
            <w:gridSpan w:val="6"/>
            <w:shd w:val="clear" w:color="auto" w:fill="FFFFFF" w:themeFill="background1"/>
          </w:tcPr>
          <w:p w14:paraId="0B857F90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>Firma:</w:t>
            </w:r>
          </w:p>
        </w:tc>
        <w:tc>
          <w:tcPr>
            <w:tcW w:w="4025" w:type="dxa"/>
            <w:gridSpan w:val="5"/>
            <w:shd w:val="clear" w:color="auto" w:fill="FFFFFF" w:themeFill="background1"/>
          </w:tcPr>
          <w:p w14:paraId="1B7B773B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>Firma:</w:t>
            </w:r>
          </w:p>
        </w:tc>
      </w:tr>
      <w:tr w:rsidR="006264AA" w:rsidRPr="00406726" w14:paraId="640E0F7B" w14:textId="77777777" w:rsidTr="00DD449A">
        <w:trPr>
          <w:gridAfter w:val="1"/>
          <w:wAfter w:w="39" w:type="dxa"/>
          <w:trHeight w:val="481"/>
        </w:trPr>
        <w:tc>
          <w:tcPr>
            <w:tcW w:w="3817" w:type="dxa"/>
            <w:gridSpan w:val="6"/>
            <w:shd w:val="clear" w:color="auto" w:fill="FFFFFF" w:themeFill="background1"/>
          </w:tcPr>
          <w:p w14:paraId="27F13154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 xml:space="preserve">Fecha: </w:t>
            </w:r>
          </w:p>
        </w:tc>
        <w:tc>
          <w:tcPr>
            <w:tcW w:w="3888" w:type="dxa"/>
            <w:gridSpan w:val="6"/>
            <w:shd w:val="clear" w:color="auto" w:fill="FFFFFF" w:themeFill="background1"/>
          </w:tcPr>
          <w:p w14:paraId="6AFE2334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 xml:space="preserve">Fecha: </w:t>
            </w:r>
          </w:p>
        </w:tc>
        <w:tc>
          <w:tcPr>
            <w:tcW w:w="3863" w:type="dxa"/>
            <w:gridSpan w:val="6"/>
            <w:shd w:val="clear" w:color="auto" w:fill="FFFFFF" w:themeFill="background1"/>
          </w:tcPr>
          <w:p w14:paraId="32996ADE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 xml:space="preserve">Fecha: </w:t>
            </w:r>
          </w:p>
        </w:tc>
        <w:tc>
          <w:tcPr>
            <w:tcW w:w="4025" w:type="dxa"/>
            <w:gridSpan w:val="5"/>
            <w:shd w:val="clear" w:color="auto" w:fill="FFFFFF" w:themeFill="background1"/>
          </w:tcPr>
          <w:p w14:paraId="42A58C8F" w14:textId="77777777" w:rsidR="006264AA" w:rsidRPr="00406726" w:rsidRDefault="006264AA" w:rsidP="00DD449A">
            <w:pPr>
              <w:jc w:val="both"/>
              <w:rPr>
                <w:rFonts w:asciiTheme="minorHAnsi" w:hAnsiTheme="minorHAnsi" w:cstheme="minorHAnsi"/>
                <w:b/>
                <w:bCs/>
                <w:noProof/>
                <w:color w:val="auto"/>
                <w:sz w:val="24"/>
                <w:szCs w:val="24"/>
              </w:rPr>
            </w:pPr>
            <w:r w:rsidRPr="00406726">
              <w:rPr>
                <w:rFonts w:asciiTheme="minorHAnsi" w:eastAsia="Arial Unicode MS" w:hAnsiTheme="minorHAnsi" w:cstheme="minorHAnsi"/>
                <w:color w:val="auto"/>
                <w:sz w:val="24"/>
                <w:szCs w:val="24"/>
              </w:rPr>
              <w:t xml:space="preserve">Fecha: </w:t>
            </w:r>
          </w:p>
        </w:tc>
      </w:tr>
    </w:tbl>
    <w:p w14:paraId="0A74D11B" w14:textId="77777777" w:rsidR="006264AA" w:rsidRPr="00406726" w:rsidRDefault="006264AA" w:rsidP="006264AA">
      <w:pPr>
        <w:jc w:val="center"/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  <w:r w:rsidRPr="00406726"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  <w:br/>
      </w:r>
    </w:p>
    <w:p w14:paraId="3E86B01B" w14:textId="77777777" w:rsidR="006264AA" w:rsidRPr="00406726" w:rsidRDefault="006264AA" w:rsidP="006264AA">
      <w:pPr>
        <w:rPr>
          <w:rFonts w:asciiTheme="minorHAnsi" w:hAnsiTheme="minorHAnsi" w:cstheme="minorHAnsi"/>
          <w:b/>
          <w:color w:val="auto"/>
          <w:sz w:val="24"/>
          <w:szCs w:val="24"/>
          <w:u w:val="single"/>
        </w:rPr>
      </w:pPr>
    </w:p>
    <w:tbl>
      <w:tblPr>
        <w:tblStyle w:val="Tablaconcuadrcula"/>
        <w:tblW w:w="15566" w:type="dxa"/>
        <w:tblInd w:w="-545" w:type="dxa"/>
        <w:tblLook w:val="04A0" w:firstRow="1" w:lastRow="0" w:firstColumn="1" w:lastColumn="0" w:noHBand="0" w:noVBand="1"/>
      </w:tblPr>
      <w:tblGrid>
        <w:gridCol w:w="1921"/>
        <w:gridCol w:w="2078"/>
        <w:gridCol w:w="1034"/>
        <w:gridCol w:w="921"/>
        <w:gridCol w:w="1816"/>
        <w:gridCol w:w="2186"/>
        <w:gridCol w:w="1783"/>
        <w:gridCol w:w="3827"/>
      </w:tblGrid>
      <w:tr w:rsidR="006264AA" w:rsidRPr="00406726" w14:paraId="59C69B5E" w14:textId="77777777" w:rsidTr="00DD449A">
        <w:tc>
          <w:tcPr>
            <w:tcW w:w="15566" w:type="dxa"/>
            <w:gridSpan w:val="8"/>
            <w:shd w:val="clear" w:color="auto" w:fill="FFC000" w:themeFill="accent4"/>
            <w:vAlign w:val="center"/>
          </w:tcPr>
          <w:p w14:paraId="501ED798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ESTUDIANTES CON NECESIDADES EDUCATIVAS ESPECÍFICAS</w:t>
            </w:r>
          </w:p>
          <w:p w14:paraId="4A41CF9D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(SOLO GRADO 3) </w:t>
            </w:r>
          </w:p>
        </w:tc>
      </w:tr>
      <w:tr w:rsidR="006264AA" w:rsidRPr="00406726" w14:paraId="358C64D1" w14:textId="77777777" w:rsidTr="00DD449A">
        <w:tc>
          <w:tcPr>
            <w:tcW w:w="15566" w:type="dxa"/>
            <w:gridSpan w:val="8"/>
            <w:shd w:val="clear" w:color="auto" w:fill="FFC000" w:themeFill="accent4"/>
            <w:vAlign w:val="center"/>
          </w:tcPr>
          <w:p w14:paraId="33433D1E" w14:textId="77777777" w:rsidR="006264AA" w:rsidRPr="00406726" w:rsidRDefault="006264AA" w:rsidP="00DD449A">
            <w:pPr>
              <w:ind w:left="76"/>
              <w:jc w:val="both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ASIGNATURA: </w:t>
            </w:r>
          </w:p>
        </w:tc>
      </w:tr>
      <w:tr w:rsidR="006264AA" w:rsidRPr="00406726" w14:paraId="53C64979" w14:textId="77777777" w:rsidTr="00DD449A">
        <w:tc>
          <w:tcPr>
            <w:tcW w:w="15566" w:type="dxa"/>
            <w:gridSpan w:val="8"/>
            <w:shd w:val="clear" w:color="auto" w:fill="FFC000" w:themeFill="accent4"/>
            <w:vAlign w:val="center"/>
          </w:tcPr>
          <w:p w14:paraId="66047340" w14:textId="77777777" w:rsidR="006264AA" w:rsidRPr="00406726" w:rsidRDefault="006264AA" w:rsidP="00DD449A">
            <w:pPr>
              <w:ind w:left="76"/>
              <w:jc w:val="both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OBJETIVOS DE APRENDIZAJE </w:t>
            </w:r>
          </w:p>
        </w:tc>
      </w:tr>
      <w:tr w:rsidR="006264AA" w:rsidRPr="00406726" w14:paraId="2BDA4DC5" w14:textId="77777777" w:rsidTr="00DD449A">
        <w:tc>
          <w:tcPr>
            <w:tcW w:w="1921" w:type="dxa"/>
            <w:shd w:val="clear" w:color="auto" w:fill="B4C6E7" w:themeFill="accent1" w:themeFillTint="66"/>
            <w:vAlign w:val="center"/>
          </w:tcPr>
          <w:p w14:paraId="78FD7E05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val="es-EC"/>
              </w:rPr>
              <w:t xml:space="preserve">CONCEPTOS ESENCIALES </w:t>
            </w:r>
          </w:p>
        </w:tc>
        <w:tc>
          <w:tcPr>
            <w:tcW w:w="2078" w:type="dxa"/>
            <w:shd w:val="clear" w:color="auto" w:fill="B4C6E7" w:themeFill="accent1" w:themeFillTint="66"/>
            <w:vAlign w:val="center"/>
          </w:tcPr>
          <w:p w14:paraId="2FD88891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DESTREZAS CON CRITERIOS DE DESEMPEÑO</w:t>
            </w:r>
          </w:p>
        </w:tc>
        <w:tc>
          <w:tcPr>
            <w:tcW w:w="1955" w:type="dxa"/>
            <w:gridSpan w:val="2"/>
            <w:shd w:val="clear" w:color="auto" w:fill="B4C6E7" w:themeFill="accent1" w:themeFillTint="66"/>
            <w:vAlign w:val="center"/>
          </w:tcPr>
          <w:p w14:paraId="20FBFB2B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INDICADORES DE EVALUACIÓN</w:t>
            </w:r>
          </w:p>
        </w:tc>
        <w:tc>
          <w:tcPr>
            <w:tcW w:w="1816" w:type="dxa"/>
            <w:shd w:val="clear" w:color="auto" w:fill="B4C6E7" w:themeFill="accent1" w:themeFillTint="66"/>
            <w:vAlign w:val="center"/>
          </w:tcPr>
          <w:p w14:paraId="7DDF67F3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val="es-EC"/>
              </w:rPr>
              <w:t xml:space="preserve">RECURSOS </w:t>
            </w:r>
          </w:p>
        </w:tc>
        <w:tc>
          <w:tcPr>
            <w:tcW w:w="3969" w:type="dxa"/>
            <w:gridSpan w:val="2"/>
            <w:shd w:val="clear" w:color="auto" w:fill="B4C6E7" w:themeFill="accent1" w:themeFillTint="66"/>
            <w:vAlign w:val="center"/>
          </w:tcPr>
          <w:p w14:paraId="7EA3D27B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ESTRATEGIAS METODOLÓGICAS ACTIVAS PARA LA ENSEÑANZA Y APRENDIZAJE</w:t>
            </w:r>
          </w:p>
        </w:tc>
        <w:tc>
          <w:tcPr>
            <w:tcW w:w="3827" w:type="dxa"/>
            <w:shd w:val="clear" w:color="auto" w:fill="B4C6E7" w:themeFill="accent1" w:themeFillTint="66"/>
            <w:vAlign w:val="center"/>
          </w:tcPr>
          <w:p w14:paraId="6DCEA69A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ACTIVIDADES EVALUATIVAS</w:t>
            </w:r>
          </w:p>
        </w:tc>
      </w:tr>
      <w:tr w:rsidR="006264AA" w:rsidRPr="00406726" w14:paraId="2CE9589E" w14:textId="77777777" w:rsidTr="00DD449A">
        <w:tc>
          <w:tcPr>
            <w:tcW w:w="1921" w:type="dxa"/>
            <w:shd w:val="clear" w:color="auto" w:fill="FFFFFF" w:themeFill="background1"/>
            <w:vAlign w:val="center"/>
          </w:tcPr>
          <w:p w14:paraId="70E640BA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4C4E0852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highlight w:val="yellow"/>
                <w:lang w:val="es-EC"/>
              </w:rPr>
              <w:t>3 destrezas</w:t>
            </w: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 </w:t>
            </w:r>
          </w:p>
        </w:tc>
        <w:tc>
          <w:tcPr>
            <w:tcW w:w="1955" w:type="dxa"/>
            <w:gridSpan w:val="2"/>
            <w:shd w:val="clear" w:color="auto" w:fill="FFFFFF" w:themeFill="background1"/>
            <w:vAlign w:val="center"/>
          </w:tcPr>
          <w:p w14:paraId="68A2093A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2B48F54D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969" w:type="dxa"/>
            <w:gridSpan w:val="2"/>
            <w:shd w:val="clear" w:color="auto" w:fill="FFFFFF" w:themeFill="background1"/>
            <w:vAlign w:val="center"/>
          </w:tcPr>
          <w:p w14:paraId="28F74EC9" w14:textId="77777777" w:rsidR="006264AA" w:rsidRPr="00406726" w:rsidRDefault="006264AA" w:rsidP="00DD449A">
            <w:pPr>
              <w:pStyle w:val="Sinespaciado"/>
              <w:numPr>
                <w:ilvl w:val="0"/>
                <w:numId w:val="5"/>
              </w:num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  <w:t xml:space="preserve">ANTICIPACIÓN: </w:t>
            </w:r>
          </w:p>
          <w:p w14:paraId="32963742" w14:textId="77777777" w:rsidR="006264AA" w:rsidRPr="00406726" w:rsidRDefault="006264AA" w:rsidP="00DD449A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  <w:lang w:val="es-EC"/>
              </w:rPr>
              <w:t>3 actividades</w:t>
            </w:r>
          </w:p>
          <w:p w14:paraId="47D2A855" w14:textId="77777777" w:rsidR="006264AA" w:rsidRPr="00406726" w:rsidRDefault="006264AA" w:rsidP="00DD449A">
            <w:pPr>
              <w:pStyle w:val="Sinespaciad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</w:p>
          <w:p w14:paraId="7790980C" w14:textId="77777777" w:rsidR="006264AA" w:rsidRPr="00406726" w:rsidRDefault="006264AA" w:rsidP="00DD449A">
            <w:pPr>
              <w:pStyle w:val="Sinespaciad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</w:p>
          <w:p w14:paraId="0125F608" w14:textId="77777777" w:rsidR="006264AA" w:rsidRPr="00406726" w:rsidRDefault="006264AA" w:rsidP="00DD449A">
            <w:pPr>
              <w:pStyle w:val="Sinespaciad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</w:p>
          <w:p w14:paraId="285C3326" w14:textId="77777777" w:rsidR="006264AA" w:rsidRPr="00406726" w:rsidRDefault="006264AA" w:rsidP="00DD449A">
            <w:pPr>
              <w:pStyle w:val="Sinespaciado"/>
              <w:numPr>
                <w:ilvl w:val="0"/>
                <w:numId w:val="5"/>
              </w:num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  <w:t xml:space="preserve">CONSTRUCCIÓN DEL CONOCIMIENTO: </w:t>
            </w:r>
          </w:p>
          <w:p w14:paraId="74231304" w14:textId="77777777" w:rsidR="006264AA" w:rsidRPr="00406726" w:rsidRDefault="006264AA" w:rsidP="00DD449A">
            <w:pPr>
              <w:pStyle w:val="Sinespaciado"/>
              <w:ind w:left="72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yellow"/>
                <w:lang w:val="es-EC"/>
              </w:rPr>
              <w:t>7 actividades</w:t>
            </w:r>
          </w:p>
          <w:p w14:paraId="009D8079" w14:textId="77777777" w:rsidR="006264AA" w:rsidRPr="00406726" w:rsidRDefault="006264AA" w:rsidP="00DD449A">
            <w:pPr>
              <w:pStyle w:val="Sinespaciad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</w:p>
          <w:p w14:paraId="35564F24" w14:textId="77777777" w:rsidR="006264AA" w:rsidRPr="00406726" w:rsidRDefault="006264AA" w:rsidP="00DD449A">
            <w:pPr>
              <w:pStyle w:val="Sinespaciado"/>
              <w:ind w:left="72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EC"/>
              </w:rPr>
            </w:pPr>
          </w:p>
          <w:p w14:paraId="4B26DFDC" w14:textId="77777777" w:rsidR="006264AA" w:rsidRPr="00406726" w:rsidRDefault="006264AA" w:rsidP="00DD449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val="es-EC"/>
              </w:rPr>
              <w:t>CONSOLIDACIÓN:</w:t>
            </w:r>
          </w:p>
          <w:p w14:paraId="2D66E0B7" w14:textId="77777777" w:rsidR="006264AA" w:rsidRPr="00406726" w:rsidRDefault="006264AA" w:rsidP="00DD449A">
            <w:pPr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highlight w:val="yellow"/>
                <w:lang w:val="es-EC"/>
              </w:rPr>
              <w:t>3 actividades.</w:t>
            </w:r>
          </w:p>
          <w:p w14:paraId="5EC789E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2802FA7A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TÉCNICAS </w:t>
            </w:r>
          </w:p>
          <w:p w14:paraId="154FE8B3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  <w:p w14:paraId="359ECE5B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  <w:p w14:paraId="285F3CC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  <w:p w14:paraId="68AC1960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  <w:p w14:paraId="2D566BB7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  <w:p w14:paraId="676F1E46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INSTRUMENTOS</w:t>
            </w:r>
          </w:p>
        </w:tc>
      </w:tr>
      <w:tr w:rsidR="006264AA" w:rsidRPr="00406726" w14:paraId="37D40C00" w14:textId="77777777" w:rsidTr="00DD449A">
        <w:tc>
          <w:tcPr>
            <w:tcW w:w="1921" w:type="dxa"/>
            <w:shd w:val="clear" w:color="auto" w:fill="FFFFFF" w:themeFill="background1"/>
            <w:vAlign w:val="center"/>
          </w:tcPr>
          <w:p w14:paraId="0EF9828A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15119325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955" w:type="dxa"/>
            <w:gridSpan w:val="2"/>
            <w:shd w:val="clear" w:color="auto" w:fill="FFFFFF" w:themeFill="background1"/>
            <w:vAlign w:val="center"/>
          </w:tcPr>
          <w:p w14:paraId="5E46AFF5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58D928B6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969" w:type="dxa"/>
            <w:gridSpan w:val="2"/>
            <w:shd w:val="clear" w:color="auto" w:fill="FFFFFF" w:themeFill="background1"/>
            <w:vAlign w:val="center"/>
          </w:tcPr>
          <w:p w14:paraId="1DFBBEBD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5DD10C5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</w:tr>
      <w:tr w:rsidR="006264AA" w:rsidRPr="00406726" w14:paraId="0F029FD5" w14:textId="77777777" w:rsidTr="00DD449A">
        <w:tc>
          <w:tcPr>
            <w:tcW w:w="1921" w:type="dxa"/>
            <w:shd w:val="clear" w:color="auto" w:fill="FFFFFF" w:themeFill="background1"/>
            <w:vAlign w:val="center"/>
          </w:tcPr>
          <w:p w14:paraId="5CDD2906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2B7BC0E5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955" w:type="dxa"/>
            <w:gridSpan w:val="2"/>
            <w:shd w:val="clear" w:color="auto" w:fill="FFFFFF" w:themeFill="background1"/>
            <w:vAlign w:val="center"/>
          </w:tcPr>
          <w:p w14:paraId="45A3D261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38CAAE21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969" w:type="dxa"/>
            <w:gridSpan w:val="2"/>
            <w:shd w:val="clear" w:color="auto" w:fill="FFFFFF" w:themeFill="background1"/>
            <w:vAlign w:val="center"/>
          </w:tcPr>
          <w:p w14:paraId="5286E820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1C84000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</w:tr>
      <w:tr w:rsidR="006264AA" w:rsidRPr="00406726" w14:paraId="75488935" w14:textId="77777777" w:rsidTr="00DD449A">
        <w:tc>
          <w:tcPr>
            <w:tcW w:w="15566" w:type="dxa"/>
            <w:gridSpan w:val="8"/>
            <w:shd w:val="clear" w:color="auto" w:fill="FFC000" w:themeFill="accent4"/>
            <w:vAlign w:val="center"/>
          </w:tcPr>
          <w:p w14:paraId="72BA6F30" w14:textId="77777777" w:rsidR="006264AA" w:rsidRPr="00406726" w:rsidRDefault="006264AA" w:rsidP="00DD449A">
            <w:pPr>
              <w:ind w:left="76"/>
              <w:jc w:val="both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ASIGNATURA: </w:t>
            </w:r>
          </w:p>
        </w:tc>
      </w:tr>
      <w:tr w:rsidR="006264AA" w:rsidRPr="00406726" w14:paraId="66D5010B" w14:textId="77777777" w:rsidTr="00DD449A">
        <w:tc>
          <w:tcPr>
            <w:tcW w:w="15566" w:type="dxa"/>
            <w:gridSpan w:val="8"/>
            <w:shd w:val="clear" w:color="auto" w:fill="FFC000" w:themeFill="accent4"/>
            <w:vAlign w:val="center"/>
          </w:tcPr>
          <w:p w14:paraId="7AC4B15C" w14:textId="77777777" w:rsidR="006264AA" w:rsidRPr="00406726" w:rsidRDefault="006264AA" w:rsidP="00DD449A">
            <w:pPr>
              <w:ind w:left="76"/>
              <w:jc w:val="both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OBJETIVOS DE APRENDIZAJE </w:t>
            </w:r>
          </w:p>
        </w:tc>
      </w:tr>
      <w:tr w:rsidR="006264AA" w:rsidRPr="00406726" w14:paraId="04D8B5D7" w14:textId="77777777" w:rsidTr="00DD449A">
        <w:tc>
          <w:tcPr>
            <w:tcW w:w="1921" w:type="dxa"/>
            <w:shd w:val="clear" w:color="auto" w:fill="B4C6E7" w:themeFill="accent1" w:themeFillTint="66"/>
            <w:vAlign w:val="center"/>
          </w:tcPr>
          <w:p w14:paraId="1495EF1F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val="es-EC"/>
              </w:rPr>
              <w:t xml:space="preserve">CONCEPTOS ESENCIALES </w:t>
            </w:r>
          </w:p>
        </w:tc>
        <w:tc>
          <w:tcPr>
            <w:tcW w:w="2078" w:type="dxa"/>
            <w:shd w:val="clear" w:color="auto" w:fill="B4C6E7" w:themeFill="accent1" w:themeFillTint="66"/>
            <w:vAlign w:val="center"/>
          </w:tcPr>
          <w:p w14:paraId="57032FD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DESTREZAS CON CRITERIOS DE DESEMPEÑO</w:t>
            </w:r>
          </w:p>
        </w:tc>
        <w:tc>
          <w:tcPr>
            <w:tcW w:w="1955" w:type="dxa"/>
            <w:gridSpan w:val="2"/>
            <w:shd w:val="clear" w:color="auto" w:fill="B4C6E7" w:themeFill="accent1" w:themeFillTint="66"/>
            <w:vAlign w:val="center"/>
          </w:tcPr>
          <w:p w14:paraId="304FDC38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INDICADORES DE EVALUACIÓN</w:t>
            </w:r>
          </w:p>
        </w:tc>
        <w:tc>
          <w:tcPr>
            <w:tcW w:w="1816" w:type="dxa"/>
            <w:shd w:val="clear" w:color="auto" w:fill="B4C6E7" w:themeFill="accent1" w:themeFillTint="66"/>
            <w:vAlign w:val="center"/>
          </w:tcPr>
          <w:p w14:paraId="02C02D42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bCs/>
                <w:color w:val="auto"/>
                <w:sz w:val="24"/>
                <w:szCs w:val="24"/>
                <w:lang w:val="es-EC"/>
              </w:rPr>
              <w:t xml:space="preserve">RECURSOS </w:t>
            </w:r>
          </w:p>
        </w:tc>
        <w:tc>
          <w:tcPr>
            <w:tcW w:w="3969" w:type="dxa"/>
            <w:gridSpan w:val="2"/>
            <w:shd w:val="clear" w:color="auto" w:fill="B4C6E7" w:themeFill="accent1" w:themeFillTint="66"/>
            <w:vAlign w:val="center"/>
          </w:tcPr>
          <w:p w14:paraId="2194F972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ESTRATEGIAS METODOLÓGICAS ACTIVAS PARA LA ENSEÑANZA Y APRENDIZAJE</w:t>
            </w:r>
          </w:p>
        </w:tc>
        <w:tc>
          <w:tcPr>
            <w:tcW w:w="3827" w:type="dxa"/>
            <w:shd w:val="clear" w:color="auto" w:fill="B4C6E7" w:themeFill="accent1" w:themeFillTint="66"/>
            <w:vAlign w:val="center"/>
          </w:tcPr>
          <w:p w14:paraId="6B32544B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ACTIVIDADES EVALUATIVAS</w:t>
            </w:r>
          </w:p>
        </w:tc>
      </w:tr>
      <w:tr w:rsidR="006264AA" w:rsidRPr="00406726" w14:paraId="58B925F6" w14:textId="77777777" w:rsidTr="00DD449A">
        <w:tc>
          <w:tcPr>
            <w:tcW w:w="1921" w:type="dxa"/>
            <w:shd w:val="clear" w:color="auto" w:fill="FFFFFF" w:themeFill="background1"/>
            <w:vAlign w:val="center"/>
          </w:tcPr>
          <w:p w14:paraId="08C49E80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7A013A1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955" w:type="dxa"/>
            <w:gridSpan w:val="2"/>
            <w:shd w:val="clear" w:color="auto" w:fill="FFFFFF" w:themeFill="background1"/>
            <w:vAlign w:val="center"/>
          </w:tcPr>
          <w:p w14:paraId="1C1F4B6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779D1C76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969" w:type="dxa"/>
            <w:gridSpan w:val="2"/>
            <w:shd w:val="clear" w:color="auto" w:fill="FFFFFF" w:themeFill="background1"/>
            <w:vAlign w:val="center"/>
          </w:tcPr>
          <w:p w14:paraId="6159DDD7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4FA06E6D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</w:tr>
      <w:tr w:rsidR="006264AA" w:rsidRPr="00406726" w14:paraId="791B8A0D" w14:textId="77777777" w:rsidTr="00DD449A">
        <w:tc>
          <w:tcPr>
            <w:tcW w:w="1921" w:type="dxa"/>
            <w:shd w:val="clear" w:color="auto" w:fill="FFFFFF" w:themeFill="background1"/>
            <w:vAlign w:val="center"/>
          </w:tcPr>
          <w:p w14:paraId="51F22A74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5253870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955" w:type="dxa"/>
            <w:gridSpan w:val="2"/>
            <w:shd w:val="clear" w:color="auto" w:fill="FFFFFF" w:themeFill="background1"/>
            <w:vAlign w:val="center"/>
          </w:tcPr>
          <w:p w14:paraId="6970A834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21F1D2B8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969" w:type="dxa"/>
            <w:gridSpan w:val="2"/>
            <w:shd w:val="clear" w:color="auto" w:fill="FFFFFF" w:themeFill="background1"/>
            <w:vAlign w:val="center"/>
          </w:tcPr>
          <w:p w14:paraId="552DB209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5513F143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</w:tr>
      <w:tr w:rsidR="006264AA" w:rsidRPr="00406726" w14:paraId="1F3E7077" w14:textId="77777777" w:rsidTr="00DD449A">
        <w:tc>
          <w:tcPr>
            <w:tcW w:w="1921" w:type="dxa"/>
            <w:shd w:val="clear" w:color="auto" w:fill="FFFFFF" w:themeFill="background1"/>
            <w:vAlign w:val="center"/>
          </w:tcPr>
          <w:p w14:paraId="308C1873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2078" w:type="dxa"/>
            <w:shd w:val="clear" w:color="auto" w:fill="FFFFFF" w:themeFill="background1"/>
            <w:vAlign w:val="center"/>
          </w:tcPr>
          <w:p w14:paraId="0992B3D8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955" w:type="dxa"/>
            <w:gridSpan w:val="2"/>
            <w:shd w:val="clear" w:color="auto" w:fill="FFFFFF" w:themeFill="background1"/>
            <w:vAlign w:val="center"/>
          </w:tcPr>
          <w:p w14:paraId="5C0A248F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1816" w:type="dxa"/>
            <w:shd w:val="clear" w:color="auto" w:fill="FFFFFF" w:themeFill="background1"/>
            <w:vAlign w:val="center"/>
          </w:tcPr>
          <w:p w14:paraId="0C29598B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969" w:type="dxa"/>
            <w:gridSpan w:val="2"/>
            <w:shd w:val="clear" w:color="auto" w:fill="FFFFFF" w:themeFill="background1"/>
            <w:vAlign w:val="center"/>
          </w:tcPr>
          <w:p w14:paraId="295CE9F0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6C8757C1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</w:tr>
      <w:tr w:rsidR="006264AA" w:rsidRPr="00406726" w14:paraId="166A67B1" w14:textId="77777777" w:rsidTr="00DD449A">
        <w:trPr>
          <w:trHeight w:val="957"/>
        </w:trPr>
        <w:tc>
          <w:tcPr>
            <w:tcW w:w="5033" w:type="dxa"/>
            <w:gridSpan w:val="3"/>
            <w:shd w:val="clear" w:color="auto" w:fill="FFC000" w:themeFill="accent4"/>
            <w:vAlign w:val="center"/>
          </w:tcPr>
          <w:p w14:paraId="396D47B1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ELABORADO POR: DOCENTE/S </w:t>
            </w:r>
          </w:p>
        </w:tc>
        <w:tc>
          <w:tcPr>
            <w:tcW w:w="4923" w:type="dxa"/>
            <w:gridSpan w:val="3"/>
            <w:shd w:val="clear" w:color="auto" w:fill="FFC000" w:themeFill="accent4"/>
            <w:vAlign w:val="center"/>
          </w:tcPr>
          <w:p w14:paraId="30642F90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REVISADO POR: DIRECTOR DE ÁREA/SUBNIVEL </w:t>
            </w:r>
          </w:p>
        </w:tc>
        <w:tc>
          <w:tcPr>
            <w:tcW w:w="5610" w:type="dxa"/>
            <w:gridSpan w:val="2"/>
            <w:shd w:val="clear" w:color="auto" w:fill="FFC000" w:themeFill="accent4"/>
            <w:vAlign w:val="center"/>
          </w:tcPr>
          <w:p w14:paraId="0E816E20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APROBADO: SUBDIRECTORA </w:t>
            </w:r>
          </w:p>
        </w:tc>
      </w:tr>
      <w:tr w:rsidR="006264AA" w:rsidRPr="00406726" w14:paraId="4024C7E0" w14:textId="77777777" w:rsidTr="00DD449A">
        <w:tc>
          <w:tcPr>
            <w:tcW w:w="5033" w:type="dxa"/>
            <w:gridSpan w:val="3"/>
            <w:shd w:val="clear" w:color="auto" w:fill="FFC000" w:themeFill="accent4"/>
            <w:vAlign w:val="center"/>
          </w:tcPr>
          <w:p w14:paraId="0B18AF45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4923" w:type="dxa"/>
            <w:gridSpan w:val="3"/>
            <w:shd w:val="clear" w:color="auto" w:fill="FFC000" w:themeFill="accent4"/>
            <w:vAlign w:val="center"/>
          </w:tcPr>
          <w:p w14:paraId="4D08A5DC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  <w:tc>
          <w:tcPr>
            <w:tcW w:w="5610" w:type="dxa"/>
            <w:gridSpan w:val="2"/>
            <w:shd w:val="clear" w:color="auto" w:fill="FFC000" w:themeFill="accent4"/>
            <w:vAlign w:val="center"/>
          </w:tcPr>
          <w:p w14:paraId="5FCFC0D0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</w:p>
        </w:tc>
      </w:tr>
      <w:tr w:rsidR="006264AA" w:rsidRPr="00406726" w14:paraId="2CE1ABF7" w14:textId="77777777" w:rsidTr="00DD449A">
        <w:tc>
          <w:tcPr>
            <w:tcW w:w="5033" w:type="dxa"/>
            <w:gridSpan w:val="3"/>
            <w:shd w:val="clear" w:color="auto" w:fill="FFC000" w:themeFill="accent4"/>
            <w:vAlign w:val="center"/>
          </w:tcPr>
          <w:p w14:paraId="5E14ADD2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 xml:space="preserve">FECHA: </w:t>
            </w:r>
          </w:p>
        </w:tc>
        <w:tc>
          <w:tcPr>
            <w:tcW w:w="4923" w:type="dxa"/>
            <w:gridSpan w:val="3"/>
            <w:shd w:val="clear" w:color="auto" w:fill="FFC000" w:themeFill="accent4"/>
            <w:vAlign w:val="center"/>
          </w:tcPr>
          <w:p w14:paraId="5A5D3C23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FECHA:</w:t>
            </w:r>
          </w:p>
        </w:tc>
        <w:tc>
          <w:tcPr>
            <w:tcW w:w="5610" w:type="dxa"/>
            <w:gridSpan w:val="2"/>
            <w:shd w:val="clear" w:color="auto" w:fill="FFC000" w:themeFill="accent4"/>
            <w:vAlign w:val="center"/>
          </w:tcPr>
          <w:p w14:paraId="45D8E54E" w14:textId="77777777" w:rsidR="006264AA" w:rsidRPr="00406726" w:rsidRDefault="006264AA" w:rsidP="00DD449A">
            <w:pPr>
              <w:ind w:left="76"/>
              <w:jc w:val="center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</w:pPr>
            <w:r w:rsidRPr="00406726"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val="es-EC"/>
              </w:rPr>
              <w:t>FECHA:</w:t>
            </w:r>
          </w:p>
        </w:tc>
      </w:tr>
    </w:tbl>
    <w:p w14:paraId="688EF945" w14:textId="77777777" w:rsidR="006264AA" w:rsidRPr="00406726" w:rsidRDefault="006264AA" w:rsidP="006264AA">
      <w:pPr>
        <w:pStyle w:val="paragraph"/>
        <w:rPr>
          <w:rFonts w:asciiTheme="minorHAnsi" w:hAnsiTheme="minorHAnsi" w:cstheme="minorHAnsi"/>
          <w:b/>
        </w:rPr>
      </w:pPr>
    </w:p>
    <w:bookmarkEnd w:id="0"/>
    <w:p w14:paraId="436F66C8" w14:textId="77777777" w:rsidR="004D6E92" w:rsidRPr="00406726" w:rsidRDefault="004D6E92">
      <w:pPr>
        <w:rPr>
          <w:rFonts w:asciiTheme="minorHAnsi" w:hAnsiTheme="minorHAnsi" w:cstheme="minorHAnsi"/>
          <w:sz w:val="24"/>
          <w:szCs w:val="24"/>
        </w:rPr>
      </w:pPr>
    </w:p>
    <w:sectPr w:rsidR="004D6E92" w:rsidRPr="00406726" w:rsidSect="0094415F">
      <w:headerReference w:type="default" r:id="rId34"/>
      <w:footerReference w:type="default" r:id="rId35"/>
      <w:pgSz w:w="16838" w:h="11906" w:orient="landscape"/>
      <w:pgMar w:top="1134" w:right="567" w:bottom="1134" w:left="1418" w:header="284" w:footer="2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72E51" w14:textId="77777777" w:rsidR="002B5B93" w:rsidRDefault="002B5B93">
      <w:pPr>
        <w:spacing w:after="0" w:line="240" w:lineRule="auto"/>
      </w:pPr>
      <w:r>
        <w:separator/>
      </w:r>
    </w:p>
  </w:endnote>
  <w:endnote w:type="continuationSeparator" w:id="0">
    <w:p w14:paraId="57A5BCA5" w14:textId="77777777" w:rsidR="002B5B93" w:rsidRDefault="002B5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JSCXS+BarlowCondensed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rlowCondensed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67D84" w14:textId="77777777" w:rsidR="00860C63" w:rsidRPr="00397064" w:rsidRDefault="002B5B93" w:rsidP="0096041C">
    <w:pPr>
      <w:pStyle w:val="Encabezado"/>
      <w:pBdr>
        <w:bottom w:val="thickThinSmallGap" w:sz="24" w:space="1" w:color="823B0B" w:themeColor="accent2" w:themeShade="7F"/>
      </w:pBdr>
      <w:rPr>
        <w:rFonts w:ascii="Arial" w:eastAsiaTheme="majorEastAsia" w:hAnsi="Arial" w:cs="Arial"/>
        <w:lang w:val="en-US"/>
      </w:rPr>
    </w:pPr>
  </w:p>
  <w:p w14:paraId="2EDA0A1F" w14:textId="77777777" w:rsidR="00860C63" w:rsidRPr="0096041C" w:rsidRDefault="00071F9A" w:rsidP="0096041C">
    <w:pPr>
      <w:pStyle w:val="Piedepgina"/>
      <w:jc w:val="center"/>
      <w:rPr>
        <w:rFonts w:ascii="Arial" w:hAnsi="Arial" w:cs="Arial"/>
      </w:rPr>
    </w:pPr>
    <w:r>
      <w:t>Av. Remigio Crespo Toral y Lorenzo Piedra</w:t>
    </w:r>
  </w:p>
  <w:p w14:paraId="7DC30094" w14:textId="77777777" w:rsidR="00860C63" w:rsidRPr="006D38ED" w:rsidRDefault="00071F9A" w:rsidP="0096041C">
    <w:pPr>
      <w:pStyle w:val="Piedepgina"/>
      <w:jc w:val="center"/>
      <w:rPr>
        <w:lang w:val="pt-BR"/>
      </w:rPr>
    </w:pPr>
    <w:r w:rsidRPr="006D38ED">
      <w:rPr>
        <w:lang w:val="pt-BR"/>
      </w:rPr>
      <w:t>Teléfono: 072818973</w:t>
    </w:r>
  </w:p>
  <w:p w14:paraId="3CFA2C3F" w14:textId="77777777" w:rsidR="00860C63" w:rsidRPr="006D38ED" w:rsidRDefault="00071F9A" w:rsidP="0096041C">
    <w:pPr>
      <w:pStyle w:val="Piedepgina"/>
      <w:jc w:val="center"/>
      <w:rPr>
        <w:lang w:val="pt-BR"/>
      </w:rPr>
    </w:pPr>
    <w:r w:rsidRPr="006D38ED">
      <w:rPr>
        <w:lang w:val="pt-BR"/>
      </w:rPr>
      <w:t xml:space="preserve">E-mail: </w:t>
    </w:r>
    <w:hyperlink r:id="rId1" w:history="1">
      <w:r w:rsidRPr="006D38ED">
        <w:rPr>
          <w:rStyle w:val="PrrafodelistaCar"/>
          <w:lang w:val="pt-BR"/>
        </w:rPr>
        <w:t>panamacuenca@hotmail.com</w:t>
      </w:r>
    </w:hyperlink>
    <w:r w:rsidRPr="006D38ED">
      <w:rPr>
        <w:lang w:val="pt-B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A06F3" w14:textId="77777777" w:rsidR="002B5B93" w:rsidRDefault="002B5B93">
      <w:pPr>
        <w:spacing w:after="0" w:line="240" w:lineRule="auto"/>
      </w:pPr>
      <w:r>
        <w:separator/>
      </w:r>
    </w:p>
  </w:footnote>
  <w:footnote w:type="continuationSeparator" w:id="0">
    <w:p w14:paraId="3991CB2E" w14:textId="77777777" w:rsidR="002B5B93" w:rsidRDefault="002B5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BEEB0" w14:textId="77777777" w:rsidR="005733EA" w:rsidRPr="005733EA" w:rsidRDefault="00071F9A" w:rsidP="005733EA">
    <w:pPr>
      <w:pStyle w:val="Encabezado"/>
      <w:pBdr>
        <w:bottom w:val="thickThinSmallGap" w:sz="24" w:space="16" w:color="823B0B" w:themeColor="accent2" w:themeShade="7F"/>
      </w:pBdr>
      <w:jc w:val="center"/>
      <w:rPr>
        <w:rFonts w:ascii="Algerian" w:hAnsi="Algerian"/>
        <w:sz w:val="24"/>
        <w:szCs w:val="36"/>
      </w:rPr>
    </w:pPr>
    <w:r>
      <w:rPr>
        <w:rFonts w:cstheme="minorHAnsi"/>
        <w:b/>
        <w:noProof/>
        <w:sz w:val="40"/>
        <w:szCs w:val="40"/>
        <w:lang w:eastAsia="es-EC"/>
      </w:rPr>
      <w:drawing>
        <wp:anchor distT="0" distB="0" distL="114300" distR="114300" simplePos="0" relativeHeight="251661312" behindDoc="0" locked="0" layoutInCell="1" allowOverlap="1" wp14:anchorId="25E7391C" wp14:editId="3286ACC8">
          <wp:simplePos x="0" y="0"/>
          <wp:positionH relativeFrom="column">
            <wp:posOffset>7795895</wp:posOffset>
          </wp:positionH>
          <wp:positionV relativeFrom="paragraph">
            <wp:posOffset>10160</wp:posOffset>
          </wp:positionV>
          <wp:extent cx="1919605" cy="254635"/>
          <wp:effectExtent l="0" t="0" r="4445" b="0"/>
          <wp:wrapSquare wrapText="bothSides"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n 38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9605" cy="254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33EA">
      <w:rPr>
        <w:rFonts w:ascii="Times New Roman" w:hAnsi="Times New Roman"/>
        <w:noProof/>
        <w:sz w:val="24"/>
        <w:szCs w:val="40"/>
        <w:lang w:eastAsia="es-EC"/>
      </w:rPr>
      <w:drawing>
        <wp:anchor distT="0" distB="0" distL="114300" distR="114300" simplePos="0" relativeHeight="251659264" behindDoc="0" locked="0" layoutInCell="1" allowOverlap="1" wp14:anchorId="739F44AD" wp14:editId="401AA0C0">
          <wp:simplePos x="0" y="0"/>
          <wp:positionH relativeFrom="rightMargin">
            <wp:posOffset>-9137650</wp:posOffset>
          </wp:positionH>
          <wp:positionV relativeFrom="paragraph">
            <wp:posOffset>104775</wp:posOffset>
          </wp:positionV>
          <wp:extent cx="445252" cy="424281"/>
          <wp:effectExtent l="0" t="0" r="0" b="0"/>
          <wp:wrapNone/>
          <wp:docPr id="274" name="Imagen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252" cy="4242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lgerian" w:hAnsi="Algerian"/>
        <w:sz w:val="24"/>
        <w:szCs w:val="36"/>
      </w:rPr>
      <w:t xml:space="preserve">                          </w:t>
    </w:r>
    <w:r w:rsidRPr="005733EA">
      <w:rPr>
        <w:rFonts w:ascii="Algerian" w:hAnsi="Algerian"/>
        <w:sz w:val="24"/>
        <w:szCs w:val="36"/>
      </w:rPr>
      <w:t>ESCUELA DE EDUCACIÓN básica “PANAMÁ”</w:t>
    </w:r>
    <w:r w:rsidRPr="005733EA">
      <w:rPr>
        <w:rFonts w:ascii="Times New Roman" w:hAnsi="Times New Roman"/>
        <w:noProof/>
        <w:sz w:val="24"/>
        <w:szCs w:val="40"/>
        <w:lang w:eastAsia="es-EC"/>
      </w:rPr>
      <w:t xml:space="preserve"> </w:t>
    </w:r>
  </w:p>
  <w:p w14:paraId="09709AF3" w14:textId="77777777" w:rsidR="00860C63" w:rsidRPr="005733EA" w:rsidRDefault="00071F9A" w:rsidP="009F354F">
    <w:pPr>
      <w:pStyle w:val="Encabezado"/>
      <w:pBdr>
        <w:bottom w:val="thickThinSmallGap" w:sz="24" w:space="16" w:color="823B0B" w:themeColor="accent2" w:themeShade="7F"/>
      </w:pBdr>
      <w:jc w:val="center"/>
      <w:rPr>
        <w:rFonts w:ascii="Algerian" w:hAnsi="Algerian"/>
        <w:sz w:val="24"/>
        <w:szCs w:val="36"/>
      </w:rPr>
    </w:pPr>
    <w:r w:rsidRPr="005733EA">
      <w:rPr>
        <w:rFonts w:ascii="Times New Roman" w:hAnsi="Times New Roman"/>
        <w:noProof/>
        <w:sz w:val="24"/>
        <w:szCs w:val="40"/>
        <w:lang w:eastAsia="es-EC"/>
      </w:rPr>
      <w:drawing>
        <wp:anchor distT="0" distB="0" distL="114300" distR="114300" simplePos="0" relativeHeight="251660288" behindDoc="0" locked="0" layoutInCell="1" allowOverlap="1" wp14:anchorId="5895C1FC" wp14:editId="043FD165">
          <wp:simplePos x="0" y="0"/>
          <wp:positionH relativeFrom="margin">
            <wp:align>center</wp:align>
          </wp:positionH>
          <wp:positionV relativeFrom="paragraph">
            <wp:posOffset>2742101</wp:posOffset>
          </wp:positionV>
          <wp:extent cx="3120366" cy="2974690"/>
          <wp:effectExtent l="0" t="0" r="4445" b="0"/>
          <wp:wrapNone/>
          <wp:docPr id="276" name="Imagen 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0366" cy="297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lgerian" w:hAnsi="Algerian"/>
        <w:sz w:val="24"/>
        <w:szCs w:val="36"/>
      </w:rPr>
      <w:t xml:space="preserve">                                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28C5"/>
    <w:multiLevelType w:val="multilevel"/>
    <w:tmpl w:val="758A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35047"/>
    <w:multiLevelType w:val="multilevel"/>
    <w:tmpl w:val="E004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411E9"/>
    <w:multiLevelType w:val="multilevel"/>
    <w:tmpl w:val="AFA2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07051"/>
    <w:multiLevelType w:val="multilevel"/>
    <w:tmpl w:val="CEB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C0E"/>
    <w:multiLevelType w:val="multilevel"/>
    <w:tmpl w:val="CEB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764E9"/>
    <w:multiLevelType w:val="multilevel"/>
    <w:tmpl w:val="CEB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A5D4C"/>
    <w:multiLevelType w:val="multilevel"/>
    <w:tmpl w:val="F286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8645C6"/>
    <w:multiLevelType w:val="hybridMultilevel"/>
    <w:tmpl w:val="079E86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2771D"/>
    <w:multiLevelType w:val="multilevel"/>
    <w:tmpl w:val="B370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C4D5B"/>
    <w:multiLevelType w:val="multilevel"/>
    <w:tmpl w:val="D4CE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D4C40"/>
    <w:multiLevelType w:val="multilevel"/>
    <w:tmpl w:val="CDB42B50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B8E6552"/>
    <w:multiLevelType w:val="multilevel"/>
    <w:tmpl w:val="A0DC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EE26C0"/>
    <w:multiLevelType w:val="hybridMultilevel"/>
    <w:tmpl w:val="C1902EF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8616E"/>
    <w:multiLevelType w:val="hybridMultilevel"/>
    <w:tmpl w:val="29B090E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CE7F14"/>
    <w:multiLevelType w:val="multilevel"/>
    <w:tmpl w:val="0506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0051F"/>
    <w:multiLevelType w:val="multilevel"/>
    <w:tmpl w:val="3602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C67B54"/>
    <w:multiLevelType w:val="hybridMultilevel"/>
    <w:tmpl w:val="DF1CF51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755BA"/>
    <w:multiLevelType w:val="multilevel"/>
    <w:tmpl w:val="F34A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F113FD"/>
    <w:multiLevelType w:val="hybridMultilevel"/>
    <w:tmpl w:val="12EA03FE"/>
    <w:lvl w:ilvl="0" w:tplc="999200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E007CE"/>
    <w:multiLevelType w:val="multilevel"/>
    <w:tmpl w:val="2176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B4EAD"/>
    <w:multiLevelType w:val="multilevel"/>
    <w:tmpl w:val="FEBC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9C1014"/>
    <w:multiLevelType w:val="multilevel"/>
    <w:tmpl w:val="E0BA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069"/>
        </w:tabs>
        <w:ind w:left="1069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40048F"/>
    <w:multiLevelType w:val="multilevel"/>
    <w:tmpl w:val="0BB2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605BEC"/>
    <w:multiLevelType w:val="hybridMultilevel"/>
    <w:tmpl w:val="723836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8241B"/>
    <w:multiLevelType w:val="multilevel"/>
    <w:tmpl w:val="D25A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CE0699"/>
    <w:multiLevelType w:val="hybridMultilevel"/>
    <w:tmpl w:val="E020F14C"/>
    <w:lvl w:ilvl="0" w:tplc="7DD613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color w:val="auto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C42CF1"/>
    <w:multiLevelType w:val="multilevel"/>
    <w:tmpl w:val="97FC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232C74"/>
    <w:multiLevelType w:val="multilevel"/>
    <w:tmpl w:val="1582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BC3171"/>
    <w:multiLevelType w:val="multilevel"/>
    <w:tmpl w:val="E764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ED09BA"/>
    <w:multiLevelType w:val="multilevel"/>
    <w:tmpl w:val="1CFE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280906"/>
    <w:multiLevelType w:val="multilevel"/>
    <w:tmpl w:val="AA52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FB7960"/>
    <w:multiLevelType w:val="hybridMultilevel"/>
    <w:tmpl w:val="2ED6494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E368F"/>
    <w:multiLevelType w:val="multilevel"/>
    <w:tmpl w:val="B782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84472"/>
    <w:multiLevelType w:val="hybridMultilevel"/>
    <w:tmpl w:val="069010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2"/>
  </w:num>
  <w:num w:numId="3">
    <w:abstractNumId w:val="10"/>
  </w:num>
  <w:num w:numId="4">
    <w:abstractNumId w:val="7"/>
  </w:num>
  <w:num w:numId="5">
    <w:abstractNumId w:val="31"/>
  </w:num>
  <w:num w:numId="6">
    <w:abstractNumId w:val="33"/>
  </w:num>
  <w:num w:numId="7">
    <w:abstractNumId w:val="5"/>
  </w:num>
  <w:num w:numId="8">
    <w:abstractNumId w:val="4"/>
  </w:num>
  <w:num w:numId="9">
    <w:abstractNumId w:val="3"/>
  </w:num>
  <w:num w:numId="10">
    <w:abstractNumId w:val="13"/>
  </w:num>
  <w:num w:numId="11">
    <w:abstractNumId w:val="23"/>
  </w:num>
  <w:num w:numId="12">
    <w:abstractNumId w:val="24"/>
  </w:num>
  <w:num w:numId="13">
    <w:abstractNumId w:val="32"/>
  </w:num>
  <w:num w:numId="14">
    <w:abstractNumId w:val="17"/>
  </w:num>
  <w:num w:numId="15">
    <w:abstractNumId w:val="2"/>
  </w:num>
  <w:num w:numId="16">
    <w:abstractNumId w:val="28"/>
  </w:num>
  <w:num w:numId="17">
    <w:abstractNumId w:val="20"/>
  </w:num>
  <w:num w:numId="18">
    <w:abstractNumId w:val="8"/>
  </w:num>
  <w:num w:numId="19">
    <w:abstractNumId w:val="15"/>
  </w:num>
  <w:num w:numId="20">
    <w:abstractNumId w:val="6"/>
  </w:num>
  <w:num w:numId="21">
    <w:abstractNumId w:val="0"/>
  </w:num>
  <w:num w:numId="22">
    <w:abstractNumId w:val="26"/>
  </w:num>
  <w:num w:numId="23">
    <w:abstractNumId w:val="11"/>
  </w:num>
  <w:num w:numId="24">
    <w:abstractNumId w:val="27"/>
  </w:num>
  <w:num w:numId="25">
    <w:abstractNumId w:val="1"/>
  </w:num>
  <w:num w:numId="26">
    <w:abstractNumId w:val="14"/>
  </w:num>
  <w:num w:numId="27">
    <w:abstractNumId w:val="29"/>
  </w:num>
  <w:num w:numId="28">
    <w:abstractNumId w:val="30"/>
  </w:num>
  <w:num w:numId="29">
    <w:abstractNumId w:val="21"/>
  </w:num>
  <w:num w:numId="30">
    <w:abstractNumId w:val="22"/>
  </w:num>
  <w:num w:numId="31">
    <w:abstractNumId w:val="19"/>
  </w:num>
  <w:num w:numId="32">
    <w:abstractNumId w:val="9"/>
  </w:num>
  <w:num w:numId="33">
    <w:abstractNumId w:val="16"/>
  </w:num>
  <w:num w:numId="34">
    <w:abstractNumId w:val="1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01"/>
    <w:rsid w:val="000255AC"/>
    <w:rsid w:val="0003534E"/>
    <w:rsid w:val="00044116"/>
    <w:rsid w:val="00071F9A"/>
    <w:rsid w:val="000742CC"/>
    <w:rsid w:val="00082274"/>
    <w:rsid w:val="000B100A"/>
    <w:rsid w:val="000C5936"/>
    <w:rsid w:val="000E271B"/>
    <w:rsid w:val="001576B4"/>
    <w:rsid w:val="001746D9"/>
    <w:rsid w:val="001765F1"/>
    <w:rsid w:val="001807BA"/>
    <w:rsid w:val="00180A99"/>
    <w:rsid w:val="001C1719"/>
    <w:rsid w:val="001E0EAC"/>
    <w:rsid w:val="002001D9"/>
    <w:rsid w:val="002534FA"/>
    <w:rsid w:val="0026770A"/>
    <w:rsid w:val="002B5B93"/>
    <w:rsid w:val="002D3CF8"/>
    <w:rsid w:val="002F2992"/>
    <w:rsid w:val="00302D05"/>
    <w:rsid w:val="00357AB2"/>
    <w:rsid w:val="0036026E"/>
    <w:rsid w:val="00385A6F"/>
    <w:rsid w:val="003D6DE3"/>
    <w:rsid w:val="00406726"/>
    <w:rsid w:val="0044276E"/>
    <w:rsid w:val="00453D84"/>
    <w:rsid w:val="004D6E92"/>
    <w:rsid w:val="004F53A1"/>
    <w:rsid w:val="00517748"/>
    <w:rsid w:val="00574B27"/>
    <w:rsid w:val="00591066"/>
    <w:rsid w:val="00592C23"/>
    <w:rsid w:val="005B0691"/>
    <w:rsid w:val="005B2B39"/>
    <w:rsid w:val="005C093B"/>
    <w:rsid w:val="00610114"/>
    <w:rsid w:val="006264AA"/>
    <w:rsid w:val="006302CB"/>
    <w:rsid w:val="00657992"/>
    <w:rsid w:val="00666819"/>
    <w:rsid w:val="00683E20"/>
    <w:rsid w:val="00691368"/>
    <w:rsid w:val="006A0566"/>
    <w:rsid w:val="006A7E7C"/>
    <w:rsid w:val="006B5387"/>
    <w:rsid w:val="006C7D8E"/>
    <w:rsid w:val="00711FA2"/>
    <w:rsid w:val="007370B1"/>
    <w:rsid w:val="007730CC"/>
    <w:rsid w:val="00790687"/>
    <w:rsid w:val="007949EA"/>
    <w:rsid w:val="007A1A21"/>
    <w:rsid w:val="007E67F9"/>
    <w:rsid w:val="00871D23"/>
    <w:rsid w:val="00875053"/>
    <w:rsid w:val="008A2F28"/>
    <w:rsid w:val="008B1DED"/>
    <w:rsid w:val="008B35D6"/>
    <w:rsid w:val="008F59E1"/>
    <w:rsid w:val="00961D8D"/>
    <w:rsid w:val="009648E9"/>
    <w:rsid w:val="009B0DD8"/>
    <w:rsid w:val="009E4E8C"/>
    <w:rsid w:val="009F4174"/>
    <w:rsid w:val="00A22FA2"/>
    <w:rsid w:val="00A31D4A"/>
    <w:rsid w:val="00A66134"/>
    <w:rsid w:val="00A939BF"/>
    <w:rsid w:val="00AC2CAF"/>
    <w:rsid w:val="00AE62DD"/>
    <w:rsid w:val="00B44059"/>
    <w:rsid w:val="00B71DA8"/>
    <w:rsid w:val="00B94B3F"/>
    <w:rsid w:val="00BA42CE"/>
    <w:rsid w:val="00BA7105"/>
    <w:rsid w:val="00BB2BF1"/>
    <w:rsid w:val="00BB5DB5"/>
    <w:rsid w:val="00BC7608"/>
    <w:rsid w:val="00BF43F0"/>
    <w:rsid w:val="00C61D01"/>
    <w:rsid w:val="00CB6CC8"/>
    <w:rsid w:val="00CE2C92"/>
    <w:rsid w:val="00CF23CB"/>
    <w:rsid w:val="00D13EC1"/>
    <w:rsid w:val="00D2190A"/>
    <w:rsid w:val="00D33340"/>
    <w:rsid w:val="00D4007D"/>
    <w:rsid w:val="00DA139D"/>
    <w:rsid w:val="00DB0877"/>
    <w:rsid w:val="00DE236B"/>
    <w:rsid w:val="00DF1996"/>
    <w:rsid w:val="00E1633E"/>
    <w:rsid w:val="00E258D2"/>
    <w:rsid w:val="00E5336F"/>
    <w:rsid w:val="00E84F60"/>
    <w:rsid w:val="00EB6191"/>
    <w:rsid w:val="00ED7ED6"/>
    <w:rsid w:val="00F17914"/>
    <w:rsid w:val="00F73308"/>
    <w:rsid w:val="00FA3C30"/>
    <w:rsid w:val="00FB2063"/>
    <w:rsid w:val="00FB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3D2B5"/>
  <w15:chartTrackingRefBased/>
  <w15:docId w15:val="{482D4421-1DB7-4020-A8FC-76EBDB3C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4AA"/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6264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26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4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264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264AA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4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264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6264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64AA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6264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4AA"/>
    <w:rPr>
      <w:rFonts w:ascii="Calibri" w:eastAsia="Calibri" w:hAnsi="Calibri" w:cs="Calibri"/>
      <w:color w:val="000000"/>
    </w:rPr>
  </w:style>
  <w:style w:type="paragraph" w:styleId="Prrafodelista">
    <w:name w:val="List Paragraph"/>
    <w:aliases w:val="Capítulo,titulo 5,Párrafo de Viñeta,tEXTO,Senplades Parafo,AATITULO,Subtitulo1,INDICE,Titulo 2,Bullets,Numbered List Paragraph,123 List Paragraph,Celula,List Paragraph (numbered (a)),Main numbered paragraph,Texto,Titulo 4,TIT 2 IND"/>
    <w:basedOn w:val="Normal"/>
    <w:link w:val="PrrafodelistaCar"/>
    <w:uiPriority w:val="34"/>
    <w:qFormat/>
    <w:rsid w:val="006264AA"/>
    <w:pPr>
      <w:ind w:left="720"/>
      <w:contextualSpacing/>
    </w:pPr>
  </w:style>
  <w:style w:type="character" w:customStyle="1" w:styleId="PrrafodelistaCar">
    <w:name w:val="Párrafo de lista Car"/>
    <w:aliases w:val="Capítulo Car,titulo 5 Car,Párrafo de Viñeta Car,tEXTO Car,Senplades Parafo Car,AATITULO Car,Subtitulo1 Car,INDICE Car,Titulo 2 Car,Bullets Car,Numbered List Paragraph Car,123 List Paragraph Car,Celula Car,Main numbered paragraph Car"/>
    <w:link w:val="Prrafodelista"/>
    <w:uiPriority w:val="34"/>
    <w:qFormat/>
    <w:locked/>
    <w:rsid w:val="006264AA"/>
    <w:rPr>
      <w:rFonts w:ascii="Calibri" w:eastAsia="Calibri" w:hAnsi="Calibri" w:cs="Calibri"/>
      <w:color w:val="000000"/>
    </w:rPr>
  </w:style>
  <w:style w:type="character" w:styleId="Hipervnculo">
    <w:name w:val="Hyperlink"/>
    <w:basedOn w:val="Fuentedeprrafopredeter"/>
    <w:uiPriority w:val="99"/>
    <w:unhideWhenUsed/>
    <w:rsid w:val="006264AA"/>
    <w:rPr>
      <w:color w:val="0563C1" w:themeColor="hyperlink"/>
      <w:u w:val="single"/>
    </w:rPr>
  </w:style>
  <w:style w:type="table" w:customStyle="1" w:styleId="TableGrid">
    <w:name w:val="TableGrid"/>
    <w:rsid w:val="006264AA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6264A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6264A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26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6264AA"/>
    <w:rPr>
      <w:b/>
      <w:bCs/>
    </w:rPr>
  </w:style>
  <w:style w:type="paragraph" w:customStyle="1" w:styleId="Default">
    <w:name w:val="Default"/>
    <w:rsid w:val="006264A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6264A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paragraph">
    <w:name w:val="paragraph"/>
    <w:basedOn w:val="Normal"/>
    <w:rsid w:val="00626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s-EC"/>
    </w:rPr>
  </w:style>
  <w:style w:type="character" w:customStyle="1" w:styleId="normaltextrun">
    <w:name w:val="normaltextrun"/>
    <w:basedOn w:val="Fuentedeprrafopredeter"/>
    <w:rsid w:val="006264AA"/>
  </w:style>
  <w:style w:type="character" w:customStyle="1" w:styleId="eop">
    <w:name w:val="eop"/>
    <w:basedOn w:val="Fuentedeprrafopredeter"/>
    <w:rsid w:val="006264AA"/>
  </w:style>
  <w:style w:type="paragraph" w:customStyle="1" w:styleId="Pa27">
    <w:name w:val="Pa27"/>
    <w:basedOn w:val="Default"/>
    <w:next w:val="Default"/>
    <w:uiPriority w:val="99"/>
    <w:rsid w:val="006264AA"/>
    <w:pPr>
      <w:spacing w:line="201" w:lineRule="atLeast"/>
    </w:pPr>
    <w:rPr>
      <w:rFonts w:ascii="IJSCXS+BarlowCondensed-Bold" w:hAnsi="IJSCXS+BarlowCondensed-Bold" w:cstheme="minorBidi"/>
      <w:color w:val="auto"/>
    </w:rPr>
  </w:style>
  <w:style w:type="character" w:customStyle="1" w:styleId="A6">
    <w:name w:val="A6"/>
    <w:uiPriority w:val="99"/>
    <w:rsid w:val="006264AA"/>
    <w:rPr>
      <w:rFonts w:cs="IJSCXS+BarlowCondensed-Bold"/>
      <w:color w:val="00000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6264AA"/>
    <w:pPr>
      <w:widowControl w:val="0"/>
      <w:autoSpaceDE w:val="0"/>
      <w:autoSpaceDN w:val="0"/>
      <w:spacing w:after="0" w:line="240" w:lineRule="auto"/>
      <w:ind w:left="107"/>
    </w:pPr>
    <w:rPr>
      <w:color w:val="auto"/>
      <w:lang w:val="es-ES"/>
    </w:rPr>
  </w:style>
  <w:style w:type="character" w:styleId="nfasis">
    <w:name w:val="Emphasis"/>
    <w:basedOn w:val="Fuentedeprrafopredeter"/>
    <w:uiPriority w:val="20"/>
    <w:qFormat/>
    <w:rsid w:val="006264AA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626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7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3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3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5.png"/><Relationship Id="rId21" Type="http://schemas.openxmlformats.org/officeDocument/2006/relationships/hyperlink" Target="https://www.youtube.com/watch?v=xnS4i_RdyCs" TargetMode="External"/><Relationship Id="rId34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ordwall.net/es/resource/2909614/sistema-digestivo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youtube.com/watch?v=kMgx2b8D4MQ" TargetMode="External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s://www.youtube.com/watch?v=wRwNq-w6FWg" TargetMode="External"/><Relationship Id="rId31" Type="http://schemas.openxmlformats.org/officeDocument/2006/relationships/image" Target="media/image20.e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yperlink" Target="https://www.youtube.com/watch?v=l_izwVU2MTI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emf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anamacuenca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3301</TotalTime>
  <Pages>26</Pages>
  <Words>3694</Words>
  <Characters>20319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Est. David Israel Tene Guaman</dc:creator>
  <cp:keywords/>
  <dc:description/>
  <cp:lastModifiedBy>Est. David Israel Tene Guaman</cp:lastModifiedBy>
  <cp:revision>67</cp:revision>
  <dcterms:created xsi:type="dcterms:W3CDTF">2025-11-15T01:14:00Z</dcterms:created>
  <dcterms:modified xsi:type="dcterms:W3CDTF">2025-11-27T02:28:00Z</dcterms:modified>
</cp:coreProperties>
</file>