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2A503" w14:textId="77777777" w:rsidR="005B453F" w:rsidRDefault="00000000">
      <w:pPr>
        <w:pStyle w:val="Default"/>
        <w:spacing w:line="360" w:lineRule="auto"/>
        <w:ind w:firstLineChars="500" w:firstLine="2209"/>
        <w:jc w:val="both"/>
        <w:rPr>
          <w:b/>
          <w:bCs/>
          <w:sz w:val="44"/>
          <w:szCs w:val="44"/>
        </w:rPr>
      </w:pPr>
      <w:r>
        <w:rPr>
          <w:b/>
          <w:bCs/>
          <w:sz w:val="44"/>
          <w:szCs w:val="44"/>
        </w:rPr>
        <w:t>Constituency Connect</w:t>
      </w:r>
    </w:p>
    <w:p w14:paraId="64F13370" w14:textId="77777777" w:rsidR="005B453F" w:rsidRDefault="005B453F">
      <w:pPr>
        <w:pStyle w:val="Default"/>
        <w:spacing w:line="360" w:lineRule="auto"/>
        <w:ind w:left="720"/>
        <w:jc w:val="center"/>
      </w:pPr>
    </w:p>
    <w:p w14:paraId="144F373E" w14:textId="77777777" w:rsidR="005B453F" w:rsidRDefault="00000000">
      <w:pPr>
        <w:pStyle w:val="Default"/>
        <w:spacing w:line="360" w:lineRule="auto"/>
        <w:ind w:left="720"/>
        <w:jc w:val="both"/>
        <w:rPr>
          <w:b/>
          <w:bCs/>
          <w:sz w:val="44"/>
          <w:szCs w:val="44"/>
        </w:rPr>
      </w:pPr>
      <w:r>
        <w:t xml:space="preserve">                                      </w:t>
      </w:r>
      <w:r>
        <w:rPr>
          <w:noProof/>
        </w:rPr>
        <w:drawing>
          <wp:inline distT="0" distB="0" distL="0" distR="0" wp14:anchorId="6ABD68E4" wp14:editId="7F6DDAC0">
            <wp:extent cx="1819275" cy="1514475"/>
            <wp:effectExtent l="0" t="0" r="9525" b="9525"/>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7340"/>
                    <pic:cNvPicPr>
                      <a:picLocks noChangeAspect="1" noChangeArrowheads="1"/>
                    </pic:cNvPicPr>
                  </pic:nvPicPr>
                  <pic:blipFill>
                    <a:blip r:embed="rId9"/>
                    <a:srcRect/>
                    <a:stretch>
                      <a:fillRect/>
                    </a:stretch>
                  </pic:blipFill>
                  <pic:spPr>
                    <a:xfrm>
                      <a:off x="0" y="0"/>
                      <a:ext cx="1819275" cy="1514709"/>
                    </a:xfrm>
                    <a:prstGeom prst="rect">
                      <a:avLst/>
                    </a:prstGeom>
                    <a:noFill/>
                    <a:ln w="9525">
                      <a:noFill/>
                      <a:miter lim="800000"/>
                      <a:headEnd/>
                      <a:tailEnd/>
                    </a:ln>
                  </pic:spPr>
                </pic:pic>
              </a:graphicData>
            </a:graphic>
          </wp:inline>
        </w:drawing>
      </w:r>
    </w:p>
    <w:p w14:paraId="3E06FA0C" w14:textId="77777777" w:rsidR="005B453F" w:rsidRDefault="00000000">
      <w:pPr>
        <w:pStyle w:val="Default"/>
        <w:spacing w:line="360" w:lineRule="auto"/>
        <w:jc w:val="center"/>
        <w:rPr>
          <w:b/>
          <w:bCs/>
          <w:i/>
          <w:iCs/>
          <w:sz w:val="36"/>
          <w:szCs w:val="36"/>
        </w:rPr>
      </w:pPr>
      <w:r>
        <w:rPr>
          <w:b/>
          <w:bCs/>
          <w:i/>
          <w:iCs/>
          <w:sz w:val="36"/>
          <w:szCs w:val="36"/>
        </w:rPr>
        <w:t>By</w:t>
      </w:r>
    </w:p>
    <w:p w14:paraId="2CB384DD" w14:textId="77777777" w:rsidR="005B453F" w:rsidRDefault="005B453F">
      <w:pPr>
        <w:pStyle w:val="Default"/>
        <w:spacing w:line="360" w:lineRule="auto"/>
        <w:jc w:val="center"/>
      </w:pPr>
    </w:p>
    <w:p w14:paraId="7DFCD857" w14:textId="77777777" w:rsidR="005B453F" w:rsidRDefault="00000000">
      <w:pPr>
        <w:pStyle w:val="Default"/>
        <w:spacing w:line="360" w:lineRule="auto"/>
        <w:jc w:val="center"/>
        <w:rPr>
          <w:b/>
          <w:sz w:val="32"/>
          <w:szCs w:val="32"/>
        </w:rPr>
      </w:pPr>
      <w:r>
        <w:rPr>
          <w:b/>
          <w:sz w:val="32"/>
          <w:szCs w:val="32"/>
        </w:rPr>
        <w:t>Muhammad Ahsan</w:t>
      </w:r>
    </w:p>
    <w:p w14:paraId="68047B70" w14:textId="77777777" w:rsidR="005B453F" w:rsidRDefault="00000000">
      <w:pPr>
        <w:pStyle w:val="Default"/>
        <w:spacing w:line="360" w:lineRule="auto"/>
        <w:jc w:val="center"/>
        <w:rPr>
          <w:b/>
          <w:sz w:val="28"/>
          <w:szCs w:val="28"/>
        </w:rPr>
      </w:pPr>
      <w:r>
        <w:rPr>
          <w:b/>
          <w:bCs/>
          <w:sz w:val="28"/>
          <w:szCs w:val="28"/>
        </w:rPr>
        <w:t>21-ARID-737</w:t>
      </w:r>
    </w:p>
    <w:p w14:paraId="0F005F04" w14:textId="77777777" w:rsidR="005B453F" w:rsidRDefault="00000000">
      <w:pPr>
        <w:pStyle w:val="Default"/>
        <w:spacing w:line="360" w:lineRule="auto"/>
        <w:jc w:val="center"/>
        <w:rPr>
          <w:b/>
          <w:sz w:val="32"/>
          <w:szCs w:val="32"/>
        </w:rPr>
      </w:pPr>
      <w:r>
        <w:rPr>
          <w:b/>
          <w:sz w:val="32"/>
          <w:szCs w:val="32"/>
        </w:rPr>
        <w:t>Haseeb Ur Rehman</w:t>
      </w:r>
    </w:p>
    <w:p w14:paraId="1C49E270" w14:textId="77777777" w:rsidR="005B453F" w:rsidRDefault="00000000">
      <w:pPr>
        <w:pStyle w:val="Default"/>
        <w:spacing w:line="360" w:lineRule="auto"/>
        <w:jc w:val="center"/>
        <w:rPr>
          <w:b/>
          <w:sz w:val="36"/>
          <w:szCs w:val="36"/>
        </w:rPr>
      </w:pPr>
      <w:r>
        <w:rPr>
          <w:b/>
          <w:bCs/>
          <w:sz w:val="28"/>
          <w:szCs w:val="28"/>
        </w:rPr>
        <w:t>21-ARID-715</w:t>
      </w:r>
    </w:p>
    <w:p w14:paraId="5980AF30" w14:textId="77777777" w:rsidR="005B453F" w:rsidRDefault="00000000">
      <w:pPr>
        <w:pStyle w:val="Default"/>
        <w:spacing w:line="360" w:lineRule="auto"/>
        <w:jc w:val="center"/>
        <w:rPr>
          <w:b/>
          <w:sz w:val="32"/>
          <w:szCs w:val="32"/>
        </w:rPr>
      </w:pPr>
      <w:r>
        <w:rPr>
          <w:b/>
          <w:sz w:val="32"/>
          <w:szCs w:val="32"/>
        </w:rPr>
        <w:t>Huzaifa Bin Shahzad</w:t>
      </w:r>
    </w:p>
    <w:p w14:paraId="38CDAFBC" w14:textId="77777777" w:rsidR="005B453F" w:rsidRDefault="00000000">
      <w:pPr>
        <w:pStyle w:val="Default"/>
        <w:spacing w:line="360" w:lineRule="auto"/>
        <w:jc w:val="center"/>
        <w:rPr>
          <w:b/>
          <w:sz w:val="36"/>
          <w:szCs w:val="36"/>
        </w:rPr>
      </w:pPr>
      <w:r>
        <w:rPr>
          <w:b/>
          <w:bCs/>
          <w:sz w:val="28"/>
          <w:szCs w:val="28"/>
        </w:rPr>
        <w:t>21-ARID-719</w:t>
      </w:r>
    </w:p>
    <w:p w14:paraId="45DB9D55" w14:textId="77777777" w:rsidR="005B453F" w:rsidRDefault="005B453F">
      <w:pPr>
        <w:pStyle w:val="Default"/>
        <w:spacing w:line="360" w:lineRule="auto"/>
        <w:jc w:val="center"/>
        <w:rPr>
          <w:b/>
          <w:sz w:val="36"/>
          <w:szCs w:val="36"/>
        </w:rPr>
      </w:pPr>
    </w:p>
    <w:p w14:paraId="152F9E26" w14:textId="77777777" w:rsidR="005B453F" w:rsidRDefault="00000000">
      <w:pPr>
        <w:pStyle w:val="Default"/>
        <w:spacing w:line="360" w:lineRule="auto"/>
        <w:jc w:val="center"/>
        <w:rPr>
          <w:b/>
          <w:sz w:val="32"/>
          <w:szCs w:val="32"/>
        </w:rPr>
      </w:pPr>
      <w:r>
        <w:rPr>
          <w:b/>
          <w:i/>
          <w:sz w:val="36"/>
          <w:szCs w:val="36"/>
        </w:rPr>
        <w:t>Supervisor</w:t>
      </w:r>
    </w:p>
    <w:p w14:paraId="5ED2CA3B" w14:textId="77777777" w:rsidR="005B453F" w:rsidRDefault="00000000">
      <w:pPr>
        <w:pStyle w:val="Default"/>
        <w:spacing w:line="360" w:lineRule="auto"/>
        <w:jc w:val="center"/>
        <w:rPr>
          <w:b/>
          <w:sz w:val="36"/>
          <w:szCs w:val="36"/>
        </w:rPr>
      </w:pPr>
      <w:r>
        <w:rPr>
          <w:b/>
          <w:sz w:val="36"/>
          <w:szCs w:val="36"/>
        </w:rPr>
        <w:t>Ms. Farkhanda Qamar</w:t>
      </w:r>
    </w:p>
    <w:p w14:paraId="57A51CA3" w14:textId="77777777" w:rsidR="005B453F" w:rsidRDefault="005B453F">
      <w:pPr>
        <w:pStyle w:val="Default"/>
        <w:spacing w:line="360" w:lineRule="auto"/>
        <w:jc w:val="center"/>
        <w:rPr>
          <w:b/>
          <w:sz w:val="36"/>
          <w:szCs w:val="36"/>
        </w:rPr>
      </w:pPr>
    </w:p>
    <w:p w14:paraId="744885EF" w14:textId="77777777" w:rsidR="005B453F" w:rsidRDefault="00000000">
      <w:pPr>
        <w:pStyle w:val="Default"/>
        <w:spacing w:line="360" w:lineRule="auto"/>
        <w:jc w:val="center"/>
        <w:rPr>
          <w:b/>
          <w:sz w:val="36"/>
          <w:szCs w:val="36"/>
        </w:rPr>
      </w:pPr>
      <w:r>
        <w:rPr>
          <w:b/>
          <w:sz w:val="36"/>
          <w:szCs w:val="36"/>
        </w:rPr>
        <w:t>University Institute of Information Technology,</w:t>
      </w:r>
    </w:p>
    <w:p w14:paraId="1D47112C" w14:textId="77777777" w:rsidR="005B453F" w:rsidRDefault="00000000">
      <w:pPr>
        <w:pStyle w:val="Default"/>
        <w:spacing w:line="360" w:lineRule="auto"/>
        <w:jc w:val="center"/>
        <w:rPr>
          <w:b/>
          <w:sz w:val="36"/>
          <w:szCs w:val="36"/>
        </w:rPr>
      </w:pPr>
      <w:r>
        <w:rPr>
          <w:b/>
          <w:sz w:val="36"/>
          <w:szCs w:val="36"/>
        </w:rPr>
        <w:t xml:space="preserve">PMAS - Arid Agriculture University, </w:t>
      </w:r>
    </w:p>
    <w:p w14:paraId="4A6A7576" w14:textId="77777777" w:rsidR="005B453F" w:rsidRDefault="00000000">
      <w:pPr>
        <w:pStyle w:val="Default"/>
        <w:spacing w:line="360" w:lineRule="auto"/>
        <w:jc w:val="center"/>
        <w:rPr>
          <w:b/>
          <w:sz w:val="36"/>
          <w:szCs w:val="36"/>
        </w:rPr>
      </w:pPr>
      <w:r>
        <w:rPr>
          <w:b/>
          <w:sz w:val="36"/>
          <w:szCs w:val="36"/>
        </w:rPr>
        <w:t>Rawalpindi, Pakistan</w:t>
      </w:r>
    </w:p>
    <w:p w14:paraId="71291DB6" w14:textId="77777777" w:rsidR="005B453F" w:rsidRDefault="00000000">
      <w:pPr>
        <w:pStyle w:val="Default"/>
        <w:spacing w:line="360" w:lineRule="auto"/>
        <w:jc w:val="center"/>
        <w:rPr>
          <w:b/>
          <w:sz w:val="36"/>
          <w:szCs w:val="36"/>
        </w:rPr>
      </w:pPr>
      <w:r>
        <w:rPr>
          <w:b/>
          <w:sz w:val="36"/>
          <w:szCs w:val="36"/>
        </w:rPr>
        <w:t>2025</w:t>
      </w:r>
      <w:bookmarkStart w:id="0" w:name="_Toc341252820"/>
    </w:p>
    <w:p w14:paraId="5165B3E5" w14:textId="77777777" w:rsidR="005B453F" w:rsidRDefault="005B453F">
      <w:pPr>
        <w:pStyle w:val="Heading1"/>
        <w:sectPr w:rsidR="005B453F">
          <w:footerReference w:type="even" r:id="rId10"/>
          <w:footerReference w:type="first" r:id="rId11"/>
          <w:type w:val="continuous"/>
          <w:pgSz w:w="12240" w:h="15840"/>
          <w:pgMar w:top="1440" w:right="1440" w:bottom="1440" w:left="1440" w:header="720" w:footer="720" w:gutter="432"/>
          <w:pgNumType w:start="1"/>
          <w:cols w:space="720"/>
          <w:docGrid w:linePitch="360"/>
        </w:sectPr>
      </w:pPr>
    </w:p>
    <w:p w14:paraId="45B33DDE" w14:textId="77777777" w:rsidR="005B453F" w:rsidRDefault="00000000">
      <w:pPr>
        <w:pStyle w:val="Heading1"/>
      </w:pPr>
      <w:r>
        <w:lastRenderedPageBreak/>
        <w:t>Table of Contents</w:t>
      </w:r>
    </w:p>
    <w:p w14:paraId="08595A26" w14:textId="77777777" w:rsidR="005B453F" w:rsidRDefault="00000000">
      <w:pPr>
        <w:pStyle w:val="BodyText"/>
        <w:rPr>
          <w:sz w:val="28"/>
          <w:szCs w:val="28"/>
        </w:rPr>
      </w:pPr>
      <w:r>
        <w:rPr>
          <w:sz w:val="28"/>
          <w:szCs w:val="28"/>
        </w:rPr>
        <w:t>Brief Overview</w:t>
      </w:r>
    </w:p>
    <w:p w14:paraId="66E417E1" w14:textId="77777777" w:rsidR="005B453F" w:rsidRDefault="00000000">
      <w:pPr>
        <w:pStyle w:val="BodyText"/>
        <w:rPr>
          <w:sz w:val="28"/>
          <w:szCs w:val="28"/>
        </w:rPr>
      </w:pPr>
      <w:r>
        <w:rPr>
          <w:sz w:val="28"/>
          <w:szCs w:val="28"/>
        </w:rPr>
        <w:t>Project Features</w:t>
      </w:r>
    </w:p>
    <w:p w14:paraId="5774F5CB" w14:textId="77777777" w:rsidR="005B453F" w:rsidRDefault="00000000">
      <w:pPr>
        <w:pStyle w:val="BodyText"/>
        <w:rPr>
          <w:sz w:val="28"/>
          <w:szCs w:val="28"/>
        </w:rPr>
      </w:pPr>
      <w:r>
        <w:rPr>
          <w:sz w:val="28"/>
          <w:szCs w:val="28"/>
        </w:rPr>
        <w:t>Stakeholders</w:t>
      </w:r>
    </w:p>
    <w:p w14:paraId="3D064B88" w14:textId="77777777" w:rsidR="005B453F" w:rsidRDefault="00000000">
      <w:pPr>
        <w:pStyle w:val="BodyText"/>
        <w:rPr>
          <w:sz w:val="28"/>
          <w:szCs w:val="28"/>
        </w:rPr>
      </w:pPr>
      <w:r>
        <w:rPr>
          <w:sz w:val="28"/>
          <w:szCs w:val="28"/>
        </w:rPr>
        <w:t>Functional Requirements</w:t>
      </w:r>
    </w:p>
    <w:p w14:paraId="358C71A1" w14:textId="77777777" w:rsidR="005B453F" w:rsidRDefault="00000000">
      <w:pPr>
        <w:pStyle w:val="BodyText"/>
        <w:rPr>
          <w:sz w:val="28"/>
          <w:szCs w:val="28"/>
        </w:rPr>
      </w:pPr>
      <w:r>
        <w:rPr>
          <w:sz w:val="28"/>
          <w:szCs w:val="28"/>
        </w:rPr>
        <w:t>Use Case</w:t>
      </w:r>
    </w:p>
    <w:p w14:paraId="67F0036E" w14:textId="77777777" w:rsidR="005B453F" w:rsidRDefault="00000000">
      <w:pPr>
        <w:pStyle w:val="BodyText"/>
        <w:rPr>
          <w:sz w:val="28"/>
          <w:szCs w:val="28"/>
        </w:rPr>
      </w:pPr>
      <w:r>
        <w:rPr>
          <w:sz w:val="28"/>
          <w:szCs w:val="28"/>
        </w:rPr>
        <w:t>Expanded Use Case</w:t>
      </w:r>
    </w:p>
    <w:p w14:paraId="7DC079E9" w14:textId="77777777" w:rsidR="005B453F" w:rsidRDefault="00000000">
      <w:pPr>
        <w:pStyle w:val="BodyText"/>
        <w:rPr>
          <w:sz w:val="28"/>
          <w:szCs w:val="28"/>
        </w:rPr>
      </w:pPr>
      <w:r>
        <w:rPr>
          <w:sz w:val="28"/>
          <w:szCs w:val="28"/>
        </w:rPr>
        <w:t>Non-Functional Requirements</w:t>
      </w:r>
    </w:p>
    <w:p w14:paraId="5C11CF83" w14:textId="77777777" w:rsidR="005B453F" w:rsidRDefault="00000000">
      <w:pPr>
        <w:pStyle w:val="BodyText"/>
        <w:rPr>
          <w:sz w:val="28"/>
          <w:szCs w:val="28"/>
        </w:rPr>
      </w:pPr>
      <w:r>
        <w:rPr>
          <w:sz w:val="28"/>
          <w:szCs w:val="28"/>
        </w:rPr>
        <w:t>Traceability</w:t>
      </w:r>
    </w:p>
    <w:p w14:paraId="3252B5C6" w14:textId="77777777" w:rsidR="005B453F" w:rsidRDefault="00000000">
      <w:pPr>
        <w:pStyle w:val="BodyText"/>
        <w:rPr>
          <w:sz w:val="28"/>
          <w:szCs w:val="28"/>
        </w:rPr>
      </w:pPr>
      <w:r>
        <w:rPr>
          <w:sz w:val="28"/>
          <w:szCs w:val="28"/>
        </w:rPr>
        <w:t>Block Diagram</w:t>
      </w:r>
    </w:p>
    <w:p w14:paraId="2A1436F6" w14:textId="77777777" w:rsidR="005B453F" w:rsidRDefault="00000000">
      <w:pPr>
        <w:pStyle w:val="BodyText"/>
        <w:rPr>
          <w:sz w:val="28"/>
          <w:szCs w:val="28"/>
        </w:rPr>
      </w:pPr>
      <w:r>
        <w:rPr>
          <w:sz w:val="28"/>
          <w:szCs w:val="28"/>
        </w:rPr>
        <w:t>Concept Diagram</w:t>
      </w:r>
    </w:p>
    <w:p w14:paraId="648D4086" w14:textId="77777777" w:rsidR="005B453F" w:rsidRDefault="00000000">
      <w:pPr>
        <w:pStyle w:val="BodyText"/>
        <w:rPr>
          <w:sz w:val="28"/>
          <w:szCs w:val="28"/>
        </w:rPr>
      </w:pPr>
      <w:r>
        <w:rPr>
          <w:sz w:val="28"/>
          <w:szCs w:val="28"/>
        </w:rPr>
        <w:t>System Sequence Diagram</w:t>
      </w:r>
    </w:p>
    <w:p w14:paraId="19F1479F" w14:textId="77777777" w:rsidR="005B453F" w:rsidRDefault="005B453F">
      <w:pPr>
        <w:pStyle w:val="Heading1"/>
        <w:sectPr w:rsidR="005B453F">
          <w:footerReference w:type="default" r:id="rId12"/>
          <w:pgSz w:w="12240" w:h="15840"/>
          <w:pgMar w:top="1440" w:right="1440" w:bottom="1440" w:left="1440" w:header="720" w:footer="720" w:gutter="432"/>
          <w:pgNumType w:start="1"/>
          <w:cols w:space="720"/>
          <w:docGrid w:linePitch="360"/>
        </w:sectPr>
      </w:pPr>
      <w:bookmarkStart w:id="1" w:name="_Toc341252821"/>
      <w:bookmarkStart w:id="2" w:name="_Toc182868456"/>
      <w:bookmarkEnd w:id="0"/>
    </w:p>
    <w:p w14:paraId="58556AAA" w14:textId="77777777" w:rsidR="005B453F" w:rsidRDefault="00000000">
      <w:pPr>
        <w:pStyle w:val="Heading1"/>
        <w:spacing w:before="0"/>
      </w:pPr>
      <w:r>
        <w:lastRenderedPageBreak/>
        <w:t>Brief</w:t>
      </w:r>
      <w:bookmarkEnd w:id="1"/>
      <w:r>
        <w:t xml:space="preserve"> Overview</w:t>
      </w:r>
      <w:bookmarkEnd w:id="2"/>
    </w:p>
    <w:p w14:paraId="5FE9D5AC" w14:textId="77777777" w:rsidR="005B453F" w:rsidRDefault="00000000">
      <w:pPr>
        <w:spacing w:line="360" w:lineRule="auto"/>
        <w:jc w:val="both"/>
        <w:rPr>
          <w:lang w:eastAsia="ar-SA"/>
        </w:rPr>
      </w:pPr>
      <w:r>
        <w:rPr>
          <w:lang w:eastAsia="ar-SA"/>
        </w:rPr>
        <w:t>The Constituency Connect project is designed to bridge critical communication gaps between constituents and their elected representatives. In many communities, citizens struggle to engage with representatives meaningfully, often facing limited channels for real-time interaction, delayed responses, and a lack of transparency in complaint tracking and resolution. These communication inefficiencies reduce civic engagement, decrease representative accountability, and create a disconnect between representatives and the people they serve.</w:t>
      </w:r>
    </w:p>
    <w:p w14:paraId="28B70020" w14:textId="77777777" w:rsidR="005B453F" w:rsidRDefault="00000000">
      <w:pPr>
        <w:spacing w:line="360" w:lineRule="auto"/>
        <w:jc w:val="both"/>
        <w:rPr>
          <w:lang w:eastAsia="ar-SA"/>
        </w:rPr>
      </w:pPr>
      <w:r>
        <w:rPr>
          <w:lang w:eastAsia="ar-SA"/>
        </w:rPr>
        <w:t>Recognizing the importance of timely and transparent communication, Constituency Connect leverages modern technology to provide a unified platform that enables complaint reporting, real-time status updates, virtual meetups, and performance tracking. The platform empowers citizens to voice concerns effectively and fosters accountability by providing representatives with tools to track, prioritize, and address issues systematically. By integrating role-specific access levels, automated notifications, and data visualizations, Constituency Connect enhances the quality of governance and civic engagement. It also includes multi-language support to ensure accessibility across diverse populations.</w:t>
      </w:r>
    </w:p>
    <w:p w14:paraId="0F8CA0E6" w14:textId="77777777" w:rsidR="005B453F" w:rsidRDefault="00000000">
      <w:pPr>
        <w:spacing w:line="360" w:lineRule="auto"/>
        <w:jc w:val="both"/>
        <w:rPr>
          <w:lang w:eastAsia="ar-SA"/>
        </w:rPr>
      </w:pPr>
      <w:r>
        <w:rPr>
          <w:lang w:eastAsia="ar-SA"/>
        </w:rPr>
        <w:t>The project adopts a Kanban methodology to efficiently manage workflow, prioritize tasks, and ensure continuous progress with minimal team resources, ensuring that the development process remains flexible and responsive to evolving user needs. By continuously iterating feedback, Constituency Connect aims to build a responsive, accessible, and impactful platform that strengthens democratic communication and enhances public service effectiveness.</w:t>
      </w:r>
    </w:p>
    <w:p w14:paraId="21053FCB" w14:textId="77777777" w:rsidR="005B453F" w:rsidRDefault="00000000">
      <w:pPr>
        <w:pStyle w:val="Heading1"/>
        <w:numPr>
          <w:ilvl w:val="0"/>
          <w:numId w:val="2"/>
        </w:numPr>
        <w:spacing w:before="0"/>
      </w:pPr>
      <w:r>
        <w:t>Project Features:</w:t>
      </w:r>
    </w:p>
    <w:p w14:paraId="616D16FA" w14:textId="77777777" w:rsidR="005B453F" w:rsidRDefault="00000000">
      <w:pPr>
        <w:spacing w:line="360" w:lineRule="auto"/>
        <w:jc w:val="both"/>
        <w:rPr>
          <w:lang w:eastAsia="ar-SA"/>
        </w:rPr>
      </w:pPr>
      <w:r>
        <w:rPr>
          <w:lang w:eastAsia="ar-SA"/>
        </w:rPr>
        <w:t>The following are the core features of our project:</w:t>
      </w:r>
    </w:p>
    <w:p w14:paraId="3117528F" w14:textId="77777777" w:rsidR="005B453F" w:rsidRDefault="00000000">
      <w:pPr>
        <w:pStyle w:val="Heading2"/>
        <w:jc w:val="both"/>
      </w:pPr>
      <w:bookmarkStart w:id="3" w:name="_Toc341252829"/>
      <w:r>
        <w:t>Complaint Reporting System:</w:t>
      </w:r>
    </w:p>
    <w:p w14:paraId="66C6F457" w14:textId="77777777" w:rsidR="005B453F" w:rsidRDefault="00000000">
      <w:pPr>
        <w:numPr>
          <w:ilvl w:val="0"/>
          <w:numId w:val="3"/>
        </w:numPr>
        <w:spacing w:line="360" w:lineRule="auto"/>
        <w:jc w:val="both"/>
      </w:pPr>
      <w:r>
        <w:t>Constituents can report complaints, view complaint history, and track their status. </w:t>
      </w:r>
    </w:p>
    <w:p w14:paraId="799896E0" w14:textId="77777777" w:rsidR="005B453F" w:rsidRDefault="00000000">
      <w:pPr>
        <w:numPr>
          <w:ilvl w:val="0"/>
          <w:numId w:val="3"/>
        </w:numPr>
        <w:spacing w:line="360" w:lineRule="auto"/>
        <w:jc w:val="both"/>
      </w:pPr>
      <w:r>
        <w:t>Complaints are routed to the representatives or Department Complaint Handlers. </w:t>
      </w:r>
    </w:p>
    <w:p w14:paraId="6DE11771" w14:textId="77777777" w:rsidR="005B453F" w:rsidRDefault="00000000">
      <w:pPr>
        <w:numPr>
          <w:ilvl w:val="0"/>
          <w:numId w:val="3"/>
        </w:numPr>
        <w:spacing w:line="360" w:lineRule="auto"/>
        <w:jc w:val="both"/>
      </w:pPr>
      <w:r>
        <w:t>Highlighting urgent complaints for prioritization.</w:t>
      </w:r>
    </w:p>
    <w:p w14:paraId="6F4D44DB" w14:textId="77777777" w:rsidR="005B453F" w:rsidRDefault="00000000">
      <w:pPr>
        <w:pStyle w:val="Heading2"/>
        <w:jc w:val="both"/>
      </w:pPr>
      <w:r>
        <w:t>Notification System</w:t>
      </w:r>
    </w:p>
    <w:p w14:paraId="02577AAD" w14:textId="77777777" w:rsidR="005B453F" w:rsidRDefault="00000000">
      <w:pPr>
        <w:spacing w:line="360" w:lineRule="auto"/>
        <w:ind w:firstLine="720"/>
        <w:jc w:val="both"/>
      </w:pPr>
      <w:r>
        <w:t>Automated notifications for complaint updates, survey invitations, and event details.</w:t>
      </w:r>
    </w:p>
    <w:p w14:paraId="7109EEB9" w14:textId="77777777" w:rsidR="005B453F" w:rsidRDefault="00000000">
      <w:pPr>
        <w:pStyle w:val="Heading2"/>
        <w:jc w:val="both"/>
      </w:pPr>
      <w:r>
        <w:lastRenderedPageBreak/>
        <w:t>Survey and Polling System:</w:t>
      </w:r>
    </w:p>
    <w:p w14:paraId="25183209" w14:textId="77777777" w:rsidR="005B453F" w:rsidRDefault="00000000">
      <w:pPr>
        <w:pStyle w:val="ListParagraph"/>
        <w:numPr>
          <w:ilvl w:val="0"/>
          <w:numId w:val="4"/>
        </w:numPr>
        <w:tabs>
          <w:tab w:val="left" w:pos="720"/>
        </w:tabs>
        <w:spacing w:line="360" w:lineRule="auto"/>
        <w:jc w:val="both"/>
      </w:pPr>
      <w:r>
        <w:t>Constituents can participate in surveys. </w:t>
      </w:r>
    </w:p>
    <w:p w14:paraId="2C44535F" w14:textId="77777777" w:rsidR="005B453F" w:rsidRDefault="00000000">
      <w:pPr>
        <w:pStyle w:val="ListParagraph"/>
        <w:numPr>
          <w:ilvl w:val="0"/>
          <w:numId w:val="4"/>
        </w:numPr>
        <w:spacing w:line="360" w:lineRule="auto"/>
        <w:jc w:val="both"/>
      </w:pPr>
      <w:r>
        <w:t>Representatives can create surveys and analyze results.</w:t>
      </w:r>
    </w:p>
    <w:p w14:paraId="543F1DA8" w14:textId="77777777" w:rsidR="005B453F" w:rsidRDefault="00000000">
      <w:pPr>
        <w:pStyle w:val="ListParagraph"/>
        <w:numPr>
          <w:ilvl w:val="0"/>
          <w:numId w:val="4"/>
        </w:numPr>
        <w:spacing w:line="360" w:lineRule="auto"/>
        <w:jc w:val="both"/>
      </w:pPr>
      <w:r>
        <w:t>Display survey results in real-time with visualizations to identify trends and needs.</w:t>
      </w:r>
    </w:p>
    <w:p w14:paraId="14618E13" w14:textId="77777777" w:rsidR="005B453F" w:rsidRDefault="00000000">
      <w:pPr>
        <w:pStyle w:val="Heading2"/>
        <w:jc w:val="both"/>
      </w:pPr>
      <w:r>
        <w:t>Data Analytics and Statistics</w:t>
      </w:r>
    </w:p>
    <w:p w14:paraId="7D9432C9" w14:textId="77777777" w:rsidR="005B453F" w:rsidRDefault="00000000">
      <w:pPr>
        <w:spacing w:line="360" w:lineRule="auto"/>
        <w:ind w:left="720"/>
        <w:jc w:val="both"/>
      </w:pPr>
      <w:r>
        <w:t>The system calculates and displays complaint resolutions, and survey statistics.</w:t>
      </w:r>
    </w:p>
    <w:p w14:paraId="396D3897" w14:textId="77777777" w:rsidR="005B453F" w:rsidRDefault="00000000">
      <w:pPr>
        <w:pStyle w:val="Heading2"/>
        <w:jc w:val="both"/>
      </w:pPr>
      <w:r>
        <w:t>Virtual Meetups:</w:t>
      </w:r>
    </w:p>
    <w:p w14:paraId="2E20BE2A" w14:textId="77777777" w:rsidR="005B453F" w:rsidRDefault="00000000">
      <w:pPr>
        <w:pStyle w:val="ListParagraph"/>
        <w:numPr>
          <w:ilvl w:val="0"/>
          <w:numId w:val="5"/>
        </w:numPr>
        <w:spacing w:line="360" w:lineRule="auto"/>
        <w:jc w:val="both"/>
      </w:pPr>
      <w:r>
        <w:t>Representatives can schedule virtual meetings with constituents for discussions.</w:t>
      </w:r>
    </w:p>
    <w:p w14:paraId="392C2BC6" w14:textId="77777777" w:rsidR="005B453F" w:rsidRDefault="00000000">
      <w:pPr>
        <w:pStyle w:val="ListParagraph"/>
        <w:numPr>
          <w:ilvl w:val="0"/>
          <w:numId w:val="5"/>
        </w:numPr>
        <w:spacing w:line="360" w:lineRule="auto"/>
        <w:jc w:val="both"/>
      </w:pPr>
      <w:r>
        <w:t>Integrate with platforms like Zoom or WebRTC for video calls.</w:t>
      </w:r>
    </w:p>
    <w:p w14:paraId="6E980E96" w14:textId="77777777" w:rsidR="005B453F" w:rsidRDefault="00000000">
      <w:pPr>
        <w:pStyle w:val="Heading2"/>
        <w:jc w:val="both"/>
      </w:pPr>
      <w:r>
        <w:t>Anonymous Reporting:</w:t>
      </w:r>
    </w:p>
    <w:p w14:paraId="5A749184" w14:textId="77777777" w:rsidR="005B453F" w:rsidRDefault="00000000">
      <w:pPr>
        <w:spacing w:line="360" w:lineRule="auto"/>
        <w:ind w:firstLine="720"/>
        <w:jc w:val="both"/>
      </w:pPr>
      <w:r>
        <w:t>Allow constituents to report issues anonymously to encourage reporting of sensitive matters without fear of retribution.</w:t>
      </w:r>
    </w:p>
    <w:p w14:paraId="44FF6D10" w14:textId="77777777" w:rsidR="005B453F" w:rsidRDefault="00000000">
      <w:pPr>
        <w:pStyle w:val="Heading2"/>
        <w:jc w:val="both"/>
      </w:pPr>
      <w:r>
        <w:t>Feedback System:</w:t>
      </w:r>
    </w:p>
    <w:p w14:paraId="1607DF2C" w14:textId="77777777" w:rsidR="005B453F" w:rsidRDefault="00000000">
      <w:pPr>
        <w:spacing w:line="360" w:lineRule="auto"/>
        <w:ind w:firstLine="720"/>
        <w:jc w:val="both"/>
      </w:pPr>
      <w:r>
        <w:t>To help recognize people's pulse/sentiment about the performance of their representative.</w:t>
      </w:r>
    </w:p>
    <w:p w14:paraId="47096517" w14:textId="77777777" w:rsidR="005B453F" w:rsidRDefault="00000000">
      <w:pPr>
        <w:pStyle w:val="Heading2"/>
      </w:pPr>
      <w:r>
        <w:t>Role-Specific Dashboards</w:t>
      </w:r>
    </w:p>
    <w:p w14:paraId="4E77EF7B" w14:textId="77777777" w:rsidR="005B453F" w:rsidRDefault="00000000">
      <w:pPr>
        <w:spacing w:line="360" w:lineRule="auto"/>
        <w:ind w:firstLine="720"/>
        <w:jc w:val="both"/>
      </w:pPr>
      <w:r>
        <w:t>Customized dashboards for Constituents, Representatives, and Department Complaint Handlers.</w:t>
      </w:r>
    </w:p>
    <w:p w14:paraId="6A2B3080" w14:textId="77777777" w:rsidR="005B453F" w:rsidRDefault="00000000">
      <w:pPr>
        <w:pStyle w:val="Heading2"/>
        <w:jc w:val="both"/>
      </w:pPr>
      <w:r>
        <w:t>Event Calendar:</w:t>
      </w:r>
    </w:p>
    <w:p w14:paraId="15F09125" w14:textId="77777777" w:rsidR="005B453F" w:rsidRDefault="00000000">
      <w:pPr>
        <w:jc w:val="both"/>
      </w:pPr>
      <w:r>
        <w:t>List upcoming community events, public meetings, and representative visits.</w:t>
      </w:r>
    </w:p>
    <w:p w14:paraId="48FCE878" w14:textId="77777777" w:rsidR="005B453F" w:rsidRDefault="005B453F">
      <w:pPr>
        <w:jc w:val="both"/>
      </w:pPr>
    </w:p>
    <w:p w14:paraId="296F2DFE" w14:textId="77777777" w:rsidR="005B453F" w:rsidRDefault="00000000">
      <w:pPr>
        <w:pStyle w:val="Heading1"/>
        <w:numPr>
          <w:ilvl w:val="0"/>
          <w:numId w:val="2"/>
        </w:numPr>
        <w:spacing w:before="0"/>
      </w:pPr>
      <w:r>
        <w:t>Stakeholders</w:t>
      </w:r>
    </w:p>
    <w:p w14:paraId="2944406B" w14:textId="77777777" w:rsidR="005B453F" w:rsidRDefault="00000000">
      <w:pPr>
        <w:rPr>
          <w:lang w:eastAsia="ar-SA"/>
        </w:rPr>
      </w:pPr>
      <w:r>
        <w:rPr>
          <w:lang w:eastAsia="ar-SA"/>
        </w:rPr>
        <w:t>The following are the stakeholders of the system.</w:t>
      </w:r>
    </w:p>
    <w:p w14:paraId="3A6805DD" w14:textId="77777777" w:rsidR="005B453F" w:rsidRDefault="00000000">
      <w:pPr>
        <w:pStyle w:val="Heading3"/>
      </w:pPr>
      <w:r>
        <w:t>Primary Stakeholders</w:t>
      </w:r>
    </w:p>
    <w:p w14:paraId="43B5C394" w14:textId="77777777" w:rsidR="005B453F" w:rsidRDefault="00000000">
      <w:pPr>
        <w:numPr>
          <w:ilvl w:val="0"/>
          <w:numId w:val="6"/>
        </w:numPr>
        <w:tabs>
          <w:tab w:val="left" w:pos="720"/>
        </w:tabs>
        <w:spacing w:line="360" w:lineRule="auto"/>
        <w:jc w:val="both"/>
      </w:pPr>
      <w:r>
        <w:rPr>
          <w:b/>
          <w:bCs/>
        </w:rPr>
        <w:t>Constituents</w:t>
      </w:r>
      <w:r>
        <w:t>: Citizens who report complaints, participate in surveys, and attend events. </w:t>
      </w:r>
    </w:p>
    <w:p w14:paraId="2F1CEBDE" w14:textId="77777777" w:rsidR="005B453F" w:rsidRDefault="00000000">
      <w:pPr>
        <w:numPr>
          <w:ilvl w:val="0"/>
          <w:numId w:val="6"/>
        </w:numPr>
        <w:tabs>
          <w:tab w:val="left" w:pos="720"/>
        </w:tabs>
        <w:spacing w:line="360" w:lineRule="auto"/>
        <w:jc w:val="both"/>
      </w:pPr>
      <w:r>
        <w:rPr>
          <w:b/>
          <w:bCs/>
        </w:rPr>
        <w:t>Representatives</w:t>
      </w:r>
      <w:r>
        <w:t>: Individuals responsible for resolving complaints and engaging with constituents. </w:t>
      </w:r>
    </w:p>
    <w:p w14:paraId="03917B18" w14:textId="77777777" w:rsidR="005B453F" w:rsidRDefault="00000000">
      <w:pPr>
        <w:numPr>
          <w:ilvl w:val="0"/>
          <w:numId w:val="6"/>
        </w:numPr>
        <w:tabs>
          <w:tab w:val="left" w:pos="720"/>
        </w:tabs>
        <w:spacing w:line="360" w:lineRule="auto"/>
        <w:jc w:val="both"/>
      </w:pPr>
      <w:r>
        <w:rPr>
          <w:b/>
          <w:bCs/>
        </w:rPr>
        <w:t>Department Complaint Handlers</w:t>
      </w:r>
      <w:r>
        <w:t>: Government officials or departments managing complaints routed to them.</w:t>
      </w:r>
    </w:p>
    <w:p w14:paraId="7F2BFA38" w14:textId="77777777" w:rsidR="005B453F" w:rsidRDefault="00000000">
      <w:pPr>
        <w:pStyle w:val="Heading3"/>
      </w:pPr>
      <w:r>
        <w:t>Secondary Stakeholders</w:t>
      </w:r>
    </w:p>
    <w:p w14:paraId="552B2084" w14:textId="77777777" w:rsidR="005B453F" w:rsidRDefault="00000000">
      <w:pPr>
        <w:numPr>
          <w:ilvl w:val="0"/>
          <w:numId w:val="7"/>
        </w:numPr>
        <w:tabs>
          <w:tab w:val="left" w:pos="720"/>
        </w:tabs>
        <w:spacing w:line="360" w:lineRule="auto"/>
        <w:jc w:val="both"/>
      </w:pPr>
      <w:r>
        <w:rPr>
          <w:b/>
          <w:bCs/>
        </w:rPr>
        <w:t>Video Conferencing Service Providers</w:t>
      </w:r>
      <w:r>
        <w:t>: For enabling virtual meetups. </w:t>
      </w:r>
    </w:p>
    <w:p w14:paraId="728B50A0" w14:textId="77777777" w:rsidR="005B453F" w:rsidRDefault="00000000">
      <w:pPr>
        <w:numPr>
          <w:ilvl w:val="0"/>
          <w:numId w:val="7"/>
        </w:numPr>
        <w:spacing w:line="360" w:lineRule="auto"/>
        <w:jc w:val="both"/>
      </w:pPr>
      <w:r>
        <w:rPr>
          <w:b/>
          <w:bCs/>
        </w:rPr>
        <w:lastRenderedPageBreak/>
        <w:t>System Administrators</w:t>
      </w:r>
      <w:r>
        <w:t>: Responsible for maintaining system functionality and security.</w:t>
      </w:r>
    </w:p>
    <w:p w14:paraId="65A100CF" w14:textId="77777777" w:rsidR="005B453F" w:rsidRDefault="00000000">
      <w:pPr>
        <w:pStyle w:val="Heading3"/>
      </w:pPr>
      <w:r>
        <w:t>Developers and Technical Teams</w:t>
      </w:r>
    </w:p>
    <w:p w14:paraId="6CA8FA9C" w14:textId="77777777" w:rsidR="005B453F" w:rsidRDefault="00000000">
      <w:pPr>
        <w:numPr>
          <w:ilvl w:val="0"/>
          <w:numId w:val="8"/>
        </w:numPr>
        <w:spacing w:line="360" w:lineRule="auto"/>
        <w:jc w:val="both"/>
        <w:rPr>
          <w:rStyle w:val="apple-style-span"/>
        </w:rPr>
      </w:pPr>
      <w:r>
        <w:t>Responsible for building, maintaining, and upgrading the system.</w:t>
      </w:r>
    </w:p>
    <w:bookmarkEnd w:id="3"/>
    <w:p w14:paraId="29A324B7" w14:textId="77777777" w:rsidR="005B453F" w:rsidRDefault="00000000">
      <w:pPr>
        <w:pStyle w:val="Heading1"/>
        <w:numPr>
          <w:ilvl w:val="0"/>
          <w:numId w:val="2"/>
        </w:numPr>
        <w:spacing w:before="0"/>
      </w:pPr>
      <w:r>
        <w:t>Functional Requirements</w:t>
      </w:r>
    </w:p>
    <w:p w14:paraId="72C445A3" w14:textId="77777777" w:rsidR="005B453F" w:rsidRDefault="00000000">
      <w:pPr>
        <w:spacing w:line="360" w:lineRule="auto"/>
        <w:rPr>
          <w:lang w:eastAsia="ar-SA"/>
        </w:rPr>
      </w:pPr>
      <w:r>
        <w:rPr>
          <w:lang w:eastAsia="ar-SA"/>
        </w:rPr>
        <w:t>Following are the functional requirements of the system</w:t>
      </w:r>
    </w:p>
    <w:p w14:paraId="6EB07127" w14:textId="77777777" w:rsidR="005B453F" w:rsidRDefault="00000000">
      <w:pPr>
        <w:spacing w:line="360" w:lineRule="auto"/>
        <w:ind w:firstLine="360"/>
        <w:jc w:val="both"/>
        <w:rPr>
          <w:b/>
          <w:bCs/>
        </w:rPr>
      </w:pPr>
      <w:r>
        <w:rPr>
          <w:b/>
          <w:bCs/>
        </w:rPr>
        <w:t>Users (Constituents and Representatives)</w:t>
      </w:r>
    </w:p>
    <w:p w14:paraId="01F1D796" w14:textId="77777777" w:rsidR="005B453F" w:rsidRDefault="00000000">
      <w:pPr>
        <w:numPr>
          <w:ilvl w:val="0"/>
          <w:numId w:val="9"/>
        </w:numPr>
        <w:spacing w:line="360" w:lineRule="auto"/>
        <w:jc w:val="both"/>
      </w:pPr>
      <w:r>
        <w:t>The system shall allow users (constituents and representatives) to register on the platform.</w:t>
      </w:r>
    </w:p>
    <w:p w14:paraId="35E8570E" w14:textId="77777777" w:rsidR="005B453F" w:rsidRDefault="00000000">
      <w:pPr>
        <w:numPr>
          <w:ilvl w:val="0"/>
          <w:numId w:val="10"/>
        </w:numPr>
        <w:spacing w:line="360" w:lineRule="auto"/>
        <w:jc w:val="both"/>
      </w:pPr>
      <w:r>
        <w:t>Users shall be able to log in to their accounts using valid credentials.</w:t>
      </w:r>
    </w:p>
    <w:p w14:paraId="2D608B75" w14:textId="77777777" w:rsidR="005B453F" w:rsidRDefault="00000000">
      <w:pPr>
        <w:spacing w:line="360" w:lineRule="auto"/>
        <w:ind w:firstLine="360"/>
        <w:jc w:val="both"/>
      </w:pPr>
      <w:r>
        <w:rPr>
          <w:b/>
          <w:bCs/>
        </w:rPr>
        <w:t>Constituents:</w:t>
      </w:r>
    </w:p>
    <w:p w14:paraId="6BD2CA0A" w14:textId="77777777" w:rsidR="005B453F" w:rsidRDefault="00000000">
      <w:pPr>
        <w:numPr>
          <w:ilvl w:val="0"/>
          <w:numId w:val="10"/>
        </w:numPr>
        <w:spacing w:line="360" w:lineRule="auto"/>
        <w:jc w:val="both"/>
      </w:pPr>
      <w:r>
        <w:t>Constituents shall be able to report a complaint to their respective representatives through the system.</w:t>
      </w:r>
    </w:p>
    <w:p w14:paraId="109DC6DD" w14:textId="77777777" w:rsidR="005B453F" w:rsidRDefault="00000000">
      <w:pPr>
        <w:numPr>
          <w:ilvl w:val="0"/>
          <w:numId w:val="10"/>
        </w:numPr>
        <w:spacing w:line="360" w:lineRule="auto"/>
        <w:jc w:val="both"/>
      </w:pPr>
      <w:r>
        <w:t>Constituents shall be able to track the status of their complaints.</w:t>
      </w:r>
    </w:p>
    <w:p w14:paraId="0FE2CF0D" w14:textId="77777777" w:rsidR="005B453F" w:rsidRDefault="00000000">
      <w:pPr>
        <w:pStyle w:val="ListParagraph"/>
        <w:numPr>
          <w:ilvl w:val="0"/>
          <w:numId w:val="10"/>
        </w:numPr>
        <w:spacing w:line="360" w:lineRule="auto"/>
        <w:jc w:val="both"/>
      </w:pPr>
      <w:r>
        <w:t>Constituents shall have access to a history of their submitted</w:t>
      </w:r>
      <w:r>
        <w:rPr>
          <w:b/>
          <w:bCs/>
        </w:rPr>
        <w:t xml:space="preserve"> </w:t>
      </w:r>
      <w:r>
        <w:t>complaints</w:t>
      </w:r>
      <w:r>
        <w:rPr>
          <w:b/>
          <w:bCs/>
        </w:rPr>
        <w:t>.</w:t>
      </w:r>
    </w:p>
    <w:p w14:paraId="0B2DD322" w14:textId="77777777" w:rsidR="005B453F" w:rsidRDefault="00000000">
      <w:pPr>
        <w:pStyle w:val="ListParagraph"/>
        <w:numPr>
          <w:ilvl w:val="0"/>
          <w:numId w:val="10"/>
        </w:numPr>
        <w:spacing w:line="360" w:lineRule="auto"/>
        <w:jc w:val="both"/>
      </w:pPr>
      <w:r>
        <w:t>Constituents shall be able to view their representative's performance statistics, including (Total complaints received, number of complaints resolved, pending complaints, and Total meetups conducted etc)</w:t>
      </w:r>
    </w:p>
    <w:p w14:paraId="780975AC" w14:textId="77777777" w:rsidR="005B453F" w:rsidRDefault="00000000">
      <w:pPr>
        <w:pStyle w:val="ListParagraph"/>
        <w:numPr>
          <w:ilvl w:val="0"/>
          <w:numId w:val="10"/>
        </w:numPr>
        <w:spacing w:line="360" w:lineRule="auto"/>
        <w:jc w:val="both"/>
      </w:pPr>
      <w:r>
        <w:t>Constituents shall be able to participate in surveys and polls organized by their representatives.</w:t>
      </w:r>
    </w:p>
    <w:p w14:paraId="1DF43BC7" w14:textId="77777777" w:rsidR="005B453F" w:rsidRDefault="00000000">
      <w:pPr>
        <w:pStyle w:val="ListParagraph"/>
        <w:numPr>
          <w:ilvl w:val="0"/>
          <w:numId w:val="10"/>
        </w:numPr>
        <w:spacing w:line="360" w:lineRule="auto"/>
        <w:jc w:val="both"/>
      </w:pPr>
      <w:r>
        <w:t>Constituents shall be able to attend virtual meetups arranged by their representatives.</w:t>
      </w:r>
    </w:p>
    <w:p w14:paraId="3DA5F12C" w14:textId="77777777" w:rsidR="005B453F" w:rsidRDefault="00000000">
      <w:pPr>
        <w:pStyle w:val="ListParagraph"/>
        <w:numPr>
          <w:ilvl w:val="0"/>
          <w:numId w:val="10"/>
        </w:numPr>
        <w:spacing w:line="360" w:lineRule="auto"/>
        <w:jc w:val="both"/>
      </w:pPr>
      <w:r>
        <w:t>Constituents shall be able to provide feedback on complaint resolutions and representative performance.</w:t>
      </w:r>
    </w:p>
    <w:p w14:paraId="22220173" w14:textId="77777777" w:rsidR="005B453F" w:rsidRDefault="00000000">
      <w:pPr>
        <w:spacing w:line="360" w:lineRule="auto"/>
        <w:ind w:firstLine="360"/>
        <w:jc w:val="both"/>
      </w:pPr>
      <w:r>
        <w:rPr>
          <w:b/>
          <w:bCs/>
        </w:rPr>
        <w:t>Representative:</w:t>
      </w:r>
    </w:p>
    <w:p w14:paraId="0D9E51CD" w14:textId="77777777" w:rsidR="005B453F" w:rsidRDefault="00000000">
      <w:pPr>
        <w:pStyle w:val="ListParagraph"/>
        <w:numPr>
          <w:ilvl w:val="0"/>
          <w:numId w:val="10"/>
        </w:numPr>
        <w:spacing w:line="360" w:lineRule="auto"/>
        <w:jc w:val="both"/>
      </w:pPr>
      <w:r>
        <w:t>Representatives should only register with their official email address (e.g., johndoe@na.gov.pk).</w:t>
      </w:r>
    </w:p>
    <w:p w14:paraId="0DB4E1B8" w14:textId="77777777" w:rsidR="005B453F" w:rsidRDefault="00000000">
      <w:pPr>
        <w:pStyle w:val="ListParagraph"/>
        <w:numPr>
          <w:ilvl w:val="0"/>
          <w:numId w:val="10"/>
        </w:numPr>
        <w:spacing w:line="360" w:lineRule="auto"/>
        <w:jc w:val="both"/>
      </w:pPr>
      <w:r>
        <w:t>Representatives shall be able to create and distribute custom surveys to gather insights from constituents.</w:t>
      </w:r>
    </w:p>
    <w:p w14:paraId="6F4404D1" w14:textId="77777777" w:rsidR="005B453F" w:rsidRDefault="00000000">
      <w:pPr>
        <w:pStyle w:val="ListParagraph"/>
        <w:numPr>
          <w:ilvl w:val="0"/>
          <w:numId w:val="10"/>
        </w:numPr>
        <w:spacing w:line="360" w:lineRule="auto"/>
        <w:jc w:val="both"/>
      </w:pPr>
      <w:r>
        <w:t>Representatives shall have the ability to schedule and host virtual meetings with constituents.</w:t>
      </w:r>
    </w:p>
    <w:p w14:paraId="1F79AFE0" w14:textId="77777777" w:rsidR="005B453F" w:rsidRDefault="00000000">
      <w:pPr>
        <w:pStyle w:val="ListParagraph"/>
        <w:numPr>
          <w:ilvl w:val="0"/>
          <w:numId w:val="10"/>
        </w:numPr>
        <w:spacing w:line="360" w:lineRule="auto"/>
        <w:jc w:val="both"/>
      </w:pPr>
      <w:r>
        <w:lastRenderedPageBreak/>
        <w:t>Representatives shall be able to update the status of complaints to reflect progress or resolution.</w:t>
      </w:r>
    </w:p>
    <w:p w14:paraId="1A5CF839" w14:textId="77777777" w:rsidR="005B453F" w:rsidRDefault="00000000">
      <w:pPr>
        <w:pStyle w:val="ListParagraph"/>
        <w:numPr>
          <w:ilvl w:val="0"/>
          <w:numId w:val="10"/>
        </w:numPr>
        <w:spacing w:line="360" w:lineRule="auto"/>
        <w:jc w:val="both"/>
      </w:pPr>
      <w:r>
        <w:t>Representatives shall be able to forward complaints to the relevant departments for action</w:t>
      </w:r>
      <w:r>
        <w:rPr>
          <w:b/>
          <w:bCs/>
        </w:rPr>
        <w:t>.</w:t>
      </w:r>
    </w:p>
    <w:p w14:paraId="7BAB5FFF" w14:textId="77777777" w:rsidR="005B453F" w:rsidRDefault="00000000">
      <w:pPr>
        <w:pStyle w:val="ListParagraph"/>
        <w:numPr>
          <w:ilvl w:val="0"/>
          <w:numId w:val="10"/>
        </w:numPr>
        <w:spacing w:line="360" w:lineRule="auto"/>
        <w:jc w:val="both"/>
      </w:pPr>
      <w:r>
        <w:t>Representatives shall be able to post-event calendars displaying upcoming community events and public meetings.</w:t>
      </w:r>
    </w:p>
    <w:p w14:paraId="788EA9CD" w14:textId="77777777" w:rsidR="005B453F" w:rsidRDefault="00000000">
      <w:pPr>
        <w:pStyle w:val="ListParagraph"/>
        <w:numPr>
          <w:ilvl w:val="0"/>
          <w:numId w:val="10"/>
        </w:numPr>
        <w:spacing w:line="360" w:lineRule="auto"/>
        <w:jc w:val="both"/>
      </w:pPr>
      <w:r>
        <w:t>Representatives shall be able to run awareness campaigns.</w:t>
      </w:r>
    </w:p>
    <w:p w14:paraId="14151A88" w14:textId="77777777" w:rsidR="005B453F" w:rsidRDefault="00000000">
      <w:pPr>
        <w:spacing w:line="360" w:lineRule="auto"/>
        <w:ind w:firstLine="360"/>
        <w:jc w:val="both"/>
      </w:pPr>
      <w:r>
        <w:rPr>
          <w:b/>
          <w:bCs/>
        </w:rPr>
        <w:t>Miscellaneous:</w:t>
      </w:r>
    </w:p>
    <w:p w14:paraId="08A78D08" w14:textId="77777777" w:rsidR="005B453F" w:rsidRDefault="00000000">
      <w:pPr>
        <w:pStyle w:val="ListParagraph"/>
        <w:numPr>
          <w:ilvl w:val="0"/>
          <w:numId w:val="10"/>
        </w:numPr>
        <w:spacing w:line="360" w:lineRule="auto"/>
        <w:jc w:val="both"/>
      </w:pPr>
      <w:r>
        <w:t>The system shall automatically route categorized complaints to the relevant department for efficient resolution.</w:t>
      </w:r>
    </w:p>
    <w:p w14:paraId="1EDA132C" w14:textId="77777777" w:rsidR="005B453F" w:rsidRDefault="00000000">
      <w:pPr>
        <w:pStyle w:val="ListParagraph"/>
        <w:numPr>
          <w:ilvl w:val="0"/>
          <w:numId w:val="10"/>
        </w:numPr>
        <w:spacing w:line="360" w:lineRule="auto"/>
        <w:jc w:val="both"/>
      </w:pPr>
      <w:r>
        <w:t>Uncategorized complaints shall be routed to the representative for manual action.</w:t>
      </w:r>
    </w:p>
    <w:p w14:paraId="2F1E395B" w14:textId="77777777" w:rsidR="005B453F" w:rsidRDefault="00000000">
      <w:pPr>
        <w:pStyle w:val="ListParagraph"/>
        <w:numPr>
          <w:ilvl w:val="0"/>
          <w:numId w:val="10"/>
        </w:numPr>
        <w:spacing w:line="360" w:lineRule="auto"/>
        <w:jc w:val="both"/>
      </w:pPr>
      <w:r>
        <w:t>The system shall notify constituents about updates on the status of their complaints and upcoming virtual meetings organized by their representatives</w:t>
      </w:r>
      <w:r>
        <w:rPr>
          <w:sz w:val="28"/>
          <w:szCs w:val="28"/>
        </w:rPr>
        <w:t>.</w:t>
      </w:r>
    </w:p>
    <w:p w14:paraId="358B1EA4" w14:textId="77777777" w:rsidR="005B453F" w:rsidRDefault="00000000">
      <w:pPr>
        <w:pStyle w:val="ListParagraph"/>
        <w:numPr>
          <w:ilvl w:val="0"/>
          <w:numId w:val="10"/>
        </w:numPr>
        <w:spacing w:line="360" w:lineRule="auto"/>
        <w:jc w:val="both"/>
        <w:rPr>
          <w:b/>
          <w:bCs/>
        </w:rPr>
      </w:pPr>
      <w:r>
        <w:t>The system shall record survey responses from participants.</w:t>
      </w:r>
    </w:p>
    <w:p w14:paraId="35235777" w14:textId="77777777" w:rsidR="005B453F" w:rsidRDefault="00000000">
      <w:pPr>
        <w:pStyle w:val="ListParagraph"/>
        <w:numPr>
          <w:ilvl w:val="0"/>
          <w:numId w:val="10"/>
        </w:numPr>
        <w:spacing w:line="360" w:lineRule="auto"/>
        <w:jc w:val="both"/>
        <w:rPr>
          <w:b/>
          <w:bCs/>
        </w:rPr>
      </w:pPr>
      <w:r>
        <w:t>Survey results shall be displayed using visualizations, such as charts and graphs, for easy interpretation.</w:t>
      </w:r>
    </w:p>
    <w:p w14:paraId="27DF3A90" w14:textId="77777777" w:rsidR="005B453F" w:rsidRDefault="00000000">
      <w:pPr>
        <w:pStyle w:val="ListParagraph"/>
        <w:numPr>
          <w:ilvl w:val="0"/>
          <w:numId w:val="10"/>
        </w:numPr>
        <w:spacing w:line="360" w:lineRule="auto"/>
        <w:jc w:val="both"/>
        <w:rPr>
          <w:b/>
          <w:bCs/>
          <w:sz w:val="28"/>
          <w:szCs w:val="28"/>
        </w:rPr>
      </w:pPr>
      <w:r>
        <w:t>The system should prioritize complaints containing sensitive keywords to ensure urgent issues receive prompt attention.</w:t>
      </w:r>
    </w:p>
    <w:p w14:paraId="39D660FB" w14:textId="77777777" w:rsidR="005B453F" w:rsidRDefault="00000000">
      <w:pPr>
        <w:pStyle w:val="ListParagraph"/>
        <w:numPr>
          <w:ilvl w:val="0"/>
          <w:numId w:val="10"/>
        </w:numPr>
        <w:spacing w:line="360" w:lineRule="auto"/>
        <w:jc w:val="both"/>
      </w:pPr>
      <w:r>
        <w:t>The Department Complaint Handler shall be able to update the status of complaints assigned to them, ensuring transparency and tracking.</w:t>
      </w:r>
    </w:p>
    <w:p w14:paraId="4988E3FB" w14:textId="36804A34" w:rsidR="005B453F" w:rsidRDefault="00000000" w:rsidP="006C5370">
      <w:pPr>
        <w:pStyle w:val="ListParagraph"/>
        <w:numPr>
          <w:ilvl w:val="0"/>
          <w:numId w:val="10"/>
        </w:numPr>
        <w:spacing w:line="360" w:lineRule="auto"/>
        <w:jc w:val="both"/>
        <w:rPr>
          <w:lang w:eastAsia="ar-SA"/>
        </w:rPr>
      </w:pPr>
      <w:r>
        <w:t>The Department Complaint Handler shall be able to reroute mis-categorized complaints to the appropriate representative for further action.</w:t>
      </w:r>
    </w:p>
    <w:p w14:paraId="239EE017" w14:textId="77777777" w:rsidR="005B453F" w:rsidRDefault="00000000">
      <w:pPr>
        <w:pStyle w:val="Heading1"/>
        <w:numPr>
          <w:ilvl w:val="0"/>
          <w:numId w:val="2"/>
        </w:numPr>
        <w:spacing w:before="0"/>
      </w:pPr>
      <w:bookmarkStart w:id="4" w:name="_Toc182868467"/>
      <w:r>
        <w:t>Use Case</w:t>
      </w:r>
      <w:bookmarkEnd w:id="4"/>
    </w:p>
    <w:p w14:paraId="210785E9" w14:textId="77777777" w:rsidR="005B453F" w:rsidRDefault="00000000">
      <w:pPr>
        <w:spacing w:line="360" w:lineRule="auto"/>
        <w:jc w:val="both"/>
        <w:rPr>
          <w:lang w:eastAsia="ar-SA"/>
        </w:rPr>
      </w:pPr>
      <w:r>
        <w:rPr>
          <w:lang w:eastAsia="ar-SA"/>
        </w:rPr>
        <w:t>The use cases outlined in this section provide a comprehensive overview of user interactions with the Constituency Connect system, detailing how various roles engage with the platform to accomplish key tasks. These use cases clarify core functionalities, validate requirements, and capture the essential interactions between constituents, representatives, and administrative roles. They include scenarios such as complaint submission, complaint tracking, response management, and notifications, demonstrating the system’s responsiveness to a wide range of user needs.</w:t>
      </w:r>
    </w:p>
    <w:p w14:paraId="38A8EDEC" w14:textId="77777777" w:rsidR="005B453F" w:rsidRDefault="00000000">
      <w:pPr>
        <w:spacing w:line="360" w:lineRule="auto"/>
        <w:jc w:val="both"/>
        <w:rPr>
          <w:lang w:eastAsia="ar-SA"/>
        </w:rPr>
      </w:pPr>
      <w:r>
        <w:rPr>
          <w:lang w:eastAsia="ar-SA"/>
        </w:rPr>
        <w:lastRenderedPageBreak/>
        <w:t>By illustrating how Constituency Connect addresses tasks from complaint lodging to resolution tracking, the use cases facilitate clear communication between stakeholders and the development team. This alignment of requirements and expectations ensures that the project is developed with a focus on user needs, guiding the creation of a platform that fosters efficient and transparent communication between constituents and their representatives.</w:t>
      </w:r>
    </w:p>
    <w:p w14:paraId="144F0DE1" w14:textId="77777777" w:rsidR="009173DB" w:rsidRDefault="009173DB">
      <w:pPr>
        <w:spacing w:line="360" w:lineRule="auto"/>
        <w:jc w:val="both"/>
        <w:rPr>
          <w:lang w:eastAsia="ar-SA"/>
        </w:rPr>
      </w:pPr>
    </w:p>
    <w:p w14:paraId="7A4A46D9" w14:textId="3BAFF698" w:rsidR="009173DB" w:rsidRDefault="009173DB" w:rsidP="0026312D">
      <w:pPr>
        <w:pStyle w:val="Figure"/>
      </w:pPr>
      <w:bookmarkStart w:id="5" w:name="_Toc182868542"/>
      <w:bookmarkStart w:id="6" w:name="_Toc159413835"/>
      <w:r w:rsidRPr="00954DAB">
        <w:t>Fig</w:t>
      </w:r>
      <w:r>
        <w:t>ure</w:t>
      </w:r>
      <w:r w:rsidRPr="00954DAB">
        <w:t xml:space="preserve"> 1: Use Case diagram</w:t>
      </w:r>
      <w:bookmarkEnd w:id="5"/>
      <w:bookmarkEnd w:id="6"/>
    </w:p>
    <w:p w14:paraId="43BC4C01" w14:textId="512CEBA5" w:rsidR="005B453F" w:rsidRDefault="007347A3">
      <w:pPr>
        <w:pStyle w:val="NormalWeb"/>
        <w:spacing w:line="360" w:lineRule="auto"/>
        <w:jc w:val="both"/>
        <w:rPr>
          <w:lang w:eastAsia="ar-SA"/>
        </w:rPr>
      </w:pPr>
      <w:r>
        <w:rPr>
          <w:noProof/>
        </w:rPr>
        <w:drawing>
          <wp:inline distT="0" distB="0" distL="0" distR="0" wp14:anchorId="64FB8EDC" wp14:editId="771C8076">
            <wp:extent cx="5669280" cy="4096385"/>
            <wp:effectExtent l="0" t="0" r="7620" b="0"/>
            <wp:docPr id="213642556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5566" name="Picture 2"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4096385"/>
                    </a:xfrm>
                    <a:prstGeom prst="rect">
                      <a:avLst/>
                    </a:prstGeom>
                    <a:noFill/>
                    <a:ln>
                      <a:noFill/>
                    </a:ln>
                  </pic:spPr>
                </pic:pic>
              </a:graphicData>
            </a:graphic>
          </wp:inline>
        </w:drawing>
      </w:r>
    </w:p>
    <w:p w14:paraId="42121BF6" w14:textId="77777777" w:rsidR="005B453F" w:rsidRDefault="005B453F">
      <w:pPr>
        <w:pStyle w:val="Caption"/>
        <w:rPr>
          <w:lang w:eastAsia="ar-SA"/>
        </w:rPr>
      </w:pPr>
    </w:p>
    <w:p w14:paraId="4BC78A1A" w14:textId="77777777" w:rsidR="005B453F" w:rsidRDefault="005B453F">
      <w:pPr>
        <w:rPr>
          <w:lang w:eastAsia="ar-SA"/>
        </w:rPr>
      </w:pPr>
    </w:p>
    <w:p w14:paraId="4109EA33" w14:textId="77777777" w:rsidR="005B453F" w:rsidRDefault="005B453F">
      <w:pPr>
        <w:rPr>
          <w:lang w:eastAsia="ar-SA"/>
        </w:rPr>
      </w:pPr>
    </w:p>
    <w:p w14:paraId="346A8FCD" w14:textId="77777777" w:rsidR="005B453F" w:rsidRDefault="005B453F">
      <w:pPr>
        <w:rPr>
          <w:lang w:eastAsia="ar-SA"/>
        </w:rPr>
      </w:pPr>
    </w:p>
    <w:p w14:paraId="771B8D2D" w14:textId="77777777" w:rsidR="005B453F" w:rsidRDefault="005B453F">
      <w:pPr>
        <w:rPr>
          <w:lang w:eastAsia="ar-SA"/>
        </w:rPr>
      </w:pPr>
    </w:p>
    <w:p w14:paraId="7703F227" w14:textId="77777777" w:rsidR="005B453F" w:rsidRDefault="005B453F">
      <w:pPr>
        <w:rPr>
          <w:lang w:eastAsia="ar-SA"/>
        </w:rPr>
      </w:pPr>
    </w:p>
    <w:p w14:paraId="6D6DB747" w14:textId="77777777" w:rsidR="005B453F" w:rsidRDefault="00000000">
      <w:pPr>
        <w:pStyle w:val="Heading1"/>
        <w:numPr>
          <w:ilvl w:val="0"/>
          <w:numId w:val="2"/>
        </w:numPr>
        <w:spacing w:before="0"/>
      </w:pPr>
      <w:r>
        <w:t>Expanded Use Case</w:t>
      </w:r>
    </w:p>
    <w:p w14:paraId="251D1B67" w14:textId="77777777" w:rsidR="005B453F" w:rsidRDefault="00000000">
      <w:pPr>
        <w:rPr>
          <w:lang w:eastAsia="ar-SA"/>
        </w:rPr>
      </w:pPr>
      <w:r>
        <w:rPr>
          <w:lang w:eastAsia="ar-SA"/>
        </w:rPr>
        <w:t>The following are the expanded use cases of each use case.</w:t>
      </w:r>
    </w:p>
    <w:p w14:paraId="68B0F497" w14:textId="77777777" w:rsidR="005B453F" w:rsidRDefault="005B453F">
      <w:pPr>
        <w:rPr>
          <w:lang w:eastAsia="ar-SA"/>
        </w:rPr>
      </w:pPr>
    </w:p>
    <w:p w14:paraId="67A42B35" w14:textId="77777777" w:rsidR="005B453F" w:rsidRDefault="00000000">
      <w:pPr>
        <w:pStyle w:val="Table"/>
        <w:spacing w:after="0"/>
        <w:rPr>
          <w:b w:val="0"/>
          <w:bCs/>
          <w:i/>
          <w:iCs w:val="0"/>
        </w:rPr>
      </w:pPr>
      <w:bookmarkStart w:id="7" w:name="_Toc182868520"/>
      <w:bookmarkStart w:id="8" w:name="_Toc341252834"/>
      <w:r>
        <w:rPr>
          <w:b w:val="0"/>
          <w:bCs/>
          <w:i/>
          <w:iCs w:val="0"/>
        </w:rPr>
        <w:lastRenderedPageBreak/>
        <w:t>Table 1: Report Complaint</w:t>
      </w:r>
      <w:bookmarkEnd w:id="7"/>
    </w:p>
    <w:tbl>
      <w:tblPr>
        <w:tblW w:w="950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7110"/>
      </w:tblGrid>
      <w:tr w:rsidR="005B453F" w14:paraId="5FDB36F0" w14:textId="77777777">
        <w:tc>
          <w:tcPr>
            <w:tcW w:w="2397" w:type="dxa"/>
            <w:tcBorders>
              <w:top w:val="single" w:sz="12" w:space="0" w:color="auto"/>
              <w:bottom w:val="single" w:sz="6" w:space="0" w:color="auto"/>
            </w:tcBorders>
            <w:shd w:val="clear" w:color="auto" w:fill="F2F2F2"/>
          </w:tcPr>
          <w:p w14:paraId="201A6EBE" w14:textId="77777777" w:rsidR="005B453F" w:rsidRDefault="00000000">
            <w:pPr>
              <w:spacing w:line="360" w:lineRule="auto"/>
              <w:jc w:val="both"/>
              <w:rPr>
                <w:b/>
                <w:sz w:val="22"/>
                <w:szCs w:val="22"/>
              </w:rPr>
            </w:pPr>
            <w:r>
              <w:rPr>
                <w:b/>
                <w:sz w:val="22"/>
                <w:szCs w:val="22"/>
              </w:rPr>
              <w:t>Use Case ID:</w:t>
            </w:r>
          </w:p>
        </w:tc>
        <w:tc>
          <w:tcPr>
            <w:tcW w:w="7110" w:type="dxa"/>
            <w:tcBorders>
              <w:top w:val="single" w:sz="12" w:space="0" w:color="auto"/>
              <w:bottom w:val="single" w:sz="6" w:space="0" w:color="auto"/>
            </w:tcBorders>
            <w:shd w:val="clear" w:color="auto" w:fill="F2F2F2"/>
          </w:tcPr>
          <w:p w14:paraId="31172460" w14:textId="77777777" w:rsidR="005B453F" w:rsidRDefault="00000000">
            <w:pPr>
              <w:spacing w:line="360" w:lineRule="auto"/>
              <w:jc w:val="both"/>
              <w:rPr>
                <w:color w:val="A6A6A6"/>
                <w:sz w:val="22"/>
                <w:szCs w:val="22"/>
              </w:rPr>
            </w:pPr>
            <w:r>
              <w:rPr>
                <w:sz w:val="22"/>
                <w:szCs w:val="22"/>
              </w:rPr>
              <w:t>UC-01</w:t>
            </w:r>
          </w:p>
        </w:tc>
      </w:tr>
      <w:tr w:rsidR="005B453F" w14:paraId="38CE0180" w14:textId="77777777">
        <w:tc>
          <w:tcPr>
            <w:tcW w:w="2397" w:type="dxa"/>
            <w:tcBorders>
              <w:top w:val="single" w:sz="6" w:space="0" w:color="auto"/>
              <w:bottom w:val="single" w:sz="6" w:space="0" w:color="auto"/>
            </w:tcBorders>
            <w:shd w:val="clear" w:color="auto" w:fill="F2F2F2"/>
          </w:tcPr>
          <w:p w14:paraId="77D77AA3" w14:textId="77777777" w:rsidR="005B453F" w:rsidRDefault="00000000">
            <w:pPr>
              <w:spacing w:line="360" w:lineRule="auto"/>
              <w:jc w:val="both"/>
              <w:rPr>
                <w:b/>
                <w:sz w:val="22"/>
                <w:szCs w:val="22"/>
              </w:rPr>
            </w:pPr>
            <w:r>
              <w:rPr>
                <w:b/>
                <w:sz w:val="22"/>
                <w:szCs w:val="22"/>
              </w:rPr>
              <w:t>Use Case Name:</w:t>
            </w:r>
          </w:p>
        </w:tc>
        <w:tc>
          <w:tcPr>
            <w:tcW w:w="7110" w:type="dxa"/>
            <w:tcBorders>
              <w:top w:val="single" w:sz="6" w:space="0" w:color="auto"/>
              <w:bottom w:val="single" w:sz="6" w:space="0" w:color="auto"/>
            </w:tcBorders>
            <w:shd w:val="clear" w:color="auto" w:fill="F2F2F2"/>
          </w:tcPr>
          <w:p w14:paraId="2088BD2C" w14:textId="77777777" w:rsidR="005B453F" w:rsidRDefault="00000000">
            <w:pPr>
              <w:spacing w:line="360" w:lineRule="auto"/>
              <w:jc w:val="both"/>
              <w:rPr>
                <w:color w:val="A6A6A6"/>
                <w:sz w:val="22"/>
                <w:szCs w:val="22"/>
              </w:rPr>
            </w:pPr>
            <w:r>
              <w:rPr>
                <w:sz w:val="22"/>
                <w:szCs w:val="22"/>
              </w:rPr>
              <w:t>Report Complaint</w:t>
            </w:r>
          </w:p>
        </w:tc>
      </w:tr>
      <w:tr w:rsidR="005B453F" w14:paraId="1C4FB530" w14:textId="77777777">
        <w:tc>
          <w:tcPr>
            <w:tcW w:w="2397" w:type="dxa"/>
            <w:tcBorders>
              <w:top w:val="single" w:sz="6" w:space="0" w:color="auto"/>
            </w:tcBorders>
          </w:tcPr>
          <w:p w14:paraId="521C4E09" w14:textId="77777777" w:rsidR="005B453F" w:rsidRDefault="00000000">
            <w:pPr>
              <w:spacing w:line="360" w:lineRule="auto"/>
              <w:jc w:val="both"/>
              <w:rPr>
                <w:b/>
                <w:sz w:val="22"/>
                <w:szCs w:val="22"/>
              </w:rPr>
            </w:pPr>
            <w:r>
              <w:rPr>
                <w:b/>
                <w:sz w:val="22"/>
                <w:szCs w:val="22"/>
              </w:rPr>
              <w:t>Actors:</w:t>
            </w:r>
          </w:p>
        </w:tc>
        <w:tc>
          <w:tcPr>
            <w:tcW w:w="7110" w:type="dxa"/>
            <w:tcBorders>
              <w:top w:val="single" w:sz="6" w:space="0" w:color="auto"/>
            </w:tcBorders>
          </w:tcPr>
          <w:p w14:paraId="22EA9480" w14:textId="77777777" w:rsidR="005B453F" w:rsidRDefault="00000000">
            <w:pPr>
              <w:spacing w:line="360" w:lineRule="auto"/>
              <w:jc w:val="both"/>
              <w:rPr>
                <w:color w:val="A6A6A6"/>
                <w:sz w:val="22"/>
                <w:szCs w:val="22"/>
              </w:rPr>
            </w:pPr>
            <w:r>
              <w:rPr>
                <w:sz w:val="22"/>
                <w:szCs w:val="22"/>
              </w:rPr>
              <w:t>Constituent</w:t>
            </w:r>
          </w:p>
        </w:tc>
      </w:tr>
      <w:tr w:rsidR="005B453F" w14:paraId="3FF862A5" w14:textId="77777777">
        <w:tc>
          <w:tcPr>
            <w:tcW w:w="2397" w:type="dxa"/>
          </w:tcPr>
          <w:p w14:paraId="38E6BF3D" w14:textId="77777777" w:rsidR="005B453F" w:rsidRDefault="00000000">
            <w:pPr>
              <w:spacing w:line="360" w:lineRule="auto"/>
              <w:jc w:val="both"/>
              <w:rPr>
                <w:b/>
                <w:sz w:val="22"/>
                <w:szCs w:val="22"/>
              </w:rPr>
            </w:pPr>
            <w:r>
              <w:rPr>
                <w:b/>
                <w:sz w:val="22"/>
                <w:szCs w:val="22"/>
              </w:rPr>
              <w:t>Description:</w:t>
            </w:r>
          </w:p>
        </w:tc>
        <w:tc>
          <w:tcPr>
            <w:tcW w:w="7110" w:type="dxa"/>
          </w:tcPr>
          <w:p w14:paraId="074367F9" w14:textId="77777777" w:rsidR="005B453F" w:rsidRDefault="00000000">
            <w:pPr>
              <w:spacing w:line="360" w:lineRule="auto"/>
              <w:jc w:val="both"/>
              <w:rPr>
                <w:color w:val="A6A6A6"/>
                <w:sz w:val="22"/>
                <w:szCs w:val="22"/>
              </w:rPr>
            </w:pPr>
            <w:r>
              <w:rPr>
                <w:sz w:val="22"/>
                <w:szCs w:val="22"/>
              </w:rPr>
              <w:t>Enable a constituent to complain about an issue requiring attention</w:t>
            </w:r>
          </w:p>
        </w:tc>
      </w:tr>
      <w:tr w:rsidR="005B453F" w14:paraId="32CBBD04" w14:textId="77777777">
        <w:tc>
          <w:tcPr>
            <w:tcW w:w="2397" w:type="dxa"/>
          </w:tcPr>
          <w:p w14:paraId="36ED2DB5" w14:textId="77777777" w:rsidR="005B453F" w:rsidRDefault="00000000">
            <w:pPr>
              <w:spacing w:line="360" w:lineRule="auto"/>
              <w:jc w:val="both"/>
              <w:rPr>
                <w:b/>
                <w:sz w:val="22"/>
                <w:szCs w:val="22"/>
              </w:rPr>
            </w:pPr>
            <w:r>
              <w:rPr>
                <w:b/>
                <w:sz w:val="22"/>
                <w:szCs w:val="22"/>
              </w:rPr>
              <w:t>Trigger:</w:t>
            </w:r>
          </w:p>
        </w:tc>
        <w:tc>
          <w:tcPr>
            <w:tcW w:w="7110" w:type="dxa"/>
          </w:tcPr>
          <w:p w14:paraId="43FF4375" w14:textId="77777777" w:rsidR="005B453F" w:rsidRDefault="00000000">
            <w:pPr>
              <w:spacing w:line="360" w:lineRule="auto"/>
              <w:jc w:val="both"/>
              <w:rPr>
                <w:color w:val="A6A6A6"/>
                <w:sz w:val="22"/>
                <w:szCs w:val="22"/>
              </w:rPr>
            </w:pPr>
            <w:r>
              <w:rPr>
                <w:sz w:val="22"/>
                <w:szCs w:val="22"/>
              </w:rPr>
              <w:t>The constituent identifies a problem and wishes to report it.</w:t>
            </w:r>
          </w:p>
        </w:tc>
      </w:tr>
      <w:tr w:rsidR="005B453F" w14:paraId="6C02409F" w14:textId="77777777">
        <w:trPr>
          <w:trHeight w:val="228"/>
        </w:trPr>
        <w:tc>
          <w:tcPr>
            <w:tcW w:w="2397" w:type="dxa"/>
          </w:tcPr>
          <w:p w14:paraId="4D1F104E" w14:textId="77777777" w:rsidR="005B453F" w:rsidRDefault="00000000">
            <w:pPr>
              <w:spacing w:line="360" w:lineRule="auto"/>
              <w:jc w:val="both"/>
              <w:rPr>
                <w:b/>
                <w:sz w:val="22"/>
                <w:szCs w:val="22"/>
              </w:rPr>
            </w:pPr>
            <w:r>
              <w:rPr>
                <w:b/>
                <w:sz w:val="22"/>
                <w:szCs w:val="22"/>
              </w:rPr>
              <w:t>Preconditions:</w:t>
            </w:r>
          </w:p>
        </w:tc>
        <w:tc>
          <w:tcPr>
            <w:tcW w:w="7110" w:type="dxa"/>
          </w:tcPr>
          <w:p w14:paraId="3BC14F9C" w14:textId="77777777" w:rsidR="005B453F" w:rsidRDefault="00000000">
            <w:pPr>
              <w:pStyle w:val="ListParagraph"/>
              <w:numPr>
                <w:ilvl w:val="0"/>
                <w:numId w:val="11"/>
              </w:numPr>
              <w:spacing w:line="360" w:lineRule="auto"/>
              <w:jc w:val="both"/>
              <w:rPr>
                <w:color w:val="A6A6A6"/>
                <w:sz w:val="22"/>
                <w:szCs w:val="22"/>
              </w:rPr>
            </w:pPr>
            <w:r>
              <w:rPr>
                <w:sz w:val="22"/>
                <w:szCs w:val="22"/>
              </w:rPr>
              <w:t>The constituent must be registered in the system.</w:t>
            </w:r>
          </w:p>
          <w:p w14:paraId="0217F442" w14:textId="77777777" w:rsidR="005B453F" w:rsidRDefault="00000000">
            <w:pPr>
              <w:pStyle w:val="ListParagraph"/>
              <w:numPr>
                <w:ilvl w:val="0"/>
                <w:numId w:val="11"/>
              </w:numPr>
              <w:spacing w:line="360" w:lineRule="auto"/>
              <w:jc w:val="both"/>
              <w:rPr>
                <w:color w:val="A6A6A6"/>
                <w:sz w:val="22"/>
                <w:szCs w:val="22"/>
              </w:rPr>
            </w:pPr>
            <w:r>
              <w:rPr>
                <w:sz w:val="22"/>
                <w:szCs w:val="22"/>
              </w:rPr>
              <w:t>The reported issue must fall within a valid category recognized by the system.</w:t>
            </w:r>
          </w:p>
        </w:tc>
      </w:tr>
      <w:tr w:rsidR="005B453F" w14:paraId="445D8D4C" w14:textId="77777777">
        <w:tc>
          <w:tcPr>
            <w:tcW w:w="2397" w:type="dxa"/>
          </w:tcPr>
          <w:p w14:paraId="2D75F9E5" w14:textId="77777777" w:rsidR="005B453F" w:rsidRDefault="00000000">
            <w:pPr>
              <w:spacing w:line="360" w:lineRule="auto"/>
              <w:jc w:val="both"/>
              <w:rPr>
                <w:b/>
                <w:sz w:val="22"/>
                <w:szCs w:val="22"/>
              </w:rPr>
            </w:pPr>
            <w:r>
              <w:rPr>
                <w:b/>
                <w:sz w:val="22"/>
                <w:szCs w:val="22"/>
              </w:rPr>
              <w:t>Post-conditions:</w:t>
            </w:r>
          </w:p>
        </w:tc>
        <w:tc>
          <w:tcPr>
            <w:tcW w:w="7110" w:type="dxa"/>
          </w:tcPr>
          <w:p w14:paraId="2200806A" w14:textId="77777777" w:rsidR="005B453F" w:rsidRDefault="00000000">
            <w:pPr>
              <w:pStyle w:val="ListParagraph"/>
              <w:numPr>
                <w:ilvl w:val="0"/>
                <w:numId w:val="12"/>
              </w:numPr>
              <w:spacing w:line="360" w:lineRule="auto"/>
              <w:jc w:val="both"/>
              <w:rPr>
                <w:color w:val="A6A6A6"/>
                <w:sz w:val="22"/>
                <w:szCs w:val="22"/>
              </w:rPr>
            </w:pPr>
            <w:r>
              <w:rPr>
                <w:sz w:val="22"/>
                <w:szCs w:val="22"/>
              </w:rPr>
              <w:t xml:space="preserve">The complaint is recorded in the system and assigned a unique identifier. </w:t>
            </w:r>
          </w:p>
          <w:p w14:paraId="084B1B28" w14:textId="77777777" w:rsidR="005B453F" w:rsidRDefault="00000000">
            <w:pPr>
              <w:pStyle w:val="ListParagraph"/>
              <w:numPr>
                <w:ilvl w:val="0"/>
                <w:numId w:val="12"/>
              </w:numPr>
              <w:spacing w:line="360" w:lineRule="auto"/>
              <w:jc w:val="both"/>
              <w:rPr>
                <w:color w:val="A6A6A6"/>
                <w:sz w:val="22"/>
                <w:szCs w:val="22"/>
              </w:rPr>
            </w:pPr>
            <w:r>
              <w:rPr>
                <w:sz w:val="22"/>
                <w:szCs w:val="22"/>
              </w:rPr>
              <w:t>Notifications may be sent to relevant stakeholders.</w:t>
            </w:r>
          </w:p>
        </w:tc>
      </w:tr>
      <w:tr w:rsidR="005B453F" w14:paraId="4BC4809F" w14:textId="77777777">
        <w:tc>
          <w:tcPr>
            <w:tcW w:w="2397" w:type="dxa"/>
          </w:tcPr>
          <w:p w14:paraId="54026630" w14:textId="77777777" w:rsidR="005B453F" w:rsidRDefault="00000000">
            <w:pPr>
              <w:spacing w:line="360" w:lineRule="auto"/>
              <w:jc w:val="both"/>
              <w:rPr>
                <w:b/>
                <w:sz w:val="22"/>
                <w:szCs w:val="22"/>
              </w:rPr>
            </w:pPr>
            <w:r>
              <w:rPr>
                <w:b/>
                <w:sz w:val="22"/>
                <w:szCs w:val="22"/>
              </w:rPr>
              <w:t>Normal Flow:</w:t>
            </w:r>
          </w:p>
        </w:tc>
        <w:tc>
          <w:tcPr>
            <w:tcW w:w="7110" w:type="dxa"/>
          </w:tcPr>
          <w:p w14:paraId="7B172782" w14:textId="77777777" w:rsidR="005B453F" w:rsidRDefault="00000000">
            <w:pPr>
              <w:pStyle w:val="ListParagraph"/>
              <w:numPr>
                <w:ilvl w:val="0"/>
                <w:numId w:val="13"/>
              </w:numPr>
              <w:spacing w:line="360" w:lineRule="auto"/>
              <w:jc w:val="both"/>
              <w:rPr>
                <w:sz w:val="22"/>
                <w:szCs w:val="22"/>
              </w:rPr>
            </w:pPr>
            <w:r>
              <w:rPr>
                <w:sz w:val="22"/>
                <w:szCs w:val="22"/>
              </w:rPr>
              <w:t xml:space="preserve">Constituent identifies an issue they wish to report. </w:t>
            </w:r>
          </w:p>
          <w:p w14:paraId="4253B1E5" w14:textId="77777777" w:rsidR="005B453F" w:rsidRDefault="00000000">
            <w:pPr>
              <w:pStyle w:val="ListParagraph"/>
              <w:numPr>
                <w:ilvl w:val="0"/>
                <w:numId w:val="13"/>
              </w:numPr>
              <w:spacing w:line="360" w:lineRule="auto"/>
              <w:jc w:val="both"/>
              <w:rPr>
                <w:sz w:val="22"/>
                <w:szCs w:val="22"/>
              </w:rPr>
            </w:pPr>
            <w:r>
              <w:rPr>
                <w:sz w:val="22"/>
                <w:szCs w:val="22"/>
              </w:rPr>
              <w:t xml:space="preserve">Constituent initiates the process to report a complaint.  </w:t>
            </w:r>
          </w:p>
          <w:p w14:paraId="1FDC67D9" w14:textId="77777777" w:rsidR="005B453F" w:rsidRDefault="00000000">
            <w:pPr>
              <w:pStyle w:val="ListParagraph"/>
              <w:numPr>
                <w:ilvl w:val="0"/>
                <w:numId w:val="13"/>
              </w:numPr>
              <w:spacing w:line="360" w:lineRule="auto"/>
              <w:jc w:val="both"/>
              <w:rPr>
                <w:sz w:val="22"/>
                <w:szCs w:val="22"/>
              </w:rPr>
            </w:pPr>
            <w:r>
              <w:rPr>
                <w:sz w:val="22"/>
                <w:szCs w:val="22"/>
              </w:rPr>
              <w:t xml:space="preserve">The system prompts the constituent to provide necessary details, including a description, location, and category. </w:t>
            </w:r>
          </w:p>
          <w:p w14:paraId="6588B883" w14:textId="77777777" w:rsidR="005B453F" w:rsidRDefault="00000000">
            <w:pPr>
              <w:pStyle w:val="ListParagraph"/>
              <w:numPr>
                <w:ilvl w:val="0"/>
                <w:numId w:val="13"/>
              </w:numPr>
              <w:spacing w:line="360" w:lineRule="auto"/>
              <w:jc w:val="both"/>
              <w:rPr>
                <w:sz w:val="22"/>
                <w:szCs w:val="22"/>
              </w:rPr>
            </w:pPr>
            <w:r>
              <w:rPr>
                <w:sz w:val="22"/>
                <w:szCs w:val="22"/>
              </w:rPr>
              <w:t xml:space="preserve">The constituent submits the complaint. </w:t>
            </w:r>
          </w:p>
          <w:p w14:paraId="491B5AC6" w14:textId="77777777" w:rsidR="005B453F" w:rsidRDefault="00000000">
            <w:pPr>
              <w:pStyle w:val="ListParagraph"/>
              <w:numPr>
                <w:ilvl w:val="0"/>
                <w:numId w:val="13"/>
              </w:numPr>
              <w:spacing w:line="360" w:lineRule="auto"/>
              <w:jc w:val="both"/>
              <w:rPr>
                <w:sz w:val="22"/>
                <w:szCs w:val="22"/>
              </w:rPr>
            </w:pPr>
            <w:r>
              <w:rPr>
                <w:sz w:val="22"/>
                <w:szCs w:val="22"/>
              </w:rPr>
              <w:t>The system validates the details and creates a complaint record.</w:t>
            </w:r>
          </w:p>
          <w:p w14:paraId="397627F6" w14:textId="77777777" w:rsidR="005B453F" w:rsidRDefault="00000000">
            <w:pPr>
              <w:pStyle w:val="ListParagraph"/>
              <w:numPr>
                <w:ilvl w:val="0"/>
                <w:numId w:val="13"/>
              </w:numPr>
              <w:spacing w:line="360" w:lineRule="auto"/>
              <w:jc w:val="both"/>
              <w:rPr>
                <w:sz w:val="22"/>
                <w:szCs w:val="22"/>
              </w:rPr>
            </w:pPr>
            <w:r>
              <w:rPr>
                <w:sz w:val="22"/>
                <w:szCs w:val="22"/>
              </w:rPr>
              <w:t xml:space="preserve">The system confirms the successful submission to the constituent and generates a unique complaint ID. </w:t>
            </w:r>
          </w:p>
          <w:p w14:paraId="04E7CD88" w14:textId="77777777" w:rsidR="005B453F" w:rsidRDefault="00000000">
            <w:pPr>
              <w:pStyle w:val="ListParagraph"/>
              <w:numPr>
                <w:ilvl w:val="0"/>
                <w:numId w:val="13"/>
              </w:numPr>
              <w:spacing w:line="360" w:lineRule="auto"/>
              <w:jc w:val="both"/>
              <w:rPr>
                <w:sz w:val="22"/>
                <w:szCs w:val="22"/>
              </w:rPr>
            </w:pPr>
            <w:r>
              <w:rPr>
                <w:sz w:val="22"/>
                <w:szCs w:val="22"/>
              </w:rPr>
              <w:t>The system routes the complaint to the relevant representative or department.</w:t>
            </w:r>
          </w:p>
        </w:tc>
      </w:tr>
      <w:tr w:rsidR="005B453F" w14:paraId="58ED29F8" w14:textId="77777777">
        <w:tc>
          <w:tcPr>
            <w:tcW w:w="2397" w:type="dxa"/>
          </w:tcPr>
          <w:p w14:paraId="4C871FAA" w14:textId="77777777" w:rsidR="005B453F" w:rsidRDefault="00000000">
            <w:pPr>
              <w:spacing w:line="360" w:lineRule="auto"/>
              <w:jc w:val="both"/>
              <w:rPr>
                <w:b/>
                <w:sz w:val="22"/>
                <w:szCs w:val="22"/>
              </w:rPr>
            </w:pPr>
            <w:r>
              <w:rPr>
                <w:b/>
                <w:sz w:val="22"/>
                <w:szCs w:val="22"/>
              </w:rPr>
              <w:t>Alternative Flows:</w:t>
            </w:r>
          </w:p>
          <w:p w14:paraId="76D696AB" w14:textId="77777777" w:rsidR="005B453F" w:rsidRDefault="005B453F">
            <w:pPr>
              <w:spacing w:line="360" w:lineRule="auto"/>
              <w:jc w:val="both"/>
              <w:rPr>
                <w:b/>
                <w:color w:val="BFBFBF"/>
                <w:sz w:val="22"/>
                <w:szCs w:val="22"/>
              </w:rPr>
            </w:pPr>
          </w:p>
        </w:tc>
        <w:tc>
          <w:tcPr>
            <w:tcW w:w="7110" w:type="dxa"/>
          </w:tcPr>
          <w:p w14:paraId="215F1D20" w14:textId="77777777" w:rsidR="005B453F" w:rsidRDefault="00000000">
            <w:pPr>
              <w:spacing w:line="360" w:lineRule="auto"/>
              <w:jc w:val="both"/>
              <w:rPr>
                <w:sz w:val="22"/>
                <w:szCs w:val="22"/>
              </w:rPr>
            </w:pPr>
            <w:r>
              <w:rPr>
                <w:b/>
                <w:bCs/>
                <w:sz w:val="22"/>
                <w:szCs w:val="22"/>
              </w:rPr>
              <w:t>Missing Information:</w:t>
            </w:r>
            <w:r>
              <w:rPr>
                <w:sz w:val="22"/>
                <w:szCs w:val="22"/>
              </w:rPr>
              <w:t xml:space="preserve"> If mandatory information is missing, the system prompts the user to complete the fields. </w:t>
            </w:r>
          </w:p>
        </w:tc>
      </w:tr>
      <w:tr w:rsidR="005B453F" w14:paraId="794E4FC1" w14:textId="77777777">
        <w:tc>
          <w:tcPr>
            <w:tcW w:w="2397" w:type="dxa"/>
          </w:tcPr>
          <w:p w14:paraId="1D6FE4AA" w14:textId="77777777" w:rsidR="005B453F" w:rsidRDefault="00000000">
            <w:pPr>
              <w:spacing w:line="360" w:lineRule="auto"/>
              <w:jc w:val="both"/>
              <w:rPr>
                <w:b/>
                <w:sz w:val="22"/>
                <w:szCs w:val="22"/>
              </w:rPr>
            </w:pPr>
            <w:r>
              <w:rPr>
                <w:b/>
                <w:sz w:val="22"/>
                <w:szCs w:val="22"/>
              </w:rPr>
              <w:t>Includes:</w:t>
            </w:r>
          </w:p>
        </w:tc>
        <w:tc>
          <w:tcPr>
            <w:tcW w:w="7110" w:type="dxa"/>
          </w:tcPr>
          <w:p w14:paraId="68A411DE" w14:textId="77777777" w:rsidR="005B453F" w:rsidRDefault="00000000">
            <w:pPr>
              <w:spacing w:line="360" w:lineRule="auto"/>
              <w:jc w:val="both"/>
              <w:rPr>
                <w:color w:val="A6A6A6"/>
                <w:sz w:val="22"/>
                <w:szCs w:val="22"/>
              </w:rPr>
            </w:pPr>
            <w:r>
              <w:rPr>
                <w:sz w:val="22"/>
                <w:szCs w:val="22"/>
              </w:rPr>
              <w:t>Forward Complaint</w:t>
            </w:r>
          </w:p>
        </w:tc>
      </w:tr>
      <w:tr w:rsidR="005B453F" w14:paraId="2FB61879" w14:textId="77777777">
        <w:tc>
          <w:tcPr>
            <w:tcW w:w="2397" w:type="dxa"/>
          </w:tcPr>
          <w:p w14:paraId="4C56A4B6" w14:textId="77777777" w:rsidR="005B453F" w:rsidRDefault="00000000">
            <w:pPr>
              <w:spacing w:line="360" w:lineRule="auto"/>
              <w:jc w:val="both"/>
              <w:rPr>
                <w:b/>
                <w:sz w:val="22"/>
                <w:szCs w:val="22"/>
              </w:rPr>
            </w:pPr>
            <w:r>
              <w:rPr>
                <w:b/>
                <w:sz w:val="22"/>
                <w:szCs w:val="22"/>
              </w:rPr>
              <w:t>Special Requirements:</w:t>
            </w:r>
          </w:p>
        </w:tc>
        <w:tc>
          <w:tcPr>
            <w:tcW w:w="7110" w:type="dxa"/>
          </w:tcPr>
          <w:p w14:paraId="32F9AEDD" w14:textId="77777777" w:rsidR="005B453F" w:rsidRDefault="00000000">
            <w:pPr>
              <w:spacing w:line="360" w:lineRule="auto"/>
              <w:jc w:val="both"/>
              <w:rPr>
                <w:sz w:val="22"/>
                <w:szCs w:val="22"/>
              </w:rPr>
            </w:pPr>
            <w:r>
              <w:rPr>
                <w:sz w:val="22"/>
                <w:szCs w:val="22"/>
              </w:rPr>
              <w:t>The system should ensure the security of sensitive complaint information.</w:t>
            </w:r>
          </w:p>
        </w:tc>
      </w:tr>
      <w:tr w:rsidR="005B453F" w14:paraId="63FE97A0" w14:textId="77777777">
        <w:tc>
          <w:tcPr>
            <w:tcW w:w="2397" w:type="dxa"/>
          </w:tcPr>
          <w:p w14:paraId="77D598AB" w14:textId="77777777" w:rsidR="005B453F" w:rsidRDefault="00000000">
            <w:pPr>
              <w:spacing w:line="360" w:lineRule="auto"/>
              <w:jc w:val="both"/>
              <w:rPr>
                <w:b/>
                <w:sz w:val="22"/>
                <w:szCs w:val="22"/>
              </w:rPr>
            </w:pPr>
            <w:r>
              <w:rPr>
                <w:b/>
                <w:sz w:val="22"/>
                <w:szCs w:val="22"/>
              </w:rPr>
              <w:t>Assumptions:</w:t>
            </w:r>
          </w:p>
        </w:tc>
        <w:tc>
          <w:tcPr>
            <w:tcW w:w="7110" w:type="dxa"/>
          </w:tcPr>
          <w:p w14:paraId="584ED999" w14:textId="77777777" w:rsidR="005B453F" w:rsidRDefault="00000000">
            <w:pPr>
              <w:spacing w:line="360" w:lineRule="auto"/>
              <w:jc w:val="both"/>
              <w:rPr>
                <w:color w:val="A6A6A6"/>
                <w:sz w:val="22"/>
                <w:szCs w:val="22"/>
              </w:rPr>
            </w:pPr>
            <w:r>
              <w:rPr>
                <w:sz w:val="22"/>
                <w:szCs w:val="22"/>
              </w:rPr>
              <w:t>Constituents have access to the internet to report complaints. Notes and Issues</w:t>
            </w:r>
          </w:p>
        </w:tc>
      </w:tr>
      <w:tr w:rsidR="005B453F" w14:paraId="5E4A9CBB" w14:textId="77777777">
        <w:tc>
          <w:tcPr>
            <w:tcW w:w="2397" w:type="dxa"/>
          </w:tcPr>
          <w:p w14:paraId="390BB52F" w14:textId="77777777" w:rsidR="005B453F" w:rsidRDefault="00000000">
            <w:pPr>
              <w:spacing w:line="360" w:lineRule="auto"/>
              <w:jc w:val="both"/>
              <w:rPr>
                <w:b/>
                <w:sz w:val="22"/>
                <w:szCs w:val="22"/>
              </w:rPr>
            </w:pPr>
            <w:r>
              <w:rPr>
                <w:b/>
                <w:sz w:val="22"/>
                <w:szCs w:val="22"/>
              </w:rPr>
              <w:t>Notes and Issues:</w:t>
            </w:r>
          </w:p>
        </w:tc>
        <w:tc>
          <w:tcPr>
            <w:tcW w:w="7110" w:type="dxa"/>
          </w:tcPr>
          <w:p w14:paraId="1132A0AC" w14:textId="77777777" w:rsidR="005B453F" w:rsidRDefault="00000000">
            <w:pPr>
              <w:spacing w:line="360" w:lineRule="auto"/>
              <w:jc w:val="both"/>
              <w:rPr>
                <w:sz w:val="22"/>
                <w:szCs w:val="22"/>
              </w:rPr>
            </w:pPr>
            <w:r>
              <w:rPr>
                <w:sz w:val="22"/>
                <w:szCs w:val="22"/>
              </w:rPr>
              <w:t>None</w:t>
            </w:r>
          </w:p>
        </w:tc>
      </w:tr>
    </w:tbl>
    <w:p w14:paraId="6F6B9F40" w14:textId="77777777" w:rsidR="005B453F" w:rsidRDefault="00000000">
      <w:pPr>
        <w:pStyle w:val="Table"/>
        <w:spacing w:after="0"/>
        <w:rPr>
          <w:b w:val="0"/>
          <w:bCs/>
          <w:i/>
          <w:iCs w:val="0"/>
        </w:rPr>
      </w:pPr>
      <w:bookmarkStart w:id="9" w:name="_Toc182868521"/>
      <w:r>
        <w:rPr>
          <w:b w:val="0"/>
          <w:bCs/>
          <w:i/>
          <w:iCs w:val="0"/>
        </w:rPr>
        <w:br/>
      </w:r>
    </w:p>
    <w:p w14:paraId="0EC95AFB" w14:textId="77777777" w:rsidR="005B453F" w:rsidRDefault="00000000">
      <w:pPr>
        <w:pStyle w:val="Table"/>
        <w:spacing w:after="0"/>
        <w:rPr>
          <w:b w:val="0"/>
          <w:bCs/>
          <w:i/>
          <w:iCs w:val="0"/>
        </w:rPr>
      </w:pPr>
      <w:r>
        <w:rPr>
          <w:b w:val="0"/>
          <w:bCs/>
          <w:i/>
          <w:iCs w:val="0"/>
        </w:rPr>
        <w:t>Table 2: Forward Complaint</w:t>
      </w:r>
      <w:bookmarkEnd w:id="9"/>
    </w:p>
    <w:tbl>
      <w:tblPr>
        <w:tblW w:w="878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90"/>
      </w:tblGrid>
      <w:tr w:rsidR="005B453F" w14:paraId="6005A511" w14:textId="77777777">
        <w:tc>
          <w:tcPr>
            <w:tcW w:w="2397" w:type="dxa"/>
            <w:tcBorders>
              <w:top w:val="single" w:sz="12" w:space="0" w:color="auto"/>
              <w:bottom w:val="single" w:sz="6" w:space="0" w:color="auto"/>
            </w:tcBorders>
            <w:shd w:val="clear" w:color="auto" w:fill="F2F2F2"/>
          </w:tcPr>
          <w:p w14:paraId="5DB4050E" w14:textId="77777777" w:rsidR="005B453F" w:rsidRDefault="00000000">
            <w:pPr>
              <w:spacing w:line="360" w:lineRule="auto"/>
              <w:jc w:val="both"/>
              <w:rPr>
                <w:b/>
                <w:sz w:val="22"/>
                <w:szCs w:val="22"/>
              </w:rPr>
            </w:pPr>
            <w:r>
              <w:rPr>
                <w:b/>
                <w:sz w:val="22"/>
                <w:szCs w:val="22"/>
              </w:rPr>
              <w:t>Use Case ID:</w:t>
            </w:r>
          </w:p>
        </w:tc>
        <w:tc>
          <w:tcPr>
            <w:tcW w:w="6390" w:type="dxa"/>
            <w:tcBorders>
              <w:top w:val="single" w:sz="12" w:space="0" w:color="auto"/>
              <w:bottom w:val="single" w:sz="6" w:space="0" w:color="auto"/>
            </w:tcBorders>
            <w:shd w:val="clear" w:color="auto" w:fill="F2F2F2"/>
          </w:tcPr>
          <w:p w14:paraId="5E32DAED" w14:textId="77777777" w:rsidR="005B453F" w:rsidRDefault="00000000">
            <w:pPr>
              <w:spacing w:line="360" w:lineRule="auto"/>
              <w:jc w:val="both"/>
              <w:rPr>
                <w:color w:val="A6A6A6"/>
                <w:sz w:val="22"/>
                <w:szCs w:val="22"/>
              </w:rPr>
            </w:pPr>
            <w:r>
              <w:rPr>
                <w:sz w:val="22"/>
                <w:szCs w:val="22"/>
              </w:rPr>
              <w:t>UC-02</w:t>
            </w:r>
          </w:p>
        </w:tc>
      </w:tr>
      <w:tr w:rsidR="005B453F" w14:paraId="139CE479" w14:textId="77777777">
        <w:tc>
          <w:tcPr>
            <w:tcW w:w="2397" w:type="dxa"/>
            <w:tcBorders>
              <w:top w:val="single" w:sz="6" w:space="0" w:color="auto"/>
              <w:bottom w:val="single" w:sz="6" w:space="0" w:color="auto"/>
            </w:tcBorders>
            <w:shd w:val="clear" w:color="auto" w:fill="F2F2F2"/>
          </w:tcPr>
          <w:p w14:paraId="539A5763" w14:textId="77777777" w:rsidR="005B453F" w:rsidRDefault="00000000">
            <w:pPr>
              <w:spacing w:line="360" w:lineRule="auto"/>
              <w:jc w:val="both"/>
              <w:rPr>
                <w:b/>
                <w:sz w:val="22"/>
                <w:szCs w:val="22"/>
              </w:rPr>
            </w:pPr>
            <w:r>
              <w:rPr>
                <w:b/>
                <w:sz w:val="22"/>
                <w:szCs w:val="22"/>
              </w:rPr>
              <w:lastRenderedPageBreak/>
              <w:t>Use Case Name:</w:t>
            </w:r>
          </w:p>
        </w:tc>
        <w:tc>
          <w:tcPr>
            <w:tcW w:w="6390" w:type="dxa"/>
            <w:tcBorders>
              <w:top w:val="single" w:sz="6" w:space="0" w:color="auto"/>
              <w:bottom w:val="single" w:sz="6" w:space="0" w:color="auto"/>
            </w:tcBorders>
            <w:shd w:val="clear" w:color="auto" w:fill="F2F2F2"/>
          </w:tcPr>
          <w:p w14:paraId="6317657A" w14:textId="77777777" w:rsidR="005B453F" w:rsidRDefault="00000000">
            <w:pPr>
              <w:spacing w:line="360" w:lineRule="auto"/>
              <w:jc w:val="both"/>
              <w:rPr>
                <w:color w:val="A6A6A6"/>
                <w:sz w:val="22"/>
                <w:szCs w:val="22"/>
              </w:rPr>
            </w:pPr>
            <w:r>
              <w:rPr>
                <w:sz w:val="22"/>
                <w:szCs w:val="22"/>
              </w:rPr>
              <w:t>Forward Complaint</w:t>
            </w:r>
          </w:p>
        </w:tc>
      </w:tr>
      <w:tr w:rsidR="005B453F" w14:paraId="2DDCC23E" w14:textId="77777777">
        <w:tc>
          <w:tcPr>
            <w:tcW w:w="2397" w:type="dxa"/>
            <w:tcBorders>
              <w:top w:val="single" w:sz="6" w:space="0" w:color="auto"/>
            </w:tcBorders>
          </w:tcPr>
          <w:p w14:paraId="04F59FB2" w14:textId="77777777" w:rsidR="005B453F" w:rsidRDefault="00000000">
            <w:pPr>
              <w:spacing w:line="360" w:lineRule="auto"/>
              <w:jc w:val="both"/>
              <w:rPr>
                <w:b/>
                <w:sz w:val="22"/>
                <w:szCs w:val="22"/>
              </w:rPr>
            </w:pPr>
            <w:r>
              <w:rPr>
                <w:b/>
                <w:sz w:val="22"/>
                <w:szCs w:val="22"/>
              </w:rPr>
              <w:t>Actors:</w:t>
            </w:r>
          </w:p>
        </w:tc>
        <w:tc>
          <w:tcPr>
            <w:tcW w:w="6390" w:type="dxa"/>
            <w:tcBorders>
              <w:top w:val="single" w:sz="6" w:space="0" w:color="auto"/>
            </w:tcBorders>
          </w:tcPr>
          <w:p w14:paraId="5DFC29CF" w14:textId="77777777" w:rsidR="005B453F" w:rsidRDefault="00000000">
            <w:pPr>
              <w:spacing w:line="360" w:lineRule="auto"/>
              <w:jc w:val="both"/>
              <w:rPr>
                <w:color w:val="A6A6A6"/>
                <w:sz w:val="22"/>
                <w:szCs w:val="22"/>
              </w:rPr>
            </w:pPr>
            <w:r>
              <w:rPr>
                <w:sz w:val="22"/>
                <w:szCs w:val="22"/>
              </w:rPr>
              <w:t xml:space="preserve"> Constituent (Primary), Representative, Department Complaint Handler</w:t>
            </w:r>
          </w:p>
        </w:tc>
      </w:tr>
      <w:tr w:rsidR="005B453F" w14:paraId="71BB5AED" w14:textId="77777777">
        <w:tc>
          <w:tcPr>
            <w:tcW w:w="2397" w:type="dxa"/>
          </w:tcPr>
          <w:p w14:paraId="0914886A" w14:textId="77777777" w:rsidR="005B453F" w:rsidRDefault="00000000">
            <w:pPr>
              <w:spacing w:line="360" w:lineRule="auto"/>
              <w:jc w:val="both"/>
              <w:rPr>
                <w:b/>
                <w:sz w:val="22"/>
                <w:szCs w:val="22"/>
              </w:rPr>
            </w:pPr>
            <w:r>
              <w:rPr>
                <w:b/>
                <w:sz w:val="22"/>
                <w:szCs w:val="22"/>
              </w:rPr>
              <w:t>Description:</w:t>
            </w:r>
          </w:p>
        </w:tc>
        <w:tc>
          <w:tcPr>
            <w:tcW w:w="6390" w:type="dxa"/>
          </w:tcPr>
          <w:p w14:paraId="73C1ED59" w14:textId="77777777" w:rsidR="005B453F" w:rsidRDefault="00000000">
            <w:pPr>
              <w:spacing w:line="360" w:lineRule="auto"/>
              <w:jc w:val="both"/>
              <w:rPr>
                <w:color w:val="A6A6A6"/>
                <w:sz w:val="22"/>
                <w:szCs w:val="22"/>
              </w:rPr>
            </w:pPr>
            <w:r>
              <w:rPr>
                <w:sz w:val="22"/>
                <w:szCs w:val="22"/>
              </w:rPr>
              <w:t>Allows a constituent's complaint to be forwarded to the appropriate authority for resolution</w:t>
            </w:r>
            <w:r>
              <w:rPr>
                <w:color w:val="A6A6A6"/>
                <w:sz w:val="22"/>
                <w:szCs w:val="22"/>
              </w:rPr>
              <w:t>.</w:t>
            </w:r>
          </w:p>
        </w:tc>
      </w:tr>
      <w:tr w:rsidR="005B453F" w14:paraId="4CED2963" w14:textId="77777777">
        <w:tc>
          <w:tcPr>
            <w:tcW w:w="2397" w:type="dxa"/>
          </w:tcPr>
          <w:p w14:paraId="3B9C3002" w14:textId="77777777" w:rsidR="005B453F" w:rsidRDefault="00000000">
            <w:pPr>
              <w:spacing w:line="360" w:lineRule="auto"/>
              <w:jc w:val="both"/>
              <w:rPr>
                <w:b/>
                <w:sz w:val="22"/>
                <w:szCs w:val="22"/>
              </w:rPr>
            </w:pPr>
            <w:r>
              <w:rPr>
                <w:b/>
                <w:sz w:val="22"/>
                <w:szCs w:val="22"/>
              </w:rPr>
              <w:t>Trigger:</w:t>
            </w:r>
          </w:p>
        </w:tc>
        <w:tc>
          <w:tcPr>
            <w:tcW w:w="6390" w:type="dxa"/>
          </w:tcPr>
          <w:p w14:paraId="71EA8494" w14:textId="77777777" w:rsidR="005B453F" w:rsidRDefault="00000000">
            <w:pPr>
              <w:spacing w:line="360" w:lineRule="auto"/>
              <w:jc w:val="both"/>
              <w:rPr>
                <w:color w:val="A6A6A6"/>
                <w:sz w:val="22"/>
                <w:szCs w:val="22"/>
              </w:rPr>
            </w:pPr>
            <w:r>
              <w:rPr>
                <w:sz w:val="22"/>
                <w:szCs w:val="22"/>
              </w:rPr>
              <w:t>The complaint is determined to require attention from a specific authority.</w:t>
            </w:r>
          </w:p>
        </w:tc>
      </w:tr>
      <w:tr w:rsidR="005B453F" w14:paraId="5BD07D4C" w14:textId="77777777">
        <w:trPr>
          <w:trHeight w:val="228"/>
        </w:trPr>
        <w:tc>
          <w:tcPr>
            <w:tcW w:w="2397" w:type="dxa"/>
          </w:tcPr>
          <w:p w14:paraId="41598C1D" w14:textId="77777777" w:rsidR="005B453F" w:rsidRDefault="00000000">
            <w:pPr>
              <w:spacing w:line="360" w:lineRule="auto"/>
              <w:jc w:val="both"/>
              <w:rPr>
                <w:b/>
                <w:sz w:val="22"/>
                <w:szCs w:val="22"/>
              </w:rPr>
            </w:pPr>
            <w:r>
              <w:rPr>
                <w:b/>
                <w:sz w:val="22"/>
                <w:szCs w:val="22"/>
              </w:rPr>
              <w:t>Preconditions:</w:t>
            </w:r>
          </w:p>
        </w:tc>
        <w:tc>
          <w:tcPr>
            <w:tcW w:w="6390" w:type="dxa"/>
          </w:tcPr>
          <w:p w14:paraId="23610383" w14:textId="77777777" w:rsidR="005B453F" w:rsidRDefault="00000000">
            <w:pPr>
              <w:spacing w:line="360" w:lineRule="auto"/>
              <w:jc w:val="both"/>
              <w:rPr>
                <w:color w:val="A6A6A6"/>
                <w:sz w:val="22"/>
                <w:szCs w:val="22"/>
              </w:rPr>
            </w:pPr>
            <w:r>
              <w:rPr>
                <w:sz w:val="22"/>
                <w:szCs w:val="22"/>
              </w:rPr>
              <w:t>The complaint must already exist in the system.</w:t>
            </w:r>
          </w:p>
        </w:tc>
      </w:tr>
      <w:tr w:rsidR="005B453F" w14:paraId="4A3FAE91" w14:textId="77777777">
        <w:tc>
          <w:tcPr>
            <w:tcW w:w="2397" w:type="dxa"/>
          </w:tcPr>
          <w:p w14:paraId="6863BC1A" w14:textId="77777777" w:rsidR="005B453F" w:rsidRDefault="00000000">
            <w:pPr>
              <w:spacing w:line="360" w:lineRule="auto"/>
              <w:jc w:val="both"/>
              <w:rPr>
                <w:b/>
                <w:sz w:val="22"/>
                <w:szCs w:val="22"/>
              </w:rPr>
            </w:pPr>
            <w:r>
              <w:rPr>
                <w:b/>
                <w:sz w:val="22"/>
                <w:szCs w:val="22"/>
              </w:rPr>
              <w:t>Post-conditions:</w:t>
            </w:r>
          </w:p>
        </w:tc>
        <w:tc>
          <w:tcPr>
            <w:tcW w:w="6390" w:type="dxa"/>
          </w:tcPr>
          <w:p w14:paraId="55341613" w14:textId="77777777" w:rsidR="005B453F" w:rsidRDefault="00000000">
            <w:pPr>
              <w:spacing w:line="360" w:lineRule="auto"/>
              <w:jc w:val="both"/>
              <w:rPr>
                <w:sz w:val="22"/>
                <w:szCs w:val="22"/>
              </w:rPr>
            </w:pPr>
            <w:r>
              <w:rPr>
                <w:sz w:val="22"/>
                <w:szCs w:val="22"/>
              </w:rPr>
              <w:t>The complaint is successfully forwarded to the selected authority, and its status is updated.</w:t>
            </w:r>
          </w:p>
        </w:tc>
      </w:tr>
      <w:tr w:rsidR="005B453F" w14:paraId="7501E651" w14:textId="77777777">
        <w:tc>
          <w:tcPr>
            <w:tcW w:w="2397" w:type="dxa"/>
          </w:tcPr>
          <w:p w14:paraId="0818DE73" w14:textId="77777777" w:rsidR="005B453F" w:rsidRDefault="00000000">
            <w:pPr>
              <w:spacing w:line="360" w:lineRule="auto"/>
              <w:jc w:val="both"/>
              <w:rPr>
                <w:b/>
                <w:sz w:val="22"/>
                <w:szCs w:val="22"/>
              </w:rPr>
            </w:pPr>
            <w:r>
              <w:rPr>
                <w:b/>
                <w:sz w:val="22"/>
                <w:szCs w:val="22"/>
              </w:rPr>
              <w:t>Normal Flow:</w:t>
            </w:r>
          </w:p>
        </w:tc>
        <w:tc>
          <w:tcPr>
            <w:tcW w:w="6390" w:type="dxa"/>
          </w:tcPr>
          <w:p w14:paraId="3D1A993A" w14:textId="77777777" w:rsidR="005B453F" w:rsidRDefault="00000000">
            <w:pPr>
              <w:pStyle w:val="ListParagraph"/>
              <w:numPr>
                <w:ilvl w:val="0"/>
                <w:numId w:val="14"/>
              </w:numPr>
              <w:spacing w:line="360" w:lineRule="auto"/>
              <w:jc w:val="both"/>
              <w:rPr>
                <w:sz w:val="22"/>
                <w:szCs w:val="22"/>
              </w:rPr>
            </w:pPr>
            <w:r>
              <w:rPr>
                <w:sz w:val="22"/>
                <w:szCs w:val="22"/>
              </w:rPr>
              <w:t>The system determines where the complaint needs to be forwarded.</w:t>
            </w:r>
          </w:p>
          <w:p w14:paraId="4075096E" w14:textId="77777777" w:rsidR="005B453F" w:rsidRDefault="00000000">
            <w:pPr>
              <w:pStyle w:val="ListParagraph"/>
              <w:numPr>
                <w:ilvl w:val="0"/>
                <w:numId w:val="14"/>
              </w:numPr>
              <w:spacing w:line="360" w:lineRule="auto"/>
              <w:jc w:val="both"/>
              <w:rPr>
                <w:sz w:val="22"/>
                <w:szCs w:val="22"/>
              </w:rPr>
            </w:pPr>
            <w:r>
              <w:rPr>
                <w:sz w:val="22"/>
                <w:szCs w:val="22"/>
              </w:rPr>
              <w:t xml:space="preserve">The forwarding process is initiated. </w:t>
            </w:r>
          </w:p>
          <w:p w14:paraId="64F7A61D" w14:textId="77777777" w:rsidR="005B453F" w:rsidRDefault="00000000">
            <w:pPr>
              <w:pStyle w:val="ListParagraph"/>
              <w:numPr>
                <w:ilvl w:val="0"/>
                <w:numId w:val="14"/>
              </w:numPr>
              <w:spacing w:line="360" w:lineRule="auto"/>
              <w:jc w:val="both"/>
              <w:rPr>
                <w:sz w:val="22"/>
                <w:szCs w:val="22"/>
              </w:rPr>
            </w:pPr>
            <w:r>
              <w:rPr>
                <w:sz w:val="22"/>
                <w:szCs w:val="22"/>
              </w:rPr>
              <w:t xml:space="preserve">The system sends complaints to the selected authority, including its status. </w:t>
            </w:r>
          </w:p>
          <w:p w14:paraId="0BAC889F" w14:textId="77777777" w:rsidR="005B453F" w:rsidRDefault="00000000">
            <w:pPr>
              <w:pStyle w:val="ListParagraph"/>
              <w:numPr>
                <w:ilvl w:val="0"/>
                <w:numId w:val="14"/>
              </w:numPr>
              <w:spacing w:line="360" w:lineRule="auto"/>
              <w:jc w:val="both"/>
              <w:rPr>
                <w:color w:val="A6A6A6"/>
                <w:sz w:val="22"/>
                <w:szCs w:val="22"/>
              </w:rPr>
            </w:pPr>
            <w:r>
              <w:rPr>
                <w:sz w:val="22"/>
                <w:szCs w:val="22"/>
              </w:rPr>
              <w:t>A confirmation is sent to the complainant, and the complaint status is updated.</w:t>
            </w:r>
          </w:p>
        </w:tc>
      </w:tr>
      <w:tr w:rsidR="005B453F" w14:paraId="05CC777C" w14:textId="77777777">
        <w:tc>
          <w:tcPr>
            <w:tcW w:w="2397" w:type="dxa"/>
          </w:tcPr>
          <w:p w14:paraId="64EDB838" w14:textId="77777777" w:rsidR="005B453F" w:rsidRDefault="00000000">
            <w:pPr>
              <w:spacing w:line="360" w:lineRule="auto"/>
              <w:jc w:val="both"/>
              <w:rPr>
                <w:b/>
                <w:sz w:val="22"/>
                <w:szCs w:val="22"/>
              </w:rPr>
            </w:pPr>
            <w:r>
              <w:rPr>
                <w:b/>
                <w:sz w:val="22"/>
                <w:szCs w:val="22"/>
              </w:rPr>
              <w:t>Alternative Flows:</w:t>
            </w:r>
          </w:p>
          <w:p w14:paraId="0EC133DC" w14:textId="77777777" w:rsidR="005B453F" w:rsidRDefault="005B453F">
            <w:pPr>
              <w:spacing w:line="360" w:lineRule="auto"/>
              <w:jc w:val="both"/>
              <w:rPr>
                <w:b/>
                <w:color w:val="BFBFBF"/>
                <w:sz w:val="22"/>
                <w:szCs w:val="22"/>
              </w:rPr>
            </w:pPr>
          </w:p>
        </w:tc>
        <w:tc>
          <w:tcPr>
            <w:tcW w:w="6390" w:type="dxa"/>
          </w:tcPr>
          <w:p w14:paraId="24EF2789" w14:textId="77777777" w:rsidR="005B453F" w:rsidRDefault="00000000">
            <w:pPr>
              <w:spacing w:line="360" w:lineRule="auto"/>
              <w:jc w:val="both"/>
              <w:rPr>
                <w:sz w:val="22"/>
                <w:szCs w:val="22"/>
              </w:rPr>
            </w:pPr>
            <w:r>
              <w:rPr>
                <w:b/>
                <w:bCs/>
                <w:sz w:val="22"/>
                <w:szCs w:val="22"/>
              </w:rPr>
              <w:t xml:space="preserve">Incorrect Category: </w:t>
            </w:r>
            <w:r>
              <w:rPr>
                <w:sz w:val="22"/>
                <w:szCs w:val="22"/>
              </w:rPr>
              <w:t>If the complainant selects the wrong category, DCH or the Representative can forward it to the right authority.</w:t>
            </w:r>
          </w:p>
        </w:tc>
      </w:tr>
      <w:tr w:rsidR="005B453F" w14:paraId="53898177" w14:textId="77777777">
        <w:tc>
          <w:tcPr>
            <w:tcW w:w="2397" w:type="dxa"/>
          </w:tcPr>
          <w:p w14:paraId="101072D1" w14:textId="77777777" w:rsidR="005B453F" w:rsidRDefault="00000000">
            <w:pPr>
              <w:spacing w:line="360" w:lineRule="auto"/>
              <w:jc w:val="both"/>
              <w:rPr>
                <w:b/>
                <w:sz w:val="22"/>
                <w:szCs w:val="22"/>
              </w:rPr>
            </w:pPr>
            <w:r>
              <w:rPr>
                <w:b/>
                <w:sz w:val="22"/>
                <w:szCs w:val="22"/>
              </w:rPr>
              <w:t>Includes:</w:t>
            </w:r>
          </w:p>
        </w:tc>
        <w:tc>
          <w:tcPr>
            <w:tcW w:w="6390" w:type="dxa"/>
          </w:tcPr>
          <w:p w14:paraId="62117A30" w14:textId="77777777" w:rsidR="005B453F" w:rsidRDefault="00000000">
            <w:pPr>
              <w:spacing w:line="360" w:lineRule="auto"/>
              <w:jc w:val="both"/>
              <w:rPr>
                <w:color w:val="A6A6A6"/>
                <w:sz w:val="22"/>
                <w:szCs w:val="22"/>
              </w:rPr>
            </w:pPr>
            <w:r>
              <w:rPr>
                <w:sz w:val="22"/>
                <w:szCs w:val="22"/>
              </w:rPr>
              <w:t>None</w:t>
            </w:r>
          </w:p>
        </w:tc>
      </w:tr>
      <w:tr w:rsidR="005B453F" w14:paraId="373BD7ED" w14:textId="77777777">
        <w:trPr>
          <w:trHeight w:val="642"/>
        </w:trPr>
        <w:tc>
          <w:tcPr>
            <w:tcW w:w="2397" w:type="dxa"/>
          </w:tcPr>
          <w:p w14:paraId="5D38A000" w14:textId="77777777" w:rsidR="005B453F" w:rsidRDefault="00000000">
            <w:pPr>
              <w:spacing w:line="360" w:lineRule="auto"/>
              <w:jc w:val="both"/>
              <w:rPr>
                <w:b/>
                <w:sz w:val="22"/>
                <w:szCs w:val="22"/>
              </w:rPr>
            </w:pPr>
            <w:r>
              <w:rPr>
                <w:b/>
                <w:sz w:val="22"/>
                <w:szCs w:val="22"/>
              </w:rPr>
              <w:t>Special Requirements:</w:t>
            </w:r>
          </w:p>
        </w:tc>
        <w:tc>
          <w:tcPr>
            <w:tcW w:w="6390" w:type="dxa"/>
          </w:tcPr>
          <w:p w14:paraId="605EFDCF" w14:textId="77777777" w:rsidR="005B453F" w:rsidRDefault="00000000">
            <w:pPr>
              <w:spacing w:line="360" w:lineRule="auto"/>
              <w:jc w:val="both"/>
              <w:rPr>
                <w:sz w:val="22"/>
                <w:szCs w:val="22"/>
              </w:rPr>
            </w:pPr>
            <w:r>
              <w:rPr>
                <w:sz w:val="22"/>
                <w:szCs w:val="22"/>
              </w:rPr>
              <w:t>Must ensure reliable tracking of forwarded complaints.</w:t>
            </w:r>
          </w:p>
        </w:tc>
      </w:tr>
      <w:tr w:rsidR="005B453F" w14:paraId="32105EC8" w14:textId="77777777">
        <w:tc>
          <w:tcPr>
            <w:tcW w:w="2397" w:type="dxa"/>
          </w:tcPr>
          <w:p w14:paraId="0DD75DE4" w14:textId="77777777" w:rsidR="005B453F" w:rsidRDefault="00000000">
            <w:pPr>
              <w:spacing w:line="360" w:lineRule="auto"/>
              <w:jc w:val="both"/>
              <w:rPr>
                <w:b/>
                <w:sz w:val="22"/>
                <w:szCs w:val="22"/>
              </w:rPr>
            </w:pPr>
            <w:r>
              <w:rPr>
                <w:b/>
                <w:sz w:val="22"/>
                <w:szCs w:val="22"/>
              </w:rPr>
              <w:t>Assumptions:</w:t>
            </w:r>
          </w:p>
        </w:tc>
        <w:tc>
          <w:tcPr>
            <w:tcW w:w="6390" w:type="dxa"/>
          </w:tcPr>
          <w:p w14:paraId="1A39AF8C" w14:textId="77777777" w:rsidR="005B453F" w:rsidRDefault="00000000">
            <w:pPr>
              <w:spacing w:line="360" w:lineRule="auto"/>
              <w:jc w:val="both"/>
              <w:rPr>
                <w:color w:val="A6A6A6"/>
                <w:sz w:val="22"/>
                <w:szCs w:val="22"/>
              </w:rPr>
            </w:pPr>
            <w:r>
              <w:rPr>
                <w:sz w:val="22"/>
                <w:szCs w:val="22"/>
              </w:rPr>
              <w:t>Authorities are already registered in the system</w:t>
            </w:r>
          </w:p>
        </w:tc>
      </w:tr>
      <w:tr w:rsidR="005B453F" w14:paraId="7592D1F7" w14:textId="77777777">
        <w:tc>
          <w:tcPr>
            <w:tcW w:w="2397" w:type="dxa"/>
          </w:tcPr>
          <w:p w14:paraId="3910FF17" w14:textId="77777777" w:rsidR="005B453F" w:rsidRDefault="00000000">
            <w:pPr>
              <w:spacing w:line="360" w:lineRule="auto"/>
              <w:jc w:val="both"/>
              <w:rPr>
                <w:b/>
                <w:sz w:val="22"/>
                <w:szCs w:val="22"/>
              </w:rPr>
            </w:pPr>
            <w:r>
              <w:rPr>
                <w:b/>
                <w:sz w:val="22"/>
                <w:szCs w:val="22"/>
              </w:rPr>
              <w:t>Notes and Issues:</w:t>
            </w:r>
          </w:p>
        </w:tc>
        <w:tc>
          <w:tcPr>
            <w:tcW w:w="6390" w:type="dxa"/>
          </w:tcPr>
          <w:p w14:paraId="5C16E66D" w14:textId="77777777" w:rsidR="005B453F" w:rsidRDefault="00000000">
            <w:pPr>
              <w:spacing w:line="360" w:lineRule="auto"/>
              <w:jc w:val="both"/>
              <w:rPr>
                <w:sz w:val="22"/>
                <w:szCs w:val="22"/>
              </w:rPr>
            </w:pPr>
            <w:r>
              <w:rPr>
                <w:sz w:val="22"/>
                <w:szCs w:val="22"/>
              </w:rPr>
              <w:t>None</w:t>
            </w:r>
          </w:p>
        </w:tc>
      </w:tr>
    </w:tbl>
    <w:p w14:paraId="1C8DDFED" w14:textId="77777777" w:rsidR="005B453F" w:rsidRDefault="005B453F">
      <w:pPr>
        <w:pStyle w:val="Table"/>
        <w:jc w:val="both"/>
      </w:pPr>
    </w:p>
    <w:p w14:paraId="3213A4F9" w14:textId="77777777" w:rsidR="005F0113" w:rsidRDefault="005F0113" w:rsidP="005F0113">
      <w:pPr>
        <w:pStyle w:val="Caption"/>
        <w:rPr>
          <w:lang w:eastAsia="ar-SA"/>
        </w:rPr>
      </w:pPr>
    </w:p>
    <w:p w14:paraId="1C215A61" w14:textId="77777777" w:rsidR="005F0113" w:rsidRDefault="005F0113" w:rsidP="005F0113">
      <w:pPr>
        <w:rPr>
          <w:lang w:eastAsia="ar-SA"/>
        </w:rPr>
      </w:pPr>
    </w:p>
    <w:p w14:paraId="5BF28481" w14:textId="77777777" w:rsidR="005F0113" w:rsidRDefault="005F0113" w:rsidP="005F0113">
      <w:pPr>
        <w:rPr>
          <w:lang w:eastAsia="ar-SA"/>
        </w:rPr>
      </w:pPr>
    </w:p>
    <w:p w14:paraId="1BAA32FA" w14:textId="77777777" w:rsidR="005F0113" w:rsidRDefault="005F0113" w:rsidP="005F0113">
      <w:pPr>
        <w:rPr>
          <w:lang w:eastAsia="ar-SA"/>
        </w:rPr>
      </w:pPr>
    </w:p>
    <w:p w14:paraId="50BC57C3" w14:textId="77777777" w:rsidR="005F0113" w:rsidRDefault="005F0113" w:rsidP="005F0113">
      <w:pPr>
        <w:rPr>
          <w:lang w:eastAsia="ar-SA"/>
        </w:rPr>
      </w:pPr>
    </w:p>
    <w:p w14:paraId="62020FC9" w14:textId="77777777" w:rsidR="005F0113" w:rsidRDefault="005F0113" w:rsidP="005F0113">
      <w:pPr>
        <w:rPr>
          <w:lang w:eastAsia="ar-SA"/>
        </w:rPr>
      </w:pPr>
    </w:p>
    <w:p w14:paraId="027FF9BD" w14:textId="77777777" w:rsidR="005F0113" w:rsidRPr="005F0113" w:rsidRDefault="005F0113" w:rsidP="005F0113">
      <w:pPr>
        <w:rPr>
          <w:lang w:eastAsia="ar-SA"/>
        </w:rPr>
      </w:pPr>
    </w:p>
    <w:p w14:paraId="48783281" w14:textId="77777777" w:rsidR="005B453F" w:rsidRDefault="00000000">
      <w:pPr>
        <w:pStyle w:val="Table"/>
        <w:spacing w:after="0"/>
        <w:rPr>
          <w:b w:val="0"/>
          <w:bCs/>
          <w:i/>
          <w:iCs w:val="0"/>
        </w:rPr>
      </w:pPr>
      <w:bookmarkStart w:id="10" w:name="_Toc182868522"/>
      <w:r>
        <w:rPr>
          <w:b w:val="0"/>
          <w:bCs/>
          <w:i/>
          <w:iCs w:val="0"/>
        </w:rPr>
        <w:t>Table 3: Highlight Urgent Complaint</w:t>
      </w:r>
      <w:bookmarkEnd w:id="10"/>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750"/>
      </w:tblGrid>
      <w:tr w:rsidR="005B453F" w14:paraId="40502EA0" w14:textId="77777777">
        <w:tc>
          <w:tcPr>
            <w:tcW w:w="2397" w:type="dxa"/>
            <w:tcBorders>
              <w:top w:val="single" w:sz="12" w:space="0" w:color="auto"/>
              <w:bottom w:val="single" w:sz="6" w:space="0" w:color="auto"/>
            </w:tcBorders>
            <w:shd w:val="clear" w:color="auto" w:fill="F2F2F2" w:themeFill="background1" w:themeFillShade="F2"/>
          </w:tcPr>
          <w:p w14:paraId="46365C86" w14:textId="77777777" w:rsidR="005B453F" w:rsidRDefault="00000000">
            <w:pPr>
              <w:spacing w:line="360" w:lineRule="auto"/>
              <w:jc w:val="both"/>
              <w:rPr>
                <w:b/>
                <w:sz w:val="22"/>
                <w:szCs w:val="22"/>
              </w:rPr>
            </w:pPr>
            <w:r>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2E885C78" w14:textId="77777777" w:rsidR="005B453F" w:rsidRDefault="00000000">
            <w:pPr>
              <w:spacing w:line="360" w:lineRule="auto"/>
              <w:jc w:val="both"/>
              <w:rPr>
                <w:color w:val="A6A6A6"/>
                <w:sz w:val="22"/>
                <w:szCs w:val="22"/>
              </w:rPr>
            </w:pPr>
            <w:r>
              <w:rPr>
                <w:sz w:val="22"/>
                <w:szCs w:val="22"/>
              </w:rPr>
              <w:t>UC-03</w:t>
            </w:r>
          </w:p>
        </w:tc>
      </w:tr>
      <w:tr w:rsidR="005B453F" w14:paraId="318797E0" w14:textId="77777777">
        <w:tc>
          <w:tcPr>
            <w:tcW w:w="2397" w:type="dxa"/>
            <w:tcBorders>
              <w:top w:val="single" w:sz="6" w:space="0" w:color="auto"/>
              <w:bottom w:val="single" w:sz="6" w:space="0" w:color="auto"/>
            </w:tcBorders>
            <w:shd w:val="clear" w:color="auto" w:fill="F2F2F2" w:themeFill="background1" w:themeFillShade="F2"/>
          </w:tcPr>
          <w:p w14:paraId="5F199175" w14:textId="77777777" w:rsidR="005B453F" w:rsidRDefault="00000000">
            <w:pPr>
              <w:spacing w:line="360" w:lineRule="auto"/>
              <w:jc w:val="both"/>
              <w:rPr>
                <w:b/>
                <w:sz w:val="22"/>
                <w:szCs w:val="22"/>
              </w:rPr>
            </w:pPr>
            <w:r>
              <w:rPr>
                <w:b/>
                <w:sz w:val="22"/>
                <w:szCs w:val="22"/>
              </w:rPr>
              <w:lastRenderedPageBreak/>
              <w:t>Use Case Name:</w:t>
            </w:r>
          </w:p>
        </w:tc>
        <w:tc>
          <w:tcPr>
            <w:tcW w:w="6750" w:type="dxa"/>
            <w:tcBorders>
              <w:top w:val="single" w:sz="6" w:space="0" w:color="auto"/>
              <w:bottom w:val="single" w:sz="6" w:space="0" w:color="auto"/>
            </w:tcBorders>
            <w:shd w:val="clear" w:color="auto" w:fill="F2F2F2" w:themeFill="background1" w:themeFillShade="F2"/>
          </w:tcPr>
          <w:p w14:paraId="72EE0D78" w14:textId="77777777" w:rsidR="005B453F" w:rsidRDefault="00000000">
            <w:pPr>
              <w:spacing w:line="360" w:lineRule="auto"/>
              <w:jc w:val="both"/>
              <w:rPr>
                <w:color w:val="A6A6A6"/>
                <w:sz w:val="22"/>
                <w:szCs w:val="22"/>
              </w:rPr>
            </w:pPr>
            <w:r>
              <w:rPr>
                <w:sz w:val="22"/>
                <w:szCs w:val="22"/>
              </w:rPr>
              <w:t>Highlight Urgent Complaint</w:t>
            </w:r>
          </w:p>
        </w:tc>
      </w:tr>
      <w:tr w:rsidR="005B453F" w14:paraId="5C6C9F35" w14:textId="77777777">
        <w:tc>
          <w:tcPr>
            <w:tcW w:w="2397" w:type="dxa"/>
            <w:tcBorders>
              <w:top w:val="single" w:sz="6" w:space="0" w:color="auto"/>
            </w:tcBorders>
          </w:tcPr>
          <w:p w14:paraId="39DA39C7" w14:textId="77777777" w:rsidR="005B453F" w:rsidRDefault="00000000">
            <w:pPr>
              <w:spacing w:line="360" w:lineRule="auto"/>
              <w:jc w:val="both"/>
              <w:rPr>
                <w:b/>
                <w:sz w:val="22"/>
                <w:szCs w:val="22"/>
              </w:rPr>
            </w:pPr>
            <w:r>
              <w:rPr>
                <w:b/>
                <w:sz w:val="22"/>
                <w:szCs w:val="22"/>
              </w:rPr>
              <w:t>Actors:</w:t>
            </w:r>
          </w:p>
        </w:tc>
        <w:tc>
          <w:tcPr>
            <w:tcW w:w="6750" w:type="dxa"/>
            <w:tcBorders>
              <w:top w:val="single" w:sz="6" w:space="0" w:color="auto"/>
            </w:tcBorders>
          </w:tcPr>
          <w:p w14:paraId="03E75320" w14:textId="77777777" w:rsidR="005B453F" w:rsidRDefault="00000000">
            <w:pPr>
              <w:spacing w:line="360" w:lineRule="auto"/>
              <w:jc w:val="both"/>
              <w:rPr>
                <w:color w:val="A6A6A6"/>
                <w:sz w:val="22"/>
                <w:szCs w:val="22"/>
              </w:rPr>
            </w:pPr>
            <w:r>
              <w:rPr>
                <w:sz w:val="22"/>
                <w:szCs w:val="22"/>
              </w:rPr>
              <w:t>Constituent</w:t>
            </w:r>
          </w:p>
        </w:tc>
      </w:tr>
      <w:tr w:rsidR="005B453F" w14:paraId="7611F773" w14:textId="77777777">
        <w:tc>
          <w:tcPr>
            <w:tcW w:w="2397" w:type="dxa"/>
          </w:tcPr>
          <w:p w14:paraId="4E249104" w14:textId="77777777" w:rsidR="005B453F" w:rsidRDefault="00000000">
            <w:pPr>
              <w:spacing w:line="360" w:lineRule="auto"/>
              <w:jc w:val="both"/>
              <w:rPr>
                <w:b/>
                <w:sz w:val="22"/>
                <w:szCs w:val="22"/>
              </w:rPr>
            </w:pPr>
            <w:r>
              <w:rPr>
                <w:b/>
                <w:sz w:val="22"/>
                <w:szCs w:val="22"/>
              </w:rPr>
              <w:t>Description:</w:t>
            </w:r>
          </w:p>
        </w:tc>
        <w:tc>
          <w:tcPr>
            <w:tcW w:w="6750" w:type="dxa"/>
          </w:tcPr>
          <w:p w14:paraId="6BDC1B58" w14:textId="77777777" w:rsidR="005B453F" w:rsidRDefault="00000000">
            <w:pPr>
              <w:spacing w:line="360" w:lineRule="auto"/>
              <w:jc w:val="both"/>
              <w:rPr>
                <w:color w:val="A6A6A6"/>
                <w:sz w:val="22"/>
                <w:szCs w:val="22"/>
              </w:rPr>
            </w:pPr>
            <w:r>
              <w:rPr>
                <w:sz w:val="22"/>
                <w:szCs w:val="22"/>
              </w:rPr>
              <w:t>Allows a constituent to mark a complaint as urgent, ensuring it receives priority handling.</w:t>
            </w:r>
          </w:p>
        </w:tc>
      </w:tr>
      <w:tr w:rsidR="005B453F" w14:paraId="41743272" w14:textId="77777777">
        <w:tc>
          <w:tcPr>
            <w:tcW w:w="2397" w:type="dxa"/>
          </w:tcPr>
          <w:p w14:paraId="2A4EF9FA" w14:textId="77777777" w:rsidR="005B453F" w:rsidRDefault="00000000">
            <w:pPr>
              <w:spacing w:line="360" w:lineRule="auto"/>
              <w:jc w:val="both"/>
              <w:rPr>
                <w:b/>
                <w:sz w:val="22"/>
                <w:szCs w:val="22"/>
              </w:rPr>
            </w:pPr>
            <w:r>
              <w:rPr>
                <w:b/>
                <w:sz w:val="22"/>
                <w:szCs w:val="22"/>
              </w:rPr>
              <w:t>Trigger:</w:t>
            </w:r>
          </w:p>
        </w:tc>
        <w:tc>
          <w:tcPr>
            <w:tcW w:w="6750" w:type="dxa"/>
          </w:tcPr>
          <w:p w14:paraId="32D8C7C2" w14:textId="77777777" w:rsidR="005B453F" w:rsidRDefault="00000000">
            <w:pPr>
              <w:spacing w:line="360" w:lineRule="auto"/>
              <w:jc w:val="both"/>
              <w:rPr>
                <w:color w:val="A6A6A6"/>
                <w:sz w:val="22"/>
                <w:szCs w:val="22"/>
              </w:rPr>
            </w:pPr>
            <w:r>
              <w:rPr>
                <w:sz w:val="22"/>
                <w:szCs w:val="22"/>
              </w:rPr>
              <w:t>The system identifies the complaint as requiring immediate attention.</w:t>
            </w:r>
          </w:p>
        </w:tc>
      </w:tr>
      <w:tr w:rsidR="005B453F" w14:paraId="760C3B00" w14:textId="77777777">
        <w:trPr>
          <w:trHeight w:val="228"/>
        </w:trPr>
        <w:tc>
          <w:tcPr>
            <w:tcW w:w="2397" w:type="dxa"/>
          </w:tcPr>
          <w:p w14:paraId="21C01882" w14:textId="77777777" w:rsidR="005B453F" w:rsidRDefault="00000000">
            <w:pPr>
              <w:spacing w:line="360" w:lineRule="auto"/>
              <w:jc w:val="both"/>
              <w:rPr>
                <w:b/>
                <w:sz w:val="22"/>
                <w:szCs w:val="22"/>
              </w:rPr>
            </w:pPr>
            <w:r>
              <w:rPr>
                <w:b/>
                <w:sz w:val="22"/>
                <w:szCs w:val="22"/>
              </w:rPr>
              <w:t>Preconditions:</w:t>
            </w:r>
          </w:p>
        </w:tc>
        <w:tc>
          <w:tcPr>
            <w:tcW w:w="6750" w:type="dxa"/>
          </w:tcPr>
          <w:p w14:paraId="6178E594" w14:textId="77777777" w:rsidR="005B453F" w:rsidRDefault="00000000">
            <w:pPr>
              <w:spacing w:line="360" w:lineRule="auto"/>
              <w:jc w:val="both"/>
              <w:rPr>
                <w:color w:val="A6A6A6"/>
                <w:sz w:val="22"/>
                <w:szCs w:val="22"/>
              </w:rPr>
            </w:pPr>
            <w:r>
              <w:rPr>
                <w:sz w:val="22"/>
                <w:szCs w:val="22"/>
              </w:rPr>
              <w:t>The complaint must exist in the system.</w:t>
            </w:r>
          </w:p>
        </w:tc>
      </w:tr>
      <w:tr w:rsidR="005B453F" w14:paraId="05F434DC" w14:textId="77777777">
        <w:tc>
          <w:tcPr>
            <w:tcW w:w="2397" w:type="dxa"/>
          </w:tcPr>
          <w:p w14:paraId="4E405FD7" w14:textId="77777777" w:rsidR="005B453F" w:rsidRDefault="00000000">
            <w:pPr>
              <w:spacing w:line="360" w:lineRule="auto"/>
              <w:jc w:val="both"/>
              <w:rPr>
                <w:b/>
                <w:sz w:val="22"/>
                <w:szCs w:val="22"/>
              </w:rPr>
            </w:pPr>
            <w:r>
              <w:rPr>
                <w:b/>
                <w:sz w:val="22"/>
                <w:szCs w:val="22"/>
              </w:rPr>
              <w:t>Post-conditions:</w:t>
            </w:r>
          </w:p>
        </w:tc>
        <w:tc>
          <w:tcPr>
            <w:tcW w:w="6750" w:type="dxa"/>
          </w:tcPr>
          <w:p w14:paraId="16A9AA3A" w14:textId="77777777" w:rsidR="005B453F" w:rsidRDefault="00000000">
            <w:pPr>
              <w:spacing w:line="360" w:lineRule="auto"/>
              <w:jc w:val="both"/>
              <w:rPr>
                <w:color w:val="A6A6A6"/>
                <w:sz w:val="22"/>
                <w:szCs w:val="22"/>
              </w:rPr>
            </w:pPr>
            <w:r>
              <w:rPr>
                <w:sz w:val="22"/>
                <w:szCs w:val="22"/>
              </w:rPr>
              <w:t>The complaint is marked as urgent, and notifications are sent to relevant stakeholders.</w:t>
            </w:r>
          </w:p>
        </w:tc>
      </w:tr>
      <w:tr w:rsidR="005B453F" w14:paraId="70265FE4" w14:textId="77777777">
        <w:tc>
          <w:tcPr>
            <w:tcW w:w="2397" w:type="dxa"/>
          </w:tcPr>
          <w:p w14:paraId="049CA1D5" w14:textId="77777777" w:rsidR="005B453F" w:rsidRDefault="00000000">
            <w:pPr>
              <w:spacing w:line="360" w:lineRule="auto"/>
              <w:jc w:val="both"/>
              <w:rPr>
                <w:b/>
                <w:sz w:val="22"/>
                <w:szCs w:val="22"/>
              </w:rPr>
            </w:pPr>
            <w:r>
              <w:rPr>
                <w:b/>
                <w:sz w:val="22"/>
                <w:szCs w:val="22"/>
              </w:rPr>
              <w:t>Normal Flow:</w:t>
            </w:r>
          </w:p>
        </w:tc>
        <w:tc>
          <w:tcPr>
            <w:tcW w:w="6750" w:type="dxa"/>
          </w:tcPr>
          <w:p w14:paraId="07F92DEB" w14:textId="77777777" w:rsidR="005B453F" w:rsidRDefault="00000000">
            <w:pPr>
              <w:pStyle w:val="ListParagraph"/>
              <w:numPr>
                <w:ilvl w:val="0"/>
                <w:numId w:val="15"/>
              </w:numPr>
              <w:spacing w:line="360" w:lineRule="auto"/>
              <w:jc w:val="both"/>
              <w:rPr>
                <w:sz w:val="22"/>
                <w:szCs w:val="22"/>
              </w:rPr>
            </w:pPr>
            <w:r>
              <w:rPr>
                <w:sz w:val="22"/>
                <w:szCs w:val="22"/>
              </w:rPr>
              <w:t>Constituent identifies an existing complaint that requires urgent attention.</w:t>
            </w:r>
          </w:p>
          <w:p w14:paraId="7D63330F" w14:textId="77777777" w:rsidR="005B453F" w:rsidRDefault="00000000">
            <w:pPr>
              <w:pStyle w:val="ListParagraph"/>
              <w:numPr>
                <w:ilvl w:val="0"/>
                <w:numId w:val="15"/>
              </w:numPr>
              <w:spacing w:line="360" w:lineRule="auto"/>
              <w:jc w:val="both"/>
              <w:rPr>
                <w:sz w:val="22"/>
                <w:szCs w:val="22"/>
              </w:rPr>
            </w:pPr>
            <w:r>
              <w:rPr>
                <w:sz w:val="22"/>
                <w:szCs w:val="22"/>
              </w:rPr>
              <w:t xml:space="preserve">The system verifies that the complaint qualifies for urgency. </w:t>
            </w:r>
          </w:p>
          <w:p w14:paraId="61AACA79" w14:textId="77777777" w:rsidR="005B453F" w:rsidRDefault="00000000">
            <w:pPr>
              <w:pStyle w:val="ListParagraph"/>
              <w:numPr>
                <w:ilvl w:val="0"/>
                <w:numId w:val="15"/>
              </w:numPr>
              <w:spacing w:line="360" w:lineRule="auto"/>
              <w:jc w:val="both"/>
              <w:rPr>
                <w:color w:val="A6A6A6"/>
                <w:sz w:val="22"/>
                <w:szCs w:val="22"/>
              </w:rPr>
            </w:pPr>
            <w:r>
              <w:rPr>
                <w:sz w:val="22"/>
                <w:szCs w:val="22"/>
              </w:rPr>
              <w:t xml:space="preserve">The system marks the complaint as urgent and notifies the relevant stakeholders. </w:t>
            </w:r>
          </w:p>
        </w:tc>
      </w:tr>
      <w:tr w:rsidR="005B453F" w14:paraId="3BB6F601" w14:textId="77777777">
        <w:trPr>
          <w:trHeight w:val="408"/>
        </w:trPr>
        <w:tc>
          <w:tcPr>
            <w:tcW w:w="2397" w:type="dxa"/>
          </w:tcPr>
          <w:p w14:paraId="0B39A92A" w14:textId="77777777" w:rsidR="005B453F" w:rsidRDefault="00000000">
            <w:pPr>
              <w:spacing w:line="360" w:lineRule="auto"/>
              <w:jc w:val="both"/>
              <w:rPr>
                <w:b/>
                <w:sz w:val="22"/>
                <w:szCs w:val="22"/>
              </w:rPr>
            </w:pPr>
            <w:r>
              <w:rPr>
                <w:b/>
                <w:sz w:val="22"/>
                <w:szCs w:val="22"/>
              </w:rPr>
              <w:t>Alternative Flows:</w:t>
            </w:r>
          </w:p>
        </w:tc>
        <w:tc>
          <w:tcPr>
            <w:tcW w:w="6750" w:type="dxa"/>
          </w:tcPr>
          <w:p w14:paraId="3E1B6322" w14:textId="77777777" w:rsidR="005B453F" w:rsidRDefault="00000000">
            <w:pPr>
              <w:spacing w:line="360" w:lineRule="auto"/>
              <w:jc w:val="both"/>
              <w:rPr>
                <w:sz w:val="22"/>
                <w:szCs w:val="22"/>
              </w:rPr>
            </w:pPr>
            <w:r>
              <w:rPr>
                <w:sz w:val="22"/>
                <w:szCs w:val="22"/>
              </w:rPr>
              <w:t>None</w:t>
            </w:r>
          </w:p>
        </w:tc>
      </w:tr>
      <w:tr w:rsidR="005B453F" w14:paraId="1A4AA43C" w14:textId="77777777">
        <w:trPr>
          <w:trHeight w:val="408"/>
        </w:trPr>
        <w:tc>
          <w:tcPr>
            <w:tcW w:w="2397" w:type="dxa"/>
          </w:tcPr>
          <w:p w14:paraId="7508585B" w14:textId="77777777" w:rsidR="005B453F" w:rsidRDefault="00000000">
            <w:pPr>
              <w:spacing w:line="360" w:lineRule="auto"/>
              <w:jc w:val="both"/>
              <w:rPr>
                <w:b/>
                <w:sz w:val="22"/>
                <w:szCs w:val="22"/>
              </w:rPr>
            </w:pPr>
            <w:r>
              <w:rPr>
                <w:b/>
                <w:sz w:val="22"/>
                <w:szCs w:val="22"/>
              </w:rPr>
              <w:t>Includes:</w:t>
            </w:r>
          </w:p>
        </w:tc>
        <w:tc>
          <w:tcPr>
            <w:tcW w:w="6750" w:type="dxa"/>
          </w:tcPr>
          <w:p w14:paraId="5C328CA6" w14:textId="77777777" w:rsidR="005B453F" w:rsidRDefault="00000000">
            <w:pPr>
              <w:spacing w:line="360" w:lineRule="auto"/>
              <w:jc w:val="both"/>
              <w:rPr>
                <w:sz w:val="22"/>
                <w:szCs w:val="22"/>
              </w:rPr>
            </w:pPr>
            <w:r>
              <w:rPr>
                <w:sz w:val="22"/>
                <w:szCs w:val="22"/>
              </w:rPr>
              <w:t>None</w:t>
            </w:r>
          </w:p>
        </w:tc>
      </w:tr>
      <w:tr w:rsidR="005B453F" w14:paraId="0778F872" w14:textId="77777777">
        <w:tc>
          <w:tcPr>
            <w:tcW w:w="2397" w:type="dxa"/>
          </w:tcPr>
          <w:p w14:paraId="3C8B42CD" w14:textId="77777777" w:rsidR="005B453F" w:rsidRDefault="00000000">
            <w:pPr>
              <w:spacing w:line="360" w:lineRule="auto"/>
              <w:jc w:val="both"/>
              <w:rPr>
                <w:b/>
                <w:sz w:val="22"/>
                <w:szCs w:val="22"/>
              </w:rPr>
            </w:pPr>
            <w:r>
              <w:rPr>
                <w:b/>
                <w:sz w:val="22"/>
                <w:szCs w:val="22"/>
              </w:rPr>
              <w:t>Exceptions:</w:t>
            </w:r>
          </w:p>
        </w:tc>
        <w:tc>
          <w:tcPr>
            <w:tcW w:w="6750" w:type="dxa"/>
          </w:tcPr>
          <w:p w14:paraId="458E845F" w14:textId="77777777" w:rsidR="005B453F" w:rsidRDefault="00000000">
            <w:pPr>
              <w:spacing w:line="360" w:lineRule="auto"/>
              <w:jc w:val="both"/>
              <w:rPr>
                <w:sz w:val="22"/>
                <w:szCs w:val="22"/>
              </w:rPr>
            </w:pPr>
            <w:r>
              <w:rPr>
                <w:sz w:val="22"/>
                <w:szCs w:val="22"/>
              </w:rPr>
              <w:t>None</w:t>
            </w:r>
          </w:p>
        </w:tc>
      </w:tr>
      <w:tr w:rsidR="005B453F" w14:paraId="378FDEE6" w14:textId="77777777">
        <w:tc>
          <w:tcPr>
            <w:tcW w:w="2397" w:type="dxa"/>
          </w:tcPr>
          <w:p w14:paraId="46DFEF47" w14:textId="77777777" w:rsidR="005B453F" w:rsidRDefault="00000000">
            <w:pPr>
              <w:spacing w:line="360" w:lineRule="auto"/>
              <w:jc w:val="both"/>
              <w:rPr>
                <w:b/>
                <w:sz w:val="22"/>
                <w:szCs w:val="22"/>
              </w:rPr>
            </w:pPr>
            <w:r>
              <w:rPr>
                <w:b/>
                <w:sz w:val="22"/>
                <w:szCs w:val="22"/>
              </w:rPr>
              <w:t>Special Requirements:</w:t>
            </w:r>
          </w:p>
        </w:tc>
        <w:tc>
          <w:tcPr>
            <w:tcW w:w="6750" w:type="dxa"/>
          </w:tcPr>
          <w:p w14:paraId="17EB43AC" w14:textId="77777777" w:rsidR="005B453F" w:rsidRDefault="00000000">
            <w:pPr>
              <w:spacing w:line="360" w:lineRule="auto"/>
              <w:jc w:val="both"/>
              <w:rPr>
                <w:sz w:val="22"/>
                <w:szCs w:val="22"/>
              </w:rPr>
            </w:pPr>
            <w:r>
              <w:rPr>
                <w:sz w:val="22"/>
                <w:szCs w:val="22"/>
              </w:rPr>
              <w:t>None</w:t>
            </w:r>
          </w:p>
        </w:tc>
      </w:tr>
      <w:tr w:rsidR="005B453F" w14:paraId="6F70C61E" w14:textId="77777777">
        <w:tc>
          <w:tcPr>
            <w:tcW w:w="2397" w:type="dxa"/>
          </w:tcPr>
          <w:p w14:paraId="2566E6FD" w14:textId="77777777" w:rsidR="005B453F" w:rsidRDefault="00000000">
            <w:pPr>
              <w:spacing w:line="360" w:lineRule="auto"/>
              <w:jc w:val="both"/>
              <w:rPr>
                <w:b/>
                <w:sz w:val="22"/>
                <w:szCs w:val="22"/>
              </w:rPr>
            </w:pPr>
            <w:r>
              <w:rPr>
                <w:b/>
                <w:sz w:val="22"/>
                <w:szCs w:val="22"/>
              </w:rPr>
              <w:t>Assumptions:</w:t>
            </w:r>
          </w:p>
        </w:tc>
        <w:tc>
          <w:tcPr>
            <w:tcW w:w="6750" w:type="dxa"/>
          </w:tcPr>
          <w:p w14:paraId="77B82BAF" w14:textId="77777777" w:rsidR="005B453F" w:rsidRDefault="00000000">
            <w:pPr>
              <w:spacing w:line="360" w:lineRule="auto"/>
              <w:jc w:val="both"/>
              <w:rPr>
                <w:color w:val="A6A6A6"/>
                <w:sz w:val="22"/>
                <w:szCs w:val="22"/>
              </w:rPr>
            </w:pPr>
            <w:r>
              <w:rPr>
                <w:sz w:val="22"/>
                <w:szCs w:val="22"/>
              </w:rPr>
              <w:t>Stakeholders are equipped to handle urgent complaints.</w:t>
            </w:r>
          </w:p>
        </w:tc>
      </w:tr>
      <w:tr w:rsidR="005B453F" w14:paraId="5417A0A6" w14:textId="77777777">
        <w:tc>
          <w:tcPr>
            <w:tcW w:w="2397" w:type="dxa"/>
          </w:tcPr>
          <w:p w14:paraId="546D5C51" w14:textId="77777777" w:rsidR="005B453F" w:rsidRDefault="00000000">
            <w:pPr>
              <w:spacing w:line="360" w:lineRule="auto"/>
              <w:jc w:val="both"/>
              <w:rPr>
                <w:b/>
                <w:sz w:val="22"/>
                <w:szCs w:val="22"/>
              </w:rPr>
            </w:pPr>
            <w:r>
              <w:rPr>
                <w:b/>
                <w:sz w:val="22"/>
                <w:szCs w:val="22"/>
              </w:rPr>
              <w:t>Notes and Issues:</w:t>
            </w:r>
          </w:p>
        </w:tc>
        <w:tc>
          <w:tcPr>
            <w:tcW w:w="6750" w:type="dxa"/>
          </w:tcPr>
          <w:p w14:paraId="027B6D2A" w14:textId="77777777" w:rsidR="005B453F" w:rsidRDefault="00000000">
            <w:pPr>
              <w:spacing w:line="360" w:lineRule="auto"/>
              <w:jc w:val="both"/>
              <w:rPr>
                <w:sz w:val="22"/>
                <w:szCs w:val="22"/>
              </w:rPr>
            </w:pPr>
            <w:r>
              <w:rPr>
                <w:sz w:val="22"/>
                <w:szCs w:val="22"/>
              </w:rPr>
              <w:t>None</w:t>
            </w:r>
          </w:p>
        </w:tc>
      </w:tr>
    </w:tbl>
    <w:p w14:paraId="297AE995" w14:textId="77777777" w:rsidR="005B453F" w:rsidRDefault="00000000">
      <w:pPr>
        <w:pStyle w:val="Table"/>
        <w:spacing w:after="0"/>
        <w:rPr>
          <w:b w:val="0"/>
          <w:bCs/>
          <w:i/>
          <w:iCs w:val="0"/>
        </w:rPr>
      </w:pPr>
      <w:bookmarkStart w:id="11" w:name="_Toc182868523"/>
      <w:r>
        <w:rPr>
          <w:b w:val="0"/>
          <w:bCs/>
          <w:i/>
          <w:iCs w:val="0"/>
        </w:rPr>
        <w:br/>
        <w:t>Table 4: Track Complaint Status</w:t>
      </w:r>
      <w:bookmarkEnd w:id="11"/>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513"/>
      </w:tblGrid>
      <w:tr w:rsidR="005B453F" w14:paraId="0E58ECAE" w14:textId="77777777">
        <w:tc>
          <w:tcPr>
            <w:tcW w:w="2397" w:type="dxa"/>
            <w:tcBorders>
              <w:top w:val="single" w:sz="12" w:space="0" w:color="auto"/>
              <w:bottom w:val="single" w:sz="6" w:space="0" w:color="auto"/>
            </w:tcBorders>
            <w:shd w:val="clear" w:color="auto" w:fill="F2F2F2"/>
          </w:tcPr>
          <w:p w14:paraId="6B5FCB79" w14:textId="77777777" w:rsidR="005B453F" w:rsidRDefault="00000000">
            <w:pPr>
              <w:spacing w:line="360" w:lineRule="auto"/>
              <w:jc w:val="both"/>
              <w:rPr>
                <w:b/>
                <w:sz w:val="22"/>
                <w:szCs w:val="22"/>
              </w:rPr>
            </w:pPr>
            <w:r>
              <w:rPr>
                <w:b/>
                <w:sz w:val="22"/>
                <w:szCs w:val="22"/>
              </w:rPr>
              <w:t>Use Case ID:</w:t>
            </w:r>
          </w:p>
        </w:tc>
        <w:tc>
          <w:tcPr>
            <w:tcW w:w="6513" w:type="dxa"/>
            <w:tcBorders>
              <w:top w:val="single" w:sz="12" w:space="0" w:color="auto"/>
              <w:bottom w:val="single" w:sz="6" w:space="0" w:color="auto"/>
            </w:tcBorders>
            <w:shd w:val="clear" w:color="auto" w:fill="F2F2F2"/>
          </w:tcPr>
          <w:p w14:paraId="550DD2B2" w14:textId="77777777" w:rsidR="005B453F" w:rsidRDefault="00000000">
            <w:pPr>
              <w:spacing w:line="360" w:lineRule="auto"/>
              <w:jc w:val="both"/>
              <w:rPr>
                <w:color w:val="A6A6A6"/>
                <w:sz w:val="22"/>
                <w:szCs w:val="22"/>
              </w:rPr>
            </w:pPr>
            <w:r>
              <w:rPr>
                <w:sz w:val="22"/>
                <w:szCs w:val="22"/>
              </w:rPr>
              <w:t>UC-04</w:t>
            </w:r>
          </w:p>
        </w:tc>
      </w:tr>
      <w:tr w:rsidR="005B453F" w14:paraId="3F36E25C" w14:textId="77777777">
        <w:tc>
          <w:tcPr>
            <w:tcW w:w="2397" w:type="dxa"/>
            <w:tcBorders>
              <w:top w:val="single" w:sz="6" w:space="0" w:color="auto"/>
              <w:bottom w:val="single" w:sz="6" w:space="0" w:color="auto"/>
            </w:tcBorders>
            <w:shd w:val="clear" w:color="auto" w:fill="F2F2F2"/>
          </w:tcPr>
          <w:p w14:paraId="047C85EA" w14:textId="77777777" w:rsidR="005B453F" w:rsidRDefault="00000000">
            <w:pPr>
              <w:spacing w:line="360" w:lineRule="auto"/>
              <w:jc w:val="both"/>
              <w:rPr>
                <w:b/>
                <w:sz w:val="22"/>
                <w:szCs w:val="22"/>
              </w:rPr>
            </w:pPr>
            <w:r>
              <w:rPr>
                <w:b/>
                <w:sz w:val="22"/>
                <w:szCs w:val="22"/>
              </w:rPr>
              <w:t>Use Case Name:</w:t>
            </w:r>
          </w:p>
        </w:tc>
        <w:tc>
          <w:tcPr>
            <w:tcW w:w="6513" w:type="dxa"/>
            <w:tcBorders>
              <w:top w:val="single" w:sz="6" w:space="0" w:color="auto"/>
              <w:bottom w:val="single" w:sz="6" w:space="0" w:color="auto"/>
            </w:tcBorders>
            <w:shd w:val="clear" w:color="auto" w:fill="F2F2F2"/>
          </w:tcPr>
          <w:p w14:paraId="382A060D" w14:textId="77777777" w:rsidR="005B453F" w:rsidRDefault="00000000">
            <w:pPr>
              <w:spacing w:line="360" w:lineRule="auto"/>
              <w:jc w:val="both"/>
              <w:rPr>
                <w:color w:val="A6A6A6"/>
                <w:sz w:val="22"/>
                <w:szCs w:val="22"/>
              </w:rPr>
            </w:pPr>
            <w:r>
              <w:rPr>
                <w:sz w:val="22"/>
                <w:szCs w:val="22"/>
              </w:rPr>
              <w:t>Track Complaint Status</w:t>
            </w:r>
          </w:p>
        </w:tc>
      </w:tr>
      <w:tr w:rsidR="005B453F" w14:paraId="21676EEC" w14:textId="77777777">
        <w:tc>
          <w:tcPr>
            <w:tcW w:w="2397" w:type="dxa"/>
            <w:tcBorders>
              <w:top w:val="single" w:sz="6" w:space="0" w:color="auto"/>
            </w:tcBorders>
          </w:tcPr>
          <w:p w14:paraId="3796C1C2" w14:textId="77777777" w:rsidR="005B453F" w:rsidRDefault="00000000">
            <w:pPr>
              <w:spacing w:line="360" w:lineRule="auto"/>
              <w:jc w:val="both"/>
              <w:rPr>
                <w:b/>
                <w:sz w:val="22"/>
                <w:szCs w:val="22"/>
              </w:rPr>
            </w:pPr>
            <w:r>
              <w:rPr>
                <w:b/>
                <w:sz w:val="22"/>
                <w:szCs w:val="22"/>
              </w:rPr>
              <w:t>Actors:</w:t>
            </w:r>
          </w:p>
        </w:tc>
        <w:tc>
          <w:tcPr>
            <w:tcW w:w="6513" w:type="dxa"/>
            <w:tcBorders>
              <w:top w:val="single" w:sz="6" w:space="0" w:color="auto"/>
            </w:tcBorders>
          </w:tcPr>
          <w:p w14:paraId="2D93FD41" w14:textId="77777777" w:rsidR="005B453F" w:rsidRDefault="00000000">
            <w:pPr>
              <w:spacing w:line="360" w:lineRule="auto"/>
              <w:jc w:val="both"/>
              <w:rPr>
                <w:color w:val="A6A6A6"/>
                <w:sz w:val="22"/>
                <w:szCs w:val="22"/>
              </w:rPr>
            </w:pPr>
            <w:r>
              <w:rPr>
                <w:sz w:val="22"/>
                <w:szCs w:val="22"/>
              </w:rPr>
              <w:t>Constituent</w:t>
            </w:r>
          </w:p>
        </w:tc>
      </w:tr>
      <w:tr w:rsidR="005B453F" w14:paraId="25680E6C" w14:textId="77777777">
        <w:tc>
          <w:tcPr>
            <w:tcW w:w="2397" w:type="dxa"/>
          </w:tcPr>
          <w:p w14:paraId="18171214" w14:textId="77777777" w:rsidR="005B453F" w:rsidRDefault="00000000">
            <w:pPr>
              <w:spacing w:line="360" w:lineRule="auto"/>
              <w:jc w:val="both"/>
              <w:rPr>
                <w:b/>
                <w:sz w:val="22"/>
                <w:szCs w:val="22"/>
              </w:rPr>
            </w:pPr>
            <w:r>
              <w:rPr>
                <w:b/>
                <w:sz w:val="22"/>
                <w:szCs w:val="22"/>
              </w:rPr>
              <w:t>Description:</w:t>
            </w:r>
          </w:p>
        </w:tc>
        <w:tc>
          <w:tcPr>
            <w:tcW w:w="6513" w:type="dxa"/>
          </w:tcPr>
          <w:p w14:paraId="481D4189" w14:textId="77777777" w:rsidR="005B453F" w:rsidRDefault="00000000">
            <w:pPr>
              <w:spacing w:line="360" w:lineRule="auto"/>
              <w:jc w:val="both"/>
              <w:rPr>
                <w:color w:val="A6A6A6"/>
                <w:sz w:val="22"/>
                <w:szCs w:val="22"/>
              </w:rPr>
            </w:pPr>
            <w:r>
              <w:rPr>
                <w:sz w:val="22"/>
                <w:szCs w:val="22"/>
              </w:rPr>
              <w:t>Enables constituents to check the progress and current status of their complaints.</w:t>
            </w:r>
          </w:p>
        </w:tc>
      </w:tr>
      <w:tr w:rsidR="005B453F" w14:paraId="32992F6F" w14:textId="77777777">
        <w:tc>
          <w:tcPr>
            <w:tcW w:w="2397" w:type="dxa"/>
          </w:tcPr>
          <w:p w14:paraId="23FDFD0F" w14:textId="77777777" w:rsidR="005B453F" w:rsidRDefault="00000000">
            <w:pPr>
              <w:spacing w:line="360" w:lineRule="auto"/>
              <w:jc w:val="both"/>
              <w:rPr>
                <w:b/>
                <w:sz w:val="22"/>
                <w:szCs w:val="22"/>
              </w:rPr>
            </w:pPr>
            <w:r>
              <w:rPr>
                <w:b/>
                <w:sz w:val="22"/>
                <w:szCs w:val="22"/>
              </w:rPr>
              <w:t>Trigger:</w:t>
            </w:r>
          </w:p>
        </w:tc>
        <w:tc>
          <w:tcPr>
            <w:tcW w:w="6513" w:type="dxa"/>
          </w:tcPr>
          <w:p w14:paraId="61E1E849" w14:textId="77777777" w:rsidR="005B453F" w:rsidRDefault="00000000">
            <w:pPr>
              <w:spacing w:line="360" w:lineRule="auto"/>
              <w:jc w:val="both"/>
              <w:rPr>
                <w:sz w:val="22"/>
                <w:szCs w:val="22"/>
              </w:rPr>
            </w:pPr>
            <w:r>
              <w:rPr>
                <w:sz w:val="22"/>
                <w:szCs w:val="22"/>
              </w:rPr>
              <w:t>The constituent wishes to know the status of a complaint</w:t>
            </w:r>
          </w:p>
        </w:tc>
      </w:tr>
      <w:tr w:rsidR="005B453F" w14:paraId="5B000612" w14:textId="77777777">
        <w:trPr>
          <w:trHeight w:val="228"/>
        </w:trPr>
        <w:tc>
          <w:tcPr>
            <w:tcW w:w="2397" w:type="dxa"/>
          </w:tcPr>
          <w:p w14:paraId="39BD72EA" w14:textId="77777777" w:rsidR="005B453F" w:rsidRDefault="00000000">
            <w:pPr>
              <w:spacing w:line="360" w:lineRule="auto"/>
              <w:jc w:val="both"/>
              <w:rPr>
                <w:b/>
                <w:sz w:val="22"/>
                <w:szCs w:val="22"/>
              </w:rPr>
            </w:pPr>
            <w:r>
              <w:rPr>
                <w:b/>
                <w:sz w:val="22"/>
                <w:szCs w:val="22"/>
              </w:rPr>
              <w:t>Preconditions:</w:t>
            </w:r>
          </w:p>
        </w:tc>
        <w:tc>
          <w:tcPr>
            <w:tcW w:w="6513" w:type="dxa"/>
          </w:tcPr>
          <w:p w14:paraId="33EE60B0" w14:textId="77777777" w:rsidR="005B453F" w:rsidRDefault="00000000">
            <w:pPr>
              <w:spacing w:line="360" w:lineRule="auto"/>
              <w:jc w:val="both"/>
              <w:rPr>
                <w:color w:val="A6A6A6"/>
                <w:sz w:val="22"/>
                <w:szCs w:val="22"/>
              </w:rPr>
            </w:pPr>
            <w:r>
              <w:rPr>
                <w:sz w:val="22"/>
                <w:szCs w:val="22"/>
              </w:rPr>
              <w:t>The constituent must have submitted at least one complaint.</w:t>
            </w:r>
          </w:p>
        </w:tc>
      </w:tr>
      <w:tr w:rsidR="005B453F" w14:paraId="60EFCF28" w14:textId="77777777">
        <w:tc>
          <w:tcPr>
            <w:tcW w:w="2397" w:type="dxa"/>
          </w:tcPr>
          <w:p w14:paraId="2AF5BAFB" w14:textId="77777777" w:rsidR="005B453F" w:rsidRDefault="00000000">
            <w:pPr>
              <w:spacing w:line="360" w:lineRule="auto"/>
              <w:jc w:val="both"/>
              <w:rPr>
                <w:b/>
                <w:sz w:val="22"/>
                <w:szCs w:val="22"/>
              </w:rPr>
            </w:pPr>
            <w:r>
              <w:rPr>
                <w:b/>
                <w:sz w:val="22"/>
                <w:szCs w:val="22"/>
              </w:rPr>
              <w:t>Post-conditions:</w:t>
            </w:r>
          </w:p>
        </w:tc>
        <w:tc>
          <w:tcPr>
            <w:tcW w:w="6513" w:type="dxa"/>
          </w:tcPr>
          <w:p w14:paraId="3012EBE0" w14:textId="77777777" w:rsidR="005B453F" w:rsidRDefault="00000000">
            <w:pPr>
              <w:spacing w:line="360" w:lineRule="auto"/>
              <w:jc w:val="both"/>
              <w:rPr>
                <w:color w:val="A6A6A6"/>
                <w:sz w:val="22"/>
                <w:szCs w:val="22"/>
              </w:rPr>
            </w:pPr>
            <w:r>
              <w:rPr>
                <w:sz w:val="22"/>
                <w:szCs w:val="22"/>
              </w:rPr>
              <w:t>The constituent is informed of the complaint's current status and history.</w:t>
            </w:r>
          </w:p>
        </w:tc>
      </w:tr>
      <w:tr w:rsidR="005B453F" w14:paraId="18C35217" w14:textId="77777777">
        <w:tc>
          <w:tcPr>
            <w:tcW w:w="2397" w:type="dxa"/>
          </w:tcPr>
          <w:p w14:paraId="6AEB291D" w14:textId="77777777" w:rsidR="005B453F" w:rsidRDefault="00000000">
            <w:pPr>
              <w:spacing w:line="360" w:lineRule="auto"/>
              <w:jc w:val="both"/>
              <w:rPr>
                <w:b/>
                <w:sz w:val="22"/>
                <w:szCs w:val="22"/>
              </w:rPr>
            </w:pPr>
            <w:r>
              <w:rPr>
                <w:b/>
                <w:sz w:val="22"/>
                <w:szCs w:val="22"/>
              </w:rPr>
              <w:t>Normal Flow:</w:t>
            </w:r>
          </w:p>
        </w:tc>
        <w:tc>
          <w:tcPr>
            <w:tcW w:w="6513" w:type="dxa"/>
          </w:tcPr>
          <w:p w14:paraId="5A9539D7" w14:textId="77777777" w:rsidR="005B453F" w:rsidRDefault="00000000">
            <w:pPr>
              <w:pStyle w:val="ListParagraph"/>
              <w:numPr>
                <w:ilvl w:val="0"/>
                <w:numId w:val="16"/>
              </w:numPr>
              <w:spacing w:line="360" w:lineRule="auto"/>
              <w:jc w:val="both"/>
              <w:rPr>
                <w:sz w:val="22"/>
                <w:szCs w:val="22"/>
              </w:rPr>
            </w:pPr>
            <w:r>
              <w:rPr>
                <w:sz w:val="22"/>
                <w:szCs w:val="22"/>
              </w:rPr>
              <w:t>Constituent initiates the request to track a complaint.</w:t>
            </w:r>
          </w:p>
          <w:p w14:paraId="29D8D422" w14:textId="77777777" w:rsidR="005B453F" w:rsidRDefault="00000000">
            <w:pPr>
              <w:pStyle w:val="ListParagraph"/>
              <w:numPr>
                <w:ilvl w:val="0"/>
                <w:numId w:val="16"/>
              </w:numPr>
              <w:spacing w:line="360" w:lineRule="auto"/>
              <w:jc w:val="both"/>
              <w:rPr>
                <w:sz w:val="22"/>
                <w:szCs w:val="22"/>
              </w:rPr>
            </w:pPr>
            <w:r>
              <w:rPr>
                <w:sz w:val="22"/>
                <w:szCs w:val="22"/>
              </w:rPr>
              <w:t xml:space="preserve">The system prompts for the complaint ID. </w:t>
            </w:r>
          </w:p>
          <w:p w14:paraId="7E4EECD2" w14:textId="77777777" w:rsidR="005B453F" w:rsidRDefault="00000000">
            <w:pPr>
              <w:pStyle w:val="ListParagraph"/>
              <w:numPr>
                <w:ilvl w:val="0"/>
                <w:numId w:val="16"/>
              </w:numPr>
              <w:spacing w:line="360" w:lineRule="auto"/>
              <w:jc w:val="both"/>
              <w:rPr>
                <w:sz w:val="22"/>
                <w:szCs w:val="22"/>
              </w:rPr>
            </w:pPr>
            <w:r>
              <w:rPr>
                <w:sz w:val="22"/>
                <w:szCs w:val="22"/>
              </w:rPr>
              <w:t>The constituent provides the complaint ID.</w:t>
            </w:r>
          </w:p>
          <w:p w14:paraId="34E037A4" w14:textId="77777777" w:rsidR="005B453F" w:rsidRDefault="00000000">
            <w:pPr>
              <w:pStyle w:val="ListParagraph"/>
              <w:numPr>
                <w:ilvl w:val="0"/>
                <w:numId w:val="16"/>
              </w:numPr>
              <w:spacing w:line="360" w:lineRule="auto"/>
              <w:jc w:val="both"/>
              <w:rPr>
                <w:color w:val="A6A6A6"/>
                <w:sz w:val="22"/>
                <w:szCs w:val="22"/>
              </w:rPr>
            </w:pPr>
            <w:r>
              <w:rPr>
                <w:sz w:val="22"/>
                <w:szCs w:val="22"/>
              </w:rPr>
              <w:lastRenderedPageBreak/>
              <w:t>The system retrieves and displays the status and progress of the complaint.</w:t>
            </w:r>
          </w:p>
        </w:tc>
      </w:tr>
      <w:tr w:rsidR="005B453F" w14:paraId="0A84E719" w14:textId="77777777">
        <w:tc>
          <w:tcPr>
            <w:tcW w:w="2397" w:type="dxa"/>
          </w:tcPr>
          <w:p w14:paraId="18310916" w14:textId="77777777" w:rsidR="005B453F" w:rsidRDefault="00000000">
            <w:pPr>
              <w:spacing w:line="360" w:lineRule="auto"/>
              <w:jc w:val="both"/>
              <w:rPr>
                <w:b/>
                <w:sz w:val="22"/>
                <w:szCs w:val="22"/>
              </w:rPr>
            </w:pPr>
            <w:r>
              <w:rPr>
                <w:b/>
                <w:sz w:val="22"/>
                <w:szCs w:val="22"/>
              </w:rPr>
              <w:lastRenderedPageBreak/>
              <w:t>Alternative Flows:</w:t>
            </w:r>
          </w:p>
          <w:p w14:paraId="2C364478" w14:textId="77777777" w:rsidR="005B453F" w:rsidRDefault="005B453F">
            <w:pPr>
              <w:spacing w:line="360" w:lineRule="auto"/>
              <w:jc w:val="both"/>
              <w:rPr>
                <w:b/>
                <w:color w:val="BFBFBF"/>
                <w:sz w:val="22"/>
                <w:szCs w:val="22"/>
              </w:rPr>
            </w:pPr>
          </w:p>
        </w:tc>
        <w:tc>
          <w:tcPr>
            <w:tcW w:w="6513" w:type="dxa"/>
          </w:tcPr>
          <w:p w14:paraId="38ED8144" w14:textId="77777777" w:rsidR="005B453F" w:rsidRDefault="00000000">
            <w:pPr>
              <w:spacing w:line="360" w:lineRule="auto"/>
              <w:jc w:val="both"/>
              <w:rPr>
                <w:sz w:val="22"/>
                <w:szCs w:val="22"/>
              </w:rPr>
            </w:pPr>
            <w:r>
              <w:rPr>
                <w:b/>
                <w:bCs/>
                <w:sz w:val="22"/>
                <w:szCs w:val="22"/>
              </w:rPr>
              <w:t>Invalid Complaint ID:</w:t>
            </w:r>
            <w:r>
              <w:rPr>
                <w:sz w:val="22"/>
                <w:szCs w:val="22"/>
              </w:rPr>
              <w:t xml:space="preserve"> If the ID provided does not exist, the system notifies the user and prompts them to retry.</w:t>
            </w:r>
          </w:p>
        </w:tc>
      </w:tr>
      <w:tr w:rsidR="005B453F" w14:paraId="2771781A" w14:textId="77777777">
        <w:tc>
          <w:tcPr>
            <w:tcW w:w="2397" w:type="dxa"/>
          </w:tcPr>
          <w:p w14:paraId="27A251F2" w14:textId="77777777" w:rsidR="005B453F" w:rsidRDefault="00000000">
            <w:pPr>
              <w:spacing w:line="360" w:lineRule="auto"/>
              <w:jc w:val="both"/>
              <w:rPr>
                <w:b/>
                <w:sz w:val="22"/>
                <w:szCs w:val="22"/>
              </w:rPr>
            </w:pPr>
            <w:r>
              <w:rPr>
                <w:b/>
                <w:sz w:val="22"/>
                <w:szCs w:val="22"/>
              </w:rPr>
              <w:t>Includes:</w:t>
            </w:r>
          </w:p>
        </w:tc>
        <w:tc>
          <w:tcPr>
            <w:tcW w:w="6513" w:type="dxa"/>
          </w:tcPr>
          <w:p w14:paraId="192E7CAB" w14:textId="77777777" w:rsidR="005B453F" w:rsidRDefault="00000000">
            <w:pPr>
              <w:spacing w:line="360" w:lineRule="auto"/>
              <w:jc w:val="both"/>
              <w:rPr>
                <w:b/>
                <w:bCs/>
                <w:sz w:val="22"/>
                <w:szCs w:val="22"/>
              </w:rPr>
            </w:pPr>
            <w:r>
              <w:rPr>
                <w:sz w:val="22"/>
                <w:szCs w:val="22"/>
              </w:rPr>
              <w:t>None</w:t>
            </w:r>
          </w:p>
        </w:tc>
      </w:tr>
      <w:tr w:rsidR="005B453F" w14:paraId="5BA913E4" w14:textId="77777777">
        <w:tc>
          <w:tcPr>
            <w:tcW w:w="2397" w:type="dxa"/>
          </w:tcPr>
          <w:p w14:paraId="471937F7" w14:textId="77777777" w:rsidR="005B453F" w:rsidRDefault="00000000">
            <w:pPr>
              <w:spacing w:line="360" w:lineRule="auto"/>
              <w:jc w:val="both"/>
              <w:rPr>
                <w:b/>
                <w:sz w:val="22"/>
                <w:szCs w:val="22"/>
              </w:rPr>
            </w:pPr>
            <w:r>
              <w:rPr>
                <w:b/>
                <w:sz w:val="22"/>
                <w:szCs w:val="22"/>
              </w:rPr>
              <w:t>Exceptions:</w:t>
            </w:r>
          </w:p>
        </w:tc>
        <w:tc>
          <w:tcPr>
            <w:tcW w:w="6513" w:type="dxa"/>
          </w:tcPr>
          <w:p w14:paraId="2D84D340" w14:textId="77777777" w:rsidR="005B453F" w:rsidRDefault="00000000">
            <w:pPr>
              <w:spacing w:line="360" w:lineRule="auto"/>
              <w:jc w:val="both"/>
              <w:rPr>
                <w:sz w:val="22"/>
                <w:szCs w:val="22"/>
              </w:rPr>
            </w:pPr>
            <w:r>
              <w:rPr>
                <w:sz w:val="22"/>
                <w:szCs w:val="22"/>
              </w:rPr>
              <w:t>None</w:t>
            </w:r>
          </w:p>
        </w:tc>
      </w:tr>
      <w:tr w:rsidR="005B453F" w14:paraId="719020B1" w14:textId="77777777">
        <w:tc>
          <w:tcPr>
            <w:tcW w:w="2397" w:type="dxa"/>
          </w:tcPr>
          <w:p w14:paraId="006D0346" w14:textId="77777777" w:rsidR="005B453F" w:rsidRDefault="00000000">
            <w:pPr>
              <w:spacing w:line="360" w:lineRule="auto"/>
              <w:jc w:val="both"/>
              <w:rPr>
                <w:b/>
                <w:sz w:val="22"/>
                <w:szCs w:val="22"/>
              </w:rPr>
            </w:pPr>
            <w:r>
              <w:rPr>
                <w:b/>
                <w:sz w:val="22"/>
                <w:szCs w:val="22"/>
              </w:rPr>
              <w:t>Special Requirements:</w:t>
            </w:r>
          </w:p>
        </w:tc>
        <w:tc>
          <w:tcPr>
            <w:tcW w:w="6513" w:type="dxa"/>
          </w:tcPr>
          <w:p w14:paraId="7123480D" w14:textId="77777777" w:rsidR="005B453F" w:rsidRDefault="00000000">
            <w:pPr>
              <w:spacing w:line="360" w:lineRule="auto"/>
              <w:jc w:val="both"/>
              <w:rPr>
                <w:sz w:val="22"/>
                <w:szCs w:val="22"/>
              </w:rPr>
            </w:pPr>
            <w:r>
              <w:rPr>
                <w:sz w:val="22"/>
                <w:szCs w:val="22"/>
              </w:rPr>
              <w:t>None.</w:t>
            </w:r>
          </w:p>
        </w:tc>
      </w:tr>
      <w:tr w:rsidR="005B453F" w14:paraId="44B09CE0" w14:textId="77777777">
        <w:tc>
          <w:tcPr>
            <w:tcW w:w="2397" w:type="dxa"/>
          </w:tcPr>
          <w:p w14:paraId="4143295A" w14:textId="77777777" w:rsidR="005B453F" w:rsidRDefault="00000000">
            <w:pPr>
              <w:spacing w:line="360" w:lineRule="auto"/>
              <w:jc w:val="both"/>
              <w:rPr>
                <w:b/>
                <w:sz w:val="22"/>
                <w:szCs w:val="22"/>
              </w:rPr>
            </w:pPr>
            <w:r>
              <w:rPr>
                <w:b/>
                <w:sz w:val="22"/>
                <w:szCs w:val="22"/>
              </w:rPr>
              <w:t>Assumptions:</w:t>
            </w:r>
          </w:p>
        </w:tc>
        <w:tc>
          <w:tcPr>
            <w:tcW w:w="6513" w:type="dxa"/>
          </w:tcPr>
          <w:p w14:paraId="48962FB2" w14:textId="77777777" w:rsidR="005B453F" w:rsidRDefault="00000000">
            <w:pPr>
              <w:spacing w:line="360" w:lineRule="auto"/>
              <w:jc w:val="both"/>
              <w:rPr>
                <w:color w:val="A6A6A6"/>
                <w:sz w:val="22"/>
                <w:szCs w:val="22"/>
              </w:rPr>
            </w:pPr>
            <w:r>
              <w:rPr>
                <w:sz w:val="22"/>
                <w:szCs w:val="22"/>
              </w:rPr>
              <w:t>Complaint records are stored securely and reliably.</w:t>
            </w:r>
          </w:p>
        </w:tc>
      </w:tr>
      <w:tr w:rsidR="005B453F" w14:paraId="4B4A1C3E" w14:textId="77777777">
        <w:tc>
          <w:tcPr>
            <w:tcW w:w="2397" w:type="dxa"/>
          </w:tcPr>
          <w:p w14:paraId="467F15B7" w14:textId="77777777" w:rsidR="005B453F" w:rsidRDefault="00000000">
            <w:pPr>
              <w:spacing w:line="360" w:lineRule="auto"/>
              <w:jc w:val="both"/>
              <w:rPr>
                <w:b/>
                <w:sz w:val="22"/>
                <w:szCs w:val="22"/>
              </w:rPr>
            </w:pPr>
            <w:r>
              <w:rPr>
                <w:b/>
                <w:sz w:val="22"/>
                <w:szCs w:val="22"/>
              </w:rPr>
              <w:t>Notes and Issues:</w:t>
            </w:r>
          </w:p>
        </w:tc>
        <w:tc>
          <w:tcPr>
            <w:tcW w:w="6513" w:type="dxa"/>
          </w:tcPr>
          <w:p w14:paraId="1470ED3E" w14:textId="77777777" w:rsidR="005B453F" w:rsidRDefault="00000000">
            <w:pPr>
              <w:spacing w:line="360" w:lineRule="auto"/>
              <w:jc w:val="both"/>
              <w:rPr>
                <w:sz w:val="22"/>
                <w:szCs w:val="22"/>
              </w:rPr>
            </w:pPr>
            <w:r>
              <w:rPr>
                <w:sz w:val="22"/>
                <w:szCs w:val="22"/>
              </w:rPr>
              <w:t>None</w:t>
            </w:r>
          </w:p>
        </w:tc>
      </w:tr>
    </w:tbl>
    <w:p w14:paraId="752A639E" w14:textId="77777777" w:rsidR="005B453F" w:rsidRDefault="00000000">
      <w:pPr>
        <w:pStyle w:val="Table"/>
        <w:spacing w:after="0"/>
        <w:rPr>
          <w:b w:val="0"/>
          <w:bCs/>
          <w:i/>
          <w:iCs w:val="0"/>
        </w:rPr>
      </w:pPr>
      <w:bookmarkStart w:id="12" w:name="_Toc182868524"/>
      <w:r>
        <w:rPr>
          <w:b w:val="0"/>
          <w:bCs/>
          <w:i/>
          <w:iCs w:val="0"/>
        </w:rPr>
        <w:br/>
        <w:t>Table 5: Receive Notification</w:t>
      </w:r>
      <w:bookmarkEnd w:id="12"/>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513"/>
      </w:tblGrid>
      <w:tr w:rsidR="005B453F" w14:paraId="170FD97A" w14:textId="77777777">
        <w:tc>
          <w:tcPr>
            <w:tcW w:w="2397" w:type="dxa"/>
            <w:tcBorders>
              <w:top w:val="single" w:sz="12" w:space="0" w:color="auto"/>
              <w:bottom w:val="single" w:sz="6" w:space="0" w:color="auto"/>
            </w:tcBorders>
            <w:shd w:val="clear" w:color="auto" w:fill="F2F2F2"/>
          </w:tcPr>
          <w:p w14:paraId="763C9038" w14:textId="77777777" w:rsidR="005B453F" w:rsidRDefault="00000000">
            <w:pPr>
              <w:spacing w:line="360" w:lineRule="auto"/>
              <w:jc w:val="both"/>
              <w:rPr>
                <w:b/>
                <w:sz w:val="22"/>
                <w:szCs w:val="22"/>
              </w:rPr>
            </w:pPr>
            <w:r>
              <w:rPr>
                <w:b/>
                <w:sz w:val="22"/>
                <w:szCs w:val="22"/>
              </w:rPr>
              <w:t>Use Case ID:</w:t>
            </w:r>
          </w:p>
        </w:tc>
        <w:tc>
          <w:tcPr>
            <w:tcW w:w="6513" w:type="dxa"/>
            <w:tcBorders>
              <w:top w:val="single" w:sz="12" w:space="0" w:color="auto"/>
              <w:bottom w:val="single" w:sz="6" w:space="0" w:color="auto"/>
            </w:tcBorders>
            <w:shd w:val="clear" w:color="auto" w:fill="F2F2F2"/>
          </w:tcPr>
          <w:p w14:paraId="0C759CDF" w14:textId="77777777" w:rsidR="005B453F" w:rsidRDefault="00000000">
            <w:pPr>
              <w:spacing w:line="360" w:lineRule="auto"/>
              <w:jc w:val="both"/>
              <w:rPr>
                <w:color w:val="A6A6A6"/>
                <w:sz w:val="22"/>
                <w:szCs w:val="22"/>
              </w:rPr>
            </w:pPr>
            <w:r>
              <w:rPr>
                <w:sz w:val="22"/>
                <w:szCs w:val="22"/>
              </w:rPr>
              <w:t>UC-05</w:t>
            </w:r>
          </w:p>
        </w:tc>
      </w:tr>
      <w:tr w:rsidR="005B453F" w14:paraId="74538098" w14:textId="77777777">
        <w:tc>
          <w:tcPr>
            <w:tcW w:w="2397" w:type="dxa"/>
            <w:tcBorders>
              <w:top w:val="single" w:sz="6" w:space="0" w:color="auto"/>
              <w:bottom w:val="single" w:sz="6" w:space="0" w:color="auto"/>
            </w:tcBorders>
            <w:shd w:val="clear" w:color="auto" w:fill="F2F2F2"/>
          </w:tcPr>
          <w:p w14:paraId="5616D537" w14:textId="77777777" w:rsidR="005B453F" w:rsidRDefault="00000000">
            <w:pPr>
              <w:spacing w:line="360" w:lineRule="auto"/>
              <w:jc w:val="both"/>
              <w:rPr>
                <w:b/>
                <w:sz w:val="22"/>
                <w:szCs w:val="22"/>
              </w:rPr>
            </w:pPr>
            <w:r>
              <w:rPr>
                <w:b/>
                <w:sz w:val="22"/>
                <w:szCs w:val="22"/>
              </w:rPr>
              <w:t>Use Case Name:</w:t>
            </w:r>
          </w:p>
        </w:tc>
        <w:tc>
          <w:tcPr>
            <w:tcW w:w="6513" w:type="dxa"/>
            <w:tcBorders>
              <w:top w:val="single" w:sz="6" w:space="0" w:color="auto"/>
              <w:bottom w:val="single" w:sz="6" w:space="0" w:color="auto"/>
            </w:tcBorders>
            <w:shd w:val="clear" w:color="auto" w:fill="F2F2F2"/>
          </w:tcPr>
          <w:p w14:paraId="44FE8C27" w14:textId="77777777" w:rsidR="005B453F" w:rsidRDefault="00000000">
            <w:pPr>
              <w:spacing w:line="360" w:lineRule="auto"/>
              <w:jc w:val="both"/>
              <w:rPr>
                <w:color w:val="A6A6A6"/>
                <w:sz w:val="22"/>
                <w:szCs w:val="22"/>
              </w:rPr>
            </w:pPr>
            <w:r>
              <w:rPr>
                <w:sz w:val="22"/>
                <w:szCs w:val="22"/>
              </w:rPr>
              <w:t>Receive Notification</w:t>
            </w:r>
          </w:p>
        </w:tc>
      </w:tr>
      <w:tr w:rsidR="005B453F" w14:paraId="380D5D37" w14:textId="77777777">
        <w:tc>
          <w:tcPr>
            <w:tcW w:w="2397" w:type="dxa"/>
            <w:tcBorders>
              <w:top w:val="single" w:sz="6" w:space="0" w:color="auto"/>
            </w:tcBorders>
          </w:tcPr>
          <w:p w14:paraId="42792B8C" w14:textId="77777777" w:rsidR="005B453F" w:rsidRDefault="00000000">
            <w:pPr>
              <w:spacing w:line="360" w:lineRule="auto"/>
              <w:jc w:val="both"/>
              <w:rPr>
                <w:b/>
                <w:sz w:val="22"/>
                <w:szCs w:val="22"/>
              </w:rPr>
            </w:pPr>
            <w:r>
              <w:rPr>
                <w:b/>
                <w:sz w:val="22"/>
                <w:szCs w:val="22"/>
              </w:rPr>
              <w:t>Actors:</w:t>
            </w:r>
          </w:p>
        </w:tc>
        <w:tc>
          <w:tcPr>
            <w:tcW w:w="6513" w:type="dxa"/>
            <w:tcBorders>
              <w:top w:val="single" w:sz="6" w:space="0" w:color="auto"/>
            </w:tcBorders>
          </w:tcPr>
          <w:p w14:paraId="3D887C17" w14:textId="77777777" w:rsidR="005B453F" w:rsidRDefault="00000000">
            <w:pPr>
              <w:spacing w:line="360" w:lineRule="auto"/>
              <w:jc w:val="both"/>
              <w:rPr>
                <w:color w:val="A6A6A6"/>
                <w:sz w:val="22"/>
                <w:szCs w:val="22"/>
              </w:rPr>
            </w:pPr>
            <w:r>
              <w:rPr>
                <w:sz w:val="22"/>
                <w:szCs w:val="22"/>
              </w:rPr>
              <w:t>Constituent</w:t>
            </w:r>
          </w:p>
        </w:tc>
      </w:tr>
      <w:tr w:rsidR="005B453F" w14:paraId="4186022A" w14:textId="77777777">
        <w:tc>
          <w:tcPr>
            <w:tcW w:w="2397" w:type="dxa"/>
          </w:tcPr>
          <w:p w14:paraId="73BDDF2B" w14:textId="77777777" w:rsidR="005B453F" w:rsidRDefault="00000000">
            <w:pPr>
              <w:spacing w:line="360" w:lineRule="auto"/>
              <w:jc w:val="both"/>
              <w:rPr>
                <w:b/>
                <w:sz w:val="22"/>
                <w:szCs w:val="22"/>
              </w:rPr>
            </w:pPr>
            <w:r>
              <w:rPr>
                <w:b/>
                <w:sz w:val="22"/>
                <w:szCs w:val="22"/>
              </w:rPr>
              <w:t>Description:</w:t>
            </w:r>
          </w:p>
        </w:tc>
        <w:tc>
          <w:tcPr>
            <w:tcW w:w="6513" w:type="dxa"/>
          </w:tcPr>
          <w:p w14:paraId="56276CCE" w14:textId="77777777" w:rsidR="005B453F" w:rsidRDefault="00000000">
            <w:pPr>
              <w:spacing w:line="360" w:lineRule="auto"/>
              <w:jc w:val="both"/>
              <w:rPr>
                <w:sz w:val="22"/>
                <w:szCs w:val="22"/>
              </w:rPr>
            </w:pPr>
            <w:r>
              <w:rPr>
                <w:sz w:val="22"/>
                <w:szCs w:val="22"/>
              </w:rPr>
              <w:t>Provides constituents with updates, announcements, or alerts regarding complaints, events, or surveys.</w:t>
            </w:r>
          </w:p>
        </w:tc>
      </w:tr>
      <w:tr w:rsidR="005B453F" w14:paraId="5D318F7A" w14:textId="77777777">
        <w:tc>
          <w:tcPr>
            <w:tcW w:w="2397" w:type="dxa"/>
          </w:tcPr>
          <w:p w14:paraId="4D0DCB3E" w14:textId="77777777" w:rsidR="005B453F" w:rsidRDefault="00000000">
            <w:pPr>
              <w:spacing w:line="360" w:lineRule="auto"/>
              <w:jc w:val="both"/>
              <w:rPr>
                <w:b/>
                <w:sz w:val="22"/>
                <w:szCs w:val="22"/>
              </w:rPr>
            </w:pPr>
            <w:r>
              <w:rPr>
                <w:b/>
                <w:sz w:val="22"/>
                <w:szCs w:val="22"/>
              </w:rPr>
              <w:t>Trigger:</w:t>
            </w:r>
          </w:p>
        </w:tc>
        <w:tc>
          <w:tcPr>
            <w:tcW w:w="6513" w:type="dxa"/>
          </w:tcPr>
          <w:p w14:paraId="253AD607" w14:textId="77777777" w:rsidR="005B453F" w:rsidRDefault="00000000">
            <w:pPr>
              <w:spacing w:line="360" w:lineRule="auto"/>
              <w:jc w:val="both"/>
              <w:rPr>
                <w:sz w:val="22"/>
                <w:szCs w:val="22"/>
              </w:rPr>
            </w:pPr>
            <w:r>
              <w:rPr>
                <w:sz w:val="22"/>
                <w:szCs w:val="22"/>
              </w:rPr>
              <w:t>A notification is triggered by an event in the system.</w:t>
            </w:r>
          </w:p>
        </w:tc>
      </w:tr>
      <w:tr w:rsidR="005B453F" w14:paraId="6D2C98F1" w14:textId="77777777">
        <w:trPr>
          <w:trHeight w:val="228"/>
        </w:trPr>
        <w:tc>
          <w:tcPr>
            <w:tcW w:w="2397" w:type="dxa"/>
          </w:tcPr>
          <w:p w14:paraId="515A195B" w14:textId="77777777" w:rsidR="005B453F" w:rsidRDefault="00000000">
            <w:pPr>
              <w:spacing w:line="360" w:lineRule="auto"/>
              <w:jc w:val="both"/>
              <w:rPr>
                <w:b/>
                <w:sz w:val="22"/>
                <w:szCs w:val="22"/>
              </w:rPr>
            </w:pPr>
            <w:r>
              <w:rPr>
                <w:b/>
                <w:sz w:val="22"/>
                <w:szCs w:val="22"/>
              </w:rPr>
              <w:t>Preconditions:</w:t>
            </w:r>
          </w:p>
        </w:tc>
        <w:tc>
          <w:tcPr>
            <w:tcW w:w="6513" w:type="dxa"/>
          </w:tcPr>
          <w:p w14:paraId="088B9054" w14:textId="77777777" w:rsidR="005B453F" w:rsidRDefault="00000000">
            <w:pPr>
              <w:spacing w:line="360" w:lineRule="auto"/>
              <w:jc w:val="both"/>
              <w:rPr>
                <w:color w:val="A6A6A6"/>
                <w:sz w:val="22"/>
                <w:szCs w:val="22"/>
              </w:rPr>
            </w:pPr>
            <w:r>
              <w:rPr>
                <w:sz w:val="22"/>
                <w:szCs w:val="22"/>
              </w:rPr>
              <w:t>The constituent must be registered.</w:t>
            </w:r>
          </w:p>
        </w:tc>
      </w:tr>
      <w:tr w:rsidR="005B453F" w14:paraId="76884AB8" w14:textId="77777777">
        <w:tc>
          <w:tcPr>
            <w:tcW w:w="2397" w:type="dxa"/>
          </w:tcPr>
          <w:p w14:paraId="62F438C1" w14:textId="77777777" w:rsidR="005B453F" w:rsidRDefault="00000000">
            <w:pPr>
              <w:spacing w:line="360" w:lineRule="auto"/>
              <w:jc w:val="both"/>
              <w:rPr>
                <w:b/>
                <w:sz w:val="22"/>
                <w:szCs w:val="22"/>
              </w:rPr>
            </w:pPr>
            <w:r>
              <w:rPr>
                <w:b/>
                <w:sz w:val="22"/>
                <w:szCs w:val="22"/>
              </w:rPr>
              <w:t>Post-conditions:</w:t>
            </w:r>
          </w:p>
        </w:tc>
        <w:tc>
          <w:tcPr>
            <w:tcW w:w="6513" w:type="dxa"/>
          </w:tcPr>
          <w:p w14:paraId="4E3230D5" w14:textId="77777777" w:rsidR="005B453F" w:rsidRDefault="00000000">
            <w:pPr>
              <w:spacing w:line="360" w:lineRule="auto"/>
              <w:jc w:val="both"/>
              <w:rPr>
                <w:color w:val="A6A6A6"/>
                <w:sz w:val="22"/>
                <w:szCs w:val="22"/>
              </w:rPr>
            </w:pPr>
            <w:r>
              <w:rPr>
                <w:sz w:val="22"/>
                <w:szCs w:val="22"/>
              </w:rPr>
              <w:t>The notification is successfully delivered to the constituent.</w:t>
            </w:r>
          </w:p>
        </w:tc>
      </w:tr>
      <w:tr w:rsidR="005B453F" w14:paraId="3359FE6A" w14:textId="77777777">
        <w:tc>
          <w:tcPr>
            <w:tcW w:w="2397" w:type="dxa"/>
          </w:tcPr>
          <w:p w14:paraId="65A771E6" w14:textId="77777777" w:rsidR="005B453F" w:rsidRDefault="00000000">
            <w:pPr>
              <w:spacing w:line="360" w:lineRule="auto"/>
              <w:jc w:val="both"/>
              <w:rPr>
                <w:b/>
                <w:sz w:val="22"/>
                <w:szCs w:val="22"/>
              </w:rPr>
            </w:pPr>
            <w:r>
              <w:rPr>
                <w:b/>
                <w:sz w:val="22"/>
                <w:szCs w:val="22"/>
              </w:rPr>
              <w:t>Normal Flow:</w:t>
            </w:r>
          </w:p>
        </w:tc>
        <w:tc>
          <w:tcPr>
            <w:tcW w:w="6513" w:type="dxa"/>
          </w:tcPr>
          <w:p w14:paraId="63C96489" w14:textId="77777777" w:rsidR="005B453F" w:rsidRDefault="00000000">
            <w:pPr>
              <w:pStyle w:val="ListParagraph"/>
              <w:numPr>
                <w:ilvl w:val="0"/>
                <w:numId w:val="17"/>
              </w:numPr>
              <w:spacing w:line="360" w:lineRule="auto"/>
              <w:jc w:val="both"/>
              <w:rPr>
                <w:sz w:val="22"/>
                <w:szCs w:val="22"/>
              </w:rPr>
            </w:pPr>
            <w:r>
              <w:rPr>
                <w:sz w:val="22"/>
                <w:szCs w:val="22"/>
              </w:rPr>
              <w:t>A triggering event (e.g., complaint update, survey invitation) occurs.</w:t>
            </w:r>
          </w:p>
          <w:p w14:paraId="4022CFC2" w14:textId="77777777" w:rsidR="005B453F" w:rsidRDefault="00000000">
            <w:pPr>
              <w:pStyle w:val="ListParagraph"/>
              <w:numPr>
                <w:ilvl w:val="0"/>
                <w:numId w:val="17"/>
              </w:numPr>
              <w:spacing w:line="360" w:lineRule="auto"/>
              <w:jc w:val="both"/>
              <w:rPr>
                <w:sz w:val="22"/>
                <w:szCs w:val="22"/>
              </w:rPr>
            </w:pPr>
            <w:r>
              <w:rPr>
                <w:sz w:val="22"/>
                <w:szCs w:val="22"/>
              </w:rPr>
              <w:t>The system identifies the target constituent(s) for the notification.</w:t>
            </w:r>
          </w:p>
          <w:p w14:paraId="12892636" w14:textId="77777777" w:rsidR="005B453F" w:rsidRDefault="00000000">
            <w:pPr>
              <w:pStyle w:val="ListParagraph"/>
              <w:numPr>
                <w:ilvl w:val="0"/>
                <w:numId w:val="17"/>
              </w:numPr>
              <w:spacing w:line="360" w:lineRule="auto"/>
              <w:jc w:val="both"/>
              <w:rPr>
                <w:sz w:val="22"/>
                <w:szCs w:val="22"/>
              </w:rPr>
            </w:pPr>
            <w:r>
              <w:rPr>
                <w:sz w:val="22"/>
                <w:szCs w:val="22"/>
              </w:rPr>
              <w:t>The system sends the notification.</w:t>
            </w:r>
          </w:p>
          <w:p w14:paraId="328BAC33" w14:textId="77777777" w:rsidR="005B453F" w:rsidRDefault="00000000">
            <w:pPr>
              <w:pStyle w:val="ListParagraph"/>
              <w:numPr>
                <w:ilvl w:val="0"/>
                <w:numId w:val="17"/>
              </w:numPr>
              <w:spacing w:line="360" w:lineRule="auto"/>
              <w:jc w:val="both"/>
              <w:rPr>
                <w:color w:val="A6A6A6"/>
                <w:sz w:val="22"/>
                <w:szCs w:val="22"/>
              </w:rPr>
            </w:pPr>
            <w:r>
              <w:rPr>
                <w:sz w:val="22"/>
                <w:szCs w:val="22"/>
              </w:rPr>
              <w:t>The constituent receives the notification.</w:t>
            </w:r>
          </w:p>
        </w:tc>
      </w:tr>
      <w:tr w:rsidR="005B453F" w14:paraId="7132F583" w14:textId="77777777">
        <w:tc>
          <w:tcPr>
            <w:tcW w:w="2397" w:type="dxa"/>
          </w:tcPr>
          <w:p w14:paraId="1E81F2D7" w14:textId="77777777" w:rsidR="005B453F" w:rsidRDefault="00000000">
            <w:pPr>
              <w:spacing w:line="360" w:lineRule="auto"/>
              <w:jc w:val="both"/>
              <w:rPr>
                <w:b/>
                <w:sz w:val="22"/>
                <w:szCs w:val="22"/>
              </w:rPr>
            </w:pPr>
            <w:r>
              <w:rPr>
                <w:b/>
                <w:sz w:val="22"/>
                <w:szCs w:val="22"/>
              </w:rPr>
              <w:t>Alternative Flows:</w:t>
            </w:r>
          </w:p>
          <w:p w14:paraId="7A4DDCC5" w14:textId="77777777" w:rsidR="005B453F" w:rsidRDefault="005B453F">
            <w:pPr>
              <w:spacing w:line="360" w:lineRule="auto"/>
              <w:jc w:val="both"/>
              <w:rPr>
                <w:b/>
                <w:color w:val="BFBFBF"/>
                <w:sz w:val="22"/>
                <w:szCs w:val="22"/>
              </w:rPr>
            </w:pPr>
          </w:p>
        </w:tc>
        <w:tc>
          <w:tcPr>
            <w:tcW w:w="6513" w:type="dxa"/>
          </w:tcPr>
          <w:p w14:paraId="181B7A63" w14:textId="77777777" w:rsidR="005B453F" w:rsidRDefault="00000000">
            <w:pPr>
              <w:spacing w:line="360" w:lineRule="auto"/>
              <w:jc w:val="both"/>
              <w:rPr>
                <w:color w:val="A6A6A6"/>
                <w:sz w:val="22"/>
                <w:szCs w:val="22"/>
              </w:rPr>
            </w:pPr>
            <w:r>
              <w:rPr>
                <w:b/>
                <w:bCs/>
                <w:sz w:val="22"/>
                <w:szCs w:val="22"/>
              </w:rPr>
              <w:t>Notification Delivery Failure:</w:t>
            </w:r>
            <w:r>
              <w:rPr>
                <w:sz w:val="22"/>
                <w:szCs w:val="22"/>
              </w:rPr>
              <w:t xml:space="preserve"> The system logs the failure and retries to send the notification.</w:t>
            </w:r>
          </w:p>
        </w:tc>
      </w:tr>
      <w:tr w:rsidR="005B453F" w14:paraId="6D81931C" w14:textId="77777777">
        <w:tc>
          <w:tcPr>
            <w:tcW w:w="2397" w:type="dxa"/>
          </w:tcPr>
          <w:p w14:paraId="4B01A2B8" w14:textId="77777777" w:rsidR="005B453F" w:rsidRDefault="00000000">
            <w:pPr>
              <w:spacing w:line="360" w:lineRule="auto"/>
              <w:jc w:val="both"/>
              <w:rPr>
                <w:b/>
                <w:sz w:val="22"/>
                <w:szCs w:val="22"/>
              </w:rPr>
            </w:pPr>
            <w:r>
              <w:rPr>
                <w:b/>
                <w:sz w:val="22"/>
                <w:szCs w:val="22"/>
              </w:rPr>
              <w:t>Exceptions:</w:t>
            </w:r>
          </w:p>
        </w:tc>
        <w:tc>
          <w:tcPr>
            <w:tcW w:w="6513" w:type="dxa"/>
          </w:tcPr>
          <w:p w14:paraId="18CC37B3" w14:textId="77777777" w:rsidR="005B453F" w:rsidRDefault="00000000">
            <w:pPr>
              <w:spacing w:line="360" w:lineRule="auto"/>
              <w:jc w:val="both"/>
              <w:rPr>
                <w:sz w:val="22"/>
                <w:szCs w:val="22"/>
              </w:rPr>
            </w:pPr>
            <w:r>
              <w:rPr>
                <w:sz w:val="22"/>
                <w:szCs w:val="22"/>
              </w:rPr>
              <w:t>None</w:t>
            </w:r>
          </w:p>
        </w:tc>
      </w:tr>
      <w:tr w:rsidR="005B453F" w14:paraId="77450AA3" w14:textId="77777777">
        <w:tc>
          <w:tcPr>
            <w:tcW w:w="2397" w:type="dxa"/>
          </w:tcPr>
          <w:p w14:paraId="1EF58525" w14:textId="77777777" w:rsidR="005B453F" w:rsidRDefault="00000000">
            <w:pPr>
              <w:spacing w:line="360" w:lineRule="auto"/>
              <w:jc w:val="both"/>
              <w:rPr>
                <w:b/>
                <w:sz w:val="22"/>
                <w:szCs w:val="22"/>
              </w:rPr>
            </w:pPr>
            <w:r>
              <w:rPr>
                <w:b/>
                <w:sz w:val="22"/>
                <w:szCs w:val="22"/>
              </w:rPr>
              <w:t>Includes:</w:t>
            </w:r>
          </w:p>
        </w:tc>
        <w:tc>
          <w:tcPr>
            <w:tcW w:w="6513" w:type="dxa"/>
          </w:tcPr>
          <w:p w14:paraId="4C01AC8A" w14:textId="77777777" w:rsidR="005B453F" w:rsidRDefault="00000000">
            <w:pPr>
              <w:spacing w:line="360" w:lineRule="auto"/>
              <w:jc w:val="both"/>
              <w:rPr>
                <w:color w:val="A6A6A6"/>
                <w:sz w:val="22"/>
                <w:szCs w:val="22"/>
              </w:rPr>
            </w:pPr>
            <w:r>
              <w:rPr>
                <w:sz w:val="22"/>
                <w:szCs w:val="22"/>
              </w:rPr>
              <w:t>None</w:t>
            </w:r>
          </w:p>
        </w:tc>
      </w:tr>
      <w:tr w:rsidR="005B453F" w14:paraId="2D669962" w14:textId="77777777">
        <w:tc>
          <w:tcPr>
            <w:tcW w:w="2397" w:type="dxa"/>
          </w:tcPr>
          <w:p w14:paraId="2EB60D9F" w14:textId="77777777" w:rsidR="005B453F" w:rsidRDefault="00000000">
            <w:pPr>
              <w:spacing w:line="360" w:lineRule="auto"/>
              <w:jc w:val="both"/>
              <w:rPr>
                <w:b/>
                <w:sz w:val="22"/>
                <w:szCs w:val="22"/>
              </w:rPr>
            </w:pPr>
            <w:r>
              <w:rPr>
                <w:b/>
                <w:sz w:val="22"/>
                <w:szCs w:val="22"/>
              </w:rPr>
              <w:t>Special Requirements:</w:t>
            </w:r>
          </w:p>
        </w:tc>
        <w:tc>
          <w:tcPr>
            <w:tcW w:w="6513" w:type="dxa"/>
          </w:tcPr>
          <w:p w14:paraId="193550B9" w14:textId="77777777" w:rsidR="005B453F" w:rsidRDefault="00000000">
            <w:pPr>
              <w:spacing w:line="360" w:lineRule="auto"/>
              <w:jc w:val="both"/>
              <w:rPr>
                <w:sz w:val="22"/>
                <w:szCs w:val="22"/>
              </w:rPr>
            </w:pPr>
            <w:r>
              <w:rPr>
                <w:sz w:val="22"/>
                <w:szCs w:val="22"/>
              </w:rPr>
              <w:t>None</w:t>
            </w:r>
          </w:p>
        </w:tc>
      </w:tr>
      <w:tr w:rsidR="005B453F" w14:paraId="31FF60AE" w14:textId="77777777">
        <w:tc>
          <w:tcPr>
            <w:tcW w:w="2397" w:type="dxa"/>
          </w:tcPr>
          <w:p w14:paraId="541705B7" w14:textId="77777777" w:rsidR="005B453F" w:rsidRDefault="00000000">
            <w:pPr>
              <w:spacing w:line="360" w:lineRule="auto"/>
              <w:jc w:val="both"/>
              <w:rPr>
                <w:b/>
                <w:sz w:val="22"/>
                <w:szCs w:val="22"/>
              </w:rPr>
            </w:pPr>
            <w:r>
              <w:rPr>
                <w:b/>
                <w:sz w:val="22"/>
                <w:szCs w:val="22"/>
              </w:rPr>
              <w:t>Assumptions:</w:t>
            </w:r>
          </w:p>
        </w:tc>
        <w:tc>
          <w:tcPr>
            <w:tcW w:w="6513" w:type="dxa"/>
          </w:tcPr>
          <w:p w14:paraId="12431167" w14:textId="77777777" w:rsidR="005B453F" w:rsidRDefault="00000000">
            <w:pPr>
              <w:spacing w:line="360" w:lineRule="auto"/>
              <w:jc w:val="both"/>
              <w:rPr>
                <w:color w:val="A6A6A6"/>
                <w:sz w:val="22"/>
                <w:szCs w:val="22"/>
              </w:rPr>
            </w:pPr>
            <w:r>
              <w:rPr>
                <w:sz w:val="22"/>
                <w:szCs w:val="22"/>
              </w:rPr>
              <w:t>None</w:t>
            </w:r>
          </w:p>
        </w:tc>
      </w:tr>
      <w:tr w:rsidR="005B453F" w14:paraId="3F19E07E" w14:textId="77777777">
        <w:tc>
          <w:tcPr>
            <w:tcW w:w="2397" w:type="dxa"/>
          </w:tcPr>
          <w:p w14:paraId="2D2CB8E5" w14:textId="77777777" w:rsidR="005B453F" w:rsidRDefault="00000000">
            <w:pPr>
              <w:spacing w:line="360" w:lineRule="auto"/>
              <w:jc w:val="both"/>
              <w:rPr>
                <w:b/>
                <w:sz w:val="22"/>
                <w:szCs w:val="22"/>
              </w:rPr>
            </w:pPr>
            <w:r>
              <w:rPr>
                <w:b/>
                <w:sz w:val="22"/>
                <w:szCs w:val="22"/>
              </w:rPr>
              <w:t>Notes and Issues:</w:t>
            </w:r>
          </w:p>
        </w:tc>
        <w:tc>
          <w:tcPr>
            <w:tcW w:w="6513" w:type="dxa"/>
          </w:tcPr>
          <w:p w14:paraId="27BE002F" w14:textId="77777777" w:rsidR="005B453F" w:rsidRDefault="00000000">
            <w:pPr>
              <w:spacing w:line="360" w:lineRule="auto"/>
              <w:jc w:val="both"/>
              <w:rPr>
                <w:sz w:val="22"/>
                <w:szCs w:val="22"/>
              </w:rPr>
            </w:pPr>
            <w:r>
              <w:rPr>
                <w:sz w:val="22"/>
                <w:szCs w:val="22"/>
              </w:rPr>
              <w:t>None</w:t>
            </w:r>
          </w:p>
        </w:tc>
      </w:tr>
    </w:tbl>
    <w:p w14:paraId="1C7C1149" w14:textId="77777777" w:rsidR="008F22CD" w:rsidRDefault="008F22CD">
      <w:pPr>
        <w:pStyle w:val="Table"/>
        <w:spacing w:after="0"/>
        <w:rPr>
          <w:b w:val="0"/>
          <w:bCs/>
          <w:i/>
          <w:iCs w:val="0"/>
        </w:rPr>
      </w:pPr>
      <w:bookmarkStart w:id="13" w:name="_Toc182868525"/>
    </w:p>
    <w:p w14:paraId="5EC61E4F" w14:textId="6F409AB5" w:rsidR="005B453F" w:rsidRDefault="00000000">
      <w:pPr>
        <w:pStyle w:val="Table"/>
        <w:spacing w:after="0"/>
        <w:rPr>
          <w:b w:val="0"/>
          <w:bCs/>
          <w:i/>
          <w:iCs w:val="0"/>
        </w:rPr>
      </w:pPr>
      <w:r>
        <w:rPr>
          <w:b w:val="0"/>
          <w:bCs/>
          <w:i/>
          <w:iCs w:val="0"/>
        </w:rPr>
        <w:lastRenderedPageBreak/>
        <w:t>Table 6: Track Complaint History</w:t>
      </w:r>
      <w:bookmarkEnd w:id="13"/>
    </w:p>
    <w:tbl>
      <w:tblPr>
        <w:tblW w:w="905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660"/>
      </w:tblGrid>
      <w:tr w:rsidR="005B453F" w14:paraId="0AC0B50B" w14:textId="77777777">
        <w:tc>
          <w:tcPr>
            <w:tcW w:w="2397" w:type="dxa"/>
            <w:tcBorders>
              <w:top w:val="single" w:sz="12" w:space="0" w:color="auto"/>
              <w:bottom w:val="single" w:sz="6" w:space="0" w:color="auto"/>
            </w:tcBorders>
            <w:shd w:val="clear" w:color="auto" w:fill="F2F2F2"/>
          </w:tcPr>
          <w:p w14:paraId="7185A30C" w14:textId="77777777" w:rsidR="005B453F" w:rsidRDefault="00000000">
            <w:pPr>
              <w:spacing w:line="360" w:lineRule="auto"/>
              <w:jc w:val="both"/>
              <w:rPr>
                <w:b/>
                <w:sz w:val="22"/>
                <w:szCs w:val="22"/>
              </w:rPr>
            </w:pPr>
            <w:r>
              <w:rPr>
                <w:b/>
                <w:sz w:val="22"/>
                <w:szCs w:val="22"/>
              </w:rPr>
              <w:t>Use Case ID:</w:t>
            </w:r>
          </w:p>
        </w:tc>
        <w:tc>
          <w:tcPr>
            <w:tcW w:w="6660" w:type="dxa"/>
            <w:tcBorders>
              <w:top w:val="single" w:sz="12" w:space="0" w:color="auto"/>
              <w:bottom w:val="single" w:sz="6" w:space="0" w:color="auto"/>
            </w:tcBorders>
            <w:shd w:val="clear" w:color="auto" w:fill="F2F2F2"/>
          </w:tcPr>
          <w:p w14:paraId="2ECD0835" w14:textId="77777777" w:rsidR="005B453F" w:rsidRDefault="00000000">
            <w:pPr>
              <w:spacing w:line="360" w:lineRule="auto"/>
              <w:jc w:val="both"/>
              <w:rPr>
                <w:color w:val="A6A6A6"/>
                <w:sz w:val="22"/>
                <w:szCs w:val="22"/>
              </w:rPr>
            </w:pPr>
            <w:r>
              <w:rPr>
                <w:sz w:val="22"/>
                <w:szCs w:val="22"/>
              </w:rPr>
              <w:t>UC-06</w:t>
            </w:r>
          </w:p>
        </w:tc>
      </w:tr>
      <w:tr w:rsidR="005B453F" w14:paraId="2A63A058" w14:textId="77777777">
        <w:tc>
          <w:tcPr>
            <w:tcW w:w="2397" w:type="dxa"/>
            <w:tcBorders>
              <w:top w:val="single" w:sz="6" w:space="0" w:color="auto"/>
              <w:bottom w:val="single" w:sz="6" w:space="0" w:color="auto"/>
            </w:tcBorders>
            <w:shd w:val="clear" w:color="auto" w:fill="F2F2F2"/>
          </w:tcPr>
          <w:p w14:paraId="1DEE2E08" w14:textId="77777777" w:rsidR="005B453F" w:rsidRDefault="00000000">
            <w:pPr>
              <w:spacing w:line="360" w:lineRule="auto"/>
              <w:jc w:val="both"/>
              <w:rPr>
                <w:b/>
                <w:sz w:val="22"/>
                <w:szCs w:val="22"/>
              </w:rPr>
            </w:pPr>
            <w:r>
              <w:rPr>
                <w:b/>
                <w:sz w:val="22"/>
                <w:szCs w:val="22"/>
              </w:rPr>
              <w:t>Use Case Name:</w:t>
            </w:r>
          </w:p>
        </w:tc>
        <w:tc>
          <w:tcPr>
            <w:tcW w:w="6660" w:type="dxa"/>
            <w:tcBorders>
              <w:top w:val="single" w:sz="6" w:space="0" w:color="auto"/>
              <w:bottom w:val="single" w:sz="6" w:space="0" w:color="auto"/>
            </w:tcBorders>
            <w:shd w:val="clear" w:color="auto" w:fill="F2F2F2"/>
          </w:tcPr>
          <w:p w14:paraId="5568A3E0" w14:textId="77777777" w:rsidR="005B453F" w:rsidRDefault="00000000">
            <w:pPr>
              <w:spacing w:line="360" w:lineRule="auto"/>
              <w:jc w:val="both"/>
              <w:rPr>
                <w:color w:val="A6A6A6"/>
                <w:sz w:val="22"/>
                <w:szCs w:val="22"/>
              </w:rPr>
            </w:pPr>
            <w:r>
              <w:rPr>
                <w:sz w:val="22"/>
                <w:szCs w:val="22"/>
              </w:rPr>
              <w:t>Track Complaint History</w:t>
            </w:r>
          </w:p>
        </w:tc>
      </w:tr>
      <w:tr w:rsidR="005B453F" w14:paraId="75BB899A" w14:textId="77777777">
        <w:tc>
          <w:tcPr>
            <w:tcW w:w="2397" w:type="dxa"/>
            <w:tcBorders>
              <w:top w:val="single" w:sz="6" w:space="0" w:color="auto"/>
            </w:tcBorders>
          </w:tcPr>
          <w:p w14:paraId="4B0B0CE3" w14:textId="77777777" w:rsidR="005B453F" w:rsidRDefault="00000000">
            <w:pPr>
              <w:spacing w:line="360" w:lineRule="auto"/>
              <w:jc w:val="both"/>
              <w:rPr>
                <w:b/>
                <w:sz w:val="22"/>
                <w:szCs w:val="22"/>
              </w:rPr>
            </w:pPr>
            <w:r>
              <w:rPr>
                <w:b/>
                <w:sz w:val="22"/>
                <w:szCs w:val="22"/>
              </w:rPr>
              <w:t>Actors:</w:t>
            </w:r>
          </w:p>
        </w:tc>
        <w:tc>
          <w:tcPr>
            <w:tcW w:w="6660" w:type="dxa"/>
            <w:tcBorders>
              <w:top w:val="single" w:sz="6" w:space="0" w:color="auto"/>
            </w:tcBorders>
          </w:tcPr>
          <w:p w14:paraId="01FA2DCC" w14:textId="77777777" w:rsidR="005B453F" w:rsidRDefault="00000000">
            <w:pPr>
              <w:spacing w:line="360" w:lineRule="auto"/>
              <w:jc w:val="both"/>
              <w:rPr>
                <w:color w:val="A6A6A6"/>
                <w:sz w:val="22"/>
                <w:szCs w:val="22"/>
              </w:rPr>
            </w:pPr>
            <w:r>
              <w:rPr>
                <w:sz w:val="22"/>
                <w:szCs w:val="22"/>
              </w:rPr>
              <w:t>Constituent</w:t>
            </w:r>
          </w:p>
        </w:tc>
      </w:tr>
      <w:tr w:rsidR="005B453F" w14:paraId="5C5C23EC" w14:textId="77777777">
        <w:tc>
          <w:tcPr>
            <w:tcW w:w="2397" w:type="dxa"/>
          </w:tcPr>
          <w:p w14:paraId="369AD661" w14:textId="77777777" w:rsidR="005B453F" w:rsidRDefault="00000000">
            <w:pPr>
              <w:spacing w:line="360" w:lineRule="auto"/>
              <w:jc w:val="both"/>
              <w:rPr>
                <w:b/>
                <w:sz w:val="22"/>
                <w:szCs w:val="22"/>
              </w:rPr>
            </w:pPr>
            <w:r>
              <w:rPr>
                <w:b/>
                <w:sz w:val="22"/>
                <w:szCs w:val="22"/>
              </w:rPr>
              <w:t>Description:</w:t>
            </w:r>
          </w:p>
        </w:tc>
        <w:tc>
          <w:tcPr>
            <w:tcW w:w="6660" w:type="dxa"/>
          </w:tcPr>
          <w:p w14:paraId="6D1F1456" w14:textId="77777777" w:rsidR="005B453F" w:rsidRDefault="00000000">
            <w:pPr>
              <w:spacing w:line="360" w:lineRule="auto"/>
              <w:jc w:val="both"/>
              <w:rPr>
                <w:color w:val="A6A6A6"/>
                <w:sz w:val="22"/>
                <w:szCs w:val="22"/>
              </w:rPr>
            </w:pPr>
            <w:r>
              <w:rPr>
                <w:sz w:val="22"/>
                <w:szCs w:val="22"/>
              </w:rPr>
              <w:t>Allows a constituent to view the complete history and updates of their complaints</w:t>
            </w:r>
          </w:p>
        </w:tc>
      </w:tr>
      <w:tr w:rsidR="005B453F" w14:paraId="62BE574B" w14:textId="77777777">
        <w:tc>
          <w:tcPr>
            <w:tcW w:w="2397" w:type="dxa"/>
          </w:tcPr>
          <w:p w14:paraId="55DAF82A" w14:textId="77777777" w:rsidR="005B453F" w:rsidRDefault="00000000">
            <w:pPr>
              <w:spacing w:line="360" w:lineRule="auto"/>
              <w:jc w:val="both"/>
              <w:rPr>
                <w:b/>
                <w:sz w:val="22"/>
                <w:szCs w:val="22"/>
              </w:rPr>
            </w:pPr>
            <w:r>
              <w:rPr>
                <w:b/>
                <w:sz w:val="22"/>
                <w:szCs w:val="22"/>
              </w:rPr>
              <w:t>Trigger:</w:t>
            </w:r>
          </w:p>
        </w:tc>
        <w:tc>
          <w:tcPr>
            <w:tcW w:w="6660" w:type="dxa"/>
          </w:tcPr>
          <w:p w14:paraId="4C6F3E85" w14:textId="77777777" w:rsidR="005B453F" w:rsidRDefault="00000000">
            <w:pPr>
              <w:spacing w:line="360" w:lineRule="auto"/>
              <w:jc w:val="both"/>
              <w:rPr>
                <w:sz w:val="22"/>
                <w:szCs w:val="22"/>
              </w:rPr>
            </w:pPr>
            <w:r>
              <w:rPr>
                <w:sz w:val="22"/>
                <w:szCs w:val="22"/>
              </w:rPr>
              <w:t>The constituent wants to review their past complaints.</w:t>
            </w:r>
          </w:p>
        </w:tc>
      </w:tr>
      <w:tr w:rsidR="005B453F" w14:paraId="4E4A3B1E" w14:textId="77777777">
        <w:trPr>
          <w:trHeight w:val="228"/>
        </w:trPr>
        <w:tc>
          <w:tcPr>
            <w:tcW w:w="2397" w:type="dxa"/>
          </w:tcPr>
          <w:p w14:paraId="3B27D66D" w14:textId="77777777" w:rsidR="005B453F" w:rsidRDefault="00000000">
            <w:pPr>
              <w:spacing w:line="360" w:lineRule="auto"/>
              <w:jc w:val="both"/>
              <w:rPr>
                <w:b/>
                <w:sz w:val="22"/>
                <w:szCs w:val="22"/>
              </w:rPr>
            </w:pPr>
            <w:r>
              <w:rPr>
                <w:b/>
                <w:sz w:val="22"/>
                <w:szCs w:val="22"/>
              </w:rPr>
              <w:t>Preconditions:</w:t>
            </w:r>
          </w:p>
        </w:tc>
        <w:tc>
          <w:tcPr>
            <w:tcW w:w="6660" w:type="dxa"/>
          </w:tcPr>
          <w:p w14:paraId="0259E8F2" w14:textId="77777777" w:rsidR="005B453F" w:rsidRDefault="00000000">
            <w:pPr>
              <w:spacing w:line="360" w:lineRule="auto"/>
              <w:jc w:val="both"/>
              <w:rPr>
                <w:sz w:val="22"/>
                <w:szCs w:val="22"/>
              </w:rPr>
            </w:pPr>
            <w:r>
              <w:rPr>
                <w:sz w:val="22"/>
                <w:szCs w:val="22"/>
              </w:rPr>
              <w:t>The constituent must have submitted at least one complaint.</w:t>
            </w:r>
          </w:p>
        </w:tc>
      </w:tr>
      <w:tr w:rsidR="005B453F" w14:paraId="1607354C" w14:textId="77777777">
        <w:tc>
          <w:tcPr>
            <w:tcW w:w="2397" w:type="dxa"/>
          </w:tcPr>
          <w:p w14:paraId="10CAD861" w14:textId="77777777" w:rsidR="005B453F" w:rsidRDefault="00000000">
            <w:pPr>
              <w:spacing w:line="360" w:lineRule="auto"/>
              <w:jc w:val="both"/>
              <w:rPr>
                <w:b/>
                <w:sz w:val="22"/>
                <w:szCs w:val="22"/>
              </w:rPr>
            </w:pPr>
            <w:r>
              <w:rPr>
                <w:b/>
                <w:sz w:val="22"/>
                <w:szCs w:val="22"/>
              </w:rPr>
              <w:t>Post-conditions:</w:t>
            </w:r>
          </w:p>
        </w:tc>
        <w:tc>
          <w:tcPr>
            <w:tcW w:w="6660" w:type="dxa"/>
          </w:tcPr>
          <w:p w14:paraId="50DBA9A0" w14:textId="77777777" w:rsidR="005B453F" w:rsidRDefault="00000000">
            <w:pPr>
              <w:spacing w:line="360" w:lineRule="auto"/>
              <w:jc w:val="both"/>
              <w:rPr>
                <w:color w:val="A6A6A6"/>
                <w:sz w:val="22"/>
                <w:szCs w:val="22"/>
              </w:rPr>
            </w:pPr>
            <w:r>
              <w:rPr>
                <w:sz w:val="22"/>
                <w:szCs w:val="22"/>
              </w:rPr>
              <w:t>The constituent is presented with the complaint's historical details.</w:t>
            </w:r>
          </w:p>
        </w:tc>
      </w:tr>
      <w:tr w:rsidR="005B453F" w14:paraId="0E2A80CE" w14:textId="77777777">
        <w:tc>
          <w:tcPr>
            <w:tcW w:w="2397" w:type="dxa"/>
          </w:tcPr>
          <w:p w14:paraId="2D9453BE" w14:textId="77777777" w:rsidR="005B453F" w:rsidRDefault="00000000">
            <w:pPr>
              <w:spacing w:line="360" w:lineRule="auto"/>
              <w:jc w:val="both"/>
              <w:rPr>
                <w:b/>
                <w:sz w:val="22"/>
                <w:szCs w:val="22"/>
              </w:rPr>
            </w:pPr>
            <w:r>
              <w:rPr>
                <w:b/>
                <w:sz w:val="22"/>
                <w:szCs w:val="22"/>
              </w:rPr>
              <w:t>Normal Flow:</w:t>
            </w:r>
          </w:p>
        </w:tc>
        <w:tc>
          <w:tcPr>
            <w:tcW w:w="6660" w:type="dxa"/>
          </w:tcPr>
          <w:p w14:paraId="2E5D5D2B" w14:textId="77777777" w:rsidR="005B453F" w:rsidRDefault="00000000">
            <w:pPr>
              <w:pStyle w:val="ListParagraph"/>
              <w:numPr>
                <w:ilvl w:val="0"/>
                <w:numId w:val="18"/>
              </w:numPr>
              <w:spacing w:line="360" w:lineRule="auto"/>
              <w:jc w:val="both"/>
              <w:rPr>
                <w:sz w:val="22"/>
                <w:szCs w:val="22"/>
              </w:rPr>
            </w:pPr>
            <w:r>
              <w:rPr>
                <w:sz w:val="22"/>
                <w:szCs w:val="22"/>
              </w:rPr>
              <w:t>Constituent initiates the request to view complaint history.</w:t>
            </w:r>
          </w:p>
          <w:p w14:paraId="4ECBF67D" w14:textId="77777777" w:rsidR="005B453F" w:rsidRDefault="00000000">
            <w:pPr>
              <w:pStyle w:val="ListParagraph"/>
              <w:numPr>
                <w:ilvl w:val="0"/>
                <w:numId w:val="18"/>
              </w:numPr>
              <w:spacing w:line="360" w:lineRule="auto"/>
              <w:jc w:val="both"/>
              <w:rPr>
                <w:sz w:val="22"/>
                <w:szCs w:val="22"/>
              </w:rPr>
            </w:pPr>
            <w:r>
              <w:rPr>
                <w:sz w:val="22"/>
                <w:szCs w:val="22"/>
              </w:rPr>
              <w:t>The system retrieves all complaints associated with the constituent.</w:t>
            </w:r>
          </w:p>
          <w:p w14:paraId="01BBF846" w14:textId="77777777" w:rsidR="005B453F" w:rsidRDefault="00000000">
            <w:pPr>
              <w:pStyle w:val="ListParagraph"/>
              <w:numPr>
                <w:ilvl w:val="0"/>
                <w:numId w:val="18"/>
              </w:numPr>
              <w:spacing w:line="360" w:lineRule="auto"/>
              <w:jc w:val="both"/>
              <w:rPr>
                <w:sz w:val="22"/>
                <w:szCs w:val="22"/>
              </w:rPr>
            </w:pPr>
            <w:r>
              <w:rPr>
                <w:sz w:val="22"/>
                <w:szCs w:val="22"/>
              </w:rPr>
              <w:t>The constituent selects a specific complaint to view its history.</w:t>
            </w:r>
          </w:p>
          <w:p w14:paraId="23304742" w14:textId="77777777" w:rsidR="005B453F" w:rsidRDefault="00000000">
            <w:pPr>
              <w:pStyle w:val="ListParagraph"/>
              <w:numPr>
                <w:ilvl w:val="0"/>
                <w:numId w:val="18"/>
              </w:numPr>
              <w:spacing w:line="360" w:lineRule="auto"/>
              <w:jc w:val="both"/>
              <w:rPr>
                <w:sz w:val="22"/>
                <w:szCs w:val="22"/>
              </w:rPr>
            </w:pPr>
            <w:r>
              <w:rPr>
                <w:sz w:val="22"/>
                <w:szCs w:val="22"/>
              </w:rPr>
              <w:t>The system displays a detailed history, including updates and actions taken.</w:t>
            </w:r>
          </w:p>
        </w:tc>
      </w:tr>
      <w:tr w:rsidR="005B453F" w14:paraId="45B3A66B" w14:textId="77777777">
        <w:tc>
          <w:tcPr>
            <w:tcW w:w="2397" w:type="dxa"/>
          </w:tcPr>
          <w:p w14:paraId="0F9C1071" w14:textId="77777777" w:rsidR="005B453F" w:rsidRDefault="00000000">
            <w:pPr>
              <w:spacing w:line="360" w:lineRule="auto"/>
              <w:jc w:val="both"/>
              <w:rPr>
                <w:b/>
                <w:sz w:val="22"/>
                <w:szCs w:val="22"/>
              </w:rPr>
            </w:pPr>
            <w:r>
              <w:rPr>
                <w:b/>
                <w:sz w:val="22"/>
                <w:szCs w:val="22"/>
              </w:rPr>
              <w:t>Alternative Flows:</w:t>
            </w:r>
          </w:p>
        </w:tc>
        <w:tc>
          <w:tcPr>
            <w:tcW w:w="6660" w:type="dxa"/>
          </w:tcPr>
          <w:p w14:paraId="712F7BF7" w14:textId="77777777" w:rsidR="005B453F" w:rsidRDefault="00000000">
            <w:pPr>
              <w:spacing w:line="360" w:lineRule="auto"/>
              <w:jc w:val="both"/>
              <w:rPr>
                <w:sz w:val="22"/>
                <w:szCs w:val="22"/>
              </w:rPr>
            </w:pPr>
            <w:r>
              <w:rPr>
                <w:b/>
                <w:bCs/>
                <w:sz w:val="22"/>
                <w:szCs w:val="22"/>
              </w:rPr>
              <w:t>No Complaints Found:</w:t>
            </w:r>
            <w:r>
              <w:rPr>
                <w:sz w:val="22"/>
                <w:szCs w:val="22"/>
              </w:rPr>
              <w:t xml:space="preserve"> If no complaints are associated with the constituent, the system notifies them accordingly.</w:t>
            </w:r>
          </w:p>
        </w:tc>
      </w:tr>
      <w:tr w:rsidR="005B453F" w14:paraId="1EAF2069" w14:textId="77777777">
        <w:tc>
          <w:tcPr>
            <w:tcW w:w="2397" w:type="dxa"/>
          </w:tcPr>
          <w:p w14:paraId="18044219" w14:textId="77777777" w:rsidR="005B453F" w:rsidRDefault="00000000">
            <w:pPr>
              <w:spacing w:line="360" w:lineRule="auto"/>
              <w:jc w:val="both"/>
              <w:rPr>
                <w:b/>
                <w:sz w:val="22"/>
                <w:szCs w:val="22"/>
              </w:rPr>
            </w:pPr>
            <w:r>
              <w:rPr>
                <w:b/>
                <w:sz w:val="22"/>
                <w:szCs w:val="22"/>
              </w:rPr>
              <w:t>Exceptions:</w:t>
            </w:r>
          </w:p>
        </w:tc>
        <w:tc>
          <w:tcPr>
            <w:tcW w:w="6660" w:type="dxa"/>
          </w:tcPr>
          <w:p w14:paraId="766869C8" w14:textId="77777777" w:rsidR="005B453F" w:rsidRDefault="00000000">
            <w:pPr>
              <w:spacing w:line="360" w:lineRule="auto"/>
              <w:jc w:val="both"/>
              <w:rPr>
                <w:sz w:val="22"/>
                <w:szCs w:val="22"/>
              </w:rPr>
            </w:pPr>
            <w:r>
              <w:rPr>
                <w:sz w:val="22"/>
                <w:szCs w:val="22"/>
              </w:rPr>
              <w:t>None</w:t>
            </w:r>
          </w:p>
        </w:tc>
      </w:tr>
      <w:tr w:rsidR="005B453F" w14:paraId="09A9C1AF" w14:textId="77777777">
        <w:tc>
          <w:tcPr>
            <w:tcW w:w="2397" w:type="dxa"/>
          </w:tcPr>
          <w:p w14:paraId="3F7B0E46" w14:textId="77777777" w:rsidR="005B453F" w:rsidRDefault="00000000">
            <w:pPr>
              <w:spacing w:line="360" w:lineRule="auto"/>
              <w:jc w:val="both"/>
              <w:rPr>
                <w:b/>
                <w:sz w:val="22"/>
                <w:szCs w:val="22"/>
              </w:rPr>
            </w:pPr>
            <w:r>
              <w:rPr>
                <w:b/>
                <w:sz w:val="22"/>
                <w:szCs w:val="22"/>
              </w:rPr>
              <w:t>Includes:</w:t>
            </w:r>
          </w:p>
        </w:tc>
        <w:tc>
          <w:tcPr>
            <w:tcW w:w="6660" w:type="dxa"/>
          </w:tcPr>
          <w:p w14:paraId="6EDF5AC2" w14:textId="77777777" w:rsidR="005B453F" w:rsidRDefault="00000000">
            <w:pPr>
              <w:spacing w:line="360" w:lineRule="auto"/>
              <w:jc w:val="both"/>
              <w:rPr>
                <w:color w:val="A6A6A6"/>
                <w:sz w:val="22"/>
                <w:szCs w:val="22"/>
              </w:rPr>
            </w:pPr>
            <w:r>
              <w:rPr>
                <w:sz w:val="22"/>
                <w:szCs w:val="22"/>
              </w:rPr>
              <w:t>None</w:t>
            </w:r>
          </w:p>
        </w:tc>
      </w:tr>
      <w:tr w:rsidR="005B453F" w14:paraId="55E9E4C7" w14:textId="77777777">
        <w:tc>
          <w:tcPr>
            <w:tcW w:w="2397" w:type="dxa"/>
          </w:tcPr>
          <w:p w14:paraId="50781E21" w14:textId="77777777" w:rsidR="005B453F" w:rsidRDefault="00000000">
            <w:pPr>
              <w:spacing w:line="360" w:lineRule="auto"/>
              <w:jc w:val="both"/>
              <w:rPr>
                <w:b/>
                <w:sz w:val="22"/>
                <w:szCs w:val="22"/>
              </w:rPr>
            </w:pPr>
            <w:r>
              <w:rPr>
                <w:b/>
                <w:sz w:val="22"/>
                <w:szCs w:val="22"/>
              </w:rPr>
              <w:t>Special Requirements:</w:t>
            </w:r>
          </w:p>
        </w:tc>
        <w:tc>
          <w:tcPr>
            <w:tcW w:w="6660" w:type="dxa"/>
          </w:tcPr>
          <w:p w14:paraId="2B28C3BD" w14:textId="77777777" w:rsidR="005B453F" w:rsidRDefault="00000000">
            <w:pPr>
              <w:spacing w:line="360" w:lineRule="auto"/>
              <w:jc w:val="both"/>
              <w:rPr>
                <w:sz w:val="22"/>
                <w:szCs w:val="22"/>
              </w:rPr>
            </w:pPr>
            <w:r>
              <w:rPr>
                <w:sz w:val="22"/>
                <w:szCs w:val="22"/>
              </w:rPr>
              <w:t xml:space="preserve">Complaint history must be accurate and complete. </w:t>
            </w:r>
          </w:p>
        </w:tc>
      </w:tr>
      <w:tr w:rsidR="005B453F" w14:paraId="70C2D9F7" w14:textId="77777777">
        <w:tc>
          <w:tcPr>
            <w:tcW w:w="2397" w:type="dxa"/>
          </w:tcPr>
          <w:p w14:paraId="08FA8C33" w14:textId="77777777" w:rsidR="005B453F" w:rsidRDefault="00000000">
            <w:pPr>
              <w:spacing w:line="360" w:lineRule="auto"/>
              <w:jc w:val="both"/>
              <w:rPr>
                <w:b/>
                <w:sz w:val="22"/>
                <w:szCs w:val="22"/>
              </w:rPr>
            </w:pPr>
            <w:r>
              <w:rPr>
                <w:b/>
                <w:sz w:val="22"/>
                <w:szCs w:val="22"/>
              </w:rPr>
              <w:t>Assumptions:</w:t>
            </w:r>
          </w:p>
        </w:tc>
        <w:tc>
          <w:tcPr>
            <w:tcW w:w="6660" w:type="dxa"/>
          </w:tcPr>
          <w:p w14:paraId="0EE13535" w14:textId="77777777" w:rsidR="005B453F" w:rsidRDefault="00000000">
            <w:pPr>
              <w:spacing w:line="360" w:lineRule="auto"/>
              <w:jc w:val="both"/>
              <w:rPr>
                <w:color w:val="A6A6A6"/>
                <w:sz w:val="22"/>
                <w:szCs w:val="22"/>
              </w:rPr>
            </w:pPr>
            <w:r>
              <w:rPr>
                <w:sz w:val="22"/>
                <w:szCs w:val="22"/>
              </w:rPr>
              <w:t>Complaint records are maintained indefinitely.</w:t>
            </w:r>
          </w:p>
        </w:tc>
      </w:tr>
      <w:tr w:rsidR="005B453F" w14:paraId="64CC805D" w14:textId="77777777">
        <w:tc>
          <w:tcPr>
            <w:tcW w:w="2397" w:type="dxa"/>
          </w:tcPr>
          <w:p w14:paraId="7E30BCE8" w14:textId="77777777" w:rsidR="005B453F" w:rsidRDefault="00000000">
            <w:pPr>
              <w:spacing w:line="360" w:lineRule="auto"/>
              <w:jc w:val="both"/>
              <w:rPr>
                <w:b/>
                <w:sz w:val="22"/>
                <w:szCs w:val="22"/>
              </w:rPr>
            </w:pPr>
            <w:r>
              <w:rPr>
                <w:b/>
                <w:sz w:val="22"/>
                <w:szCs w:val="22"/>
              </w:rPr>
              <w:t>Notes and Issues:</w:t>
            </w:r>
          </w:p>
        </w:tc>
        <w:tc>
          <w:tcPr>
            <w:tcW w:w="6660" w:type="dxa"/>
          </w:tcPr>
          <w:p w14:paraId="2ECC0AF1" w14:textId="77777777" w:rsidR="005B453F" w:rsidRDefault="00000000">
            <w:pPr>
              <w:spacing w:line="360" w:lineRule="auto"/>
              <w:jc w:val="both"/>
              <w:rPr>
                <w:sz w:val="22"/>
                <w:szCs w:val="22"/>
              </w:rPr>
            </w:pPr>
            <w:r>
              <w:rPr>
                <w:sz w:val="22"/>
                <w:szCs w:val="22"/>
              </w:rPr>
              <w:t>None</w:t>
            </w:r>
          </w:p>
        </w:tc>
      </w:tr>
    </w:tbl>
    <w:p w14:paraId="77E16C2E" w14:textId="77777777" w:rsidR="005B453F" w:rsidRDefault="005B453F" w:rsidP="008F22CD">
      <w:pPr>
        <w:pStyle w:val="Table"/>
        <w:spacing w:after="0"/>
        <w:jc w:val="left"/>
        <w:rPr>
          <w:b w:val="0"/>
          <w:bCs/>
          <w:i/>
          <w:iCs w:val="0"/>
        </w:rPr>
      </w:pPr>
      <w:bookmarkStart w:id="14" w:name="_Toc182868526"/>
    </w:p>
    <w:p w14:paraId="1E001C0C" w14:textId="77777777" w:rsidR="005B453F" w:rsidRDefault="00000000">
      <w:pPr>
        <w:pStyle w:val="Table"/>
        <w:spacing w:after="0"/>
        <w:rPr>
          <w:b w:val="0"/>
          <w:bCs/>
          <w:i/>
          <w:iCs w:val="0"/>
        </w:rPr>
      </w:pPr>
      <w:r>
        <w:rPr>
          <w:b w:val="0"/>
          <w:bCs/>
          <w:i/>
          <w:iCs w:val="0"/>
        </w:rPr>
        <w:t>Table 7: View Representative Stats</w:t>
      </w:r>
      <w:bookmarkEnd w:id="14"/>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750"/>
      </w:tblGrid>
      <w:tr w:rsidR="005B453F" w14:paraId="24EF26C6" w14:textId="77777777">
        <w:tc>
          <w:tcPr>
            <w:tcW w:w="2397" w:type="dxa"/>
            <w:tcBorders>
              <w:top w:val="single" w:sz="12" w:space="0" w:color="auto"/>
              <w:bottom w:val="single" w:sz="6" w:space="0" w:color="auto"/>
            </w:tcBorders>
            <w:shd w:val="clear" w:color="auto" w:fill="F2F2F2" w:themeFill="background1" w:themeFillShade="F2"/>
          </w:tcPr>
          <w:p w14:paraId="0540AB3D" w14:textId="77777777" w:rsidR="005B453F" w:rsidRDefault="00000000">
            <w:pPr>
              <w:spacing w:line="360" w:lineRule="auto"/>
              <w:jc w:val="both"/>
              <w:rPr>
                <w:b/>
                <w:sz w:val="22"/>
                <w:szCs w:val="22"/>
              </w:rPr>
            </w:pPr>
            <w:r>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1CF60373" w14:textId="77777777" w:rsidR="005B453F" w:rsidRDefault="00000000">
            <w:pPr>
              <w:spacing w:line="360" w:lineRule="auto"/>
              <w:jc w:val="both"/>
              <w:rPr>
                <w:color w:val="A6A6A6"/>
                <w:sz w:val="22"/>
                <w:szCs w:val="22"/>
              </w:rPr>
            </w:pPr>
            <w:r>
              <w:rPr>
                <w:sz w:val="22"/>
                <w:szCs w:val="22"/>
              </w:rPr>
              <w:t>UC-07</w:t>
            </w:r>
          </w:p>
        </w:tc>
      </w:tr>
      <w:tr w:rsidR="005B453F" w14:paraId="16AE1AE0" w14:textId="77777777">
        <w:tc>
          <w:tcPr>
            <w:tcW w:w="2397" w:type="dxa"/>
            <w:tcBorders>
              <w:top w:val="single" w:sz="6" w:space="0" w:color="auto"/>
              <w:bottom w:val="single" w:sz="6" w:space="0" w:color="auto"/>
            </w:tcBorders>
            <w:shd w:val="clear" w:color="auto" w:fill="F2F2F2" w:themeFill="background1" w:themeFillShade="F2"/>
          </w:tcPr>
          <w:p w14:paraId="05AF4529" w14:textId="77777777" w:rsidR="005B453F" w:rsidRDefault="00000000">
            <w:pPr>
              <w:spacing w:line="360" w:lineRule="auto"/>
              <w:jc w:val="both"/>
              <w:rPr>
                <w:b/>
                <w:sz w:val="22"/>
                <w:szCs w:val="22"/>
              </w:rPr>
            </w:pPr>
            <w:r>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2FFCF775" w14:textId="77777777" w:rsidR="005B453F" w:rsidRDefault="00000000">
            <w:pPr>
              <w:spacing w:line="360" w:lineRule="auto"/>
              <w:jc w:val="both"/>
              <w:rPr>
                <w:color w:val="A6A6A6"/>
                <w:sz w:val="22"/>
                <w:szCs w:val="22"/>
              </w:rPr>
            </w:pPr>
            <w:r>
              <w:rPr>
                <w:sz w:val="22"/>
                <w:szCs w:val="22"/>
              </w:rPr>
              <w:t>View Representative Stats</w:t>
            </w:r>
          </w:p>
        </w:tc>
      </w:tr>
      <w:tr w:rsidR="005B453F" w14:paraId="313237A1" w14:textId="77777777">
        <w:tc>
          <w:tcPr>
            <w:tcW w:w="2397" w:type="dxa"/>
            <w:tcBorders>
              <w:top w:val="single" w:sz="6" w:space="0" w:color="auto"/>
            </w:tcBorders>
          </w:tcPr>
          <w:p w14:paraId="3049AEE9" w14:textId="77777777" w:rsidR="005B453F" w:rsidRDefault="00000000">
            <w:pPr>
              <w:spacing w:line="360" w:lineRule="auto"/>
              <w:jc w:val="both"/>
              <w:rPr>
                <w:b/>
                <w:sz w:val="22"/>
                <w:szCs w:val="22"/>
              </w:rPr>
            </w:pPr>
            <w:r>
              <w:rPr>
                <w:b/>
                <w:sz w:val="22"/>
                <w:szCs w:val="22"/>
              </w:rPr>
              <w:t>Actors:</w:t>
            </w:r>
          </w:p>
        </w:tc>
        <w:tc>
          <w:tcPr>
            <w:tcW w:w="6750" w:type="dxa"/>
            <w:tcBorders>
              <w:top w:val="single" w:sz="6" w:space="0" w:color="auto"/>
            </w:tcBorders>
          </w:tcPr>
          <w:p w14:paraId="15C7E894" w14:textId="77777777" w:rsidR="005B453F" w:rsidRDefault="00000000">
            <w:pPr>
              <w:spacing w:line="360" w:lineRule="auto"/>
              <w:jc w:val="both"/>
              <w:rPr>
                <w:color w:val="A6A6A6"/>
                <w:sz w:val="22"/>
                <w:szCs w:val="22"/>
              </w:rPr>
            </w:pPr>
            <w:r>
              <w:rPr>
                <w:sz w:val="22"/>
                <w:szCs w:val="22"/>
              </w:rPr>
              <w:t>Constituent.</w:t>
            </w:r>
          </w:p>
        </w:tc>
      </w:tr>
      <w:tr w:rsidR="005B453F" w14:paraId="5BB6A0D1" w14:textId="77777777">
        <w:tc>
          <w:tcPr>
            <w:tcW w:w="2397" w:type="dxa"/>
          </w:tcPr>
          <w:p w14:paraId="6E8CE85D" w14:textId="77777777" w:rsidR="005B453F" w:rsidRDefault="00000000">
            <w:pPr>
              <w:spacing w:line="360" w:lineRule="auto"/>
              <w:jc w:val="both"/>
              <w:rPr>
                <w:b/>
                <w:sz w:val="22"/>
                <w:szCs w:val="22"/>
              </w:rPr>
            </w:pPr>
            <w:r>
              <w:rPr>
                <w:b/>
                <w:sz w:val="22"/>
                <w:szCs w:val="22"/>
              </w:rPr>
              <w:t>Description:</w:t>
            </w:r>
          </w:p>
        </w:tc>
        <w:tc>
          <w:tcPr>
            <w:tcW w:w="6750" w:type="dxa"/>
          </w:tcPr>
          <w:p w14:paraId="2EBB1F90" w14:textId="77777777" w:rsidR="005B453F" w:rsidRDefault="00000000">
            <w:pPr>
              <w:spacing w:line="360" w:lineRule="auto"/>
              <w:jc w:val="both"/>
              <w:rPr>
                <w:color w:val="A6A6A6"/>
                <w:sz w:val="22"/>
                <w:szCs w:val="22"/>
              </w:rPr>
            </w:pPr>
            <w:r>
              <w:rPr>
                <w:sz w:val="22"/>
                <w:szCs w:val="22"/>
              </w:rPr>
              <w:t>Enable constituents to view statistical data regarding the performance and activities of their elected representatives.</w:t>
            </w:r>
          </w:p>
        </w:tc>
      </w:tr>
      <w:tr w:rsidR="005B453F" w14:paraId="634DDD28" w14:textId="77777777">
        <w:tc>
          <w:tcPr>
            <w:tcW w:w="2397" w:type="dxa"/>
          </w:tcPr>
          <w:p w14:paraId="08445309" w14:textId="77777777" w:rsidR="005B453F" w:rsidRDefault="00000000">
            <w:pPr>
              <w:spacing w:line="360" w:lineRule="auto"/>
              <w:jc w:val="both"/>
              <w:rPr>
                <w:b/>
                <w:sz w:val="22"/>
                <w:szCs w:val="22"/>
              </w:rPr>
            </w:pPr>
            <w:r>
              <w:rPr>
                <w:b/>
                <w:sz w:val="22"/>
                <w:szCs w:val="22"/>
              </w:rPr>
              <w:t>Trigger:</w:t>
            </w:r>
          </w:p>
        </w:tc>
        <w:tc>
          <w:tcPr>
            <w:tcW w:w="6750" w:type="dxa"/>
          </w:tcPr>
          <w:p w14:paraId="40324355" w14:textId="77777777" w:rsidR="005B453F" w:rsidRDefault="00000000">
            <w:pPr>
              <w:spacing w:line="360" w:lineRule="auto"/>
              <w:jc w:val="both"/>
              <w:rPr>
                <w:sz w:val="22"/>
                <w:szCs w:val="22"/>
              </w:rPr>
            </w:pPr>
            <w:r>
              <w:rPr>
                <w:sz w:val="22"/>
                <w:szCs w:val="22"/>
              </w:rPr>
              <w:t>A constituent wants to evaluate the effectiveness of a representative based on statistics.</w:t>
            </w:r>
          </w:p>
        </w:tc>
      </w:tr>
      <w:tr w:rsidR="005B453F" w14:paraId="27BE7D5F" w14:textId="77777777">
        <w:trPr>
          <w:trHeight w:val="228"/>
        </w:trPr>
        <w:tc>
          <w:tcPr>
            <w:tcW w:w="2397" w:type="dxa"/>
          </w:tcPr>
          <w:p w14:paraId="3D2A3A19" w14:textId="77777777" w:rsidR="005B453F" w:rsidRDefault="00000000">
            <w:pPr>
              <w:spacing w:line="360" w:lineRule="auto"/>
              <w:jc w:val="both"/>
              <w:rPr>
                <w:b/>
                <w:sz w:val="22"/>
                <w:szCs w:val="22"/>
              </w:rPr>
            </w:pPr>
            <w:r>
              <w:rPr>
                <w:b/>
                <w:sz w:val="22"/>
                <w:szCs w:val="22"/>
              </w:rPr>
              <w:lastRenderedPageBreak/>
              <w:t>Preconditions:</w:t>
            </w:r>
          </w:p>
        </w:tc>
        <w:tc>
          <w:tcPr>
            <w:tcW w:w="6750" w:type="dxa"/>
          </w:tcPr>
          <w:p w14:paraId="1803A082" w14:textId="77777777" w:rsidR="005B453F" w:rsidRDefault="00000000">
            <w:pPr>
              <w:pStyle w:val="ListParagraph"/>
              <w:numPr>
                <w:ilvl w:val="0"/>
                <w:numId w:val="19"/>
              </w:numPr>
              <w:spacing w:line="360" w:lineRule="auto"/>
              <w:jc w:val="both"/>
              <w:rPr>
                <w:sz w:val="22"/>
                <w:szCs w:val="22"/>
              </w:rPr>
            </w:pPr>
            <w:r>
              <w:rPr>
                <w:sz w:val="22"/>
                <w:szCs w:val="22"/>
              </w:rPr>
              <w:t xml:space="preserve">The representative must have performance data recorded in the system. </w:t>
            </w:r>
          </w:p>
          <w:p w14:paraId="5E316362" w14:textId="77777777" w:rsidR="005B453F" w:rsidRDefault="00000000">
            <w:pPr>
              <w:pStyle w:val="ListParagraph"/>
              <w:numPr>
                <w:ilvl w:val="0"/>
                <w:numId w:val="19"/>
              </w:numPr>
              <w:spacing w:line="360" w:lineRule="auto"/>
              <w:jc w:val="both"/>
              <w:rPr>
                <w:sz w:val="22"/>
                <w:szCs w:val="22"/>
              </w:rPr>
            </w:pPr>
            <w:r>
              <w:rPr>
                <w:sz w:val="22"/>
                <w:szCs w:val="22"/>
              </w:rPr>
              <w:t xml:space="preserve">The constituent must have access to the representative’s public data. </w:t>
            </w:r>
          </w:p>
        </w:tc>
      </w:tr>
      <w:tr w:rsidR="005B453F" w14:paraId="13282D7F" w14:textId="77777777">
        <w:tc>
          <w:tcPr>
            <w:tcW w:w="2397" w:type="dxa"/>
          </w:tcPr>
          <w:p w14:paraId="51DC6606" w14:textId="77777777" w:rsidR="005B453F" w:rsidRDefault="00000000">
            <w:pPr>
              <w:spacing w:line="360" w:lineRule="auto"/>
              <w:jc w:val="both"/>
              <w:rPr>
                <w:b/>
                <w:sz w:val="22"/>
                <w:szCs w:val="22"/>
              </w:rPr>
            </w:pPr>
            <w:r>
              <w:rPr>
                <w:b/>
                <w:sz w:val="22"/>
                <w:szCs w:val="22"/>
              </w:rPr>
              <w:t>Post-conditions:</w:t>
            </w:r>
          </w:p>
        </w:tc>
        <w:tc>
          <w:tcPr>
            <w:tcW w:w="6750" w:type="dxa"/>
          </w:tcPr>
          <w:p w14:paraId="0F42DD15" w14:textId="77777777" w:rsidR="005B453F" w:rsidRDefault="00000000">
            <w:pPr>
              <w:spacing w:line="360" w:lineRule="auto"/>
              <w:jc w:val="both"/>
              <w:rPr>
                <w:color w:val="A6A6A6"/>
                <w:sz w:val="22"/>
                <w:szCs w:val="22"/>
              </w:rPr>
            </w:pPr>
            <w:r>
              <w:rPr>
                <w:sz w:val="22"/>
                <w:szCs w:val="22"/>
              </w:rPr>
              <w:t>The constituent is presented with detailed statistics on the representative's activities.</w:t>
            </w:r>
          </w:p>
        </w:tc>
      </w:tr>
      <w:tr w:rsidR="005B453F" w14:paraId="18A115C8" w14:textId="77777777">
        <w:tc>
          <w:tcPr>
            <w:tcW w:w="2397" w:type="dxa"/>
          </w:tcPr>
          <w:p w14:paraId="076623D4" w14:textId="77777777" w:rsidR="005B453F" w:rsidRDefault="00000000">
            <w:pPr>
              <w:spacing w:line="360" w:lineRule="auto"/>
              <w:jc w:val="both"/>
              <w:rPr>
                <w:b/>
                <w:sz w:val="22"/>
                <w:szCs w:val="22"/>
              </w:rPr>
            </w:pPr>
            <w:r>
              <w:rPr>
                <w:b/>
                <w:sz w:val="22"/>
                <w:szCs w:val="22"/>
              </w:rPr>
              <w:t>Normal Flow:</w:t>
            </w:r>
          </w:p>
        </w:tc>
        <w:tc>
          <w:tcPr>
            <w:tcW w:w="6750" w:type="dxa"/>
          </w:tcPr>
          <w:p w14:paraId="74792273" w14:textId="77777777" w:rsidR="005B453F" w:rsidRDefault="00000000">
            <w:pPr>
              <w:pStyle w:val="ListParagraph"/>
              <w:numPr>
                <w:ilvl w:val="0"/>
                <w:numId w:val="20"/>
              </w:numPr>
              <w:spacing w:line="360" w:lineRule="auto"/>
              <w:jc w:val="both"/>
              <w:rPr>
                <w:sz w:val="22"/>
                <w:szCs w:val="22"/>
              </w:rPr>
            </w:pPr>
            <w:r>
              <w:rPr>
                <w:sz w:val="22"/>
                <w:szCs w:val="22"/>
              </w:rPr>
              <w:t>Constituent requests to view representative statistics.</w:t>
            </w:r>
          </w:p>
          <w:p w14:paraId="662B9CF2" w14:textId="77777777" w:rsidR="005B453F" w:rsidRDefault="00000000">
            <w:pPr>
              <w:pStyle w:val="ListParagraph"/>
              <w:numPr>
                <w:ilvl w:val="0"/>
                <w:numId w:val="20"/>
              </w:numPr>
              <w:spacing w:line="360" w:lineRule="auto"/>
              <w:jc w:val="both"/>
              <w:rPr>
                <w:color w:val="A6A6A6"/>
                <w:sz w:val="22"/>
                <w:szCs w:val="22"/>
              </w:rPr>
            </w:pPr>
            <w:r>
              <w:rPr>
                <w:sz w:val="22"/>
                <w:szCs w:val="22"/>
              </w:rPr>
              <w:t>The system retrieves the representative’s statistical data from the database.</w:t>
            </w:r>
          </w:p>
          <w:p w14:paraId="3230E3D4" w14:textId="77777777" w:rsidR="005B453F" w:rsidRDefault="00000000">
            <w:pPr>
              <w:pStyle w:val="ListParagraph"/>
              <w:numPr>
                <w:ilvl w:val="0"/>
                <w:numId w:val="20"/>
              </w:numPr>
              <w:spacing w:line="360" w:lineRule="auto"/>
              <w:jc w:val="both"/>
              <w:rPr>
                <w:color w:val="A6A6A6"/>
                <w:sz w:val="22"/>
                <w:szCs w:val="22"/>
              </w:rPr>
            </w:pPr>
            <w:r>
              <w:rPr>
                <w:sz w:val="22"/>
                <w:szCs w:val="22"/>
              </w:rPr>
              <w:t>The system displays aggregated statistics such as the number of resolved complaints, surveys conducted, and events organized.</w:t>
            </w:r>
          </w:p>
        </w:tc>
      </w:tr>
      <w:tr w:rsidR="005B453F" w14:paraId="6E9A70AC" w14:textId="77777777">
        <w:tc>
          <w:tcPr>
            <w:tcW w:w="2397" w:type="dxa"/>
          </w:tcPr>
          <w:p w14:paraId="76CD645B" w14:textId="77777777" w:rsidR="005B453F" w:rsidRDefault="00000000">
            <w:pPr>
              <w:spacing w:line="360" w:lineRule="auto"/>
              <w:jc w:val="both"/>
              <w:rPr>
                <w:b/>
                <w:sz w:val="22"/>
                <w:szCs w:val="22"/>
              </w:rPr>
            </w:pPr>
            <w:r>
              <w:rPr>
                <w:b/>
                <w:sz w:val="22"/>
                <w:szCs w:val="22"/>
              </w:rPr>
              <w:t>Alternative Flows:</w:t>
            </w:r>
          </w:p>
        </w:tc>
        <w:tc>
          <w:tcPr>
            <w:tcW w:w="6750" w:type="dxa"/>
          </w:tcPr>
          <w:p w14:paraId="408FFAEF" w14:textId="77777777" w:rsidR="005B453F" w:rsidRDefault="00000000">
            <w:pPr>
              <w:spacing w:line="360" w:lineRule="auto"/>
              <w:jc w:val="both"/>
              <w:rPr>
                <w:color w:val="A6A6A6"/>
                <w:sz w:val="22"/>
                <w:szCs w:val="22"/>
              </w:rPr>
            </w:pPr>
            <w:r>
              <w:rPr>
                <w:b/>
                <w:bCs/>
                <w:sz w:val="22"/>
                <w:szCs w:val="22"/>
              </w:rPr>
              <w:t>No Data Available:</w:t>
            </w:r>
            <w:r>
              <w:rPr>
                <w:sz w:val="22"/>
                <w:szCs w:val="22"/>
              </w:rPr>
              <w:t xml:space="preserve"> If no statistics are recorded, the system notifies the constituent.</w:t>
            </w:r>
          </w:p>
        </w:tc>
      </w:tr>
      <w:tr w:rsidR="005B453F" w14:paraId="59081A38" w14:textId="77777777">
        <w:tc>
          <w:tcPr>
            <w:tcW w:w="2397" w:type="dxa"/>
          </w:tcPr>
          <w:p w14:paraId="35E16C1F" w14:textId="77777777" w:rsidR="005B453F" w:rsidRDefault="00000000">
            <w:pPr>
              <w:spacing w:line="360" w:lineRule="auto"/>
              <w:jc w:val="both"/>
              <w:rPr>
                <w:b/>
                <w:sz w:val="22"/>
                <w:szCs w:val="22"/>
              </w:rPr>
            </w:pPr>
            <w:r>
              <w:rPr>
                <w:b/>
                <w:sz w:val="22"/>
                <w:szCs w:val="22"/>
              </w:rPr>
              <w:t>Includes:</w:t>
            </w:r>
          </w:p>
        </w:tc>
        <w:tc>
          <w:tcPr>
            <w:tcW w:w="6750" w:type="dxa"/>
          </w:tcPr>
          <w:p w14:paraId="23FDC1FF" w14:textId="77777777" w:rsidR="005B453F" w:rsidRDefault="00000000">
            <w:pPr>
              <w:spacing w:line="360" w:lineRule="auto"/>
              <w:jc w:val="both"/>
              <w:rPr>
                <w:b/>
                <w:bCs/>
                <w:sz w:val="22"/>
                <w:szCs w:val="22"/>
              </w:rPr>
            </w:pPr>
            <w:r>
              <w:rPr>
                <w:sz w:val="22"/>
                <w:szCs w:val="22"/>
              </w:rPr>
              <w:t>Compute Stats</w:t>
            </w:r>
          </w:p>
        </w:tc>
      </w:tr>
      <w:tr w:rsidR="005B453F" w14:paraId="5ACEEADF" w14:textId="77777777">
        <w:tc>
          <w:tcPr>
            <w:tcW w:w="2397" w:type="dxa"/>
          </w:tcPr>
          <w:p w14:paraId="26E2B43B" w14:textId="77777777" w:rsidR="005B453F" w:rsidRDefault="00000000">
            <w:pPr>
              <w:spacing w:line="360" w:lineRule="auto"/>
              <w:jc w:val="both"/>
              <w:rPr>
                <w:b/>
                <w:sz w:val="22"/>
                <w:szCs w:val="22"/>
              </w:rPr>
            </w:pPr>
            <w:r>
              <w:rPr>
                <w:b/>
                <w:sz w:val="22"/>
                <w:szCs w:val="22"/>
              </w:rPr>
              <w:t>Exceptions:</w:t>
            </w:r>
          </w:p>
        </w:tc>
        <w:tc>
          <w:tcPr>
            <w:tcW w:w="6750" w:type="dxa"/>
          </w:tcPr>
          <w:p w14:paraId="622905C3" w14:textId="77777777" w:rsidR="005B453F" w:rsidRDefault="00000000">
            <w:pPr>
              <w:spacing w:line="360" w:lineRule="auto"/>
              <w:jc w:val="both"/>
              <w:rPr>
                <w:sz w:val="22"/>
                <w:szCs w:val="22"/>
              </w:rPr>
            </w:pPr>
            <w:r>
              <w:rPr>
                <w:sz w:val="22"/>
                <w:szCs w:val="22"/>
              </w:rPr>
              <w:t>None</w:t>
            </w:r>
          </w:p>
        </w:tc>
      </w:tr>
      <w:tr w:rsidR="005B453F" w14:paraId="4B1FB177" w14:textId="77777777">
        <w:tc>
          <w:tcPr>
            <w:tcW w:w="2397" w:type="dxa"/>
          </w:tcPr>
          <w:p w14:paraId="4F154F78" w14:textId="77777777" w:rsidR="005B453F" w:rsidRDefault="00000000">
            <w:pPr>
              <w:spacing w:line="360" w:lineRule="auto"/>
              <w:jc w:val="both"/>
              <w:rPr>
                <w:b/>
                <w:sz w:val="22"/>
                <w:szCs w:val="22"/>
              </w:rPr>
            </w:pPr>
            <w:r>
              <w:rPr>
                <w:b/>
                <w:sz w:val="22"/>
                <w:szCs w:val="22"/>
              </w:rPr>
              <w:t>Special Requirements:</w:t>
            </w:r>
          </w:p>
        </w:tc>
        <w:tc>
          <w:tcPr>
            <w:tcW w:w="6750" w:type="dxa"/>
          </w:tcPr>
          <w:p w14:paraId="7F967BFE" w14:textId="77777777" w:rsidR="005B453F" w:rsidRDefault="00000000">
            <w:pPr>
              <w:spacing w:line="360" w:lineRule="auto"/>
              <w:jc w:val="both"/>
              <w:rPr>
                <w:sz w:val="22"/>
                <w:szCs w:val="22"/>
              </w:rPr>
            </w:pPr>
            <w:r>
              <w:rPr>
                <w:sz w:val="22"/>
                <w:szCs w:val="22"/>
              </w:rPr>
              <w:t>Must ensure data accuracy and prevent manipulation of stats.</w:t>
            </w:r>
          </w:p>
        </w:tc>
      </w:tr>
      <w:tr w:rsidR="005B453F" w14:paraId="3C32B311" w14:textId="77777777">
        <w:tc>
          <w:tcPr>
            <w:tcW w:w="2397" w:type="dxa"/>
          </w:tcPr>
          <w:p w14:paraId="19E7F52E" w14:textId="77777777" w:rsidR="005B453F" w:rsidRDefault="00000000">
            <w:pPr>
              <w:spacing w:line="360" w:lineRule="auto"/>
              <w:jc w:val="both"/>
              <w:rPr>
                <w:b/>
                <w:sz w:val="22"/>
                <w:szCs w:val="22"/>
              </w:rPr>
            </w:pPr>
            <w:r>
              <w:rPr>
                <w:b/>
                <w:sz w:val="22"/>
                <w:szCs w:val="22"/>
              </w:rPr>
              <w:t>Assumptions:</w:t>
            </w:r>
          </w:p>
        </w:tc>
        <w:tc>
          <w:tcPr>
            <w:tcW w:w="6750" w:type="dxa"/>
          </w:tcPr>
          <w:p w14:paraId="72B59C1B" w14:textId="77777777" w:rsidR="005B453F" w:rsidRDefault="00000000">
            <w:pPr>
              <w:spacing w:line="360" w:lineRule="auto"/>
              <w:jc w:val="both"/>
              <w:rPr>
                <w:color w:val="A6A6A6"/>
                <w:sz w:val="22"/>
                <w:szCs w:val="22"/>
              </w:rPr>
            </w:pPr>
            <w:r>
              <w:rPr>
                <w:sz w:val="22"/>
                <w:szCs w:val="22"/>
              </w:rPr>
              <w:t>Representatives’ activities are tracked consistently.</w:t>
            </w:r>
          </w:p>
        </w:tc>
      </w:tr>
      <w:tr w:rsidR="005B453F" w14:paraId="05FFE82C" w14:textId="77777777">
        <w:tc>
          <w:tcPr>
            <w:tcW w:w="2397" w:type="dxa"/>
          </w:tcPr>
          <w:p w14:paraId="000C6560" w14:textId="77777777" w:rsidR="005B453F" w:rsidRDefault="00000000">
            <w:pPr>
              <w:spacing w:line="360" w:lineRule="auto"/>
              <w:jc w:val="both"/>
              <w:rPr>
                <w:b/>
                <w:sz w:val="22"/>
                <w:szCs w:val="22"/>
              </w:rPr>
            </w:pPr>
            <w:r>
              <w:rPr>
                <w:b/>
                <w:sz w:val="22"/>
                <w:szCs w:val="22"/>
              </w:rPr>
              <w:t>Notes and Issues:</w:t>
            </w:r>
          </w:p>
        </w:tc>
        <w:tc>
          <w:tcPr>
            <w:tcW w:w="6750" w:type="dxa"/>
          </w:tcPr>
          <w:p w14:paraId="7699D150" w14:textId="77777777" w:rsidR="005B453F" w:rsidRDefault="00000000">
            <w:pPr>
              <w:spacing w:line="360" w:lineRule="auto"/>
              <w:jc w:val="both"/>
              <w:rPr>
                <w:sz w:val="22"/>
                <w:szCs w:val="22"/>
              </w:rPr>
            </w:pPr>
            <w:r>
              <w:rPr>
                <w:sz w:val="22"/>
                <w:szCs w:val="22"/>
              </w:rPr>
              <w:t>Data visualization tools should be understandable for non-technical users.</w:t>
            </w:r>
          </w:p>
        </w:tc>
      </w:tr>
    </w:tbl>
    <w:p w14:paraId="6050F870" w14:textId="77777777" w:rsidR="005B453F" w:rsidRDefault="005B453F" w:rsidP="00235858">
      <w:pPr>
        <w:pStyle w:val="Table"/>
        <w:spacing w:after="0"/>
        <w:jc w:val="left"/>
        <w:rPr>
          <w:b w:val="0"/>
          <w:bCs/>
          <w:i/>
          <w:iCs w:val="0"/>
        </w:rPr>
      </w:pPr>
      <w:bookmarkStart w:id="15" w:name="_Toc182868527"/>
    </w:p>
    <w:p w14:paraId="1D57D368" w14:textId="77777777" w:rsidR="005B453F" w:rsidRDefault="00000000">
      <w:pPr>
        <w:pStyle w:val="Table"/>
        <w:spacing w:after="0"/>
        <w:rPr>
          <w:b w:val="0"/>
          <w:bCs/>
          <w:i/>
          <w:iCs w:val="0"/>
        </w:rPr>
      </w:pPr>
      <w:r>
        <w:rPr>
          <w:b w:val="0"/>
          <w:bCs/>
          <w:i/>
          <w:iCs w:val="0"/>
        </w:rPr>
        <w:t>Table 8</w:t>
      </w:r>
      <w:r>
        <w:rPr>
          <w:b w:val="0"/>
          <w:bCs/>
          <w:i/>
          <w:iCs w:val="0"/>
          <w:color w:val="auto"/>
          <w:szCs w:val="24"/>
          <w:lang w:eastAsia="en-US"/>
        </w:rPr>
        <w:t xml:space="preserve"> </w:t>
      </w:r>
      <w:r>
        <w:rPr>
          <w:b w:val="0"/>
          <w:bCs/>
          <w:i/>
          <w:iCs w:val="0"/>
        </w:rPr>
        <w:t>Compute Stats</w:t>
      </w:r>
      <w:bookmarkEnd w:id="1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ADA5B8E" w14:textId="77777777">
        <w:tc>
          <w:tcPr>
            <w:tcW w:w="2397" w:type="dxa"/>
            <w:tcBorders>
              <w:top w:val="single" w:sz="12" w:space="0" w:color="auto"/>
              <w:bottom w:val="single" w:sz="6" w:space="0" w:color="auto"/>
            </w:tcBorders>
            <w:shd w:val="clear" w:color="auto" w:fill="F2F2F2" w:themeFill="background1" w:themeFillShade="F2"/>
          </w:tcPr>
          <w:p w14:paraId="4D55F3C7"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575FF91" w14:textId="77777777" w:rsidR="005B453F" w:rsidRDefault="00000000">
            <w:pPr>
              <w:spacing w:line="360" w:lineRule="auto"/>
              <w:jc w:val="both"/>
              <w:rPr>
                <w:color w:val="A6A6A6"/>
                <w:sz w:val="22"/>
                <w:szCs w:val="22"/>
              </w:rPr>
            </w:pPr>
            <w:r>
              <w:rPr>
                <w:sz w:val="22"/>
                <w:szCs w:val="22"/>
              </w:rPr>
              <w:t>UC-08</w:t>
            </w:r>
          </w:p>
        </w:tc>
      </w:tr>
      <w:tr w:rsidR="005B453F" w14:paraId="6BFE22B5" w14:textId="77777777">
        <w:tc>
          <w:tcPr>
            <w:tcW w:w="2397" w:type="dxa"/>
            <w:tcBorders>
              <w:top w:val="single" w:sz="6" w:space="0" w:color="auto"/>
              <w:bottom w:val="single" w:sz="6" w:space="0" w:color="auto"/>
            </w:tcBorders>
            <w:shd w:val="clear" w:color="auto" w:fill="F2F2F2" w:themeFill="background1" w:themeFillShade="F2"/>
          </w:tcPr>
          <w:p w14:paraId="35F7366C"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7EF8CEC" w14:textId="77777777" w:rsidR="005B453F" w:rsidRDefault="00000000">
            <w:pPr>
              <w:spacing w:line="360" w:lineRule="auto"/>
              <w:jc w:val="both"/>
              <w:rPr>
                <w:color w:val="A6A6A6"/>
                <w:sz w:val="22"/>
                <w:szCs w:val="22"/>
              </w:rPr>
            </w:pPr>
            <w:r>
              <w:rPr>
                <w:sz w:val="22"/>
                <w:szCs w:val="22"/>
              </w:rPr>
              <w:t>Compute Stats</w:t>
            </w:r>
          </w:p>
        </w:tc>
      </w:tr>
      <w:tr w:rsidR="005B453F" w14:paraId="11CEBE6F" w14:textId="77777777">
        <w:tc>
          <w:tcPr>
            <w:tcW w:w="2397" w:type="dxa"/>
            <w:tcBorders>
              <w:top w:val="single" w:sz="6" w:space="0" w:color="auto"/>
            </w:tcBorders>
          </w:tcPr>
          <w:p w14:paraId="0F8665F4"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32020035" w14:textId="77777777" w:rsidR="005B453F" w:rsidRDefault="00000000">
            <w:pPr>
              <w:spacing w:line="360" w:lineRule="auto"/>
              <w:jc w:val="both"/>
              <w:rPr>
                <w:color w:val="A6A6A6"/>
                <w:sz w:val="22"/>
                <w:szCs w:val="22"/>
              </w:rPr>
            </w:pPr>
            <w:r>
              <w:rPr>
                <w:sz w:val="22"/>
                <w:szCs w:val="22"/>
              </w:rPr>
              <w:t>System (Primary), Representative (Secondary)</w:t>
            </w:r>
          </w:p>
        </w:tc>
      </w:tr>
      <w:tr w:rsidR="005B453F" w14:paraId="154900CE" w14:textId="77777777">
        <w:tc>
          <w:tcPr>
            <w:tcW w:w="2397" w:type="dxa"/>
          </w:tcPr>
          <w:p w14:paraId="436C5F3F" w14:textId="77777777" w:rsidR="005B453F" w:rsidRDefault="00000000">
            <w:pPr>
              <w:spacing w:line="360" w:lineRule="auto"/>
              <w:jc w:val="both"/>
              <w:rPr>
                <w:b/>
                <w:sz w:val="22"/>
                <w:szCs w:val="22"/>
              </w:rPr>
            </w:pPr>
            <w:r>
              <w:rPr>
                <w:b/>
                <w:sz w:val="22"/>
                <w:szCs w:val="22"/>
              </w:rPr>
              <w:t>Description:</w:t>
            </w:r>
          </w:p>
        </w:tc>
        <w:tc>
          <w:tcPr>
            <w:tcW w:w="6300" w:type="dxa"/>
          </w:tcPr>
          <w:p w14:paraId="2F8ED332" w14:textId="77777777" w:rsidR="005B453F" w:rsidRDefault="00000000">
            <w:pPr>
              <w:spacing w:line="360" w:lineRule="auto"/>
              <w:jc w:val="both"/>
              <w:rPr>
                <w:color w:val="A6A6A6"/>
                <w:sz w:val="22"/>
                <w:szCs w:val="22"/>
              </w:rPr>
            </w:pPr>
            <w:r>
              <w:rPr>
                <w:sz w:val="22"/>
                <w:szCs w:val="22"/>
              </w:rPr>
              <w:t>Automatically calculates performance statistics based on data recorded in the system.</w:t>
            </w:r>
          </w:p>
        </w:tc>
      </w:tr>
      <w:tr w:rsidR="005B453F" w14:paraId="50CD837C" w14:textId="77777777">
        <w:tc>
          <w:tcPr>
            <w:tcW w:w="2397" w:type="dxa"/>
          </w:tcPr>
          <w:p w14:paraId="2CB097EF" w14:textId="77777777" w:rsidR="005B453F" w:rsidRDefault="00000000">
            <w:pPr>
              <w:spacing w:line="360" w:lineRule="auto"/>
              <w:jc w:val="both"/>
              <w:rPr>
                <w:b/>
                <w:sz w:val="22"/>
                <w:szCs w:val="22"/>
              </w:rPr>
            </w:pPr>
            <w:r>
              <w:rPr>
                <w:b/>
                <w:sz w:val="22"/>
                <w:szCs w:val="22"/>
              </w:rPr>
              <w:t>Trigger:</w:t>
            </w:r>
          </w:p>
        </w:tc>
        <w:tc>
          <w:tcPr>
            <w:tcW w:w="6300" w:type="dxa"/>
          </w:tcPr>
          <w:p w14:paraId="0DC16F0A" w14:textId="77777777" w:rsidR="005B453F" w:rsidRDefault="00000000">
            <w:pPr>
              <w:spacing w:line="360" w:lineRule="auto"/>
              <w:jc w:val="both"/>
              <w:rPr>
                <w:sz w:val="22"/>
                <w:szCs w:val="22"/>
              </w:rPr>
            </w:pPr>
            <w:r>
              <w:rPr>
                <w:sz w:val="22"/>
                <w:szCs w:val="22"/>
              </w:rPr>
              <w:t>The system detects new data or a request to compute statistics.</w:t>
            </w:r>
          </w:p>
        </w:tc>
      </w:tr>
      <w:tr w:rsidR="005B453F" w14:paraId="529C5D62" w14:textId="77777777">
        <w:trPr>
          <w:trHeight w:val="228"/>
        </w:trPr>
        <w:tc>
          <w:tcPr>
            <w:tcW w:w="2397" w:type="dxa"/>
          </w:tcPr>
          <w:p w14:paraId="773A165E" w14:textId="77777777" w:rsidR="005B453F" w:rsidRDefault="00000000">
            <w:pPr>
              <w:spacing w:line="360" w:lineRule="auto"/>
              <w:jc w:val="both"/>
              <w:rPr>
                <w:b/>
                <w:sz w:val="22"/>
                <w:szCs w:val="22"/>
              </w:rPr>
            </w:pPr>
            <w:r>
              <w:rPr>
                <w:b/>
                <w:sz w:val="22"/>
                <w:szCs w:val="22"/>
              </w:rPr>
              <w:t>Preconditions:</w:t>
            </w:r>
          </w:p>
        </w:tc>
        <w:tc>
          <w:tcPr>
            <w:tcW w:w="6300" w:type="dxa"/>
          </w:tcPr>
          <w:p w14:paraId="0A790AB0" w14:textId="77777777" w:rsidR="005B453F" w:rsidRDefault="00000000">
            <w:pPr>
              <w:pStyle w:val="ListParagraph"/>
              <w:numPr>
                <w:ilvl w:val="0"/>
                <w:numId w:val="21"/>
              </w:numPr>
              <w:spacing w:line="360" w:lineRule="auto"/>
              <w:jc w:val="both"/>
              <w:rPr>
                <w:sz w:val="22"/>
                <w:szCs w:val="22"/>
              </w:rPr>
            </w:pPr>
            <w:r>
              <w:rPr>
                <w:sz w:val="22"/>
                <w:szCs w:val="22"/>
              </w:rPr>
              <w:t>Representative activities are logged into the system.</w:t>
            </w:r>
          </w:p>
          <w:p w14:paraId="609BC333" w14:textId="77777777" w:rsidR="005B453F" w:rsidRDefault="00000000">
            <w:pPr>
              <w:pStyle w:val="ListParagraph"/>
              <w:numPr>
                <w:ilvl w:val="0"/>
                <w:numId w:val="21"/>
              </w:numPr>
              <w:spacing w:line="360" w:lineRule="auto"/>
              <w:jc w:val="both"/>
              <w:rPr>
                <w:sz w:val="22"/>
                <w:szCs w:val="22"/>
              </w:rPr>
            </w:pPr>
            <w:r>
              <w:rPr>
                <w:sz w:val="22"/>
                <w:szCs w:val="22"/>
              </w:rPr>
              <w:t>The system must have pre-configured statistical algorithms.</w:t>
            </w:r>
          </w:p>
        </w:tc>
      </w:tr>
      <w:tr w:rsidR="005B453F" w14:paraId="3B4BDC22" w14:textId="77777777">
        <w:tc>
          <w:tcPr>
            <w:tcW w:w="2397" w:type="dxa"/>
          </w:tcPr>
          <w:p w14:paraId="53B75AFB" w14:textId="77777777" w:rsidR="005B453F" w:rsidRDefault="00000000">
            <w:pPr>
              <w:spacing w:line="360" w:lineRule="auto"/>
              <w:jc w:val="both"/>
              <w:rPr>
                <w:b/>
                <w:sz w:val="22"/>
                <w:szCs w:val="22"/>
              </w:rPr>
            </w:pPr>
            <w:r>
              <w:rPr>
                <w:b/>
                <w:sz w:val="22"/>
                <w:szCs w:val="22"/>
              </w:rPr>
              <w:t>Post-conditions:</w:t>
            </w:r>
          </w:p>
        </w:tc>
        <w:tc>
          <w:tcPr>
            <w:tcW w:w="6300" w:type="dxa"/>
          </w:tcPr>
          <w:p w14:paraId="3C2A3BFB" w14:textId="77777777" w:rsidR="005B453F" w:rsidRDefault="00000000">
            <w:pPr>
              <w:spacing w:line="360" w:lineRule="auto"/>
              <w:jc w:val="both"/>
              <w:rPr>
                <w:sz w:val="22"/>
                <w:szCs w:val="22"/>
              </w:rPr>
            </w:pPr>
            <w:r>
              <w:rPr>
                <w:sz w:val="22"/>
                <w:szCs w:val="22"/>
              </w:rPr>
              <w:t>The updated statistics are accessible for constituents and representatives to view</w:t>
            </w:r>
          </w:p>
        </w:tc>
      </w:tr>
      <w:tr w:rsidR="005B453F" w14:paraId="08E5D0FD" w14:textId="77777777">
        <w:tc>
          <w:tcPr>
            <w:tcW w:w="2397" w:type="dxa"/>
          </w:tcPr>
          <w:p w14:paraId="6848D6EC" w14:textId="77777777" w:rsidR="005B453F" w:rsidRDefault="00000000">
            <w:pPr>
              <w:spacing w:line="360" w:lineRule="auto"/>
              <w:jc w:val="both"/>
              <w:rPr>
                <w:b/>
                <w:sz w:val="22"/>
                <w:szCs w:val="22"/>
              </w:rPr>
            </w:pPr>
            <w:r>
              <w:rPr>
                <w:b/>
                <w:sz w:val="22"/>
                <w:szCs w:val="22"/>
              </w:rPr>
              <w:t>Normal Flow:</w:t>
            </w:r>
          </w:p>
        </w:tc>
        <w:tc>
          <w:tcPr>
            <w:tcW w:w="6300" w:type="dxa"/>
          </w:tcPr>
          <w:p w14:paraId="4D69FC04" w14:textId="77777777" w:rsidR="005B453F" w:rsidRDefault="00000000">
            <w:pPr>
              <w:pStyle w:val="ListParagraph"/>
              <w:numPr>
                <w:ilvl w:val="0"/>
                <w:numId w:val="22"/>
              </w:numPr>
              <w:spacing w:line="360" w:lineRule="auto"/>
              <w:jc w:val="both"/>
              <w:rPr>
                <w:sz w:val="22"/>
                <w:szCs w:val="22"/>
              </w:rPr>
            </w:pPr>
            <w:r>
              <w:rPr>
                <w:sz w:val="22"/>
                <w:szCs w:val="22"/>
              </w:rPr>
              <w:t>The system identifies updated data from complaints, surveys, and events.</w:t>
            </w:r>
          </w:p>
          <w:p w14:paraId="75F60EF3" w14:textId="77777777" w:rsidR="005B453F" w:rsidRDefault="00000000">
            <w:pPr>
              <w:pStyle w:val="ListParagraph"/>
              <w:numPr>
                <w:ilvl w:val="0"/>
                <w:numId w:val="22"/>
              </w:numPr>
              <w:spacing w:line="360" w:lineRule="auto"/>
              <w:jc w:val="both"/>
              <w:rPr>
                <w:sz w:val="22"/>
                <w:szCs w:val="22"/>
              </w:rPr>
            </w:pPr>
            <w:r>
              <w:rPr>
                <w:sz w:val="22"/>
                <w:szCs w:val="22"/>
              </w:rPr>
              <w:lastRenderedPageBreak/>
              <w:t>The system applies predefined algorithms to compute statistics such as response rates, resolution times, and survey participation.</w:t>
            </w:r>
          </w:p>
          <w:p w14:paraId="7BA876E3" w14:textId="77777777" w:rsidR="005B453F" w:rsidRDefault="00000000">
            <w:pPr>
              <w:pStyle w:val="ListParagraph"/>
              <w:numPr>
                <w:ilvl w:val="0"/>
                <w:numId w:val="22"/>
              </w:numPr>
              <w:spacing w:line="360" w:lineRule="auto"/>
              <w:jc w:val="both"/>
              <w:rPr>
                <w:color w:val="A6A6A6"/>
                <w:sz w:val="22"/>
                <w:szCs w:val="22"/>
              </w:rPr>
            </w:pPr>
            <w:r>
              <w:rPr>
                <w:sz w:val="22"/>
                <w:szCs w:val="22"/>
              </w:rPr>
              <w:t>The computed stats are stored for future retrieval.</w:t>
            </w:r>
          </w:p>
        </w:tc>
      </w:tr>
      <w:tr w:rsidR="005B453F" w14:paraId="569DBB20" w14:textId="77777777">
        <w:tc>
          <w:tcPr>
            <w:tcW w:w="2397" w:type="dxa"/>
          </w:tcPr>
          <w:p w14:paraId="738F2A63" w14:textId="77777777" w:rsidR="005B453F" w:rsidRDefault="00000000">
            <w:pPr>
              <w:spacing w:line="360" w:lineRule="auto"/>
              <w:jc w:val="both"/>
              <w:rPr>
                <w:b/>
                <w:sz w:val="22"/>
                <w:szCs w:val="22"/>
              </w:rPr>
            </w:pPr>
            <w:r>
              <w:rPr>
                <w:b/>
                <w:sz w:val="22"/>
                <w:szCs w:val="22"/>
              </w:rPr>
              <w:lastRenderedPageBreak/>
              <w:t>Alternative Flows:</w:t>
            </w:r>
          </w:p>
        </w:tc>
        <w:tc>
          <w:tcPr>
            <w:tcW w:w="6300" w:type="dxa"/>
          </w:tcPr>
          <w:p w14:paraId="565A05CF" w14:textId="77777777" w:rsidR="005B453F" w:rsidRDefault="00000000">
            <w:pPr>
              <w:spacing w:line="360" w:lineRule="auto"/>
              <w:jc w:val="both"/>
              <w:rPr>
                <w:color w:val="A6A6A6"/>
                <w:sz w:val="22"/>
                <w:szCs w:val="22"/>
              </w:rPr>
            </w:pPr>
            <w:r>
              <w:rPr>
                <w:sz w:val="22"/>
                <w:szCs w:val="22"/>
              </w:rPr>
              <w:t>None</w:t>
            </w:r>
          </w:p>
        </w:tc>
      </w:tr>
      <w:tr w:rsidR="005B453F" w14:paraId="3125D9E2" w14:textId="77777777">
        <w:tc>
          <w:tcPr>
            <w:tcW w:w="2397" w:type="dxa"/>
          </w:tcPr>
          <w:p w14:paraId="7C20AE29" w14:textId="77777777" w:rsidR="005B453F" w:rsidRDefault="00000000">
            <w:pPr>
              <w:spacing w:line="360" w:lineRule="auto"/>
              <w:jc w:val="both"/>
              <w:rPr>
                <w:b/>
                <w:sz w:val="22"/>
                <w:szCs w:val="22"/>
              </w:rPr>
            </w:pPr>
            <w:r>
              <w:rPr>
                <w:b/>
                <w:sz w:val="22"/>
                <w:szCs w:val="22"/>
              </w:rPr>
              <w:t>Exceptions:</w:t>
            </w:r>
          </w:p>
        </w:tc>
        <w:tc>
          <w:tcPr>
            <w:tcW w:w="6300" w:type="dxa"/>
          </w:tcPr>
          <w:p w14:paraId="0CC65E8C" w14:textId="77777777" w:rsidR="005B453F" w:rsidRDefault="00000000">
            <w:pPr>
              <w:spacing w:line="360" w:lineRule="auto"/>
              <w:jc w:val="both"/>
              <w:rPr>
                <w:sz w:val="22"/>
                <w:szCs w:val="22"/>
              </w:rPr>
            </w:pPr>
            <w:r>
              <w:rPr>
                <w:sz w:val="22"/>
                <w:szCs w:val="22"/>
              </w:rPr>
              <w:t>None</w:t>
            </w:r>
          </w:p>
        </w:tc>
      </w:tr>
      <w:tr w:rsidR="005B453F" w14:paraId="58BEC049" w14:textId="77777777">
        <w:tc>
          <w:tcPr>
            <w:tcW w:w="2397" w:type="dxa"/>
          </w:tcPr>
          <w:p w14:paraId="14246F59" w14:textId="77777777" w:rsidR="005B453F" w:rsidRDefault="00000000">
            <w:pPr>
              <w:spacing w:line="360" w:lineRule="auto"/>
              <w:jc w:val="both"/>
              <w:rPr>
                <w:b/>
                <w:sz w:val="22"/>
                <w:szCs w:val="22"/>
              </w:rPr>
            </w:pPr>
            <w:r>
              <w:rPr>
                <w:b/>
                <w:sz w:val="22"/>
                <w:szCs w:val="22"/>
              </w:rPr>
              <w:t>Includes:</w:t>
            </w:r>
          </w:p>
        </w:tc>
        <w:tc>
          <w:tcPr>
            <w:tcW w:w="6300" w:type="dxa"/>
          </w:tcPr>
          <w:p w14:paraId="54D05E4E" w14:textId="77777777" w:rsidR="005B453F" w:rsidRDefault="00000000">
            <w:pPr>
              <w:spacing w:line="360" w:lineRule="auto"/>
              <w:jc w:val="both"/>
              <w:rPr>
                <w:color w:val="A6A6A6"/>
                <w:sz w:val="22"/>
                <w:szCs w:val="22"/>
              </w:rPr>
            </w:pPr>
            <w:r>
              <w:rPr>
                <w:sz w:val="22"/>
                <w:szCs w:val="22"/>
              </w:rPr>
              <w:t>None</w:t>
            </w:r>
          </w:p>
        </w:tc>
      </w:tr>
      <w:tr w:rsidR="005B453F" w14:paraId="21B83013" w14:textId="77777777">
        <w:tc>
          <w:tcPr>
            <w:tcW w:w="2397" w:type="dxa"/>
          </w:tcPr>
          <w:p w14:paraId="28E38437" w14:textId="77777777" w:rsidR="005B453F" w:rsidRDefault="00000000">
            <w:pPr>
              <w:spacing w:line="360" w:lineRule="auto"/>
              <w:jc w:val="both"/>
              <w:rPr>
                <w:b/>
                <w:sz w:val="22"/>
                <w:szCs w:val="22"/>
              </w:rPr>
            </w:pPr>
            <w:r>
              <w:rPr>
                <w:b/>
                <w:sz w:val="22"/>
                <w:szCs w:val="22"/>
              </w:rPr>
              <w:t>Special Requirements:</w:t>
            </w:r>
          </w:p>
        </w:tc>
        <w:tc>
          <w:tcPr>
            <w:tcW w:w="6300" w:type="dxa"/>
          </w:tcPr>
          <w:p w14:paraId="3B5407B3" w14:textId="77777777" w:rsidR="005B453F" w:rsidRDefault="00000000">
            <w:pPr>
              <w:spacing w:line="360" w:lineRule="auto"/>
              <w:jc w:val="both"/>
              <w:rPr>
                <w:sz w:val="22"/>
                <w:szCs w:val="22"/>
              </w:rPr>
            </w:pPr>
            <w:r>
              <w:rPr>
                <w:sz w:val="22"/>
                <w:szCs w:val="22"/>
              </w:rPr>
              <w:t>Algorithms must be optimized for large datasets.</w:t>
            </w:r>
          </w:p>
        </w:tc>
      </w:tr>
      <w:tr w:rsidR="005B453F" w14:paraId="07652DDA" w14:textId="77777777">
        <w:tc>
          <w:tcPr>
            <w:tcW w:w="2397" w:type="dxa"/>
          </w:tcPr>
          <w:p w14:paraId="32191EC5" w14:textId="77777777" w:rsidR="005B453F" w:rsidRDefault="00000000">
            <w:pPr>
              <w:spacing w:line="360" w:lineRule="auto"/>
              <w:jc w:val="both"/>
              <w:rPr>
                <w:b/>
                <w:sz w:val="22"/>
                <w:szCs w:val="22"/>
              </w:rPr>
            </w:pPr>
            <w:r>
              <w:rPr>
                <w:b/>
                <w:sz w:val="22"/>
                <w:szCs w:val="22"/>
              </w:rPr>
              <w:t>Assumptions:</w:t>
            </w:r>
          </w:p>
        </w:tc>
        <w:tc>
          <w:tcPr>
            <w:tcW w:w="6300" w:type="dxa"/>
          </w:tcPr>
          <w:p w14:paraId="08BE4B8E" w14:textId="77777777" w:rsidR="005B453F" w:rsidRDefault="00000000">
            <w:pPr>
              <w:spacing w:line="360" w:lineRule="auto"/>
              <w:jc w:val="both"/>
              <w:rPr>
                <w:color w:val="A6A6A6"/>
                <w:sz w:val="22"/>
                <w:szCs w:val="22"/>
              </w:rPr>
            </w:pPr>
            <w:r>
              <w:rPr>
                <w:sz w:val="22"/>
                <w:szCs w:val="22"/>
              </w:rPr>
              <w:t>Representative activity data is updated frequently.</w:t>
            </w:r>
          </w:p>
        </w:tc>
      </w:tr>
      <w:tr w:rsidR="005B453F" w14:paraId="121CCCDD" w14:textId="77777777">
        <w:tc>
          <w:tcPr>
            <w:tcW w:w="2397" w:type="dxa"/>
          </w:tcPr>
          <w:p w14:paraId="4F9CBE90" w14:textId="77777777" w:rsidR="005B453F" w:rsidRDefault="00000000">
            <w:pPr>
              <w:spacing w:line="360" w:lineRule="auto"/>
              <w:jc w:val="both"/>
              <w:rPr>
                <w:b/>
                <w:sz w:val="22"/>
                <w:szCs w:val="22"/>
              </w:rPr>
            </w:pPr>
            <w:r>
              <w:rPr>
                <w:b/>
                <w:sz w:val="22"/>
                <w:szCs w:val="22"/>
              </w:rPr>
              <w:t>Notes and Issues:</w:t>
            </w:r>
          </w:p>
        </w:tc>
        <w:tc>
          <w:tcPr>
            <w:tcW w:w="6300" w:type="dxa"/>
          </w:tcPr>
          <w:p w14:paraId="4B478742" w14:textId="77777777" w:rsidR="005B453F" w:rsidRDefault="00000000">
            <w:pPr>
              <w:spacing w:line="360" w:lineRule="auto"/>
              <w:jc w:val="both"/>
              <w:rPr>
                <w:sz w:val="22"/>
                <w:szCs w:val="22"/>
              </w:rPr>
            </w:pPr>
            <w:r>
              <w:rPr>
                <w:sz w:val="22"/>
                <w:szCs w:val="22"/>
              </w:rPr>
              <w:t>None</w:t>
            </w:r>
          </w:p>
        </w:tc>
      </w:tr>
    </w:tbl>
    <w:p w14:paraId="75EC049C" w14:textId="77777777" w:rsidR="005B453F" w:rsidRDefault="00000000">
      <w:pPr>
        <w:pStyle w:val="Table"/>
        <w:spacing w:after="0"/>
        <w:rPr>
          <w:b w:val="0"/>
          <w:bCs/>
          <w:i/>
          <w:iCs w:val="0"/>
        </w:rPr>
      </w:pPr>
      <w:bookmarkStart w:id="16" w:name="_Toc182868528"/>
      <w:bookmarkEnd w:id="8"/>
      <w:r>
        <w:rPr>
          <w:b w:val="0"/>
          <w:bCs/>
          <w:i/>
          <w:iCs w:val="0"/>
        </w:rPr>
        <w:br/>
        <w:t>Table 9</w:t>
      </w:r>
      <w:r>
        <w:rPr>
          <w:b w:val="0"/>
          <w:bCs/>
          <w:i/>
          <w:iCs w:val="0"/>
          <w:color w:val="auto"/>
          <w:szCs w:val="24"/>
          <w:lang w:eastAsia="en-US"/>
        </w:rPr>
        <w:t xml:space="preserve"> </w:t>
      </w:r>
      <w:r>
        <w:rPr>
          <w:b w:val="0"/>
          <w:bCs/>
          <w:i/>
          <w:iCs w:val="0"/>
        </w:rPr>
        <w:t>Participate in Survey</w:t>
      </w:r>
      <w:bookmarkEnd w:id="16"/>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7F30A632" w14:textId="77777777">
        <w:tc>
          <w:tcPr>
            <w:tcW w:w="2397" w:type="dxa"/>
            <w:tcBorders>
              <w:top w:val="single" w:sz="12" w:space="0" w:color="auto"/>
              <w:bottom w:val="single" w:sz="6" w:space="0" w:color="auto"/>
            </w:tcBorders>
            <w:shd w:val="clear" w:color="auto" w:fill="F2F2F2" w:themeFill="background1" w:themeFillShade="F2"/>
          </w:tcPr>
          <w:p w14:paraId="7A79DC10"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2FFC5AB5" w14:textId="77777777" w:rsidR="005B453F" w:rsidRDefault="00000000">
            <w:pPr>
              <w:spacing w:line="360" w:lineRule="auto"/>
              <w:jc w:val="both"/>
              <w:rPr>
                <w:color w:val="A6A6A6"/>
                <w:sz w:val="22"/>
                <w:szCs w:val="22"/>
              </w:rPr>
            </w:pPr>
            <w:r>
              <w:rPr>
                <w:sz w:val="22"/>
                <w:szCs w:val="22"/>
              </w:rPr>
              <w:t>UC-09</w:t>
            </w:r>
          </w:p>
        </w:tc>
      </w:tr>
      <w:tr w:rsidR="005B453F" w14:paraId="790686B5" w14:textId="77777777">
        <w:tc>
          <w:tcPr>
            <w:tcW w:w="2397" w:type="dxa"/>
            <w:tcBorders>
              <w:top w:val="single" w:sz="6" w:space="0" w:color="auto"/>
              <w:bottom w:val="single" w:sz="6" w:space="0" w:color="auto"/>
            </w:tcBorders>
            <w:shd w:val="clear" w:color="auto" w:fill="F2F2F2" w:themeFill="background1" w:themeFillShade="F2"/>
          </w:tcPr>
          <w:p w14:paraId="0864C135"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1C54B73E" w14:textId="77777777" w:rsidR="005B453F" w:rsidRDefault="00000000">
            <w:pPr>
              <w:spacing w:line="360" w:lineRule="auto"/>
              <w:jc w:val="both"/>
              <w:rPr>
                <w:color w:val="A6A6A6"/>
                <w:sz w:val="22"/>
                <w:szCs w:val="22"/>
              </w:rPr>
            </w:pPr>
            <w:r>
              <w:rPr>
                <w:sz w:val="22"/>
                <w:szCs w:val="22"/>
              </w:rPr>
              <w:t>Participate in Survey</w:t>
            </w:r>
          </w:p>
        </w:tc>
      </w:tr>
      <w:tr w:rsidR="005B453F" w14:paraId="5865CD93" w14:textId="77777777">
        <w:tc>
          <w:tcPr>
            <w:tcW w:w="2397" w:type="dxa"/>
            <w:tcBorders>
              <w:top w:val="single" w:sz="6" w:space="0" w:color="auto"/>
            </w:tcBorders>
          </w:tcPr>
          <w:p w14:paraId="0A6ACF02"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3E943FF1" w14:textId="77777777" w:rsidR="005B453F" w:rsidRDefault="00000000">
            <w:pPr>
              <w:spacing w:line="360" w:lineRule="auto"/>
              <w:jc w:val="both"/>
              <w:rPr>
                <w:color w:val="A6A6A6"/>
                <w:sz w:val="22"/>
                <w:szCs w:val="22"/>
              </w:rPr>
            </w:pPr>
            <w:r>
              <w:rPr>
                <w:sz w:val="22"/>
                <w:szCs w:val="22"/>
              </w:rPr>
              <w:t>Constituent</w:t>
            </w:r>
          </w:p>
        </w:tc>
      </w:tr>
      <w:tr w:rsidR="005B453F" w14:paraId="1F3B0CE2" w14:textId="77777777">
        <w:tc>
          <w:tcPr>
            <w:tcW w:w="2397" w:type="dxa"/>
          </w:tcPr>
          <w:p w14:paraId="548C761D" w14:textId="77777777" w:rsidR="005B453F" w:rsidRDefault="00000000">
            <w:pPr>
              <w:spacing w:line="360" w:lineRule="auto"/>
              <w:jc w:val="both"/>
              <w:rPr>
                <w:b/>
                <w:sz w:val="22"/>
                <w:szCs w:val="22"/>
              </w:rPr>
            </w:pPr>
            <w:r>
              <w:rPr>
                <w:b/>
                <w:sz w:val="22"/>
                <w:szCs w:val="22"/>
              </w:rPr>
              <w:t>Description:</w:t>
            </w:r>
          </w:p>
        </w:tc>
        <w:tc>
          <w:tcPr>
            <w:tcW w:w="6300" w:type="dxa"/>
          </w:tcPr>
          <w:p w14:paraId="2B9C1E16" w14:textId="77777777" w:rsidR="005B453F" w:rsidRDefault="00000000">
            <w:pPr>
              <w:spacing w:line="360" w:lineRule="auto"/>
              <w:jc w:val="both"/>
              <w:rPr>
                <w:sz w:val="22"/>
                <w:szCs w:val="22"/>
              </w:rPr>
            </w:pPr>
            <w:r>
              <w:rPr>
                <w:sz w:val="22"/>
                <w:szCs w:val="22"/>
              </w:rPr>
              <w:t>Enables constituents to participate in surveys created by representatives to collect community feedback.</w:t>
            </w:r>
          </w:p>
        </w:tc>
      </w:tr>
      <w:tr w:rsidR="005B453F" w14:paraId="7E4E4198" w14:textId="77777777">
        <w:tc>
          <w:tcPr>
            <w:tcW w:w="2397" w:type="dxa"/>
          </w:tcPr>
          <w:p w14:paraId="3769FA3E" w14:textId="77777777" w:rsidR="005B453F" w:rsidRDefault="00000000">
            <w:pPr>
              <w:spacing w:line="360" w:lineRule="auto"/>
              <w:jc w:val="both"/>
              <w:rPr>
                <w:b/>
                <w:sz w:val="22"/>
                <w:szCs w:val="22"/>
              </w:rPr>
            </w:pPr>
            <w:r>
              <w:rPr>
                <w:b/>
                <w:sz w:val="22"/>
                <w:szCs w:val="22"/>
              </w:rPr>
              <w:t>Trigger:</w:t>
            </w:r>
          </w:p>
        </w:tc>
        <w:tc>
          <w:tcPr>
            <w:tcW w:w="6300" w:type="dxa"/>
          </w:tcPr>
          <w:p w14:paraId="77B1E294" w14:textId="77777777" w:rsidR="005B453F" w:rsidRDefault="00000000">
            <w:pPr>
              <w:spacing w:line="360" w:lineRule="auto"/>
              <w:jc w:val="both"/>
              <w:rPr>
                <w:sz w:val="22"/>
                <w:szCs w:val="22"/>
              </w:rPr>
            </w:pPr>
            <w:r>
              <w:rPr>
                <w:sz w:val="22"/>
                <w:szCs w:val="22"/>
              </w:rPr>
              <w:t>A constituent is invited or wishes to respond to a survey.</w:t>
            </w:r>
          </w:p>
        </w:tc>
      </w:tr>
      <w:tr w:rsidR="005B453F" w14:paraId="39A96019" w14:textId="77777777">
        <w:trPr>
          <w:trHeight w:val="228"/>
        </w:trPr>
        <w:tc>
          <w:tcPr>
            <w:tcW w:w="2397" w:type="dxa"/>
          </w:tcPr>
          <w:p w14:paraId="1B3771E9" w14:textId="77777777" w:rsidR="005B453F" w:rsidRDefault="00000000">
            <w:pPr>
              <w:spacing w:line="360" w:lineRule="auto"/>
              <w:jc w:val="both"/>
              <w:rPr>
                <w:b/>
                <w:sz w:val="22"/>
                <w:szCs w:val="22"/>
              </w:rPr>
            </w:pPr>
            <w:r>
              <w:rPr>
                <w:b/>
                <w:sz w:val="22"/>
                <w:szCs w:val="22"/>
              </w:rPr>
              <w:t>Preconditions:</w:t>
            </w:r>
          </w:p>
        </w:tc>
        <w:tc>
          <w:tcPr>
            <w:tcW w:w="6300" w:type="dxa"/>
          </w:tcPr>
          <w:p w14:paraId="3919BDB4" w14:textId="77777777" w:rsidR="005B453F" w:rsidRDefault="00000000">
            <w:pPr>
              <w:pStyle w:val="ListParagraph"/>
              <w:numPr>
                <w:ilvl w:val="0"/>
                <w:numId w:val="23"/>
              </w:numPr>
              <w:spacing w:line="360" w:lineRule="auto"/>
              <w:jc w:val="both"/>
              <w:rPr>
                <w:sz w:val="22"/>
                <w:szCs w:val="22"/>
              </w:rPr>
            </w:pPr>
            <w:r>
              <w:rPr>
                <w:sz w:val="22"/>
                <w:szCs w:val="22"/>
              </w:rPr>
              <w:t>The constituent must have access to the survey.</w:t>
            </w:r>
          </w:p>
          <w:p w14:paraId="2B8F75DD" w14:textId="77777777" w:rsidR="005B453F" w:rsidRDefault="00000000">
            <w:pPr>
              <w:pStyle w:val="ListParagraph"/>
              <w:numPr>
                <w:ilvl w:val="0"/>
                <w:numId w:val="23"/>
              </w:numPr>
              <w:spacing w:line="360" w:lineRule="auto"/>
              <w:jc w:val="both"/>
              <w:rPr>
                <w:sz w:val="22"/>
                <w:szCs w:val="22"/>
              </w:rPr>
            </w:pPr>
            <w:r>
              <w:rPr>
                <w:sz w:val="22"/>
                <w:szCs w:val="22"/>
              </w:rPr>
              <w:t>The survey must be active.</w:t>
            </w:r>
          </w:p>
        </w:tc>
      </w:tr>
      <w:tr w:rsidR="005B453F" w14:paraId="64ECF580" w14:textId="77777777">
        <w:tc>
          <w:tcPr>
            <w:tcW w:w="2397" w:type="dxa"/>
          </w:tcPr>
          <w:p w14:paraId="31D87D7E" w14:textId="77777777" w:rsidR="005B453F" w:rsidRDefault="00000000">
            <w:pPr>
              <w:spacing w:line="360" w:lineRule="auto"/>
              <w:jc w:val="both"/>
              <w:rPr>
                <w:b/>
                <w:sz w:val="22"/>
                <w:szCs w:val="22"/>
              </w:rPr>
            </w:pPr>
            <w:r>
              <w:rPr>
                <w:b/>
                <w:sz w:val="22"/>
                <w:szCs w:val="22"/>
              </w:rPr>
              <w:t>Post-conditions:</w:t>
            </w:r>
          </w:p>
        </w:tc>
        <w:tc>
          <w:tcPr>
            <w:tcW w:w="6300" w:type="dxa"/>
          </w:tcPr>
          <w:p w14:paraId="59531F84" w14:textId="77777777" w:rsidR="005B453F" w:rsidRDefault="00000000">
            <w:pPr>
              <w:spacing w:line="360" w:lineRule="auto"/>
              <w:jc w:val="both"/>
              <w:rPr>
                <w:sz w:val="22"/>
                <w:szCs w:val="22"/>
              </w:rPr>
            </w:pPr>
            <w:r>
              <w:rPr>
                <w:sz w:val="22"/>
                <w:szCs w:val="22"/>
              </w:rPr>
              <w:t>The survey response is recorded and linked to the respective constituent.</w:t>
            </w:r>
          </w:p>
        </w:tc>
      </w:tr>
      <w:tr w:rsidR="005B453F" w14:paraId="072138EA" w14:textId="77777777">
        <w:tc>
          <w:tcPr>
            <w:tcW w:w="2397" w:type="dxa"/>
          </w:tcPr>
          <w:p w14:paraId="71931493" w14:textId="77777777" w:rsidR="005B453F" w:rsidRDefault="00000000">
            <w:pPr>
              <w:spacing w:line="360" w:lineRule="auto"/>
              <w:jc w:val="both"/>
              <w:rPr>
                <w:b/>
                <w:sz w:val="22"/>
                <w:szCs w:val="22"/>
              </w:rPr>
            </w:pPr>
            <w:r>
              <w:rPr>
                <w:b/>
                <w:sz w:val="22"/>
                <w:szCs w:val="22"/>
              </w:rPr>
              <w:t>Normal Flow:</w:t>
            </w:r>
          </w:p>
        </w:tc>
        <w:tc>
          <w:tcPr>
            <w:tcW w:w="6300" w:type="dxa"/>
          </w:tcPr>
          <w:p w14:paraId="32894CE1" w14:textId="77777777" w:rsidR="005B453F" w:rsidRDefault="00000000">
            <w:pPr>
              <w:pStyle w:val="ListParagraph"/>
              <w:numPr>
                <w:ilvl w:val="0"/>
                <w:numId w:val="24"/>
              </w:numPr>
              <w:spacing w:line="360" w:lineRule="auto"/>
              <w:jc w:val="both"/>
              <w:rPr>
                <w:sz w:val="22"/>
                <w:szCs w:val="22"/>
              </w:rPr>
            </w:pPr>
            <w:r>
              <w:rPr>
                <w:sz w:val="22"/>
                <w:szCs w:val="22"/>
              </w:rPr>
              <w:t>The constituent selects an active survey to participate in.</w:t>
            </w:r>
          </w:p>
          <w:p w14:paraId="585728C8" w14:textId="77777777" w:rsidR="005B453F" w:rsidRDefault="00000000">
            <w:pPr>
              <w:pStyle w:val="ListParagraph"/>
              <w:numPr>
                <w:ilvl w:val="0"/>
                <w:numId w:val="24"/>
              </w:numPr>
              <w:spacing w:line="360" w:lineRule="auto"/>
              <w:jc w:val="both"/>
              <w:rPr>
                <w:sz w:val="22"/>
                <w:szCs w:val="22"/>
              </w:rPr>
            </w:pPr>
            <w:r>
              <w:rPr>
                <w:sz w:val="22"/>
                <w:szCs w:val="22"/>
              </w:rPr>
              <w:t>The system presents the survey questions.</w:t>
            </w:r>
          </w:p>
          <w:p w14:paraId="22C460B7" w14:textId="77777777" w:rsidR="005B453F" w:rsidRDefault="00000000">
            <w:pPr>
              <w:pStyle w:val="ListParagraph"/>
              <w:numPr>
                <w:ilvl w:val="0"/>
                <w:numId w:val="24"/>
              </w:numPr>
              <w:spacing w:line="360" w:lineRule="auto"/>
              <w:jc w:val="both"/>
              <w:rPr>
                <w:sz w:val="22"/>
                <w:szCs w:val="22"/>
              </w:rPr>
            </w:pPr>
            <w:r>
              <w:rPr>
                <w:sz w:val="22"/>
                <w:szCs w:val="22"/>
              </w:rPr>
              <w:t>Constituent responds to each question.</w:t>
            </w:r>
          </w:p>
          <w:p w14:paraId="62BF2113" w14:textId="77777777" w:rsidR="005B453F" w:rsidRDefault="00000000">
            <w:pPr>
              <w:pStyle w:val="ListParagraph"/>
              <w:numPr>
                <w:ilvl w:val="0"/>
                <w:numId w:val="24"/>
              </w:numPr>
              <w:spacing w:line="360" w:lineRule="auto"/>
              <w:jc w:val="both"/>
              <w:rPr>
                <w:sz w:val="22"/>
                <w:szCs w:val="22"/>
              </w:rPr>
            </w:pPr>
            <w:r>
              <w:rPr>
                <w:sz w:val="22"/>
                <w:szCs w:val="22"/>
              </w:rPr>
              <w:t>The system validates and submits the responses.</w:t>
            </w:r>
          </w:p>
          <w:p w14:paraId="5964B283" w14:textId="77777777" w:rsidR="005B453F" w:rsidRDefault="00000000">
            <w:pPr>
              <w:pStyle w:val="ListParagraph"/>
              <w:numPr>
                <w:ilvl w:val="0"/>
                <w:numId w:val="24"/>
              </w:numPr>
              <w:spacing w:line="360" w:lineRule="auto"/>
              <w:jc w:val="both"/>
              <w:rPr>
                <w:color w:val="A6A6A6"/>
                <w:sz w:val="22"/>
                <w:szCs w:val="22"/>
              </w:rPr>
            </w:pPr>
            <w:r>
              <w:rPr>
                <w:sz w:val="22"/>
                <w:szCs w:val="22"/>
              </w:rPr>
              <w:t>The system confirms successful submission to the constituent.</w:t>
            </w:r>
          </w:p>
        </w:tc>
      </w:tr>
      <w:tr w:rsidR="005B453F" w14:paraId="3A3C5B78" w14:textId="77777777">
        <w:tc>
          <w:tcPr>
            <w:tcW w:w="2397" w:type="dxa"/>
          </w:tcPr>
          <w:p w14:paraId="20911D03" w14:textId="77777777" w:rsidR="005B453F" w:rsidRDefault="00000000">
            <w:pPr>
              <w:spacing w:line="360" w:lineRule="auto"/>
              <w:jc w:val="both"/>
              <w:rPr>
                <w:b/>
                <w:sz w:val="22"/>
                <w:szCs w:val="22"/>
              </w:rPr>
            </w:pPr>
            <w:r>
              <w:rPr>
                <w:b/>
                <w:sz w:val="22"/>
                <w:szCs w:val="22"/>
              </w:rPr>
              <w:t>Alternative Flows:</w:t>
            </w:r>
          </w:p>
        </w:tc>
        <w:tc>
          <w:tcPr>
            <w:tcW w:w="6300" w:type="dxa"/>
          </w:tcPr>
          <w:p w14:paraId="7A12B1CF" w14:textId="77777777" w:rsidR="005B453F" w:rsidRDefault="00000000">
            <w:pPr>
              <w:spacing w:line="360" w:lineRule="auto"/>
              <w:jc w:val="both"/>
              <w:rPr>
                <w:color w:val="A6A6A6"/>
                <w:sz w:val="22"/>
                <w:szCs w:val="22"/>
              </w:rPr>
            </w:pPr>
            <w:r>
              <w:rPr>
                <w:sz w:val="22"/>
                <w:szCs w:val="22"/>
              </w:rPr>
              <w:t>None</w:t>
            </w:r>
          </w:p>
        </w:tc>
      </w:tr>
      <w:tr w:rsidR="005B453F" w14:paraId="67B23825" w14:textId="77777777">
        <w:tc>
          <w:tcPr>
            <w:tcW w:w="2397" w:type="dxa"/>
          </w:tcPr>
          <w:p w14:paraId="388DDB71" w14:textId="77777777" w:rsidR="005B453F" w:rsidRDefault="00000000">
            <w:pPr>
              <w:spacing w:line="360" w:lineRule="auto"/>
              <w:jc w:val="both"/>
              <w:rPr>
                <w:b/>
                <w:sz w:val="22"/>
                <w:szCs w:val="22"/>
              </w:rPr>
            </w:pPr>
            <w:r>
              <w:rPr>
                <w:b/>
                <w:sz w:val="22"/>
                <w:szCs w:val="22"/>
              </w:rPr>
              <w:t>Exceptions:</w:t>
            </w:r>
          </w:p>
        </w:tc>
        <w:tc>
          <w:tcPr>
            <w:tcW w:w="6300" w:type="dxa"/>
          </w:tcPr>
          <w:p w14:paraId="35285784" w14:textId="77777777" w:rsidR="005B453F" w:rsidRDefault="00000000">
            <w:pPr>
              <w:spacing w:line="360" w:lineRule="auto"/>
              <w:jc w:val="both"/>
              <w:rPr>
                <w:sz w:val="22"/>
                <w:szCs w:val="22"/>
              </w:rPr>
            </w:pPr>
            <w:r>
              <w:rPr>
                <w:sz w:val="22"/>
                <w:szCs w:val="22"/>
              </w:rPr>
              <w:t>None</w:t>
            </w:r>
          </w:p>
        </w:tc>
      </w:tr>
      <w:tr w:rsidR="005B453F" w14:paraId="6EFC96FE" w14:textId="77777777">
        <w:tc>
          <w:tcPr>
            <w:tcW w:w="2397" w:type="dxa"/>
          </w:tcPr>
          <w:p w14:paraId="3B20D170" w14:textId="77777777" w:rsidR="005B453F" w:rsidRDefault="00000000">
            <w:pPr>
              <w:spacing w:line="360" w:lineRule="auto"/>
              <w:jc w:val="both"/>
              <w:rPr>
                <w:b/>
                <w:sz w:val="22"/>
                <w:szCs w:val="22"/>
              </w:rPr>
            </w:pPr>
            <w:r>
              <w:rPr>
                <w:b/>
                <w:sz w:val="22"/>
                <w:szCs w:val="22"/>
              </w:rPr>
              <w:t>Includes:</w:t>
            </w:r>
          </w:p>
        </w:tc>
        <w:tc>
          <w:tcPr>
            <w:tcW w:w="6300" w:type="dxa"/>
          </w:tcPr>
          <w:p w14:paraId="750F8209" w14:textId="77777777" w:rsidR="005B453F" w:rsidRDefault="00000000">
            <w:pPr>
              <w:spacing w:line="360" w:lineRule="auto"/>
              <w:jc w:val="both"/>
              <w:rPr>
                <w:color w:val="A6A6A6"/>
                <w:sz w:val="22"/>
                <w:szCs w:val="22"/>
              </w:rPr>
            </w:pPr>
            <w:r>
              <w:rPr>
                <w:sz w:val="22"/>
                <w:szCs w:val="22"/>
              </w:rPr>
              <w:t>Record Survey Result</w:t>
            </w:r>
          </w:p>
        </w:tc>
      </w:tr>
      <w:tr w:rsidR="005B453F" w14:paraId="04A01239" w14:textId="77777777">
        <w:tc>
          <w:tcPr>
            <w:tcW w:w="2397" w:type="dxa"/>
          </w:tcPr>
          <w:p w14:paraId="6B3974B3" w14:textId="77777777" w:rsidR="005B453F" w:rsidRDefault="00000000">
            <w:pPr>
              <w:spacing w:line="360" w:lineRule="auto"/>
              <w:jc w:val="both"/>
              <w:rPr>
                <w:b/>
                <w:sz w:val="22"/>
                <w:szCs w:val="22"/>
              </w:rPr>
            </w:pPr>
            <w:r>
              <w:rPr>
                <w:b/>
                <w:sz w:val="22"/>
                <w:szCs w:val="22"/>
              </w:rPr>
              <w:lastRenderedPageBreak/>
              <w:t>Special Requirements:</w:t>
            </w:r>
          </w:p>
        </w:tc>
        <w:tc>
          <w:tcPr>
            <w:tcW w:w="6300" w:type="dxa"/>
          </w:tcPr>
          <w:p w14:paraId="163EDC8F" w14:textId="77777777" w:rsidR="005B453F" w:rsidRDefault="00000000">
            <w:pPr>
              <w:spacing w:line="360" w:lineRule="auto"/>
              <w:jc w:val="both"/>
              <w:rPr>
                <w:sz w:val="22"/>
                <w:szCs w:val="22"/>
              </w:rPr>
            </w:pPr>
            <w:r>
              <w:rPr>
                <w:sz w:val="22"/>
                <w:szCs w:val="22"/>
              </w:rPr>
              <w:t>Surveys must support multiple question types (e.g., multiple choice, open-ended).</w:t>
            </w:r>
          </w:p>
        </w:tc>
      </w:tr>
      <w:tr w:rsidR="005B453F" w14:paraId="77B5B3B4" w14:textId="77777777">
        <w:tc>
          <w:tcPr>
            <w:tcW w:w="2397" w:type="dxa"/>
          </w:tcPr>
          <w:p w14:paraId="0BE7D7FF" w14:textId="77777777" w:rsidR="005B453F" w:rsidRDefault="00000000">
            <w:pPr>
              <w:spacing w:line="360" w:lineRule="auto"/>
              <w:jc w:val="both"/>
              <w:rPr>
                <w:b/>
                <w:sz w:val="22"/>
                <w:szCs w:val="22"/>
              </w:rPr>
            </w:pPr>
            <w:r>
              <w:rPr>
                <w:b/>
                <w:sz w:val="22"/>
                <w:szCs w:val="22"/>
              </w:rPr>
              <w:t>Assumptions:</w:t>
            </w:r>
          </w:p>
        </w:tc>
        <w:tc>
          <w:tcPr>
            <w:tcW w:w="6300" w:type="dxa"/>
          </w:tcPr>
          <w:p w14:paraId="58560975" w14:textId="77777777" w:rsidR="005B453F" w:rsidRDefault="00000000">
            <w:pPr>
              <w:spacing w:line="360" w:lineRule="auto"/>
              <w:jc w:val="both"/>
              <w:rPr>
                <w:color w:val="A6A6A6"/>
                <w:sz w:val="22"/>
                <w:szCs w:val="22"/>
              </w:rPr>
            </w:pPr>
            <w:r>
              <w:rPr>
                <w:sz w:val="22"/>
                <w:szCs w:val="22"/>
              </w:rPr>
              <w:t>None</w:t>
            </w:r>
          </w:p>
        </w:tc>
      </w:tr>
      <w:tr w:rsidR="005B453F" w14:paraId="4530D1A5" w14:textId="77777777">
        <w:tc>
          <w:tcPr>
            <w:tcW w:w="2397" w:type="dxa"/>
          </w:tcPr>
          <w:p w14:paraId="10BBF74E" w14:textId="77777777" w:rsidR="005B453F" w:rsidRDefault="00000000">
            <w:pPr>
              <w:spacing w:line="360" w:lineRule="auto"/>
              <w:jc w:val="both"/>
              <w:rPr>
                <w:b/>
                <w:sz w:val="22"/>
                <w:szCs w:val="22"/>
              </w:rPr>
            </w:pPr>
            <w:r>
              <w:rPr>
                <w:b/>
                <w:sz w:val="22"/>
                <w:szCs w:val="22"/>
              </w:rPr>
              <w:t>Notes and Issues:</w:t>
            </w:r>
          </w:p>
        </w:tc>
        <w:tc>
          <w:tcPr>
            <w:tcW w:w="6300" w:type="dxa"/>
          </w:tcPr>
          <w:p w14:paraId="160B2901" w14:textId="77777777" w:rsidR="005B453F" w:rsidRDefault="00000000">
            <w:pPr>
              <w:spacing w:line="360" w:lineRule="auto"/>
              <w:jc w:val="both"/>
              <w:rPr>
                <w:sz w:val="22"/>
                <w:szCs w:val="22"/>
              </w:rPr>
            </w:pPr>
            <w:r>
              <w:rPr>
                <w:sz w:val="22"/>
                <w:szCs w:val="22"/>
              </w:rPr>
              <w:t>None</w:t>
            </w:r>
          </w:p>
        </w:tc>
      </w:tr>
    </w:tbl>
    <w:p w14:paraId="7CE78F50" w14:textId="77777777" w:rsidR="005B453F" w:rsidRDefault="00000000">
      <w:pPr>
        <w:pStyle w:val="Table"/>
        <w:spacing w:after="0"/>
        <w:rPr>
          <w:b w:val="0"/>
          <w:bCs/>
          <w:i/>
          <w:iCs w:val="0"/>
        </w:rPr>
      </w:pPr>
      <w:bookmarkStart w:id="17" w:name="_Toc182868529"/>
      <w:r>
        <w:rPr>
          <w:b w:val="0"/>
          <w:bCs/>
          <w:i/>
          <w:iCs w:val="0"/>
        </w:rPr>
        <w:br/>
        <w:t>Table 10</w:t>
      </w:r>
      <w:r>
        <w:rPr>
          <w:b w:val="0"/>
          <w:bCs/>
          <w:i/>
          <w:iCs w:val="0"/>
          <w:color w:val="auto"/>
          <w:lang w:eastAsia="en-US"/>
        </w:rPr>
        <w:t xml:space="preserve"> </w:t>
      </w:r>
      <w:r>
        <w:rPr>
          <w:b w:val="0"/>
          <w:bCs/>
          <w:i/>
          <w:iCs w:val="0"/>
        </w:rPr>
        <w:t>Record Survey Result</w:t>
      </w:r>
      <w:bookmarkEnd w:id="1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27FBC6D8" w14:textId="77777777">
        <w:tc>
          <w:tcPr>
            <w:tcW w:w="2397" w:type="dxa"/>
            <w:tcBorders>
              <w:top w:val="single" w:sz="12" w:space="0" w:color="auto"/>
              <w:bottom w:val="single" w:sz="6" w:space="0" w:color="auto"/>
            </w:tcBorders>
            <w:shd w:val="clear" w:color="auto" w:fill="F2F2F2" w:themeFill="background1" w:themeFillShade="F2"/>
          </w:tcPr>
          <w:p w14:paraId="5A71F13D"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04090B1" w14:textId="77777777" w:rsidR="005B453F" w:rsidRDefault="00000000">
            <w:pPr>
              <w:spacing w:line="360" w:lineRule="auto"/>
              <w:jc w:val="both"/>
              <w:rPr>
                <w:color w:val="A6A6A6"/>
                <w:sz w:val="22"/>
                <w:szCs w:val="22"/>
              </w:rPr>
            </w:pPr>
            <w:r>
              <w:rPr>
                <w:sz w:val="22"/>
                <w:szCs w:val="22"/>
              </w:rPr>
              <w:t>UC-10</w:t>
            </w:r>
          </w:p>
        </w:tc>
      </w:tr>
      <w:tr w:rsidR="005B453F" w14:paraId="04B2B9BF" w14:textId="77777777">
        <w:tc>
          <w:tcPr>
            <w:tcW w:w="2397" w:type="dxa"/>
            <w:tcBorders>
              <w:top w:val="single" w:sz="6" w:space="0" w:color="auto"/>
              <w:bottom w:val="single" w:sz="6" w:space="0" w:color="auto"/>
            </w:tcBorders>
            <w:shd w:val="clear" w:color="auto" w:fill="F2F2F2" w:themeFill="background1" w:themeFillShade="F2"/>
          </w:tcPr>
          <w:p w14:paraId="01081F92"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FAFC203" w14:textId="77777777" w:rsidR="005B453F" w:rsidRDefault="00000000">
            <w:pPr>
              <w:spacing w:line="360" w:lineRule="auto"/>
              <w:jc w:val="both"/>
              <w:rPr>
                <w:color w:val="A6A6A6"/>
                <w:sz w:val="22"/>
                <w:szCs w:val="22"/>
              </w:rPr>
            </w:pPr>
            <w:r>
              <w:rPr>
                <w:sz w:val="22"/>
                <w:szCs w:val="22"/>
              </w:rPr>
              <w:t>Record Survey Result</w:t>
            </w:r>
          </w:p>
        </w:tc>
      </w:tr>
      <w:tr w:rsidR="005B453F" w14:paraId="120068D2" w14:textId="77777777">
        <w:tc>
          <w:tcPr>
            <w:tcW w:w="2397" w:type="dxa"/>
            <w:tcBorders>
              <w:top w:val="single" w:sz="6" w:space="0" w:color="auto"/>
            </w:tcBorders>
          </w:tcPr>
          <w:p w14:paraId="578C8C65"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45F2E322" w14:textId="77777777" w:rsidR="005B453F" w:rsidRDefault="00000000">
            <w:pPr>
              <w:spacing w:line="360" w:lineRule="auto"/>
              <w:jc w:val="both"/>
              <w:rPr>
                <w:color w:val="A6A6A6"/>
                <w:sz w:val="22"/>
                <w:szCs w:val="22"/>
              </w:rPr>
            </w:pPr>
            <w:r>
              <w:rPr>
                <w:sz w:val="22"/>
                <w:szCs w:val="22"/>
              </w:rPr>
              <w:t>System (Primary), Representative (Secondary)</w:t>
            </w:r>
          </w:p>
        </w:tc>
      </w:tr>
      <w:tr w:rsidR="005B453F" w14:paraId="7143008A" w14:textId="77777777">
        <w:tc>
          <w:tcPr>
            <w:tcW w:w="2397" w:type="dxa"/>
          </w:tcPr>
          <w:p w14:paraId="34C1EF1F" w14:textId="77777777" w:rsidR="005B453F" w:rsidRDefault="00000000">
            <w:pPr>
              <w:spacing w:line="360" w:lineRule="auto"/>
              <w:jc w:val="both"/>
              <w:rPr>
                <w:b/>
                <w:sz w:val="22"/>
                <w:szCs w:val="22"/>
              </w:rPr>
            </w:pPr>
            <w:r>
              <w:rPr>
                <w:b/>
                <w:sz w:val="22"/>
                <w:szCs w:val="22"/>
              </w:rPr>
              <w:t>Description:</w:t>
            </w:r>
          </w:p>
        </w:tc>
        <w:tc>
          <w:tcPr>
            <w:tcW w:w="6300" w:type="dxa"/>
          </w:tcPr>
          <w:p w14:paraId="0EFF3FE6" w14:textId="77777777" w:rsidR="005B453F" w:rsidRDefault="00000000">
            <w:pPr>
              <w:spacing w:line="360" w:lineRule="auto"/>
              <w:jc w:val="both"/>
              <w:rPr>
                <w:sz w:val="22"/>
                <w:szCs w:val="22"/>
              </w:rPr>
            </w:pPr>
            <w:r>
              <w:rPr>
                <w:sz w:val="22"/>
                <w:szCs w:val="22"/>
              </w:rPr>
              <w:t>Captures and stores survey responses submitted by constituents</w:t>
            </w:r>
          </w:p>
        </w:tc>
      </w:tr>
      <w:tr w:rsidR="005B453F" w14:paraId="0E681D01" w14:textId="77777777">
        <w:tc>
          <w:tcPr>
            <w:tcW w:w="2397" w:type="dxa"/>
          </w:tcPr>
          <w:p w14:paraId="3278B1DC" w14:textId="77777777" w:rsidR="005B453F" w:rsidRDefault="00000000">
            <w:pPr>
              <w:spacing w:line="360" w:lineRule="auto"/>
              <w:jc w:val="both"/>
              <w:rPr>
                <w:b/>
                <w:sz w:val="22"/>
                <w:szCs w:val="22"/>
              </w:rPr>
            </w:pPr>
            <w:r>
              <w:rPr>
                <w:b/>
                <w:sz w:val="22"/>
                <w:szCs w:val="22"/>
              </w:rPr>
              <w:t>Trigger:</w:t>
            </w:r>
          </w:p>
        </w:tc>
        <w:tc>
          <w:tcPr>
            <w:tcW w:w="6300" w:type="dxa"/>
          </w:tcPr>
          <w:p w14:paraId="5B4C04FC" w14:textId="77777777" w:rsidR="005B453F" w:rsidRDefault="00000000">
            <w:pPr>
              <w:spacing w:line="360" w:lineRule="auto"/>
              <w:jc w:val="both"/>
              <w:rPr>
                <w:sz w:val="22"/>
                <w:szCs w:val="22"/>
              </w:rPr>
            </w:pPr>
            <w:r>
              <w:rPr>
                <w:sz w:val="22"/>
                <w:szCs w:val="22"/>
              </w:rPr>
              <w:t>A constituent submits survey responses.</w:t>
            </w:r>
          </w:p>
        </w:tc>
      </w:tr>
      <w:tr w:rsidR="005B453F" w14:paraId="639879F6" w14:textId="77777777">
        <w:trPr>
          <w:trHeight w:val="228"/>
        </w:trPr>
        <w:tc>
          <w:tcPr>
            <w:tcW w:w="2397" w:type="dxa"/>
          </w:tcPr>
          <w:p w14:paraId="4B2D6097" w14:textId="77777777" w:rsidR="005B453F" w:rsidRDefault="00000000">
            <w:pPr>
              <w:spacing w:line="360" w:lineRule="auto"/>
              <w:jc w:val="both"/>
              <w:rPr>
                <w:b/>
                <w:sz w:val="22"/>
                <w:szCs w:val="22"/>
              </w:rPr>
            </w:pPr>
            <w:r>
              <w:rPr>
                <w:b/>
                <w:sz w:val="22"/>
                <w:szCs w:val="22"/>
              </w:rPr>
              <w:t>Preconditions:</w:t>
            </w:r>
          </w:p>
        </w:tc>
        <w:tc>
          <w:tcPr>
            <w:tcW w:w="6300" w:type="dxa"/>
          </w:tcPr>
          <w:p w14:paraId="26DF67A9" w14:textId="77777777" w:rsidR="005B453F" w:rsidRDefault="00000000">
            <w:pPr>
              <w:spacing w:line="360" w:lineRule="auto"/>
              <w:jc w:val="both"/>
              <w:rPr>
                <w:sz w:val="22"/>
                <w:szCs w:val="22"/>
              </w:rPr>
            </w:pPr>
            <w:r>
              <w:rPr>
                <w:sz w:val="22"/>
                <w:szCs w:val="22"/>
              </w:rPr>
              <w:t>The survey must exist, and questions must be defined.</w:t>
            </w:r>
          </w:p>
        </w:tc>
      </w:tr>
      <w:tr w:rsidR="005B453F" w14:paraId="141C82EF" w14:textId="77777777">
        <w:tc>
          <w:tcPr>
            <w:tcW w:w="2397" w:type="dxa"/>
          </w:tcPr>
          <w:p w14:paraId="6B8BBBB7" w14:textId="77777777" w:rsidR="005B453F" w:rsidRDefault="00000000">
            <w:pPr>
              <w:spacing w:line="360" w:lineRule="auto"/>
              <w:jc w:val="both"/>
              <w:rPr>
                <w:b/>
                <w:sz w:val="22"/>
                <w:szCs w:val="22"/>
              </w:rPr>
            </w:pPr>
            <w:r>
              <w:rPr>
                <w:b/>
                <w:sz w:val="22"/>
                <w:szCs w:val="22"/>
              </w:rPr>
              <w:t>Post-conditions:</w:t>
            </w:r>
          </w:p>
        </w:tc>
        <w:tc>
          <w:tcPr>
            <w:tcW w:w="6300" w:type="dxa"/>
          </w:tcPr>
          <w:p w14:paraId="6AAD4427" w14:textId="77777777" w:rsidR="005B453F" w:rsidRDefault="00000000">
            <w:pPr>
              <w:spacing w:line="360" w:lineRule="auto"/>
              <w:jc w:val="both"/>
              <w:rPr>
                <w:sz w:val="22"/>
                <w:szCs w:val="22"/>
              </w:rPr>
            </w:pPr>
            <w:r>
              <w:rPr>
                <w:sz w:val="22"/>
                <w:szCs w:val="22"/>
              </w:rPr>
              <w:t>Survey responses are stored and linked to the respective survey.</w:t>
            </w:r>
          </w:p>
        </w:tc>
      </w:tr>
      <w:tr w:rsidR="005B453F" w14:paraId="6540D25B" w14:textId="77777777">
        <w:tc>
          <w:tcPr>
            <w:tcW w:w="2397" w:type="dxa"/>
          </w:tcPr>
          <w:p w14:paraId="24D7BA7B" w14:textId="77777777" w:rsidR="005B453F" w:rsidRDefault="00000000">
            <w:pPr>
              <w:spacing w:line="360" w:lineRule="auto"/>
              <w:jc w:val="both"/>
              <w:rPr>
                <w:b/>
                <w:sz w:val="22"/>
                <w:szCs w:val="22"/>
              </w:rPr>
            </w:pPr>
            <w:r>
              <w:rPr>
                <w:b/>
                <w:sz w:val="22"/>
                <w:szCs w:val="22"/>
              </w:rPr>
              <w:t>Normal Flow:</w:t>
            </w:r>
          </w:p>
        </w:tc>
        <w:tc>
          <w:tcPr>
            <w:tcW w:w="6300" w:type="dxa"/>
          </w:tcPr>
          <w:p w14:paraId="0319C83F" w14:textId="77777777" w:rsidR="005B453F" w:rsidRDefault="00000000">
            <w:pPr>
              <w:pStyle w:val="ListParagraph"/>
              <w:numPr>
                <w:ilvl w:val="0"/>
                <w:numId w:val="25"/>
              </w:numPr>
              <w:spacing w:line="360" w:lineRule="auto"/>
              <w:jc w:val="both"/>
              <w:rPr>
                <w:sz w:val="22"/>
                <w:szCs w:val="22"/>
              </w:rPr>
            </w:pPr>
            <w:r>
              <w:rPr>
                <w:sz w:val="22"/>
                <w:szCs w:val="22"/>
              </w:rPr>
              <w:t xml:space="preserve">The system receives survey responses from a constituent. </w:t>
            </w:r>
          </w:p>
          <w:p w14:paraId="0F23B7E9" w14:textId="77777777" w:rsidR="005B453F" w:rsidRDefault="00000000">
            <w:pPr>
              <w:pStyle w:val="ListParagraph"/>
              <w:numPr>
                <w:ilvl w:val="0"/>
                <w:numId w:val="25"/>
              </w:numPr>
              <w:spacing w:line="360" w:lineRule="auto"/>
              <w:jc w:val="both"/>
              <w:rPr>
                <w:sz w:val="22"/>
                <w:szCs w:val="22"/>
              </w:rPr>
            </w:pPr>
            <w:r>
              <w:rPr>
                <w:sz w:val="22"/>
                <w:szCs w:val="22"/>
              </w:rPr>
              <w:t>The system validates the responses against the survey structure.</w:t>
            </w:r>
          </w:p>
          <w:p w14:paraId="685320C3" w14:textId="77777777" w:rsidR="005B453F" w:rsidRDefault="00000000">
            <w:pPr>
              <w:pStyle w:val="ListParagraph"/>
              <w:numPr>
                <w:ilvl w:val="0"/>
                <w:numId w:val="25"/>
              </w:numPr>
              <w:spacing w:line="360" w:lineRule="auto"/>
              <w:jc w:val="both"/>
              <w:rPr>
                <w:sz w:val="22"/>
                <w:szCs w:val="22"/>
              </w:rPr>
            </w:pPr>
            <w:r>
              <w:rPr>
                <w:sz w:val="22"/>
                <w:szCs w:val="22"/>
              </w:rPr>
              <w:t>The responses are stored in the database.</w:t>
            </w:r>
          </w:p>
          <w:p w14:paraId="581CD5BF" w14:textId="77777777" w:rsidR="005B453F" w:rsidRDefault="00000000">
            <w:pPr>
              <w:pStyle w:val="ListParagraph"/>
              <w:numPr>
                <w:ilvl w:val="0"/>
                <w:numId w:val="25"/>
              </w:numPr>
              <w:spacing w:line="360" w:lineRule="auto"/>
              <w:jc w:val="both"/>
              <w:rPr>
                <w:color w:val="A6A6A6"/>
                <w:sz w:val="22"/>
                <w:szCs w:val="22"/>
              </w:rPr>
            </w:pPr>
            <w:r>
              <w:rPr>
                <w:sz w:val="22"/>
                <w:szCs w:val="22"/>
              </w:rPr>
              <w:t>The system updates survey participation statistics</w:t>
            </w:r>
          </w:p>
        </w:tc>
      </w:tr>
      <w:tr w:rsidR="005B453F" w14:paraId="366FE972" w14:textId="77777777">
        <w:tc>
          <w:tcPr>
            <w:tcW w:w="2397" w:type="dxa"/>
          </w:tcPr>
          <w:p w14:paraId="02D2E253" w14:textId="77777777" w:rsidR="005B453F" w:rsidRDefault="00000000">
            <w:pPr>
              <w:spacing w:line="360" w:lineRule="auto"/>
              <w:jc w:val="both"/>
              <w:rPr>
                <w:b/>
                <w:sz w:val="22"/>
                <w:szCs w:val="22"/>
              </w:rPr>
            </w:pPr>
            <w:r>
              <w:rPr>
                <w:b/>
                <w:sz w:val="22"/>
                <w:szCs w:val="22"/>
              </w:rPr>
              <w:t>Alternative Flows:</w:t>
            </w:r>
          </w:p>
        </w:tc>
        <w:tc>
          <w:tcPr>
            <w:tcW w:w="6300" w:type="dxa"/>
          </w:tcPr>
          <w:p w14:paraId="6F4147E4" w14:textId="77777777" w:rsidR="005B453F" w:rsidRDefault="00000000">
            <w:pPr>
              <w:spacing w:line="360" w:lineRule="auto"/>
              <w:jc w:val="both"/>
              <w:rPr>
                <w:color w:val="A6A6A6"/>
                <w:sz w:val="22"/>
                <w:szCs w:val="22"/>
              </w:rPr>
            </w:pPr>
            <w:r>
              <w:rPr>
                <w:b/>
                <w:bCs/>
                <w:sz w:val="22"/>
                <w:szCs w:val="22"/>
              </w:rPr>
              <w:t>Invalid Responses:</w:t>
            </w:r>
            <w:r>
              <w:rPr>
                <w:sz w:val="22"/>
                <w:szCs w:val="22"/>
              </w:rPr>
              <w:t xml:space="preserve"> The system rejects incomplete or invalid responses.</w:t>
            </w:r>
          </w:p>
        </w:tc>
      </w:tr>
      <w:tr w:rsidR="005B453F" w14:paraId="1B87A421" w14:textId="77777777">
        <w:tc>
          <w:tcPr>
            <w:tcW w:w="2397" w:type="dxa"/>
          </w:tcPr>
          <w:p w14:paraId="7E5B8F4E" w14:textId="77777777" w:rsidR="005B453F" w:rsidRDefault="00000000">
            <w:pPr>
              <w:spacing w:line="360" w:lineRule="auto"/>
              <w:jc w:val="both"/>
              <w:rPr>
                <w:b/>
                <w:sz w:val="22"/>
                <w:szCs w:val="22"/>
              </w:rPr>
            </w:pPr>
            <w:r>
              <w:rPr>
                <w:b/>
                <w:sz w:val="22"/>
                <w:szCs w:val="22"/>
              </w:rPr>
              <w:t>Exceptions:</w:t>
            </w:r>
          </w:p>
        </w:tc>
        <w:tc>
          <w:tcPr>
            <w:tcW w:w="6300" w:type="dxa"/>
          </w:tcPr>
          <w:p w14:paraId="19959BD3" w14:textId="77777777" w:rsidR="005B453F" w:rsidRDefault="00000000">
            <w:pPr>
              <w:spacing w:line="360" w:lineRule="auto"/>
              <w:jc w:val="both"/>
              <w:rPr>
                <w:sz w:val="22"/>
                <w:szCs w:val="22"/>
              </w:rPr>
            </w:pPr>
            <w:r>
              <w:rPr>
                <w:sz w:val="22"/>
                <w:szCs w:val="22"/>
              </w:rPr>
              <w:t>None</w:t>
            </w:r>
          </w:p>
        </w:tc>
      </w:tr>
      <w:tr w:rsidR="005B453F" w14:paraId="33D4B15B" w14:textId="77777777">
        <w:tc>
          <w:tcPr>
            <w:tcW w:w="2397" w:type="dxa"/>
          </w:tcPr>
          <w:p w14:paraId="3DB03B7D" w14:textId="77777777" w:rsidR="005B453F" w:rsidRDefault="00000000">
            <w:pPr>
              <w:spacing w:line="360" w:lineRule="auto"/>
              <w:jc w:val="both"/>
              <w:rPr>
                <w:b/>
                <w:sz w:val="22"/>
                <w:szCs w:val="22"/>
              </w:rPr>
            </w:pPr>
            <w:r>
              <w:rPr>
                <w:b/>
                <w:sz w:val="22"/>
                <w:szCs w:val="22"/>
              </w:rPr>
              <w:t>Includes:</w:t>
            </w:r>
          </w:p>
        </w:tc>
        <w:tc>
          <w:tcPr>
            <w:tcW w:w="6300" w:type="dxa"/>
          </w:tcPr>
          <w:p w14:paraId="2CE6F869" w14:textId="77777777" w:rsidR="005B453F" w:rsidRDefault="00000000">
            <w:pPr>
              <w:spacing w:line="360" w:lineRule="auto"/>
              <w:jc w:val="both"/>
              <w:rPr>
                <w:color w:val="A6A6A6"/>
                <w:sz w:val="22"/>
                <w:szCs w:val="22"/>
              </w:rPr>
            </w:pPr>
            <w:r>
              <w:rPr>
                <w:sz w:val="22"/>
                <w:szCs w:val="22"/>
              </w:rPr>
              <w:t>None</w:t>
            </w:r>
          </w:p>
        </w:tc>
      </w:tr>
      <w:tr w:rsidR="005B453F" w14:paraId="4C5F9AA6" w14:textId="77777777">
        <w:tc>
          <w:tcPr>
            <w:tcW w:w="2397" w:type="dxa"/>
          </w:tcPr>
          <w:p w14:paraId="01A4C867" w14:textId="77777777" w:rsidR="005B453F" w:rsidRDefault="00000000">
            <w:pPr>
              <w:spacing w:line="360" w:lineRule="auto"/>
              <w:jc w:val="both"/>
              <w:rPr>
                <w:b/>
                <w:sz w:val="22"/>
                <w:szCs w:val="22"/>
              </w:rPr>
            </w:pPr>
            <w:r>
              <w:rPr>
                <w:b/>
                <w:sz w:val="22"/>
                <w:szCs w:val="22"/>
              </w:rPr>
              <w:t>Special Requirements:</w:t>
            </w:r>
          </w:p>
        </w:tc>
        <w:tc>
          <w:tcPr>
            <w:tcW w:w="6300" w:type="dxa"/>
          </w:tcPr>
          <w:p w14:paraId="29A8D0D1" w14:textId="77777777" w:rsidR="005B453F" w:rsidRDefault="00000000">
            <w:pPr>
              <w:spacing w:line="360" w:lineRule="auto"/>
              <w:jc w:val="both"/>
              <w:rPr>
                <w:sz w:val="22"/>
                <w:szCs w:val="22"/>
              </w:rPr>
            </w:pPr>
            <w:r>
              <w:rPr>
                <w:sz w:val="22"/>
                <w:szCs w:val="22"/>
              </w:rPr>
              <w:t>Ensure responses are stored properly.</w:t>
            </w:r>
          </w:p>
        </w:tc>
      </w:tr>
      <w:tr w:rsidR="005B453F" w14:paraId="7EBD9B15" w14:textId="77777777">
        <w:tc>
          <w:tcPr>
            <w:tcW w:w="2397" w:type="dxa"/>
          </w:tcPr>
          <w:p w14:paraId="0ABCA48B" w14:textId="77777777" w:rsidR="005B453F" w:rsidRDefault="00000000">
            <w:pPr>
              <w:spacing w:line="360" w:lineRule="auto"/>
              <w:jc w:val="both"/>
              <w:rPr>
                <w:b/>
                <w:sz w:val="22"/>
                <w:szCs w:val="22"/>
              </w:rPr>
            </w:pPr>
            <w:r>
              <w:rPr>
                <w:b/>
                <w:sz w:val="22"/>
                <w:szCs w:val="22"/>
              </w:rPr>
              <w:t>Assumptions:</w:t>
            </w:r>
          </w:p>
        </w:tc>
        <w:tc>
          <w:tcPr>
            <w:tcW w:w="6300" w:type="dxa"/>
          </w:tcPr>
          <w:p w14:paraId="02011635" w14:textId="77777777" w:rsidR="005B453F" w:rsidRDefault="00000000">
            <w:pPr>
              <w:spacing w:line="360" w:lineRule="auto"/>
              <w:jc w:val="both"/>
              <w:rPr>
                <w:color w:val="A6A6A6"/>
                <w:sz w:val="22"/>
                <w:szCs w:val="22"/>
              </w:rPr>
            </w:pPr>
            <w:r>
              <w:rPr>
                <w:sz w:val="22"/>
                <w:szCs w:val="22"/>
              </w:rPr>
              <w:t>None</w:t>
            </w:r>
          </w:p>
        </w:tc>
      </w:tr>
      <w:tr w:rsidR="005B453F" w14:paraId="0E31E4BE" w14:textId="77777777">
        <w:tc>
          <w:tcPr>
            <w:tcW w:w="2397" w:type="dxa"/>
          </w:tcPr>
          <w:p w14:paraId="4AF37ECC" w14:textId="77777777" w:rsidR="005B453F" w:rsidRDefault="00000000">
            <w:pPr>
              <w:spacing w:line="360" w:lineRule="auto"/>
              <w:jc w:val="both"/>
              <w:rPr>
                <w:b/>
                <w:sz w:val="22"/>
                <w:szCs w:val="22"/>
              </w:rPr>
            </w:pPr>
            <w:r>
              <w:rPr>
                <w:b/>
                <w:sz w:val="22"/>
                <w:szCs w:val="22"/>
              </w:rPr>
              <w:t>Notes and Issues:</w:t>
            </w:r>
          </w:p>
        </w:tc>
        <w:tc>
          <w:tcPr>
            <w:tcW w:w="6300" w:type="dxa"/>
          </w:tcPr>
          <w:p w14:paraId="7A5446ED" w14:textId="77777777" w:rsidR="005B453F" w:rsidRDefault="00000000">
            <w:pPr>
              <w:spacing w:line="360" w:lineRule="auto"/>
              <w:jc w:val="both"/>
              <w:rPr>
                <w:sz w:val="22"/>
                <w:szCs w:val="22"/>
              </w:rPr>
            </w:pPr>
            <w:r>
              <w:rPr>
                <w:sz w:val="22"/>
                <w:szCs w:val="22"/>
              </w:rPr>
              <w:t>None</w:t>
            </w:r>
          </w:p>
        </w:tc>
      </w:tr>
    </w:tbl>
    <w:p w14:paraId="2B20FD34" w14:textId="77777777" w:rsidR="005B453F" w:rsidRDefault="00000000">
      <w:pPr>
        <w:pStyle w:val="Table"/>
        <w:spacing w:after="0"/>
        <w:rPr>
          <w:b w:val="0"/>
          <w:bCs/>
          <w:i/>
          <w:iCs w:val="0"/>
        </w:rPr>
      </w:pPr>
      <w:bookmarkStart w:id="18" w:name="_Toc182868530"/>
      <w:r>
        <w:rPr>
          <w:b w:val="0"/>
          <w:bCs/>
          <w:i/>
          <w:iCs w:val="0"/>
        </w:rPr>
        <w:br/>
        <w:t>Table 11</w:t>
      </w:r>
      <w:r>
        <w:rPr>
          <w:b w:val="0"/>
          <w:bCs/>
          <w:i/>
          <w:iCs w:val="0"/>
          <w:color w:val="auto"/>
          <w:szCs w:val="24"/>
          <w:lang w:eastAsia="en-US"/>
        </w:rPr>
        <w:t xml:space="preserve"> </w:t>
      </w:r>
      <w:r>
        <w:rPr>
          <w:b w:val="0"/>
          <w:bCs/>
          <w:i/>
          <w:iCs w:val="0"/>
        </w:rPr>
        <w:t>Attend Virtual Meetups</w:t>
      </w:r>
      <w:bookmarkEnd w:id="18"/>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E98752E" w14:textId="77777777">
        <w:tc>
          <w:tcPr>
            <w:tcW w:w="2397" w:type="dxa"/>
            <w:tcBorders>
              <w:top w:val="single" w:sz="12" w:space="0" w:color="auto"/>
              <w:bottom w:val="single" w:sz="6" w:space="0" w:color="auto"/>
            </w:tcBorders>
            <w:shd w:val="clear" w:color="auto" w:fill="F2F2F2" w:themeFill="background1" w:themeFillShade="F2"/>
          </w:tcPr>
          <w:p w14:paraId="2B9E85DD"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B823E2E" w14:textId="77777777" w:rsidR="005B453F" w:rsidRDefault="00000000">
            <w:pPr>
              <w:spacing w:line="360" w:lineRule="auto"/>
              <w:jc w:val="both"/>
              <w:rPr>
                <w:color w:val="A6A6A6"/>
                <w:sz w:val="22"/>
                <w:szCs w:val="22"/>
              </w:rPr>
            </w:pPr>
            <w:r>
              <w:rPr>
                <w:sz w:val="22"/>
                <w:szCs w:val="22"/>
              </w:rPr>
              <w:t>UC-11</w:t>
            </w:r>
          </w:p>
        </w:tc>
      </w:tr>
      <w:tr w:rsidR="005B453F" w14:paraId="4D630DF3" w14:textId="77777777">
        <w:tc>
          <w:tcPr>
            <w:tcW w:w="2397" w:type="dxa"/>
            <w:tcBorders>
              <w:top w:val="single" w:sz="6" w:space="0" w:color="auto"/>
              <w:bottom w:val="single" w:sz="6" w:space="0" w:color="auto"/>
            </w:tcBorders>
            <w:shd w:val="clear" w:color="auto" w:fill="F2F2F2" w:themeFill="background1" w:themeFillShade="F2"/>
          </w:tcPr>
          <w:p w14:paraId="49D432F6"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CB3EB9E" w14:textId="77777777" w:rsidR="005B453F" w:rsidRDefault="00000000">
            <w:pPr>
              <w:spacing w:line="360" w:lineRule="auto"/>
              <w:jc w:val="both"/>
              <w:rPr>
                <w:color w:val="A6A6A6"/>
                <w:sz w:val="22"/>
                <w:szCs w:val="22"/>
              </w:rPr>
            </w:pPr>
            <w:r>
              <w:rPr>
                <w:sz w:val="22"/>
                <w:szCs w:val="22"/>
              </w:rPr>
              <w:t>Attend Virtual Meetups</w:t>
            </w:r>
          </w:p>
        </w:tc>
      </w:tr>
      <w:tr w:rsidR="005B453F" w14:paraId="7F86D825" w14:textId="77777777">
        <w:tc>
          <w:tcPr>
            <w:tcW w:w="2397" w:type="dxa"/>
            <w:tcBorders>
              <w:top w:val="single" w:sz="6" w:space="0" w:color="auto"/>
            </w:tcBorders>
          </w:tcPr>
          <w:p w14:paraId="6C1AFF5D"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62C375B0" w14:textId="77777777" w:rsidR="005B453F" w:rsidRDefault="00000000">
            <w:pPr>
              <w:spacing w:line="360" w:lineRule="auto"/>
              <w:jc w:val="both"/>
              <w:rPr>
                <w:color w:val="A6A6A6"/>
                <w:sz w:val="22"/>
                <w:szCs w:val="22"/>
              </w:rPr>
            </w:pPr>
            <w:r>
              <w:rPr>
                <w:sz w:val="22"/>
                <w:szCs w:val="22"/>
              </w:rPr>
              <w:t>Constituent (Primary), Video Conferencing Service (Secondary)</w:t>
            </w:r>
          </w:p>
        </w:tc>
      </w:tr>
      <w:tr w:rsidR="005B453F" w14:paraId="689FE8C9" w14:textId="77777777">
        <w:tc>
          <w:tcPr>
            <w:tcW w:w="2397" w:type="dxa"/>
          </w:tcPr>
          <w:p w14:paraId="731F0344" w14:textId="77777777" w:rsidR="005B453F" w:rsidRDefault="00000000">
            <w:pPr>
              <w:spacing w:line="360" w:lineRule="auto"/>
              <w:jc w:val="both"/>
              <w:rPr>
                <w:b/>
                <w:sz w:val="22"/>
                <w:szCs w:val="22"/>
              </w:rPr>
            </w:pPr>
            <w:r>
              <w:rPr>
                <w:b/>
                <w:sz w:val="22"/>
                <w:szCs w:val="22"/>
              </w:rPr>
              <w:t>Description:</w:t>
            </w:r>
          </w:p>
        </w:tc>
        <w:tc>
          <w:tcPr>
            <w:tcW w:w="6300" w:type="dxa"/>
          </w:tcPr>
          <w:p w14:paraId="07CD436A" w14:textId="77777777" w:rsidR="005B453F" w:rsidRDefault="00000000">
            <w:pPr>
              <w:spacing w:line="360" w:lineRule="auto"/>
              <w:jc w:val="both"/>
              <w:rPr>
                <w:sz w:val="22"/>
                <w:szCs w:val="22"/>
              </w:rPr>
            </w:pPr>
            <w:r>
              <w:rPr>
                <w:sz w:val="22"/>
                <w:szCs w:val="22"/>
              </w:rPr>
              <w:t>Enables constituents to join virtual meetings hosted by representatives to discuss community issues.</w:t>
            </w:r>
          </w:p>
        </w:tc>
      </w:tr>
      <w:tr w:rsidR="005B453F" w14:paraId="3D74312B" w14:textId="77777777">
        <w:tc>
          <w:tcPr>
            <w:tcW w:w="2397" w:type="dxa"/>
          </w:tcPr>
          <w:p w14:paraId="59B25876" w14:textId="77777777" w:rsidR="005B453F" w:rsidRDefault="00000000">
            <w:pPr>
              <w:spacing w:line="360" w:lineRule="auto"/>
              <w:jc w:val="both"/>
              <w:rPr>
                <w:b/>
                <w:sz w:val="22"/>
                <w:szCs w:val="22"/>
              </w:rPr>
            </w:pPr>
            <w:r>
              <w:rPr>
                <w:b/>
                <w:sz w:val="22"/>
                <w:szCs w:val="22"/>
              </w:rPr>
              <w:lastRenderedPageBreak/>
              <w:t>Trigger:</w:t>
            </w:r>
          </w:p>
        </w:tc>
        <w:tc>
          <w:tcPr>
            <w:tcW w:w="6300" w:type="dxa"/>
          </w:tcPr>
          <w:p w14:paraId="29F880DC" w14:textId="77777777" w:rsidR="005B453F" w:rsidRDefault="00000000">
            <w:pPr>
              <w:spacing w:line="360" w:lineRule="auto"/>
              <w:jc w:val="both"/>
              <w:rPr>
                <w:sz w:val="22"/>
                <w:szCs w:val="22"/>
              </w:rPr>
            </w:pPr>
            <w:r>
              <w:rPr>
                <w:sz w:val="22"/>
                <w:szCs w:val="22"/>
              </w:rPr>
              <w:t>A constituent is invited to a virtual meeting or wishes to join one.</w:t>
            </w:r>
          </w:p>
        </w:tc>
      </w:tr>
      <w:tr w:rsidR="005B453F" w14:paraId="565FE434" w14:textId="77777777">
        <w:trPr>
          <w:trHeight w:val="228"/>
        </w:trPr>
        <w:tc>
          <w:tcPr>
            <w:tcW w:w="2397" w:type="dxa"/>
          </w:tcPr>
          <w:p w14:paraId="2D8F0FC5" w14:textId="77777777" w:rsidR="005B453F" w:rsidRDefault="00000000">
            <w:pPr>
              <w:spacing w:line="360" w:lineRule="auto"/>
              <w:jc w:val="both"/>
              <w:rPr>
                <w:b/>
                <w:sz w:val="22"/>
                <w:szCs w:val="22"/>
              </w:rPr>
            </w:pPr>
            <w:r>
              <w:rPr>
                <w:b/>
                <w:sz w:val="22"/>
                <w:szCs w:val="22"/>
              </w:rPr>
              <w:t>Preconditions:</w:t>
            </w:r>
          </w:p>
        </w:tc>
        <w:tc>
          <w:tcPr>
            <w:tcW w:w="6300" w:type="dxa"/>
          </w:tcPr>
          <w:p w14:paraId="645CC78A" w14:textId="77777777" w:rsidR="005B453F" w:rsidRDefault="00000000">
            <w:pPr>
              <w:spacing w:line="360" w:lineRule="auto"/>
              <w:jc w:val="both"/>
              <w:rPr>
                <w:sz w:val="22"/>
                <w:szCs w:val="22"/>
              </w:rPr>
            </w:pPr>
            <w:r>
              <w:rPr>
                <w:sz w:val="22"/>
                <w:szCs w:val="22"/>
              </w:rPr>
              <w:t>The meeting must be scheduled and active.</w:t>
            </w:r>
          </w:p>
        </w:tc>
      </w:tr>
      <w:tr w:rsidR="005B453F" w14:paraId="68A9F119" w14:textId="77777777">
        <w:tc>
          <w:tcPr>
            <w:tcW w:w="2397" w:type="dxa"/>
          </w:tcPr>
          <w:p w14:paraId="37C28E62" w14:textId="77777777" w:rsidR="005B453F" w:rsidRDefault="00000000">
            <w:pPr>
              <w:spacing w:line="360" w:lineRule="auto"/>
              <w:jc w:val="both"/>
              <w:rPr>
                <w:b/>
                <w:sz w:val="22"/>
                <w:szCs w:val="22"/>
              </w:rPr>
            </w:pPr>
            <w:r>
              <w:rPr>
                <w:b/>
                <w:sz w:val="22"/>
                <w:szCs w:val="22"/>
              </w:rPr>
              <w:t>Post-conditions:</w:t>
            </w:r>
          </w:p>
        </w:tc>
        <w:tc>
          <w:tcPr>
            <w:tcW w:w="6300" w:type="dxa"/>
          </w:tcPr>
          <w:p w14:paraId="3DDD2A3B" w14:textId="77777777" w:rsidR="005B453F" w:rsidRDefault="00000000">
            <w:pPr>
              <w:spacing w:line="360" w:lineRule="auto"/>
              <w:jc w:val="both"/>
              <w:rPr>
                <w:sz w:val="22"/>
                <w:szCs w:val="22"/>
              </w:rPr>
            </w:pPr>
            <w:r>
              <w:rPr>
                <w:sz w:val="22"/>
                <w:szCs w:val="22"/>
              </w:rPr>
              <w:t>The constituent successfully joins the virtual meeting.</w:t>
            </w:r>
          </w:p>
        </w:tc>
      </w:tr>
      <w:tr w:rsidR="005B453F" w14:paraId="3A2D2561" w14:textId="77777777">
        <w:tc>
          <w:tcPr>
            <w:tcW w:w="2397" w:type="dxa"/>
          </w:tcPr>
          <w:p w14:paraId="5A9339DA" w14:textId="77777777" w:rsidR="005B453F" w:rsidRDefault="00000000">
            <w:pPr>
              <w:spacing w:line="360" w:lineRule="auto"/>
              <w:jc w:val="both"/>
              <w:rPr>
                <w:b/>
                <w:sz w:val="22"/>
                <w:szCs w:val="22"/>
              </w:rPr>
            </w:pPr>
            <w:r>
              <w:rPr>
                <w:b/>
                <w:sz w:val="22"/>
                <w:szCs w:val="22"/>
              </w:rPr>
              <w:t>Normal Flow:</w:t>
            </w:r>
          </w:p>
        </w:tc>
        <w:tc>
          <w:tcPr>
            <w:tcW w:w="6300" w:type="dxa"/>
          </w:tcPr>
          <w:p w14:paraId="5D1F3E01" w14:textId="77777777" w:rsidR="005B453F" w:rsidRDefault="00000000">
            <w:pPr>
              <w:pStyle w:val="ListParagraph"/>
              <w:numPr>
                <w:ilvl w:val="0"/>
                <w:numId w:val="26"/>
              </w:numPr>
              <w:spacing w:line="360" w:lineRule="auto"/>
              <w:jc w:val="both"/>
              <w:rPr>
                <w:sz w:val="22"/>
                <w:szCs w:val="22"/>
              </w:rPr>
            </w:pPr>
            <w:r>
              <w:rPr>
                <w:sz w:val="22"/>
                <w:szCs w:val="22"/>
              </w:rPr>
              <w:t>Constituent receives an invitation to a virtual meeting.</w:t>
            </w:r>
          </w:p>
          <w:p w14:paraId="129A9617" w14:textId="77777777" w:rsidR="005B453F" w:rsidRDefault="00000000">
            <w:pPr>
              <w:pStyle w:val="ListParagraph"/>
              <w:numPr>
                <w:ilvl w:val="0"/>
                <w:numId w:val="26"/>
              </w:numPr>
              <w:spacing w:line="360" w:lineRule="auto"/>
              <w:jc w:val="both"/>
              <w:rPr>
                <w:sz w:val="22"/>
                <w:szCs w:val="22"/>
              </w:rPr>
            </w:pPr>
            <w:r>
              <w:rPr>
                <w:sz w:val="22"/>
                <w:szCs w:val="22"/>
              </w:rPr>
              <w:t>The system verifies the meeting details and provides a join link.</w:t>
            </w:r>
          </w:p>
          <w:p w14:paraId="4F7CAF25" w14:textId="77777777" w:rsidR="005B453F" w:rsidRDefault="00000000">
            <w:pPr>
              <w:pStyle w:val="ListParagraph"/>
              <w:numPr>
                <w:ilvl w:val="0"/>
                <w:numId w:val="26"/>
              </w:numPr>
              <w:spacing w:line="360" w:lineRule="auto"/>
              <w:jc w:val="both"/>
              <w:rPr>
                <w:sz w:val="22"/>
                <w:szCs w:val="22"/>
              </w:rPr>
            </w:pPr>
            <w:r>
              <w:rPr>
                <w:sz w:val="22"/>
                <w:szCs w:val="22"/>
              </w:rPr>
              <w:t>The constituent initiates the process of joining the meeting.</w:t>
            </w:r>
          </w:p>
          <w:p w14:paraId="7D580085" w14:textId="77777777" w:rsidR="005B453F" w:rsidRDefault="00000000">
            <w:pPr>
              <w:pStyle w:val="ListParagraph"/>
              <w:numPr>
                <w:ilvl w:val="0"/>
                <w:numId w:val="26"/>
              </w:numPr>
              <w:spacing w:line="360" w:lineRule="auto"/>
              <w:jc w:val="both"/>
              <w:rPr>
                <w:sz w:val="22"/>
                <w:szCs w:val="22"/>
              </w:rPr>
            </w:pPr>
            <w:r>
              <w:rPr>
                <w:sz w:val="22"/>
                <w:szCs w:val="22"/>
              </w:rPr>
              <w:t>The system authenticates the constituent and redirects them to the video conferencing platform.</w:t>
            </w:r>
          </w:p>
          <w:p w14:paraId="3418E59A" w14:textId="77777777" w:rsidR="005B453F" w:rsidRDefault="00000000">
            <w:pPr>
              <w:pStyle w:val="ListParagraph"/>
              <w:numPr>
                <w:ilvl w:val="0"/>
                <w:numId w:val="26"/>
              </w:numPr>
              <w:spacing w:line="360" w:lineRule="auto"/>
              <w:jc w:val="both"/>
              <w:rPr>
                <w:color w:val="A6A6A6"/>
                <w:sz w:val="22"/>
                <w:szCs w:val="22"/>
              </w:rPr>
            </w:pPr>
            <w:r>
              <w:rPr>
                <w:sz w:val="22"/>
                <w:szCs w:val="22"/>
              </w:rPr>
              <w:t>The video conferencing service establishes the connection.</w:t>
            </w:r>
          </w:p>
        </w:tc>
      </w:tr>
      <w:tr w:rsidR="005B453F" w14:paraId="27026F72" w14:textId="77777777">
        <w:tc>
          <w:tcPr>
            <w:tcW w:w="2397" w:type="dxa"/>
          </w:tcPr>
          <w:p w14:paraId="70FFCB4F" w14:textId="77777777" w:rsidR="005B453F" w:rsidRDefault="00000000">
            <w:pPr>
              <w:spacing w:line="360" w:lineRule="auto"/>
              <w:jc w:val="both"/>
              <w:rPr>
                <w:b/>
                <w:sz w:val="22"/>
                <w:szCs w:val="22"/>
              </w:rPr>
            </w:pPr>
            <w:r>
              <w:rPr>
                <w:b/>
                <w:sz w:val="22"/>
                <w:szCs w:val="22"/>
              </w:rPr>
              <w:t>Alternative Flows:</w:t>
            </w:r>
          </w:p>
        </w:tc>
        <w:tc>
          <w:tcPr>
            <w:tcW w:w="6300" w:type="dxa"/>
          </w:tcPr>
          <w:p w14:paraId="20278412" w14:textId="77777777" w:rsidR="005B453F" w:rsidRDefault="00000000">
            <w:pPr>
              <w:spacing w:line="360" w:lineRule="auto"/>
              <w:jc w:val="both"/>
              <w:rPr>
                <w:sz w:val="22"/>
                <w:szCs w:val="22"/>
              </w:rPr>
            </w:pPr>
            <w:r>
              <w:rPr>
                <w:sz w:val="22"/>
                <w:szCs w:val="22"/>
              </w:rPr>
              <w:t>None</w:t>
            </w:r>
          </w:p>
        </w:tc>
      </w:tr>
      <w:tr w:rsidR="005B453F" w14:paraId="0019B7AC" w14:textId="77777777">
        <w:tc>
          <w:tcPr>
            <w:tcW w:w="2397" w:type="dxa"/>
          </w:tcPr>
          <w:p w14:paraId="237A3824" w14:textId="77777777" w:rsidR="005B453F" w:rsidRDefault="00000000">
            <w:pPr>
              <w:spacing w:line="360" w:lineRule="auto"/>
              <w:jc w:val="both"/>
              <w:rPr>
                <w:b/>
                <w:sz w:val="22"/>
                <w:szCs w:val="22"/>
              </w:rPr>
            </w:pPr>
            <w:r>
              <w:rPr>
                <w:b/>
                <w:sz w:val="22"/>
                <w:szCs w:val="22"/>
              </w:rPr>
              <w:t>Exceptions:</w:t>
            </w:r>
          </w:p>
        </w:tc>
        <w:tc>
          <w:tcPr>
            <w:tcW w:w="6300" w:type="dxa"/>
          </w:tcPr>
          <w:p w14:paraId="22C87ABF" w14:textId="77777777" w:rsidR="005B453F" w:rsidRDefault="00000000">
            <w:pPr>
              <w:spacing w:line="360" w:lineRule="auto"/>
              <w:jc w:val="both"/>
              <w:rPr>
                <w:sz w:val="22"/>
                <w:szCs w:val="22"/>
              </w:rPr>
            </w:pPr>
            <w:r>
              <w:rPr>
                <w:sz w:val="22"/>
                <w:szCs w:val="22"/>
              </w:rPr>
              <w:t>None</w:t>
            </w:r>
          </w:p>
        </w:tc>
      </w:tr>
      <w:tr w:rsidR="005B453F" w14:paraId="5973CC99" w14:textId="77777777">
        <w:tc>
          <w:tcPr>
            <w:tcW w:w="2397" w:type="dxa"/>
          </w:tcPr>
          <w:p w14:paraId="75A8037E" w14:textId="77777777" w:rsidR="005B453F" w:rsidRDefault="00000000">
            <w:pPr>
              <w:spacing w:line="360" w:lineRule="auto"/>
              <w:jc w:val="both"/>
              <w:rPr>
                <w:b/>
                <w:sz w:val="22"/>
                <w:szCs w:val="22"/>
              </w:rPr>
            </w:pPr>
            <w:r>
              <w:rPr>
                <w:b/>
                <w:sz w:val="22"/>
                <w:szCs w:val="22"/>
              </w:rPr>
              <w:t>Includes:</w:t>
            </w:r>
          </w:p>
        </w:tc>
        <w:tc>
          <w:tcPr>
            <w:tcW w:w="6300" w:type="dxa"/>
          </w:tcPr>
          <w:p w14:paraId="499AF9F3" w14:textId="77777777" w:rsidR="005B453F" w:rsidRDefault="00000000">
            <w:pPr>
              <w:spacing w:line="360" w:lineRule="auto"/>
              <w:jc w:val="both"/>
              <w:rPr>
                <w:color w:val="A6A6A6"/>
                <w:sz w:val="22"/>
                <w:szCs w:val="22"/>
              </w:rPr>
            </w:pPr>
            <w:r>
              <w:rPr>
                <w:sz w:val="22"/>
                <w:szCs w:val="22"/>
              </w:rPr>
              <w:t>None</w:t>
            </w:r>
          </w:p>
        </w:tc>
      </w:tr>
      <w:tr w:rsidR="005B453F" w14:paraId="534ABDE8" w14:textId="77777777">
        <w:tc>
          <w:tcPr>
            <w:tcW w:w="2397" w:type="dxa"/>
          </w:tcPr>
          <w:p w14:paraId="4A7CE3F2" w14:textId="77777777" w:rsidR="005B453F" w:rsidRDefault="00000000">
            <w:pPr>
              <w:spacing w:line="360" w:lineRule="auto"/>
              <w:jc w:val="both"/>
              <w:rPr>
                <w:b/>
                <w:sz w:val="22"/>
                <w:szCs w:val="22"/>
              </w:rPr>
            </w:pPr>
            <w:r>
              <w:rPr>
                <w:b/>
                <w:sz w:val="22"/>
                <w:szCs w:val="22"/>
              </w:rPr>
              <w:t>Special Requirements:</w:t>
            </w:r>
          </w:p>
        </w:tc>
        <w:tc>
          <w:tcPr>
            <w:tcW w:w="6300" w:type="dxa"/>
          </w:tcPr>
          <w:p w14:paraId="34419701" w14:textId="77777777" w:rsidR="005B453F" w:rsidRDefault="00000000">
            <w:pPr>
              <w:spacing w:line="360" w:lineRule="auto"/>
              <w:jc w:val="both"/>
              <w:rPr>
                <w:sz w:val="22"/>
                <w:szCs w:val="22"/>
              </w:rPr>
            </w:pPr>
            <w:r>
              <w:rPr>
                <w:sz w:val="22"/>
                <w:szCs w:val="22"/>
              </w:rPr>
              <w:t>None</w:t>
            </w:r>
          </w:p>
        </w:tc>
      </w:tr>
      <w:tr w:rsidR="005B453F" w14:paraId="0431A47D" w14:textId="77777777">
        <w:tc>
          <w:tcPr>
            <w:tcW w:w="2397" w:type="dxa"/>
          </w:tcPr>
          <w:p w14:paraId="75643E20" w14:textId="77777777" w:rsidR="005B453F" w:rsidRDefault="00000000">
            <w:pPr>
              <w:spacing w:line="360" w:lineRule="auto"/>
              <w:jc w:val="both"/>
              <w:rPr>
                <w:b/>
                <w:sz w:val="22"/>
                <w:szCs w:val="22"/>
              </w:rPr>
            </w:pPr>
            <w:r>
              <w:rPr>
                <w:b/>
                <w:sz w:val="22"/>
                <w:szCs w:val="22"/>
              </w:rPr>
              <w:t>Assumptions:</w:t>
            </w:r>
          </w:p>
        </w:tc>
        <w:tc>
          <w:tcPr>
            <w:tcW w:w="6300" w:type="dxa"/>
          </w:tcPr>
          <w:p w14:paraId="21B05174" w14:textId="77777777" w:rsidR="005B453F" w:rsidRDefault="00000000">
            <w:pPr>
              <w:spacing w:line="360" w:lineRule="auto"/>
              <w:jc w:val="both"/>
              <w:rPr>
                <w:color w:val="A6A6A6"/>
                <w:sz w:val="22"/>
                <w:szCs w:val="22"/>
              </w:rPr>
            </w:pPr>
            <w:r>
              <w:rPr>
                <w:sz w:val="22"/>
                <w:szCs w:val="22"/>
              </w:rPr>
              <w:t>None</w:t>
            </w:r>
          </w:p>
        </w:tc>
      </w:tr>
      <w:tr w:rsidR="005B453F" w14:paraId="7C27D468" w14:textId="77777777">
        <w:tc>
          <w:tcPr>
            <w:tcW w:w="2397" w:type="dxa"/>
          </w:tcPr>
          <w:p w14:paraId="7F7FFE9D" w14:textId="77777777" w:rsidR="005B453F" w:rsidRDefault="00000000">
            <w:pPr>
              <w:spacing w:line="360" w:lineRule="auto"/>
              <w:jc w:val="both"/>
              <w:rPr>
                <w:b/>
                <w:sz w:val="22"/>
                <w:szCs w:val="22"/>
              </w:rPr>
            </w:pPr>
            <w:r>
              <w:rPr>
                <w:b/>
                <w:sz w:val="22"/>
                <w:szCs w:val="22"/>
              </w:rPr>
              <w:t>Notes and Issues:</w:t>
            </w:r>
          </w:p>
        </w:tc>
        <w:tc>
          <w:tcPr>
            <w:tcW w:w="6300" w:type="dxa"/>
          </w:tcPr>
          <w:p w14:paraId="6C57B782" w14:textId="77777777" w:rsidR="005B453F" w:rsidRDefault="00000000">
            <w:pPr>
              <w:spacing w:line="360" w:lineRule="auto"/>
              <w:jc w:val="both"/>
              <w:rPr>
                <w:sz w:val="22"/>
                <w:szCs w:val="22"/>
              </w:rPr>
            </w:pPr>
            <w:r>
              <w:rPr>
                <w:sz w:val="22"/>
                <w:szCs w:val="22"/>
              </w:rPr>
              <w:t>None</w:t>
            </w:r>
          </w:p>
        </w:tc>
      </w:tr>
    </w:tbl>
    <w:p w14:paraId="162F8913" w14:textId="77777777" w:rsidR="005B453F" w:rsidRDefault="005B453F">
      <w:pPr>
        <w:pStyle w:val="Table"/>
        <w:spacing w:after="0"/>
        <w:rPr>
          <w:b w:val="0"/>
          <w:bCs/>
          <w:i/>
          <w:iCs w:val="0"/>
        </w:rPr>
      </w:pPr>
      <w:bookmarkStart w:id="19" w:name="_Toc182868531"/>
    </w:p>
    <w:p w14:paraId="38AA60E4" w14:textId="77777777" w:rsidR="005B453F" w:rsidRDefault="00000000">
      <w:pPr>
        <w:pStyle w:val="Table"/>
        <w:spacing w:after="0"/>
        <w:rPr>
          <w:b w:val="0"/>
          <w:bCs/>
          <w:i/>
          <w:iCs w:val="0"/>
        </w:rPr>
      </w:pPr>
      <w:r>
        <w:rPr>
          <w:b w:val="0"/>
          <w:bCs/>
          <w:i/>
          <w:iCs w:val="0"/>
        </w:rPr>
        <w:t>Table 12</w:t>
      </w:r>
      <w:r>
        <w:rPr>
          <w:b w:val="0"/>
          <w:bCs/>
          <w:i/>
          <w:iCs w:val="0"/>
          <w:color w:val="auto"/>
          <w:lang w:eastAsia="en-US"/>
        </w:rPr>
        <w:t xml:space="preserve"> </w:t>
      </w:r>
      <w:r>
        <w:rPr>
          <w:b w:val="0"/>
          <w:bCs/>
          <w:i/>
          <w:iCs w:val="0"/>
        </w:rPr>
        <w:t>Provide Feedback</w:t>
      </w:r>
      <w:bookmarkEnd w:id="1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ABC7478" w14:textId="77777777">
        <w:tc>
          <w:tcPr>
            <w:tcW w:w="2397" w:type="dxa"/>
            <w:tcBorders>
              <w:top w:val="single" w:sz="12" w:space="0" w:color="auto"/>
              <w:bottom w:val="single" w:sz="6" w:space="0" w:color="auto"/>
            </w:tcBorders>
            <w:shd w:val="clear" w:color="auto" w:fill="F2F2F2" w:themeFill="background1" w:themeFillShade="F2"/>
          </w:tcPr>
          <w:p w14:paraId="7B53CD23"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58F1AE66" w14:textId="77777777" w:rsidR="005B453F" w:rsidRDefault="00000000">
            <w:pPr>
              <w:spacing w:line="360" w:lineRule="auto"/>
              <w:jc w:val="both"/>
              <w:rPr>
                <w:color w:val="A6A6A6"/>
                <w:sz w:val="22"/>
                <w:szCs w:val="22"/>
              </w:rPr>
            </w:pPr>
            <w:r>
              <w:rPr>
                <w:sz w:val="22"/>
                <w:szCs w:val="22"/>
              </w:rPr>
              <w:t>UC-12</w:t>
            </w:r>
          </w:p>
        </w:tc>
      </w:tr>
      <w:tr w:rsidR="005B453F" w14:paraId="2FC02AB1" w14:textId="77777777">
        <w:tc>
          <w:tcPr>
            <w:tcW w:w="2397" w:type="dxa"/>
            <w:tcBorders>
              <w:top w:val="single" w:sz="6" w:space="0" w:color="auto"/>
              <w:bottom w:val="single" w:sz="6" w:space="0" w:color="auto"/>
            </w:tcBorders>
            <w:shd w:val="clear" w:color="auto" w:fill="F2F2F2" w:themeFill="background1" w:themeFillShade="F2"/>
          </w:tcPr>
          <w:p w14:paraId="3ACCEB46"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26AA170" w14:textId="77777777" w:rsidR="005B453F" w:rsidRDefault="00000000">
            <w:pPr>
              <w:spacing w:line="360" w:lineRule="auto"/>
              <w:jc w:val="both"/>
              <w:rPr>
                <w:color w:val="A6A6A6"/>
                <w:sz w:val="22"/>
                <w:szCs w:val="22"/>
              </w:rPr>
            </w:pPr>
            <w:r>
              <w:rPr>
                <w:sz w:val="22"/>
                <w:szCs w:val="22"/>
              </w:rPr>
              <w:t>Provide Feedback</w:t>
            </w:r>
          </w:p>
        </w:tc>
      </w:tr>
      <w:tr w:rsidR="005B453F" w14:paraId="193EFF9A" w14:textId="77777777">
        <w:tc>
          <w:tcPr>
            <w:tcW w:w="2397" w:type="dxa"/>
            <w:tcBorders>
              <w:top w:val="single" w:sz="6" w:space="0" w:color="auto"/>
            </w:tcBorders>
          </w:tcPr>
          <w:p w14:paraId="7A329C71"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02A89A95" w14:textId="77777777" w:rsidR="005B453F" w:rsidRDefault="00000000">
            <w:pPr>
              <w:spacing w:line="360" w:lineRule="auto"/>
              <w:jc w:val="both"/>
              <w:rPr>
                <w:color w:val="A6A6A6"/>
                <w:sz w:val="22"/>
                <w:szCs w:val="22"/>
              </w:rPr>
            </w:pPr>
            <w:r>
              <w:rPr>
                <w:sz w:val="22"/>
                <w:szCs w:val="22"/>
              </w:rPr>
              <w:t xml:space="preserve">Constituent </w:t>
            </w:r>
          </w:p>
        </w:tc>
      </w:tr>
      <w:tr w:rsidR="005B453F" w14:paraId="1175BC26" w14:textId="77777777">
        <w:tc>
          <w:tcPr>
            <w:tcW w:w="2397" w:type="dxa"/>
          </w:tcPr>
          <w:p w14:paraId="20E076A4" w14:textId="77777777" w:rsidR="005B453F" w:rsidRDefault="00000000">
            <w:pPr>
              <w:spacing w:line="360" w:lineRule="auto"/>
              <w:jc w:val="both"/>
              <w:rPr>
                <w:b/>
                <w:sz w:val="22"/>
                <w:szCs w:val="22"/>
              </w:rPr>
            </w:pPr>
            <w:r>
              <w:rPr>
                <w:b/>
                <w:sz w:val="22"/>
                <w:szCs w:val="22"/>
              </w:rPr>
              <w:t>Description:</w:t>
            </w:r>
          </w:p>
        </w:tc>
        <w:tc>
          <w:tcPr>
            <w:tcW w:w="6300" w:type="dxa"/>
          </w:tcPr>
          <w:p w14:paraId="5E3424D4" w14:textId="77777777" w:rsidR="005B453F" w:rsidRDefault="00000000">
            <w:pPr>
              <w:spacing w:line="360" w:lineRule="auto"/>
              <w:jc w:val="both"/>
              <w:rPr>
                <w:sz w:val="22"/>
                <w:szCs w:val="22"/>
              </w:rPr>
            </w:pPr>
            <w:r>
              <w:rPr>
                <w:sz w:val="22"/>
                <w:szCs w:val="22"/>
              </w:rPr>
              <w:t>Allows constituents to submit feedback on complaint resolution.</w:t>
            </w:r>
          </w:p>
        </w:tc>
      </w:tr>
      <w:tr w:rsidR="005B453F" w14:paraId="68ACAB18" w14:textId="77777777">
        <w:tc>
          <w:tcPr>
            <w:tcW w:w="2397" w:type="dxa"/>
          </w:tcPr>
          <w:p w14:paraId="6CBFBD31" w14:textId="77777777" w:rsidR="005B453F" w:rsidRDefault="00000000">
            <w:pPr>
              <w:spacing w:line="360" w:lineRule="auto"/>
              <w:jc w:val="both"/>
              <w:rPr>
                <w:b/>
                <w:sz w:val="22"/>
                <w:szCs w:val="22"/>
              </w:rPr>
            </w:pPr>
            <w:r>
              <w:rPr>
                <w:b/>
                <w:sz w:val="22"/>
                <w:szCs w:val="22"/>
              </w:rPr>
              <w:t>Trigger:</w:t>
            </w:r>
          </w:p>
        </w:tc>
        <w:tc>
          <w:tcPr>
            <w:tcW w:w="6300" w:type="dxa"/>
          </w:tcPr>
          <w:p w14:paraId="12C9F445" w14:textId="77777777" w:rsidR="005B453F" w:rsidRDefault="00000000">
            <w:pPr>
              <w:spacing w:line="360" w:lineRule="auto"/>
              <w:jc w:val="both"/>
              <w:rPr>
                <w:sz w:val="22"/>
                <w:szCs w:val="22"/>
              </w:rPr>
            </w:pPr>
            <w:r>
              <w:rPr>
                <w:sz w:val="22"/>
                <w:szCs w:val="22"/>
              </w:rPr>
              <w:t>A constituent wishes to share their feedback regarding their experience.</w:t>
            </w:r>
          </w:p>
        </w:tc>
      </w:tr>
      <w:tr w:rsidR="005B453F" w14:paraId="12C3D2FE" w14:textId="77777777">
        <w:trPr>
          <w:trHeight w:val="228"/>
        </w:trPr>
        <w:tc>
          <w:tcPr>
            <w:tcW w:w="2397" w:type="dxa"/>
          </w:tcPr>
          <w:p w14:paraId="432CA21E" w14:textId="77777777" w:rsidR="005B453F" w:rsidRDefault="00000000">
            <w:pPr>
              <w:spacing w:line="360" w:lineRule="auto"/>
              <w:jc w:val="both"/>
              <w:rPr>
                <w:b/>
                <w:sz w:val="22"/>
                <w:szCs w:val="22"/>
              </w:rPr>
            </w:pPr>
            <w:r>
              <w:rPr>
                <w:b/>
                <w:sz w:val="22"/>
                <w:szCs w:val="22"/>
              </w:rPr>
              <w:t>Preconditions:</w:t>
            </w:r>
          </w:p>
        </w:tc>
        <w:tc>
          <w:tcPr>
            <w:tcW w:w="6300" w:type="dxa"/>
          </w:tcPr>
          <w:p w14:paraId="2254300B" w14:textId="77777777" w:rsidR="005B453F" w:rsidRDefault="00000000">
            <w:pPr>
              <w:spacing w:line="360" w:lineRule="auto"/>
              <w:jc w:val="both"/>
              <w:rPr>
                <w:sz w:val="22"/>
                <w:szCs w:val="22"/>
              </w:rPr>
            </w:pPr>
            <w:r>
              <w:rPr>
                <w:sz w:val="22"/>
                <w:szCs w:val="22"/>
              </w:rPr>
              <w:t>A constituent's complaint must be closed (resolved or rejected).</w:t>
            </w:r>
          </w:p>
        </w:tc>
      </w:tr>
      <w:tr w:rsidR="005B453F" w14:paraId="06FD7CB8" w14:textId="77777777">
        <w:tc>
          <w:tcPr>
            <w:tcW w:w="2397" w:type="dxa"/>
          </w:tcPr>
          <w:p w14:paraId="7D820833" w14:textId="77777777" w:rsidR="005B453F" w:rsidRDefault="00000000">
            <w:pPr>
              <w:spacing w:line="360" w:lineRule="auto"/>
              <w:jc w:val="both"/>
              <w:rPr>
                <w:b/>
                <w:sz w:val="22"/>
                <w:szCs w:val="22"/>
              </w:rPr>
            </w:pPr>
            <w:r>
              <w:rPr>
                <w:b/>
                <w:sz w:val="22"/>
                <w:szCs w:val="22"/>
              </w:rPr>
              <w:t>Post-conditions:</w:t>
            </w:r>
          </w:p>
        </w:tc>
        <w:tc>
          <w:tcPr>
            <w:tcW w:w="6300" w:type="dxa"/>
          </w:tcPr>
          <w:p w14:paraId="008199FF" w14:textId="77777777" w:rsidR="005B453F" w:rsidRDefault="00000000">
            <w:pPr>
              <w:spacing w:line="360" w:lineRule="auto"/>
              <w:jc w:val="both"/>
              <w:rPr>
                <w:sz w:val="22"/>
                <w:szCs w:val="22"/>
              </w:rPr>
            </w:pPr>
            <w:r>
              <w:rPr>
                <w:sz w:val="22"/>
                <w:szCs w:val="22"/>
              </w:rPr>
              <w:t>Feedback is recorded and stored for review by relevant authorities.</w:t>
            </w:r>
          </w:p>
        </w:tc>
      </w:tr>
      <w:tr w:rsidR="005B453F" w14:paraId="65217A11" w14:textId="77777777">
        <w:tc>
          <w:tcPr>
            <w:tcW w:w="2397" w:type="dxa"/>
          </w:tcPr>
          <w:p w14:paraId="45A65159" w14:textId="77777777" w:rsidR="005B453F" w:rsidRDefault="00000000">
            <w:pPr>
              <w:spacing w:line="360" w:lineRule="auto"/>
              <w:jc w:val="both"/>
              <w:rPr>
                <w:b/>
                <w:sz w:val="22"/>
                <w:szCs w:val="22"/>
              </w:rPr>
            </w:pPr>
            <w:r>
              <w:rPr>
                <w:b/>
                <w:sz w:val="22"/>
                <w:szCs w:val="22"/>
              </w:rPr>
              <w:t>Normal Flow:</w:t>
            </w:r>
          </w:p>
        </w:tc>
        <w:tc>
          <w:tcPr>
            <w:tcW w:w="6300" w:type="dxa"/>
          </w:tcPr>
          <w:p w14:paraId="188B92A5" w14:textId="77777777" w:rsidR="005B453F" w:rsidRDefault="00000000">
            <w:pPr>
              <w:pStyle w:val="ListParagraph"/>
              <w:numPr>
                <w:ilvl w:val="0"/>
                <w:numId w:val="27"/>
              </w:numPr>
              <w:spacing w:line="360" w:lineRule="auto"/>
              <w:jc w:val="both"/>
              <w:rPr>
                <w:sz w:val="22"/>
                <w:szCs w:val="22"/>
              </w:rPr>
            </w:pPr>
            <w:r>
              <w:rPr>
                <w:sz w:val="22"/>
                <w:szCs w:val="22"/>
              </w:rPr>
              <w:t>Constituent accesses the feedback section.</w:t>
            </w:r>
          </w:p>
          <w:p w14:paraId="3D8594DD" w14:textId="77777777" w:rsidR="005B453F" w:rsidRDefault="00000000">
            <w:pPr>
              <w:pStyle w:val="ListParagraph"/>
              <w:numPr>
                <w:ilvl w:val="0"/>
                <w:numId w:val="27"/>
              </w:numPr>
              <w:spacing w:line="360" w:lineRule="auto"/>
              <w:jc w:val="both"/>
              <w:rPr>
                <w:sz w:val="22"/>
                <w:szCs w:val="22"/>
              </w:rPr>
            </w:pPr>
            <w:r>
              <w:rPr>
                <w:sz w:val="22"/>
                <w:szCs w:val="22"/>
              </w:rPr>
              <w:t>Constituent provides detailed feedback, including optional ratings or attachments.</w:t>
            </w:r>
          </w:p>
          <w:p w14:paraId="48ACC2B8" w14:textId="77777777" w:rsidR="005B453F" w:rsidRDefault="00000000">
            <w:pPr>
              <w:pStyle w:val="ListParagraph"/>
              <w:numPr>
                <w:ilvl w:val="0"/>
                <w:numId w:val="27"/>
              </w:numPr>
              <w:spacing w:line="360" w:lineRule="auto"/>
              <w:jc w:val="both"/>
              <w:rPr>
                <w:sz w:val="22"/>
                <w:szCs w:val="22"/>
              </w:rPr>
            </w:pPr>
            <w:r>
              <w:rPr>
                <w:sz w:val="22"/>
                <w:szCs w:val="22"/>
              </w:rPr>
              <w:t>The system validates the feedback form.</w:t>
            </w:r>
          </w:p>
          <w:p w14:paraId="26B6DDEB" w14:textId="77777777" w:rsidR="005B453F" w:rsidRDefault="00000000">
            <w:pPr>
              <w:pStyle w:val="ListParagraph"/>
              <w:numPr>
                <w:ilvl w:val="0"/>
                <w:numId w:val="27"/>
              </w:numPr>
              <w:spacing w:line="360" w:lineRule="auto"/>
              <w:jc w:val="both"/>
              <w:rPr>
                <w:sz w:val="22"/>
                <w:szCs w:val="22"/>
              </w:rPr>
            </w:pPr>
            <w:r>
              <w:rPr>
                <w:sz w:val="22"/>
                <w:szCs w:val="22"/>
              </w:rPr>
              <w:t>Feedback is submitted and stored in the database.</w:t>
            </w:r>
          </w:p>
          <w:p w14:paraId="506C4860" w14:textId="77777777" w:rsidR="005B453F" w:rsidRDefault="00000000">
            <w:pPr>
              <w:pStyle w:val="ListParagraph"/>
              <w:numPr>
                <w:ilvl w:val="0"/>
                <w:numId w:val="27"/>
              </w:numPr>
              <w:spacing w:line="360" w:lineRule="auto"/>
              <w:jc w:val="both"/>
              <w:rPr>
                <w:color w:val="A6A6A6"/>
                <w:sz w:val="22"/>
                <w:szCs w:val="22"/>
              </w:rPr>
            </w:pPr>
            <w:r>
              <w:rPr>
                <w:sz w:val="22"/>
                <w:szCs w:val="22"/>
              </w:rPr>
              <w:t>The system acknowledges the feedback submission to the constituent.</w:t>
            </w:r>
          </w:p>
        </w:tc>
      </w:tr>
      <w:tr w:rsidR="005B453F" w14:paraId="294D74F7" w14:textId="77777777">
        <w:tc>
          <w:tcPr>
            <w:tcW w:w="2397" w:type="dxa"/>
          </w:tcPr>
          <w:p w14:paraId="5054CD4B" w14:textId="77777777" w:rsidR="005B453F" w:rsidRDefault="00000000">
            <w:pPr>
              <w:spacing w:line="360" w:lineRule="auto"/>
              <w:jc w:val="both"/>
              <w:rPr>
                <w:b/>
                <w:sz w:val="22"/>
                <w:szCs w:val="22"/>
              </w:rPr>
            </w:pPr>
            <w:r>
              <w:rPr>
                <w:b/>
                <w:sz w:val="22"/>
                <w:szCs w:val="22"/>
              </w:rPr>
              <w:lastRenderedPageBreak/>
              <w:t>Alternative Flows:</w:t>
            </w:r>
          </w:p>
        </w:tc>
        <w:tc>
          <w:tcPr>
            <w:tcW w:w="6300" w:type="dxa"/>
          </w:tcPr>
          <w:p w14:paraId="60549E65" w14:textId="77777777" w:rsidR="005B453F" w:rsidRDefault="00000000">
            <w:pPr>
              <w:spacing w:line="360" w:lineRule="auto"/>
              <w:jc w:val="both"/>
              <w:rPr>
                <w:sz w:val="22"/>
                <w:szCs w:val="22"/>
              </w:rPr>
            </w:pPr>
            <w:r>
              <w:rPr>
                <w:b/>
                <w:bCs/>
                <w:sz w:val="22"/>
                <w:szCs w:val="22"/>
              </w:rPr>
              <w:t>Incomplete Form:</w:t>
            </w:r>
            <w:r>
              <w:rPr>
                <w:sz w:val="22"/>
                <w:szCs w:val="22"/>
              </w:rPr>
              <w:t xml:space="preserve"> If required fields are left empty, the system prompts the constituent to complete them before submission.</w:t>
            </w:r>
          </w:p>
        </w:tc>
      </w:tr>
      <w:tr w:rsidR="005B453F" w14:paraId="5B177A23" w14:textId="77777777">
        <w:tc>
          <w:tcPr>
            <w:tcW w:w="2397" w:type="dxa"/>
          </w:tcPr>
          <w:p w14:paraId="1B8CED44" w14:textId="77777777" w:rsidR="005B453F" w:rsidRDefault="00000000">
            <w:pPr>
              <w:spacing w:line="360" w:lineRule="auto"/>
              <w:jc w:val="both"/>
              <w:rPr>
                <w:b/>
                <w:sz w:val="22"/>
                <w:szCs w:val="22"/>
              </w:rPr>
            </w:pPr>
            <w:r>
              <w:rPr>
                <w:b/>
                <w:sz w:val="22"/>
                <w:szCs w:val="22"/>
              </w:rPr>
              <w:t>Exceptions:</w:t>
            </w:r>
          </w:p>
        </w:tc>
        <w:tc>
          <w:tcPr>
            <w:tcW w:w="6300" w:type="dxa"/>
          </w:tcPr>
          <w:p w14:paraId="087712C3" w14:textId="77777777" w:rsidR="005B453F" w:rsidRDefault="00000000">
            <w:pPr>
              <w:spacing w:line="360" w:lineRule="auto"/>
              <w:jc w:val="both"/>
              <w:rPr>
                <w:sz w:val="22"/>
                <w:szCs w:val="22"/>
              </w:rPr>
            </w:pPr>
            <w:r>
              <w:rPr>
                <w:sz w:val="22"/>
                <w:szCs w:val="22"/>
              </w:rPr>
              <w:t>None</w:t>
            </w:r>
          </w:p>
        </w:tc>
      </w:tr>
      <w:tr w:rsidR="005B453F" w14:paraId="6B08CD85" w14:textId="77777777">
        <w:tc>
          <w:tcPr>
            <w:tcW w:w="2397" w:type="dxa"/>
          </w:tcPr>
          <w:p w14:paraId="2EB56C81" w14:textId="77777777" w:rsidR="005B453F" w:rsidRDefault="00000000">
            <w:pPr>
              <w:spacing w:line="360" w:lineRule="auto"/>
              <w:jc w:val="both"/>
              <w:rPr>
                <w:b/>
                <w:sz w:val="22"/>
                <w:szCs w:val="22"/>
              </w:rPr>
            </w:pPr>
            <w:r>
              <w:rPr>
                <w:b/>
                <w:sz w:val="22"/>
                <w:szCs w:val="22"/>
              </w:rPr>
              <w:t>Includes:</w:t>
            </w:r>
          </w:p>
        </w:tc>
        <w:tc>
          <w:tcPr>
            <w:tcW w:w="6300" w:type="dxa"/>
          </w:tcPr>
          <w:p w14:paraId="011057E6" w14:textId="77777777" w:rsidR="005B453F" w:rsidRDefault="00000000">
            <w:pPr>
              <w:spacing w:line="360" w:lineRule="auto"/>
              <w:jc w:val="both"/>
              <w:rPr>
                <w:color w:val="A6A6A6"/>
                <w:sz w:val="22"/>
                <w:szCs w:val="22"/>
              </w:rPr>
            </w:pPr>
            <w:r>
              <w:rPr>
                <w:sz w:val="22"/>
                <w:szCs w:val="22"/>
              </w:rPr>
              <w:t>None</w:t>
            </w:r>
          </w:p>
        </w:tc>
      </w:tr>
      <w:tr w:rsidR="005B453F" w14:paraId="2C315A1E" w14:textId="77777777">
        <w:tc>
          <w:tcPr>
            <w:tcW w:w="2397" w:type="dxa"/>
          </w:tcPr>
          <w:p w14:paraId="4BC165A5" w14:textId="77777777" w:rsidR="005B453F" w:rsidRDefault="00000000">
            <w:pPr>
              <w:spacing w:line="360" w:lineRule="auto"/>
              <w:jc w:val="both"/>
              <w:rPr>
                <w:b/>
                <w:sz w:val="22"/>
                <w:szCs w:val="22"/>
              </w:rPr>
            </w:pPr>
            <w:r>
              <w:rPr>
                <w:b/>
                <w:sz w:val="22"/>
                <w:szCs w:val="22"/>
              </w:rPr>
              <w:t>Special Requirements:</w:t>
            </w:r>
          </w:p>
        </w:tc>
        <w:tc>
          <w:tcPr>
            <w:tcW w:w="6300" w:type="dxa"/>
          </w:tcPr>
          <w:p w14:paraId="556559C2" w14:textId="77777777" w:rsidR="005B453F" w:rsidRDefault="00000000">
            <w:pPr>
              <w:spacing w:line="360" w:lineRule="auto"/>
              <w:jc w:val="both"/>
              <w:rPr>
                <w:sz w:val="22"/>
                <w:szCs w:val="22"/>
              </w:rPr>
            </w:pPr>
            <w:r>
              <w:rPr>
                <w:sz w:val="22"/>
                <w:szCs w:val="22"/>
              </w:rPr>
              <w:t>None</w:t>
            </w:r>
          </w:p>
        </w:tc>
      </w:tr>
      <w:tr w:rsidR="005B453F" w14:paraId="13997D4D" w14:textId="77777777">
        <w:tc>
          <w:tcPr>
            <w:tcW w:w="2397" w:type="dxa"/>
          </w:tcPr>
          <w:p w14:paraId="7C5B074A" w14:textId="77777777" w:rsidR="005B453F" w:rsidRDefault="00000000">
            <w:pPr>
              <w:spacing w:line="360" w:lineRule="auto"/>
              <w:jc w:val="both"/>
              <w:rPr>
                <w:b/>
                <w:sz w:val="22"/>
                <w:szCs w:val="22"/>
              </w:rPr>
            </w:pPr>
            <w:r>
              <w:rPr>
                <w:b/>
                <w:sz w:val="22"/>
                <w:szCs w:val="22"/>
              </w:rPr>
              <w:t>Assumptions:</w:t>
            </w:r>
          </w:p>
        </w:tc>
        <w:tc>
          <w:tcPr>
            <w:tcW w:w="6300" w:type="dxa"/>
          </w:tcPr>
          <w:p w14:paraId="4B338C48" w14:textId="77777777" w:rsidR="005B453F" w:rsidRDefault="00000000">
            <w:pPr>
              <w:spacing w:line="360" w:lineRule="auto"/>
              <w:jc w:val="both"/>
              <w:rPr>
                <w:color w:val="A6A6A6"/>
                <w:sz w:val="22"/>
                <w:szCs w:val="22"/>
              </w:rPr>
            </w:pPr>
            <w:r>
              <w:rPr>
                <w:sz w:val="22"/>
                <w:szCs w:val="22"/>
              </w:rPr>
              <w:t>Constituents provide honest and constructive feedback.</w:t>
            </w:r>
          </w:p>
        </w:tc>
      </w:tr>
      <w:tr w:rsidR="005B453F" w14:paraId="209DAC49" w14:textId="77777777">
        <w:tc>
          <w:tcPr>
            <w:tcW w:w="2397" w:type="dxa"/>
          </w:tcPr>
          <w:p w14:paraId="0268AFF8" w14:textId="77777777" w:rsidR="005B453F" w:rsidRDefault="00000000">
            <w:pPr>
              <w:spacing w:line="360" w:lineRule="auto"/>
              <w:jc w:val="both"/>
              <w:rPr>
                <w:b/>
                <w:sz w:val="22"/>
                <w:szCs w:val="22"/>
              </w:rPr>
            </w:pPr>
            <w:r>
              <w:rPr>
                <w:b/>
                <w:sz w:val="22"/>
                <w:szCs w:val="22"/>
              </w:rPr>
              <w:t>Notes and Issues:</w:t>
            </w:r>
          </w:p>
        </w:tc>
        <w:tc>
          <w:tcPr>
            <w:tcW w:w="6300" w:type="dxa"/>
          </w:tcPr>
          <w:p w14:paraId="05336B07" w14:textId="77777777" w:rsidR="005B453F" w:rsidRDefault="00000000">
            <w:pPr>
              <w:spacing w:line="360" w:lineRule="auto"/>
              <w:jc w:val="both"/>
              <w:rPr>
                <w:sz w:val="22"/>
                <w:szCs w:val="22"/>
              </w:rPr>
            </w:pPr>
            <w:r>
              <w:rPr>
                <w:sz w:val="22"/>
                <w:szCs w:val="22"/>
              </w:rPr>
              <w:t>None</w:t>
            </w:r>
          </w:p>
        </w:tc>
      </w:tr>
    </w:tbl>
    <w:p w14:paraId="5BE73497" w14:textId="77777777" w:rsidR="005B453F" w:rsidRDefault="00000000">
      <w:pPr>
        <w:pStyle w:val="Table"/>
        <w:spacing w:after="0"/>
        <w:rPr>
          <w:b w:val="0"/>
          <w:bCs/>
          <w:i/>
          <w:iCs w:val="0"/>
        </w:rPr>
      </w:pPr>
      <w:bookmarkStart w:id="20" w:name="_Toc182868532"/>
      <w:r>
        <w:rPr>
          <w:b w:val="0"/>
          <w:bCs/>
          <w:i/>
          <w:iCs w:val="0"/>
        </w:rPr>
        <w:br/>
        <w:t>Table 13</w:t>
      </w:r>
      <w:r>
        <w:rPr>
          <w:b w:val="0"/>
          <w:bCs/>
          <w:i/>
          <w:iCs w:val="0"/>
          <w:color w:val="auto"/>
          <w:szCs w:val="24"/>
          <w:lang w:eastAsia="en-US"/>
        </w:rPr>
        <w:t xml:space="preserve"> </w:t>
      </w:r>
      <w:r>
        <w:rPr>
          <w:b w:val="0"/>
          <w:bCs/>
          <w:i/>
          <w:iCs w:val="0"/>
        </w:rPr>
        <w:t>View Awareness Campaign</w:t>
      </w:r>
      <w:bookmarkEnd w:id="20"/>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E350E9E" w14:textId="77777777">
        <w:tc>
          <w:tcPr>
            <w:tcW w:w="2397" w:type="dxa"/>
            <w:tcBorders>
              <w:top w:val="single" w:sz="12" w:space="0" w:color="auto"/>
              <w:bottom w:val="single" w:sz="6" w:space="0" w:color="auto"/>
            </w:tcBorders>
            <w:shd w:val="clear" w:color="auto" w:fill="F2F2F2" w:themeFill="background1" w:themeFillShade="F2"/>
          </w:tcPr>
          <w:p w14:paraId="4FD96BC5"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083DBB" w14:textId="77777777" w:rsidR="005B453F" w:rsidRDefault="00000000">
            <w:pPr>
              <w:spacing w:line="360" w:lineRule="auto"/>
              <w:jc w:val="both"/>
              <w:rPr>
                <w:color w:val="A6A6A6"/>
                <w:sz w:val="22"/>
                <w:szCs w:val="22"/>
              </w:rPr>
            </w:pPr>
            <w:r>
              <w:rPr>
                <w:sz w:val="22"/>
                <w:szCs w:val="22"/>
              </w:rPr>
              <w:t>UC-13</w:t>
            </w:r>
          </w:p>
        </w:tc>
      </w:tr>
      <w:tr w:rsidR="005B453F" w14:paraId="50838748" w14:textId="77777777">
        <w:tc>
          <w:tcPr>
            <w:tcW w:w="2397" w:type="dxa"/>
            <w:tcBorders>
              <w:top w:val="single" w:sz="6" w:space="0" w:color="auto"/>
              <w:bottom w:val="single" w:sz="6" w:space="0" w:color="auto"/>
            </w:tcBorders>
            <w:shd w:val="clear" w:color="auto" w:fill="F2F2F2" w:themeFill="background1" w:themeFillShade="F2"/>
          </w:tcPr>
          <w:p w14:paraId="647E9B83"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820E1CE" w14:textId="77777777" w:rsidR="005B453F" w:rsidRDefault="00000000">
            <w:pPr>
              <w:spacing w:line="360" w:lineRule="auto"/>
              <w:jc w:val="both"/>
              <w:rPr>
                <w:color w:val="A6A6A6"/>
                <w:sz w:val="22"/>
                <w:szCs w:val="22"/>
              </w:rPr>
            </w:pPr>
            <w:r>
              <w:rPr>
                <w:sz w:val="22"/>
                <w:szCs w:val="22"/>
              </w:rPr>
              <w:t>View Awareness Campaign</w:t>
            </w:r>
          </w:p>
        </w:tc>
      </w:tr>
      <w:tr w:rsidR="005B453F" w14:paraId="3D524FA1" w14:textId="77777777">
        <w:tc>
          <w:tcPr>
            <w:tcW w:w="2397" w:type="dxa"/>
            <w:tcBorders>
              <w:top w:val="single" w:sz="6" w:space="0" w:color="auto"/>
            </w:tcBorders>
          </w:tcPr>
          <w:p w14:paraId="60E9C120"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02A2DF04" w14:textId="77777777" w:rsidR="005B453F" w:rsidRDefault="00000000">
            <w:pPr>
              <w:spacing w:line="360" w:lineRule="auto"/>
              <w:jc w:val="both"/>
              <w:rPr>
                <w:color w:val="A6A6A6"/>
                <w:sz w:val="22"/>
                <w:szCs w:val="22"/>
              </w:rPr>
            </w:pPr>
            <w:r>
              <w:rPr>
                <w:sz w:val="22"/>
                <w:szCs w:val="22"/>
              </w:rPr>
              <w:t xml:space="preserve">Constituent </w:t>
            </w:r>
          </w:p>
        </w:tc>
      </w:tr>
      <w:tr w:rsidR="005B453F" w14:paraId="56A5F2BC" w14:textId="77777777">
        <w:tc>
          <w:tcPr>
            <w:tcW w:w="2397" w:type="dxa"/>
          </w:tcPr>
          <w:p w14:paraId="19C5AFA8" w14:textId="77777777" w:rsidR="005B453F" w:rsidRDefault="00000000">
            <w:pPr>
              <w:spacing w:line="360" w:lineRule="auto"/>
              <w:jc w:val="both"/>
              <w:rPr>
                <w:b/>
                <w:sz w:val="22"/>
                <w:szCs w:val="22"/>
              </w:rPr>
            </w:pPr>
            <w:r>
              <w:rPr>
                <w:b/>
                <w:sz w:val="22"/>
                <w:szCs w:val="22"/>
              </w:rPr>
              <w:t>Description:</w:t>
            </w:r>
          </w:p>
        </w:tc>
        <w:tc>
          <w:tcPr>
            <w:tcW w:w="6300" w:type="dxa"/>
          </w:tcPr>
          <w:p w14:paraId="4FF0742E" w14:textId="77777777" w:rsidR="005B453F" w:rsidRDefault="00000000">
            <w:pPr>
              <w:spacing w:line="360" w:lineRule="auto"/>
              <w:jc w:val="both"/>
              <w:rPr>
                <w:sz w:val="22"/>
                <w:szCs w:val="22"/>
              </w:rPr>
            </w:pPr>
            <w:r>
              <w:rPr>
                <w:sz w:val="22"/>
                <w:szCs w:val="22"/>
              </w:rPr>
              <w:t>Allow constituents to view active awareness campaigns initiated by representatives.</w:t>
            </w:r>
          </w:p>
        </w:tc>
      </w:tr>
      <w:tr w:rsidR="005B453F" w14:paraId="3F037C27" w14:textId="77777777">
        <w:tc>
          <w:tcPr>
            <w:tcW w:w="2397" w:type="dxa"/>
          </w:tcPr>
          <w:p w14:paraId="375DF0F6" w14:textId="77777777" w:rsidR="005B453F" w:rsidRDefault="00000000">
            <w:pPr>
              <w:spacing w:line="360" w:lineRule="auto"/>
              <w:jc w:val="both"/>
              <w:rPr>
                <w:b/>
                <w:sz w:val="22"/>
                <w:szCs w:val="22"/>
              </w:rPr>
            </w:pPr>
            <w:r>
              <w:rPr>
                <w:b/>
                <w:sz w:val="22"/>
                <w:szCs w:val="22"/>
              </w:rPr>
              <w:t>Trigger:</w:t>
            </w:r>
          </w:p>
        </w:tc>
        <w:tc>
          <w:tcPr>
            <w:tcW w:w="6300" w:type="dxa"/>
          </w:tcPr>
          <w:p w14:paraId="29F1DEF7" w14:textId="77777777" w:rsidR="005B453F" w:rsidRDefault="00000000">
            <w:pPr>
              <w:spacing w:line="360" w:lineRule="auto"/>
              <w:jc w:val="both"/>
              <w:rPr>
                <w:sz w:val="22"/>
                <w:szCs w:val="22"/>
              </w:rPr>
            </w:pPr>
            <w:r>
              <w:rPr>
                <w:sz w:val="22"/>
                <w:szCs w:val="22"/>
              </w:rPr>
              <w:t>A constituent wishes to learn about ongoing community awareness initiatives.</w:t>
            </w:r>
          </w:p>
        </w:tc>
      </w:tr>
      <w:tr w:rsidR="005B453F" w14:paraId="572F2D5D" w14:textId="77777777">
        <w:trPr>
          <w:trHeight w:val="228"/>
        </w:trPr>
        <w:tc>
          <w:tcPr>
            <w:tcW w:w="2397" w:type="dxa"/>
          </w:tcPr>
          <w:p w14:paraId="03BEB685" w14:textId="77777777" w:rsidR="005B453F" w:rsidRDefault="00000000">
            <w:pPr>
              <w:spacing w:line="360" w:lineRule="auto"/>
              <w:jc w:val="both"/>
              <w:rPr>
                <w:b/>
                <w:sz w:val="22"/>
                <w:szCs w:val="22"/>
              </w:rPr>
            </w:pPr>
            <w:r>
              <w:rPr>
                <w:b/>
                <w:sz w:val="22"/>
                <w:szCs w:val="22"/>
              </w:rPr>
              <w:t>Preconditions:</w:t>
            </w:r>
          </w:p>
        </w:tc>
        <w:tc>
          <w:tcPr>
            <w:tcW w:w="6300" w:type="dxa"/>
          </w:tcPr>
          <w:p w14:paraId="466CB155" w14:textId="77777777" w:rsidR="005B453F" w:rsidRDefault="00000000">
            <w:pPr>
              <w:pStyle w:val="ListParagraph"/>
              <w:numPr>
                <w:ilvl w:val="0"/>
                <w:numId w:val="28"/>
              </w:numPr>
              <w:spacing w:line="360" w:lineRule="auto"/>
              <w:jc w:val="both"/>
              <w:rPr>
                <w:sz w:val="22"/>
                <w:szCs w:val="22"/>
              </w:rPr>
            </w:pPr>
            <w:r>
              <w:rPr>
                <w:sz w:val="22"/>
                <w:szCs w:val="22"/>
              </w:rPr>
              <w:t>Awareness campaigns must be published and active.</w:t>
            </w:r>
          </w:p>
          <w:p w14:paraId="52DBD961" w14:textId="77777777" w:rsidR="005B453F" w:rsidRDefault="00000000">
            <w:pPr>
              <w:pStyle w:val="ListParagraph"/>
              <w:numPr>
                <w:ilvl w:val="0"/>
                <w:numId w:val="28"/>
              </w:numPr>
              <w:spacing w:line="360" w:lineRule="auto"/>
              <w:jc w:val="both"/>
              <w:rPr>
                <w:sz w:val="22"/>
                <w:szCs w:val="22"/>
              </w:rPr>
            </w:pPr>
            <w:r>
              <w:rPr>
                <w:sz w:val="22"/>
                <w:szCs w:val="22"/>
              </w:rPr>
              <w:t>The constituent must have access to the platform.</w:t>
            </w:r>
          </w:p>
        </w:tc>
      </w:tr>
      <w:tr w:rsidR="005B453F" w14:paraId="3EC426FF" w14:textId="77777777">
        <w:tc>
          <w:tcPr>
            <w:tcW w:w="2397" w:type="dxa"/>
          </w:tcPr>
          <w:p w14:paraId="47EC1B6E" w14:textId="77777777" w:rsidR="005B453F" w:rsidRDefault="00000000">
            <w:pPr>
              <w:spacing w:line="360" w:lineRule="auto"/>
              <w:jc w:val="both"/>
              <w:rPr>
                <w:b/>
                <w:sz w:val="22"/>
                <w:szCs w:val="22"/>
              </w:rPr>
            </w:pPr>
            <w:r>
              <w:rPr>
                <w:b/>
                <w:sz w:val="22"/>
                <w:szCs w:val="22"/>
              </w:rPr>
              <w:t>Post-conditions:</w:t>
            </w:r>
          </w:p>
        </w:tc>
        <w:tc>
          <w:tcPr>
            <w:tcW w:w="6300" w:type="dxa"/>
          </w:tcPr>
          <w:p w14:paraId="47E53236" w14:textId="77777777" w:rsidR="005B453F" w:rsidRDefault="00000000">
            <w:pPr>
              <w:spacing w:line="360" w:lineRule="auto"/>
              <w:jc w:val="both"/>
              <w:rPr>
                <w:sz w:val="22"/>
                <w:szCs w:val="22"/>
              </w:rPr>
            </w:pPr>
            <w:r>
              <w:rPr>
                <w:sz w:val="22"/>
                <w:szCs w:val="22"/>
              </w:rPr>
              <w:t>The constituent views details of the awareness campaign.</w:t>
            </w:r>
          </w:p>
        </w:tc>
      </w:tr>
      <w:tr w:rsidR="005B453F" w14:paraId="30FFD6C2" w14:textId="77777777">
        <w:tc>
          <w:tcPr>
            <w:tcW w:w="2397" w:type="dxa"/>
          </w:tcPr>
          <w:p w14:paraId="0618D543" w14:textId="77777777" w:rsidR="005B453F" w:rsidRDefault="00000000">
            <w:pPr>
              <w:spacing w:line="360" w:lineRule="auto"/>
              <w:jc w:val="both"/>
              <w:rPr>
                <w:b/>
                <w:sz w:val="22"/>
                <w:szCs w:val="22"/>
              </w:rPr>
            </w:pPr>
            <w:r>
              <w:rPr>
                <w:b/>
                <w:sz w:val="22"/>
                <w:szCs w:val="22"/>
              </w:rPr>
              <w:t>Normal Flow:</w:t>
            </w:r>
          </w:p>
        </w:tc>
        <w:tc>
          <w:tcPr>
            <w:tcW w:w="6300" w:type="dxa"/>
          </w:tcPr>
          <w:p w14:paraId="01BA2FE7" w14:textId="77777777" w:rsidR="005B453F" w:rsidRDefault="00000000">
            <w:pPr>
              <w:pStyle w:val="ListParagraph"/>
              <w:numPr>
                <w:ilvl w:val="0"/>
                <w:numId w:val="29"/>
              </w:numPr>
              <w:spacing w:line="360" w:lineRule="auto"/>
              <w:jc w:val="both"/>
              <w:rPr>
                <w:sz w:val="22"/>
                <w:szCs w:val="22"/>
              </w:rPr>
            </w:pPr>
            <w:r>
              <w:rPr>
                <w:sz w:val="22"/>
                <w:szCs w:val="22"/>
              </w:rPr>
              <w:t>Constituent navigates to the awareness campaign section.</w:t>
            </w:r>
          </w:p>
          <w:p w14:paraId="5ECC6C1C" w14:textId="77777777" w:rsidR="005B453F" w:rsidRDefault="00000000">
            <w:pPr>
              <w:pStyle w:val="ListParagraph"/>
              <w:numPr>
                <w:ilvl w:val="0"/>
                <w:numId w:val="29"/>
              </w:numPr>
              <w:spacing w:line="360" w:lineRule="auto"/>
              <w:jc w:val="both"/>
              <w:rPr>
                <w:sz w:val="22"/>
                <w:szCs w:val="22"/>
              </w:rPr>
            </w:pPr>
            <w:r>
              <w:rPr>
                <w:sz w:val="22"/>
                <w:szCs w:val="22"/>
              </w:rPr>
              <w:t xml:space="preserve">The system retrieves all active campaigns from the database. </w:t>
            </w:r>
          </w:p>
          <w:p w14:paraId="635C5B0B" w14:textId="77777777" w:rsidR="005B453F" w:rsidRDefault="00000000">
            <w:pPr>
              <w:pStyle w:val="ListParagraph"/>
              <w:numPr>
                <w:ilvl w:val="0"/>
                <w:numId w:val="29"/>
              </w:numPr>
              <w:spacing w:line="360" w:lineRule="auto"/>
              <w:jc w:val="both"/>
              <w:rPr>
                <w:sz w:val="22"/>
                <w:szCs w:val="22"/>
              </w:rPr>
            </w:pPr>
            <w:r>
              <w:rPr>
                <w:sz w:val="22"/>
                <w:szCs w:val="22"/>
              </w:rPr>
              <w:t xml:space="preserve">The system displays campaigns, including descriptions, and schedules. </w:t>
            </w:r>
          </w:p>
          <w:p w14:paraId="691DA2EA" w14:textId="77777777" w:rsidR="005B453F" w:rsidRDefault="00000000">
            <w:pPr>
              <w:pStyle w:val="ListParagraph"/>
              <w:numPr>
                <w:ilvl w:val="0"/>
                <w:numId w:val="29"/>
              </w:numPr>
              <w:spacing w:line="360" w:lineRule="auto"/>
              <w:jc w:val="both"/>
              <w:rPr>
                <w:color w:val="A6A6A6"/>
                <w:sz w:val="22"/>
                <w:szCs w:val="22"/>
              </w:rPr>
            </w:pPr>
            <w:r>
              <w:rPr>
                <w:sz w:val="22"/>
                <w:szCs w:val="22"/>
              </w:rPr>
              <w:t>The constituent selects a campaign to view detailed information.</w:t>
            </w:r>
          </w:p>
        </w:tc>
      </w:tr>
      <w:tr w:rsidR="005B453F" w14:paraId="1C0F7C4D" w14:textId="77777777">
        <w:tc>
          <w:tcPr>
            <w:tcW w:w="2397" w:type="dxa"/>
          </w:tcPr>
          <w:p w14:paraId="61DE8B98" w14:textId="77777777" w:rsidR="005B453F" w:rsidRDefault="00000000">
            <w:pPr>
              <w:spacing w:line="360" w:lineRule="auto"/>
              <w:jc w:val="both"/>
              <w:rPr>
                <w:b/>
                <w:sz w:val="22"/>
                <w:szCs w:val="22"/>
              </w:rPr>
            </w:pPr>
            <w:r>
              <w:rPr>
                <w:b/>
                <w:sz w:val="22"/>
                <w:szCs w:val="22"/>
              </w:rPr>
              <w:t>Alternative Flows:</w:t>
            </w:r>
          </w:p>
        </w:tc>
        <w:tc>
          <w:tcPr>
            <w:tcW w:w="6300" w:type="dxa"/>
          </w:tcPr>
          <w:p w14:paraId="319E2C1F" w14:textId="77777777" w:rsidR="005B453F" w:rsidRDefault="00000000">
            <w:pPr>
              <w:spacing w:line="360" w:lineRule="auto"/>
              <w:jc w:val="both"/>
              <w:rPr>
                <w:sz w:val="22"/>
                <w:szCs w:val="22"/>
              </w:rPr>
            </w:pPr>
            <w:r>
              <w:rPr>
                <w:sz w:val="22"/>
                <w:szCs w:val="22"/>
              </w:rPr>
              <w:t>None</w:t>
            </w:r>
          </w:p>
        </w:tc>
      </w:tr>
      <w:tr w:rsidR="005B453F" w14:paraId="5DD9F65A" w14:textId="77777777">
        <w:tc>
          <w:tcPr>
            <w:tcW w:w="2397" w:type="dxa"/>
          </w:tcPr>
          <w:p w14:paraId="1920640D" w14:textId="77777777" w:rsidR="005B453F" w:rsidRDefault="00000000">
            <w:pPr>
              <w:spacing w:line="360" w:lineRule="auto"/>
              <w:jc w:val="both"/>
              <w:rPr>
                <w:b/>
                <w:sz w:val="22"/>
                <w:szCs w:val="22"/>
              </w:rPr>
            </w:pPr>
            <w:r>
              <w:rPr>
                <w:b/>
                <w:sz w:val="22"/>
                <w:szCs w:val="22"/>
              </w:rPr>
              <w:t>Exceptions:</w:t>
            </w:r>
          </w:p>
        </w:tc>
        <w:tc>
          <w:tcPr>
            <w:tcW w:w="6300" w:type="dxa"/>
          </w:tcPr>
          <w:p w14:paraId="0AAB048B" w14:textId="77777777" w:rsidR="005B453F" w:rsidRDefault="00000000">
            <w:pPr>
              <w:spacing w:line="360" w:lineRule="auto"/>
              <w:jc w:val="both"/>
              <w:rPr>
                <w:sz w:val="22"/>
                <w:szCs w:val="22"/>
              </w:rPr>
            </w:pPr>
            <w:r>
              <w:rPr>
                <w:sz w:val="22"/>
                <w:szCs w:val="22"/>
              </w:rPr>
              <w:t>None</w:t>
            </w:r>
          </w:p>
        </w:tc>
      </w:tr>
      <w:tr w:rsidR="005B453F" w14:paraId="5B293041" w14:textId="77777777">
        <w:tc>
          <w:tcPr>
            <w:tcW w:w="2397" w:type="dxa"/>
          </w:tcPr>
          <w:p w14:paraId="0DCCBAD5" w14:textId="77777777" w:rsidR="005B453F" w:rsidRDefault="00000000">
            <w:pPr>
              <w:spacing w:line="360" w:lineRule="auto"/>
              <w:jc w:val="both"/>
              <w:rPr>
                <w:b/>
                <w:sz w:val="22"/>
                <w:szCs w:val="22"/>
              </w:rPr>
            </w:pPr>
            <w:r>
              <w:rPr>
                <w:b/>
                <w:sz w:val="22"/>
                <w:szCs w:val="22"/>
              </w:rPr>
              <w:t>Includes:</w:t>
            </w:r>
          </w:p>
        </w:tc>
        <w:tc>
          <w:tcPr>
            <w:tcW w:w="6300" w:type="dxa"/>
          </w:tcPr>
          <w:p w14:paraId="02283295" w14:textId="77777777" w:rsidR="005B453F" w:rsidRDefault="00000000">
            <w:pPr>
              <w:spacing w:line="360" w:lineRule="auto"/>
              <w:jc w:val="both"/>
              <w:rPr>
                <w:color w:val="A6A6A6"/>
                <w:sz w:val="22"/>
                <w:szCs w:val="22"/>
              </w:rPr>
            </w:pPr>
            <w:r>
              <w:rPr>
                <w:sz w:val="22"/>
                <w:szCs w:val="22"/>
              </w:rPr>
              <w:t>None</w:t>
            </w:r>
          </w:p>
        </w:tc>
      </w:tr>
      <w:tr w:rsidR="005B453F" w14:paraId="3B922046" w14:textId="77777777">
        <w:tc>
          <w:tcPr>
            <w:tcW w:w="2397" w:type="dxa"/>
          </w:tcPr>
          <w:p w14:paraId="562D1B4F" w14:textId="77777777" w:rsidR="005B453F" w:rsidRDefault="00000000">
            <w:pPr>
              <w:spacing w:line="360" w:lineRule="auto"/>
              <w:jc w:val="both"/>
              <w:rPr>
                <w:b/>
                <w:sz w:val="22"/>
                <w:szCs w:val="22"/>
              </w:rPr>
            </w:pPr>
            <w:r>
              <w:rPr>
                <w:b/>
                <w:sz w:val="22"/>
                <w:szCs w:val="22"/>
              </w:rPr>
              <w:t>Special Requirements:</w:t>
            </w:r>
          </w:p>
        </w:tc>
        <w:tc>
          <w:tcPr>
            <w:tcW w:w="6300" w:type="dxa"/>
          </w:tcPr>
          <w:p w14:paraId="1B7D938C" w14:textId="77777777" w:rsidR="005B453F" w:rsidRDefault="00000000">
            <w:pPr>
              <w:spacing w:line="360" w:lineRule="auto"/>
              <w:jc w:val="both"/>
              <w:rPr>
                <w:sz w:val="22"/>
                <w:szCs w:val="22"/>
              </w:rPr>
            </w:pPr>
            <w:r>
              <w:rPr>
                <w:sz w:val="22"/>
                <w:szCs w:val="22"/>
              </w:rPr>
              <w:t>Campaigns must include engaging content.</w:t>
            </w:r>
          </w:p>
        </w:tc>
      </w:tr>
      <w:tr w:rsidR="005B453F" w14:paraId="201A93F6" w14:textId="77777777">
        <w:tc>
          <w:tcPr>
            <w:tcW w:w="2397" w:type="dxa"/>
          </w:tcPr>
          <w:p w14:paraId="6FED0308" w14:textId="77777777" w:rsidR="005B453F" w:rsidRDefault="00000000">
            <w:pPr>
              <w:spacing w:line="360" w:lineRule="auto"/>
              <w:jc w:val="both"/>
              <w:rPr>
                <w:b/>
                <w:sz w:val="22"/>
                <w:szCs w:val="22"/>
              </w:rPr>
            </w:pPr>
            <w:r>
              <w:rPr>
                <w:b/>
                <w:sz w:val="22"/>
                <w:szCs w:val="22"/>
              </w:rPr>
              <w:t>Assumptions:</w:t>
            </w:r>
          </w:p>
        </w:tc>
        <w:tc>
          <w:tcPr>
            <w:tcW w:w="6300" w:type="dxa"/>
          </w:tcPr>
          <w:p w14:paraId="729A2F6E" w14:textId="77777777" w:rsidR="005B453F" w:rsidRDefault="00000000">
            <w:pPr>
              <w:spacing w:line="360" w:lineRule="auto"/>
              <w:jc w:val="both"/>
              <w:rPr>
                <w:color w:val="A6A6A6"/>
                <w:sz w:val="22"/>
                <w:szCs w:val="22"/>
              </w:rPr>
            </w:pPr>
            <w:r>
              <w:rPr>
                <w:sz w:val="22"/>
                <w:szCs w:val="22"/>
              </w:rPr>
              <w:t>Constituents regularly check for campaign updates.</w:t>
            </w:r>
          </w:p>
        </w:tc>
      </w:tr>
      <w:tr w:rsidR="005B453F" w14:paraId="6F834E49" w14:textId="77777777">
        <w:tc>
          <w:tcPr>
            <w:tcW w:w="2397" w:type="dxa"/>
          </w:tcPr>
          <w:p w14:paraId="36AB07BB" w14:textId="77777777" w:rsidR="005B453F" w:rsidRDefault="00000000">
            <w:pPr>
              <w:spacing w:line="360" w:lineRule="auto"/>
              <w:jc w:val="both"/>
              <w:rPr>
                <w:b/>
                <w:sz w:val="22"/>
                <w:szCs w:val="22"/>
              </w:rPr>
            </w:pPr>
            <w:r>
              <w:rPr>
                <w:b/>
                <w:sz w:val="22"/>
                <w:szCs w:val="22"/>
              </w:rPr>
              <w:t>Notes and Issues:</w:t>
            </w:r>
          </w:p>
        </w:tc>
        <w:tc>
          <w:tcPr>
            <w:tcW w:w="6300" w:type="dxa"/>
          </w:tcPr>
          <w:p w14:paraId="5A544FB9" w14:textId="77777777" w:rsidR="005B453F" w:rsidRDefault="00000000">
            <w:pPr>
              <w:spacing w:line="360" w:lineRule="auto"/>
              <w:jc w:val="both"/>
              <w:rPr>
                <w:sz w:val="22"/>
                <w:szCs w:val="22"/>
              </w:rPr>
            </w:pPr>
            <w:r>
              <w:rPr>
                <w:sz w:val="22"/>
                <w:szCs w:val="22"/>
              </w:rPr>
              <w:t>Ensure campaigns are accessible across devices and platforms.</w:t>
            </w:r>
          </w:p>
        </w:tc>
      </w:tr>
    </w:tbl>
    <w:p w14:paraId="564A8F55" w14:textId="77777777" w:rsidR="00235858" w:rsidRDefault="00235858" w:rsidP="00235858">
      <w:pPr>
        <w:pStyle w:val="Table"/>
        <w:spacing w:after="0"/>
        <w:jc w:val="left"/>
        <w:rPr>
          <w:b w:val="0"/>
          <w:bCs/>
          <w:i/>
          <w:iCs w:val="0"/>
        </w:rPr>
      </w:pPr>
      <w:bookmarkStart w:id="21" w:name="_Toc182868533"/>
    </w:p>
    <w:p w14:paraId="2F7EADEF" w14:textId="77777777" w:rsidR="00235858" w:rsidRDefault="00235858" w:rsidP="00235858">
      <w:pPr>
        <w:pStyle w:val="Table"/>
        <w:spacing w:after="0"/>
        <w:jc w:val="left"/>
        <w:rPr>
          <w:b w:val="0"/>
          <w:bCs/>
          <w:i/>
          <w:iCs w:val="0"/>
        </w:rPr>
      </w:pPr>
    </w:p>
    <w:p w14:paraId="2FD2E845" w14:textId="3BA4773A" w:rsidR="005B453F" w:rsidRDefault="00000000" w:rsidP="00235858">
      <w:pPr>
        <w:pStyle w:val="Table"/>
        <w:spacing w:after="0"/>
        <w:rPr>
          <w:b w:val="0"/>
          <w:bCs/>
          <w:i/>
          <w:iCs w:val="0"/>
        </w:rPr>
      </w:pPr>
      <w:r>
        <w:rPr>
          <w:b w:val="0"/>
          <w:bCs/>
          <w:i/>
          <w:iCs w:val="0"/>
        </w:rPr>
        <w:lastRenderedPageBreak/>
        <w:t>Table 14</w:t>
      </w:r>
      <w:r>
        <w:rPr>
          <w:b w:val="0"/>
          <w:bCs/>
          <w:i/>
          <w:iCs w:val="0"/>
          <w:color w:val="auto"/>
          <w:szCs w:val="24"/>
          <w:lang w:eastAsia="en-US"/>
        </w:rPr>
        <w:t xml:space="preserve"> </w:t>
      </w:r>
      <w:r>
        <w:rPr>
          <w:b w:val="0"/>
          <w:bCs/>
          <w:i/>
          <w:iCs w:val="0"/>
        </w:rPr>
        <w:t>View Event Calendar</w:t>
      </w:r>
      <w:bookmarkEnd w:id="21"/>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56D5DD3" w14:textId="77777777">
        <w:tc>
          <w:tcPr>
            <w:tcW w:w="2397" w:type="dxa"/>
            <w:tcBorders>
              <w:top w:val="single" w:sz="12" w:space="0" w:color="auto"/>
              <w:bottom w:val="single" w:sz="6" w:space="0" w:color="auto"/>
            </w:tcBorders>
            <w:shd w:val="clear" w:color="auto" w:fill="F2F2F2" w:themeFill="background1" w:themeFillShade="F2"/>
          </w:tcPr>
          <w:p w14:paraId="49257023"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3C4BDD16" w14:textId="77777777" w:rsidR="005B453F" w:rsidRDefault="00000000">
            <w:pPr>
              <w:spacing w:line="360" w:lineRule="auto"/>
              <w:jc w:val="both"/>
              <w:rPr>
                <w:color w:val="A6A6A6"/>
                <w:sz w:val="22"/>
                <w:szCs w:val="22"/>
              </w:rPr>
            </w:pPr>
            <w:r>
              <w:rPr>
                <w:sz w:val="22"/>
                <w:szCs w:val="22"/>
              </w:rPr>
              <w:t>UC-14</w:t>
            </w:r>
          </w:p>
        </w:tc>
      </w:tr>
      <w:tr w:rsidR="005B453F" w14:paraId="18CAAFBC" w14:textId="77777777">
        <w:tc>
          <w:tcPr>
            <w:tcW w:w="2397" w:type="dxa"/>
            <w:tcBorders>
              <w:top w:val="single" w:sz="6" w:space="0" w:color="auto"/>
              <w:bottom w:val="single" w:sz="6" w:space="0" w:color="auto"/>
            </w:tcBorders>
            <w:shd w:val="clear" w:color="auto" w:fill="F2F2F2" w:themeFill="background1" w:themeFillShade="F2"/>
          </w:tcPr>
          <w:p w14:paraId="0FB53069"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50EEDEF" w14:textId="77777777" w:rsidR="005B453F" w:rsidRDefault="00000000">
            <w:pPr>
              <w:spacing w:line="360" w:lineRule="auto"/>
              <w:jc w:val="both"/>
              <w:rPr>
                <w:color w:val="A6A6A6"/>
                <w:sz w:val="22"/>
                <w:szCs w:val="22"/>
              </w:rPr>
            </w:pPr>
            <w:r>
              <w:rPr>
                <w:sz w:val="22"/>
                <w:szCs w:val="22"/>
              </w:rPr>
              <w:t>View Event Calendar</w:t>
            </w:r>
          </w:p>
        </w:tc>
      </w:tr>
      <w:tr w:rsidR="005B453F" w14:paraId="0AD287FD" w14:textId="77777777">
        <w:tc>
          <w:tcPr>
            <w:tcW w:w="2397" w:type="dxa"/>
            <w:tcBorders>
              <w:top w:val="single" w:sz="6" w:space="0" w:color="auto"/>
            </w:tcBorders>
          </w:tcPr>
          <w:p w14:paraId="32C484D5"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3828A86F" w14:textId="77777777" w:rsidR="005B453F" w:rsidRDefault="00000000">
            <w:pPr>
              <w:spacing w:line="360" w:lineRule="auto"/>
              <w:jc w:val="both"/>
              <w:rPr>
                <w:color w:val="A6A6A6"/>
                <w:sz w:val="22"/>
                <w:szCs w:val="22"/>
              </w:rPr>
            </w:pPr>
            <w:r>
              <w:rPr>
                <w:sz w:val="22"/>
                <w:szCs w:val="22"/>
              </w:rPr>
              <w:t xml:space="preserve">Constituent </w:t>
            </w:r>
          </w:p>
        </w:tc>
      </w:tr>
      <w:tr w:rsidR="005B453F" w14:paraId="125C9AC4" w14:textId="77777777">
        <w:tc>
          <w:tcPr>
            <w:tcW w:w="2397" w:type="dxa"/>
          </w:tcPr>
          <w:p w14:paraId="49B7AA55" w14:textId="77777777" w:rsidR="005B453F" w:rsidRDefault="00000000">
            <w:pPr>
              <w:spacing w:line="360" w:lineRule="auto"/>
              <w:jc w:val="both"/>
              <w:rPr>
                <w:b/>
                <w:sz w:val="22"/>
                <w:szCs w:val="22"/>
              </w:rPr>
            </w:pPr>
            <w:r>
              <w:rPr>
                <w:b/>
                <w:sz w:val="22"/>
                <w:szCs w:val="22"/>
              </w:rPr>
              <w:t>Description:</w:t>
            </w:r>
          </w:p>
        </w:tc>
        <w:tc>
          <w:tcPr>
            <w:tcW w:w="6300" w:type="dxa"/>
          </w:tcPr>
          <w:p w14:paraId="260E6C47" w14:textId="77777777" w:rsidR="005B453F" w:rsidRDefault="00000000">
            <w:pPr>
              <w:spacing w:line="360" w:lineRule="auto"/>
              <w:jc w:val="both"/>
              <w:rPr>
                <w:sz w:val="22"/>
                <w:szCs w:val="22"/>
              </w:rPr>
            </w:pPr>
            <w:r>
              <w:rPr>
                <w:sz w:val="22"/>
                <w:szCs w:val="22"/>
              </w:rPr>
              <w:t>Enables constituents to view scheduled events such as virtual meetups, surveys, or community initiatives.</w:t>
            </w:r>
          </w:p>
        </w:tc>
      </w:tr>
      <w:tr w:rsidR="005B453F" w14:paraId="6CB85839" w14:textId="77777777">
        <w:tc>
          <w:tcPr>
            <w:tcW w:w="2397" w:type="dxa"/>
          </w:tcPr>
          <w:p w14:paraId="05AA02CF" w14:textId="77777777" w:rsidR="005B453F" w:rsidRDefault="00000000">
            <w:pPr>
              <w:spacing w:line="360" w:lineRule="auto"/>
              <w:jc w:val="both"/>
              <w:rPr>
                <w:b/>
                <w:sz w:val="22"/>
                <w:szCs w:val="22"/>
              </w:rPr>
            </w:pPr>
            <w:r>
              <w:rPr>
                <w:b/>
                <w:sz w:val="22"/>
                <w:szCs w:val="22"/>
              </w:rPr>
              <w:t>Trigger:</w:t>
            </w:r>
          </w:p>
        </w:tc>
        <w:tc>
          <w:tcPr>
            <w:tcW w:w="6300" w:type="dxa"/>
          </w:tcPr>
          <w:p w14:paraId="663A7C1D" w14:textId="77777777" w:rsidR="005B453F" w:rsidRDefault="00000000">
            <w:pPr>
              <w:spacing w:line="360" w:lineRule="auto"/>
              <w:jc w:val="both"/>
              <w:rPr>
                <w:sz w:val="22"/>
                <w:szCs w:val="22"/>
              </w:rPr>
            </w:pPr>
            <w:r>
              <w:rPr>
                <w:sz w:val="22"/>
                <w:szCs w:val="22"/>
              </w:rPr>
              <w:t>A constituent wants to check upcoming events in their community</w:t>
            </w:r>
          </w:p>
        </w:tc>
      </w:tr>
      <w:tr w:rsidR="005B453F" w14:paraId="417C6960" w14:textId="77777777">
        <w:trPr>
          <w:trHeight w:val="228"/>
        </w:trPr>
        <w:tc>
          <w:tcPr>
            <w:tcW w:w="2397" w:type="dxa"/>
          </w:tcPr>
          <w:p w14:paraId="771D6DED" w14:textId="77777777" w:rsidR="005B453F" w:rsidRDefault="00000000">
            <w:pPr>
              <w:spacing w:line="360" w:lineRule="auto"/>
              <w:jc w:val="both"/>
              <w:rPr>
                <w:b/>
                <w:sz w:val="22"/>
                <w:szCs w:val="22"/>
              </w:rPr>
            </w:pPr>
            <w:r>
              <w:rPr>
                <w:b/>
                <w:sz w:val="22"/>
                <w:szCs w:val="22"/>
              </w:rPr>
              <w:t>Preconditions:</w:t>
            </w:r>
          </w:p>
        </w:tc>
        <w:tc>
          <w:tcPr>
            <w:tcW w:w="6300" w:type="dxa"/>
          </w:tcPr>
          <w:p w14:paraId="3F0F1A9A" w14:textId="77777777" w:rsidR="005B453F" w:rsidRDefault="00000000">
            <w:pPr>
              <w:spacing w:line="360" w:lineRule="auto"/>
              <w:jc w:val="both"/>
              <w:rPr>
                <w:sz w:val="22"/>
                <w:szCs w:val="22"/>
              </w:rPr>
            </w:pPr>
            <w:r>
              <w:rPr>
                <w:sz w:val="22"/>
                <w:szCs w:val="22"/>
              </w:rPr>
              <w:t>The system must have an updated event calendar.</w:t>
            </w:r>
          </w:p>
        </w:tc>
      </w:tr>
      <w:tr w:rsidR="005B453F" w14:paraId="4D433C7B" w14:textId="77777777">
        <w:tc>
          <w:tcPr>
            <w:tcW w:w="2397" w:type="dxa"/>
          </w:tcPr>
          <w:p w14:paraId="5CE36323" w14:textId="77777777" w:rsidR="005B453F" w:rsidRDefault="00000000">
            <w:pPr>
              <w:spacing w:line="360" w:lineRule="auto"/>
              <w:jc w:val="both"/>
              <w:rPr>
                <w:b/>
                <w:sz w:val="22"/>
                <w:szCs w:val="22"/>
              </w:rPr>
            </w:pPr>
            <w:r>
              <w:rPr>
                <w:b/>
                <w:sz w:val="22"/>
                <w:szCs w:val="22"/>
              </w:rPr>
              <w:t>Post-conditions:</w:t>
            </w:r>
          </w:p>
        </w:tc>
        <w:tc>
          <w:tcPr>
            <w:tcW w:w="6300" w:type="dxa"/>
          </w:tcPr>
          <w:p w14:paraId="1A5F18B3" w14:textId="77777777" w:rsidR="005B453F" w:rsidRDefault="00000000">
            <w:pPr>
              <w:spacing w:line="360" w:lineRule="auto"/>
              <w:jc w:val="both"/>
              <w:rPr>
                <w:sz w:val="22"/>
                <w:szCs w:val="22"/>
              </w:rPr>
            </w:pPr>
            <w:r>
              <w:rPr>
                <w:sz w:val="22"/>
                <w:szCs w:val="22"/>
              </w:rPr>
              <w:t>The constituent views the list of events with corresponding details.</w:t>
            </w:r>
          </w:p>
        </w:tc>
      </w:tr>
      <w:tr w:rsidR="005B453F" w14:paraId="2401AEAD" w14:textId="77777777">
        <w:tc>
          <w:tcPr>
            <w:tcW w:w="2397" w:type="dxa"/>
          </w:tcPr>
          <w:p w14:paraId="27741007" w14:textId="77777777" w:rsidR="005B453F" w:rsidRDefault="00000000">
            <w:pPr>
              <w:spacing w:line="360" w:lineRule="auto"/>
              <w:jc w:val="both"/>
              <w:rPr>
                <w:b/>
                <w:sz w:val="22"/>
                <w:szCs w:val="22"/>
              </w:rPr>
            </w:pPr>
            <w:r>
              <w:rPr>
                <w:b/>
                <w:sz w:val="22"/>
                <w:szCs w:val="22"/>
              </w:rPr>
              <w:t>Normal Flow:</w:t>
            </w:r>
          </w:p>
        </w:tc>
        <w:tc>
          <w:tcPr>
            <w:tcW w:w="6300" w:type="dxa"/>
          </w:tcPr>
          <w:p w14:paraId="2A97B21D" w14:textId="77777777" w:rsidR="005B453F" w:rsidRDefault="00000000">
            <w:pPr>
              <w:pStyle w:val="ListParagraph"/>
              <w:numPr>
                <w:ilvl w:val="0"/>
                <w:numId w:val="30"/>
              </w:numPr>
              <w:spacing w:line="360" w:lineRule="auto"/>
              <w:jc w:val="both"/>
              <w:rPr>
                <w:sz w:val="22"/>
                <w:szCs w:val="22"/>
              </w:rPr>
            </w:pPr>
            <w:r>
              <w:rPr>
                <w:sz w:val="22"/>
                <w:szCs w:val="22"/>
              </w:rPr>
              <w:t>Constituent accesses the event calendar section.</w:t>
            </w:r>
          </w:p>
          <w:p w14:paraId="1898C6A6" w14:textId="77777777" w:rsidR="005B453F" w:rsidRDefault="00000000">
            <w:pPr>
              <w:pStyle w:val="ListParagraph"/>
              <w:numPr>
                <w:ilvl w:val="0"/>
                <w:numId w:val="30"/>
              </w:numPr>
              <w:spacing w:line="360" w:lineRule="auto"/>
              <w:jc w:val="both"/>
              <w:rPr>
                <w:sz w:val="22"/>
                <w:szCs w:val="22"/>
              </w:rPr>
            </w:pPr>
            <w:r>
              <w:rPr>
                <w:sz w:val="22"/>
                <w:szCs w:val="22"/>
              </w:rPr>
              <w:t>The system retrieves the event details from the database.</w:t>
            </w:r>
          </w:p>
          <w:p w14:paraId="3809860D" w14:textId="77777777" w:rsidR="005B453F" w:rsidRDefault="00000000">
            <w:pPr>
              <w:pStyle w:val="ListParagraph"/>
              <w:numPr>
                <w:ilvl w:val="0"/>
                <w:numId w:val="30"/>
              </w:numPr>
              <w:spacing w:line="360" w:lineRule="auto"/>
              <w:jc w:val="both"/>
              <w:rPr>
                <w:sz w:val="22"/>
                <w:szCs w:val="22"/>
              </w:rPr>
            </w:pPr>
            <w:r>
              <w:rPr>
                <w:sz w:val="22"/>
                <w:szCs w:val="22"/>
              </w:rPr>
              <w:t>The system displays the event calendar, showing dates and brief descriptions.</w:t>
            </w:r>
          </w:p>
          <w:p w14:paraId="60687FF4" w14:textId="77777777" w:rsidR="005B453F" w:rsidRDefault="00000000">
            <w:pPr>
              <w:pStyle w:val="ListParagraph"/>
              <w:numPr>
                <w:ilvl w:val="0"/>
                <w:numId w:val="30"/>
              </w:numPr>
              <w:spacing w:line="360" w:lineRule="auto"/>
              <w:jc w:val="both"/>
              <w:rPr>
                <w:color w:val="A6A6A6"/>
                <w:sz w:val="22"/>
                <w:szCs w:val="22"/>
              </w:rPr>
            </w:pPr>
            <w:r>
              <w:rPr>
                <w:sz w:val="22"/>
                <w:szCs w:val="22"/>
              </w:rPr>
              <w:t>The constituent selects an event for detailed information.</w:t>
            </w:r>
          </w:p>
        </w:tc>
      </w:tr>
      <w:tr w:rsidR="005B453F" w14:paraId="562CE0D4" w14:textId="77777777">
        <w:tc>
          <w:tcPr>
            <w:tcW w:w="2397" w:type="dxa"/>
          </w:tcPr>
          <w:p w14:paraId="6F96E010" w14:textId="77777777" w:rsidR="005B453F" w:rsidRDefault="00000000">
            <w:pPr>
              <w:spacing w:line="360" w:lineRule="auto"/>
              <w:jc w:val="both"/>
              <w:rPr>
                <w:b/>
                <w:sz w:val="22"/>
                <w:szCs w:val="22"/>
              </w:rPr>
            </w:pPr>
            <w:r>
              <w:rPr>
                <w:b/>
                <w:sz w:val="22"/>
                <w:szCs w:val="22"/>
              </w:rPr>
              <w:t>Alternative Flows:</w:t>
            </w:r>
          </w:p>
        </w:tc>
        <w:tc>
          <w:tcPr>
            <w:tcW w:w="6300" w:type="dxa"/>
          </w:tcPr>
          <w:p w14:paraId="0A1EAF04" w14:textId="77777777" w:rsidR="005B453F" w:rsidRDefault="00000000">
            <w:pPr>
              <w:spacing w:line="360" w:lineRule="auto"/>
              <w:jc w:val="both"/>
              <w:rPr>
                <w:sz w:val="22"/>
                <w:szCs w:val="22"/>
              </w:rPr>
            </w:pPr>
            <w:r>
              <w:rPr>
                <w:sz w:val="22"/>
                <w:szCs w:val="22"/>
              </w:rPr>
              <w:t>None</w:t>
            </w:r>
          </w:p>
        </w:tc>
      </w:tr>
      <w:tr w:rsidR="005B453F" w14:paraId="74BD4DAE" w14:textId="77777777">
        <w:tc>
          <w:tcPr>
            <w:tcW w:w="2397" w:type="dxa"/>
          </w:tcPr>
          <w:p w14:paraId="12B9FD95" w14:textId="77777777" w:rsidR="005B453F" w:rsidRDefault="00000000">
            <w:pPr>
              <w:spacing w:line="360" w:lineRule="auto"/>
              <w:jc w:val="both"/>
              <w:rPr>
                <w:b/>
                <w:sz w:val="22"/>
                <w:szCs w:val="22"/>
              </w:rPr>
            </w:pPr>
            <w:r>
              <w:rPr>
                <w:b/>
                <w:sz w:val="22"/>
                <w:szCs w:val="22"/>
              </w:rPr>
              <w:t>Exceptions:</w:t>
            </w:r>
          </w:p>
        </w:tc>
        <w:tc>
          <w:tcPr>
            <w:tcW w:w="6300" w:type="dxa"/>
          </w:tcPr>
          <w:p w14:paraId="04420B6F" w14:textId="77777777" w:rsidR="005B453F" w:rsidRDefault="00000000">
            <w:pPr>
              <w:spacing w:line="360" w:lineRule="auto"/>
              <w:jc w:val="both"/>
              <w:rPr>
                <w:sz w:val="22"/>
                <w:szCs w:val="22"/>
              </w:rPr>
            </w:pPr>
            <w:r>
              <w:rPr>
                <w:sz w:val="22"/>
                <w:szCs w:val="22"/>
              </w:rPr>
              <w:t>None</w:t>
            </w:r>
          </w:p>
        </w:tc>
      </w:tr>
      <w:tr w:rsidR="005B453F" w14:paraId="4FC82836" w14:textId="77777777">
        <w:tc>
          <w:tcPr>
            <w:tcW w:w="2397" w:type="dxa"/>
          </w:tcPr>
          <w:p w14:paraId="1D59FA6F" w14:textId="77777777" w:rsidR="005B453F" w:rsidRDefault="00000000">
            <w:pPr>
              <w:spacing w:line="360" w:lineRule="auto"/>
              <w:jc w:val="both"/>
              <w:rPr>
                <w:b/>
                <w:sz w:val="22"/>
                <w:szCs w:val="22"/>
              </w:rPr>
            </w:pPr>
            <w:r>
              <w:rPr>
                <w:b/>
                <w:sz w:val="22"/>
                <w:szCs w:val="22"/>
              </w:rPr>
              <w:t>Includes:</w:t>
            </w:r>
          </w:p>
        </w:tc>
        <w:tc>
          <w:tcPr>
            <w:tcW w:w="6300" w:type="dxa"/>
          </w:tcPr>
          <w:p w14:paraId="1FE92F4C" w14:textId="77777777" w:rsidR="005B453F" w:rsidRDefault="00000000">
            <w:pPr>
              <w:spacing w:line="360" w:lineRule="auto"/>
              <w:jc w:val="both"/>
              <w:rPr>
                <w:color w:val="A6A6A6"/>
                <w:sz w:val="22"/>
                <w:szCs w:val="22"/>
              </w:rPr>
            </w:pPr>
            <w:r>
              <w:rPr>
                <w:sz w:val="22"/>
                <w:szCs w:val="22"/>
              </w:rPr>
              <w:t>None</w:t>
            </w:r>
          </w:p>
        </w:tc>
      </w:tr>
      <w:tr w:rsidR="005B453F" w14:paraId="2BA568F6" w14:textId="77777777">
        <w:tc>
          <w:tcPr>
            <w:tcW w:w="2397" w:type="dxa"/>
          </w:tcPr>
          <w:p w14:paraId="4CBB82E6" w14:textId="77777777" w:rsidR="005B453F" w:rsidRDefault="00000000">
            <w:pPr>
              <w:spacing w:line="360" w:lineRule="auto"/>
              <w:jc w:val="both"/>
              <w:rPr>
                <w:b/>
                <w:sz w:val="22"/>
                <w:szCs w:val="22"/>
              </w:rPr>
            </w:pPr>
            <w:r>
              <w:rPr>
                <w:b/>
                <w:sz w:val="22"/>
                <w:szCs w:val="22"/>
              </w:rPr>
              <w:t>Special Requirements:</w:t>
            </w:r>
          </w:p>
        </w:tc>
        <w:tc>
          <w:tcPr>
            <w:tcW w:w="6300" w:type="dxa"/>
          </w:tcPr>
          <w:p w14:paraId="50997EE1" w14:textId="77777777" w:rsidR="005B453F" w:rsidRDefault="00000000">
            <w:pPr>
              <w:spacing w:line="360" w:lineRule="auto"/>
              <w:jc w:val="both"/>
              <w:rPr>
                <w:sz w:val="22"/>
                <w:szCs w:val="22"/>
              </w:rPr>
            </w:pPr>
            <w:r>
              <w:rPr>
                <w:sz w:val="22"/>
                <w:szCs w:val="22"/>
              </w:rPr>
              <w:t>None</w:t>
            </w:r>
          </w:p>
        </w:tc>
      </w:tr>
      <w:tr w:rsidR="005B453F" w14:paraId="78F84088" w14:textId="77777777">
        <w:tc>
          <w:tcPr>
            <w:tcW w:w="2397" w:type="dxa"/>
          </w:tcPr>
          <w:p w14:paraId="03B87C70" w14:textId="77777777" w:rsidR="005B453F" w:rsidRDefault="00000000">
            <w:pPr>
              <w:spacing w:line="360" w:lineRule="auto"/>
              <w:jc w:val="both"/>
              <w:rPr>
                <w:b/>
                <w:sz w:val="22"/>
                <w:szCs w:val="22"/>
              </w:rPr>
            </w:pPr>
            <w:r>
              <w:rPr>
                <w:b/>
                <w:sz w:val="22"/>
                <w:szCs w:val="22"/>
              </w:rPr>
              <w:t>Assumptions:</w:t>
            </w:r>
          </w:p>
        </w:tc>
        <w:tc>
          <w:tcPr>
            <w:tcW w:w="6300" w:type="dxa"/>
          </w:tcPr>
          <w:p w14:paraId="578A8AB6" w14:textId="77777777" w:rsidR="005B453F" w:rsidRDefault="00000000">
            <w:pPr>
              <w:spacing w:line="360" w:lineRule="auto"/>
              <w:jc w:val="both"/>
              <w:rPr>
                <w:color w:val="A6A6A6"/>
                <w:sz w:val="22"/>
                <w:szCs w:val="22"/>
              </w:rPr>
            </w:pPr>
            <w:r>
              <w:rPr>
                <w:sz w:val="22"/>
                <w:szCs w:val="22"/>
              </w:rPr>
              <w:t>Events are updated in the system promptly.</w:t>
            </w:r>
          </w:p>
        </w:tc>
      </w:tr>
      <w:tr w:rsidR="005B453F" w14:paraId="40D5D967" w14:textId="77777777">
        <w:tc>
          <w:tcPr>
            <w:tcW w:w="2397" w:type="dxa"/>
          </w:tcPr>
          <w:p w14:paraId="66D08822" w14:textId="77777777" w:rsidR="005B453F" w:rsidRDefault="00000000">
            <w:pPr>
              <w:spacing w:line="360" w:lineRule="auto"/>
              <w:jc w:val="both"/>
              <w:rPr>
                <w:b/>
                <w:sz w:val="22"/>
                <w:szCs w:val="22"/>
              </w:rPr>
            </w:pPr>
            <w:r>
              <w:rPr>
                <w:b/>
                <w:sz w:val="22"/>
                <w:szCs w:val="22"/>
              </w:rPr>
              <w:t>Notes and Issues:</w:t>
            </w:r>
          </w:p>
        </w:tc>
        <w:tc>
          <w:tcPr>
            <w:tcW w:w="6300" w:type="dxa"/>
          </w:tcPr>
          <w:p w14:paraId="69035B63" w14:textId="77777777" w:rsidR="005B453F" w:rsidRDefault="00000000">
            <w:pPr>
              <w:spacing w:line="360" w:lineRule="auto"/>
              <w:jc w:val="both"/>
              <w:rPr>
                <w:sz w:val="22"/>
                <w:szCs w:val="22"/>
              </w:rPr>
            </w:pPr>
            <w:r>
              <w:rPr>
                <w:sz w:val="22"/>
                <w:szCs w:val="22"/>
              </w:rPr>
              <w:t>Ensure the calendar is visually clear and user-friendly.</w:t>
            </w:r>
          </w:p>
        </w:tc>
      </w:tr>
    </w:tbl>
    <w:p w14:paraId="67022898" w14:textId="77777777" w:rsidR="005B453F" w:rsidRDefault="005B453F">
      <w:pPr>
        <w:rPr>
          <w:lang w:eastAsia="ar-SA"/>
        </w:rPr>
      </w:pPr>
    </w:p>
    <w:p w14:paraId="58DC49CD" w14:textId="77777777" w:rsidR="005B453F" w:rsidRDefault="00000000">
      <w:pPr>
        <w:pStyle w:val="Table"/>
        <w:spacing w:after="0"/>
        <w:rPr>
          <w:b w:val="0"/>
          <w:bCs/>
          <w:i/>
          <w:iCs w:val="0"/>
        </w:rPr>
      </w:pPr>
      <w:bookmarkStart w:id="22" w:name="_Toc182868534"/>
      <w:r>
        <w:rPr>
          <w:b w:val="0"/>
          <w:bCs/>
          <w:i/>
          <w:iCs w:val="0"/>
        </w:rPr>
        <w:t>Table 3.15</w:t>
      </w:r>
      <w:r>
        <w:rPr>
          <w:b w:val="0"/>
          <w:bCs/>
          <w:i/>
          <w:iCs w:val="0"/>
          <w:color w:val="auto"/>
          <w:szCs w:val="24"/>
          <w:lang w:eastAsia="en-US"/>
        </w:rPr>
        <w:t xml:space="preserve"> </w:t>
      </w:r>
      <w:r>
        <w:rPr>
          <w:b w:val="0"/>
          <w:bCs/>
          <w:i/>
          <w:iCs w:val="0"/>
        </w:rPr>
        <w:t>Create Surveys</w:t>
      </w:r>
      <w:bookmarkEnd w:id="22"/>
    </w:p>
    <w:tbl>
      <w:tblPr>
        <w:tblW w:w="8913"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516"/>
      </w:tblGrid>
      <w:tr w:rsidR="005B453F" w14:paraId="3F2FA981" w14:textId="77777777">
        <w:tc>
          <w:tcPr>
            <w:tcW w:w="2397" w:type="dxa"/>
            <w:tcBorders>
              <w:top w:val="single" w:sz="12" w:space="0" w:color="auto"/>
              <w:bottom w:val="single" w:sz="6" w:space="0" w:color="auto"/>
            </w:tcBorders>
            <w:shd w:val="clear" w:color="auto" w:fill="F2F2F2" w:themeFill="background1" w:themeFillShade="F2"/>
          </w:tcPr>
          <w:p w14:paraId="16081D9C" w14:textId="77777777" w:rsidR="005B453F" w:rsidRDefault="00000000">
            <w:pPr>
              <w:spacing w:line="360" w:lineRule="auto"/>
              <w:jc w:val="both"/>
              <w:rPr>
                <w:b/>
                <w:sz w:val="22"/>
                <w:szCs w:val="22"/>
              </w:rPr>
            </w:pPr>
            <w:r>
              <w:rPr>
                <w:b/>
                <w:sz w:val="22"/>
                <w:szCs w:val="22"/>
              </w:rPr>
              <w:t>Use Case ID:</w:t>
            </w:r>
          </w:p>
        </w:tc>
        <w:tc>
          <w:tcPr>
            <w:tcW w:w="6516" w:type="dxa"/>
            <w:tcBorders>
              <w:top w:val="single" w:sz="12" w:space="0" w:color="auto"/>
              <w:bottom w:val="single" w:sz="6" w:space="0" w:color="auto"/>
            </w:tcBorders>
            <w:shd w:val="clear" w:color="auto" w:fill="F2F2F2" w:themeFill="background1" w:themeFillShade="F2"/>
          </w:tcPr>
          <w:p w14:paraId="50649EDF" w14:textId="77777777" w:rsidR="005B453F" w:rsidRDefault="00000000">
            <w:pPr>
              <w:spacing w:line="360" w:lineRule="auto"/>
              <w:jc w:val="both"/>
              <w:rPr>
                <w:color w:val="A6A6A6"/>
                <w:sz w:val="22"/>
                <w:szCs w:val="22"/>
              </w:rPr>
            </w:pPr>
            <w:r>
              <w:rPr>
                <w:sz w:val="22"/>
                <w:szCs w:val="22"/>
              </w:rPr>
              <w:t>UC-15</w:t>
            </w:r>
          </w:p>
        </w:tc>
      </w:tr>
      <w:tr w:rsidR="005B453F" w14:paraId="1DE63E36" w14:textId="77777777">
        <w:tc>
          <w:tcPr>
            <w:tcW w:w="2397" w:type="dxa"/>
            <w:tcBorders>
              <w:top w:val="single" w:sz="6" w:space="0" w:color="auto"/>
              <w:bottom w:val="single" w:sz="6" w:space="0" w:color="auto"/>
            </w:tcBorders>
            <w:shd w:val="clear" w:color="auto" w:fill="F2F2F2" w:themeFill="background1" w:themeFillShade="F2"/>
          </w:tcPr>
          <w:p w14:paraId="22868132" w14:textId="77777777" w:rsidR="005B453F" w:rsidRDefault="00000000">
            <w:pPr>
              <w:spacing w:line="360" w:lineRule="auto"/>
              <w:jc w:val="both"/>
              <w:rPr>
                <w:b/>
                <w:sz w:val="22"/>
                <w:szCs w:val="22"/>
              </w:rPr>
            </w:pPr>
            <w:r>
              <w:rPr>
                <w:b/>
                <w:sz w:val="22"/>
                <w:szCs w:val="22"/>
              </w:rPr>
              <w:t>Use Case Name:</w:t>
            </w:r>
          </w:p>
        </w:tc>
        <w:tc>
          <w:tcPr>
            <w:tcW w:w="6516" w:type="dxa"/>
            <w:tcBorders>
              <w:top w:val="single" w:sz="6" w:space="0" w:color="auto"/>
              <w:bottom w:val="single" w:sz="6" w:space="0" w:color="auto"/>
            </w:tcBorders>
            <w:shd w:val="clear" w:color="auto" w:fill="F2F2F2" w:themeFill="background1" w:themeFillShade="F2"/>
          </w:tcPr>
          <w:p w14:paraId="1D173202" w14:textId="77777777" w:rsidR="005B453F" w:rsidRDefault="00000000">
            <w:pPr>
              <w:spacing w:line="360" w:lineRule="auto"/>
              <w:jc w:val="both"/>
              <w:rPr>
                <w:color w:val="A6A6A6"/>
                <w:sz w:val="22"/>
                <w:szCs w:val="22"/>
              </w:rPr>
            </w:pPr>
            <w:r>
              <w:rPr>
                <w:sz w:val="22"/>
                <w:szCs w:val="22"/>
              </w:rPr>
              <w:t>Create Surveys</w:t>
            </w:r>
          </w:p>
        </w:tc>
      </w:tr>
      <w:tr w:rsidR="005B453F" w14:paraId="661854C1" w14:textId="77777777">
        <w:tc>
          <w:tcPr>
            <w:tcW w:w="2397" w:type="dxa"/>
            <w:tcBorders>
              <w:top w:val="single" w:sz="6" w:space="0" w:color="auto"/>
            </w:tcBorders>
          </w:tcPr>
          <w:p w14:paraId="24ED5C09" w14:textId="77777777" w:rsidR="005B453F" w:rsidRDefault="00000000">
            <w:pPr>
              <w:spacing w:line="360" w:lineRule="auto"/>
              <w:jc w:val="both"/>
              <w:rPr>
                <w:b/>
                <w:sz w:val="22"/>
                <w:szCs w:val="22"/>
              </w:rPr>
            </w:pPr>
            <w:r>
              <w:rPr>
                <w:b/>
                <w:sz w:val="22"/>
                <w:szCs w:val="22"/>
              </w:rPr>
              <w:t>Actors:</w:t>
            </w:r>
          </w:p>
        </w:tc>
        <w:tc>
          <w:tcPr>
            <w:tcW w:w="6516" w:type="dxa"/>
            <w:tcBorders>
              <w:top w:val="single" w:sz="6" w:space="0" w:color="auto"/>
            </w:tcBorders>
          </w:tcPr>
          <w:p w14:paraId="40F08482" w14:textId="77777777" w:rsidR="005B453F" w:rsidRDefault="00000000">
            <w:pPr>
              <w:spacing w:line="360" w:lineRule="auto"/>
              <w:jc w:val="both"/>
              <w:rPr>
                <w:color w:val="A6A6A6"/>
                <w:sz w:val="22"/>
                <w:szCs w:val="22"/>
              </w:rPr>
            </w:pPr>
            <w:r>
              <w:rPr>
                <w:sz w:val="22"/>
                <w:szCs w:val="22"/>
              </w:rPr>
              <w:t>Representative</w:t>
            </w:r>
          </w:p>
        </w:tc>
      </w:tr>
      <w:tr w:rsidR="005B453F" w14:paraId="553FD090" w14:textId="77777777">
        <w:tc>
          <w:tcPr>
            <w:tcW w:w="2397" w:type="dxa"/>
          </w:tcPr>
          <w:p w14:paraId="4E784EAC" w14:textId="77777777" w:rsidR="005B453F" w:rsidRDefault="00000000">
            <w:pPr>
              <w:spacing w:line="360" w:lineRule="auto"/>
              <w:jc w:val="both"/>
              <w:rPr>
                <w:b/>
                <w:sz w:val="22"/>
                <w:szCs w:val="22"/>
              </w:rPr>
            </w:pPr>
            <w:r>
              <w:rPr>
                <w:b/>
                <w:sz w:val="22"/>
                <w:szCs w:val="22"/>
              </w:rPr>
              <w:t>Description:</w:t>
            </w:r>
          </w:p>
        </w:tc>
        <w:tc>
          <w:tcPr>
            <w:tcW w:w="6516" w:type="dxa"/>
          </w:tcPr>
          <w:p w14:paraId="786EFF29" w14:textId="77777777" w:rsidR="005B453F" w:rsidRDefault="00000000">
            <w:pPr>
              <w:spacing w:line="360" w:lineRule="auto"/>
              <w:jc w:val="both"/>
              <w:rPr>
                <w:sz w:val="22"/>
                <w:szCs w:val="22"/>
              </w:rPr>
            </w:pPr>
            <w:r>
              <w:rPr>
                <w:sz w:val="22"/>
                <w:szCs w:val="22"/>
              </w:rPr>
              <w:t>Allows representatives to create surveys for constituents to gather feedback or opinions on various topics.</w:t>
            </w:r>
          </w:p>
        </w:tc>
      </w:tr>
      <w:tr w:rsidR="005B453F" w14:paraId="620A1300" w14:textId="77777777">
        <w:tc>
          <w:tcPr>
            <w:tcW w:w="2397" w:type="dxa"/>
          </w:tcPr>
          <w:p w14:paraId="0C310A25" w14:textId="77777777" w:rsidR="005B453F" w:rsidRDefault="00000000">
            <w:pPr>
              <w:spacing w:line="360" w:lineRule="auto"/>
              <w:jc w:val="both"/>
              <w:rPr>
                <w:b/>
                <w:sz w:val="22"/>
                <w:szCs w:val="22"/>
              </w:rPr>
            </w:pPr>
            <w:r>
              <w:rPr>
                <w:b/>
                <w:sz w:val="22"/>
                <w:szCs w:val="22"/>
              </w:rPr>
              <w:t>Trigger:</w:t>
            </w:r>
          </w:p>
        </w:tc>
        <w:tc>
          <w:tcPr>
            <w:tcW w:w="6516" w:type="dxa"/>
          </w:tcPr>
          <w:p w14:paraId="505EDB26" w14:textId="77777777" w:rsidR="005B453F" w:rsidRDefault="00000000">
            <w:pPr>
              <w:spacing w:line="360" w:lineRule="auto"/>
              <w:jc w:val="both"/>
              <w:rPr>
                <w:sz w:val="22"/>
                <w:szCs w:val="22"/>
              </w:rPr>
            </w:pPr>
            <w:r>
              <w:rPr>
                <w:sz w:val="22"/>
                <w:szCs w:val="22"/>
              </w:rPr>
              <w:t>A representative decides to initiate a survey to collect data from constituents.</w:t>
            </w:r>
          </w:p>
        </w:tc>
      </w:tr>
      <w:tr w:rsidR="005B453F" w14:paraId="06C7B425" w14:textId="77777777">
        <w:trPr>
          <w:trHeight w:val="228"/>
        </w:trPr>
        <w:tc>
          <w:tcPr>
            <w:tcW w:w="2397" w:type="dxa"/>
          </w:tcPr>
          <w:p w14:paraId="3787CACE" w14:textId="77777777" w:rsidR="005B453F" w:rsidRDefault="00000000">
            <w:pPr>
              <w:spacing w:line="360" w:lineRule="auto"/>
              <w:jc w:val="both"/>
              <w:rPr>
                <w:b/>
                <w:sz w:val="22"/>
                <w:szCs w:val="22"/>
              </w:rPr>
            </w:pPr>
            <w:r>
              <w:rPr>
                <w:b/>
                <w:sz w:val="22"/>
                <w:szCs w:val="22"/>
              </w:rPr>
              <w:t>Preconditions:</w:t>
            </w:r>
          </w:p>
        </w:tc>
        <w:tc>
          <w:tcPr>
            <w:tcW w:w="6516" w:type="dxa"/>
          </w:tcPr>
          <w:p w14:paraId="6F7C1893" w14:textId="77777777" w:rsidR="005B453F" w:rsidRDefault="00000000">
            <w:pPr>
              <w:spacing w:line="360" w:lineRule="auto"/>
              <w:jc w:val="both"/>
              <w:rPr>
                <w:sz w:val="22"/>
                <w:szCs w:val="22"/>
              </w:rPr>
            </w:pPr>
            <w:r>
              <w:rPr>
                <w:sz w:val="22"/>
                <w:szCs w:val="22"/>
              </w:rPr>
              <w:t>The system must support survey creation functionality.</w:t>
            </w:r>
          </w:p>
        </w:tc>
      </w:tr>
      <w:tr w:rsidR="005B453F" w14:paraId="1A76F663" w14:textId="77777777">
        <w:tc>
          <w:tcPr>
            <w:tcW w:w="2397" w:type="dxa"/>
          </w:tcPr>
          <w:p w14:paraId="3656A2EB" w14:textId="77777777" w:rsidR="005B453F" w:rsidRDefault="00000000">
            <w:pPr>
              <w:spacing w:line="360" w:lineRule="auto"/>
              <w:jc w:val="both"/>
              <w:rPr>
                <w:b/>
                <w:sz w:val="22"/>
                <w:szCs w:val="22"/>
              </w:rPr>
            </w:pPr>
            <w:r>
              <w:rPr>
                <w:b/>
                <w:sz w:val="22"/>
                <w:szCs w:val="22"/>
              </w:rPr>
              <w:t>Post-conditions:</w:t>
            </w:r>
          </w:p>
        </w:tc>
        <w:tc>
          <w:tcPr>
            <w:tcW w:w="6516" w:type="dxa"/>
          </w:tcPr>
          <w:p w14:paraId="34B4E30B" w14:textId="77777777" w:rsidR="005B453F" w:rsidRDefault="00000000">
            <w:pPr>
              <w:spacing w:line="360" w:lineRule="auto"/>
              <w:jc w:val="both"/>
              <w:rPr>
                <w:sz w:val="22"/>
                <w:szCs w:val="22"/>
              </w:rPr>
            </w:pPr>
            <w:r>
              <w:rPr>
                <w:sz w:val="22"/>
                <w:szCs w:val="22"/>
              </w:rPr>
              <w:t>The survey is saved and becomes available for constituents to participate in.</w:t>
            </w:r>
          </w:p>
        </w:tc>
      </w:tr>
      <w:tr w:rsidR="005B453F" w14:paraId="1B592E3A" w14:textId="77777777">
        <w:tc>
          <w:tcPr>
            <w:tcW w:w="2397" w:type="dxa"/>
          </w:tcPr>
          <w:p w14:paraId="60D70230" w14:textId="77777777" w:rsidR="005B453F" w:rsidRDefault="00000000">
            <w:pPr>
              <w:spacing w:line="360" w:lineRule="auto"/>
              <w:jc w:val="both"/>
              <w:rPr>
                <w:b/>
                <w:sz w:val="22"/>
                <w:szCs w:val="22"/>
              </w:rPr>
            </w:pPr>
            <w:r>
              <w:rPr>
                <w:b/>
                <w:sz w:val="22"/>
                <w:szCs w:val="22"/>
              </w:rPr>
              <w:t>Normal Flow:</w:t>
            </w:r>
          </w:p>
        </w:tc>
        <w:tc>
          <w:tcPr>
            <w:tcW w:w="6516" w:type="dxa"/>
          </w:tcPr>
          <w:p w14:paraId="337BDD8E" w14:textId="77777777" w:rsidR="005B453F" w:rsidRDefault="00000000">
            <w:pPr>
              <w:pStyle w:val="ListParagraph"/>
              <w:numPr>
                <w:ilvl w:val="0"/>
                <w:numId w:val="31"/>
              </w:numPr>
              <w:spacing w:line="360" w:lineRule="auto"/>
              <w:jc w:val="both"/>
              <w:rPr>
                <w:sz w:val="22"/>
                <w:szCs w:val="22"/>
              </w:rPr>
            </w:pPr>
            <w:r>
              <w:rPr>
                <w:sz w:val="22"/>
                <w:szCs w:val="22"/>
              </w:rPr>
              <w:t>The representative navigates to the survey creation section.</w:t>
            </w:r>
          </w:p>
          <w:p w14:paraId="31EF5C90" w14:textId="77777777" w:rsidR="005B453F" w:rsidRDefault="00000000">
            <w:pPr>
              <w:pStyle w:val="ListParagraph"/>
              <w:numPr>
                <w:ilvl w:val="0"/>
                <w:numId w:val="31"/>
              </w:numPr>
              <w:spacing w:line="360" w:lineRule="auto"/>
              <w:jc w:val="both"/>
              <w:rPr>
                <w:sz w:val="22"/>
                <w:szCs w:val="22"/>
              </w:rPr>
            </w:pPr>
            <w:r>
              <w:rPr>
                <w:sz w:val="22"/>
                <w:szCs w:val="22"/>
              </w:rPr>
              <w:lastRenderedPageBreak/>
              <w:t>The system prompts the representative to define the survey title.</w:t>
            </w:r>
          </w:p>
          <w:p w14:paraId="46BEE132" w14:textId="77777777" w:rsidR="005B453F" w:rsidRDefault="00000000">
            <w:pPr>
              <w:pStyle w:val="ListParagraph"/>
              <w:numPr>
                <w:ilvl w:val="0"/>
                <w:numId w:val="31"/>
              </w:numPr>
              <w:spacing w:line="360" w:lineRule="auto"/>
              <w:jc w:val="both"/>
              <w:rPr>
                <w:sz w:val="22"/>
                <w:szCs w:val="22"/>
              </w:rPr>
            </w:pPr>
            <w:r>
              <w:rPr>
                <w:sz w:val="22"/>
                <w:szCs w:val="22"/>
              </w:rPr>
              <w:t>The representative adds questions, specifying formats (e.g., multiple-choice, text response).</w:t>
            </w:r>
          </w:p>
          <w:p w14:paraId="23D20FAF" w14:textId="77777777" w:rsidR="005B453F" w:rsidRDefault="00000000">
            <w:pPr>
              <w:pStyle w:val="ListParagraph"/>
              <w:numPr>
                <w:ilvl w:val="0"/>
                <w:numId w:val="31"/>
              </w:numPr>
              <w:spacing w:line="360" w:lineRule="auto"/>
              <w:jc w:val="both"/>
              <w:rPr>
                <w:sz w:val="22"/>
                <w:szCs w:val="22"/>
              </w:rPr>
            </w:pPr>
            <w:r>
              <w:rPr>
                <w:sz w:val="22"/>
                <w:szCs w:val="22"/>
              </w:rPr>
              <w:t>Representative sets survey parameters, including start and end dates and visibility.</w:t>
            </w:r>
          </w:p>
          <w:p w14:paraId="4CB08238" w14:textId="77777777" w:rsidR="005B453F" w:rsidRDefault="00000000">
            <w:pPr>
              <w:pStyle w:val="ListParagraph"/>
              <w:numPr>
                <w:ilvl w:val="0"/>
                <w:numId w:val="31"/>
              </w:numPr>
              <w:spacing w:line="360" w:lineRule="auto"/>
              <w:jc w:val="both"/>
              <w:rPr>
                <w:sz w:val="22"/>
                <w:szCs w:val="22"/>
              </w:rPr>
            </w:pPr>
            <w:r>
              <w:rPr>
                <w:sz w:val="22"/>
                <w:szCs w:val="22"/>
              </w:rPr>
              <w:t>The system validates the survey and saves it in the database.</w:t>
            </w:r>
          </w:p>
          <w:p w14:paraId="2A80696C" w14:textId="77777777" w:rsidR="005B453F" w:rsidRDefault="00000000">
            <w:pPr>
              <w:pStyle w:val="ListParagraph"/>
              <w:numPr>
                <w:ilvl w:val="0"/>
                <w:numId w:val="31"/>
              </w:numPr>
              <w:spacing w:line="360" w:lineRule="auto"/>
              <w:jc w:val="both"/>
              <w:rPr>
                <w:color w:val="A6A6A6"/>
                <w:sz w:val="22"/>
                <w:szCs w:val="22"/>
              </w:rPr>
            </w:pPr>
            <w:r>
              <w:rPr>
                <w:sz w:val="22"/>
                <w:szCs w:val="22"/>
              </w:rPr>
              <w:t>The survey is published.</w:t>
            </w:r>
          </w:p>
        </w:tc>
      </w:tr>
      <w:tr w:rsidR="005B453F" w14:paraId="6F2B9A60" w14:textId="77777777">
        <w:tc>
          <w:tcPr>
            <w:tcW w:w="2397" w:type="dxa"/>
          </w:tcPr>
          <w:p w14:paraId="474F2051" w14:textId="77777777" w:rsidR="005B453F" w:rsidRDefault="00000000">
            <w:pPr>
              <w:spacing w:line="360" w:lineRule="auto"/>
              <w:jc w:val="both"/>
              <w:rPr>
                <w:b/>
                <w:sz w:val="22"/>
                <w:szCs w:val="22"/>
              </w:rPr>
            </w:pPr>
            <w:r>
              <w:rPr>
                <w:b/>
                <w:sz w:val="22"/>
                <w:szCs w:val="22"/>
              </w:rPr>
              <w:lastRenderedPageBreak/>
              <w:t>Alternative Flows:</w:t>
            </w:r>
          </w:p>
        </w:tc>
        <w:tc>
          <w:tcPr>
            <w:tcW w:w="6516" w:type="dxa"/>
          </w:tcPr>
          <w:p w14:paraId="41979493" w14:textId="77777777" w:rsidR="005B453F" w:rsidRDefault="00000000">
            <w:pPr>
              <w:spacing w:line="360" w:lineRule="auto"/>
              <w:jc w:val="both"/>
              <w:rPr>
                <w:sz w:val="22"/>
                <w:szCs w:val="22"/>
              </w:rPr>
            </w:pPr>
            <w:r>
              <w:rPr>
                <w:sz w:val="22"/>
                <w:szCs w:val="22"/>
              </w:rPr>
              <w:t>None</w:t>
            </w:r>
          </w:p>
        </w:tc>
      </w:tr>
      <w:tr w:rsidR="005B453F" w14:paraId="5703585B" w14:textId="77777777">
        <w:tc>
          <w:tcPr>
            <w:tcW w:w="2397" w:type="dxa"/>
          </w:tcPr>
          <w:p w14:paraId="76CE3FF2" w14:textId="77777777" w:rsidR="005B453F" w:rsidRDefault="00000000">
            <w:pPr>
              <w:spacing w:line="360" w:lineRule="auto"/>
              <w:jc w:val="both"/>
              <w:rPr>
                <w:b/>
                <w:sz w:val="22"/>
                <w:szCs w:val="22"/>
              </w:rPr>
            </w:pPr>
            <w:r>
              <w:rPr>
                <w:b/>
                <w:sz w:val="22"/>
                <w:szCs w:val="22"/>
              </w:rPr>
              <w:t>Exceptions:</w:t>
            </w:r>
          </w:p>
        </w:tc>
        <w:tc>
          <w:tcPr>
            <w:tcW w:w="6516" w:type="dxa"/>
          </w:tcPr>
          <w:p w14:paraId="6178167B" w14:textId="77777777" w:rsidR="005B453F" w:rsidRDefault="00000000">
            <w:pPr>
              <w:spacing w:line="360" w:lineRule="auto"/>
              <w:jc w:val="both"/>
              <w:rPr>
                <w:sz w:val="22"/>
                <w:szCs w:val="22"/>
              </w:rPr>
            </w:pPr>
            <w:r>
              <w:rPr>
                <w:sz w:val="22"/>
                <w:szCs w:val="22"/>
              </w:rPr>
              <w:t>None</w:t>
            </w:r>
          </w:p>
        </w:tc>
      </w:tr>
      <w:tr w:rsidR="005B453F" w14:paraId="11BADC7B" w14:textId="77777777">
        <w:tc>
          <w:tcPr>
            <w:tcW w:w="2397" w:type="dxa"/>
          </w:tcPr>
          <w:p w14:paraId="36617593" w14:textId="77777777" w:rsidR="005B453F" w:rsidRDefault="00000000">
            <w:pPr>
              <w:spacing w:line="360" w:lineRule="auto"/>
              <w:jc w:val="both"/>
              <w:rPr>
                <w:b/>
                <w:sz w:val="22"/>
                <w:szCs w:val="22"/>
              </w:rPr>
            </w:pPr>
            <w:r>
              <w:rPr>
                <w:b/>
                <w:sz w:val="22"/>
                <w:szCs w:val="22"/>
              </w:rPr>
              <w:t>Includes:</w:t>
            </w:r>
          </w:p>
        </w:tc>
        <w:tc>
          <w:tcPr>
            <w:tcW w:w="6516" w:type="dxa"/>
          </w:tcPr>
          <w:p w14:paraId="53E84C10" w14:textId="77777777" w:rsidR="005B453F" w:rsidRDefault="00000000">
            <w:pPr>
              <w:spacing w:line="360" w:lineRule="auto"/>
              <w:jc w:val="both"/>
              <w:rPr>
                <w:color w:val="A6A6A6"/>
                <w:sz w:val="22"/>
                <w:szCs w:val="22"/>
              </w:rPr>
            </w:pPr>
            <w:r>
              <w:rPr>
                <w:sz w:val="22"/>
                <w:szCs w:val="22"/>
              </w:rPr>
              <w:t>None</w:t>
            </w:r>
          </w:p>
        </w:tc>
      </w:tr>
      <w:tr w:rsidR="005B453F" w14:paraId="2D5A7018" w14:textId="77777777">
        <w:tc>
          <w:tcPr>
            <w:tcW w:w="2397" w:type="dxa"/>
          </w:tcPr>
          <w:p w14:paraId="48A905EB" w14:textId="77777777" w:rsidR="005B453F" w:rsidRDefault="00000000">
            <w:pPr>
              <w:spacing w:line="360" w:lineRule="auto"/>
              <w:jc w:val="both"/>
              <w:rPr>
                <w:b/>
                <w:sz w:val="22"/>
                <w:szCs w:val="22"/>
              </w:rPr>
            </w:pPr>
            <w:r>
              <w:rPr>
                <w:b/>
                <w:sz w:val="22"/>
                <w:szCs w:val="22"/>
              </w:rPr>
              <w:t>Special Requirements:</w:t>
            </w:r>
          </w:p>
        </w:tc>
        <w:tc>
          <w:tcPr>
            <w:tcW w:w="6516" w:type="dxa"/>
          </w:tcPr>
          <w:p w14:paraId="1754DACC" w14:textId="77777777" w:rsidR="005B453F" w:rsidRDefault="00000000">
            <w:pPr>
              <w:spacing w:line="360" w:lineRule="auto"/>
              <w:jc w:val="both"/>
              <w:rPr>
                <w:sz w:val="22"/>
                <w:szCs w:val="22"/>
              </w:rPr>
            </w:pPr>
            <w:r>
              <w:rPr>
                <w:sz w:val="22"/>
                <w:szCs w:val="22"/>
              </w:rPr>
              <w:t>The survey must support multiple question types and allow scheduling.</w:t>
            </w:r>
          </w:p>
        </w:tc>
      </w:tr>
      <w:tr w:rsidR="005B453F" w14:paraId="35316D41" w14:textId="77777777">
        <w:tc>
          <w:tcPr>
            <w:tcW w:w="2397" w:type="dxa"/>
          </w:tcPr>
          <w:p w14:paraId="018B141A" w14:textId="77777777" w:rsidR="005B453F" w:rsidRDefault="00000000">
            <w:pPr>
              <w:spacing w:line="360" w:lineRule="auto"/>
              <w:jc w:val="both"/>
              <w:rPr>
                <w:b/>
                <w:sz w:val="22"/>
                <w:szCs w:val="22"/>
              </w:rPr>
            </w:pPr>
            <w:r>
              <w:rPr>
                <w:b/>
                <w:sz w:val="22"/>
                <w:szCs w:val="22"/>
              </w:rPr>
              <w:t>Assumptions:</w:t>
            </w:r>
          </w:p>
        </w:tc>
        <w:tc>
          <w:tcPr>
            <w:tcW w:w="6516" w:type="dxa"/>
          </w:tcPr>
          <w:p w14:paraId="4F8ED295" w14:textId="77777777" w:rsidR="005B453F" w:rsidRDefault="00000000">
            <w:pPr>
              <w:spacing w:line="360" w:lineRule="auto"/>
              <w:jc w:val="both"/>
              <w:rPr>
                <w:color w:val="A6A6A6"/>
                <w:sz w:val="22"/>
                <w:szCs w:val="22"/>
              </w:rPr>
            </w:pPr>
            <w:r>
              <w:rPr>
                <w:sz w:val="22"/>
                <w:szCs w:val="22"/>
              </w:rPr>
              <w:t>None</w:t>
            </w:r>
          </w:p>
        </w:tc>
      </w:tr>
      <w:tr w:rsidR="005B453F" w14:paraId="17BACFB9" w14:textId="77777777">
        <w:tc>
          <w:tcPr>
            <w:tcW w:w="2397" w:type="dxa"/>
          </w:tcPr>
          <w:p w14:paraId="443934B9" w14:textId="77777777" w:rsidR="005B453F" w:rsidRDefault="00000000">
            <w:pPr>
              <w:spacing w:line="360" w:lineRule="auto"/>
              <w:jc w:val="both"/>
              <w:rPr>
                <w:b/>
                <w:sz w:val="22"/>
                <w:szCs w:val="22"/>
              </w:rPr>
            </w:pPr>
            <w:r>
              <w:rPr>
                <w:b/>
                <w:sz w:val="22"/>
                <w:szCs w:val="22"/>
              </w:rPr>
              <w:t>Notes and Issues:</w:t>
            </w:r>
          </w:p>
        </w:tc>
        <w:tc>
          <w:tcPr>
            <w:tcW w:w="6516" w:type="dxa"/>
          </w:tcPr>
          <w:p w14:paraId="61A87C70" w14:textId="77777777" w:rsidR="005B453F" w:rsidRDefault="00000000">
            <w:pPr>
              <w:spacing w:line="360" w:lineRule="auto"/>
              <w:jc w:val="both"/>
              <w:rPr>
                <w:sz w:val="22"/>
                <w:szCs w:val="22"/>
              </w:rPr>
            </w:pPr>
            <w:r>
              <w:rPr>
                <w:sz w:val="22"/>
                <w:szCs w:val="22"/>
              </w:rPr>
              <w:t>Ensure surveys are accessible on all devices.</w:t>
            </w:r>
          </w:p>
        </w:tc>
      </w:tr>
    </w:tbl>
    <w:p w14:paraId="77D37D6E" w14:textId="77777777" w:rsidR="005B453F" w:rsidRDefault="005B453F">
      <w:pPr>
        <w:pStyle w:val="Table"/>
        <w:spacing w:after="0"/>
        <w:jc w:val="both"/>
        <w:rPr>
          <w:b w:val="0"/>
          <w:bCs/>
          <w:i/>
          <w:iCs w:val="0"/>
        </w:rPr>
      </w:pPr>
      <w:bookmarkStart w:id="23" w:name="_Toc182868535"/>
    </w:p>
    <w:p w14:paraId="077FE611" w14:textId="77777777" w:rsidR="005B453F" w:rsidRDefault="00000000">
      <w:pPr>
        <w:pStyle w:val="Table"/>
        <w:spacing w:after="0"/>
        <w:rPr>
          <w:b w:val="0"/>
          <w:bCs/>
          <w:i/>
          <w:iCs w:val="0"/>
        </w:rPr>
      </w:pPr>
      <w:r>
        <w:rPr>
          <w:b w:val="0"/>
          <w:bCs/>
          <w:i/>
          <w:iCs w:val="0"/>
        </w:rPr>
        <w:t>Table 16</w:t>
      </w:r>
      <w:r>
        <w:rPr>
          <w:b w:val="0"/>
          <w:bCs/>
          <w:i/>
          <w:iCs w:val="0"/>
          <w:color w:val="auto"/>
          <w:szCs w:val="24"/>
          <w:lang w:eastAsia="en-US"/>
        </w:rPr>
        <w:t xml:space="preserve"> </w:t>
      </w:r>
      <w:r>
        <w:rPr>
          <w:b w:val="0"/>
          <w:bCs/>
          <w:i/>
          <w:iCs w:val="0"/>
        </w:rPr>
        <w:t>Compute Survey Results</w:t>
      </w:r>
      <w:bookmarkEnd w:id="2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562DB1BE" w14:textId="77777777">
        <w:tc>
          <w:tcPr>
            <w:tcW w:w="2397" w:type="dxa"/>
            <w:tcBorders>
              <w:top w:val="single" w:sz="12" w:space="0" w:color="auto"/>
              <w:bottom w:val="single" w:sz="6" w:space="0" w:color="auto"/>
            </w:tcBorders>
            <w:shd w:val="clear" w:color="auto" w:fill="F2F2F2" w:themeFill="background1" w:themeFillShade="F2"/>
          </w:tcPr>
          <w:p w14:paraId="50A9CC74"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D155369" w14:textId="77777777" w:rsidR="005B453F" w:rsidRDefault="00000000">
            <w:pPr>
              <w:spacing w:line="360" w:lineRule="auto"/>
              <w:jc w:val="both"/>
              <w:rPr>
                <w:color w:val="A6A6A6"/>
                <w:sz w:val="22"/>
                <w:szCs w:val="22"/>
              </w:rPr>
            </w:pPr>
            <w:r>
              <w:rPr>
                <w:sz w:val="22"/>
                <w:szCs w:val="22"/>
              </w:rPr>
              <w:t>UC-16</w:t>
            </w:r>
          </w:p>
        </w:tc>
      </w:tr>
      <w:tr w:rsidR="005B453F" w14:paraId="65B3CE1B" w14:textId="77777777">
        <w:tc>
          <w:tcPr>
            <w:tcW w:w="2397" w:type="dxa"/>
            <w:tcBorders>
              <w:top w:val="single" w:sz="6" w:space="0" w:color="auto"/>
              <w:bottom w:val="single" w:sz="6" w:space="0" w:color="auto"/>
            </w:tcBorders>
            <w:shd w:val="clear" w:color="auto" w:fill="F2F2F2" w:themeFill="background1" w:themeFillShade="F2"/>
          </w:tcPr>
          <w:p w14:paraId="3208B49E"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1305EF23" w14:textId="77777777" w:rsidR="005B453F" w:rsidRDefault="00000000">
            <w:pPr>
              <w:spacing w:line="360" w:lineRule="auto"/>
              <w:jc w:val="both"/>
              <w:rPr>
                <w:color w:val="A6A6A6"/>
                <w:sz w:val="22"/>
                <w:szCs w:val="22"/>
              </w:rPr>
            </w:pPr>
            <w:r>
              <w:rPr>
                <w:sz w:val="22"/>
                <w:szCs w:val="22"/>
              </w:rPr>
              <w:t>Compute Survey Results</w:t>
            </w:r>
          </w:p>
        </w:tc>
      </w:tr>
      <w:tr w:rsidR="005B453F" w14:paraId="209AA5B0" w14:textId="77777777">
        <w:tc>
          <w:tcPr>
            <w:tcW w:w="2397" w:type="dxa"/>
            <w:tcBorders>
              <w:top w:val="single" w:sz="6" w:space="0" w:color="auto"/>
            </w:tcBorders>
          </w:tcPr>
          <w:p w14:paraId="3DF6CB15"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3FD9C656" w14:textId="77777777" w:rsidR="005B453F" w:rsidRDefault="00000000">
            <w:pPr>
              <w:spacing w:line="360" w:lineRule="auto"/>
              <w:jc w:val="both"/>
              <w:rPr>
                <w:color w:val="A6A6A6"/>
                <w:sz w:val="22"/>
                <w:szCs w:val="22"/>
              </w:rPr>
            </w:pPr>
            <w:r>
              <w:rPr>
                <w:sz w:val="22"/>
                <w:szCs w:val="22"/>
              </w:rPr>
              <w:t>Representative</w:t>
            </w:r>
          </w:p>
        </w:tc>
      </w:tr>
      <w:tr w:rsidR="005B453F" w14:paraId="5FB36C69" w14:textId="77777777">
        <w:tc>
          <w:tcPr>
            <w:tcW w:w="2397" w:type="dxa"/>
          </w:tcPr>
          <w:p w14:paraId="67D31F9C" w14:textId="77777777" w:rsidR="005B453F" w:rsidRDefault="00000000">
            <w:pPr>
              <w:spacing w:line="360" w:lineRule="auto"/>
              <w:jc w:val="both"/>
              <w:rPr>
                <w:b/>
                <w:sz w:val="22"/>
                <w:szCs w:val="22"/>
              </w:rPr>
            </w:pPr>
            <w:r>
              <w:rPr>
                <w:b/>
                <w:sz w:val="22"/>
                <w:szCs w:val="22"/>
              </w:rPr>
              <w:t>Description:</w:t>
            </w:r>
          </w:p>
        </w:tc>
        <w:tc>
          <w:tcPr>
            <w:tcW w:w="6300" w:type="dxa"/>
          </w:tcPr>
          <w:p w14:paraId="2970993C" w14:textId="77777777" w:rsidR="005B453F" w:rsidRDefault="00000000">
            <w:pPr>
              <w:spacing w:line="360" w:lineRule="auto"/>
              <w:jc w:val="both"/>
              <w:rPr>
                <w:sz w:val="22"/>
                <w:szCs w:val="22"/>
              </w:rPr>
            </w:pPr>
            <w:r>
              <w:rPr>
                <w:sz w:val="22"/>
                <w:szCs w:val="22"/>
              </w:rPr>
              <w:t>Enables representatives to calculate and analyze survey responses for insights.</w:t>
            </w:r>
          </w:p>
        </w:tc>
      </w:tr>
      <w:tr w:rsidR="005B453F" w14:paraId="0601C22E" w14:textId="77777777">
        <w:tc>
          <w:tcPr>
            <w:tcW w:w="2397" w:type="dxa"/>
          </w:tcPr>
          <w:p w14:paraId="0152DB47" w14:textId="77777777" w:rsidR="005B453F" w:rsidRDefault="00000000">
            <w:pPr>
              <w:spacing w:line="360" w:lineRule="auto"/>
              <w:jc w:val="both"/>
              <w:rPr>
                <w:b/>
                <w:sz w:val="22"/>
                <w:szCs w:val="22"/>
              </w:rPr>
            </w:pPr>
            <w:r>
              <w:rPr>
                <w:b/>
                <w:sz w:val="22"/>
                <w:szCs w:val="22"/>
              </w:rPr>
              <w:t>Trigger:</w:t>
            </w:r>
          </w:p>
        </w:tc>
        <w:tc>
          <w:tcPr>
            <w:tcW w:w="6300" w:type="dxa"/>
          </w:tcPr>
          <w:p w14:paraId="62B2F22E" w14:textId="77777777" w:rsidR="005B453F" w:rsidRDefault="00000000">
            <w:pPr>
              <w:spacing w:line="360" w:lineRule="auto"/>
              <w:jc w:val="both"/>
              <w:rPr>
                <w:sz w:val="22"/>
                <w:szCs w:val="22"/>
              </w:rPr>
            </w:pPr>
            <w:r>
              <w:rPr>
                <w:sz w:val="22"/>
                <w:szCs w:val="22"/>
              </w:rPr>
              <w:t>A representative wants to analyze data from a completed survey.</w:t>
            </w:r>
          </w:p>
        </w:tc>
      </w:tr>
      <w:tr w:rsidR="005B453F" w14:paraId="18231CF9" w14:textId="77777777">
        <w:trPr>
          <w:trHeight w:val="228"/>
        </w:trPr>
        <w:tc>
          <w:tcPr>
            <w:tcW w:w="2397" w:type="dxa"/>
          </w:tcPr>
          <w:p w14:paraId="0C831A22" w14:textId="77777777" w:rsidR="005B453F" w:rsidRDefault="00000000">
            <w:pPr>
              <w:spacing w:line="360" w:lineRule="auto"/>
              <w:jc w:val="both"/>
              <w:rPr>
                <w:b/>
                <w:sz w:val="22"/>
                <w:szCs w:val="22"/>
              </w:rPr>
            </w:pPr>
            <w:r>
              <w:rPr>
                <w:b/>
                <w:sz w:val="22"/>
                <w:szCs w:val="22"/>
              </w:rPr>
              <w:t>Preconditions:</w:t>
            </w:r>
          </w:p>
        </w:tc>
        <w:tc>
          <w:tcPr>
            <w:tcW w:w="6300" w:type="dxa"/>
          </w:tcPr>
          <w:p w14:paraId="1C8E3F67" w14:textId="77777777" w:rsidR="005B453F" w:rsidRDefault="00000000">
            <w:pPr>
              <w:spacing w:line="360" w:lineRule="auto"/>
              <w:jc w:val="both"/>
              <w:rPr>
                <w:sz w:val="22"/>
                <w:szCs w:val="22"/>
              </w:rPr>
            </w:pPr>
            <w:r>
              <w:rPr>
                <w:sz w:val="22"/>
                <w:szCs w:val="22"/>
              </w:rPr>
              <w:t>The survey must be completed and responses stored in the database.</w:t>
            </w:r>
          </w:p>
        </w:tc>
      </w:tr>
      <w:tr w:rsidR="005B453F" w14:paraId="3B06BF87" w14:textId="77777777">
        <w:tc>
          <w:tcPr>
            <w:tcW w:w="2397" w:type="dxa"/>
          </w:tcPr>
          <w:p w14:paraId="161B4C09" w14:textId="77777777" w:rsidR="005B453F" w:rsidRDefault="00000000">
            <w:pPr>
              <w:spacing w:line="360" w:lineRule="auto"/>
              <w:jc w:val="both"/>
              <w:rPr>
                <w:b/>
                <w:sz w:val="22"/>
                <w:szCs w:val="22"/>
              </w:rPr>
            </w:pPr>
            <w:r>
              <w:rPr>
                <w:b/>
                <w:sz w:val="22"/>
                <w:szCs w:val="22"/>
              </w:rPr>
              <w:t>Post-conditions:</w:t>
            </w:r>
          </w:p>
        </w:tc>
        <w:tc>
          <w:tcPr>
            <w:tcW w:w="6300" w:type="dxa"/>
          </w:tcPr>
          <w:p w14:paraId="3040A500" w14:textId="77777777" w:rsidR="005B453F" w:rsidRDefault="00000000">
            <w:pPr>
              <w:spacing w:line="360" w:lineRule="auto"/>
              <w:jc w:val="both"/>
              <w:rPr>
                <w:sz w:val="22"/>
                <w:szCs w:val="22"/>
              </w:rPr>
            </w:pPr>
            <w:r>
              <w:rPr>
                <w:sz w:val="22"/>
                <w:szCs w:val="22"/>
              </w:rPr>
              <w:t>Survey results are computed and presented in a report format.</w:t>
            </w:r>
          </w:p>
        </w:tc>
      </w:tr>
      <w:tr w:rsidR="005B453F" w14:paraId="10C12FEC" w14:textId="77777777">
        <w:tc>
          <w:tcPr>
            <w:tcW w:w="2397" w:type="dxa"/>
          </w:tcPr>
          <w:p w14:paraId="0CEE5F4F" w14:textId="77777777" w:rsidR="005B453F" w:rsidRDefault="00000000">
            <w:pPr>
              <w:spacing w:line="360" w:lineRule="auto"/>
              <w:jc w:val="both"/>
              <w:rPr>
                <w:b/>
                <w:sz w:val="22"/>
                <w:szCs w:val="22"/>
              </w:rPr>
            </w:pPr>
            <w:r>
              <w:rPr>
                <w:b/>
                <w:sz w:val="22"/>
                <w:szCs w:val="22"/>
              </w:rPr>
              <w:t>Normal Flow:</w:t>
            </w:r>
          </w:p>
        </w:tc>
        <w:tc>
          <w:tcPr>
            <w:tcW w:w="6300" w:type="dxa"/>
          </w:tcPr>
          <w:p w14:paraId="2FCB1532" w14:textId="77777777" w:rsidR="005B453F" w:rsidRDefault="00000000">
            <w:pPr>
              <w:pStyle w:val="ListParagraph"/>
              <w:numPr>
                <w:ilvl w:val="0"/>
                <w:numId w:val="32"/>
              </w:numPr>
              <w:spacing w:line="360" w:lineRule="auto"/>
              <w:jc w:val="both"/>
              <w:rPr>
                <w:sz w:val="22"/>
                <w:szCs w:val="22"/>
              </w:rPr>
            </w:pPr>
            <w:r>
              <w:rPr>
                <w:sz w:val="22"/>
                <w:szCs w:val="22"/>
              </w:rPr>
              <w:t>The representative selects a complete survey for analysis.</w:t>
            </w:r>
          </w:p>
          <w:p w14:paraId="1CF8DB2F" w14:textId="77777777" w:rsidR="005B453F" w:rsidRDefault="00000000">
            <w:pPr>
              <w:pStyle w:val="ListParagraph"/>
              <w:numPr>
                <w:ilvl w:val="0"/>
                <w:numId w:val="32"/>
              </w:numPr>
              <w:spacing w:line="360" w:lineRule="auto"/>
              <w:jc w:val="both"/>
              <w:rPr>
                <w:sz w:val="22"/>
                <w:szCs w:val="22"/>
              </w:rPr>
            </w:pPr>
            <w:r>
              <w:rPr>
                <w:sz w:val="22"/>
                <w:szCs w:val="22"/>
              </w:rPr>
              <w:t>The system retrieves survey responses from the database.</w:t>
            </w:r>
          </w:p>
          <w:p w14:paraId="11FD6083" w14:textId="77777777" w:rsidR="005B453F" w:rsidRDefault="00000000">
            <w:pPr>
              <w:pStyle w:val="ListParagraph"/>
              <w:numPr>
                <w:ilvl w:val="0"/>
                <w:numId w:val="32"/>
              </w:numPr>
              <w:spacing w:line="360" w:lineRule="auto"/>
              <w:jc w:val="both"/>
              <w:rPr>
                <w:sz w:val="22"/>
                <w:szCs w:val="22"/>
              </w:rPr>
            </w:pPr>
            <w:r>
              <w:rPr>
                <w:sz w:val="22"/>
                <w:szCs w:val="22"/>
              </w:rPr>
              <w:t>The system computes results, generating aggregated statistics and insights.</w:t>
            </w:r>
          </w:p>
          <w:p w14:paraId="406C2B2D" w14:textId="77777777" w:rsidR="005B453F" w:rsidRDefault="00000000">
            <w:pPr>
              <w:pStyle w:val="ListParagraph"/>
              <w:numPr>
                <w:ilvl w:val="0"/>
                <w:numId w:val="32"/>
              </w:numPr>
              <w:spacing w:line="360" w:lineRule="auto"/>
              <w:jc w:val="both"/>
              <w:rPr>
                <w:color w:val="A6A6A6"/>
                <w:sz w:val="22"/>
                <w:szCs w:val="22"/>
              </w:rPr>
            </w:pPr>
            <w:r>
              <w:rPr>
                <w:sz w:val="22"/>
                <w:szCs w:val="22"/>
              </w:rPr>
              <w:t>Representative views results in graphical and tabular form.</w:t>
            </w:r>
          </w:p>
        </w:tc>
      </w:tr>
      <w:tr w:rsidR="005B453F" w14:paraId="19B66BDF" w14:textId="77777777">
        <w:tc>
          <w:tcPr>
            <w:tcW w:w="2397" w:type="dxa"/>
          </w:tcPr>
          <w:p w14:paraId="5E582AA7" w14:textId="77777777" w:rsidR="005B453F" w:rsidRDefault="00000000">
            <w:pPr>
              <w:spacing w:line="360" w:lineRule="auto"/>
              <w:jc w:val="both"/>
              <w:rPr>
                <w:b/>
                <w:sz w:val="22"/>
                <w:szCs w:val="22"/>
              </w:rPr>
            </w:pPr>
            <w:r>
              <w:rPr>
                <w:b/>
                <w:sz w:val="22"/>
                <w:szCs w:val="22"/>
              </w:rPr>
              <w:t>Alternative Flows:</w:t>
            </w:r>
          </w:p>
        </w:tc>
        <w:tc>
          <w:tcPr>
            <w:tcW w:w="6300" w:type="dxa"/>
          </w:tcPr>
          <w:p w14:paraId="7769322A" w14:textId="77777777" w:rsidR="005B453F" w:rsidRDefault="00000000">
            <w:pPr>
              <w:spacing w:line="360" w:lineRule="auto"/>
              <w:jc w:val="both"/>
              <w:rPr>
                <w:sz w:val="22"/>
                <w:szCs w:val="22"/>
              </w:rPr>
            </w:pPr>
            <w:r>
              <w:rPr>
                <w:b/>
                <w:bCs/>
                <w:sz w:val="22"/>
                <w:szCs w:val="22"/>
              </w:rPr>
              <w:t>No Responses:</w:t>
            </w:r>
            <w:r>
              <w:rPr>
                <w:sz w:val="22"/>
                <w:szCs w:val="22"/>
              </w:rPr>
              <w:t xml:space="preserve"> If there are no available responses, the system alerts the representative.</w:t>
            </w:r>
          </w:p>
        </w:tc>
      </w:tr>
      <w:tr w:rsidR="005B453F" w14:paraId="02E206D8" w14:textId="77777777">
        <w:tc>
          <w:tcPr>
            <w:tcW w:w="2397" w:type="dxa"/>
          </w:tcPr>
          <w:p w14:paraId="0655122C" w14:textId="77777777" w:rsidR="005B453F" w:rsidRDefault="00000000">
            <w:pPr>
              <w:spacing w:line="360" w:lineRule="auto"/>
              <w:jc w:val="both"/>
              <w:rPr>
                <w:b/>
                <w:sz w:val="22"/>
                <w:szCs w:val="22"/>
              </w:rPr>
            </w:pPr>
            <w:r>
              <w:rPr>
                <w:b/>
                <w:sz w:val="22"/>
                <w:szCs w:val="22"/>
              </w:rPr>
              <w:t>Exceptions:</w:t>
            </w:r>
          </w:p>
        </w:tc>
        <w:tc>
          <w:tcPr>
            <w:tcW w:w="6300" w:type="dxa"/>
          </w:tcPr>
          <w:p w14:paraId="08A6D264" w14:textId="77777777" w:rsidR="005B453F" w:rsidRDefault="00000000">
            <w:pPr>
              <w:spacing w:line="360" w:lineRule="auto"/>
              <w:jc w:val="both"/>
              <w:rPr>
                <w:sz w:val="22"/>
                <w:szCs w:val="22"/>
              </w:rPr>
            </w:pPr>
            <w:r>
              <w:rPr>
                <w:sz w:val="22"/>
                <w:szCs w:val="22"/>
              </w:rPr>
              <w:t>None</w:t>
            </w:r>
          </w:p>
        </w:tc>
      </w:tr>
      <w:tr w:rsidR="005B453F" w14:paraId="3A68A6E9" w14:textId="77777777">
        <w:tc>
          <w:tcPr>
            <w:tcW w:w="2397" w:type="dxa"/>
          </w:tcPr>
          <w:p w14:paraId="342D4F02" w14:textId="77777777" w:rsidR="005B453F" w:rsidRDefault="00000000">
            <w:pPr>
              <w:spacing w:line="360" w:lineRule="auto"/>
              <w:jc w:val="both"/>
              <w:rPr>
                <w:b/>
                <w:sz w:val="22"/>
                <w:szCs w:val="22"/>
              </w:rPr>
            </w:pPr>
            <w:r>
              <w:rPr>
                <w:b/>
                <w:sz w:val="22"/>
                <w:szCs w:val="22"/>
              </w:rPr>
              <w:t>Includes:</w:t>
            </w:r>
          </w:p>
        </w:tc>
        <w:tc>
          <w:tcPr>
            <w:tcW w:w="6300" w:type="dxa"/>
          </w:tcPr>
          <w:p w14:paraId="493CBE98" w14:textId="77777777" w:rsidR="005B453F" w:rsidRDefault="00000000">
            <w:pPr>
              <w:spacing w:line="360" w:lineRule="auto"/>
              <w:jc w:val="both"/>
              <w:rPr>
                <w:color w:val="A6A6A6"/>
                <w:sz w:val="22"/>
                <w:szCs w:val="22"/>
              </w:rPr>
            </w:pPr>
            <w:r>
              <w:rPr>
                <w:sz w:val="22"/>
                <w:szCs w:val="22"/>
              </w:rPr>
              <w:t>None</w:t>
            </w:r>
          </w:p>
        </w:tc>
      </w:tr>
      <w:tr w:rsidR="005B453F" w14:paraId="1B80967D" w14:textId="77777777">
        <w:tc>
          <w:tcPr>
            <w:tcW w:w="2397" w:type="dxa"/>
          </w:tcPr>
          <w:p w14:paraId="5BD7FC61" w14:textId="77777777" w:rsidR="005B453F" w:rsidRDefault="00000000">
            <w:pPr>
              <w:spacing w:line="360" w:lineRule="auto"/>
              <w:jc w:val="both"/>
              <w:rPr>
                <w:b/>
                <w:sz w:val="22"/>
                <w:szCs w:val="22"/>
              </w:rPr>
            </w:pPr>
            <w:r>
              <w:rPr>
                <w:b/>
                <w:sz w:val="22"/>
                <w:szCs w:val="22"/>
              </w:rPr>
              <w:lastRenderedPageBreak/>
              <w:t>Special Requirements:</w:t>
            </w:r>
          </w:p>
        </w:tc>
        <w:tc>
          <w:tcPr>
            <w:tcW w:w="6300" w:type="dxa"/>
          </w:tcPr>
          <w:p w14:paraId="07F9F6E0" w14:textId="77777777" w:rsidR="005B453F" w:rsidRDefault="00000000">
            <w:pPr>
              <w:spacing w:line="360" w:lineRule="auto"/>
              <w:jc w:val="both"/>
              <w:rPr>
                <w:sz w:val="22"/>
                <w:szCs w:val="22"/>
              </w:rPr>
            </w:pPr>
            <w:r>
              <w:rPr>
                <w:sz w:val="22"/>
                <w:szCs w:val="22"/>
              </w:rPr>
              <w:t>The system should support advanced data visualization.</w:t>
            </w:r>
          </w:p>
        </w:tc>
      </w:tr>
      <w:tr w:rsidR="005B453F" w14:paraId="30690867" w14:textId="77777777">
        <w:tc>
          <w:tcPr>
            <w:tcW w:w="2397" w:type="dxa"/>
          </w:tcPr>
          <w:p w14:paraId="2F1A0C35" w14:textId="77777777" w:rsidR="005B453F" w:rsidRDefault="00000000">
            <w:pPr>
              <w:spacing w:line="360" w:lineRule="auto"/>
              <w:jc w:val="both"/>
              <w:rPr>
                <w:b/>
                <w:sz w:val="22"/>
                <w:szCs w:val="22"/>
              </w:rPr>
            </w:pPr>
            <w:r>
              <w:rPr>
                <w:b/>
                <w:sz w:val="22"/>
                <w:szCs w:val="22"/>
              </w:rPr>
              <w:t>Assumptions:</w:t>
            </w:r>
          </w:p>
        </w:tc>
        <w:tc>
          <w:tcPr>
            <w:tcW w:w="6300" w:type="dxa"/>
          </w:tcPr>
          <w:p w14:paraId="15531C15" w14:textId="77777777" w:rsidR="005B453F" w:rsidRDefault="00000000">
            <w:pPr>
              <w:spacing w:line="360" w:lineRule="auto"/>
              <w:jc w:val="both"/>
              <w:rPr>
                <w:color w:val="A6A6A6"/>
                <w:sz w:val="22"/>
                <w:szCs w:val="22"/>
              </w:rPr>
            </w:pPr>
            <w:r>
              <w:rPr>
                <w:sz w:val="22"/>
                <w:szCs w:val="22"/>
              </w:rPr>
              <w:t>Responses are complete and accurately recorded.</w:t>
            </w:r>
          </w:p>
        </w:tc>
      </w:tr>
      <w:tr w:rsidR="005B453F" w14:paraId="5E96360C" w14:textId="77777777">
        <w:tc>
          <w:tcPr>
            <w:tcW w:w="2397" w:type="dxa"/>
          </w:tcPr>
          <w:p w14:paraId="487428CA" w14:textId="77777777" w:rsidR="005B453F" w:rsidRDefault="00000000">
            <w:pPr>
              <w:spacing w:line="360" w:lineRule="auto"/>
              <w:jc w:val="both"/>
              <w:rPr>
                <w:b/>
                <w:sz w:val="22"/>
                <w:szCs w:val="22"/>
              </w:rPr>
            </w:pPr>
            <w:r>
              <w:rPr>
                <w:b/>
                <w:sz w:val="22"/>
                <w:szCs w:val="22"/>
              </w:rPr>
              <w:t>Notes and Issues:</w:t>
            </w:r>
          </w:p>
        </w:tc>
        <w:tc>
          <w:tcPr>
            <w:tcW w:w="6300" w:type="dxa"/>
          </w:tcPr>
          <w:p w14:paraId="2B4DB144" w14:textId="77777777" w:rsidR="005B453F" w:rsidRDefault="00000000">
            <w:pPr>
              <w:spacing w:line="360" w:lineRule="auto"/>
              <w:jc w:val="both"/>
              <w:rPr>
                <w:sz w:val="22"/>
                <w:szCs w:val="22"/>
              </w:rPr>
            </w:pPr>
            <w:r>
              <w:rPr>
                <w:sz w:val="22"/>
                <w:szCs w:val="22"/>
              </w:rPr>
              <w:t>Ensure reports are exportable for external use.</w:t>
            </w:r>
          </w:p>
        </w:tc>
      </w:tr>
    </w:tbl>
    <w:p w14:paraId="43A45AFA" w14:textId="77777777" w:rsidR="005B453F" w:rsidRDefault="005B453F">
      <w:pPr>
        <w:spacing w:line="360" w:lineRule="auto"/>
        <w:jc w:val="both"/>
        <w:rPr>
          <w:lang w:eastAsia="ar-SA"/>
        </w:rPr>
      </w:pPr>
    </w:p>
    <w:p w14:paraId="134302E3" w14:textId="77777777" w:rsidR="005B453F" w:rsidRDefault="00000000">
      <w:pPr>
        <w:pStyle w:val="Table"/>
        <w:spacing w:after="0"/>
        <w:rPr>
          <w:b w:val="0"/>
          <w:bCs/>
          <w:i/>
          <w:iCs w:val="0"/>
        </w:rPr>
      </w:pPr>
      <w:bookmarkStart w:id="24" w:name="_Toc182868536"/>
      <w:r>
        <w:rPr>
          <w:b w:val="0"/>
          <w:bCs/>
          <w:i/>
          <w:iCs w:val="0"/>
        </w:rPr>
        <w:t>Table 17</w:t>
      </w:r>
      <w:r>
        <w:rPr>
          <w:b w:val="0"/>
          <w:bCs/>
          <w:i/>
          <w:iCs w:val="0"/>
          <w:color w:val="auto"/>
          <w:szCs w:val="24"/>
          <w:lang w:eastAsia="en-US"/>
        </w:rPr>
        <w:t xml:space="preserve"> </w:t>
      </w:r>
      <w:r>
        <w:rPr>
          <w:b w:val="0"/>
          <w:bCs/>
          <w:i/>
          <w:iCs w:val="0"/>
        </w:rPr>
        <w:t>View Survey Results</w:t>
      </w:r>
      <w:bookmarkEnd w:id="24"/>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37C04183" w14:textId="77777777">
        <w:tc>
          <w:tcPr>
            <w:tcW w:w="2397" w:type="dxa"/>
            <w:tcBorders>
              <w:top w:val="single" w:sz="12" w:space="0" w:color="auto"/>
              <w:bottom w:val="single" w:sz="6" w:space="0" w:color="auto"/>
            </w:tcBorders>
            <w:shd w:val="clear" w:color="auto" w:fill="F2F2F2" w:themeFill="background1" w:themeFillShade="F2"/>
          </w:tcPr>
          <w:p w14:paraId="0CD27EAF"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252A63E" w14:textId="77777777" w:rsidR="005B453F" w:rsidRDefault="00000000">
            <w:pPr>
              <w:spacing w:line="360" w:lineRule="auto"/>
              <w:jc w:val="both"/>
              <w:rPr>
                <w:color w:val="A6A6A6"/>
                <w:sz w:val="22"/>
                <w:szCs w:val="22"/>
              </w:rPr>
            </w:pPr>
            <w:r>
              <w:rPr>
                <w:sz w:val="22"/>
                <w:szCs w:val="22"/>
              </w:rPr>
              <w:t>UC-17</w:t>
            </w:r>
          </w:p>
        </w:tc>
      </w:tr>
      <w:tr w:rsidR="005B453F" w14:paraId="02055384" w14:textId="77777777">
        <w:tc>
          <w:tcPr>
            <w:tcW w:w="2397" w:type="dxa"/>
            <w:tcBorders>
              <w:top w:val="single" w:sz="6" w:space="0" w:color="auto"/>
              <w:bottom w:val="single" w:sz="6" w:space="0" w:color="auto"/>
            </w:tcBorders>
            <w:shd w:val="clear" w:color="auto" w:fill="F2F2F2" w:themeFill="background1" w:themeFillShade="F2"/>
          </w:tcPr>
          <w:p w14:paraId="659DFFC7"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796A672E" w14:textId="77777777" w:rsidR="005B453F" w:rsidRDefault="00000000">
            <w:pPr>
              <w:spacing w:line="360" w:lineRule="auto"/>
              <w:jc w:val="both"/>
              <w:rPr>
                <w:color w:val="A6A6A6"/>
                <w:sz w:val="22"/>
                <w:szCs w:val="22"/>
              </w:rPr>
            </w:pPr>
            <w:r>
              <w:rPr>
                <w:sz w:val="22"/>
                <w:szCs w:val="22"/>
              </w:rPr>
              <w:t>View Survey Results</w:t>
            </w:r>
          </w:p>
        </w:tc>
      </w:tr>
      <w:tr w:rsidR="005B453F" w14:paraId="692A25CB" w14:textId="77777777">
        <w:tc>
          <w:tcPr>
            <w:tcW w:w="2397" w:type="dxa"/>
            <w:tcBorders>
              <w:top w:val="single" w:sz="6" w:space="0" w:color="auto"/>
            </w:tcBorders>
          </w:tcPr>
          <w:p w14:paraId="21618F8D"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36CCC83A" w14:textId="77777777" w:rsidR="005B453F" w:rsidRDefault="00000000">
            <w:pPr>
              <w:spacing w:line="360" w:lineRule="auto"/>
              <w:jc w:val="both"/>
              <w:rPr>
                <w:color w:val="A6A6A6"/>
                <w:sz w:val="22"/>
                <w:szCs w:val="22"/>
              </w:rPr>
            </w:pPr>
            <w:r>
              <w:rPr>
                <w:sz w:val="22"/>
                <w:szCs w:val="22"/>
              </w:rPr>
              <w:t>Representative</w:t>
            </w:r>
          </w:p>
        </w:tc>
      </w:tr>
      <w:tr w:rsidR="005B453F" w14:paraId="7CA66EAA" w14:textId="77777777">
        <w:tc>
          <w:tcPr>
            <w:tcW w:w="2397" w:type="dxa"/>
          </w:tcPr>
          <w:p w14:paraId="10F8DCF4" w14:textId="77777777" w:rsidR="005B453F" w:rsidRDefault="00000000">
            <w:pPr>
              <w:spacing w:line="360" w:lineRule="auto"/>
              <w:jc w:val="both"/>
              <w:rPr>
                <w:b/>
                <w:sz w:val="22"/>
                <w:szCs w:val="22"/>
              </w:rPr>
            </w:pPr>
            <w:r>
              <w:rPr>
                <w:b/>
                <w:sz w:val="22"/>
                <w:szCs w:val="22"/>
              </w:rPr>
              <w:t>Description:</w:t>
            </w:r>
          </w:p>
        </w:tc>
        <w:tc>
          <w:tcPr>
            <w:tcW w:w="6300" w:type="dxa"/>
          </w:tcPr>
          <w:p w14:paraId="364127F3" w14:textId="77777777" w:rsidR="005B453F" w:rsidRDefault="00000000">
            <w:pPr>
              <w:spacing w:line="360" w:lineRule="auto"/>
              <w:jc w:val="both"/>
              <w:rPr>
                <w:sz w:val="22"/>
                <w:szCs w:val="22"/>
              </w:rPr>
            </w:pPr>
            <w:r>
              <w:rPr>
                <w:sz w:val="22"/>
                <w:szCs w:val="22"/>
              </w:rPr>
              <w:t>Allows representatives to review computed results and gain insights from constituent responses.</w:t>
            </w:r>
          </w:p>
        </w:tc>
      </w:tr>
      <w:tr w:rsidR="005B453F" w14:paraId="362CF5F8" w14:textId="77777777">
        <w:tc>
          <w:tcPr>
            <w:tcW w:w="2397" w:type="dxa"/>
          </w:tcPr>
          <w:p w14:paraId="17F06459" w14:textId="77777777" w:rsidR="005B453F" w:rsidRDefault="00000000">
            <w:pPr>
              <w:spacing w:line="360" w:lineRule="auto"/>
              <w:jc w:val="both"/>
              <w:rPr>
                <w:b/>
                <w:sz w:val="22"/>
                <w:szCs w:val="22"/>
              </w:rPr>
            </w:pPr>
            <w:r>
              <w:rPr>
                <w:b/>
                <w:sz w:val="22"/>
                <w:szCs w:val="22"/>
              </w:rPr>
              <w:t>Trigger:</w:t>
            </w:r>
          </w:p>
        </w:tc>
        <w:tc>
          <w:tcPr>
            <w:tcW w:w="6300" w:type="dxa"/>
          </w:tcPr>
          <w:p w14:paraId="7C467615" w14:textId="77777777" w:rsidR="005B453F" w:rsidRDefault="00000000">
            <w:pPr>
              <w:spacing w:line="360" w:lineRule="auto"/>
              <w:jc w:val="both"/>
              <w:rPr>
                <w:sz w:val="22"/>
                <w:szCs w:val="22"/>
              </w:rPr>
            </w:pPr>
            <w:r>
              <w:rPr>
                <w:sz w:val="22"/>
                <w:szCs w:val="22"/>
              </w:rPr>
              <w:t>A representative seeks to view results of a previously conducted survey</w:t>
            </w:r>
          </w:p>
        </w:tc>
      </w:tr>
      <w:tr w:rsidR="005B453F" w14:paraId="2F02952E" w14:textId="77777777">
        <w:trPr>
          <w:trHeight w:val="228"/>
        </w:trPr>
        <w:tc>
          <w:tcPr>
            <w:tcW w:w="2397" w:type="dxa"/>
          </w:tcPr>
          <w:p w14:paraId="75E50C1F" w14:textId="77777777" w:rsidR="005B453F" w:rsidRDefault="00000000">
            <w:pPr>
              <w:spacing w:line="360" w:lineRule="auto"/>
              <w:jc w:val="both"/>
              <w:rPr>
                <w:b/>
                <w:sz w:val="22"/>
                <w:szCs w:val="22"/>
              </w:rPr>
            </w:pPr>
            <w:r>
              <w:rPr>
                <w:b/>
                <w:sz w:val="22"/>
                <w:szCs w:val="22"/>
              </w:rPr>
              <w:t>Preconditions:</w:t>
            </w:r>
          </w:p>
        </w:tc>
        <w:tc>
          <w:tcPr>
            <w:tcW w:w="6300" w:type="dxa"/>
          </w:tcPr>
          <w:p w14:paraId="6F0F0A14" w14:textId="77777777" w:rsidR="005B453F" w:rsidRDefault="00000000">
            <w:pPr>
              <w:spacing w:line="360" w:lineRule="auto"/>
              <w:jc w:val="both"/>
              <w:rPr>
                <w:sz w:val="22"/>
                <w:szCs w:val="22"/>
              </w:rPr>
            </w:pPr>
            <w:r>
              <w:rPr>
                <w:sz w:val="22"/>
                <w:szCs w:val="22"/>
              </w:rPr>
              <w:t>Survey results must be computed and available in the database.</w:t>
            </w:r>
          </w:p>
        </w:tc>
      </w:tr>
      <w:tr w:rsidR="005B453F" w14:paraId="56AB2B94" w14:textId="77777777">
        <w:tc>
          <w:tcPr>
            <w:tcW w:w="2397" w:type="dxa"/>
          </w:tcPr>
          <w:p w14:paraId="1121DF8E" w14:textId="77777777" w:rsidR="005B453F" w:rsidRDefault="00000000">
            <w:pPr>
              <w:spacing w:line="360" w:lineRule="auto"/>
              <w:jc w:val="both"/>
              <w:rPr>
                <w:b/>
                <w:sz w:val="22"/>
                <w:szCs w:val="22"/>
              </w:rPr>
            </w:pPr>
            <w:r>
              <w:rPr>
                <w:b/>
                <w:sz w:val="22"/>
                <w:szCs w:val="22"/>
              </w:rPr>
              <w:t>Post-conditions:</w:t>
            </w:r>
          </w:p>
        </w:tc>
        <w:tc>
          <w:tcPr>
            <w:tcW w:w="6300" w:type="dxa"/>
          </w:tcPr>
          <w:p w14:paraId="5B89F5E5" w14:textId="77777777" w:rsidR="005B453F" w:rsidRDefault="00000000">
            <w:pPr>
              <w:spacing w:line="360" w:lineRule="auto"/>
              <w:jc w:val="both"/>
              <w:rPr>
                <w:sz w:val="22"/>
                <w:szCs w:val="22"/>
              </w:rPr>
            </w:pPr>
            <w:r>
              <w:rPr>
                <w:sz w:val="22"/>
                <w:szCs w:val="22"/>
              </w:rPr>
              <w:t>Survey results are displayed to the representative.</w:t>
            </w:r>
          </w:p>
        </w:tc>
      </w:tr>
      <w:tr w:rsidR="005B453F" w14:paraId="1748A44E" w14:textId="77777777">
        <w:tc>
          <w:tcPr>
            <w:tcW w:w="2397" w:type="dxa"/>
          </w:tcPr>
          <w:p w14:paraId="7FB3C15A" w14:textId="77777777" w:rsidR="005B453F" w:rsidRDefault="00000000">
            <w:pPr>
              <w:spacing w:line="360" w:lineRule="auto"/>
              <w:jc w:val="both"/>
              <w:rPr>
                <w:b/>
                <w:sz w:val="22"/>
                <w:szCs w:val="22"/>
              </w:rPr>
            </w:pPr>
            <w:r>
              <w:rPr>
                <w:b/>
                <w:sz w:val="22"/>
                <w:szCs w:val="22"/>
              </w:rPr>
              <w:t>Normal Flow:</w:t>
            </w:r>
          </w:p>
        </w:tc>
        <w:tc>
          <w:tcPr>
            <w:tcW w:w="6300" w:type="dxa"/>
          </w:tcPr>
          <w:p w14:paraId="2E0D8BD0" w14:textId="77777777" w:rsidR="005B453F" w:rsidRDefault="00000000">
            <w:pPr>
              <w:pStyle w:val="ListParagraph"/>
              <w:numPr>
                <w:ilvl w:val="0"/>
                <w:numId w:val="33"/>
              </w:numPr>
              <w:spacing w:line="360" w:lineRule="auto"/>
              <w:jc w:val="both"/>
              <w:rPr>
                <w:sz w:val="22"/>
                <w:szCs w:val="22"/>
              </w:rPr>
            </w:pPr>
            <w:r>
              <w:rPr>
                <w:sz w:val="22"/>
                <w:szCs w:val="22"/>
              </w:rPr>
              <w:t>The Representative accesses the survey results section.</w:t>
            </w:r>
          </w:p>
          <w:p w14:paraId="58B9769D" w14:textId="77777777" w:rsidR="005B453F" w:rsidRDefault="00000000">
            <w:pPr>
              <w:pStyle w:val="ListParagraph"/>
              <w:numPr>
                <w:ilvl w:val="0"/>
                <w:numId w:val="33"/>
              </w:numPr>
              <w:spacing w:line="360" w:lineRule="auto"/>
              <w:jc w:val="both"/>
              <w:rPr>
                <w:sz w:val="22"/>
                <w:szCs w:val="22"/>
              </w:rPr>
            </w:pPr>
            <w:r>
              <w:rPr>
                <w:sz w:val="22"/>
                <w:szCs w:val="22"/>
              </w:rPr>
              <w:t>The system lists all completed surveys with available results.</w:t>
            </w:r>
          </w:p>
          <w:p w14:paraId="5E084CE2" w14:textId="77777777" w:rsidR="005B453F" w:rsidRDefault="00000000">
            <w:pPr>
              <w:pStyle w:val="ListParagraph"/>
              <w:numPr>
                <w:ilvl w:val="0"/>
                <w:numId w:val="33"/>
              </w:numPr>
              <w:spacing w:line="360" w:lineRule="auto"/>
              <w:jc w:val="both"/>
              <w:rPr>
                <w:sz w:val="22"/>
                <w:szCs w:val="22"/>
              </w:rPr>
            </w:pPr>
            <w:r>
              <w:rPr>
                <w:sz w:val="22"/>
                <w:szCs w:val="22"/>
              </w:rPr>
              <w:t>The representative selects a specific survey to assess detailed results.</w:t>
            </w:r>
          </w:p>
          <w:p w14:paraId="7F7A70DC" w14:textId="77777777" w:rsidR="005B453F" w:rsidRDefault="00000000">
            <w:pPr>
              <w:pStyle w:val="ListParagraph"/>
              <w:numPr>
                <w:ilvl w:val="0"/>
                <w:numId w:val="33"/>
              </w:numPr>
              <w:spacing w:line="360" w:lineRule="auto"/>
              <w:jc w:val="both"/>
              <w:rPr>
                <w:color w:val="A6A6A6"/>
                <w:sz w:val="22"/>
                <w:szCs w:val="22"/>
              </w:rPr>
            </w:pPr>
            <w:r>
              <w:rPr>
                <w:sz w:val="22"/>
                <w:szCs w:val="22"/>
              </w:rPr>
              <w:t>The system displays computed results in visual formats.</w:t>
            </w:r>
          </w:p>
        </w:tc>
      </w:tr>
      <w:tr w:rsidR="005B453F" w14:paraId="781D89E2" w14:textId="77777777">
        <w:tc>
          <w:tcPr>
            <w:tcW w:w="2397" w:type="dxa"/>
          </w:tcPr>
          <w:p w14:paraId="58D40BE4" w14:textId="77777777" w:rsidR="005B453F" w:rsidRDefault="00000000">
            <w:pPr>
              <w:spacing w:line="360" w:lineRule="auto"/>
              <w:jc w:val="both"/>
              <w:rPr>
                <w:b/>
                <w:sz w:val="22"/>
                <w:szCs w:val="22"/>
              </w:rPr>
            </w:pPr>
            <w:r>
              <w:rPr>
                <w:b/>
                <w:sz w:val="22"/>
                <w:szCs w:val="22"/>
              </w:rPr>
              <w:t>Alternative Flows:</w:t>
            </w:r>
          </w:p>
        </w:tc>
        <w:tc>
          <w:tcPr>
            <w:tcW w:w="6300" w:type="dxa"/>
          </w:tcPr>
          <w:p w14:paraId="59D91593" w14:textId="77777777" w:rsidR="005B453F" w:rsidRDefault="00000000">
            <w:pPr>
              <w:spacing w:line="360" w:lineRule="auto"/>
              <w:jc w:val="both"/>
              <w:rPr>
                <w:sz w:val="22"/>
                <w:szCs w:val="22"/>
              </w:rPr>
            </w:pPr>
            <w:r>
              <w:rPr>
                <w:b/>
                <w:bCs/>
                <w:sz w:val="22"/>
                <w:szCs w:val="22"/>
              </w:rPr>
              <w:t>No Results:</w:t>
            </w:r>
            <w:r>
              <w:rPr>
                <w:sz w:val="22"/>
                <w:szCs w:val="22"/>
              </w:rPr>
              <w:t xml:space="preserve"> The system notifies the representative if results are unavailable.</w:t>
            </w:r>
          </w:p>
        </w:tc>
      </w:tr>
      <w:tr w:rsidR="005B453F" w14:paraId="4E032B7E" w14:textId="77777777">
        <w:tc>
          <w:tcPr>
            <w:tcW w:w="2397" w:type="dxa"/>
          </w:tcPr>
          <w:p w14:paraId="203F8902" w14:textId="77777777" w:rsidR="005B453F" w:rsidRDefault="00000000">
            <w:pPr>
              <w:spacing w:line="360" w:lineRule="auto"/>
              <w:jc w:val="both"/>
              <w:rPr>
                <w:b/>
                <w:sz w:val="22"/>
                <w:szCs w:val="22"/>
              </w:rPr>
            </w:pPr>
            <w:r>
              <w:rPr>
                <w:b/>
                <w:sz w:val="22"/>
                <w:szCs w:val="22"/>
              </w:rPr>
              <w:t>Exceptions:</w:t>
            </w:r>
          </w:p>
        </w:tc>
        <w:tc>
          <w:tcPr>
            <w:tcW w:w="6300" w:type="dxa"/>
          </w:tcPr>
          <w:p w14:paraId="4077C667" w14:textId="77777777" w:rsidR="005B453F" w:rsidRDefault="00000000">
            <w:pPr>
              <w:spacing w:line="360" w:lineRule="auto"/>
              <w:jc w:val="both"/>
              <w:rPr>
                <w:sz w:val="22"/>
                <w:szCs w:val="22"/>
              </w:rPr>
            </w:pPr>
            <w:r>
              <w:rPr>
                <w:sz w:val="22"/>
                <w:szCs w:val="22"/>
              </w:rPr>
              <w:t>None</w:t>
            </w:r>
          </w:p>
        </w:tc>
      </w:tr>
      <w:tr w:rsidR="005B453F" w14:paraId="7D01B00D" w14:textId="77777777">
        <w:tc>
          <w:tcPr>
            <w:tcW w:w="2397" w:type="dxa"/>
          </w:tcPr>
          <w:p w14:paraId="6AA864F3" w14:textId="77777777" w:rsidR="005B453F" w:rsidRDefault="00000000">
            <w:pPr>
              <w:spacing w:line="360" w:lineRule="auto"/>
              <w:jc w:val="both"/>
              <w:rPr>
                <w:b/>
                <w:sz w:val="22"/>
                <w:szCs w:val="22"/>
              </w:rPr>
            </w:pPr>
            <w:r>
              <w:rPr>
                <w:b/>
                <w:sz w:val="22"/>
                <w:szCs w:val="22"/>
              </w:rPr>
              <w:t>Includes:</w:t>
            </w:r>
          </w:p>
        </w:tc>
        <w:tc>
          <w:tcPr>
            <w:tcW w:w="6300" w:type="dxa"/>
          </w:tcPr>
          <w:p w14:paraId="5935B8DC" w14:textId="77777777" w:rsidR="005B453F" w:rsidRDefault="00000000">
            <w:pPr>
              <w:spacing w:line="360" w:lineRule="auto"/>
              <w:jc w:val="both"/>
              <w:rPr>
                <w:color w:val="A6A6A6"/>
                <w:sz w:val="22"/>
                <w:szCs w:val="22"/>
              </w:rPr>
            </w:pPr>
            <w:r>
              <w:rPr>
                <w:sz w:val="22"/>
                <w:szCs w:val="22"/>
              </w:rPr>
              <w:t>None</w:t>
            </w:r>
          </w:p>
        </w:tc>
      </w:tr>
      <w:tr w:rsidR="005B453F" w14:paraId="389EF52F" w14:textId="77777777">
        <w:tc>
          <w:tcPr>
            <w:tcW w:w="2397" w:type="dxa"/>
          </w:tcPr>
          <w:p w14:paraId="44CBE4A6" w14:textId="77777777" w:rsidR="005B453F" w:rsidRDefault="00000000">
            <w:pPr>
              <w:spacing w:line="360" w:lineRule="auto"/>
              <w:jc w:val="both"/>
              <w:rPr>
                <w:b/>
                <w:sz w:val="22"/>
                <w:szCs w:val="22"/>
              </w:rPr>
            </w:pPr>
            <w:r>
              <w:rPr>
                <w:b/>
                <w:sz w:val="22"/>
                <w:szCs w:val="22"/>
              </w:rPr>
              <w:t>Special Requirements:</w:t>
            </w:r>
          </w:p>
        </w:tc>
        <w:tc>
          <w:tcPr>
            <w:tcW w:w="6300" w:type="dxa"/>
          </w:tcPr>
          <w:p w14:paraId="5D0F8CF2" w14:textId="77777777" w:rsidR="005B453F" w:rsidRDefault="00000000">
            <w:pPr>
              <w:spacing w:line="360" w:lineRule="auto"/>
              <w:jc w:val="both"/>
              <w:rPr>
                <w:sz w:val="22"/>
                <w:szCs w:val="22"/>
              </w:rPr>
            </w:pPr>
            <w:r>
              <w:rPr>
                <w:sz w:val="22"/>
                <w:szCs w:val="22"/>
              </w:rPr>
              <w:t>None</w:t>
            </w:r>
          </w:p>
        </w:tc>
      </w:tr>
      <w:tr w:rsidR="005B453F" w14:paraId="414AC800" w14:textId="77777777">
        <w:tc>
          <w:tcPr>
            <w:tcW w:w="2397" w:type="dxa"/>
          </w:tcPr>
          <w:p w14:paraId="4530DAAD" w14:textId="77777777" w:rsidR="005B453F" w:rsidRDefault="00000000">
            <w:pPr>
              <w:spacing w:line="360" w:lineRule="auto"/>
              <w:jc w:val="both"/>
              <w:rPr>
                <w:b/>
                <w:sz w:val="22"/>
                <w:szCs w:val="22"/>
              </w:rPr>
            </w:pPr>
            <w:r>
              <w:rPr>
                <w:b/>
                <w:sz w:val="22"/>
                <w:szCs w:val="22"/>
              </w:rPr>
              <w:t>Assumptions:</w:t>
            </w:r>
          </w:p>
        </w:tc>
        <w:tc>
          <w:tcPr>
            <w:tcW w:w="6300" w:type="dxa"/>
          </w:tcPr>
          <w:p w14:paraId="7E41E713" w14:textId="77777777" w:rsidR="005B453F" w:rsidRDefault="00000000">
            <w:pPr>
              <w:spacing w:line="360" w:lineRule="auto"/>
              <w:jc w:val="both"/>
              <w:rPr>
                <w:color w:val="A6A6A6"/>
                <w:sz w:val="22"/>
                <w:szCs w:val="22"/>
              </w:rPr>
            </w:pPr>
            <w:r>
              <w:rPr>
                <w:sz w:val="22"/>
                <w:szCs w:val="22"/>
              </w:rPr>
              <w:t>Results are accurate and formatted for easy understanding.</w:t>
            </w:r>
          </w:p>
        </w:tc>
      </w:tr>
      <w:tr w:rsidR="005B453F" w14:paraId="05DFDCB7" w14:textId="77777777">
        <w:tc>
          <w:tcPr>
            <w:tcW w:w="2397" w:type="dxa"/>
          </w:tcPr>
          <w:p w14:paraId="6CE78AD4" w14:textId="77777777" w:rsidR="005B453F" w:rsidRDefault="00000000">
            <w:pPr>
              <w:spacing w:line="360" w:lineRule="auto"/>
              <w:jc w:val="both"/>
              <w:rPr>
                <w:b/>
                <w:sz w:val="22"/>
                <w:szCs w:val="22"/>
              </w:rPr>
            </w:pPr>
            <w:r>
              <w:rPr>
                <w:b/>
                <w:sz w:val="22"/>
                <w:szCs w:val="22"/>
              </w:rPr>
              <w:t>Notes and Issues:</w:t>
            </w:r>
          </w:p>
        </w:tc>
        <w:tc>
          <w:tcPr>
            <w:tcW w:w="6300" w:type="dxa"/>
          </w:tcPr>
          <w:p w14:paraId="09C5D743" w14:textId="77777777" w:rsidR="005B453F" w:rsidRDefault="00000000">
            <w:pPr>
              <w:spacing w:line="360" w:lineRule="auto"/>
              <w:jc w:val="both"/>
              <w:rPr>
                <w:sz w:val="22"/>
                <w:szCs w:val="22"/>
              </w:rPr>
            </w:pPr>
            <w:r>
              <w:rPr>
                <w:sz w:val="22"/>
                <w:szCs w:val="22"/>
              </w:rPr>
              <w:t>None</w:t>
            </w:r>
          </w:p>
        </w:tc>
      </w:tr>
    </w:tbl>
    <w:p w14:paraId="782314DF" w14:textId="77777777" w:rsidR="005B453F" w:rsidRDefault="005B453F">
      <w:pPr>
        <w:spacing w:line="360" w:lineRule="auto"/>
        <w:jc w:val="both"/>
        <w:rPr>
          <w:lang w:eastAsia="ar-SA"/>
        </w:rPr>
      </w:pPr>
    </w:p>
    <w:p w14:paraId="237A193C" w14:textId="77777777" w:rsidR="00235858" w:rsidRDefault="00235858">
      <w:pPr>
        <w:spacing w:line="360" w:lineRule="auto"/>
        <w:jc w:val="both"/>
        <w:rPr>
          <w:lang w:eastAsia="ar-SA"/>
        </w:rPr>
      </w:pPr>
    </w:p>
    <w:p w14:paraId="54964ECD" w14:textId="77777777" w:rsidR="00235858" w:rsidRDefault="00235858">
      <w:pPr>
        <w:spacing w:line="360" w:lineRule="auto"/>
        <w:jc w:val="both"/>
        <w:rPr>
          <w:lang w:eastAsia="ar-SA"/>
        </w:rPr>
      </w:pPr>
    </w:p>
    <w:p w14:paraId="0817FC62" w14:textId="77777777" w:rsidR="00235858" w:rsidRDefault="00235858">
      <w:pPr>
        <w:spacing w:line="360" w:lineRule="auto"/>
        <w:jc w:val="both"/>
        <w:rPr>
          <w:lang w:eastAsia="ar-SA"/>
        </w:rPr>
      </w:pPr>
    </w:p>
    <w:p w14:paraId="6DED850C" w14:textId="77777777" w:rsidR="00235858" w:rsidRDefault="00235858">
      <w:pPr>
        <w:spacing w:line="360" w:lineRule="auto"/>
        <w:jc w:val="both"/>
        <w:rPr>
          <w:lang w:eastAsia="ar-SA"/>
        </w:rPr>
      </w:pPr>
    </w:p>
    <w:p w14:paraId="487726E0" w14:textId="77777777" w:rsidR="00235858" w:rsidRDefault="00235858">
      <w:pPr>
        <w:spacing w:line="360" w:lineRule="auto"/>
        <w:jc w:val="both"/>
        <w:rPr>
          <w:lang w:eastAsia="ar-SA"/>
        </w:rPr>
      </w:pPr>
    </w:p>
    <w:p w14:paraId="74E49848" w14:textId="77777777" w:rsidR="005B453F" w:rsidRDefault="00000000">
      <w:pPr>
        <w:pStyle w:val="Table"/>
        <w:spacing w:after="0"/>
        <w:rPr>
          <w:b w:val="0"/>
          <w:bCs/>
          <w:i/>
          <w:iCs w:val="0"/>
        </w:rPr>
      </w:pPr>
      <w:bookmarkStart w:id="25" w:name="_Toc182868537"/>
      <w:r>
        <w:rPr>
          <w:b w:val="0"/>
          <w:bCs/>
          <w:i/>
          <w:iCs w:val="0"/>
        </w:rPr>
        <w:lastRenderedPageBreak/>
        <w:t>Table 18</w:t>
      </w:r>
      <w:r>
        <w:rPr>
          <w:b w:val="0"/>
          <w:bCs/>
          <w:i/>
          <w:iCs w:val="0"/>
          <w:color w:val="auto"/>
          <w:szCs w:val="24"/>
          <w:lang w:eastAsia="en-US"/>
        </w:rPr>
        <w:t xml:space="preserve"> </w:t>
      </w:r>
      <w:r>
        <w:rPr>
          <w:b w:val="0"/>
          <w:bCs/>
          <w:i/>
          <w:iCs w:val="0"/>
        </w:rPr>
        <w:t>Arrange Virtual Meetups</w:t>
      </w:r>
      <w:bookmarkEnd w:id="2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2EE0B64" w14:textId="77777777">
        <w:tc>
          <w:tcPr>
            <w:tcW w:w="2397" w:type="dxa"/>
            <w:tcBorders>
              <w:top w:val="single" w:sz="12" w:space="0" w:color="auto"/>
              <w:bottom w:val="single" w:sz="6" w:space="0" w:color="auto"/>
            </w:tcBorders>
            <w:shd w:val="clear" w:color="auto" w:fill="F2F2F2" w:themeFill="background1" w:themeFillShade="F2"/>
          </w:tcPr>
          <w:p w14:paraId="00B30A4E"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F9F0775" w14:textId="77777777" w:rsidR="005B453F" w:rsidRDefault="00000000">
            <w:pPr>
              <w:spacing w:line="360" w:lineRule="auto"/>
              <w:jc w:val="both"/>
              <w:rPr>
                <w:color w:val="A6A6A6"/>
                <w:sz w:val="22"/>
                <w:szCs w:val="22"/>
              </w:rPr>
            </w:pPr>
            <w:r>
              <w:rPr>
                <w:sz w:val="22"/>
                <w:szCs w:val="22"/>
              </w:rPr>
              <w:t>UC-18</w:t>
            </w:r>
          </w:p>
        </w:tc>
      </w:tr>
      <w:tr w:rsidR="005B453F" w14:paraId="46ACF2CA" w14:textId="77777777">
        <w:tc>
          <w:tcPr>
            <w:tcW w:w="2397" w:type="dxa"/>
            <w:tcBorders>
              <w:top w:val="single" w:sz="6" w:space="0" w:color="auto"/>
              <w:bottom w:val="single" w:sz="6" w:space="0" w:color="auto"/>
            </w:tcBorders>
            <w:shd w:val="clear" w:color="auto" w:fill="F2F2F2" w:themeFill="background1" w:themeFillShade="F2"/>
          </w:tcPr>
          <w:p w14:paraId="4137D252"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158C6936" w14:textId="77777777" w:rsidR="005B453F" w:rsidRDefault="00000000">
            <w:pPr>
              <w:spacing w:line="360" w:lineRule="auto"/>
              <w:jc w:val="both"/>
              <w:rPr>
                <w:color w:val="A6A6A6"/>
                <w:sz w:val="22"/>
                <w:szCs w:val="22"/>
              </w:rPr>
            </w:pPr>
            <w:r>
              <w:rPr>
                <w:sz w:val="22"/>
                <w:szCs w:val="22"/>
              </w:rPr>
              <w:t>Arrange Virtual Meetups</w:t>
            </w:r>
          </w:p>
        </w:tc>
      </w:tr>
      <w:tr w:rsidR="005B453F" w14:paraId="4DA3F371" w14:textId="77777777">
        <w:tc>
          <w:tcPr>
            <w:tcW w:w="2397" w:type="dxa"/>
            <w:tcBorders>
              <w:top w:val="single" w:sz="6" w:space="0" w:color="auto"/>
            </w:tcBorders>
          </w:tcPr>
          <w:p w14:paraId="73EB15BB"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1CADABC9" w14:textId="77777777" w:rsidR="005B453F" w:rsidRDefault="00000000">
            <w:pPr>
              <w:spacing w:line="360" w:lineRule="auto"/>
              <w:jc w:val="both"/>
              <w:rPr>
                <w:color w:val="A6A6A6"/>
                <w:sz w:val="22"/>
                <w:szCs w:val="22"/>
              </w:rPr>
            </w:pPr>
            <w:r>
              <w:rPr>
                <w:sz w:val="22"/>
                <w:szCs w:val="22"/>
              </w:rPr>
              <w:t>Representative,</w:t>
            </w:r>
            <w:r>
              <w:t xml:space="preserve"> </w:t>
            </w:r>
            <w:r>
              <w:rPr>
                <w:sz w:val="22"/>
                <w:szCs w:val="22"/>
              </w:rPr>
              <w:t>Secondary Actor: Video Conferencing Service</w:t>
            </w:r>
          </w:p>
        </w:tc>
      </w:tr>
      <w:tr w:rsidR="005B453F" w14:paraId="4479505A" w14:textId="77777777">
        <w:tc>
          <w:tcPr>
            <w:tcW w:w="2397" w:type="dxa"/>
          </w:tcPr>
          <w:p w14:paraId="25BF2373" w14:textId="77777777" w:rsidR="005B453F" w:rsidRDefault="00000000">
            <w:pPr>
              <w:spacing w:line="360" w:lineRule="auto"/>
              <w:jc w:val="both"/>
              <w:rPr>
                <w:b/>
                <w:sz w:val="22"/>
                <w:szCs w:val="22"/>
              </w:rPr>
            </w:pPr>
            <w:r>
              <w:rPr>
                <w:b/>
                <w:sz w:val="22"/>
                <w:szCs w:val="22"/>
              </w:rPr>
              <w:t>Description:</w:t>
            </w:r>
          </w:p>
        </w:tc>
        <w:tc>
          <w:tcPr>
            <w:tcW w:w="6300" w:type="dxa"/>
          </w:tcPr>
          <w:p w14:paraId="30BFADBF" w14:textId="77777777" w:rsidR="005B453F" w:rsidRDefault="00000000">
            <w:pPr>
              <w:spacing w:line="360" w:lineRule="auto"/>
              <w:jc w:val="both"/>
              <w:rPr>
                <w:sz w:val="22"/>
                <w:szCs w:val="22"/>
              </w:rPr>
            </w:pPr>
            <w:r>
              <w:rPr>
                <w:sz w:val="22"/>
                <w:szCs w:val="22"/>
              </w:rPr>
              <w:t>Enables representatives to organize virtual meetings with constituents or other stakeholders.</w:t>
            </w:r>
          </w:p>
        </w:tc>
      </w:tr>
      <w:tr w:rsidR="005B453F" w14:paraId="202351AB" w14:textId="77777777">
        <w:tc>
          <w:tcPr>
            <w:tcW w:w="2397" w:type="dxa"/>
          </w:tcPr>
          <w:p w14:paraId="7D0C6FF9" w14:textId="77777777" w:rsidR="005B453F" w:rsidRDefault="00000000">
            <w:pPr>
              <w:spacing w:line="360" w:lineRule="auto"/>
              <w:jc w:val="both"/>
              <w:rPr>
                <w:b/>
                <w:sz w:val="22"/>
                <w:szCs w:val="22"/>
              </w:rPr>
            </w:pPr>
            <w:r>
              <w:rPr>
                <w:b/>
                <w:sz w:val="22"/>
                <w:szCs w:val="22"/>
              </w:rPr>
              <w:t>Trigger:</w:t>
            </w:r>
          </w:p>
        </w:tc>
        <w:tc>
          <w:tcPr>
            <w:tcW w:w="6300" w:type="dxa"/>
          </w:tcPr>
          <w:p w14:paraId="61309725" w14:textId="77777777" w:rsidR="005B453F" w:rsidRDefault="00000000">
            <w:pPr>
              <w:spacing w:line="360" w:lineRule="auto"/>
              <w:jc w:val="both"/>
              <w:rPr>
                <w:sz w:val="22"/>
                <w:szCs w:val="22"/>
              </w:rPr>
            </w:pPr>
            <w:r>
              <w:rPr>
                <w:sz w:val="22"/>
                <w:szCs w:val="22"/>
              </w:rPr>
              <w:t>A representative decides to arrange a virtual meetup.</w:t>
            </w:r>
          </w:p>
        </w:tc>
      </w:tr>
      <w:tr w:rsidR="005B453F" w14:paraId="59966C0C" w14:textId="77777777">
        <w:trPr>
          <w:trHeight w:val="228"/>
        </w:trPr>
        <w:tc>
          <w:tcPr>
            <w:tcW w:w="2397" w:type="dxa"/>
          </w:tcPr>
          <w:p w14:paraId="0600BDD4" w14:textId="77777777" w:rsidR="005B453F" w:rsidRDefault="00000000">
            <w:pPr>
              <w:spacing w:line="360" w:lineRule="auto"/>
              <w:jc w:val="both"/>
              <w:rPr>
                <w:b/>
                <w:sz w:val="22"/>
                <w:szCs w:val="22"/>
              </w:rPr>
            </w:pPr>
            <w:r>
              <w:rPr>
                <w:b/>
                <w:sz w:val="22"/>
                <w:szCs w:val="22"/>
              </w:rPr>
              <w:t>Preconditions:</w:t>
            </w:r>
          </w:p>
        </w:tc>
        <w:tc>
          <w:tcPr>
            <w:tcW w:w="6300" w:type="dxa"/>
          </w:tcPr>
          <w:p w14:paraId="657F2409" w14:textId="77777777" w:rsidR="005B453F" w:rsidRDefault="00000000">
            <w:pPr>
              <w:spacing w:line="360" w:lineRule="auto"/>
              <w:jc w:val="both"/>
              <w:rPr>
                <w:sz w:val="22"/>
                <w:szCs w:val="22"/>
              </w:rPr>
            </w:pPr>
            <w:r>
              <w:rPr>
                <w:sz w:val="22"/>
                <w:szCs w:val="22"/>
              </w:rPr>
              <w:t>The video conferencing service must be integrated with the platform.</w:t>
            </w:r>
          </w:p>
        </w:tc>
      </w:tr>
      <w:tr w:rsidR="005B453F" w14:paraId="43B4F343" w14:textId="77777777">
        <w:tc>
          <w:tcPr>
            <w:tcW w:w="2397" w:type="dxa"/>
          </w:tcPr>
          <w:p w14:paraId="7ABBEF15" w14:textId="77777777" w:rsidR="005B453F" w:rsidRDefault="00000000">
            <w:pPr>
              <w:spacing w:line="360" w:lineRule="auto"/>
              <w:jc w:val="both"/>
              <w:rPr>
                <w:b/>
                <w:sz w:val="22"/>
                <w:szCs w:val="22"/>
              </w:rPr>
            </w:pPr>
            <w:r>
              <w:rPr>
                <w:b/>
                <w:sz w:val="22"/>
                <w:szCs w:val="22"/>
              </w:rPr>
              <w:t>Post-conditions:</w:t>
            </w:r>
          </w:p>
        </w:tc>
        <w:tc>
          <w:tcPr>
            <w:tcW w:w="6300" w:type="dxa"/>
          </w:tcPr>
          <w:p w14:paraId="16CFF9F5" w14:textId="77777777" w:rsidR="005B453F" w:rsidRDefault="00000000">
            <w:pPr>
              <w:spacing w:line="360" w:lineRule="auto"/>
              <w:jc w:val="both"/>
              <w:rPr>
                <w:sz w:val="22"/>
                <w:szCs w:val="22"/>
              </w:rPr>
            </w:pPr>
            <w:r>
              <w:rPr>
                <w:sz w:val="22"/>
                <w:szCs w:val="22"/>
              </w:rPr>
              <w:t>Virtual meetup is scheduled and invitations are sent to participants.</w:t>
            </w:r>
          </w:p>
        </w:tc>
      </w:tr>
      <w:tr w:rsidR="005B453F" w14:paraId="1167CB33" w14:textId="77777777">
        <w:tc>
          <w:tcPr>
            <w:tcW w:w="2397" w:type="dxa"/>
          </w:tcPr>
          <w:p w14:paraId="0FE52137" w14:textId="77777777" w:rsidR="005B453F" w:rsidRDefault="00000000">
            <w:pPr>
              <w:spacing w:line="360" w:lineRule="auto"/>
              <w:jc w:val="both"/>
              <w:rPr>
                <w:b/>
                <w:sz w:val="22"/>
                <w:szCs w:val="22"/>
              </w:rPr>
            </w:pPr>
            <w:r>
              <w:rPr>
                <w:b/>
                <w:sz w:val="22"/>
                <w:szCs w:val="22"/>
              </w:rPr>
              <w:t>Normal Flow:</w:t>
            </w:r>
          </w:p>
        </w:tc>
        <w:tc>
          <w:tcPr>
            <w:tcW w:w="6300" w:type="dxa"/>
          </w:tcPr>
          <w:p w14:paraId="64380695" w14:textId="77777777" w:rsidR="005B453F" w:rsidRDefault="00000000">
            <w:pPr>
              <w:pStyle w:val="ListParagraph"/>
              <w:numPr>
                <w:ilvl w:val="0"/>
                <w:numId w:val="34"/>
              </w:numPr>
              <w:spacing w:line="360" w:lineRule="auto"/>
              <w:jc w:val="both"/>
              <w:rPr>
                <w:sz w:val="22"/>
                <w:szCs w:val="22"/>
              </w:rPr>
            </w:pPr>
            <w:r>
              <w:rPr>
                <w:sz w:val="22"/>
                <w:szCs w:val="22"/>
              </w:rPr>
              <w:t>The representative accesses the virtual meetup scheduling section.</w:t>
            </w:r>
          </w:p>
          <w:p w14:paraId="54616688" w14:textId="77777777" w:rsidR="005B453F" w:rsidRDefault="00000000">
            <w:pPr>
              <w:pStyle w:val="ListParagraph"/>
              <w:numPr>
                <w:ilvl w:val="0"/>
                <w:numId w:val="34"/>
              </w:numPr>
              <w:spacing w:line="360" w:lineRule="auto"/>
              <w:jc w:val="both"/>
              <w:rPr>
                <w:sz w:val="22"/>
                <w:szCs w:val="22"/>
              </w:rPr>
            </w:pPr>
            <w:r>
              <w:rPr>
                <w:sz w:val="22"/>
                <w:szCs w:val="22"/>
              </w:rPr>
              <w:t>The system prompts the representative to set a title, date, and time for the meetup.</w:t>
            </w:r>
          </w:p>
          <w:p w14:paraId="37A75888" w14:textId="77777777" w:rsidR="005B453F" w:rsidRDefault="00000000">
            <w:pPr>
              <w:pStyle w:val="ListParagraph"/>
              <w:numPr>
                <w:ilvl w:val="0"/>
                <w:numId w:val="34"/>
              </w:numPr>
              <w:spacing w:line="360" w:lineRule="auto"/>
              <w:jc w:val="both"/>
              <w:rPr>
                <w:sz w:val="22"/>
                <w:szCs w:val="22"/>
              </w:rPr>
            </w:pPr>
            <w:r>
              <w:rPr>
                <w:sz w:val="22"/>
                <w:szCs w:val="22"/>
              </w:rPr>
              <w:t>The representative adds participants and specifies the meeting agenda.</w:t>
            </w:r>
          </w:p>
          <w:p w14:paraId="29FC2D2E" w14:textId="77777777" w:rsidR="005B453F" w:rsidRDefault="00000000">
            <w:pPr>
              <w:pStyle w:val="ListParagraph"/>
              <w:numPr>
                <w:ilvl w:val="0"/>
                <w:numId w:val="34"/>
              </w:numPr>
              <w:spacing w:line="360" w:lineRule="auto"/>
              <w:jc w:val="both"/>
              <w:rPr>
                <w:sz w:val="22"/>
                <w:szCs w:val="22"/>
              </w:rPr>
            </w:pPr>
            <w:r>
              <w:rPr>
                <w:sz w:val="22"/>
                <w:szCs w:val="22"/>
              </w:rPr>
              <w:t>The system generates a meeting link through the integrated video conferencing service.</w:t>
            </w:r>
          </w:p>
          <w:p w14:paraId="4A5DF409" w14:textId="77777777" w:rsidR="005B453F" w:rsidRDefault="00000000">
            <w:pPr>
              <w:pStyle w:val="ListParagraph"/>
              <w:numPr>
                <w:ilvl w:val="0"/>
                <w:numId w:val="34"/>
              </w:numPr>
              <w:spacing w:line="360" w:lineRule="auto"/>
              <w:jc w:val="both"/>
              <w:rPr>
                <w:color w:val="A6A6A6"/>
                <w:sz w:val="22"/>
                <w:szCs w:val="22"/>
              </w:rPr>
            </w:pPr>
            <w:r>
              <w:rPr>
                <w:sz w:val="22"/>
                <w:szCs w:val="22"/>
              </w:rPr>
              <w:t>Invitations are sent to participants.</w:t>
            </w:r>
          </w:p>
        </w:tc>
      </w:tr>
      <w:tr w:rsidR="005B453F" w14:paraId="5CF07EE8" w14:textId="77777777">
        <w:tc>
          <w:tcPr>
            <w:tcW w:w="2397" w:type="dxa"/>
          </w:tcPr>
          <w:p w14:paraId="55EB1368" w14:textId="77777777" w:rsidR="005B453F" w:rsidRDefault="00000000">
            <w:pPr>
              <w:spacing w:line="360" w:lineRule="auto"/>
              <w:jc w:val="both"/>
              <w:rPr>
                <w:b/>
                <w:sz w:val="22"/>
                <w:szCs w:val="22"/>
              </w:rPr>
            </w:pPr>
            <w:r>
              <w:rPr>
                <w:b/>
                <w:sz w:val="22"/>
                <w:szCs w:val="22"/>
              </w:rPr>
              <w:t>Alternative Flows:</w:t>
            </w:r>
          </w:p>
        </w:tc>
        <w:tc>
          <w:tcPr>
            <w:tcW w:w="6300" w:type="dxa"/>
          </w:tcPr>
          <w:p w14:paraId="3654593E" w14:textId="77777777" w:rsidR="005B453F" w:rsidRDefault="00000000">
            <w:pPr>
              <w:spacing w:line="360" w:lineRule="auto"/>
              <w:jc w:val="both"/>
              <w:rPr>
                <w:sz w:val="22"/>
                <w:szCs w:val="22"/>
              </w:rPr>
            </w:pPr>
            <w:r>
              <w:rPr>
                <w:sz w:val="22"/>
                <w:szCs w:val="22"/>
              </w:rPr>
              <w:t>None</w:t>
            </w:r>
          </w:p>
        </w:tc>
      </w:tr>
      <w:tr w:rsidR="005B453F" w14:paraId="5D66716B" w14:textId="77777777">
        <w:tc>
          <w:tcPr>
            <w:tcW w:w="2397" w:type="dxa"/>
          </w:tcPr>
          <w:p w14:paraId="11416CE4" w14:textId="77777777" w:rsidR="005B453F" w:rsidRDefault="00000000">
            <w:pPr>
              <w:spacing w:line="360" w:lineRule="auto"/>
              <w:jc w:val="both"/>
              <w:rPr>
                <w:b/>
                <w:sz w:val="22"/>
                <w:szCs w:val="22"/>
              </w:rPr>
            </w:pPr>
            <w:r>
              <w:rPr>
                <w:b/>
                <w:sz w:val="22"/>
                <w:szCs w:val="22"/>
              </w:rPr>
              <w:t>Exceptions:</w:t>
            </w:r>
          </w:p>
        </w:tc>
        <w:tc>
          <w:tcPr>
            <w:tcW w:w="6300" w:type="dxa"/>
          </w:tcPr>
          <w:p w14:paraId="15FB1BCE" w14:textId="77777777" w:rsidR="005B453F" w:rsidRDefault="00000000">
            <w:pPr>
              <w:spacing w:line="360" w:lineRule="auto"/>
              <w:jc w:val="both"/>
              <w:rPr>
                <w:sz w:val="22"/>
                <w:szCs w:val="22"/>
              </w:rPr>
            </w:pPr>
            <w:r>
              <w:rPr>
                <w:sz w:val="22"/>
                <w:szCs w:val="22"/>
              </w:rPr>
              <w:t>None</w:t>
            </w:r>
          </w:p>
        </w:tc>
      </w:tr>
      <w:tr w:rsidR="005B453F" w14:paraId="5F3AFDC1" w14:textId="77777777">
        <w:tc>
          <w:tcPr>
            <w:tcW w:w="2397" w:type="dxa"/>
          </w:tcPr>
          <w:p w14:paraId="3E1A0FEE" w14:textId="77777777" w:rsidR="005B453F" w:rsidRDefault="00000000">
            <w:pPr>
              <w:spacing w:line="360" w:lineRule="auto"/>
              <w:jc w:val="both"/>
              <w:rPr>
                <w:b/>
                <w:sz w:val="22"/>
                <w:szCs w:val="22"/>
              </w:rPr>
            </w:pPr>
            <w:r>
              <w:rPr>
                <w:b/>
                <w:sz w:val="22"/>
                <w:szCs w:val="22"/>
              </w:rPr>
              <w:t>Includes:</w:t>
            </w:r>
          </w:p>
        </w:tc>
        <w:tc>
          <w:tcPr>
            <w:tcW w:w="6300" w:type="dxa"/>
          </w:tcPr>
          <w:p w14:paraId="08E1F32F" w14:textId="77777777" w:rsidR="005B453F" w:rsidRDefault="00000000">
            <w:pPr>
              <w:spacing w:line="360" w:lineRule="auto"/>
              <w:jc w:val="both"/>
              <w:rPr>
                <w:color w:val="A6A6A6"/>
                <w:sz w:val="22"/>
                <w:szCs w:val="22"/>
              </w:rPr>
            </w:pPr>
            <w:r>
              <w:rPr>
                <w:sz w:val="22"/>
                <w:szCs w:val="22"/>
              </w:rPr>
              <w:t>None</w:t>
            </w:r>
          </w:p>
        </w:tc>
      </w:tr>
      <w:tr w:rsidR="005B453F" w14:paraId="26E0EA58" w14:textId="77777777">
        <w:tc>
          <w:tcPr>
            <w:tcW w:w="2397" w:type="dxa"/>
          </w:tcPr>
          <w:p w14:paraId="7525D157" w14:textId="77777777" w:rsidR="005B453F" w:rsidRDefault="00000000">
            <w:pPr>
              <w:spacing w:line="360" w:lineRule="auto"/>
              <w:jc w:val="both"/>
              <w:rPr>
                <w:b/>
                <w:sz w:val="22"/>
                <w:szCs w:val="22"/>
              </w:rPr>
            </w:pPr>
            <w:r>
              <w:rPr>
                <w:b/>
                <w:sz w:val="22"/>
                <w:szCs w:val="22"/>
              </w:rPr>
              <w:t>Special Requirements:</w:t>
            </w:r>
          </w:p>
        </w:tc>
        <w:tc>
          <w:tcPr>
            <w:tcW w:w="6300" w:type="dxa"/>
          </w:tcPr>
          <w:p w14:paraId="46DCFCF4" w14:textId="77777777" w:rsidR="005B453F" w:rsidRDefault="00000000">
            <w:pPr>
              <w:spacing w:line="360" w:lineRule="auto"/>
              <w:jc w:val="both"/>
              <w:rPr>
                <w:sz w:val="22"/>
                <w:szCs w:val="22"/>
              </w:rPr>
            </w:pPr>
            <w:r>
              <w:rPr>
                <w:sz w:val="22"/>
                <w:szCs w:val="22"/>
              </w:rPr>
              <w:t>None</w:t>
            </w:r>
          </w:p>
        </w:tc>
      </w:tr>
      <w:tr w:rsidR="005B453F" w14:paraId="2E386328" w14:textId="77777777">
        <w:tc>
          <w:tcPr>
            <w:tcW w:w="2397" w:type="dxa"/>
          </w:tcPr>
          <w:p w14:paraId="1D8AF34F" w14:textId="77777777" w:rsidR="005B453F" w:rsidRDefault="00000000">
            <w:pPr>
              <w:spacing w:line="360" w:lineRule="auto"/>
              <w:jc w:val="both"/>
              <w:rPr>
                <w:b/>
                <w:sz w:val="22"/>
                <w:szCs w:val="22"/>
              </w:rPr>
            </w:pPr>
            <w:r>
              <w:rPr>
                <w:b/>
                <w:sz w:val="22"/>
                <w:szCs w:val="22"/>
              </w:rPr>
              <w:t>Assumptions:</w:t>
            </w:r>
          </w:p>
        </w:tc>
        <w:tc>
          <w:tcPr>
            <w:tcW w:w="6300" w:type="dxa"/>
          </w:tcPr>
          <w:p w14:paraId="76A4E028" w14:textId="77777777" w:rsidR="005B453F" w:rsidRDefault="00000000">
            <w:pPr>
              <w:spacing w:line="360" w:lineRule="auto"/>
              <w:jc w:val="both"/>
              <w:rPr>
                <w:color w:val="A6A6A6"/>
                <w:sz w:val="22"/>
                <w:szCs w:val="22"/>
              </w:rPr>
            </w:pPr>
            <w:r>
              <w:rPr>
                <w:sz w:val="22"/>
                <w:szCs w:val="22"/>
              </w:rPr>
              <w:t>Video conferencing service is reliable.</w:t>
            </w:r>
          </w:p>
        </w:tc>
      </w:tr>
      <w:tr w:rsidR="005B453F" w14:paraId="4B614504" w14:textId="77777777">
        <w:tc>
          <w:tcPr>
            <w:tcW w:w="2397" w:type="dxa"/>
          </w:tcPr>
          <w:p w14:paraId="4440BC7D" w14:textId="77777777" w:rsidR="005B453F" w:rsidRDefault="00000000">
            <w:pPr>
              <w:spacing w:line="360" w:lineRule="auto"/>
              <w:jc w:val="both"/>
              <w:rPr>
                <w:b/>
                <w:sz w:val="22"/>
                <w:szCs w:val="22"/>
              </w:rPr>
            </w:pPr>
            <w:r>
              <w:rPr>
                <w:b/>
                <w:sz w:val="22"/>
                <w:szCs w:val="22"/>
              </w:rPr>
              <w:t>Notes and Issues:</w:t>
            </w:r>
          </w:p>
        </w:tc>
        <w:tc>
          <w:tcPr>
            <w:tcW w:w="6300" w:type="dxa"/>
          </w:tcPr>
          <w:p w14:paraId="028BE1C7" w14:textId="77777777" w:rsidR="005B453F" w:rsidRDefault="00000000">
            <w:pPr>
              <w:spacing w:line="360" w:lineRule="auto"/>
              <w:jc w:val="both"/>
              <w:rPr>
                <w:sz w:val="22"/>
                <w:szCs w:val="22"/>
              </w:rPr>
            </w:pPr>
            <w:r>
              <w:rPr>
                <w:sz w:val="22"/>
                <w:szCs w:val="22"/>
              </w:rPr>
              <w:t>None</w:t>
            </w:r>
          </w:p>
        </w:tc>
      </w:tr>
    </w:tbl>
    <w:p w14:paraId="6DA18D5C" w14:textId="77777777" w:rsidR="005B453F" w:rsidRDefault="005B453F">
      <w:pPr>
        <w:spacing w:line="360" w:lineRule="auto"/>
        <w:jc w:val="both"/>
        <w:rPr>
          <w:lang w:eastAsia="ar-SA"/>
        </w:rPr>
      </w:pPr>
    </w:p>
    <w:p w14:paraId="69B8EA45" w14:textId="77777777" w:rsidR="005B453F" w:rsidRDefault="00000000">
      <w:pPr>
        <w:pStyle w:val="Table"/>
        <w:spacing w:after="0"/>
        <w:rPr>
          <w:b w:val="0"/>
          <w:bCs/>
          <w:i/>
          <w:iCs w:val="0"/>
        </w:rPr>
      </w:pPr>
      <w:bookmarkStart w:id="26" w:name="_Toc182868538"/>
      <w:r>
        <w:rPr>
          <w:b w:val="0"/>
          <w:bCs/>
          <w:i/>
          <w:iCs w:val="0"/>
        </w:rPr>
        <w:t>Table 19</w:t>
      </w:r>
      <w:r>
        <w:rPr>
          <w:b w:val="0"/>
          <w:bCs/>
          <w:i/>
          <w:iCs w:val="0"/>
          <w:color w:val="auto"/>
          <w:szCs w:val="24"/>
          <w:lang w:eastAsia="en-US"/>
        </w:rPr>
        <w:t xml:space="preserve"> </w:t>
      </w:r>
      <w:r>
        <w:rPr>
          <w:b w:val="0"/>
          <w:bCs/>
          <w:i/>
          <w:iCs w:val="0"/>
        </w:rPr>
        <w:t>Post Event Calendar</w:t>
      </w:r>
      <w:bookmarkEnd w:id="26"/>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7624AC2" w14:textId="77777777">
        <w:tc>
          <w:tcPr>
            <w:tcW w:w="2397" w:type="dxa"/>
            <w:tcBorders>
              <w:top w:val="single" w:sz="12" w:space="0" w:color="auto"/>
              <w:bottom w:val="single" w:sz="6" w:space="0" w:color="auto"/>
            </w:tcBorders>
            <w:shd w:val="clear" w:color="auto" w:fill="F2F2F2" w:themeFill="background1" w:themeFillShade="F2"/>
          </w:tcPr>
          <w:p w14:paraId="76004FFA"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5090DC7" w14:textId="77777777" w:rsidR="005B453F" w:rsidRDefault="00000000">
            <w:pPr>
              <w:spacing w:line="360" w:lineRule="auto"/>
              <w:jc w:val="both"/>
              <w:rPr>
                <w:color w:val="A6A6A6"/>
                <w:sz w:val="22"/>
                <w:szCs w:val="22"/>
              </w:rPr>
            </w:pPr>
            <w:r>
              <w:rPr>
                <w:sz w:val="22"/>
                <w:szCs w:val="22"/>
              </w:rPr>
              <w:t>UC-19</w:t>
            </w:r>
          </w:p>
        </w:tc>
      </w:tr>
      <w:tr w:rsidR="005B453F" w14:paraId="04337DE5" w14:textId="77777777">
        <w:tc>
          <w:tcPr>
            <w:tcW w:w="2397" w:type="dxa"/>
            <w:tcBorders>
              <w:top w:val="single" w:sz="6" w:space="0" w:color="auto"/>
              <w:bottom w:val="single" w:sz="6" w:space="0" w:color="auto"/>
            </w:tcBorders>
            <w:shd w:val="clear" w:color="auto" w:fill="F2F2F2" w:themeFill="background1" w:themeFillShade="F2"/>
          </w:tcPr>
          <w:p w14:paraId="20DAC88C"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44C750F" w14:textId="77777777" w:rsidR="005B453F" w:rsidRDefault="00000000">
            <w:pPr>
              <w:spacing w:line="360" w:lineRule="auto"/>
              <w:jc w:val="both"/>
              <w:rPr>
                <w:color w:val="A6A6A6"/>
                <w:sz w:val="22"/>
                <w:szCs w:val="22"/>
              </w:rPr>
            </w:pPr>
            <w:r>
              <w:rPr>
                <w:sz w:val="22"/>
                <w:szCs w:val="22"/>
              </w:rPr>
              <w:t>Post Event Calendar</w:t>
            </w:r>
          </w:p>
        </w:tc>
      </w:tr>
      <w:tr w:rsidR="005B453F" w14:paraId="7CBC5232" w14:textId="77777777">
        <w:tc>
          <w:tcPr>
            <w:tcW w:w="2397" w:type="dxa"/>
            <w:tcBorders>
              <w:top w:val="single" w:sz="6" w:space="0" w:color="auto"/>
            </w:tcBorders>
          </w:tcPr>
          <w:p w14:paraId="46716B92"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08388E6B" w14:textId="77777777" w:rsidR="005B453F" w:rsidRDefault="00000000">
            <w:pPr>
              <w:spacing w:line="360" w:lineRule="auto"/>
              <w:jc w:val="both"/>
              <w:rPr>
                <w:color w:val="A6A6A6"/>
                <w:sz w:val="22"/>
                <w:szCs w:val="22"/>
              </w:rPr>
            </w:pPr>
            <w:r>
              <w:rPr>
                <w:sz w:val="22"/>
                <w:szCs w:val="22"/>
              </w:rPr>
              <w:t xml:space="preserve">Representative </w:t>
            </w:r>
          </w:p>
        </w:tc>
      </w:tr>
      <w:tr w:rsidR="005B453F" w14:paraId="6AF2BEEE" w14:textId="77777777">
        <w:tc>
          <w:tcPr>
            <w:tcW w:w="2397" w:type="dxa"/>
          </w:tcPr>
          <w:p w14:paraId="5FAA3243" w14:textId="77777777" w:rsidR="005B453F" w:rsidRDefault="00000000">
            <w:pPr>
              <w:spacing w:line="360" w:lineRule="auto"/>
              <w:jc w:val="both"/>
              <w:rPr>
                <w:b/>
                <w:sz w:val="22"/>
                <w:szCs w:val="22"/>
              </w:rPr>
            </w:pPr>
            <w:r>
              <w:rPr>
                <w:b/>
                <w:sz w:val="22"/>
                <w:szCs w:val="22"/>
              </w:rPr>
              <w:t>Description:</w:t>
            </w:r>
          </w:p>
        </w:tc>
        <w:tc>
          <w:tcPr>
            <w:tcW w:w="6300" w:type="dxa"/>
          </w:tcPr>
          <w:p w14:paraId="1F5715F9" w14:textId="77777777" w:rsidR="005B453F" w:rsidRDefault="00000000">
            <w:pPr>
              <w:spacing w:line="360" w:lineRule="auto"/>
              <w:jc w:val="both"/>
              <w:rPr>
                <w:sz w:val="22"/>
                <w:szCs w:val="22"/>
              </w:rPr>
            </w:pPr>
            <w:r>
              <w:rPr>
                <w:sz w:val="22"/>
                <w:szCs w:val="22"/>
              </w:rPr>
              <w:t>Allows representatives to create and publish an event calendar to inform constituents about upcoming events.</w:t>
            </w:r>
          </w:p>
        </w:tc>
      </w:tr>
      <w:tr w:rsidR="005B453F" w14:paraId="1B35C294" w14:textId="77777777">
        <w:tc>
          <w:tcPr>
            <w:tcW w:w="2397" w:type="dxa"/>
          </w:tcPr>
          <w:p w14:paraId="7D93A99E" w14:textId="77777777" w:rsidR="005B453F" w:rsidRDefault="00000000">
            <w:pPr>
              <w:spacing w:line="360" w:lineRule="auto"/>
              <w:jc w:val="both"/>
              <w:rPr>
                <w:b/>
                <w:sz w:val="22"/>
                <w:szCs w:val="22"/>
              </w:rPr>
            </w:pPr>
            <w:r>
              <w:rPr>
                <w:b/>
                <w:sz w:val="22"/>
                <w:szCs w:val="22"/>
              </w:rPr>
              <w:t>Trigger:</w:t>
            </w:r>
          </w:p>
        </w:tc>
        <w:tc>
          <w:tcPr>
            <w:tcW w:w="6300" w:type="dxa"/>
          </w:tcPr>
          <w:p w14:paraId="24DF07AA" w14:textId="77777777" w:rsidR="005B453F" w:rsidRDefault="00000000">
            <w:pPr>
              <w:spacing w:line="360" w:lineRule="auto"/>
              <w:jc w:val="both"/>
              <w:rPr>
                <w:sz w:val="22"/>
                <w:szCs w:val="22"/>
              </w:rPr>
            </w:pPr>
            <w:r>
              <w:rPr>
                <w:sz w:val="22"/>
                <w:szCs w:val="22"/>
              </w:rPr>
              <w:t>A representative wants to share event details with constituents.</w:t>
            </w:r>
          </w:p>
        </w:tc>
      </w:tr>
      <w:tr w:rsidR="005B453F" w14:paraId="46BFF0D4" w14:textId="77777777">
        <w:trPr>
          <w:trHeight w:val="228"/>
        </w:trPr>
        <w:tc>
          <w:tcPr>
            <w:tcW w:w="2397" w:type="dxa"/>
          </w:tcPr>
          <w:p w14:paraId="7876559E" w14:textId="77777777" w:rsidR="005B453F" w:rsidRDefault="00000000">
            <w:pPr>
              <w:spacing w:line="360" w:lineRule="auto"/>
              <w:jc w:val="both"/>
              <w:rPr>
                <w:b/>
                <w:sz w:val="22"/>
                <w:szCs w:val="22"/>
              </w:rPr>
            </w:pPr>
            <w:r>
              <w:rPr>
                <w:b/>
                <w:sz w:val="22"/>
                <w:szCs w:val="22"/>
              </w:rPr>
              <w:lastRenderedPageBreak/>
              <w:t>Preconditions:</w:t>
            </w:r>
          </w:p>
        </w:tc>
        <w:tc>
          <w:tcPr>
            <w:tcW w:w="6300" w:type="dxa"/>
          </w:tcPr>
          <w:p w14:paraId="6EBF94E4" w14:textId="77777777" w:rsidR="005B453F" w:rsidRDefault="00000000">
            <w:pPr>
              <w:spacing w:line="360" w:lineRule="auto"/>
              <w:jc w:val="both"/>
              <w:rPr>
                <w:sz w:val="22"/>
                <w:szCs w:val="22"/>
              </w:rPr>
            </w:pPr>
            <w:r>
              <w:rPr>
                <w:sz w:val="22"/>
                <w:szCs w:val="22"/>
              </w:rPr>
              <w:t>The system must support calendar management.</w:t>
            </w:r>
          </w:p>
        </w:tc>
      </w:tr>
      <w:tr w:rsidR="005B453F" w14:paraId="4BB11583" w14:textId="77777777">
        <w:tc>
          <w:tcPr>
            <w:tcW w:w="2397" w:type="dxa"/>
          </w:tcPr>
          <w:p w14:paraId="4C86D48C" w14:textId="77777777" w:rsidR="005B453F" w:rsidRDefault="00000000">
            <w:pPr>
              <w:spacing w:line="360" w:lineRule="auto"/>
              <w:jc w:val="both"/>
              <w:rPr>
                <w:b/>
                <w:sz w:val="22"/>
                <w:szCs w:val="22"/>
              </w:rPr>
            </w:pPr>
            <w:r>
              <w:rPr>
                <w:b/>
                <w:sz w:val="22"/>
                <w:szCs w:val="22"/>
              </w:rPr>
              <w:t>Post-conditions:</w:t>
            </w:r>
          </w:p>
        </w:tc>
        <w:tc>
          <w:tcPr>
            <w:tcW w:w="6300" w:type="dxa"/>
          </w:tcPr>
          <w:p w14:paraId="6B94EF66" w14:textId="77777777" w:rsidR="005B453F" w:rsidRDefault="00000000">
            <w:pPr>
              <w:spacing w:line="360" w:lineRule="auto"/>
              <w:jc w:val="both"/>
              <w:rPr>
                <w:sz w:val="22"/>
                <w:szCs w:val="22"/>
              </w:rPr>
            </w:pPr>
            <w:r>
              <w:rPr>
                <w:sz w:val="22"/>
                <w:szCs w:val="22"/>
              </w:rPr>
              <w:t>The event calendar is updated and visible to constituents.</w:t>
            </w:r>
          </w:p>
        </w:tc>
      </w:tr>
      <w:tr w:rsidR="005B453F" w14:paraId="01C1D1E6" w14:textId="77777777">
        <w:tc>
          <w:tcPr>
            <w:tcW w:w="2397" w:type="dxa"/>
          </w:tcPr>
          <w:p w14:paraId="63932D5C" w14:textId="77777777" w:rsidR="005B453F" w:rsidRDefault="00000000">
            <w:pPr>
              <w:spacing w:line="360" w:lineRule="auto"/>
              <w:jc w:val="both"/>
              <w:rPr>
                <w:b/>
                <w:sz w:val="22"/>
                <w:szCs w:val="22"/>
              </w:rPr>
            </w:pPr>
            <w:r>
              <w:rPr>
                <w:b/>
                <w:sz w:val="22"/>
                <w:szCs w:val="22"/>
              </w:rPr>
              <w:t>Normal Flow:</w:t>
            </w:r>
          </w:p>
        </w:tc>
        <w:tc>
          <w:tcPr>
            <w:tcW w:w="6300" w:type="dxa"/>
          </w:tcPr>
          <w:p w14:paraId="20401C68" w14:textId="77777777" w:rsidR="005B453F" w:rsidRDefault="00000000">
            <w:pPr>
              <w:pStyle w:val="ListParagraph"/>
              <w:numPr>
                <w:ilvl w:val="0"/>
                <w:numId w:val="35"/>
              </w:numPr>
              <w:spacing w:line="360" w:lineRule="auto"/>
              <w:jc w:val="both"/>
              <w:rPr>
                <w:sz w:val="22"/>
                <w:szCs w:val="22"/>
              </w:rPr>
            </w:pPr>
            <w:r>
              <w:rPr>
                <w:sz w:val="22"/>
                <w:szCs w:val="22"/>
              </w:rPr>
              <w:t>The representative accesses the event calendar management section.</w:t>
            </w:r>
          </w:p>
          <w:p w14:paraId="568E9088" w14:textId="77777777" w:rsidR="005B453F" w:rsidRDefault="00000000">
            <w:pPr>
              <w:pStyle w:val="ListParagraph"/>
              <w:numPr>
                <w:ilvl w:val="0"/>
                <w:numId w:val="35"/>
              </w:numPr>
              <w:spacing w:line="360" w:lineRule="auto"/>
              <w:jc w:val="both"/>
              <w:rPr>
                <w:sz w:val="22"/>
                <w:szCs w:val="22"/>
              </w:rPr>
            </w:pPr>
            <w:r>
              <w:rPr>
                <w:sz w:val="22"/>
                <w:szCs w:val="22"/>
              </w:rPr>
              <w:t>The system displays the current calendar.</w:t>
            </w:r>
          </w:p>
          <w:p w14:paraId="364B8793" w14:textId="77777777" w:rsidR="005B453F" w:rsidRDefault="00000000">
            <w:pPr>
              <w:pStyle w:val="ListParagraph"/>
              <w:numPr>
                <w:ilvl w:val="0"/>
                <w:numId w:val="35"/>
              </w:numPr>
              <w:spacing w:line="360" w:lineRule="auto"/>
              <w:jc w:val="both"/>
              <w:rPr>
                <w:sz w:val="22"/>
                <w:szCs w:val="22"/>
              </w:rPr>
            </w:pPr>
            <w:r>
              <w:rPr>
                <w:sz w:val="22"/>
                <w:szCs w:val="22"/>
              </w:rPr>
              <w:t>The representative creates an event, specifying details such as title, date, time, and description.</w:t>
            </w:r>
          </w:p>
          <w:p w14:paraId="0A9CE7E6" w14:textId="77777777" w:rsidR="005B453F" w:rsidRDefault="00000000">
            <w:pPr>
              <w:pStyle w:val="ListParagraph"/>
              <w:numPr>
                <w:ilvl w:val="0"/>
                <w:numId w:val="35"/>
              </w:numPr>
              <w:spacing w:line="360" w:lineRule="auto"/>
              <w:jc w:val="both"/>
              <w:rPr>
                <w:sz w:val="22"/>
                <w:szCs w:val="22"/>
              </w:rPr>
            </w:pPr>
            <w:r>
              <w:rPr>
                <w:sz w:val="22"/>
                <w:szCs w:val="22"/>
              </w:rPr>
              <w:t>The representative confirms and saves the changes.</w:t>
            </w:r>
          </w:p>
          <w:p w14:paraId="40791FB2" w14:textId="77777777" w:rsidR="005B453F" w:rsidRDefault="00000000">
            <w:pPr>
              <w:pStyle w:val="ListParagraph"/>
              <w:numPr>
                <w:ilvl w:val="0"/>
                <w:numId w:val="35"/>
              </w:numPr>
              <w:spacing w:line="360" w:lineRule="auto"/>
              <w:jc w:val="both"/>
              <w:rPr>
                <w:sz w:val="22"/>
                <w:szCs w:val="22"/>
              </w:rPr>
            </w:pPr>
            <w:r>
              <w:rPr>
                <w:sz w:val="22"/>
                <w:szCs w:val="22"/>
              </w:rPr>
              <w:t>The system updates the event calendar and notifies constituents.</w:t>
            </w:r>
          </w:p>
        </w:tc>
      </w:tr>
      <w:tr w:rsidR="005B453F" w14:paraId="571920D2" w14:textId="77777777">
        <w:tc>
          <w:tcPr>
            <w:tcW w:w="2397" w:type="dxa"/>
          </w:tcPr>
          <w:p w14:paraId="039E1D0E" w14:textId="77777777" w:rsidR="005B453F" w:rsidRDefault="00000000">
            <w:pPr>
              <w:spacing w:line="360" w:lineRule="auto"/>
              <w:jc w:val="both"/>
              <w:rPr>
                <w:b/>
                <w:sz w:val="22"/>
                <w:szCs w:val="22"/>
              </w:rPr>
            </w:pPr>
            <w:r>
              <w:rPr>
                <w:b/>
                <w:sz w:val="22"/>
                <w:szCs w:val="22"/>
              </w:rPr>
              <w:t>Alternative Flows:</w:t>
            </w:r>
          </w:p>
        </w:tc>
        <w:tc>
          <w:tcPr>
            <w:tcW w:w="6300" w:type="dxa"/>
          </w:tcPr>
          <w:p w14:paraId="63CD53EA" w14:textId="77777777" w:rsidR="005B453F" w:rsidRDefault="00000000">
            <w:pPr>
              <w:spacing w:line="360" w:lineRule="auto"/>
              <w:jc w:val="both"/>
              <w:rPr>
                <w:sz w:val="22"/>
                <w:szCs w:val="22"/>
              </w:rPr>
            </w:pPr>
            <w:r>
              <w:rPr>
                <w:sz w:val="22"/>
                <w:szCs w:val="22"/>
              </w:rPr>
              <w:t>None</w:t>
            </w:r>
          </w:p>
        </w:tc>
      </w:tr>
      <w:tr w:rsidR="005B453F" w14:paraId="1B51D3BC" w14:textId="77777777">
        <w:tc>
          <w:tcPr>
            <w:tcW w:w="2397" w:type="dxa"/>
          </w:tcPr>
          <w:p w14:paraId="7A0D0DA0" w14:textId="77777777" w:rsidR="005B453F" w:rsidRDefault="00000000">
            <w:pPr>
              <w:spacing w:line="360" w:lineRule="auto"/>
              <w:jc w:val="both"/>
              <w:rPr>
                <w:b/>
                <w:sz w:val="22"/>
                <w:szCs w:val="22"/>
              </w:rPr>
            </w:pPr>
            <w:r>
              <w:rPr>
                <w:b/>
                <w:sz w:val="22"/>
                <w:szCs w:val="22"/>
              </w:rPr>
              <w:t>Exceptions:</w:t>
            </w:r>
          </w:p>
        </w:tc>
        <w:tc>
          <w:tcPr>
            <w:tcW w:w="6300" w:type="dxa"/>
          </w:tcPr>
          <w:p w14:paraId="61D09E32" w14:textId="77777777" w:rsidR="005B453F" w:rsidRDefault="00000000">
            <w:pPr>
              <w:spacing w:line="360" w:lineRule="auto"/>
              <w:jc w:val="both"/>
              <w:rPr>
                <w:sz w:val="22"/>
                <w:szCs w:val="22"/>
              </w:rPr>
            </w:pPr>
            <w:r>
              <w:rPr>
                <w:sz w:val="22"/>
                <w:szCs w:val="22"/>
              </w:rPr>
              <w:t>None</w:t>
            </w:r>
          </w:p>
        </w:tc>
      </w:tr>
      <w:tr w:rsidR="005B453F" w14:paraId="1E7C946D" w14:textId="77777777">
        <w:tc>
          <w:tcPr>
            <w:tcW w:w="2397" w:type="dxa"/>
          </w:tcPr>
          <w:p w14:paraId="2D349888" w14:textId="77777777" w:rsidR="005B453F" w:rsidRDefault="00000000">
            <w:pPr>
              <w:spacing w:line="360" w:lineRule="auto"/>
              <w:jc w:val="both"/>
              <w:rPr>
                <w:b/>
                <w:sz w:val="22"/>
                <w:szCs w:val="22"/>
              </w:rPr>
            </w:pPr>
            <w:r>
              <w:rPr>
                <w:b/>
                <w:sz w:val="22"/>
                <w:szCs w:val="22"/>
              </w:rPr>
              <w:t>Includes:</w:t>
            </w:r>
          </w:p>
        </w:tc>
        <w:tc>
          <w:tcPr>
            <w:tcW w:w="6300" w:type="dxa"/>
          </w:tcPr>
          <w:p w14:paraId="55CC6CF3" w14:textId="77777777" w:rsidR="005B453F" w:rsidRDefault="00000000">
            <w:pPr>
              <w:spacing w:line="360" w:lineRule="auto"/>
              <w:jc w:val="both"/>
              <w:rPr>
                <w:color w:val="A6A6A6"/>
                <w:sz w:val="22"/>
                <w:szCs w:val="22"/>
              </w:rPr>
            </w:pPr>
            <w:r>
              <w:rPr>
                <w:sz w:val="22"/>
                <w:szCs w:val="22"/>
              </w:rPr>
              <w:t>None</w:t>
            </w:r>
          </w:p>
        </w:tc>
      </w:tr>
      <w:tr w:rsidR="005B453F" w14:paraId="31361323" w14:textId="77777777">
        <w:tc>
          <w:tcPr>
            <w:tcW w:w="2397" w:type="dxa"/>
          </w:tcPr>
          <w:p w14:paraId="2C56CD86" w14:textId="77777777" w:rsidR="005B453F" w:rsidRDefault="00000000">
            <w:pPr>
              <w:spacing w:line="360" w:lineRule="auto"/>
              <w:jc w:val="both"/>
              <w:rPr>
                <w:b/>
                <w:sz w:val="22"/>
                <w:szCs w:val="22"/>
              </w:rPr>
            </w:pPr>
            <w:r>
              <w:rPr>
                <w:b/>
                <w:sz w:val="22"/>
                <w:szCs w:val="22"/>
              </w:rPr>
              <w:t>Special Requirements:</w:t>
            </w:r>
          </w:p>
        </w:tc>
        <w:tc>
          <w:tcPr>
            <w:tcW w:w="6300" w:type="dxa"/>
          </w:tcPr>
          <w:p w14:paraId="191762CD" w14:textId="77777777" w:rsidR="005B453F" w:rsidRDefault="00000000">
            <w:pPr>
              <w:spacing w:line="360" w:lineRule="auto"/>
              <w:jc w:val="both"/>
              <w:rPr>
                <w:sz w:val="22"/>
                <w:szCs w:val="22"/>
              </w:rPr>
            </w:pPr>
            <w:r>
              <w:rPr>
                <w:sz w:val="22"/>
                <w:szCs w:val="22"/>
              </w:rPr>
              <w:t>None</w:t>
            </w:r>
          </w:p>
        </w:tc>
      </w:tr>
      <w:tr w:rsidR="005B453F" w14:paraId="10A1550A" w14:textId="77777777">
        <w:tc>
          <w:tcPr>
            <w:tcW w:w="2397" w:type="dxa"/>
          </w:tcPr>
          <w:p w14:paraId="0288F631" w14:textId="77777777" w:rsidR="005B453F" w:rsidRDefault="00000000">
            <w:pPr>
              <w:spacing w:line="360" w:lineRule="auto"/>
              <w:jc w:val="both"/>
              <w:rPr>
                <w:b/>
                <w:sz w:val="22"/>
                <w:szCs w:val="22"/>
              </w:rPr>
            </w:pPr>
            <w:r>
              <w:rPr>
                <w:b/>
                <w:sz w:val="22"/>
                <w:szCs w:val="22"/>
              </w:rPr>
              <w:t>Assumptions:</w:t>
            </w:r>
          </w:p>
        </w:tc>
        <w:tc>
          <w:tcPr>
            <w:tcW w:w="6300" w:type="dxa"/>
          </w:tcPr>
          <w:p w14:paraId="5B596C6C" w14:textId="77777777" w:rsidR="005B453F" w:rsidRDefault="00000000">
            <w:pPr>
              <w:spacing w:line="360" w:lineRule="auto"/>
              <w:jc w:val="both"/>
              <w:rPr>
                <w:color w:val="A6A6A6"/>
                <w:sz w:val="22"/>
                <w:szCs w:val="22"/>
              </w:rPr>
            </w:pPr>
            <w:r>
              <w:rPr>
                <w:sz w:val="22"/>
                <w:szCs w:val="22"/>
              </w:rPr>
              <w:t>Representatives maintain accurate and relevant event details.</w:t>
            </w:r>
          </w:p>
        </w:tc>
      </w:tr>
      <w:tr w:rsidR="005B453F" w14:paraId="76E32497" w14:textId="77777777">
        <w:tc>
          <w:tcPr>
            <w:tcW w:w="2397" w:type="dxa"/>
          </w:tcPr>
          <w:p w14:paraId="18481709" w14:textId="77777777" w:rsidR="005B453F" w:rsidRDefault="00000000">
            <w:pPr>
              <w:spacing w:line="360" w:lineRule="auto"/>
              <w:jc w:val="both"/>
              <w:rPr>
                <w:b/>
                <w:sz w:val="22"/>
                <w:szCs w:val="22"/>
              </w:rPr>
            </w:pPr>
            <w:r>
              <w:rPr>
                <w:b/>
                <w:sz w:val="22"/>
                <w:szCs w:val="22"/>
              </w:rPr>
              <w:t>Notes and Issues:</w:t>
            </w:r>
          </w:p>
        </w:tc>
        <w:tc>
          <w:tcPr>
            <w:tcW w:w="6300" w:type="dxa"/>
          </w:tcPr>
          <w:p w14:paraId="20A862CD" w14:textId="77777777" w:rsidR="005B453F" w:rsidRDefault="00000000">
            <w:pPr>
              <w:spacing w:line="360" w:lineRule="auto"/>
              <w:jc w:val="both"/>
              <w:rPr>
                <w:sz w:val="22"/>
                <w:szCs w:val="22"/>
              </w:rPr>
            </w:pPr>
            <w:r>
              <w:rPr>
                <w:sz w:val="22"/>
                <w:szCs w:val="22"/>
              </w:rPr>
              <w:t>None</w:t>
            </w:r>
          </w:p>
        </w:tc>
      </w:tr>
    </w:tbl>
    <w:p w14:paraId="157A3427" w14:textId="77777777" w:rsidR="005B453F" w:rsidRDefault="005B453F">
      <w:pPr>
        <w:pStyle w:val="Table"/>
        <w:spacing w:after="0"/>
        <w:jc w:val="both"/>
        <w:rPr>
          <w:b w:val="0"/>
          <w:bCs/>
          <w:i/>
          <w:iCs w:val="0"/>
        </w:rPr>
      </w:pPr>
      <w:bookmarkStart w:id="27" w:name="_Toc182868539"/>
    </w:p>
    <w:p w14:paraId="0C2F85E7" w14:textId="77777777" w:rsidR="005B453F" w:rsidRDefault="00000000">
      <w:pPr>
        <w:pStyle w:val="Table"/>
        <w:spacing w:after="0"/>
        <w:rPr>
          <w:b w:val="0"/>
          <w:bCs/>
          <w:i/>
          <w:iCs w:val="0"/>
        </w:rPr>
      </w:pPr>
      <w:r>
        <w:rPr>
          <w:b w:val="0"/>
          <w:bCs/>
          <w:i/>
          <w:iCs w:val="0"/>
        </w:rPr>
        <w:t>Table 20</w:t>
      </w:r>
      <w:r>
        <w:rPr>
          <w:b w:val="0"/>
          <w:bCs/>
          <w:i/>
          <w:iCs w:val="0"/>
          <w:color w:val="auto"/>
          <w:szCs w:val="24"/>
          <w:lang w:eastAsia="en-US"/>
        </w:rPr>
        <w:t xml:space="preserve"> </w:t>
      </w:r>
      <w:r>
        <w:rPr>
          <w:b w:val="0"/>
          <w:bCs/>
          <w:i/>
          <w:iCs w:val="0"/>
        </w:rPr>
        <w:t>Run Awareness Campaign</w:t>
      </w:r>
      <w:bookmarkEnd w:id="2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36DB5E0C" w14:textId="77777777">
        <w:tc>
          <w:tcPr>
            <w:tcW w:w="2397" w:type="dxa"/>
            <w:tcBorders>
              <w:top w:val="single" w:sz="12" w:space="0" w:color="auto"/>
              <w:bottom w:val="single" w:sz="6" w:space="0" w:color="auto"/>
            </w:tcBorders>
            <w:shd w:val="clear" w:color="auto" w:fill="F2F2F2" w:themeFill="background1" w:themeFillShade="F2"/>
          </w:tcPr>
          <w:p w14:paraId="16309835"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14BDFF3" w14:textId="77777777" w:rsidR="005B453F" w:rsidRDefault="00000000">
            <w:pPr>
              <w:spacing w:line="360" w:lineRule="auto"/>
              <w:jc w:val="both"/>
              <w:rPr>
                <w:color w:val="A6A6A6"/>
                <w:sz w:val="22"/>
                <w:szCs w:val="22"/>
              </w:rPr>
            </w:pPr>
            <w:r>
              <w:rPr>
                <w:sz w:val="22"/>
                <w:szCs w:val="22"/>
              </w:rPr>
              <w:t>UC-20</w:t>
            </w:r>
          </w:p>
        </w:tc>
      </w:tr>
      <w:tr w:rsidR="005B453F" w14:paraId="2EF6ED3C" w14:textId="77777777">
        <w:tc>
          <w:tcPr>
            <w:tcW w:w="2397" w:type="dxa"/>
            <w:tcBorders>
              <w:top w:val="single" w:sz="6" w:space="0" w:color="auto"/>
              <w:bottom w:val="single" w:sz="6" w:space="0" w:color="auto"/>
            </w:tcBorders>
            <w:shd w:val="clear" w:color="auto" w:fill="F2F2F2" w:themeFill="background1" w:themeFillShade="F2"/>
          </w:tcPr>
          <w:p w14:paraId="18B3B400"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10D1BF9" w14:textId="77777777" w:rsidR="005B453F" w:rsidRDefault="00000000">
            <w:pPr>
              <w:spacing w:line="360" w:lineRule="auto"/>
              <w:jc w:val="both"/>
              <w:rPr>
                <w:color w:val="A6A6A6"/>
                <w:sz w:val="22"/>
                <w:szCs w:val="22"/>
              </w:rPr>
            </w:pPr>
            <w:r>
              <w:rPr>
                <w:sz w:val="22"/>
                <w:szCs w:val="22"/>
              </w:rPr>
              <w:t>Run Awareness Campaign</w:t>
            </w:r>
          </w:p>
        </w:tc>
      </w:tr>
      <w:tr w:rsidR="005B453F" w14:paraId="2A690971" w14:textId="77777777">
        <w:tc>
          <w:tcPr>
            <w:tcW w:w="2397" w:type="dxa"/>
            <w:tcBorders>
              <w:top w:val="single" w:sz="6" w:space="0" w:color="auto"/>
            </w:tcBorders>
          </w:tcPr>
          <w:p w14:paraId="51F7DF1A"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2D36CD27" w14:textId="77777777" w:rsidR="005B453F" w:rsidRDefault="00000000">
            <w:pPr>
              <w:spacing w:line="360" w:lineRule="auto"/>
              <w:jc w:val="both"/>
              <w:rPr>
                <w:color w:val="A6A6A6"/>
                <w:sz w:val="22"/>
                <w:szCs w:val="22"/>
              </w:rPr>
            </w:pPr>
            <w:r>
              <w:rPr>
                <w:sz w:val="22"/>
                <w:szCs w:val="22"/>
              </w:rPr>
              <w:t>Representative</w:t>
            </w:r>
          </w:p>
        </w:tc>
      </w:tr>
      <w:tr w:rsidR="005B453F" w14:paraId="18EE47CD" w14:textId="77777777">
        <w:tc>
          <w:tcPr>
            <w:tcW w:w="2397" w:type="dxa"/>
          </w:tcPr>
          <w:p w14:paraId="1A9BF757" w14:textId="77777777" w:rsidR="005B453F" w:rsidRDefault="00000000">
            <w:pPr>
              <w:spacing w:line="360" w:lineRule="auto"/>
              <w:jc w:val="both"/>
              <w:rPr>
                <w:b/>
                <w:sz w:val="22"/>
                <w:szCs w:val="22"/>
              </w:rPr>
            </w:pPr>
            <w:r>
              <w:rPr>
                <w:b/>
                <w:sz w:val="22"/>
                <w:szCs w:val="22"/>
              </w:rPr>
              <w:t>Description:</w:t>
            </w:r>
          </w:p>
        </w:tc>
        <w:tc>
          <w:tcPr>
            <w:tcW w:w="6300" w:type="dxa"/>
          </w:tcPr>
          <w:p w14:paraId="6C6C7C6D" w14:textId="77777777" w:rsidR="005B453F" w:rsidRDefault="00000000">
            <w:pPr>
              <w:spacing w:line="360" w:lineRule="auto"/>
              <w:jc w:val="both"/>
              <w:rPr>
                <w:sz w:val="22"/>
                <w:szCs w:val="22"/>
              </w:rPr>
            </w:pPr>
            <w:r>
              <w:rPr>
                <w:sz w:val="22"/>
                <w:szCs w:val="22"/>
              </w:rPr>
              <w:t>Enables representatives to launch awareness campaigns for constituents on various topics.</w:t>
            </w:r>
          </w:p>
        </w:tc>
      </w:tr>
      <w:tr w:rsidR="005B453F" w14:paraId="4EC3963E" w14:textId="77777777">
        <w:tc>
          <w:tcPr>
            <w:tcW w:w="2397" w:type="dxa"/>
          </w:tcPr>
          <w:p w14:paraId="08455406" w14:textId="77777777" w:rsidR="005B453F" w:rsidRDefault="00000000">
            <w:pPr>
              <w:spacing w:line="360" w:lineRule="auto"/>
              <w:jc w:val="both"/>
              <w:rPr>
                <w:b/>
                <w:sz w:val="22"/>
                <w:szCs w:val="22"/>
              </w:rPr>
            </w:pPr>
            <w:r>
              <w:rPr>
                <w:b/>
                <w:sz w:val="22"/>
                <w:szCs w:val="22"/>
              </w:rPr>
              <w:t>Trigger:</w:t>
            </w:r>
          </w:p>
        </w:tc>
        <w:tc>
          <w:tcPr>
            <w:tcW w:w="6300" w:type="dxa"/>
          </w:tcPr>
          <w:p w14:paraId="66B527C5" w14:textId="77777777" w:rsidR="005B453F" w:rsidRDefault="00000000">
            <w:pPr>
              <w:spacing w:line="360" w:lineRule="auto"/>
              <w:jc w:val="both"/>
              <w:rPr>
                <w:sz w:val="22"/>
                <w:szCs w:val="22"/>
              </w:rPr>
            </w:pPr>
            <w:r>
              <w:rPr>
                <w:sz w:val="22"/>
                <w:szCs w:val="22"/>
              </w:rPr>
              <w:t>A representative has decided to initiate a public awareness campaign.</w:t>
            </w:r>
          </w:p>
        </w:tc>
      </w:tr>
      <w:tr w:rsidR="005B453F" w14:paraId="20F1AFAC" w14:textId="77777777">
        <w:trPr>
          <w:trHeight w:val="228"/>
        </w:trPr>
        <w:tc>
          <w:tcPr>
            <w:tcW w:w="2397" w:type="dxa"/>
          </w:tcPr>
          <w:p w14:paraId="4067B505" w14:textId="77777777" w:rsidR="005B453F" w:rsidRDefault="00000000">
            <w:pPr>
              <w:spacing w:line="360" w:lineRule="auto"/>
              <w:jc w:val="both"/>
              <w:rPr>
                <w:b/>
                <w:sz w:val="22"/>
                <w:szCs w:val="22"/>
              </w:rPr>
            </w:pPr>
            <w:r>
              <w:rPr>
                <w:b/>
                <w:sz w:val="22"/>
                <w:szCs w:val="22"/>
              </w:rPr>
              <w:t>Preconditions:</w:t>
            </w:r>
          </w:p>
        </w:tc>
        <w:tc>
          <w:tcPr>
            <w:tcW w:w="6300" w:type="dxa"/>
          </w:tcPr>
          <w:p w14:paraId="65985B41" w14:textId="77777777" w:rsidR="005B453F" w:rsidRDefault="00000000">
            <w:pPr>
              <w:spacing w:line="360" w:lineRule="auto"/>
              <w:jc w:val="both"/>
              <w:rPr>
                <w:sz w:val="22"/>
                <w:szCs w:val="22"/>
              </w:rPr>
            </w:pPr>
            <w:r>
              <w:rPr>
                <w:sz w:val="22"/>
                <w:szCs w:val="22"/>
              </w:rPr>
              <w:t>The representative must have access to campaign management features.</w:t>
            </w:r>
          </w:p>
        </w:tc>
      </w:tr>
      <w:tr w:rsidR="005B453F" w14:paraId="7C36A4CD" w14:textId="77777777">
        <w:tc>
          <w:tcPr>
            <w:tcW w:w="2397" w:type="dxa"/>
          </w:tcPr>
          <w:p w14:paraId="72ED11E7" w14:textId="77777777" w:rsidR="005B453F" w:rsidRDefault="00000000">
            <w:pPr>
              <w:spacing w:line="360" w:lineRule="auto"/>
              <w:jc w:val="both"/>
              <w:rPr>
                <w:b/>
                <w:sz w:val="22"/>
                <w:szCs w:val="22"/>
              </w:rPr>
            </w:pPr>
            <w:r>
              <w:rPr>
                <w:b/>
                <w:sz w:val="22"/>
                <w:szCs w:val="22"/>
              </w:rPr>
              <w:t>Post-conditions:</w:t>
            </w:r>
          </w:p>
        </w:tc>
        <w:tc>
          <w:tcPr>
            <w:tcW w:w="6300" w:type="dxa"/>
          </w:tcPr>
          <w:p w14:paraId="0BD4C282" w14:textId="77777777" w:rsidR="005B453F" w:rsidRDefault="00000000">
            <w:pPr>
              <w:spacing w:line="360" w:lineRule="auto"/>
              <w:jc w:val="both"/>
              <w:rPr>
                <w:sz w:val="22"/>
                <w:szCs w:val="22"/>
              </w:rPr>
            </w:pPr>
            <w:r>
              <w:rPr>
                <w:sz w:val="22"/>
                <w:szCs w:val="22"/>
              </w:rPr>
              <w:t>The campaign is published and available for constituents to view.</w:t>
            </w:r>
          </w:p>
        </w:tc>
      </w:tr>
      <w:tr w:rsidR="005B453F" w14:paraId="6818F5FB" w14:textId="77777777">
        <w:tc>
          <w:tcPr>
            <w:tcW w:w="2397" w:type="dxa"/>
          </w:tcPr>
          <w:p w14:paraId="575D59C9" w14:textId="77777777" w:rsidR="005B453F" w:rsidRDefault="00000000">
            <w:pPr>
              <w:spacing w:line="360" w:lineRule="auto"/>
              <w:jc w:val="both"/>
              <w:rPr>
                <w:b/>
                <w:sz w:val="22"/>
                <w:szCs w:val="22"/>
              </w:rPr>
            </w:pPr>
            <w:r>
              <w:rPr>
                <w:b/>
                <w:sz w:val="22"/>
                <w:szCs w:val="22"/>
              </w:rPr>
              <w:t>Normal Flow:</w:t>
            </w:r>
          </w:p>
        </w:tc>
        <w:tc>
          <w:tcPr>
            <w:tcW w:w="6300" w:type="dxa"/>
          </w:tcPr>
          <w:p w14:paraId="334A640A" w14:textId="77777777" w:rsidR="005B453F" w:rsidRDefault="00000000">
            <w:pPr>
              <w:pStyle w:val="ListParagraph"/>
              <w:numPr>
                <w:ilvl w:val="0"/>
                <w:numId w:val="36"/>
              </w:numPr>
              <w:spacing w:line="360" w:lineRule="auto"/>
              <w:jc w:val="both"/>
              <w:rPr>
                <w:sz w:val="22"/>
                <w:szCs w:val="22"/>
              </w:rPr>
            </w:pPr>
            <w:r>
              <w:rPr>
                <w:sz w:val="22"/>
                <w:szCs w:val="22"/>
              </w:rPr>
              <w:t>The representative navigates to the campaign creation section.</w:t>
            </w:r>
          </w:p>
          <w:p w14:paraId="47EC9C50" w14:textId="77777777" w:rsidR="005B453F" w:rsidRDefault="00000000">
            <w:pPr>
              <w:pStyle w:val="ListParagraph"/>
              <w:numPr>
                <w:ilvl w:val="0"/>
                <w:numId w:val="36"/>
              </w:numPr>
              <w:spacing w:line="360" w:lineRule="auto"/>
              <w:jc w:val="both"/>
              <w:rPr>
                <w:sz w:val="22"/>
                <w:szCs w:val="22"/>
              </w:rPr>
            </w:pPr>
            <w:r>
              <w:rPr>
                <w:sz w:val="22"/>
                <w:szCs w:val="22"/>
              </w:rPr>
              <w:t>The system prompts for campaign details such as title, content, and duration.</w:t>
            </w:r>
          </w:p>
          <w:p w14:paraId="5B358A3E" w14:textId="77777777" w:rsidR="005B453F" w:rsidRDefault="00000000">
            <w:pPr>
              <w:pStyle w:val="ListParagraph"/>
              <w:numPr>
                <w:ilvl w:val="0"/>
                <w:numId w:val="36"/>
              </w:numPr>
              <w:spacing w:line="360" w:lineRule="auto"/>
              <w:jc w:val="both"/>
              <w:rPr>
                <w:sz w:val="22"/>
                <w:szCs w:val="22"/>
              </w:rPr>
            </w:pPr>
            <w:r>
              <w:rPr>
                <w:sz w:val="22"/>
                <w:szCs w:val="22"/>
              </w:rPr>
              <w:t>The representative uploads any relevant media or resources.</w:t>
            </w:r>
          </w:p>
          <w:p w14:paraId="30055CEB" w14:textId="77777777" w:rsidR="005B453F" w:rsidRDefault="00000000">
            <w:pPr>
              <w:pStyle w:val="ListParagraph"/>
              <w:numPr>
                <w:ilvl w:val="0"/>
                <w:numId w:val="36"/>
              </w:numPr>
              <w:spacing w:line="360" w:lineRule="auto"/>
              <w:jc w:val="both"/>
              <w:rPr>
                <w:sz w:val="22"/>
                <w:szCs w:val="22"/>
              </w:rPr>
            </w:pPr>
            <w:r>
              <w:rPr>
                <w:sz w:val="22"/>
                <w:szCs w:val="22"/>
              </w:rPr>
              <w:t>Representative reviews and publishes the campaign.</w:t>
            </w:r>
          </w:p>
          <w:p w14:paraId="58CA6887" w14:textId="77777777" w:rsidR="005B453F" w:rsidRDefault="00000000">
            <w:pPr>
              <w:pStyle w:val="ListParagraph"/>
              <w:numPr>
                <w:ilvl w:val="0"/>
                <w:numId w:val="36"/>
              </w:numPr>
              <w:spacing w:line="360" w:lineRule="auto"/>
              <w:jc w:val="both"/>
              <w:rPr>
                <w:color w:val="A6A6A6"/>
                <w:sz w:val="22"/>
                <w:szCs w:val="22"/>
              </w:rPr>
            </w:pPr>
            <w:r>
              <w:rPr>
                <w:sz w:val="22"/>
                <w:szCs w:val="22"/>
              </w:rPr>
              <w:lastRenderedPageBreak/>
              <w:t>The system broadcasts the campaign to constituents through appropriate channels.</w:t>
            </w:r>
          </w:p>
        </w:tc>
      </w:tr>
      <w:tr w:rsidR="005B453F" w14:paraId="425D0FF1" w14:textId="77777777">
        <w:tc>
          <w:tcPr>
            <w:tcW w:w="2397" w:type="dxa"/>
          </w:tcPr>
          <w:p w14:paraId="20A19074" w14:textId="77777777" w:rsidR="005B453F" w:rsidRDefault="00000000">
            <w:pPr>
              <w:spacing w:line="360" w:lineRule="auto"/>
              <w:jc w:val="both"/>
              <w:rPr>
                <w:b/>
                <w:sz w:val="22"/>
                <w:szCs w:val="22"/>
              </w:rPr>
            </w:pPr>
            <w:r>
              <w:rPr>
                <w:b/>
                <w:sz w:val="22"/>
                <w:szCs w:val="22"/>
              </w:rPr>
              <w:lastRenderedPageBreak/>
              <w:t>Alternative Flows:</w:t>
            </w:r>
          </w:p>
        </w:tc>
        <w:tc>
          <w:tcPr>
            <w:tcW w:w="6300" w:type="dxa"/>
          </w:tcPr>
          <w:p w14:paraId="712F65B0" w14:textId="77777777" w:rsidR="005B453F" w:rsidRDefault="00000000">
            <w:pPr>
              <w:spacing w:line="360" w:lineRule="auto"/>
              <w:jc w:val="both"/>
              <w:rPr>
                <w:sz w:val="22"/>
                <w:szCs w:val="22"/>
              </w:rPr>
            </w:pPr>
            <w:r>
              <w:rPr>
                <w:sz w:val="22"/>
                <w:szCs w:val="22"/>
              </w:rPr>
              <w:t>None</w:t>
            </w:r>
          </w:p>
        </w:tc>
      </w:tr>
      <w:tr w:rsidR="005B453F" w14:paraId="619017F3" w14:textId="77777777">
        <w:tc>
          <w:tcPr>
            <w:tcW w:w="2397" w:type="dxa"/>
          </w:tcPr>
          <w:p w14:paraId="073965E6" w14:textId="77777777" w:rsidR="005B453F" w:rsidRDefault="00000000">
            <w:pPr>
              <w:spacing w:line="360" w:lineRule="auto"/>
              <w:jc w:val="both"/>
              <w:rPr>
                <w:b/>
                <w:sz w:val="22"/>
                <w:szCs w:val="22"/>
              </w:rPr>
            </w:pPr>
            <w:r>
              <w:rPr>
                <w:b/>
                <w:sz w:val="22"/>
                <w:szCs w:val="22"/>
              </w:rPr>
              <w:t>Exceptions:</w:t>
            </w:r>
          </w:p>
        </w:tc>
        <w:tc>
          <w:tcPr>
            <w:tcW w:w="6300" w:type="dxa"/>
          </w:tcPr>
          <w:p w14:paraId="4006D7C3" w14:textId="77777777" w:rsidR="005B453F" w:rsidRDefault="00000000">
            <w:pPr>
              <w:spacing w:line="360" w:lineRule="auto"/>
              <w:jc w:val="both"/>
              <w:rPr>
                <w:sz w:val="22"/>
                <w:szCs w:val="22"/>
              </w:rPr>
            </w:pPr>
            <w:r>
              <w:rPr>
                <w:sz w:val="22"/>
                <w:szCs w:val="22"/>
              </w:rPr>
              <w:t>None</w:t>
            </w:r>
          </w:p>
        </w:tc>
      </w:tr>
      <w:tr w:rsidR="005B453F" w14:paraId="73A53545" w14:textId="77777777">
        <w:tc>
          <w:tcPr>
            <w:tcW w:w="2397" w:type="dxa"/>
          </w:tcPr>
          <w:p w14:paraId="6FF3A362" w14:textId="77777777" w:rsidR="005B453F" w:rsidRDefault="00000000">
            <w:pPr>
              <w:spacing w:line="360" w:lineRule="auto"/>
              <w:jc w:val="both"/>
              <w:rPr>
                <w:b/>
                <w:sz w:val="22"/>
                <w:szCs w:val="22"/>
              </w:rPr>
            </w:pPr>
            <w:r>
              <w:rPr>
                <w:b/>
                <w:sz w:val="22"/>
                <w:szCs w:val="22"/>
              </w:rPr>
              <w:t>Includes:</w:t>
            </w:r>
          </w:p>
        </w:tc>
        <w:tc>
          <w:tcPr>
            <w:tcW w:w="6300" w:type="dxa"/>
          </w:tcPr>
          <w:p w14:paraId="70CFEC32" w14:textId="77777777" w:rsidR="005B453F" w:rsidRDefault="00000000">
            <w:pPr>
              <w:spacing w:line="360" w:lineRule="auto"/>
              <w:jc w:val="both"/>
              <w:rPr>
                <w:color w:val="A6A6A6"/>
                <w:sz w:val="22"/>
                <w:szCs w:val="22"/>
              </w:rPr>
            </w:pPr>
            <w:r>
              <w:rPr>
                <w:sz w:val="22"/>
                <w:szCs w:val="22"/>
              </w:rPr>
              <w:t>None</w:t>
            </w:r>
          </w:p>
        </w:tc>
      </w:tr>
      <w:tr w:rsidR="005B453F" w14:paraId="3F7ECB69" w14:textId="77777777">
        <w:tc>
          <w:tcPr>
            <w:tcW w:w="2397" w:type="dxa"/>
          </w:tcPr>
          <w:p w14:paraId="23F982B1" w14:textId="77777777" w:rsidR="005B453F" w:rsidRDefault="00000000">
            <w:pPr>
              <w:spacing w:line="360" w:lineRule="auto"/>
              <w:jc w:val="both"/>
              <w:rPr>
                <w:b/>
                <w:sz w:val="22"/>
                <w:szCs w:val="22"/>
              </w:rPr>
            </w:pPr>
            <w:r>
              <w:rPr>
                <w:b/>
                <w:sz w:val="22"/>
                <w:szCs w:val="22"/>
              </w:rPr>
              <w:t>Special Requirements:</w:t>
            </w:r>
          </w:p>
        </w:tc>
        <w:tc>
          <w:tcPr>
            <w:tcW w:w="6300" w:type="dxa"/>
          </w:tcPr>
          <w:p w14:paraId="3617860F" w14:textId="77777777" w:rsidR="005B453F" w:rsidRDefault="00000000">
            <w:pPr>
              <w:spacing w:line="360" w:lineRule="auto"/>
              <w:jc w:val="both"/>
              <w:rPr>
                <w:sz w:val="22"/>
                <w:szCs w:val="22"/>
              </w:rPr>
            </w:pPr>
            <w:r>
              <w:rPr>
                <w:sz w:val="22"/>
                <w:szCs w:val="22"/>
              </w:rPr>
              <w:t>None</w:t>
            </w:r>
          </w:p>
        </w:tc>
      </w:tr>
      <w:tr w:rsidR="005B453F" w14:paraId="0EBC2B33" w14:textId="77777777">
        <w:tc>
          <w:tcPr>
            <w:tcW w:w="2397" w:type="dxa"/>
          </w:tcPr>
          <w:p w14:paraId="7E4E4C70" w14:textId="77777777" w:rsidR="005B453F" w:rsidRDefault="00000000">
            <w:pPr>
              <w:spacing w:line="360" w:lineRule="auto"/>
              <w:jc w:val="both"/>
              <w:rPr>
                <w:b/>
                <w:sz w:val="22"/>
                <w:szCs w:val="22"/>
              </w:rPr>
            </w:pPr>
            <w:r>
              <w:rPr>
                <w:b/>
                <w:sz w:val="22"/>
                <w:szCs w:val="22"/>
              </w:rPr>
              <w:t>Assumptions:</w:t>
            </w:r>
          </w:p>
        </w:tc>
        <w:tc>
          <w:tcPr>
            <w:tcW w:w="6300" w:type="dxa"/>
          </w:tcPr>
          <w:p w14:paraId="1CD767F7" w14:textId="77777777" w:rsidR="005B453F" w:rsidRDefault="00000000">
            <w:pPr>
              <w:spacing w:line="360" w:lineRule="auto"/>
              <w:jc w:val="both"/>
              <w:rPr>
                <w:color w:val="A6A6A6"/>
                <w:sz w:val="22"/>
                <w:szCs w:val="22"/>
              </w:rPr>
            </w:pPr>
            <w:r>
              <w:rPr>
                <w:sz w:val="22"/>
                <w:szCs w:val="22"/>
              </w:rPr>
              <w:t>None</w:t>
            </w:r>
          </w:p>
        </w:tc>
      </w:tr>
      <w:tr w:rsidR="005B453F" w14:paraId="5407E6F7" w14:textId="77777777">
        <w:tc>
          <w:tcPr>
            <w:tcW w:w="2397" w:type="dxa"/>
          </w:tcPr>
          <w:p w14:paraId="63D20D68" w14:textId="77777777" w:rsidR="005B453F" w:rsidRDefault="00000000">
            <w:pPr>
              <w:spacing w:line="360" w:lineRule="auto"/>
              <w:jc w:val="both"/>
              <w:rPr>
                <w:b/>
                <w:sz w:val="22"/>
                <w:szCs w:val="22"/>
              </w:rPr>
            </w:pPr>
            <w:r>
              <w:rPr>
                <w:b/>
                <w:sz w:val="22"/>
                <w:szCs w:val="22"/>
              </w:rPr>
              <w:t>Notes and Issues:</w:t>
            </w:r>
          </w:p>
        </w:tc>
        <w:tc>
          <w:tcPr>
            <w:tcW w:w="6300" w:type="dxa"/>
          </w:tcPr>
          <w:p w14:paraId="0C592C5F" w14:textId="77777777" w:rsidR="005B453F" w:rsidRDefault="00000000">
            <w:pPr>
              <w:spacing w:line="360" w:lineRule="auto"/>
              <w:jc w:val="both"/>
              <w:rPr>
                <w:sz w:val="22"/>
                <w:szCs w:val="22"/>
              </w:rPr>
            </w:pPr>
            <w:r>
              <w:rPr>
                <w:sz w:val="22"/>
                <w:szCs w:val="22"/>
              </w:rPr>
              <w:t>Monitor constituent engagement for campaign effectiveness.</w:t>
            </w:r>
          </w:p>
        </w:tc>
      </w:tr>
    </w:tbl>
    <w:p w14:paraId="4E34833F" w14:textId="77777777" w:rsidR="005B453F" w:rsidRDefault="005B453F">
      <w:pPr>
        <w:pStyle w:val="Table"/>
        <w:spacing w:after="0"/>
        <w:rPr>
          <w:b w:val="0"/>
          <w:bCs/>
          <w:i/>
          <w:iCs w:val="0"/>
        </w:rPr>
      </w:pPr>
      <w:bookmarkStart w:id="28" w:name="_Toc182868540"/>
    </w:p>
    <w:p w14:paraId="4F9BE8D8" w14:textId="77777777" w:rsidR="005B453F" w:rsidRDefault="00000000">
      <w:pPr>
        <w:pStyle w:val="Table"/>
        <w:spacing w:after="0"/>
        <w:rPr>
          <w:b w:val="0"/>
          <w:bCs/>
          <w:i/>
          <w:iCs w:val="0"/>
        </w:rPr>
      </w:pPr>
      <w:r>
        <w:rPr>
          <w:b w:val="0"/>
          <w:bCs/>
          <w:i/>
          <w:iCs w:val="0"/>
        </w:rPr>
        <w:t>Table 21</w:t>
      </w:r>
      <w:r>
        <w:rPr>
          <w:b w:val="0"/>
          <w:bCs/>
          <w:i/>
          <w:iCs w:val="0"/>
          <w:color w:val="auto"/>
          <w:szCs w:val="24"/>
          <w:lang w:eastAsia="en-US"/>
        </w:rPr>
        <w:t xml:space="preserve"> </w:t>
      </w:r>
      <w:r>
        <w:rPr>
          <w:b w:val="0"/>
          <w:bCs/>
          <w:i/>
          <w:iCs w:val="0"/>
        </w:rPr>
        <w:t>View Complaints</w:t>
      </w:r>
      <w:bookmarkEnd w:id="28"/>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2A31B77F" w14:textId="77777777">
        <w:tc>
          <w:tcPr>
            <w:tcW w:w="2397" w:type="dxa"/>
            <w:tcBorders>
              <w:top w:val="single" w:sz="12" w:space="0" w:color="auto"/>
              <w:bottom w:val="single" w:sz="6" w:space="0" w:color="auto"/>
            </w:tcBorders>
            <w:shd w:val="clear" w:color="auto" w:fill="F2F2F2" w:themeFill="background1" w:themeFillShade="F2"/>
          </w:tcPr>
          <w:p w14:paraId="2B4081F5"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4C66586" w14:textId="77777777" w:rsidR="005B453F" w:rsidRDefault="00000000">
            <w:pPr>
              <w:spacing w:line="360" w:lineRule="auto"/>
              <w:jc w:val="both"/>
              <w:rPr>
                <w:color w:val="A6A6A6"/>
                <w:sz w:val="22"/>
                <w:szCs w:val="22"/>
              </w:rPr>
            </w:pPr>
            <w:r>
              <w:rPr>
                <w:sz w:val="22"/>
                <w:szCs w:val="22"/>
              </w:rPr>
              <w:t>UC-21</w:t>
            </w:r>
          </w:p>
        </w:tc>
      </w:tr>
      <w:tr w:rsidR="005B453F" w14:paraId="43C88215" w14:textId="77777777">
        <w:tc>
          <w:tcPr>
            <w:tcW w:w="2397" w:type="dxa"/>
            <w:tcBorders>
              <w:top w:val="single" w:sz="6" w:space="0" w:color="auto"/>
              <w:bottom w:val="single" w:sz="6" w:space="0" w:color="auto"/>
            </w:tcBorders>
            <w:shd w:val="clear" w:color="auto" w:fill="F2F2F2" w:themeFill="background1" w:themeFillShade="F2"/>
          </w:tcPr>
          <w:p w14:paraId="5059599A"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ECF5A51" w14:textId="77777777" w:rsidR="005B453F" w:rsidRDefault="00000000">
            <w:pPr>
              <w:spacing w:line="360" w:lineRule="auto"/>
              <w:jc w:val="both"/>
              <w:rPr>
                <w:color w:val="A6A6A6"/>
                <w:sz w:val="22"/>
                <w:szCs w:val="22"/>
              </w:rPr>
            </w:pPr>
            <w:r>
              <w:rPr>
                <w:sz w:val="22"/>
                <w:szCs w:val="22"/>
              </w:rPr>
              <w:t>View Complaints</w:t>
            </w:r>
          </w:p>
        </w:tc>
      </w:tr>
      <w:tr w:rsidR="005B453F" w14:paraId="5250DDCF" w14:textId="77777777">
        <w:tc>
          <w:tcPr>
            <w:tcW w:w="2397" w:type="dxa"/>
            <w:tcBorders>
              <w:top w:val="single" w:sz="6" w:space="0" w:color="auto"/>
            </w:tcBorders>
          </w:tcPr>
          <w:p w14:paraId="7E33435B"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0FABF133" w14:textId="77777777" w:rsidR="005B453F" w:rsidRDefault="00000000">
            <w:pPr>
              <w:spacing w:line="360" w:lineRule="auto"/>
              <w:jc w:val="both"/>
              <w:rPr>
                <w:color w:val="A6A6A6"/>
                <w:sz w:val="22"/>
                <w:szCs w:val="22"/>
              </w:rPr>
            </w:pPr>
            <w:r>
              <w:rPr>
                <w:sz w:val="22"/>
                <w:szCs w:val="22"/>
              </w:rPr>
              <w:t>Representative, Department Complaint Handler</w:t>
            </w:r>
          </w:p>
        </w:tc>
      </w:tr>
      <w:tr w:rsidR="005B453F" w14:paraId="33DF6928" w14:textId="77777777">
        <w:tc>
          <w:tcPr>
            <w:tcW w:w="2397" w:type="dxa"/>
          </w:tcPr>
          <w:p w14:paraId="035A3574" w14:textId="77777777" w:rsidR="005B453F" w:rsidRDefault="00000000">
            <w:pPr>
              <w:spacing w:line="360" w:lineRule="auto"/>
              <w:jc w:val="both"/>
              <w:rPr>
                <w:b/>
                <w:sz w:val="22"/>
                <w:szCs w:val="22"/>
              </w:rPr>
            </w:pPr>
            <w:r>
              <w:rPr>
                <w:b/>
                <w:sz w:val="22"/>
                <w:szCs w:val="22"/>
              </w:rPr>
              <w:t>Description:</w:t>
            </w:r>
          </w:p>
        </w:tc>
        <w:tc>
          <w:tcPr>
            <w:tcW w:w="6300" w:type="dxa"/>
          </w:tcPr>
          <w:p w14:paraId="36C16228" w14:textId="77777777" w:rsidR="005B453F" w:rsidRDefault="00000000">
            <w:pPr>
              <w:spacing w:line="360" w:lineRule="auto"/>
              <w:jc w:val="both"/>
              <w:rPr>
                <w:sz w:val="22"/>
                <w:szCs w:val="22"/>
              </w:rPr>
            </w:pPr>
            <w:r>
              <w:rPr>
                <w:sz w:val="22"/>
                <w:szCs w:val="22"/>
              </w:rPr>
              <w:t>Enable representatives and department complaint handlers to view complaints submitted by constituents.</w:t>
            </w:r>
          </w:p>
        </w:tc>
      </w:tr>
      <w:tr w:rsidR="005B453F" w14:paraId="0D872685" w14:textId="77777777">
        <w:tc>
          <w:tcPr>
            <w:tcW w:w="2397" w:type="dxa"/>
          </w:tcPr>
          <w:p w14:paraId="1CD1E818" w14:textId="77777777" w:rsidR="005B453F" w:rsidRDefault="00000000">
            <w:pPr>
              <w:spacing w:line="360" w:lineRule="auto"/>
              <w:jc w:val="both"/>
              <w:rPr>
                <w:b/>
                <w:sz w:val="22"/>
                <w:szCs w:val="22"/>
              </w:rPr>
            </w:pPr>
            <w:r>
              <w:rPr>
                <w:b/>
                <w:sz w:val="22"/>
                <w:szCs w:val="22"/>
              </w:rPr>
              <w:t>Trigger:</w:t>
            </w:r>
          </w:p>
        </w:tc>
        <w:tc>
          <w:tcPr>
            <w:tcW w:w="6300" w:type="dxa"/>
          </w:tcPr>
          <w:p w14:paraId="3BC19BEA" w14:textId="77777777" w:rsidR="005B453F" w:rsidRDefault="00000000">
            <w:pPr>
              <w:spacing w:line="360" w:lineRule="auto"/>
              <w:jc w:val="both"/>
              <w:rPr>
                <w:sz w:val="22"/>
                <w:szCs w:val="22"/>
              </w:rPr>
            </w:pPr>
            <w:r>
              <w:rPr>
                <w:sz w:val="22"/>
                <w:szCs w:val="22"/>
              </w:rPr>
              <w:t>A user accesses the complaint viewing feature.</w:t>
            </w:r>
          </w:p>
        </w:tc>
      </w:tr>
      <w:tr w:rsidR="005B453F" w14:paraId="6587CAA8" w14:textId="77777777">
        <w:trPr>
          <w:trHeight w:val="228"/>
        </w:trPr>
        <w:tc>
          <w:tcPr>
            <w:tcW w:w="2397" w:type="dxa"/>
          </w:tcPr>
          <w:p w14:paraId="14DD6CDF" w14:textId="77777777" w:rsidR="005B453F" w:rsidRDefault="00000000">
            <w:pPr>
              <w:spacing w:line="360" w:lineRule="auto"/>
              <w:jc w:val="both"/>
              <w:rPr>
                <w:b/>
                <w:sz w:val="22"/>
                <w:szCs w:val="22"/>
              </w:rPr>
            </w:pPr>
            <w:r>
              <w:rPr>
                <w:b/>
                <w:sz w:val="22"/>
                <w:szCs w:val="22"/>
              </w:rPr>
              <w:t>Preconditions:</w:t>
            </w:r>
          </w:p>
        </w:tc>
        <w:tc>
          <w:tcPr>
            <w:tcW w:w="6300" w:type="dxa"/>
          </w:tcPr>
          <w:p w14:paraId="0DA67577" w14:textId="77777777" w:rsidR="005B453F" w:rsidRDefault="00000000">
            <w:pPr>
              <w:pStyle w:val="ListParagraph"/>
              <w:numPr>
                <w:ilvl w:val="0"/>
                <w:numId w:val="37"/>
              </w:numPr>
              <w:spacing w:line="360" w:lineRule="auto"/>
              <w:jc w:val="both"/>
              <w:rPr>
                <w:sz w:val="22"/>
                <w:szCs w:val="22"/>
              </w:rPr>
            </w:pPr>
            <w:r>
              <w:rPr>
                <w:sz w:val="22"/>
                <w:szCs w:val="22"/>
              </w:rPr>
              <w:t>Complaints must exist in the system database.</w:t>
            </w:r>
          </w:p>
          <w:p w14:paraId="45F51086" w14:textId="77777777" w:rsidR="005B453F" w:rsidRDefault="00000000">
            <w:pPr>
              <w:pStyle w:val="ListParagraph"/>
              <w:numPr>
                <w:ilvl w:val="0"/>
                <w:numId w:val="37"/>
              </w:numPr>
              <w:spacing w:line="360" w:lineRule="auto"/>
              <w:jc w:val="both"/>
              <w:rPr>
                <w:sz w:val="22"/>
                <w:szCs w:val="22"/>
              </w:rPr>
            </w:pPr>
            <w:r>
              <w:rPr>
                <w:sz w:val="22"/>
                <w:szCs w:val="22"/>
              </w:rPr>
              <w:t>The user must have the necessary permissions.</w:t>
            </w:r>
          </w:p>
        </w:tc>
      </w:tr>
      <w:tr w:rsidR="005B453F" w14:paraId="38959D0C" w14:textId="77777777">
        <w:tc>
          <w:tcPr>
            <w:tcW w:w="2397" w:type="dxa"/>
          </w:tcPr>
          <w:p w14:paraId="2576710A" w14:textId="77777777" w:rsidR="005B453F" w:rsidRDefault="00000000">
            <w:pPr>
              <w:spacing w:line="360" w:lineRule="auto"/>
              <w:jc w:val="both"/>
              <w:rPr>
                <w:b/>
                <w:sz w:val="22"/>
                <w:szCs w:val="22"/>
              </w:rPr>
            </w:pPr>
            <w:r>
              <w:rPr>
                <w:b/>
                <w:sz w:val="22"/>
                <w:szCs w:val="22"/>
              </w:rPr>
              <w:t>Post-conditions:</w:t>
            </w:r>
          </w:p>
        </w:tc>
        <w:tc>
          <w:tcPr>
            <w:tcW w:w="6300" w:type="dxa"/>
          </w:tcPr>
          <w:p w14:paraId="4BDB5696" w14:textId="77777777" w:rsidR="005B453F" w:rsidRDefault="00000000">
            <w:pPr>
              <w:spacing w:line="360" w:lineRule="auto"/>
              <w:jc w:val="both"/>
              <w:rPr>
                <w:sz w:val="22"/>
                <w:szCs w:val="22"/>
              </w:rPr>
            </w:pPr>
            <w:r>
              <w:rPr>
                <w:sz w:val="22"/>
                <w:szCs w:val="22"/>
              </w:rPr>
              <w:t>Complaints are displayed with relevant details.</w:t>
            </w:r>
          </w:p>
        </w:tc>
      </w:tr>
      <w:tr w:rsidR="005B453F" w14:paraId="3C13B8A2" w14:textId="77777777">
        <w:tc>
          <w:tcPr>
            <w:tcW w:w="2397" w:type="dxa"/>
          </w:tcPr>
          <w:p w14:paraId="5EB6A60E" w14:textId="77777777" w:rsidR="005B453F" w:rsidRDefault="00000000">
            <w:pPr>
              <w:spacing w:line="360" w:lineRule="auto"/>
              <w:jc w:val="both"/>
              <w:rPr>
                <w:b/>
                <w:sz w:val="22"/>
                <w:szCs w:val="22"/>
              </w:rPr>
            </w:pPr>
            <w:r>
              <w:rPr>
                <w:b/>
                <w:sz w:val="22"/>
                <w:szCs w:val="22"/>
              </w:rPr>
              <w:t>Normal Flow:</w:t>
            </w:r>
          </w:p>
        </w:tc>
        <w:tc>
          <w:tcPr>
            <w:tcW w:w="6300" w:type="dxa"/>
          </w:tcPr>
          <w:p w14:paraId="200D58FB" w14:textId="77777777" w:rsidR="005B453F" w:rsidRDefault="00000000">
            <w:pPr>
              <w:pStyle w:val="ListParagraph"/>
              <w:numPr>
                <w:ilvl w:val="0"/>
                <w:numId w:val="38"/>
              </w:numPr>
              <w:spacing w:line="360" w:lineRule="auto"/>
              <w:jc w:val="both"/>
              <w:rPr>
                <w:sz w:val="22"/>
                <w:szCs w:val="22"/>
              </w:rPr>
            </w:pPr>
            <w:r>
              <w:rPr>
                <w:sz w:val="22"/>
                <w:szCs w:val="22"/>
              </w:rPr>
              <w:t>The user logs into the system and navigates to the complaints section.</w:t>
            </w:r>
          </w:p>
          <w:p w14:paraId="3B1B4C42" w14:textId="77777777" w:rsidR="005B453F" w:rsidRDefault="00000000">
            <w:pPr>
              <w:pStyle w:val="ListParagraph"/>
              <w:numPr>
                <w:ilvl w:val="0"/>
                <w:numId w:val="38"/>
              </w:numPr>
              <w:spacing w:line="360" w:lineRule="auto"/>
              <w:jc w:val="both"/>
              <w:rPr>
                <w:sz w:val="22"/>
                <w:szCs w:val="22"/>
              </w:rPr>
            </w:pPr>
            <w:r>
              <w:rPr>
                <w:sz w:val="22"/>
                <w:szCs w:val="22"/>
              </w:rPr>
              <w:t>The system retrieves complaints from the database.</w:t>
            </w:r>
          </w:p>
          <w:p w14:paraId="214946DC" w14:textId="77777777" w:rsidR="005B453F" w:rsidRDefault="00000000">
            <w:pPr>
              <w:pStyle w:val="ListParagraph"/>
              <w:numPr>
                <w:ilvl w:val="0"/>
                <w:numId w:val="38"/>
              </w:numPr>
              <w:spacing w:line="360" w:lineRule="auto"/>
              <w:jc w:val="both"/>
              <w:rPr>
                <w:sz w:val="22"/>
                <w:szCs w:val="22"/>
              </w:rPr>
            </w:pPr>
            <w:r>
              <w:rPr>
                <w:sz w:val="22"/>
                <w:szCs w:val="22"/>
              </w:rPr>
              <w:t>The user sorts of complaints based on criteria such as urgency, status, or date.</w:t>
            </w:r>
          </w:p>
          <w:p w14:paraId="13303952" w14:textId="77777777" w:rsidR="005B453F" w:rsidRDefault="00000000">
            <w:pPr>
              <w:pStyle w:val="ListParagraph"/>
              <w:numPr>
                <w:ilvl w:val="0"/>
                <w:numId w:val="38"/>
              </w:numPr>
              <w:spacing w:line="360" w:lineRule="auto"/>
              <w:jc w:val="both"/>
              <w:rPr>
                <w:color w:val="A6A6A6"/>
                <w:sz w:val="22"/>
                <w:szCs w:val="22"/>
              </w:rPr>
            </w:pPr>
            <w:r>
              <w:rPr>
                <w:sz w:val="22"/>
                <w:szCs w:val="22"/>
              </w:rPr>
              <w:t>The system displays the list of complaints.</w:t>
            </w:r>
          </w:p>
        </w:tc>
      </w:tr>
      <w:tr w:rsidR="005B453F" w14:paraId="1C37782A" w14:textId="77777777">
        <w:tc>
          <w:tcPr>
            <w:tcW w:w="2397" w:type="dxa"/>
          </w:tcPr>
          <w:p w14:paraId="5B9F0162" w14:textId="77777777" w:rsidR="005B453F" w:rsidRDefault="00000000">
            <w:pPr>
              <w:spacing w:line="360" w:lineRule="auto"/>
              <w:jc w:val="both"/>
              <w:rPr>
                <w:b/>
                <w:sz w:val="22"/>
                <w:szCs w:val="22"/>
              </w:rPr>
            </w:pPr>
            <w:r>
              <w:rPr>
                <w:b/>
                <w:sz w:val="22"/>
                <w:szCs w:val="22"/>
              </w:rPr>
              <w:t>Alternative Flows:</w:t>
            </w:r>
          </w:p>
        </w:tc>
        <w:tc>
          <w:tcPr>
            <w:tcW w:w="6300" w:type="dxa"/>
          </w:tcPr>
          <w:p w14:paraId="7E04E0F8" w14:textId="77777777" w:rsidR="005B453F" w:rsidRDefault="00000000">
            <w:pPr>
              <w:spacing w:line="360" w:lineRule="auto"/>
              <w:jc w:val="both"/>
              <w:rPr>
                <w:sz w:val="22"/>
                <w:szCs w:val="22"/>
              </w:rPr>
            </w:pPr>
            <w:r>
              <w:rPr>
                <w:sz w:val="22"/>
                <w:szCs w:val="22"/>
              </w:rPr>
              <w:t>None</w:t>
            </w:r>
          </w:p>
        </w:tc>
      </w:tr>
      <w:tr w:rsidR="005B453F" w14:paraId="2414E7E8" w14:textId="77777777">
        <w:tc>
          <w:tcPr>
            <w:tcW w:w="2397" w:type="dxa"/>
          </w:tcPr>
          <w:p w14:paraId="1709B6A8" w14:textId="77777777" w:rsidR="005B453F" w:rsidRDefault="00000000">
            <w:pPr>
              <w:spacing w:line="360" w:lineRule="auto"/>
              <w:jc w:val="both"/>
              <w:rPr>
                <w:b/>
                <w:sz w:val="22"/>
                <w:szCs w:val="22"/>
              </w:rPr>
            </w:pPr>
            <w:r>
              <w:rPr>
                <w:b/>
                <w:sz w:val="22"/>
                <w:szCs w:val="22"/>
              </w:rPr>
              <w:t>Exceptions:</w:t>
            </w:r>
          </w:p>
        </w:tc>
        <w:tc>
          <w:tcPr>
            <w:tcW w:w="6300" w:type="dxa"/>
          </w:tcPr>
          <w:p w14:paraId="6AB104E0" w14:textId="77777777" w:rsidR="005B453F" w:rsidRDefault="00000000">
            <w:pPr>
              <w:spacing w:line="360" w:lineRule="auto"/>
              <w:jc w:val="both"/>
              <w:rPr>
                <w:sz w:val="22"/>
                <w:szCs w:val="22"/>
              </w:rPr>
            </w:pPr>
            <w:r>
              <w:rPr>
                <w:sz w:val="22"/>
                <w:szCs w:val="22"/>
              </w:rPr>
              <w:t>None</w:t>
            </w:r>
          </w:p>
        </w:tc>
      </w:tr>
      <w:tr w:rsidR="005B453F" w14:paraId="65E1E731" w14:textId="77777777">
        <w:tc>
          <w:tcPr>
            <w:tcW w:w="2397" w:type="dxa"/>
          </w:tcPr>
          <w:p w14:paraId="511183A6" w14:textId="77777777" w:rsidR="005B453F" w:rsidRDefault="00000000">
            <w:pPr>
              <w:spacing w:line="360" w:lineRule="auto"/>
              <w:jc w:val="both"/>
              <w:rPr>
                <w:b/>
                <w:sz w:val="22"/>
                <w:szCs w:val="22"/>
              </w:rPr>
            </w:pPr>
            <w:r>
              <w:rPr>
                <w:b/>
                <w:sz w:val="22"/>
                <w:szCs w:val="22"/>
              </w:rPr>
              <w:t>Includes:</w:t>
            </w:r>
          </w:p>
        </w:tc>
        <w:tc>
          <w:tcPr>
            <w:tcW w:w="6300" w:type="dxa"/>
          </w:tcPr>
          <w:p w14:paraId="27F46560" w14:textId="77777777" w:rsidR="005B453F" w:rsidRDefault="00000000">
            <w:pPr>
              <w:spacing w:line="360" w:lineRule="auto"/>
              <w:jc w:val="both"/>
              <w:rPr>
                <w:color w:val="A6A6A6"/>
                <w:sz w:val="22"/>
                <w:szCs w:val="22"/>
              </w:rPr>
            </w:pPr>
            <w:r>
              <w:rPr>
                <w:sz w:val="22"/>
                <w:szCs w:val="22"/>
              </w:rPr>
              <w:t>None</w:t>
            </w:r>
          </w:p>
        </w:tc>
      </w:tr>
      <w:tr w:rsidR="005B453F" w14:paraId="38339689" w14:textId="77777777">
        <w:tc>
          <w:tcPr>
            <w:tcW w:w="2397" w:type="dxa"/>
          </w:tcPr>
          <w:p w14:paraId="266F4268" w14:textId="77777777" w:rsidR="005B453F" w:rsidRDefault="00000000">
            <w:pPr>
              <w:spacing w:line="360" w:lineRule="auto"/>
              <w:jc w:val="both"/>
              <w:rPr>
                <w:b/>
                <w:sz w:val="22"/>
                <w:szCs w:val="22"/>
              </w:rPr>
            </w:pPr>
            <w:r>
              <w:rPr>
                <w:b/>
                <w:sz w:val="22"/>
                <w:szCs w:val="22"/>
              </w:rPr>
              <w:t>Special Requirements:</w:t>
            </w:r>
          </w:p>
        </w:tc>
        <w:tc>
          <w:tcPr>
            <w:tcW w:w="6300" w:type="dxa"/>
          </w:tcPr>
          <w:p w14:paraId="15535013" w14:textId="77777777" w:rsidR="005B453F" w:rsidRDefault="00000000">
            <w:pPr>
              <w:spacing w:line="360" w:lineRule="auto"/>
              <w:jc w:val="both"/>
              <w:rPr>
                <w:sz w:val="22"/>
                <w:szCs w:val="22"/>
              </w:rPr>
            </w:pPr>
            <w:r>
              <w:rPr>
                <w:sz w:val="22"/>
                <w:szCs w:val="22"/>
              </w:rPr>
              <w:t>None</w:t>
            </w:r>
          </w:p>
        </w:tc>
      </w:tr>
      <w:tr w:rsidR="005B453F" w14:paraId="300DA1AE" w14:textId="77777777">
        <w:tc>
          <w:tcPr>
            <w:tcW w:w="2397" w:type="dxa"/>
          </w:tcPr>
          <w:p w14:paraId="2E22D100" w14:textId="77777777" w:rsidR="005B453F" w:rsidRDefault="00000000">
            <w:pPr>
              <w:spacing w:line="360" w:lineRule="auto"/>
              <w:jc w:val="both"/>
              <w:rPr>
                <w:b/>
                <w:sz w:val="22"/>
                <w:szCs w:val="22"/>
              </w:rPr>
            </w:pPr>
            <w:r>
              <w:rPr>
                <w:b/>
                <w:sz w:val="22"/>
                <w:szCs w:val="22"/>
              </w:rPr>
              <w:t>Assumptions:</w:t>
            </w:r>
          </w:p>
        </w:tc>
        <w:tc>
          <w:tcPr>
            <w:tcW w:w="6300" w:type="dxa"/>
          </w:tcPr>
          <w:p w14:paraId="08B8AE91" w14:textId="77777777" w:rsidR="005B453F" w:rsidRDefault="00000000">
            <w:pPr>
              <w:spacing w:line="360" w:lineRule="auto"/>
              <w:jc w:val="both"/>
              <w:rPr>
                <w:color w:val="A6A6A6"/>
                <w:sz w:val="22"/>
                <w:szCs w:val="22"/>
              </w:rPr>
            </w:pPr>
            <w:r>
              <w:rPr>
                <w:sz w:val="22"/>
                <w:szCs w:val="22"/>
              </w:rPr>
              <w:t>Complaint data is accurate and up to date.</w:t>
            </w:r>
          </w:p>
        </w:tc>
      </w:tr>
      <w:tr w:rsidR="005B453F" w14:paraId="21FE91AC" w14:textId="77777777">
        <w:tc>
          <w:tcPr>
            <w:tcW w:w="2397" w:type="dxa"/>
          </w:tcPr>
          <w:p w14:paraId="1600621C" w14:textId="77777777" w:rsidR="005B453F" w:rsidRDefault="00000000">
            <w:pPr>
              <w:spacing w:line="360" w:lineRule="auto"/>
              <w:jc w:val="both"/>
              <w:rPr>
                <w:b/>
                <w:sz w:val="22"/>
                <w:szCs w:val="22"/>
              </w:rPr>
            </w:pPr>
            <w:r>
              <w:rPr>
                <w:b/>
                <w:sz w:val="22"/>
                <w:szCs w:val="22"/>
              </w:rPr>
              <w:t>Notes and Issues:</w:t>
            </w:r>
          </w:p>
        </w:tc>
        <w:tc>
          <w:tcPr>
            <w:tcW w:w="6300" w:type="dxa"/>
          </w:tcPr>
          <w:p w14:paraId="27C0941B" w14:textId="77777777" w:rsidR="005B453F" w:rsidRDefault="00000000">
            <w:pPr>
              <w:spacing w:line="360" w:lineRule="auto"/>
              <w:jc w:val="both"/>
              <w:rPr>
                <w:sz w:val="22"/>
                <w:szCs w:val="22"/>
              </w:rPr>
            </w:pPr>
            <w:r>
              <w:rPr>
                <w:sz w:val="22"/>
                <w:szCs w:val="22"/>
              </w:rPr>
              <w:t>None</w:t>
            </w:r>
          </w:p>
        </w:tc>
      </w:tr>
    </w:tbl>
    <w:p w14:paraId="3E27405C" w14:textId="77777777" w:rsidR="005B453F" w:rsidRDefault="005B453F">
      <w:pPr>
        <w:spacing w:line="360" w:lineRule="auto"/>
        <w:jc w:val="both"/>
        <w:rPr>
          <w:lang w:eastAsia="ar-SA"/>
        </w:rPr>
      </w:pPr>
    </w:p>
    <w:p w14:paraId="2098831B" w14:textId="77777777" w:rsidR="00235858" w:rsidRDefault="00235858">
      <w:pPr>
        <w:pStyle w:val="Table"/>
        <w:spacing w:after="0"/>
        <w:rPr>
          <w:b w:val="0"/>
          <w:bCs/>
          <w:i/>
          <w:iCs w:val="0"/>
        </w:rPr>
      </w:pPr>
      <w:bookmarkStart w:id="29" w:name="_Toc182868541"/>
    </w:p>
    <w:p w14:paraId="02DCF134" w14:textId="0215FD06" w:rsidR="005B453F" w:rsidRDefault="00000000">
      <w:pPr>
        <w:pStyle w:val="Table"/>
        <w:spacing w:after="0"/>
        <w:rPr>
          <w:b w:val="0"/>
          <w:bCs/>
          <w:i/>
          <w:iCs w:val="0"/>
        </w:rPr>
      </w:pPr>
      <w:r>
        <w:rPr>
          <w:b w:val="0"/>
          <w:bCs/>
          <w:i/>
          <w:iCs w:val="0"/>
        </w:rPr>
        <w:lastRenderedPageBreak/>
        <w:t>Table 22</w:t>
      </w:r>
      <w:r>
        <w:rPr>
          <w:b w:val="0"/>
          <w:bCs/>
          <w:i/>
          <w:iCs w:val="0"/>
          <w:color w:val="auto"/>
          <w:szCs w:val="24"/>
          <w:lang w:eastAsia="en-US"/>
        </w:rPr>
        <w:t xml:space="preserve"> </w:t>
      </w:r>
      <w:r>
        <w:rPr>
          <w:b w:val="0"/>
          <w:bCs/>
          <w:i/>
          <w:iCs w:val="0"/>
        </w:rPr>
        <w:t>Update Complaint Status</w:t>
      </w:r>
      <w:bookmarkEnd w:id="2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97"/>
        <w:gridCol w:w="6300"/>
      </w:tblGrid>
      <w:tr w:rsidR="005B453F" w14:paraId="4FB560A0" w14:textId="77777777">
        <w:tc>
          <w:tcPr>
            <w:tcW w:w="2397" w:type="dxa"/>
            <w:tcBorders>
              <w:top w:val="single" w:sz="12" w:space="0" w:color="auto"/>
              <w:bottom w:val="single" w:sz="6" w:space="0" w:color="auto"/>
            </w:tcBorders>
            <w:shd w:val="clear" w:color="auto" w:fill="F2F2F2" w:themeFill="background1" w:themeFillShade="F2"/>
          </w:tcPr>
          <w:p w14:paraId="711DFAF4" w14:textId="77777777" w:rsidR="005B453F" w:rsidRDefault="00000000">
            <w:pPr>
              <w:spacing w:line="360" w:lineRule="auto"/>
              <w:jc w:val="both"/>
              <w:rPr>
                <w:b/>
                <w:sz w:val="22"/>
                <w:szCs w:val="22"/>
              </w:rPr>
            </w:pPr>
            <w:r>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26316326" w14:textId="77777777" w:rsidR="005B453F" w:rsidRDefault="00000000">
            <w:pPr>
              <w:spacing w:line="360" w:lineRule="auto"/>
              <w:jc w:val="both"/>
              <w:rPr>
                <w:color w:val="A6A6A6"/>
                <w:sz w:val="22"/>
                <w:szCs w:val="22"/>
              </w:rPr>
            </w:pPr>
            <w:r>
              <w:rPr>
                <w:sz w:val="22"/>
                <w:szCs w:val="22"/>
              </w:rPr>
              <w:t>UC-22</w:t>
            </w:r>
          </w:p>
        </w:tc>
      </w:tr>
      <w:tr w:rsidR="005B453F" w14:paraId="437274D8" w14:textId="77777777">
        <w:tc>
          <w:tcPr>
            <w:tcW w:w="2397" w:type="dxa"/>
            <w:tcBorders>
              <w:top w:val="single" w:sz="6" w:space="0" w:color="auto"/>
              <w:bottom w:val="single" w:sz="6" w:space="0" w:color="auto"/>
            </w:tcBorders>
            <w:shd w:val="clear" w:color="auto" w:fill="F2F2F2" w:themeFill="background1" w:themeFillShade="F2"/>
          </w:tcPr>
          <w:p w14:paraId="7C48C053" w14:textId="77777777" w:rsidR="005B453F" w:rsidRDefault="00000000">
            <w:pPr>
              <w:spacing w:line="360" w:lineRule="auto"/>
              <w:jc w:val="both"/>
              <w:rPr>
                <w:b/>
                <w:sz w:val="22"/>
                <w:szCs w:val="22"/>
              </w:rPr>
            </w:pPr>
            <w:r>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E072711" w14:textId="77777777" w:rsidR="005B453F" w:rsidRDefault="00000000">
            <w:pPr>
              <w:spacing w:line="360" w:lineRule="auto"/>
              <w:jc w:val="both"/>
              <w:rPr>
                <w:color w:val="A6A6A6"/>
                <w:sz w:val="22"/>
                <w:szCs w:val="22"/>
              </w:rPr>
            </w:pPr>
            <w:r>
              <w:rPr>
                <w:sz w:val="22"/>
                <w:szCs w:val="22"/>
              </w:rPr>
              <w:t>Update Complaint Status</w:t>
            </w:r>
          </w:p>
        </w:tc>
      </w:tr>
      <w:tr w:rsidR="005B453F" w14:paraId="06EB6471" w14:textId="77777777">
        <w:tc>
          <w:tcPr>
            <w:tcW w:w="2397" w:type="dxa"/>
            <w:tcBorders>
              <w:top w:val="single" w:sz="6" w:space="0" w:color="auto"/>
            </w:tcBorders>
          </w:tcPr>
          <w:p w14:paraId="18F948C1" w14:textId="77777777" w:rsidR="005B453F" w:rsidRDefault="00000000">
            <w:pPr>
              <w:spacing w:line="360" w:lineRule="auto"/>
              <w:jc w:val="both"/>
              <w:rPr>
                <w:b/>
                <w:sz w:val="22"/>
                <w:szCs w:val="22"/>
              </w:rPr>
            </w:pPr>
            <w:r>
              <w:rPr>
                <w:b/>
                <w:sz w:val="22"/>
                <w:szCs w:val="22"/>
              </w:rPr>
              <w:t>Actors:</w:t>
            </w:r>
          </w:p>
        </w:tc>
        <w:tc>
          <w:tcPr>
            <w:tcW w:w="6300" w:type="dxa"/>
            <w:tcBorders>
              <w:top w:val="single" w:sz="6" w:space="0" w:color="auto"/>
            </w:tcBorders>
          </w:tcPr>
          <w:p w14:paraId="2E68D620" w14:textId="77777777" w:rsidR="005B453F" w:rsidRDefault="00000000">
            <w:pPr>
              <w:spacing w:line="360" w:lineRule="auto"/>
              <w:jc w:val="both"/>
              <w:rPr>
                <w:color w:val="A6A6A6"/>
                <w:sz w:val="22"/>
                <w:szCs w:val="22"/>
              </w:rPr>
            </w:pPr>
            <w:r>
              <w:rPr>
                <w:sz w:val="22"/>
                <w:szCs w:val="22"/>
              </w:rPr>
              <w:t>Representative, Department Complaint Handler</w:t>
            </w:r>
          </w:p>
        </w:tc>
      </w:tr>
      <w:tr w:rsidR="005B453F" w14:paraId="18703790" w14:textId="77777777">
        <w:tc>
          <w:tcPr>
            <w:tcW w:w="2397" w:type="dxa"/>
          </w:tcPr>
          <w:p w14:paraId="0F78FC39" w14:textId="77777777" w:rsidR="005B453F" w:rsidRDefault="00000000">
            <w:pPr>
              <w:spacing w:line="360" w:lineRule="auto"/>
              <w:jc w:val="both"/>
              <w:rPr>
                <w:b/>
                <w:sz w:val="22"/>
                <w:szCs w:val="22"/>
              </w:rPr>
            </w:pPr>
            <w:r>
              <w:rPr>
                <w:b/>
                <w:sz w:val="22"/>
                <w:szCs w:val="22"/>
              </w:rPr>
              <w:t>Description:</w:t>
            </w:r>
          </w:p>
        </w:tc>
        <w:tc>
          <w:tcPr>
            <w:tcW w:w="6300" w:type="dxa"/>
          </w:tcPr>
          <w:p w14:paraId="2F70E0E3" w14:textId="77777777" w:rsidR="005B453F" w:rsidRDefault="00000000">
            <w:pPr>
              <w:spacing w:line="360" w:lineRule="auto"/>
              <w:jc w:val="both"/>
              <w:rPr>
                <w:sz w:val="22"/>
                <w:szCs w:val="22"/>
              </w:rPr>
            </w:pPr>
            <w:r>
              <w:rPr>
                <w:sz w:val="22"/>
                <w:szCs w:val="22"/>
              </w:rPr>
              <w:t>Allow authorized actors to update the status of complaints.</w:t>
            </w:r>
          </w:p>
        </w:tc>
      </w:tr>
      <w:tr w:rsidR="005B453F" w14:paraId="5A8130E0" w14:textId="77777777">
        <w:tc>
          <w:tcPr>
            <w:tcW w:w="2397" w:type="dxa"/>
          </w:tcPr>
          <w:p w14:paraId="241053A6" w14:textId="77777777" w:rsidR="005B453F" w:rsidRDefault="00000000">
            <w:pPr>
              <w:spacing w:line="360" w:lineRule="auto"/>
              <w:jc w:val="both"/>
              <w:rPr>
                <w:b/>
                <w:sz w:val="22"/>
                <w:szCs w:val="22"/>
              </w:rPr>
            </w:pPr>
            <w:r>
              <w:rPr>
                <w:b/>
                <w:sz w:val="22"/>
                <w:szCs w:val="22"/>
              </w:rPr>
              <w:t>Trigger:</w:t>
            </w:r>
          </w:p>
        </w:tc>
        <w:tc>
          <w:tcPr>
            <w:tcW w:w="6300" w:type="dxa"/>
          </w:tcPr>
          <w:p w14:paraId="2165D3F5" w14:textId="77777777" w:rsidR="005B453F" w:rsidRDefault="00000000">
            <w:pPr>
              <w:spacing w:line="360" w:lineRule="auto"/>
              <w:jc w:val="both"/>
              <w:rPr>
                <w:sz w:val="22"/>
                <w:szCs w:val="22"/>
              </w:rPr>
            </w:pPr>
            <w:r>
              <w:rPr>
                <w:sz w:val="22"/>
                <w:szCs w:val="22"/>
              </w:rPr>
              <w:t>A user decides to update the status of a specific complaint.</w:t>
            </w:r>
          </w:p>
        </w:tc>
      </w:tr>
      <w:tr w:rsidR="005B453F" w14:paraId="3FDC90BA" w14:textId="77777777">
        <w:trPr>
          <w:trHeight w:val="228"/>
        </w:trPr>
        <w:tc>
          <w:tcPr>
            <w:tcW w:w="2397" w:type="dxa"/>
          </w:tcPr>
          <w:p w14:paraId="293CD72B" w14:textId="77777777" w:rsidR="005B453F" w:rsidRDefault="00000000">
            <w:pPr>
              <w:spacing w:line="360" w:lineRule="auto"/>
              <w:jc w:val="both"/>
              <w:rPr>
                <w:b/>
                <w:sz w:val="22"/>
                <w:szCs w:val="22"/>
              </w:rPr>
            </w:pPr>
            <w:r>
              <w:rPr>
                <w:b/>
                <w:sz w:val="22"/>
                <w:szCs w:val="22"/>
              </w:rPr>
              <w:t>Preconditions:</w:t>
            </w:r>
          </w:p>
        </w:tc>
        <w:tc>
          <w:tcPr>
            <w:tcW w:w="6300" w:type="dxa"/>
          </w:tcPr>
          <w:p w14:paraId="1E1765A3" w14:textId="77777777" w:rsidR="005B453F" w:rsidRDefault="00000000">
            <w:pPr>
              <w:pStyle w:val="ListParagraph"/>
              <w:numPr>
                <w:ilvl w:val="0"/>
                <w:numId w:val="39"/>
              </w:numPr>
              <w:spacing w:line="360" w:lineRule="auto"/>
              <w:jc w:val="both"/>
              <w:rPr>
                <w:sz w:val="22"/>
                <w:szCs w:val="22"/>
              </w:rPr>
            </w:pPr>
            <w:r>
              <w:rPr>
                <w:sz w:val="22"/>
                <w:szCs w:val="22"/>
              </w:rPr>
              <w:t>Complaints must exist in the system database.</w:t>
            </w:r>
          </w:p>
          <w:p w14:paraId="02A2EFF7" w14:textId="77777777" w:rsidR="005B453F" w:rsidRDefault="00000000">
            <w:pPr>
              <w:pStyle w:val="ListParagraph"/>
              <w:numPr>
                <w:ilvl w:val="0"/>
                <w:numId w:val="39"/>
              </w:numPr>
              <w:spacing w:line="360" w:lineRule="auto"/>
              <w:jc w:val="both"/>
              <w:rPr>
                <w:sz w:val="22"/>
                <w:szCs w:val="22"/>
              </w:rPr>
            </w:pPr>
            <w:r>
              <w:rPr>
                <w:sz w:val="22"/>
                <w:szCs w:val="22"/>
              </w:rPr>
              <w:t>The user must have the necessary permissions.</w:t>
            </w:r>
          </w:p>
        </w:tc>
      </w:tr>
      <w:tr w:rsidR="005B453F" w14:paraId="69861092" w14:textId="77777777">
        <w:tc>
          <w:tcPr>
            <w:tcW w:w="2397" w:type="dxa"/>
          </w:tcPr>
          <w:p w14:paraId="0BA8F9AE" w14:textId="77777777" w:rsidR="005B453F" w:rsidRDefault="00000000">
            <w:pPr>
              <w:spacing w:line="360" w:lineRule="auto"/>
              <w:jc w:val="both"/>
              <w:rPr>
                <w:b/>
                <w:sz w:val="22"/>
                <w:szCs w:val="22"/>
              </w:rPr>
            </w:pPr>
            <w:r>
              <w:rPr>
                <w:b/>
                <w:sz w:val="22"/>
                <w:szCs w:val="22"/>
              </w:rPr>
              <w:t>Post-conditions:</w:t>
            </w:r>
          </w:p>
        </w:tc>
        <w:tc>
          <w:tcPr>
            <w:tcW w:w="6300" w:type="dxa"/>
          </w:tcPr>
          <w:p w14:paraId="6C7F44FA" w14:textId="77777777" w:rsidR="005B453F" w:rsidRDefault="00000000">
            <w:pPr>
              <w:spacing w:line="360" w:lineRule="auto"/>
              <w:jc w:val="both"/>
              <w:rPr>
                <w:sz w:val="22"/>
                <w:szCs w:val="22"/>
              </w:rPr>
            </w:pPr>
            <w:r>
              <w:rPr>
                <w:sz w:val="22"/>
                <w:szCs w:val="22"/>
              </w:rPr>
              <w:t>The complaint status is updated and reflected in the system.</w:t>
            </w:r>
          </w:p>
        </w:tc>
      </w:tr>
      <w:tr w:rsidR="005B453F" w14:paraId="57C49D5A" w14:textId="77777777">
        <w:tc>
          <w:tcPr>
            <w:tcW w:w="2397" w:type="dxa"/>
          </w:tcPr>
          <w:p w14:paraId="5736A4A7" w14:textId="77777777" w:rsidR="005B453F" w:rsidRDefault="00000000">
            <w:pPr>
              <w:spacing w:line="360" w:lineRule="auto"/>
              <w:jc w:val="both"/>
              <w:rPr>
                <w:b/>
                <w:sz w:val="22"/>
                <w:szCs w:val="22"/>
              </w:rPr>
            </w:pPr>
            <w:r>
              <w:rPr>
                <w:b/>
                <w:sz w:val="22"/>
                <w:szCs w:val="22"/>
              </w:rPr>
              <w:t>Normal Flow:</w:t>
            </w:r>
          </w:p>
        </w:tc>
        <w:tc>
          <w:tcPr>
            <w:tcW w:w="6300" w:type="dxa"/>
          </w:tcPr>
          <w:p w14:paraId="66577EEC" w14:textId="77777777" w:rsidR="005B453F" w:rsidRDefault="00000000">
            <w:pPr>
              <w:pStyle w:val="ListParagraph"/>
              <w:numPr>
                <w:ilvl w:val="0"/>
                <w:numId w:val="40"/>
              </w:numPr>
              <w:spacing w:line="360" w:lineRule="auto"/>
              <w:jc w:val="both"/>
              <w:rPr>
                <w:sz w:val="22"/>
                <w:szCs w:val="22"/>
              </w:rPr>
            </w:pPr>
            <w:r>
              <w:rPr>
                <w:sz w:val="22"/>
                <w:szCs w:val="22"/>
              </w:rPr>
              <w:t>The user selects a complaint from the list.</w:t>
            </w:r>
          </w:p>
          <w:p w14:paraId="45ACFEEC" w14:textId="77777777" w:rsidR="005B453F" w:rsidRDefault="00000000">
            <w:pPr>
              <w:pStyle w:val="ListParagraph"/>
              <w:numPr>
                <w:ilvl w:val="0"/>
                <w:numId w:val="40"/>
              </w:numPr>
              <w:spacing w:line="360" w:lineRule="auto"/>
              <w:jc w:val="both"/>
              <w:rPr>
                <w:sz w:val="22"/>
                <w:szCs w:val="22"/>
              </w:rPr>
            </w:pPr>
            <w:r>
              <w:rPr>
                <w:sz w:val="22"/>
                <w:szCs w:val="22"/>
              </w:rPr>
              <w:t>The system displays details of complaints, including the status.</w:t>
            </w:r>
          </w:p>
          <w:p w14:paraId="18BC7FC0" w14:textId="77777777" w:rsidR="005B453F" w:rsidRDefault="00000000">
            <w:pPr>
              <w:pStyle w:val="ListParagraph"/>
              <w:numPr>
                <w:ilvl w:val="0"/>
                <w:numId w:val="40"/>
              </w:numPr>
              <w:spacing w:line="360" w:lineRule="auto"/>
              <w:jc w:val="both"/>
              <w:rPr>
                <w:sz w:val="22"/>
                <w:szCs w:val="22"/>
              </w:rPr>
            </w:pPr>
            <w:r>
              <w:rPr>
                <w:sz w:val="22"/>
                <w:szCs w:val="22"/>
              </w:rPr>
              <w:t>The user updates the status and provides optional remarks.</w:t>
            </w:r>
          </w:p>
          <w:p w14:paraId="127D9E54" w14:textId="77777777" w:rsidR="005B453F" w:rsidRDefault="00000000">
            <w:pPr>
              <w:pStyle w:val="ListParagraph"/>
              <w:numPr>
                <w:ilvl w:val="0"/>
                <w:numId w:val="40"/>
              </w:numPr>
              <w:spacing w:line="360" w:lineRule="auto"/>
              <w:jc w:val="both"/>
              <w:rPr>
                <w:sz w:val="22"/>
                <w:szCs w:val="22"/>
              </w:rPr>
            </w:pPr>
            <w:r>
              <w:rPr>
                <w:sz w:val="22"/>
                <w:szCs w:val="22"/>
              </w:rPr>
              <w:t>The system validates and saves updated status.</w:t>
            </w:r>
          </w:p>
          <w:p w14:paraId="782FAB1E" w14:textId="77777777" w:rsidR="005B453F" w:rsidRDefault="00000000">
            <w:pPr>
              <w:pStyle w:val="ListParagraph"/>
              <w:numPr>
                <w:ilvl w:val="0"/>
                <w:numId w:val="40"/>
              </w:numPr>
              <w:spacing w:line="360" w:lineRule="auto"/>
              <w:jc w:val="both"/>
              <w:rPr>
                <w:color w:val="A6A6A6"/>
                <w:sz w:val="22"/>
                <w:szCs w:val="22"/>
              </w:rPr>
            </w:pPr>
            <w:r>
              <w:rPr>
                <w:sz w:val="22"/>
                <w:szCs w:val="22"/>
              </w:rPr>
              <w:t>The constituent linked to the complaint are notified of the status change.</w:t>
            </w:r>
          </w:p>
        </w:tc>
      </w:tr>
      <w:tr w:rsidR="005B453F" w14:paraId="7D41E9F8" w14:textId="77777777">
        <w:tc>
          <w:tcPr>
            <w:tcW w:w="2397" w:type="dxa"/>
          </w:tcPr>
          <w:p w14:paraId="2CD55E7D" w14:textId="77777777" w:rsidR="005B453F" w:rsidRDefault="00000000">
            <w:pPr>
              <w:spacing w:line="360" w:lineRule="auto"/>
              <w:jc w:val="both"/>
              <w:rPr>
                <w:b/>
                <w:sz w:val="22"/>
                <w:szCs w:val="22"/>
              </w:rPr>
            </w:pPr>
            <w:r>
              <w:rPr>
                <w:b/>
                <w:sz w:val="22"/>
                <w:szCs w:val="22"/>
              </w:rPr>
              <w:t>Alternative Flows:</w:t>
            </w:r>
          </w:p>
        </w:tc>
        <w:tc>
          <w:tcPr>
            <w:tcW w:w="6300" w:type="dxa"/>
          </w:tcPr>
          <w:p w14:paraId="10969E41" w14:textId="77777777" w:rsidR="005B453F" w:rsidRDefault="00000000">
            <w:pPr>
              <w:spacing w:line="360" w:lineRule="auto"/>
              <w:jc w:val="both"/>
              <w:rPr>
                <w:sz w:val="22"/>
                <w:szCs w:val="22"/>
              </w:rPr>
            </w:pPr>
            <w:r>
              <w:rPr>
                <w:b/>
                <w:bCs/>
                <w:sz w:val="22"/>
                <w:szCs w:val="22"/>
              </w:rPr>
              <w:t>Invalid Update:</w:t>
            </w:r>
            <w:r>
              <w:rPr>
                <w:sz w:val="22"/>
                <w:szCs w:val="22"/>
              </w:rPr>
              <w:t xml:space="preserve"> If the status change violates predefined rules, the system notifies the user and rejects the update.</w:t>
            </w:r>
          </w:p>
        </w:tc>
      </w:tr>
      <w:tr w:rsidR="005B453F" w14:paraId="539A19E3" w14:textId="77777777">
        <w:tc>
          <w:tcPr>
            <w:tcW w:w="2397" w:type="dxa"/>
          </w:tcPr>
          <w:p w14:paraId="64B9BE6F" w14:textId="77777777" w:rsidR="005B453F" w:rsidRDefault="00000000">
            <w:pPr>
              <w:spacing w:line="360" w:lineRule="auto"/>
              <w:jc w:val="both"/>
              <w:rPr>
                <w:b/>
                <w:sz w:val="22"/>
                <w:szCs w:val="22"/>
              </w:rPr>
            </w:pPr>
            <w:r>
              <w:rPr>
                <w:b/>
                <w:sz w:val="22"/>
                <w:szCs w:val="22"/>
              </w:rPr>
              <w:t>Exceptions:</w:t>
            </w:r>
          </w:p>
        </w:tc>
        <w:tc>
          <w:tcPr>
            <w:tcW w:w="6300" w:type="dxa"/>
          </w:tcPr>
          <w:p w14:paraId="44CBA588" w14:textId="77777777" w:rsidR="005B453F" w:rsidRDefault="00000000">
            <w:pPr>
              <w:spacing w:line="360" w:lineRule="auto"/>
              <w:jc w:val="both"/>
              <w:rPr>
                <w:sz w:val="22"/>
                <w:szCs w:val="22"/>
              </w:rPr>
            </w:pPr>
            <w:r>
              <w:rPr>
                <w:sz w:val="22"/>
                <w:szCs w:val="22"/>
              </w:rPr>
              <w:t>None</w:t>
            </w:r>
          </w:p>
        </w:tc>
      </w:tr>
      <w:tr w:rsidR="005B453F" w14:paraId="2EA58F27" w14:textId="77777777">
        <w:tc>
          <w:tcPr>
            <w:tcW w:w="2397" w:type="dxa"/>
          </w:tcPr>
          <w:p w14:paraId="59DFFE3E" w14:textId="77777777" w:rsidR="005B453F" w:rsidRDefault="00000000">
            <w:pPr>
              <w:spacing w:line="360" w:lineRule="auto"/>
              <w:jc w:val="both"/>
              <w:rPr>
                <w:b/>
                <w:sz w:val="22"/>
                <w:szCs w:val="22"/>
              </w:rPr>
            </w:pPr>
            <w:r>
              <w:rPr>
                <w:b/>
                <w:sz w:val="22"/>
                <w:szCs w:val="22"/>
              </w:rPr>
              <w:t>Includes:</w:t>
            </w:r>
          </w:p>
        </w:tc>
        <w:tc>
          <w:tcPr>
            <w:tcW w:w="6300" w:type="dxa"/>
          </w:tcPr>
          <w:p w14:paraId="01297621" w14:textId="77777777" w:rsidR="005B453F" w:rsidRDefault="00000000">
            <w:pPr>
              <w:spacing w:line="360" w:lineRule="auto"/>
              <w:jc w:val="both"/>
              <w:rPr>
                <w:color w:val="A6A6A6"/>
                <w:sz w:val="22"/>
                <w:szCs w:val="22"/>
              </w:rPr>
            </w:pPr>
            <w:r>
              <w:rPr>
                <w:sz w:val="22"/>
                <w:szCs w:val="22"/>
              </w:rPr>
              <w:t>Notify Constituents</w:t>
            </w:r>
          </w:p>
        </w:tc>
      </w:tr>
      <w:tr w:rsidR="005B453F" w14:paraId="016CE0B5" w14:textId="77777777">
        <w:tc>
          <w:tcPr>
            <w:tcW w:w="2397" w:type="dxa"/>
          </w:tcPr>
          <w:p w14:paraId="2071A9BB" w14:textId="77777777" w:rsidR="005B453F" w:rsidRDefault="00000000">
            <w:pPr>
              <w:spacing w:line="360" w:lineRule="auto"/>
              <w:jc w:val="both"/>
              <w:rPr>
                <w:b/>
                <w:sz w:val="22"/>
                <w:szCs w:val="22"/>
              </w:rPr>
            </w:pPr>
            <w:r>
              <w:rPr>
                <w:b/>
                <w:sz w:val="22"/>
                <w:szCs w:val="22"/>
              </w:rPr>
              <w:t>Special Requirements:</w:t>
            </w:r>
          </w:p>
        </w:tc>
        <w:tc>
          <w:tcPr>
            <w:tcW w:w="6300" w:type="dxa"/>
          </w:tcPr>
          <w:p w14:paraId="438932C1" w14:textId="77777777" w:rsidR="005B453F" w:rsidRDefault="00000000">
            <w:pPr>
              <w:spacing w:line="360" w:lineRule="auto"/>
              <w:jc w:val="both"/>
              <w:rPr>
                <w:sz w:val="22"/>
                <w:szCs w:val="22"/>
              </w:rPr>
            </w:pPr>
            <w:r>
              <w:rPr>
                <w:sz w:val="22"/>
                <w:szCs w:val="22"/>
              </w:rPr>
              <w:t>The system should log all status changes for audit purposes.</w:t>
            </w:r>
          </w:p>
        </w:tc>
      </w:tr>
      <w:tr w:rsidR="005B453F" w14:paraId="1893A0A0" w14:textId="77777777">
        <w:tc>
          <w:tcPr>
            <w:tcW w:w="2397" w:type="dxa"/>
          </w:tcPr>
          <w:p w14:paraId="48F53F98" w14:textId="77777777" w:rsidR="005B453F" w:rsidRDefault="00000000">
            <w:pPr>
              <w:spacing w:line="360" w:lineRule="auto"/>
              <w:jc w:val="both"/>
              <w:rPr>
                <w:b/>
                <w:sz w:val="22"/>
                <w:szCs w:val="22"/>
              </w:rPr>
            </w:pPr>
            <w:r>
              <w:rPr>
                <w:b/>
                <w:sz w:val="22"/>
                <w:szCs w:val="22"/>
              </w:rPr>
              <w:t>Assumptions:</w:t>
            </w:r>
          </w:p>
        </w:tc>
        <w:tc>
          <w:tcPr>
            <w:tcW w:w="6300" w:type="dxa"/>
          </w:tcPr>
          <w:p w14:paraId="03957AC6" w14:textId="77777777" w:rsidR="005B453F" w:rsidRDefault="00000000">
            <w:pPr>
              <w:spacing w:line="360" w:lineRule="auto"/>
              <w:jc w:val="both"/>
              <w:rPr>
                <w:color w:val="A6A6A6"/>
                <w:sz w:val="22"/>
                <w:szCs w:val="22"/>
              </w:rPr>
            </w:pPr>
            <w:r>
              <w:rPr>
                <w:sz w:val="22"/>
                <w:szCs w:val="22"/>
              </w:rPr>
              <w:t>None</w:t>
            </w:r>
          </w:p>
        </w:tc>
      </w:tr>
      <w:tr w:rsidR="005B453F" w14:paraId="699AC549" w14:textId="77777777">
        <w:tc>
          <w:tcPr>
            <w:tcW w:w="2397" w:type="dxa"/>
          </w:tcPr>
          <w:p w14:paraId="7285D16B" w14:textId="77777777" w:rsidR="005B453F" w:rsidRDefault="00000000">
            <w:pPr>
              <w:spacing w:line="360" w:lineRule="auto"/>
              <w:jc w:val="both"/>
              <w:rPr>
                <w:b/>
                <w:sz w:val="22"/>
                <w:szCs w:val="22"/>
              </w:rPr>
            </w:pPr>
            <w:r>
              <w:rPr>
                <w:b/>
                <w:sz w:val="22"/>
                <w:szCs w:val="22"/>
              </w:rPr>
              <w:t>Notes and Issues:</w:t>
            </w:r>
          </w:p>
        </w:tc>
        <w:tc>
          <w:tcPr>
            <w:tcW w:w="6300" w:type="dxa"/>
          </w:tcPr>
          <w:p w14:paraId="12BFF806" w14:textId="77777777" w:rsidR="005B453F" w:rsidRDefault="00000000">
            <w:pPr>
              <w:spacing w:line="360" w:lineRule="auto"/>
              <w:jc w:val="both"/>
              <w:rPr>
                <w:sz w:val="22"/>
                <w:szCs w:val="22"/>
              </w:rPr>
            </w:pPr>
            <w:r>
              <w:rPr>
                <w:sz w:val="22"/>
                <w:szCs w:val="22"/>
              </w:rPr>
              <w:t>Ensure notifications are timely and correctly formatted.</w:t>
            </w:r>
          </w:p>
        </w:tc>
      </w:tr>
    </w:tbl>
    <w:p w14:paraId="718F69D1" w14:textId="77777777" w:rsidR="005B453F" w:rsidRDefault="005B453F">
      <w:pPr>
        <w:pStyle w:val="Heading1"/>
        <w:spacing w:before="0"/>
        <w:ind w:left="360"/>
      </w:pPr>
      <w:bookmarkStart w:id="30" w:name="_Toc182868493"/>
    </w:p>
    <w:p w14:paraId="5F07BD20" w14:textId="77777777" w:rsidR="00235858" w:rsidRDefault="00235858" w:rsidP="00235858">
      <w:pPr>
        <w:rPr>
          <w:lang w:eastAsia="ar-SA"/>
        </w:rPr>
      </w:pPr>
    </w:p>
    <w:p w14:paraId="689E9A80" w14:textId="77777777" w:rsidR="00235858" w:rsidRDefault="00235858" w:rsidP="00235858">
      <w:pPr>
        <w:rPr>
          <w:lang w:eastAsia="ar-SA"/>
        </w:rPr>
      </w:pPr>
    </w:p>
    <w:p w14:paraId="5B8711DC" w14:textId="77777777" w:rsidR="00235858" w:rsidRDefault="00235858" w:rsidP="00235858">
      <w:pPr>
        <w:rPr>
          <w:lang w:eastAsia="ar-SA"/>
        </w:rPr>
      </w:pPr>
    </w:p>
    <w:p w14:paraId="0CAA824A" w14:textId="77777777" w:rsidR="00235858" w:rsidRDefault="00235858" w:rsidP="00235858">
      <w:pPr>
        <w:rPr>
          <w:lang w:eastAsia="ar-SA"/>
        </w:rPr>
      </w:pPr>
    </w:p>
    <w:p w14:paraId="4D9203B6" w14:textId="77777777" w:rsidR="00235858" w:rsidRDefault="00235858" w:rsidP="00235858">
      <w:pPr>
        <w:rPr>
          <w:lang w:eastAsia="ar-SA"/>
        </w:rPr>
      </w:pPr>
    </w:p>
    <w:p w14:paraId="614DC33D" w14:textId="77777777" w:rsidR="00235858" w:rsidRDefault="00235858" w:rsidP="00235858">
      <w:pPr>
        <w:rPr>
          <w:lang w:eastAsia="ar-SA"/>
        </w:rPr>
      </w:pPr>
    </w:p>
    <w:p w14:paraId="04F38DF2" w14:textId="77777777" w:rsidR="00235858" w:rsidRDefault="00235858" w:rsidP="00235858">
      <w:pPr>
        <w:rPr>
          <w:lang w:eastAsia="ar-SA"/>
        </w:rPr>
      </w:pPr>
    </w:p>
    <w:p w14:paraId="28AB1DEE" w14:textId="77777777" w:rsidR="00235858" w:rsidRDefault="00235858" w:rsidP="00235858">
      <w:pPr>
        <w:rPr>
          <w:lang w:eastAsia="ar-SA"/>
        </w:rPr>
      </w:pPr>
    </w:p>
    <w:p w14:paraId="1152FFD8" w14:textId="77777777" w:rsidR="00235858" w:rsidRDefault="00235858" w:rsidP="00235858">
      <w:pPr>
        <w:rPr>
          <w:lang w:eastAsia="ar-SA"/>
        </w:rPr>
      </w:pPr>
    </w:p>
    <w:p w14:paraId="4BC00261" w14:textId="77777777" w:rsidR="00235858" w:rsidRPr="00235858" w:rsidRDefault="00235858" w:rsidP="00235858">
      <w:pPr>
        <w:rPr>
          <w:lang w:eastAsia="ar-SA"/>
        </w:rPr>
      </w:pPr>
    </w:p>
    <w:p w14:paraId="25DB7123" w14:textId="77777777" w:rsidR="005B453F" w:rsidRDefault="00000000">
      <w:pPr>
        <w:pStyle w:val="Heading1"/>
        <w:numPr>
          <w:ilvl w:val="0"/>
          <w:numId w:val="2"/>
        </w:numPr>
        <w:spacing w:before="0"/>
      </w:pPr>
      <w:r>
        <w:lastRenderedPageBreak/>
        <w:t>Non-Functional Requirements</w:t>
      </w:r>
    </w:p>
    <w:bookmarkEnd w:id="30"/>
    <w:p w14:paraId="6E900914" w14:textId="77777777" w:rsidR="005B453F" w:rsidRDefault="00000000">
      <w:pPr>
        <w:numPr>
          <w:ilvl w:val="0"/>
          <w:numId w:val="41"/>
        </w:numPr>
        <w:spacing w:line="360" w:lineRule="auto"/>
        <w:jc w:val="both"/>
      </w:pPr>
      <w:r>
        <w:t>Each page must be loaded within 2 seconds for 95% of user interactions. </w:t>
      </w:r>
    </w:p>
    <w:p w14:paraId="26B93B67" w14:textId="77777777" w:rsidR="005B453F" w:rsidRDefault="00000000">
      <w:pPr>
        <w:numPr>
          <w:ilvl w:val="0"/>
          <w:numId w:val="41"/>
        </w:numPr>
        <w:spacing w:line="360" w:lineRule="auto"/>
        <w:jc w:val="both"/>
      </w:pPr>
      <w:r>
        <w:t>The system should be scaled to support up to 10,000 concurrent users. </w:t>
      </w:r>
    </w:p>
    <w:p w14:paraId="2B28B111" w14:textId="77777777" w:rsidR="005B453F" w:rsidRDefault="00000000">
      <w:pPr>
        <w:numPr>
          <w:ilvl w:val="0"/>
          <w:numId w:val="41"/>
        </w:numPr>
        <w:spacing w:line="360" w:lineRule="auto"/>
        <w:jc w:val="both"/>
      </w:pPr>
      <w:r>
        <w:t>The system must ensure 99.9% uptime availability, allowing no more than 8 hours of downtime annually. </w:t>
      </w:r>
    </w:p>
    <w:p w14:paraId="531D9A10" w14:textId="77777777" w:rsidR="005B453F" w:rsidRDefault="00000000">
      <w:pPr>
        <w:numPr>
          <w:ilvl w:val="0"/>
          <w:numId w:val="41"/>
        </w:numPr>
        <w:spacing w:line="360" w:lineRule="auto"/>
        <w:jc w:val="both"/>
      </w:pPr>
      <w:r>
        <w:t>Complaint submission confirmation must be provided within 2 seconds. </w:t>
      </w:r>
    </w:p>
    <w:p w14:paraId="31AC3D31" w14:textId="77777777" w:rsidR="005B453F" w:rsidRDefault="00000000">
      <w:pPr>
        <w:numPr>
          <w:ilvl w:val="0"/>
          <w:numId w:val="41"/>
        </w:numPr>
        <w:spacing w:line="360" w:lineRule="auto"/>
        <w:jc w:val="both"/>
      </w:pPr>
      <w:r>
        <w:t>Sensitive user data, such as CNIC and addresses, must be encrypted using AES-256 both in transit and at rest. </w:t>
      </w:r>
    </w:p>
    <w:p w14:paraId="37B4516D" w14:textId="77777777" w:rsidR="005B453F" w:rsidRDefault="00000000">
      <w:pPr>
        <w:numPr>
          <w:ilvl w:val="0"/>
          <w:numId w:val="41"/>
        </w:numPr>
        <w:spacing w:line="360" w:lineRule="auto"/>
        <w:jc w:val="both"/>
      </w:pPr>
      <w:r>
        <w:t>The system should support browser compatibility for the latest two versions of Chrome, Firefox, Edge, and Safari. </w:t>
      </w:r>
    </w:p>
    <w:p w14:paraId="1BA48729" w14:textId="77777777" w:rsidR="005B453F" w:rsidRDefault="00000000">
      <w:pPr>
        <w:numPr>
          <w:ilvl w:val="0"/>
          <w:numId w:val="41"/>
        </w:numPr>
        <w:spacing w:line="360" w:lineRule="auto"/>
        <w:jc w:val="both"/>
      </w:pPr>
      <w:r>
        <w:t>The system must handle complaint routing with a response time of under 2 seconds per action. </w:t>
      </w:r>
    </w:p>
    <w:p w14:paraId="5EE1B4B6" w14:textId="01FD4D72" w:rsidR="005B453F" w:rsidRDefault="00000000" w:rsidP="00235858">
      <w:pPr>
        <w:numPr>
          <w:ilvl w:val="0"/>
          <w:numId w:val="41"/>
        </w:numPr>
        <w:spacing w:line="360" w:lineRule="auto"/>
        <w:jc w:val="both"/>
      </w:pPr>
      <w:r>
        <w:t>User sessions should time out after 30 minutes of inactivity for enhanced security. </w:t>
      </w:r>
    </w:p>
    <w:p w14:paraId="13DE8E99" w14:textId="77777777" w:rsidR="005B453F" w:rsidRDefault="00000000">
      <w:pPr>
        <w:pStyle w:val="Heading1"/>
        <w:numPr>
          <w:ilvl w:val="0"/>
          <w:numId w:val="2"/>
        </w:numPr>
        <w:spacing w:before="0"/>
        <w:jc w:val="both"/>
      </w:pPr>
      <w:r>
        <w:t>Traceability</w:t>
      </w:r>
    </w:p>
    <w:p w14:paraId="5C114D4F" w14:textId="77777777" w:rsidR="005B453F" w:rsidRDefault="00000000">
      <w:pPr>
        <w:spacing w:line="360" w:lineRule="auto"/>
        <w:rPr>
          <w:b/>
          <w:bCs/>
          <w:lang w:eastAsia="ar-SA"/>
        </w:rPr>
      </w:pPr>
      <w:r>
        <w:rPr>
          <w:b/>
          <w:bCs/>
          <w:lang w:eastAsia="ar-SA"/>
        </w:rPr>
        <w:t>Requirement Names:</w:t>
      </w:r>
    </w:p>
    <w:p w14:paraId="1ECFC5B7" w14:textId="77777777" w:rsidR="005B453F" w:rsidRDefault="00000000">
      <w:pPr>
        <w:numPr>
          <w:ilvl w:val="0"/>
          <w:numId w:val="42"/>
        </w:numPr>
        <w:spacing w:line="360" w:lineRule="auto"/>
        <w:rPr>
          <w:lang w:eastAsia="ar-SA"/>
        </w:rPr>
      </w:pPr>
      <w:r>
        <w:rPr>
          <w:b/>
          <w:bCs/>
          <w:lang w:eastAsia="ar-SA"/>
        </w:rPr>
        <w:t>R1:</w:t>
      </w:r>
      <w:r>
        <w:rPr>
          <w:lang w:eastAsia="ar-SA"/>
        </w:rPr>
        <w:t> Allow users to register on the platform. </w:t>
      </w:r>
    </w:p>
    <w:p w14:paraId="23E0B42E" w14:textId="77777777" w:rsidR="005B453F" w:rsidRDefault="00000000">
      <w:pPr>
        <w:numPr>
          <w:ilvl w:val="0"/>
          <w:numId w:val="42"/>
        </w:numPr>
        <w:spacing w:line="360" w:lineRule="auto"/>
        <w:rPr>
          <w:lang w:eastAsia="ar-SA"/>
        </w:rPr>
      </w:pPr>
      <w:r>
        <w:rPr>
          <w:b/>
          <w:bCs/>
          <w:lang w:eastAsia="ar-SA"/>
        </w:rPr>
        <w:t>R2:</w:t>
      </w:r>
      <w:r>
        <w:rPr>
          <w:lang w:eastAsia="ar-SA"/>
        </w:rPr>
        <w:t> Allow users to log in with valid credentials. </w:t>
      </w:r>
    </w:p>
    <w:p w14:paraId="7E6D131C" w14:textId="77777777" w:rsidR="005B453F" w:rsidRDefault="00000000">
      <w:pPr>
        <w:numPr>
          <w:ilvl w:val="0"/>
          <w:numId w:val="42"/>
        </w:numPr>
        <w:spacing w:line="360" w:lineRule="auto"/>
        <w:rPr>
          <w:lang w:eastAsia="ar-SA"/>
        </w:rPr>
      </w:pPr>
      <w:r>
        <w:rPr>
          <w:b/>
          <w:bCs/>
          <w:lang w:eastAsia="ar-SA"/>
        </w:rPr>
        <w:t>R3:</w:t>
      </w:r>
      <w:r>
        <w:rPr>
          <w:lang w:eastAsia="ar-SA"/>
        </w:rPr>
        <w:t> Constituents can report a complaint. </w:t>
      </w:r>
    </w:p>
    <w:p w14:paraId="39832789" w14:textId="77777777" w:rsidR="005B453F" w:rsidRDefault="00000000">
      <w:pPr>
        <w:numPr>
          <w:ilvl w:val="0"/>
          <w:numId w:val="42"/>
        </w:numPr>
        <w:spacing w:line="360" w:lineRule="auto"/>
        <w:rPr>
          <w:lang w:eastAsia="ar-SA"/>
        </w:rPr>
      </w:pPr>
      <w:r>
        <w:rPr>
          <w:b/>
          <w:bCs/>
          <w:lang w:eastAsia="ar-SA"/>
        </w:rPr>
        <w:t>R4:</w:t>
      </w:r>
      <w:r>
        <w:rPr>
          <w:lang w:eastAsia="ar-SA"/>
        </w:rPr>
        <w:t> Constituents can track the status of their complaints. </w:t>
      </w:r>
    </w:p>
    <w:p w14:paraId="7790911A" w14:textId="77777777" w:rsidR="005B453F" w:rsidRDefault="00000000">
      <w:pPr>
        <w:numPr>
          <w:ilvl w:val="0"/>
          <w:numId w:val="42"/>
        </w:numPr>
        <w:spacing w:line="360" w:lineRule="auto"/>
        <w:rPr>
          <w:lang w:eastAsia="ar-SA"/>
        </w:rPr>
      </w:pPr>
      <w:r>
        <w:rPr>
          <w:b/>
          <w:bCs/>
          <w:lang w:eastAsia="ar-SA"/>
        </w:rPr>
        <w:t>R5:</w:t>
      </w:r>
      <w:r>
        <w:rPr>
          <w:lang w:eastAsia="ar-SA"/>
        </w:rPr>
        <w:t> Constituents can access complaint history. </w:t>
      </w:r>
    </w:p>
    <w:p w14:paraId="001B8697" w14:textId="77777777" w:rsidR="005B453F" w:rsidRDefault="00000000">
      <w:pPr>
        <w:numPr>
          <w:ilvl w:val="0"/>
          <w:numId w:val="42"/>
        </w:numPr>
        <w:spacing w:line="360" w:lineRule="auto"/>
        <w:rPr>
          <w:lang w:eastAsia="ar-SA"/>
        </w:rPr>
      </w:pPr>
      <w:r>
        <w:rPr>
          <w:b/>
          <w:bCs/>
          <w:lang w:eastAsia="ar-SA"/>
        </w:rPr>
        <w:t>R6:</w:t>
      </w:r>
      <w:r>
        <w:rPr>
          <w:lang w:eastAsia="ar-SA"/>
        </w:rPr>
        <w:t> Constituents can view representative performance statistics. </w:t>
      </w:r>
    </w:p>
    <w:p w14:paraId="3B06F0F3" w14:textId="77777777" w:rsidR="005B453F" w:rsidRDefault="00000000">
      <w:pPr>
        <w:numPr>
          <w:ilvl w:val="0"/>
          <w:numId w:val="42"/>
        </w:numPr>
        <w:spacing w:line="360" w:lineRule="auto"/>
        <w:rPr>
          <w:lang w:eastAsia="ar-SA"/>
        </w:rPr>
      </w:pPr>
      <w:r>
        <w:rPr>
          <w:b/>
          <w:bCs/>
          <w:lang w:eastAsia="ar-SA"/>
        </w:rPr>
        <w:t>R7:</w:t>
      </w:r>
      <w:r>
        <w:rPr>
          <w:lang w:eastAsia="ar-SA"/>
        </w:rPr>
        <w:t> Constituents can participate in surveys and polls. </w:t>
      </w:r>
    </w:p>
    <w:p w14:paraId="1456668F" w14:textId="77777777" w:rsidR="005B453F" w:rsidRDefault="00000000">
      <w:pPr>
        <w:numPr>
          <w:ilvl w:val="0"/>
          <w:numId w:val="42"/>
        </w:numPr>
        <w:spacing w:line="360" w:lineRule="auto"/>
        <w:rPr>
          <w:lang w:eastAsia="ar-SA"/>
        </w:rPr>
      </w:pPr>
      <w:r>
        <w:rPr>
          <w:b/>
          <w:bCs/>
          <w:lang w:eastAsia="ar-SA"/>
        </w:rPr>
        <w:t>R8:</w:t>
      </w:r>
      <w:r>
        <w:rPr>
          <w:lang w:eastAsia="ar-SA"/>
        </w:rPr>
        <w:t> Constituents can attend virtual meetups. </w:t>
      </w:r>
    </w:p>
    <w:p w14:paraId="51A93A5D" w14:textId="77777777" w:rsidR="005B453F" w:rsidRDefault="00000000">
      <w:pPr>
        <w:numPr>
          <w:ilvl w:val="0"/>
          <w:numId w:val="42"/>
        </w:numPr>
        <w:spacing w:line="360" w:lineRule="auto"/>
        <w:rPr>
          <w:lang w:eastAsia="ar-SA"/>
        </w:rPr>
      </w:pPr>
      <w:r>
        <w:rPr>
          <w:b/>
          <w:bCs/>
          <w:lang w:eastAsia="ar-SA"/>
        </w:rPr>
        <w:t>R9:</w:t>
      </w:r>
      <w:r>
        <w:rPr>
          <w:lang w:eastAsia="ar-SA"/>
        </w:rPr>
        <w:t> Constituents can provide feedback on complaints and representatives. </w:t>
      </w:r>
    </w:p>
    <w:p w14:paraId="6430E763" w14:textId="77777777" w:rsidR="005B453F" w:rsidRDefault="00000000">
      <w:pPr>
        <w:numPr>
          <w:ilvl w:val="0"/>
          <w:numId w:val="42"/>
        </w:numPr>
        <w:spacing w:line="360" w:lineRule="auto"/>
        <w:rPr>
          <w:lang w:eastAsia="ar-SA"/>
        </w:rPr>
      </w:pPr>
      <w:r>
        <w:rPr>
          <w:b/>
          <w:bCs/>
          <w:lang w:eastAsia="ar-SA"/>
        </w:rPr>
        <w:t>R10:</w:t>
      </w:r>
      <w:r>
        <w:rPr>
          <w:lang w:eastAsia="ar-SA"/>
        </w:rPr>
        <w:t> Representatives register using official email addresses. </w:t>
      </w:r>
    </w:p>
    <w:p w14:paraId="4329A67E" w14:textId="77777777" w:rsidR="005B453F" w:rsidRDefault="00000000">
      <w:pPr>
        <w:numPr>
          <w:ilvl w:val="0"/>
          <w:numId w:val="42"/>
        </w:numPr>
        <w:spacing w:line="360" w:lineRule="auto"/>
        <w:rPr>
          <w:lang w:eastAsia="ar-SA"/>
        </w:rPr>
      </w:pPr>
      <w:r>
        <w:rPr>
          <w:b/>
          <w:bCs/>
          <w:lang w:eastAsia="ar-SA"/>
        </w:rPr>
        <w:t>R11:</w:t>
      </w:r>
      <w:r>
        <w:rPr>
          <w:lang w:eastAsia="ar-SA"/>
        </w:rPr>
        <w:t> Representatives can create and distribute custom surveys. </w:t>
      </w:r>
    </w:p>
    <w:p w14:paraId="2FE50E56" w14:textId="77777777" w:rsidR="005B453F" w:rsidRDefault="00000000">
      <w:pPr>
        <w:numPr>
          <w:ilvl w:val="0"/>
          <w:numId w:val="42"/>
        </w:numPr>
        <w:spacing w:line="360" w:lineRule="auto"/>
        <w:rPr>
          <w:lang w:eastAsia="ar-SA"/>
        </w:rPr>
      </w:pPr>
      <w:r>
        <w:rPr>
          <w:b/>
          <w:bCs/>
          <w:lang w:eastAsia="ar-SA"/>
        </w:rPr>
        <w:t>R12:</w:t>
      </w:r>
      <w:r>
        <w:rPr>
          <w:lang w:eastAsia="ar-SA"/>
        </w:rPr>
        <w:t> Representatives can schedule and host virtual meetings. </w:t>
      </w:r>
    </w:p>
    <w:p w14:paraId="0163B590" w14:textId="77777777" w:rsidR="005B453F" w:rsidRDefault="00000000">
      <w:pPr>
        <w:numPr>
          <w:ilvl w:val="0"/>
          <w:numId w:val="42"/>
        </w:numPr>
        <w:spacing w:line="360" w:lineRule="auto"/>
        <w:rPr>
          <w:lang w:eastAsia="ar-SA"/>
        </w:rPr>
      </w:pPr>
      <w:r>
        <w:rPr>
          <w:b/>
          <w:bCs/>
          <w:lang w:eastAsia="ar-SA"/>
        </w:rPr>
        <w:t>R13:</w:t>
      </w:r>
      <w:r>
        <w:rPr>
          <w:lang w:eastAsia="ar-SA"/>
        </w:rPr>
        <w:t> Representatives can update complaint statuses. </w:t>
      </w:r>
    </w:p>
    <w:p w14:paraId="69391141" w14:textId="77777777" w:rsidR="005B453F" w:rsidRDefault="00000000">
      <w:pPr>
        <w:numPr>
          <w:ilvl w:val="0"/>
          <w:numId w:val="42"/>
        </w:numPr>
        <w:spacing w:line="360" w:lineRule="auto"/>
        <w:rPr>
          <w:lang w:eastAsia="ar-SA"/>
        </w:rPr>
      </w:pPr>
      <w:r>
        <w:rPr>
          <w:b/>
          <w:bCs/>
          <w:lang w:eastAsia="ar-SA"/>
        </w:rPr>
        <w:t>R14:</w:t>
      </w:r>
      <w:r>
        <w:rPr>
          <w:lang w:eastAsia="ar-SA"/>
        </w:rPr>
        <w:t> Representatives can forward complaints to departments. </w:t>
      </w:r>
    </w:p>
    <w:p w14:paraId="4D57D071" w14:textId="77777777" w:rsidR="005B453F" w:rsidRDefault="00000000">
      <w:pPr>
        <w:numPr>
          <w:ilvl w:val="0"/>
          <w:numId w:val="42"/>
        </w:numPr>
        <w:spacing w:line="360" w:lineRule="auto"/>
        <w:rPr>
          <w:lang w:eastAsia="ar-SA"/>
        </w:rPr>
      </w:pPr>
      <w:r>
        <w:rPr>
          <w:b/>
          <w:bCs/>
          <w:lang w:eastAsia="ar-SA"/>
        </w:rPr>
        <w:t>R15:</w:t>
      </w:r>
      <w:r>
        <w:rPr>
          <w:lang w:eastAsia="ar-SA"/>
        </w:rPr>
        <w:t> Representatives can post event calendars. </w:t>
      </w:r>
    </w:p>
    <w:p w14:paraId="3CE45E96" w14:textId="77777777" w:rsidR="005B453F" w:rsidRDefault="00000000">
      <w:pPr>
        <w:numPr>
          <w:ilvl w:val="0"/>
          <w:numId w:val="42"/>
        </w:numPr>
        <w:spacing w:line="360" w:lineRule="auto"/>
        <w:rPr>
          <w:lang w:eastAsia="ar-SA"/>
        </w:rPr>
      </w:pPr>
      <w:r>
        <w:rPr>
          <w:b/>
          <w:bCs/>
          <w:lang w:eastAsia="ar-SA"/>
        </w:rPr>
        <w:lastRenderedPageBreak/>
        <w:t>R16:</w:t>
      </w:r>
      <w:r>
        <w:rPr>
          <w:lang w:eastAsia="ar-SA"/>
        </w:rPr>
        <w:t> Representatives can run awareness campaigns. </w:t>
      </w:r>
    </w:p>
    <w:p w14:paraId="200D6AAC" w14:textId="77777777" w:rsidR="005B453F" w:rsidRDefault="00000000">
      <w:pPr>
        <w:numPr>
          <w:ilvl w:val="0"/>
          <w:numId w:val="42"/>
        </w:numPr>
        <w:spacing w:line="360" w:lineRule="auto"/>
        <w:rPr>
          <w:lang w:eastAsia="ar-SA"/>
        </w:rPr>
      </w:pPr>
      <w:r>
        <w:rPr>
          <w:b/>
          <w:bCs/>
          <w:lang w:eastAsia="ar-SA"/>
        </w:rPr>
        <w:t>R17:</w:t>
      </w:r>
      <w:r>
        <w:rPr>
          <w:lang w:eastAsia="ar-SA"/>
        </w:rPr>
        <w:t> System routes categorized complaints to departments automatically. </w:t>
      </w:r>
    </w:p>
    <w:p w14:paraId="3DC21B95" w14:textId="77777777" w:rsidR="005B453F" w:rsidRDefault="00000000">
      <w:pPr>
        <w:numPr>
          <w:ilvl w:val="0"/>
          <w:numId w:val="42"/>
        </w:numPr>
        <w:spacing w:line="360" w:lineRule="auto"/>
        <w:rPr>
          <w:lang w:eastAsia="ar-SA"/>
        </w:rPr>
      </w:pPr>
      <w:r>
        <w:rPr>
          <w:b/>
          <w:bCs/>
          <w:lang w:eastAsia="ar-SA"/>
        </w:rPr>
        <w:t>R18:</w:t>
      </w:r>
      <w:r>
        <w:rPr>
          <w:lang w:eastAsia="ar-SA"/>
        </w:rPr>
        <w:t> System routes uncategorized complaints to representatives. </w:t>
      </w:r>
    </w:p>
    <w:p w14:paraId="5AA8E776" w14:textId="77777777" w:rsidR="005B453F" w:rsidRDefault="00000000">
      <w:pPr>
        <w:numPr>
          <w:ilvl w:val="0"/>
          <w:numId w:val="42"/>
        </w:numPr>
        <w:spacing w:line="360" w:lineRule="auto"/>
        <w:rPr>
          <w:lang w:eastAsia="ar-SA"/>
        </w:rPr>
      </w:pPr>
      <w:r>
        <w:rPr>
          <w:b/>
          <w:bCs/>
          <w:lang w:eastAsia="ar-SA"/>
        </w:rPr>
        <w:t>R19:</w:t>
      </w:r>
      <w:r>
        <w:rPr>
          <w:lang w:eastAsia="ar-SA"/>
        </w:rPr>
        <w:t> System notifies constituents about complaint updates and meetings. </w:t>
      </w:r>
    </w:p>
    <w:p w14:paraId="1CC48CE2" w14:textId="77777777" w:rsidR="005B453F" w:rsidRDefault="00000000">
      <w:pPr>
        <w:numPr>
          <w:ilvl w:val="0"/>
          <w:numId w:val="42"/>
        </w:numPr>
        <w:spacing w:line="360" w:lineRule="auto"/>
        <w:rPr>
          <w:lang w:eastAsia="ar-SA"/>
        </w:rPr>
      </w:pPr>
      <w:r>
        <w:rPr>
          <w:b/>
          <w:bCs/>
          <w:lang w:eastAsia="ar-SA"/>
        </w:rPr>
        <w:t>R20:</w:t>
      </w:r>
      <w:r>
        <w:rPr>
          <w:lang w:eastAsia="ar-SA"/>
        </w:rPr>
        <w:t> System records survey responses. </w:t>
      </w:r>
    </w:p>
    <w:p w14:paraId="3B5D8CF9" w14:textId="77777777" w:rsidR="005B453F" w:rsidRDefault="00000000">
      <w:pPr>
        <w:numPr>
          <w:ilvl w:val="0"/>
          <w:numId w:val="42"/>
        </w:numPr>
        <w:spacing w:line="360" w:lineRule="auto"/>
        <w:rPr>
          <w:lang w:eastAsia="ar-SA"/>
        </w:rPr>
      </w:pPr>
      <w:r>
        <w:rPr>
          <w:b/>
          <w:bCs/>
          <w:lang w:eastAsia="ar-SA"/>
        </w:rPr>
        <w:t>R21:</w:t>
      </w:r>
      <w:r>
        <w:rPr>
          <w:lang w:eastAsia="ar-SA"/>
        </w:rPr>
        <w:t> System displays survey results visually. </w:t>
      </w:r>
    </w:p>
    <w:p w14:paraId="0EF60241" w14:textId="77777777" w:rsidR="005B453F" w:rsidRDefault="00000000">
      <w:pPr>
        <w:numPr>
          <w:ilvl w:val="0"/>
          <w:numId w:val="42"/>
        </w:numPr>
        <w:spacing w:line="360" w:lineRule="auto"/>
        <w:rPr>
          <w:lang w:eastAsia="ar-SA"/>
        </w:rPr>
      </w:pPr>
      <w:r>
        <w:rPr>
          <w:b/>
          <w:bCs/>
          <w:lang w:eastAsia="ar-SA"/>
        </w:rPr>
        <w:t>R22:</w:t>
      </w:r>
      <w:r>
        <w:rPr>
          <w:lang w:eastAsia="ar-SA"/>
        </w:rPr>
        <w:t> System prioritizes complaints with sensitive keywords. </w:t>
      </w:r>
    </w:p>
    <w:p w14:paraId="0EC12A45" w14:textId="77777777" w:rsidR="005B453F" w:rsidRDefault="00000000">
      <w:pPr>
        <w:numPr>
          <w:ilvl w:val="0"/>
          <w:numId w:val="42"/>
        </w:numPr>
        <w:spacing w:line="360" w:lineRule="auto"/>
        <w:rPr>
          <w:lang w:eastAsia="ar-SA"/>
        </w:rPr>
      </w:pPr>
      <w:r>
        <w:rPr>
          <w:b/>
          <w:bCs/>
          <w:lang w:eastAsia="ar-SA"/>
        </w:rPr>
        <w:t>R23:</w:t>
      </w:r>
      <w:r>
        <w:rPr>
          <w:lang w:eastAsia="ar-SA"/>
        </w:rPr>
        <w:t> Department Complaint Handler updates complaint statuses. </w:t>
      </w:r>
    </w:p>
    <w:p w14:paraId="69E36630" w14:textId="5AF6C9D3" w:rsidR="005B453F" w:rsidRDefault="00000000" w:rsidP="00235858">
      <w:pPr>
        <w:numPr>
          <w:ilvl w:val="0"/>
          <w:numId w:val="42"/>
        </w:numPr>
        <w:spacing w:line="360" w:lineRule="auto"/>
        <w:rPr>
          <w:lang w:eastAsia="ar-SA"/>
        </w:rPr>
      </w:pPr>
      <w:r>
        <w:rPr>
          <w:b/>
          <w:bCs/>
          <w:lang w:eastAsia="ar-SA"/>
        </w:rPr>
        <w:t>R24:</w:t>
      </w:r>
      <w:r>
        <w:rPr>
          <w:lang w:eastAsia="ar-SA"/>
        </w:rPr>
        <w:t> Department Complaint Handler reroutes mis-categorized complaints.</w:t>
      </w:r>
    </w:p>
    <w:p w14:paraId="53D41D8C" w14:textId="77777777" w:rsidR="005B453F" w:rsidRDefault="00000000">
      <w:pPr>
        <w:rPr>
          <w:b/>
          <w:bCs/>
          <w:lang w:eastAsia="ar-SA"/>
        </w:rPr>
      </w:pPr>
      <w:r>
        <w:rPr>
          <w:b/>
          <w:bCs/>
          <w:lang w:eastAsia="ar-SA"/>
        </w:rPr>
        <w:t>Traceability Table:</w:t>
      </w:r>
    </w:p>
    <w:p w14:paraId="0B7E6319" w14:textId="77777777" w:rsidR="005B453F" w:rsidRDefault="005B453F">
      <w:pPr>
        <w:rPr>
          <w:b/>
          <w:bCs/>
          <w:lang w:eastAsia="ar-SA"/>
        </w:rPr>
      </w:pPr>
    </w:p>
    <w:p w14:paraId="0AAC6464" w14:textId="77777777" w:rsidR="005B453F" w:rsidRDefault="00000000">
      <w:pPr>
        <w:pStyle w:val="Table"/>
        <w:spacing w:after="0"/>
        <w:rPr>
          <w:b w:val="0"/>
          <w:bCs/>
        </w:rPr>
      </w:pPr>
      <w:r>
        <w:rPr>
          <w:b w:val="0"/>
          <w:bCs/>
          <w:i/>
          <w:iCs w:val="0"/>
        </w:rPr>
        <w:t>Table 23</w:t>
      </w:r>
      <w:r>
        <w:rPr>
          <w:b w:val="0"/>
          <w:bCs/>
          <w:i/>
          <w:iCs w:val="0"/>
          <w:color w:val="auto"/>
          <w:szCs w:val="24"/>
          <w:lang w:eastAsia="en-US"/>
        </w:rPr>
        <w:t xml:space="preserve"> </w:t>
      </w:r>
      <w:r>
        <w:rPr>
          <w:b w:val="0"/>
          <w:bCs/>
          <w:i/>
          <w:iCs w:val="0"/>
        </w:rPr>
        <w:t>Traceability Table</w:t>
      </w:r>
    </w:p>
    <w:tbl>
      <w:tblPr>
        <w:tblStyle w:val="TableGrid"/>
        <w:tblW w:w="0" w:type="auto"/>
        <w:tblLook w:val="04A0" w:firstRow="1" w:lastRow="0" w:firstColumn="1" w:lastColumn="0" w:noHBand="0" w:noVBand="1"/>
      </w:tblPr>
      <w:tblGrid>
        <w:gridCol w:w="1975"/>
        <w:gridCol w:w="6943"/>
      </w:tblGrid>
      <w:tr w:rsidR="005B453F" w14:paraId="0F4E6568" w14:textId="77777777">
        <w:tc>
          <w:tcPr>
            <w:tcW w:w="1975" w:type="dxa"/>
            <w:vAlign w:val="center"/>
          </w:tcPr>
          <w:p w14:paraId="12940D8C" w14:textId="77777777" w:rsidR="005B453F" w:rsidRDefault="00000000">
            <w:pPr>
              <w:jc w:val="center"/>
              <w:rPr>
                <w:b/>
                <w:bCs/>
                <w:lang w:eastAsia="ar-SA"/>
              </w:rPr>
            </w:pPr>
            <w:r>
              <w:rPr>
                <w:b/>
                <w:bCs/>
                <w:lang w:eastAsia="ar-SA"/>
              </w:rPr>
              <w:t>Requirement</w:t>
            </w:r>
          </w:p>
        </w:tc>
        <w:tc>
          <w:tcPr>
            <w:tcW w:w="6943" w:type="dxa"/>
            <w:vAlign w:val="center"/>
          </w:tcPr>
          <w:p w14:paraId="54D876B2" w14:textId="77777777" w:rsidR="005B453F" w:rsidRDefault="00000000">
            <w:pPr>
              <w:jc w:val="center"/>
              <w:rPr>
                <w:b/>
                <w:bCs/>
                <w:lang w:eastAsia="ar-SA"/>
              </w:rPr>
            </w:pPr>
            <w:r>
              <w:rPr>
                <w:b/>
                <w:bCs/>
                <w:lang w:eastAsia="ar-SA"/>
              </w:rPr>
              <w:t>Traces to Requirement</w:t>
            </w:r>
          </w:p>
        </w:tc>
      </w:tr>
      <w:tr w:rsidR="005B453F" w14:paraId="6B20BC8D" w14:textId="77777777">
        <w:tc>
          <w:tcPr>
            <w:tcW w:w="1975" w:type="dxa"/>
            <w:vAlign w:val="center"/>
          </w:tcPr>
          <w:p w14:paraId="4D94F8FC" w14:textId="77777777" w:rsidR="005B453F" w:rsidRDefault="00000000">
            <w:pPr>
              <w:jc w:val="center"/>
              <w:rPr>
                <w:lang w:eastAsia="ar-SA"/>
              </w:rPr>
            </w:pPr>
            <w:r>
              <w:rPr>
                <w:lang w:eastAsia="ar-SA"/>
              </w:rPr>
              <w:t>R1</w:t>
            </w:r>
          </w:p>
        </w:tc>
        <w:tc>
          <w:tcPr>
            <w:tcW w:w="6943" w:type="dxa"/>
            <w:vAlign w:val="center"/>
          </w:tcPr>
          <w:p w14:paraId="6720A9D8" w14:textId="77777777" w:rsidR="005B453F" w:rsidRDefault="00000000">
            <w:pPr>
              <w:jc w:val="center"/>
              <w:rPr>
                <w:lang w:eastAsia="ar-SA"/>
              </w:rPr>
            </w:pPr>
            <w:r>
              <w:rPr>
                <w:lang w:eastAsia="ar-SA"/>
              </w:rPr>
              <w:t>R2</w:t>
            </w:r>
          </w:p>
        </w:tc>
      </w:tr>
      <w:tr w:rsidR="005B453F" w14:paraId="24248A92" w14:textId="77777777">
        <w:tc>
          <w:tcPr>
            <w:tcW w:w="1975" w:type="dxa"/>
            <w:vAlign w:val="center"/>
          </w:tcPr>
          <w:p w14:paraId="61EE5B71" w14:textId="77777777" w:rsidR="005B453F" w:rsidRDefault="00000000">
            <w:pPr>
              <w:jc w:val="center"/>
              <w:rPr>
                <w:lang w:eastAsia="ar-SA"/>
              </w:rPr>
            </w:pPr>
            <w:r>
              <w:rPr>
                <w:lang w:eastAsia="ar-SA"/>
              </w:rPr>
              <w:t>R2</w:t>
            </w:r>
          </w:p>
        </w:tc>
        <w:tc>
          <w:tcPr>
            <w:tcW w:w="6943" w:type="dxa"/>
            <w:vAlign w:val="center"/>
          </w:tcPr>
          <w:p w14:paraId="1036DF63" w14:textId="77777777" w:rsidR="005B453F" w:rsidRDefault="00000000">
            <w:pPr>
              <w:jc w:val="center"/>
              <w:rPr>
                <w:lang w:eastAsia="ar-SA"/>
              </w:rPr>
            </w:pPr>
            <w:r>
              <w:rPr>
                <w:lang w:eastAsia="ar-SA"/>
              </w:rPr>
              <w:t>R3, R7, R7, R8, R9</w:t>
            </w:r>
          </w:p>
        </w:tc>
      </w:tr>
      <w:tr w:rsidR="005B453F" w14:paraId="534B6CBD" w14:textId="77777777">
        <w:tc>
          <w:tcPr>
            <w:tcW w:w="1975" w:type="dxa"/>
            <w:vAlign w:val="center"/>
          </w:tcPr>
          <w:p w14:paraId="28E4BFF5" w14:textId="77777777" w:rsidR="005B453F" w:rsidRDefault="00000000">
            <w:pPr>
              <w:jc w:val="center"/>
              <w:rPr>
                <w:lang w:eastAsia="ar-SA"/>
              </w:rPr>
            </w:pPr>
            <w:r>
              <w:rPr>
                <w:lang w:eastAsia="ar-SA"/>
              </w:rPr>
              <w:t>R3</w:t>
            </w:r>
          </w:p>
        </w:tc>
        <w:tc>
          <w:tcPr>
            <w:tcW w:w="6943" w:type="dxa"/>
            <w:vAlign w:val="center"/>
          </w:tcPr>
          <w:p w14:paraId="6AA4E754" w14:textId="77777777" w:rsidR="005B453F" w:rsidRDefault="00000000">
            <w:pPr>
              <w:jc w:val="center"/>
              <w:rPr>
                <w:lang w:eastAsia="ar-SA"/>
              </w:rPr>
            </w:pPr>
            <w:r>
              <w:rPr>
                <w:lang w:eastAsia="ar-SA"/>
              </w:rPr>
              <w:t>R13, R14, R18, R19</w:t>
            </w:r>
          </w:p>
        </w:tc>
      </w:tr>
      <w:tr w:rsidR="005B453F" w14:paraId="632ECB6B" w14:textId="77777777">
        <w:tc>
          <w:tcPr>
            <w:tcW w:w="1975" w:type="dxa"/>
            <w:vAlign w:val="center"/>
          </w:tcPr>
          <w:p w14:paraId="0F9765BB" w14:textId="77777777" w:rsidR="005B453F" w:rsidRDefault="00000000">
            <w:pPr>
              <w:jc w:val="center"/>
              <w:rPr>
                <w:lang w:eastAsia="ar-SA"/>
              </w:rPr>
            </w:pPr>
            <w:r>
              <w:rPr>
                <w:lang w:eastAsia="ar-SA"/>
              </w:rPr>
              <w:t>R4</w:t>
            </w:r>
          </w:p>
        </w:tc>
        <w:tc>
          <w:tcPr>
            <w:tcW w:w="6943" w:type="dxa"/>
            <w:vAlign w:val="center"/>
          </w:tcPr>
          <w:p w14:paraId="3E266CF5" w14:textId="77777777" w:rsidR="005B453F" w:rsidRDefault="00000000">
            <w:pPr>
              <w:jc w:val="center"/>
              <w:rPr>
                <w:lang w:eastAsia="ar-SA"/>
              </w:rPr>
            </w:pPr>
            <w:r>
              <w:rPr>
                <w:lang w:eastAsia="ar-SA"/>
              </w:rPr>
              <w:t>R19</w:t>
            </w:r>
          </w:p>
        </w:tc>
      </w:tr>
      <w:tr w:rsidR="005B453F" w14:paraId="0D7E07F8" w14:textId="77777777">
        <w:tc>
          <w:tcPr>
            <w:tcW w:w="1975" w:type="dxa"/>
            <w:vAlign w:val="center"/>
          </w:tcPr>
          <w:p w14:paraId="153EAE9A" w14:textId="77777777" w:rsidR="005B453F" w:rsidRDefault="00000000">
            <w:pPr>
              <w:jc w:val="center"/>
              <w:rPr>
                <w:lang w:eastAsia="ar-SA"/>
              </w:rPr>
            </w:pPr>
            <w:r>
              <w:rPr>
                <w:lang w:eastAsia="ar-SA"/>
              </w:rPr>
              <w:t>R5</w:t>
            </w:r>
          </w:p>
        </w:tc>
        <w:tc>
          <w:tcPr>
            <w:tcW w:w="6943" w:type="dxa"/>
            <w:vAlign w:val="center"/>
          </w:tcPr>
          <w:p w14:paraId="20BCFE8C" w14:textId="77777777" w:rsidR="005B453F" w:rsidRDefault="00000000">
            <w:pPr>
              <w:jc w:val="center"/>
              <w:rPr>
                <w:lang w:eastAsia="ar-SA"/>
              </w:rPr>
            </w:pPr>
            <w:r>
              <w:rPr>
                <w:lang w:eastAsia="ar-SA"/>
              </w:rPr>
              <w:t>R3, R19</w:t>
            </w:r>
          </w:p>
        </w:tc>
      </w:tr>
      <w:tr w:rsidR="005B453F" w14:paraId="4B824667" w14:textId="77777777">
        <w:tc>
          <w:tcPr>
            <w:tcW w:w="1975" w:type="dxa"/>
            <w:vAlign w:val="center"/>
          </w:tcPr>
          <w:p w14:paraId="37047708" w14:textId="77777777" w:rsidR="005B453F" w:rsidRDefault="00000000">
            <w:pPr>
              <w:jc w:val="center"/>
              <w:rPr>
                <w:lang w:eastAsia="ar-SA"/>
              </w:rPr>
            </w:pPr>
            <w:r>
              <w:rPr>
                <w:lang w:eastAsia="ar-SA"/>
              </w:rPr>
              <w:t>R6</w:t>
            </w:r>
          </w:p>
        </w:tc>
        <w:tc>
          <w:tcPr>
            <w:tcW w:w="6943" w:type="dxa"/>
            <w:vAlign w:val="center"/>
          </w:tcPr>
          <w:p w14:paraId="415741C0" w14:textId="77777777" w:rsidR="005B453F" w:rsidRDefault="00000000">
            <w:pPr>
              <w:jc w:val="center"/>
              <w:rPr>
                <w:lang w:eastAsia="ar-SA"/>
              </w:rPr>
            </w:pPr>
            <w:r>
              <w:rPr>
                <w:lang w:eastAsia="ar-SA"/>
              </w:rPr>
              <w:t>R12, R13</w:t>
            </w:r>
          </w:p>
        </w:tc>
      </w:tr>
      <w:tr w:rsidR="005B453F" w14:paraId="43906D1D" w14:textId="77777777">
        <w:tc>
          <w:tcPr>
            <w:tcW w:w="1975" w:type="dxa"/>
            <w:vAlign w:val="center"/>
          </w:tcPr>
          <w:p w14:paraId="5FD3CD96" w14:textId="77777777" w:rsidR="005B453F" w:rsidRDefault="00000000">
            <w:pPr>
              <w:jc w:val="center"/>
              <w:rPr>
                <w:lang w:eastAsia="ar-SA"/>
              </w:rPr>
            </w:pPr>
            <w:r>
              <w:rPr>
                <w:lang w:eastAsia="ar-SA"/>
              </w:rPr>
              <w:t>R7</w:t>
            </w:r>
          </w:p>
        </w:tc>
        <w:tc>
          <w:tcPr>
            <w:tcW w:w="6943" w:type="dxa"/>
            <w:vAlign w:val="center"/>
          </w:tcPr>
          <w:p w14:paraId="5B82CA1C" w14:textId="77777777" w:rsidR="005B453F" w:rsidRDefault="00000000">
            <w:pPr>
              <w:jc w:val="center"/>
              <w:rPr>
                <w:lang w:eastAsia="ar-SA"/>
              </w:rPr>
            </w:pPr>
            <w:r>
              <w:rPr>
                <w:lang w:eastAsia="ar-SA"/>
              </w:rPr>
              <w:t>R11, R20, R21</w:t>
            </w:r>
          </w:p>
        </w:tc>
      </w:tr>
      <w:tr w:rsidR="005B453F" w14:paraId="26D6F73A" w14:textId="77777777">
        <w:tc>
          <w:tcPr>
            <w:tcW w:w="1975" w:type="dxa"/>
            <w:vAlign w:val="center"/>
          </w:tcPr>
          <w:p w14:paraId="16B6BC51" w14:textId="77777777" w:rsidR="005B453F" w:rsidRDefault="00000000">
            <w:pPr>
              <w:jc w:val="center"/>
              <w:rPr>
                <w:lang w:eastAsia="ar-SA"/>
              </w:rPr>
            </w:pPr>
            <w:r>
              <w:rPr>
                <w:lang w:eastAsia="ar-SA"/>
              </w:rPr>
              <w:t>R8</w:t>
            </w:r>
          </w:p>
        </w:tc>
        <w:tc>
          <w:tcPr>
            <w:tcW w:w="6943" w:type="dxa"/>
            <w:vAlign w:val="center"/>
          </w:tcPr>
          <w:p w14:paraId="7B632D8A" w14:textId="77777777" w:rsidR="005B453F" w:rsidRDefault="00000000">
            <w:pPr>
              <w:jc w:val="center"/>
              <w:rPr>
                <w:lang w:eastAsia="ar-SA"/>
              </w:rPr>
            </w:pPr>
            <w:r>
              <w:rPr>
                <w:lang w:eastAsia="ar-SA"/>
              </w:rPr>
              <w:t>R12, R19</w:t>
            </w:r>
          </w:p>
        </w:tc>
      </w:tr>
      <w:tr w:rsidR="005B453F" w14:paraId="64E634AF" w14:textId="77777777">
        <w:tc>
          <w:tcPr>
            <w:tcW w:w="1975" w:type="dxa"/>
            <w:vAlign w:val="center"/>
          </w:tcPr>
          <w:p w14:paraId="1FD73BB9" w14:textId="77777777" w:rsidR="005B453F" w:rsidRDefault="00000000">
            <w:pPr>
              <w:jc w:val="center"/>
              <w:rPr>
                <w:lang w:eastAsia="ar-SA"/>
              </w:rPr>
            </w:pPr>
            <w:r>
              <w:rPr>
                <w:lang w:eastAsia="ar-SA"/>
              </w:rPr>
              <w:t>R9</w:t>
            </w:r>
          </w:p>
        </w:tc>
        <w:tc>
          <w:tcPr>
            <w:tcW w:w="6943" w:type="dxa"/>
            <w:vAlign w:val="center"/>
          </w:tcPr>
          <w:p w14:paraId="1F1ADEE8" w14:textId="77777777" w:rsidR="005B453F" w:rsidRDefault="00000000">
            <w:pPr>
              <w:jc w:val="center"/>
              <w:rPr>
                <w:lang w:eastAsia="ar-SA"/>
              </w:rPr>
            </w:pPr>
            <w:r>
              <w:rPr>
                <w:lang w:eastAsia="ar-SA"/>
              </w:rPr>
              <w:t>R3, R13, R14</w:t>
            </w:r>
          </w:p>
        </w:tc>
      </w:tr>
      <w:tr w:rsidR="005B453F" w14:paraId="26093E83" w14:textId="77777777">
        <w:tc>
          <w:tcPr>
            <w:tcW w:w="1975" w:type="dxa"/>
            <w:vAlign w:val="center"/>
          </w:tcPr>
          <w:p w14:paraId="6E800592" w14:textId="77777777" w:rsidR="005B453F" w:rsidRDefault="00000000">
            <w:pPr>
              <w:jc w:val="center"/>
              <w:rPr>
                <w:lang w:eastAsia="ar-SA"/>
              </w:rPr>
            </w:pPr>
            <w:r>
              <w:rPr>
                <w:lang w:eastAsia="ar-SA"/>
              </w:rPr>
              <w:t>R10</w:t>
            </w:r>
          </w:p>
        </w:tc>
        <w:tc>
          <w:tcPr>
            <w:tcW w:w="6943" w:type="dxa"/>
            <w:vAlign w:val="center"/>
          </w:tcPr>
          <w:p w14:paraId="4062B6BD" w14:textId="77777777" w:rsidR="005B453F" w:rsidRDefault="00000000">
            <w:pPr>
              <w:jc w:val="center"/>
              <w:rPr>
                <w:lang w:eastAsia="ar-SA"/>
              </w:rPr>
            </w:pPr>
            <w:r>
              <w:rPr>
                <w:lang w:eastAsia="ar-SA"/>
              </w:rPr>
              <w:t>R11, R12, R16</w:t>
            </w:r>
          </w:p>
        </w:tc>
      </w:tr>
      <w:tr w:rsidR="005B453F" w14:paraId="2E5D8FA9" w14:textId="77777777">
        <w:tc>
          <w:tcPr>
            <w:tcW w:w="1975" w:type="dxa"/>
            <w:vAlign w:val="center"/>
          </w:tcPr>
          <w:p w14:paraId="4BAFF6DD" w14:textId="77777777" w:rsidR="005B453F" w:rsidRDefault="00000000">
            <w:pPr>
              <w:jc w:val="center"/>
              <w:rPr>
                <w:lang w:eastAsia="ar-SA"/>
              </w:rPr>
            </w:pPr>
            <w:r>
              <w:rPr>
                <w:lang w:eastAsia="ar-SA"/>
              </w:rPr>
              <w:t>R11</w:t>
            </w:r>
          </w:p>
        </w:tc>
        <w:tc>
          <w:tcPr>
            <w:tcW w:w="6943" w:type="dxa"/>
            <w:vAlign w:val="center"/>
          </w:tcPr>
          <w:p w14:paraId="389E5CDE" w14:textId="77777777" w:rsidR="005B453F" w:rsidRDefault="00000000">
            <w:pPr>
              <w:jc w:val="center"/>
              <w:rPr>
                <w:lang w:eastAsia="ar-SA"/>
              </w:rPr>
            </w:pPr>
            <w:r>
              <w:rPr>
                <w:lang w:eastAsia="ar-SA"/>
              </w:rPr>
              <w:t>R7, R20, R21</w:t>
            </w:r>
          </w:p>
        </w:tc>
      </w:tr>
      <w:tr w:rsidR="005B453F" w14:paraId="36CB3609" w14:textId="77777777">
        <w:tc>
          <w:tcPr>
            <w:tcW w:w="1975" w:type="dxa"/>
            <w:vAlign w:val="center"/>
          </w:tcPr>
          <w:p w14:paraId="565D0628" w14:textId="77777777" w:rsidR="005B453F" w:rsidRDefault="00000000">
            <w:pPr>
              <w:jc w:val="center"/>
              <w:rPr>
                <w:lang w:eastAsia="ar-SA"/>
              </w:rPr>
            </w:pPr>
            <w:r>
              <w:rPr>
                <w:lang w:eastAsia="ar-SA"/>
              </w:rPr>
              <w:t>R12</w:t>
            </w:r>
          </w:p>
        </w:tc>
        <w:tc>
          <w:tcPr>
            <w:tcW w:w="6943" w:type="dxa"/>
            <w:vAlign w:val="center"/>
          </w:tcPr>
          <w:p w14:paraId="49C21C79" w14:textId="77777777" w:rsidR="005B453F" w:rsidRDefault="00000000">
            <w:pPr>
              <w:jc w:val="center"/>
              <w:rPr>
                <w:lang w:eastAsia="ar-SA"/>
              </w:rPr>
            </w:pPr>
            <w:r>
              <w:rPr>
                <w:lang w:eastAsia="ar-SA"/>
              </w:rPr>
              <w:t>R8, R19</w:t>
            </w:r>
          </w:p>
        </w:tc>
      </w:tr>
      <w:tr w:rsidR="005B453F" w14:paraId="6F03E91C" w14:textId="77777777">
        <w:tc>
          <w:tcPr>
            <w:tcW w:w="1975" w:type="dxa"/>
            <w:vAlign w:val="center"/>
          </w:tcPr>
          <w:p w14:paraId="2CE4B636" w14:textId="77777777" w:rsidR="005B453F" w:rsidRDefault="00000000">
            <w:pPr>
              <w:jc w:val="center"/>
              <w:rPr>
                <w:lang w:eastAsia="ar-SA"/>
              </w:rPr>
            </w:pPr>
            <w:r>
              <w:rPr>
                <w:lang w:eastAsia="ar-SA"/>
              </w:rPr>
              <w:t>R13</w:t>
            </w:r>
          </w:p>
        </w:tc>
        <w:tc>
          <w:tcPr>
            <w:tcW w:w="6943" w:type="dxa"/>
            <w:vAlign w:val="center"/>
          </w:tcPr>
          <w:p w14:paraId="5D2EFF45" w14:textId="77777777" w:rsidR="005B453F" w:rsidRDefault="00000000">
            <w:pPr>
              <w:jc w:val="center"/>
              <w:rPr>
                <w:lang w:eastAsia="ar-SA"/>
              </w:rPr>
            </w:pPr>
            <w:r>
              <w:rPr>
                <w:lang w:eastAsia="ar-SA"/>
              </w:rPr>
              <w:t>R3, R14, R19</w:t>
            </w:r>
          </w:p>
        </w:tc>
      </w:tr>
      <w:tr w:rsidR="005B453F" w14:paraId="2C652863" w14:textId="77777777">
        <w:tc>
          <w:tcPr>
            <w:tcW w:w="1975" w:type="dxa"/>
            <w:vAlign w:val="center"/>
          </w:tcPr>
          <w:p w14:paraId="0412B85C" w14:textId="77777777" w:rsidR="005B453F" w:rsidRDefault="00000000">
            <w:pPr>
              <w:jc w:val="center"/>
              <w:rPr>
                <w:lang w:eastAsia="ar-SA"/>
              </w:rPr>
            </w:pPr>
            <w:r>
              <w:rPr>
                <w:lang w:eastAsia="ar-SA"/>
              </w:rPr>
              <w:t>R14</w:t>
            </w:r>
          </w:p>
        </w:tc>
        <w:tc>
          <w:tcPr>
            <w:tcW w:w="6943" w:type="dxa"/>
            <w:vAlign w:val="center"/>
          </w:tcPr>
          <w:p w14:paraId="5D374529" w14:textId="77777777" w:rsidR="005B453F" w:rsidRDefault="00000000">
            <w:pPr>
              <w:jc w:val="center"/>
              <w:rPr>
                <w:lang w:eastAsia="ar-SA"/>
              </w:rPr>
            </w:pPr>
            <w:r>
              <w:rPr>
                <w:lang w:eastAsia="ar-SA"/>
              </w:rPr>
              <w:t>R3, R17</w:t>
            </w:r>
          </w:p>
        </w:tc>
      </w:tr>
      <w:tr w:rsidR="005B453F" w14:paraId="2D787CFC" w14:textId="77777777">
        <w:tc>
          <w:tcPr>
            <w:tcW w:w="1975" w:type="dxa"/>
            <w:vAlign w:val="center"/>
          </w:tcPr>
          <w:p w14:paraId="3FCB266C" w14:textId="77777777" w:rsidR="005B453F" w:rsidRDefault="00000000">
            <w:pPr>
              <w:jc w:val="center"/>
              <w:rPr>
                <w:lang w:eastAsia="ar-SA"/>
              </w:rPr>
            </w:pPr>
            <w:r>
              <w:rPr>
                <w:lang w:eastAsia="ar-SA"/>
              </w:rPr>
              <w:t>R15</w:t>
            </w:r>
          </w:p>
        </w:tc>
        <w:tc>
          <w:tcPr>
            <w:tcW w:w="6943" w:type="dxa"/>
            <w:vAlign w:val="center"/>
          </w:tcPr>
          <w:p w14:paraId="6F8DC982" w14:textId="77777777" w:rsidR="005B453F" w:rsidRDefault="00000000">
            <w:pPr>
              <w:jc w:val="center"/>
              <w:rPr>
                <w:lang w:eastAsia="ar-SA"/>
              </w:rPr>
            </w:pPr>
            <w:r>
              <w:rPr>
                <w:lang w:eastAsia="ar-SA"/>
              </w:rPr>
              <w:t>R19</w:t>
            </w:r>
          </w:p>
        </w:tc>
      </w:tr>
      <w:tr w:rsidR="005B453F" w14:paraId="3717AE51" w14:textId="77777777">
        <w:tc>
          <w:tcPr>
            <w:tcW w:w="1975" w:type="dxa"/>
            <w:vAlign w:val="center"/>
          </w:tcPr>
          <w:p w14:paraId="025F93A9" w14:textId="77777777" w:rsidR="005B453F" w:rsidRDefault="00000000">
            <w:pPr>
              <w:jc w:val="center"/>
              <w:rPr>
                <w:lang w:eastAsia="ar-SA"/>
              </w:rPr>
            </w:pPr>
            <w:r>
              <w:rPr>
                <w:lang w:eastAsia="ar-SA"/>
              </w:rPr>
              <w:t>R16</w:t>
            </w:r>
          </w:p>
        </w:tc>
        <w:tc>
          <w:tcPr>
            <w:tcW w:w="6943" w:type="dxa"/>
            <w:vAlign w:val="center"/>
          </w:tcPr>
          <w:p w14:paraId="27B07225" w14:textId="77777777" w:rsidR="005B453F" w:rsidRDefault="00000000">
            <w:pPr>
              <w:jc w:val="center"/>
              <w:rPr>
                <w:lang w:eastAsia="ar-SA"/>
              </w:rPr>
            </w:pPr>
            <w:r>
              <w:rPr>
                <w:lang w:eastAsia="ar-SA"/>
              </w:rPr>
              <w:t>R7, R19</w:t>
            </w:r>
          </w:p>
        </w:tc>
      </w:tr>
      <w:tr w:rsidR="005B453F" w14:paraId="4F33AB39" w14:textId="77777777">
        <w:tc>
          <w:tcPr>
            <w:tcW w:w="1975" w:type="dxa"/>
            <w:vAlign w:val="center"/>
          </w:tcPr>
          <w:p w14:paraId="22871EBD" w14:textId="77777777" w:rsidR="005B453F" w:rsidRDefault="00000000">
            <w:pPr>
              <w:jc w:val="center"/>
              <w:rPr>
                <w:lang w:eastAsia="ar-SA"/>
              </w:rPr>
            </w:pPr>
            <w:r>
              <w:rPr>
                <w:lang w:eastAsia="ar-SA"/>
              </w:rPr>
              <w:t>R17</w:t>
            </w:r>
          </w:p>
        </w:tc>
        <w:tc>
          <w:tcPr>
            <w:tcW w:w="6943" w:type="dxa"/>
            <w:vAlign w:val="center"/>
          </w:tcPr>
          <w:p w14:paraId="34B2ECD0" w14:textId="77777777" w:rsidR="005B453F" w:rsidRDefault="00000000">
            <w:pPr>
              <w:jc w:val="center"/>
              <w:rPr>
                <w:lang w:eastAsia="ar-SA"/>
              </w:rPr>
            </w:pPr>
            <w:r>
              <w:rPr>
                <w:lang w:eastAsia="ar-SA"/>
              </w:rPr>
              <w:t>R3, R14, R18</w:t>
            </w:r>
          </w:p>
        </w:tc>
      </w:tr>
      <w:tr w:rsidR="005B453F" w14:paraId="3CF0BE98" w14:textId="77777777">
        <w:tc>
          <w:tcPr>
            <w:tcW w:w="1975" w:type="dxa"/>
            <w:vAlign w:val="center"/>
          </w:tcPr>
          <w:p w14:paraId="0C3C8460" w14:textId="77777777" w:rsidR="005B453F" w:rsidRDefault="00000000">
            <w:pPr>
              <w:jc w:val="center"/>
              <w:rPr>
                <w:lang w:eastAsia="ar-SA"/>
              </w:rPr>
            </w:pPr>
            <w:r>
              <w:rPr>
                <w:lang w:eastAsia="ar-SA"/>
              </w:rPr>
              <w:t>R18</w:t>
            </w:r>
          </w:p>
        </w:tc>
        <w:tc>
          <w:tcPr>
            <w:tcW w:w="6943" w:type="dxa"/>
            <w:vAlign w:val="center"/>
          </w:tcPr>
          <w:p w14:paraId="08AF021D" w14:textId="77777777" w:rsidR="005B453F" w:rsidRDefault="00000000">
            <w:pPr>
              <w:jc w:val="center"/>
              <w:rPr>
                <w:lang w:eastAsia="ar-SA"/>
              </w:rPr>
            </w:pPr>
            <w:r>
              <w:rPr>
                <w:lang w:eastAsia="ar-SA"/>
              </w:rPr>
              <w:t>R3, R14</w:t>
            </w:r>
          </w:p>
        </w:tc>
      </w:tr>
      <w:tr w:rsidR="005B453F" w14:paraId="33896DBC" w14:textId="77777777">
        <w:tc>
          <w:tcPr>
            <w:tcW w:w="1975" w:type="dxa"/>
            <w:vAlign w:val="center"/>
          </w:tcPr>
          <w:p w14:paraId="7ACC9F90" w14:textId="77777777" w:rsidR="005B453F" w:rsidRDefault="00000000">
            <w:pPr>
              <w:jc w:val="center"/>
              <w:rPr>
                <w:lang w:eastAsia="ar-SA"/>
              </w:rPr>
            </w:pPr>
            <w:r>
              <w:rPr>
                <w:lang w:eastAsia="ar-SA"/>
              </w:rPr>
              <w:t>R19</w:t>
            </w:r>
          </w:p>
        </w:tc>
        <w:tc>
          <w:tcPr>
            <w:tcW w:w="6943" w:type="dxa"/>
            <w:vAlign w:val="center"/>
          </w:tcPr>
          <w:p w14:paraId="1712490E" w14:textId="77777777" w:rsidR="005B453F" w:rsidRDefault="00000000">
            <w:pPr>
              <w:jc w:val="center"/>
              <w:rPr>
                <w:lang w:eastAsia="ar-SA"/>
              </w:rPr>
            </w:pPr>
            <w:r>
              <w:rPr>
                <w:lang w:eastAsia="ar-SA"/>
              </w:rPr>
              <w:t xml:space="preserve">R3, R4, R8, R15, R16 </w:t>
            </w:r>
          </w:p>
        </w:tc>
      </w:tr>
      <w:tr w:rsidR="005B453F" w14:paraId="715A1FA6" w14:textId="77777777">
        <w:tc>
          <w:tcPr>
            <w:tcW w:w="1975" w:type="dxa"/>
            <w:vAlign w:val="center"/>
          </w:tcPr>
          <w:p w14:paraId="3A43A25C" w14:textId="77777777" w:rsidR="005B453F" w:rsidRDefault="00000000">
            <w:pPr>
              <w:jc w:val="center"/>
              <w:rPr>
                <w:lang w:eastAsia="ar-SA"/>
              </w:rPr>
            </w:pPr>
            <w:r>
              <w:rPr>
                <w:lang w:eastAsia="ar-SA"/>
              </w:rPr>
              <w:t>R20</w:t>
            </w:r>
          </w:p>
        </w:tc>
        <w:tc>
          <w:tcPr>
            <w:tcW w:w="6943" w:type="dxa"/>
            <w:vAlign w:val="center"/>
          </w:tcPr>
          <w:p w14:paraId="4FB86DD3" w14:textId="77777777" w:rsidR="005B453F" w:rsidRDefault="00000000">
            <w:pPr>
              <w:jc w:val="center"/>
              <w:rPr>
                <w:lang w:eastAsia="ar-SA"/>
              </w:rPr>
            </w:pPr>
            <w:r>
              <w:rPr>
                <w:lang w:eastAsia="ar-SA"/>
              </w:rPr>
              <w:t>R7, R11</w:t>
            </w:r>
          </w:p>
        </w:tc>
      </w:tr>
      <w:tr w:rsidR="005B453F" w14:paraId="2CCE1942" w14:textId="77777777">
        <w:tc>
          <w:tcPr>
            <w:tcW w:w="1975" w:type="dxa"/>
            <w:vAlign w:val="center"/>
          </w:tcPr>
          <w:p w14:paraId="297D2801" w14:textId="77777777" w:rsidR="005B453F" w:rsidRDefault="00000000">
            <w:pPr>
              <w:jc w:val="center"/>
              <w:rPr>
                <w:lang w:eastAsia="ar-SA"/>
              </w:rPr>
            </w:pPr>
            <w:r>
              <w:rPr>
                <w:lang w:eastAsia="ar-SA"/>
              </w:rPr>
              <w:t>R21</w:t>
            </w:r>
          </w:p>
        </w:tc>
        <w:tc>
          <w:tcPr>
            <w:tcW w:w="6943" w:type="dxa"/>
            <w:vAlign w:val="center"/>
          </w:tcPr>
          <w:p w14:paraId="41747C37" w14:textId="77777777" w:rsidR="005B453F" w:rsidRDefault="00000000">
            <w:pPr>
              <w:jc w:val="center"/>
              <w:rPr>
                <w:lang w:eastAsia="ar-SA"/>
              </w:rPr>
            </w:pPr>
            <w:r>
              <w:rPr>
                <w:lang w:eastAsia="ar-SA"/>
              </w:rPr>
              <w:t>R7, R11, 20</w:t>
            </w:r>
          </w:p>
        </w:tc>
      </w:tr>
      <w:tr w:rsidR="005B453F" w14:paraId="4F3DD21C" w14:textId="77777777">
        <w:tc>
          <w:tcPr>
            <w:tcW w:w="1975" w:type="dxa"/>
            <w:vAlign w:val="center"/>
          </w:tcPr>
          <w:p w14:paraId="79ABB331" w14:textId="77777777" w:rsidR="005B453F" w:rsidRDefault="00000000">
            <w:pPr>
              <w:jc w:val="center"/>
              <w:rPr>
                <w:lang w:eastAsia="ar-SA"/>
              </w:rPr>
            </w:pPr>
            <w:r>
              <w:rPr>
                <w:lang w:eastAsia="ar-SA"/>
              </w:rPr>
              <w:t>R22</w:t>
            </w:r>
          </w:p>
        </w:tc>
        <w:tc>
          <w:tcPr>
            <w:tcW w:w="6943" w:type="dxa"/>
            <w:vAlign w:val="center"/>
          </w:tcPr>
          <w:p w14:paraId="4B06642C" w14:textId="77777777" w:rsidR="005B453F" w:rsidRDefault="00000000">
            <w:pPr>
              <w:jc w:val="center"/>
              <w:rPr>
                <w:lang w:eastAsia="ar-SA"/>
              </w:rPr>
            </w:pPr>
            <w:r>
              <w:rPr>
                <w:lang w:eastAsia="ar-SA"/>
              </w:rPr>
              <w:t>R3, R17</w:t>
            </w:r>
          </w:p>
        </w:tc>
      </w:tr>
      <w:tr w:rsidR="005B453F" w14:paraId="32BB51FA" w14:textId="77777777">
        <w:tc>
          <w:tcPr>
            <w:tcW w:w="1975" w:type="dxa"/>
            <w:vAlign w:val="center"/>
          </w:tcPr>
          <w:p w14:paraId="11B26C1E" w14:textId="77777777" w:rsidR="005B453F" w:rsidRDefault="00000000">
            <w:pPr>
              <w:jc w:val="center"/>
              <w:rPr>
                <w:lang w:eastAsia="ar-SA"/>
              </w:rPr>
            </w:pPr>
            <w:r>
              <w:rPr>
                <w:lang w:eastAsia="ar-SA"/>
              </w:rPr>
              <w:t>R23</w:t>
            </w:r>
          </w:p>
        </w:tc>
        <w:tc>
          <w:tcPr>
            <w:tcW w:w="6943" w:type="dxa"/>
            <w:vAlign w:val="center"/>
          </w:tcPr>
          <w:p w14:paraId="04EA7C9D" w14:textId="77777777" w:rsidR="005B453F" w:rsidRDefault="00000000">
            <w:pPr>
              <w:jc w:val="center"/>
              <w:rPr>
                <w:lang w:eastAsia="ar-SA"/>
              </w:rPr>
            </w:pPr>
            <w:r>
              <w:rPr>
                <w:lang w:eastAsia="ar-SA"/>
              </w:rPr>
              <w:t>R3, R13</w:t>
            </w:r>
          </w:p>
        </w:tc>
      </w:tr>
      <w:tr w:rsidR="005B453F" w14:paraId="5D80E32E" w14:textId="77777777">
        <w:tc>
          <w:tcPr>
            <w:tcW w:w="1975" w:type="dxa"/>
            <w:vAlign w:val="center"/>
          </w:tcPr>
          <w:p w14:paraId="5744AD79" w14:textId="77777777" w:rsidR="005B453F" w:rsidRDefault="00000000">
            <w:pPr>
              <w:jc w:val="center"/>
              <w:rPr>
                <w:lang w:eastAsia="ar-SA"/>
              </w:rPr>
            </w:pPr>
            <w:r>
              <w:rPr>
                <w:lang w:eastAsia="ar-SA"/>
              </w:rPr>
              <w:t>R24</w:t>
            </w:r>
          </w:p>
        </w:tc>
        <w:tc>
          <w:tcPr>
            <w:tcW w:w="6943" w:type="dxa"/>
            <w:vAlign w:val="center"/>
          </w:tcPr>
          <w:p w14:paraId="00BFEA01" w14:textId="77777777" w:rsidR="005B453F" w:rsidRDefault="00000000">
            <w:pPr>
              <w:jc w:val="center"/>
              <w:rPr>
                <w:lang w:eastAsia="ar-SA"/>
              </w:rPr>
            </w:pPr>
            <w:r>
              <w:rPr>
                <w:lang w:eastAsia="ar-SA"/>
              </w:rPr>
              <w:t>R3, R14, R17</w:t>
            </w:r>
          </w:p>
        </w:tc>
      </w:tr>
    </w:tbl>
    <w:p w14:paraId="34984C1B" w14:textId="77777777" w:rsidR="005B453F" w:rsidRDefault="005B453F">
      <w:pPr>
        <w:rPr>
          <w:lang w:eastAsia="ar-SA"/>
        </w:rPr>
      </w:pPr>
    </w:p>
    <w:p w14:paraId="51AC786E" w14:textId="77777777" w:rsidR="005B453F" w:rsidRDefault="005B453F">
      <w:pPr>
        <w:rPr>
          <w:lang w:eastAsia="ar-SA"/>
        </w:rPr>
      </w:pPr>
    </w:p>
    <w:p w14:paraId="6094FEE2" w14:textId="77777777" w:rsidR="005B453F" w:rsidRDefault="005B453F">
      <w:pPr>
        <w:rPr>
          <w:lang w:eastAsia="ar-SA"/>
        </w:rPr>
      </w:pPr>
    </w:p>
    <w:p w14:paraId="24F7BE32" w14:textId="2D003140" w:rsidR="005B453F" w:rsidRDefault="005B453F">
      <w:pPr>
        <w:rPr>
          <w:lang w:eastAsia="ar-SA"/>
        </w:rPr>
      </w:pPr>
    </w:p>
    <w:p w14:paraId="4F483E75" w14:textId="77777777" w:rsidR="005B453F" w:rsidRDefault="00000000">
      <w:pPr>
        <w:pStyle w:val="Heading1"/>
        <w:numPr>
          <w:ilvl w:val="0"/>
          <w:numId w:val="2"/>
        </w:numPr>
        <w:spacing w:before="0"/>
        <w:jc w:val="both"/>
      </w:pPr>
      <w:r>
        <w:lastRenderedPageBreak/>
        <w:t>Block Diagram</w:t>
      </w:r>
    </w:p>
    <w:p w14:paraId="2190F47C" w14:textId="77777777" w:rsidR="005B453F" w:rsidRDefault="005B453F">
      <w:pPr>
        <w:rPr>
          <w:lang w:eastAsia="ar-SA"/>
        </w:rPr>
      </w:pPr>
    </w:p>
    <w:p w14:paraId="50FFF4B0" w14:textId="17008CB3" w:rsidR="005B453F" w:rsidRDefault="00000000" w:rsidP="009173DB">
      <w:pPr>
        <w:pStyle w:val="Table"/>
        <w:spacing w:after="0" w:line="240" w:lineRule="auto"/>
        <w:ind w:left="360"/>
      </w:pPr>
      <w:r>
        <w:rPr>
          <w:b w:val="0"/>
          <w:bCs/>
          <w:i/>
          <w:iCs w:val="0"/>
          <w:color w:val="auto"/>
          <w:szCs w:val="24"/>
          <w:lang w:eastAsia="en-US"/>
        </w:rPr>
        <w:t xml:space="preserve">Figure </w:t>
      </w:r>
      <w:r w:rsidR="00E84B8F">
        <w:rPr>
          <w:b w:val="0"/>
          <w:bCs/>
          <w:i/>
          <w:iCs w:val="0"/>
          <w:color w:val="auto"/>
          <w:szCs w:val="24"/>
          <w:lang w:eastAsia="en-US"/>
        </w:rPr>
        <w:t>2</w:t>
      </w:r>
      <w:r>
        <w:rPr>
          <w:b w:val="0"/>
          <w:bCs/>
          <w:i/>
          <w:iCs w:val="0"/>
          <w:color w:val="auto"/>
          <w:szCs w:val="24"/>
          <w:lang w:eastAsia="en-US"/>
        </w:rPr>
        <w:t>: Block Diagram</w:t>
      </w:r>
    </w:p>
    <w:p w14:paraId="065AF442" w14:textId="78546DA2" w:rsidR="005B453F" w:rsidRDefault="00234EC2">
      <w:pPr>
        <w:rPr>
          <w:lang w:eastAsia="ar-SA"/>
        </w:rPr>
      </w:pPr>
      <w:r>
        <w:rPr>
          <w:noProof/>
        </w:rPr>
        <w:drawing>
          <wp:inline distT="0" distB="0" distL="0" distR="0" wp14:anchorId="1D9FF2B9" wp14:editId="25B0FBF8">
            <wp:extent cx="5669280" cy="2959735"/>
            <wp:effectExtent l="0" t="0" r="7620" b="0"/>
            <wp:docPr id="2112467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2959735"/>
                    </a:xfrm>
                    <a:prstGeom prst="rect">
                      <a:avLst/>
                    </a:prstGeom>
                    <a:noFill/>
                    <a:ln>
                      <a:noFill/>
                    </a:ln>
                  </pic:spPr>
                </pic:pic>
              </a:graphicData>
            </a:graphic>
          </wp:inline>
        </w:drawing>
      </w:r>
    </w:p>
    <w:p w14:paraId="6A59462A" w14:textId="77777777" w:rsidR="005B453F" w:rsidRDefault="005B453F">
      <w:pPr>
        <w:rPr>
          <w:lang w:eastAsia="ar-SA"/>
        </w:rPr>
      </w:pPr>
    </w:p>
    <w:p w14:paraId="7DE5B051" w14:textId="77777777" w:rsidR="005B453F" w:rsidRDefault="005B453F">
      <w:pPr>
        <w:rPr>
          <w:lang w:eastAsia="ar-SA"/>
        </w:rPr>
      </w:pPr>
    </w:p>
    <w:p w14:paraId="6FAA0550" w14:textId="77777777" w:rsidR="005B453F" w:rsidRDefault="005B453F">
      <w:pPr>
        <w:rPr>
          <w:lang w:eastAsia="ar-SA"/>
        </w:rPr>
      </w:pPr>
    </w:p>
    <w:p w14:paraId="689AD1DC" w14:textId="77777777" w:rsidR="005B453F" w:rsidRDefault="005B453F">
      <w:pPr>
        <w:rPr>
          <w:lang w:eastAsia="ar-SA"/>
        </w:rPr>
      </w:pPr>
    </w:p>
    <w:p w14:paraId="1671D23F" w14:textId="77777777" w:rsidR="005B453F" w:rsidRDefault="005B453F">
      <w:pPr>
        <w:rPr>
          <w:lang w:eastAsia="ar-SA"/>
        </w:rPr>
      </w:pPr>
    </w:p>
    <w:p w14:paraId="279B6EE4" w14:textId="77777777" w:rsidR="005B453F" w:rsidRDefault="005B453F">
      <w:pPr>
        <w:rPr>
          <w:lang w:eastAsia="ar-SA"/>
        </w:rPr>
      </w:pPr>
    </w:p>
    <w:p w14:paraId="10F9D68E" w14:textId="77777777" w:rsidR="005B453F" w:rsidRDefault="005B453F">
      <w:pPr>
        <w:rPr>
          <w:lang w:eastAsia="ar-SA"/>
        </w:rPr>
      </w:pPr>
    </w:p>
    <w:p w14:paraId="5BA8C220" w14:textId="77777777" w:rsidR="005B453F" w:rsidRDefault="005B453F">
      <w:pPr>
        <w:rPr>
          <w:lang w:eastAsia="ar-SA"/>
        </w:rPr>
      </w:pPr>
    </w:p>
    <w:p w14:paraId="742C3CD5" w14:textId="77777777" w:rsidR="005B453F" w:rsidRDefault="005B453F">
      <w:pPr>
        <w:rPr>
          <w:lang w:eastAsia="ar-SA"/>
        </w:rPr>
      </w:pPr>
    </w:p>
    <w:p w14:paraId="6026B734" w14:textId="77777777" w:rsidR="005B453F" w:rsidRDefault="005B453F">
      <w:pPr>
        <w:rPr>
          <w:lang w:eastAsia="ar-SA"/>
        </w:rPr>
      </w:pPr>
    </w:p>
    <w:p w14:paraId="484F4199" w14:textId="77777777" w:rsidR="005B453F" w:rsidRDefault="005B453F">
      <w:pPr>
        <w:rPr>
          <w:lang w:eastAsia="ar-SA"/>
        </w:rPr>
      </w:pPr>
    </w:p>
    <w:p w14:paraId="23946027" w14:textId="77777777" w:rsidR="005B453F" w:rsidRDefault="005B453F">
      <w:pPr>
        <w:rPr>
          <w:lang w:eastAsia="ar-SA"/>
        </w:rPr>
      </w:pPr>
    </w:p>
    <w:p w14:paraId="0E397C48" w14:textId="77777777" w:rsidR="005B453F" w:rsidRDefault="005B453F">
      <w:pPr>
        <w:rPr>
          <w:lang w:eastAsia="ar-SA"/>
        </w:rPr>
      </w:pPr>
    </w:p>
    <w:p w14:paraId="4E618DE7" w14:textId="77777777" w:rsidR="005B453F" w:rsidRDefault="005B453F">
      <w:pPr>
        <w:rPr>
          <w:lang w:eastAsia="ar-SA"/>
        </w:rPr>
      </w:pPr>
    </w:p>
    <w:p w14:paraId="0F8DB628" w14:textId="77777777" w:rsidR="005B453F" w:rsidRDefault="005B453F">
      <w:pPr>
        <w:rPr>
          <w:lang w:eastAsia="ar-SA"/>
        </w:rPr>
      </w:pPr>
    </w:p>
    <w:p w14:paraId="4A91CAD6" w14:textId="77777777" w:rsidR="005B453F" w:rsidRDefault="005B453F">
      <w:pPr>
        <w:rPr>
          <w:lang w:eastAsia="ar-SA"/>
        </w:rPr>
      </w:pPr>
    </w:p>
    <w:p w14:paraId="561F5752" w14:textId="77777777" w:rsidR="005B453F" w:rsidRDefault="005B453F">
      <w:pPr>
        <w:rPr>
          <w:lang w:eastAsia="ar-SA"/>
        </w:rPr>
      </w:pPr>
    </w:p>
    <w:p w14:paraId="0B65CDFE" w14:textId="77777777" w:rsidR="005B453F" w:rsidRDefault="005B453F">
      <w:pPr>
        <w:rPr>
          <w:lang w:eastAsia="ar-SA"/>
        </w:rPr>
      </w:pPr>
    </w:p>
    <w:p w14:paraId="5B9C3DA6" w14:textId="77777777" w:rsidR="005B453F" w:rsidRDefault="005B453F">
      <w:pPr>
        <w:rPr>
          <w:lang w:eastAsia="ar-SA"/>
        </w:rPr>
      </w:pPr>
    </w:p>
    <w:p w14:paraId="13F5E1DF" w14:textId="77777777" w:rsidR="005B453F" w:rsidRDefault="005B453F">
      <w:pPr>
        <w:rPr>
          <w:lang w:eastAsia="ar-SA"/>
        </w:rPr>
      </w:pPr>
    </w:p>
    <w:p w14:paraId="3240B2A0" w14:textId="77777777" w:rsidR="009173DB" w:rsidRDefault="009173DB">
      <w:pPr>
        <w:rPr>
          <w:lang w:eastAsia="ar-SA"/>
        </w:rPr>
      </w:pPr>
    </w:p>
    <w:p w14:paraId="5AE6F64F" w14:textId="77777777" w:rsidR="005B453F" w:rsidRDefault="005B453F">
      <w:pPr>
        <w:rPr>
          <w:lang w:eastAsia="ar-SA"/>
        </w:rPr>
      </w:pPr>
    </w:p>
    <w:p w14:paraId="69842DC8" w14:textId="77777777" w:rsidR="005B453F" w:rsidRDefault="005B453F">
      <w:pPr>
        <w:rPr>
          <w:lang w:eastAsia="ar-SA"/>
        </w:rPr>
      </w:pPr>
    </w:p>
    <w:p w14:paraId="0EDD3FE1" w14:textId="77777777" w:rsidR="005B453F" w:rsidRDefault="005B453F">
      <w:pPr>
        <w:rPr>
          <w:lang w:eastAsia="ar-SA"/>
        </w:rPr>
      </w:pPr>
    </w:p>
    <w:p w14:paraId="58E855A1" w14:textId="77777777" w:rsidR="005B453F" w:rsidRDefault="00000000">
      <w:pPr>
        <w:pStyle w:val="Heading1"/>
        <w:numPr>
          <w:ilvl w:val="0"/>
          <w:numId w:val="2"/>
        </w:numPr>
        <w:spacing w:before="0"/>
        <w:jc w:val="both"/>
      </w:pPr>
      <w:r>
        <w:lastRenderedPageBreak/>
        <w:t>Concept Diagram</w:t>
      </w:r>
    </w:p>
    <w:p w14:paraId="6429F8D9" w14:textId="44DE6CDC" w:rsidR="005B453F" w:rsidRDefault="00000000" w:rsidP="009173DB">
      <w:pPr>
        <w:pStyle w:val="Table"/>
        <w:spacing w:after="0" w:line="240" w:lineRule="auto"/>
        <w:ind w:left="360"/>
      </w:pPr>
      <w:r>
        <w:rPr>
          <w:b w:val="0"/>
          <w:bCs/>
          <w:i/>
          <w:iCs w:val="0"/>
          <w:color w:val="auto"/>
          <w:szCs w:val="24"/>
          <w:lang w:eastAsia="en-US"/>
        </w:rPr>
        <w:t xml:space="preserve">Figure </w:t>
      </w:r>
      <w:r w:rsidR="00E84B8F">
        <w:rPr>
          <w:b w:val="0"/>
          <w:bCs/>
          <w:i/>
          <w:iCs w:val="0"/>
          <w:color w:val="auto"/>
          <w:szCs w:val="24"/>
          <w:lang w:eastAsia="en-US"/>
        </w:rPr>
        <w:t>3</w:t>
      </w:r>
      <w:r>
        <w:rPr>
          <w:b w:val="0"/>
          <w:bCs/>
          <w:i/>
          <w:iCs w:val="0"/>
          <w:color w:val="auto"/>
          <w:szCs w:val="24"/>
          <w:lang w:eastAsia="en-US"/>
        </w:rPr>
        <w:t>: Domain Model</w:t>
      </w:r>
    </w:p>
    <w:p w14:paraId="393C843C" w14:textId="77777777" w:rsidR="005B453F" w:rsidRDefault="005B453F">
      <w:pPr>
        <w:rPr>
          <w:lang w:eastAsia="ar-SA"/>
        </w:rPr>
      </w:pPr>
    </w:p>
    <w:p w14:paraId="61A9BEBF" w14:textId="77777777" w:rsidR="005B453F" w:rsidRDefault="00000000">
      <w:pPr>
        <w:rPr>
          <w:lang w:eastAsia="ar-SA"/>
        </w:rPr>
      </w:pPr>
      <w:r>
        <w:rPr>
          <w:noProof/>
        </w:rPr>
        <w:drawing>
          <wp:inline distT="0" distB="0" distL="0" distR="0" wp14:anchorId="314185DF" wp14:editId="39B99481">
            <wp:extent cx="5669280" cy="4452620"/>
            <wp:effectExtent l="0" t="0" r="7620" b="5080"/>
            <wp:docPr id="53709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478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69280" cy="4452620"/>
                    </a:xfrm>
                    <a:prstGeom prst="rect">
                      <a:avLst/>
                    </a:prstGeom>
                    <a:noFill/>
                    <a:ln>
                      <a:noFill/>
                    </a:ln>
                  </pic:spPr>
                </pic:pic>
              </a:graphicData>
            </a:graphic>
          </wp:inline>
        </w:drawing>
      </w:r>
    </w:p>
    <w:p w14:paraId="48079421" w14:textId="77777777" w:rsidR="005B453F" w:rsidRDefault="005B453F">
      <w:pPr>
        <w:rPr>
          <w:lang w:eastAsia="ar-SA"/>
        </w:rPr>
      </w:pPr>
    </w:p>
    <w:p w14:paraId="65CAA1A9" w14:textId="77777777" w:rsidR="005B453F" w:rsidRDefault="005B453F">
      <w:pPr>
        <w:rPr>
          <w:lang w:eastAsia="ar-SA"/>
        </w:rPr>
      </w:pPr>
    </w:p>
    <w:p w14:paraId="29A8AAE9" w14:textId="77777777" w:rsidR="005B453F" w:rsidRDefault="005B453F">
      <w:pPr>
        <w:rPr>
          <w:lang w:eastAsia="ar-SA"/>
        </w:rPr>
      </w:pPr>
    </w:p>
    <w:p w14:paraId="46B1704E" w14:textId="77777777" w:rsidR="005B453F" w:rsidRDefault="005B453F">
      <w:pPr>
        <w:rPr>
          <w:lang w:eastAsia="ar-SA"/>
        </w:rPr>
      </w:pPr>
    </w:p>
    <w:p w14:paraId="202E3B00" w14:textId="77777777" w:rsidR="005B453F" w:rsidRDefault="005B453F">
      <w:pPr>
        <w:rPr>
          <w:lang w:eastAsia="ar-SA"/>
        </w:rPr>
      </w:pPr>
    </w:p>
    <w:p w14:paraId="289A4099" w14:textId="77777777" w:rsidR="005B453F" w:rsidRDefault="005B453F">
      <w:pPr>
        <w:rPr>
          <w:lang w:eastAsia="ar-SA"/>
        </w:rPr>
      </w:pPr>
    </w:p>
    <w:p w14:paraId="40AD0001" w14:textId="77777777" w:rsidR="005B453F" w:rsidRDefault="005B453F">
      <w:pPr>
        <w:rPr>
          <w:lang w:eastAsia="ar-SA"/>
        </w:rPr>
      </w:pPr>
    </w:p>
    <w:p w14:paraId="47E5F8B6" w14:textId="77777777" w:rsidR="005B453F" w:rsidRDefault="005B453F">
      <w:pPr>
        <w:rPr>
          <w:lang w:eastAsia="ar-SA"/>
        </w:rPr>
      </w:pPr>
    </w:p>
    <w:p w14:paraId="5C83297E" w14:textId="77777777" w:rsidR="005B453F" w:rsidRDefault="005B453F">
      <w:pPr>
        <w:rPr>
          <w:lang w:eastAsia="ar-SA"/>
        </w:rPr>
      </w:pPr>
    </w:p>
    <w:p w14:paraId="2EDBBCA3" w14:textId="77777777" w:rsidR="005B453F" w:rsidRDefault="005B453F">
      <w:pPr>
        <w:rPr>
          <w:lang w:eastAsia="ar-SA"/>
        </w:rPr>
      </w:pPr>
    </w:p>
    <w:p w14:paraId="3EE08857" w14:textId="77777777" w:rsidR="005B453F" w:rsidRDefault="005B453F">
      <w:pPr>
        <w:rPr>
          <w:lang w:eastAsia="ar-SA"/>
        </w:rPr>
      </w:pPr>
    </w:p>
    <w:p w14:paraId="46DB4440" w14:textId="77777777" w:rsidR="005B453F" w:rsidRDefault="005B453F">
      <w:pPr>
        <w:rPr>
          <w:lang w:eastAsia="ar-SA"/>
        </w:rPr>
      </w:pPr>
    </w:p>
    <w:p w14:paraId="64D63280" w14:textId="77777777" w:rsidR="005B453F" w:rsidRDefault="005B453F">
      <w:pPr>
        <w:rPr>
          <w:lang w:eastAsia="ar-SA"/>
        </w:rPr>
      </w:pPr>
    </w:p>
    <w:p w14:paraId="085C3DE2" w14:textId="77777777" w:rsidR="005B453F" w:rsidRDefault="005B453F">
      <w:pPr>
        <w:rPr>
          <w:lang w:eastAsia="ar-SA"/>
        </w:rPr>
      </w:pPr>
    </w:p>
    <w:p w14:paraId="55BEB15C" w14:textId="77777777" w:rsidR="005B453F" w:rsidRDefault="005B453F">
      <w:pPr>
        <w:rPr>
          <w:lang w:eastAsia="ar-SA"/>
        </w:rPr>
      </w:pPr>
    </w:p>
    <w:p w14:paraId="0FA70159" w14:textId="77777777" w:rsidR="005B453F" w:rsidRDefault="005B453F">
      <w:pPr>
        <w:rPr>
          <w:lang w:eastAsia="ar-SA"/>
        </w:rPr>
      </w:pPr>
    </w:p>
    <w:p w14:paraId="14EB6E87" w14:textId="77777777" w:rsidR="005B453F" w:rsidRDefault="005B453F">
      <w:pPr>
        <w:rPr>
          <w:lang w:eastAsia="ar-SA"/>
        </w:rPr>
      </w:pPr>
    </w:p>
    <w:p w14:paraId="26FBF78D" w14:textId="77777777" w:rsidR="005B453F" w:rsidRDefault="00000000">
      <w:pPr>
        <w:pStyle w:val="Heading1"/>
        <w:numPr>
          <w:ilvl w:val="0"/>
          <w:numId w:val="2"/>
        </w:numPr>
        <w:spacing w:before="0"/>
        <w:jc w:val="both"/>
      </w:pPr>
      <w:r>
        <w:lastRenderedPageBreak/>
        <w:t>System Sequence Diagrams</w:t>
      </w:r>
    </w:p>
    <w:p w14:paraId="2B54B324" w14:textId="77777777" w:rsidR="005B453F" w:rsidRDefault="005B453F">
      <w:pPr>
        <w:rPr>
          <w:lang w:eastAsia="ar-SA"/>
        </w:rPr>
      </w:pPr>
    </w:p>
    <w:p w14:paraId="6B693A87" w14:textId="25F14F78" w:rsidR="005B453F" w:rsidRDefault="00000000" w:rsidP="009173DB">
      <w:pPr>
        <w:pStyle w:val="Table"/>
        <w:spacing w:after="0" w:line="240" w:lineRule="auto"/>
        <w:ind w:left="360"/>
      </w:pPr>
      <w:r>
        <w:rPr>
          <w:b w:val="0"/>
          <w:bCs/>
          <w:i/>
          <w:iCs w:val="0"/>
          <w:color w:val="auto"/>
          <w:szCs w:val="24"/>
          <w:lang w:eastAsia="en-US"/>
        </w:rPr>
        <w:t xml:space="preserve">Figure </w:t>
      </w:r>
      <w:r w:rsidR="00E84B8F">
        <w:rPr>
          <w:b w:val="0"/>
          <w:bCs/>
          <w:i/>
          <w:iCs w:val="0"/>
          <w:color w:val="auto"/>
          <w:szCs w:val="24"/>
          <w:lang w:eastAsia="en-US"/>
        </w:rPr>
        <w:t>4</w:t>
      </w:r>
      <w:r>
        <w:rPr>
          <w:b w:val="0"/>
          <w:bCs/>
          <w:i/>
          <w:iCs w:val="0"/>
          <w:color w:val="auto"/>
          <w:szCs w:val="24"/>
          <w:lang w:eastAsia="en-US"/>
        </w:rPr>
        <w:t>: Submit Complaint</w:t>
      </w:r>
    </w:p>
    <w:p w14:paraId="3EF72DB3" w14:textId="77777777" w:rsidR="005B453F" w:rsidRDefault="00000000">
      <w:pPr>
        <w:jc w:val="center"/>
        <w:rPr>
          <w:lang w:eastAsia="ar-SA"/>
        </w:rPr>
      </w:pPr>
      <w:r>
        <w:rPr>
          <w:noProof/>
        </w:rPr>
        <w:drawing>
          <wp:inline distT="0" distB="0" distL="0" distR="0" wp14:anchorId="1F82E033" wp14:editId="7ADFB501">
            <wp:extent cx="5669280" cy="3575685"/>
            <wp:effectExtent l="0" t="0" r="0" b="0"/>
            <wp:docPr id="1551407763"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7763" name="Picture 4" descr="A black screen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69280" cy="3575685"/>
                    </a:xfrm>
                    <a:prstGeom prst="rect">
                      <a:avLst/>
                    </a:prstGeom>
                    <a:noFill/>
                    <a:ln>
                      <a:noFill/>
                    </a:ln>
                  </pic:spPr>
                </pic:pic>
              </a:graphicData>
            </a:graphic>
          </wp:inline>
        </w:drawing>
      </w:r>
    </w:p>
    <w:p w14:paraId="2BA11228" w14:textId="77777777" w:rsidR="005B453F" w:rsidRDefault="005B453F">
      <w:pPr>
        <w:jc w:val="center"/>
        <w:rPr>
          <w:lang w:eastAsia="ar-SA"/>
        </w:rPr>
      </w:pPr>
    </w:p>
    <w:p w14:paraId="5D42521C" w14:textId="77777777" w:rsidR="005B453F" w:rsidRDefault="005B453F">
      <w:pPr>
        <w:jc w:val="center"/>
        <w:rPr>
          <w:lang w:eastAsia="ar-SA"/>
        </w:rPr>
      </w:pPr>
    </w:p>
    <w:p w14:paraId="57C52A30" w14:textId="4003C458" w:rsidR="005B453F" w:rsidRDefault="00000000">
      <w:pPr>
        <w:jc w:val="center"/>
        <w:rPr>
          <w:lang w:eastAsia="ar-SA"/>
        </w:rPr>
      </w:pPr>
      <w:r>
        <w:rPr>
          <w:i/>
          <w:iCs/>
        </w:rPr>
        <w:t xml:space="preserve">Figure </w:t>
      </w:r>
      <w:r w:rsidR="00E84B8F">
        <w:rPr>
          <w:i/>
          <w:iCs/>
        </w:rPr>
        <w:t>5</w:t>
      </w:r>
      <w:r>
        <w:rPr>
          <w:i/>
          <w:iCs/>
        </w:rPr>
        <w:t>: Track Complaint Status</w:t>
      </w:r>
      <w:r>
        <w:rPr>
          <w:noProof/>
        </w:rPr>
        <w:drawing>
          <wp:inline distT="0" distB="0" distL="0" distR="0" wp14:anchorId="732FD535" wp14:editId="0D133730">
            <wp:extent cx="5669280" cy="2611755"/>
            <wp:effectExtent l="0" t="0" r="0" b="0"/>
            <wp:docPr id="1502804163" name="Picture 5"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04163" name="Picture 5" descr="A black background with white 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69280" cy="2611755"/>
                    </a:xfrm>
                    <a:prstGeom prst="rect">
                      <a:avLst/>
                    </a:prstGeom>
                    <a:noFill/>
                    <a:ln>
                      <a:noFill/>
                    </a:ln>
                  </pic:spPr>
                </pic:pic>
              </a:graphicData>
            </a:graphic>
          </wp:inline>
        </w:drawing>
      </w:r>
    </w:p>
    <w:p w14:paraId="41F06375" w14:textId="77777777" w:rsidR="005B453F" w:rsidRDefault="005B453F">
      <w:pPr>
        <w:jc w:val="center"/>
        <w:rPr>
          <w:i/>
          <w:iCs/>
        </w:rPr>
      </w:pPr>
    </w:p>
    <w:p w14:paraId="3E24482F" w14:textId="77777777" w:rsidR="005B453F" w:rsidRDefault="005B453F">
      <w:pPr>
        <w:jc w:val="center"/>
        <w:rPr>
          <w:i/>
          <w:iCs/>
        </w:rPr>
      </w:pPr>
    </w:p>
    <w:p w14:paraId="10F21442" w14:textId="77777777" w:rsidR="005B453F" w:rsidRDefault="005B453F">
      <w:pPr>
        <w:jc w:val="center"/>
        <w:rPr>
          <w:i/>
          <w:iCs/>
        </w:rPr>
      </w:pPr>
    </w:p>
    <w:p w14:paraId="31FFF202" w14:textId="77777777" w:rsidR="005B453F" w:rsidRDefault="005B453F">
      <w:pPr>
        <w:jc w:val="center"/>
        <w:rPr>
          <w:i/>
          <w:iCs/>
        </w:rPr>
      </w:pPr>
    </w:p>
    <w:p w14:paraId="42F3FBE3" w14:textId="25BF6908" w:rsidR="005B453F" w:rsidRDefault="00000000">
      <w:pPr>
        <w:jc w:val="center"/>
        <w:rPr>
          <w:i/>
          <w:iCs/>
        </w:rPr>
      </w:pPr>
      <w:r>
        <w:rPr>
          <w:i/>
          <w:iCs/>
        </w:rPr>
        <w:lastRenderedPageBreak/>
        <w:t xml:space="preserve">Figure </w:t>
      </w:r>
      <w:r w:rsidR="00E84B8F">
        <w:rPr>
          <w:i/>
          <w:iCs/>
        </w:rPr>
        <w:t>6</w:t>
      </w:r>
      <w:r>
        <w:rPr>
          <w:i/>
          <w:iCs/>
        </w:rPr>
        <w:t>: Track Complaint History</w:t>
      </w:r>
    </w:p>
    <w:p w14:paraId="2513000B" w14:textId="77777777" w:rsidR="005B453F" w:rsidRDefault="00000000">
      <w:pPr>
        <w:jc w:val="center"/>
        <w:rPr>
          <w:lang w:eastAsia="ar-SA"/>
        </w:rPr>
      </w:pPr>
      <w:r>
        <w:rPr>
          <w:noProof/>
        </w:rPr>
        <w:drawing>
          <wp:inline distT="0" distB="0" distL="0" distR="0" wp14:anchorId="3538D354" wp14:editId="600FFB68">
            <wp:extent cx="5669280" cy="2306955"/>
            <wp:effectExtent l="0" t="0" r="0" b="0"/>
            <wp:docPr id="1691553864" name="Picture 8"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53864" name="Picture 8" descr="A black rectangular object with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69280" cy="2306955"/>
                    </a:xfrm>
                    <a:prstGeom prst="rect">
                      <a:avLst/>
                    </a:prstGeom>
                    <a:noFill/>
                    <a:ln>
                      <a:noFill/>
                    </a:ln>
                  </pic:spPr>
                </pic:pic>
              </a:graphicData>
            </a:graphic>
          </wp:inline>
        </w:drawing>
      </w:r>
    </w:p>
    <w:p w14:paraId="64F571E6" w14:textId="77777777" w:rsidR="005B453F" w:rsidRDefault="005B453F">
      <w:pPr>
        <w:jc w:val="center"/>
        <w:rPr>
          <w:lang w:eastAsia="ar-SA"/>
        </w:rPr>
      </w:pPr>
    </w:p>
    <w:p w14:paraId="371F5E78" w14:textId="77777777" w:rsidR="005B453F" w:rsidRDefault="005B453F">
      <w:pPr>
        <w:jc w:val="center"/>
        <w:rPr>
          <w:lang w:eastAsia="ar-SA"/>
        </w:rPr>
      </w:pPr>
    </w:p>
    <w:p w14:paraId="4977FA3C" w14:textId="77777777" w:rsidR="005B453F" w:rsidRDefault="005B453F">
      <w:pPr>
        <w:jc w:val="center"/>
        <w:rPr>
          <w:lang w:eastAsia="ar-SA"/>
        </w:rPr>
      </w:pPr>
    </w:p>
    <w:p w14:paraId="1AC7A511" w14:textId="77777777" w:rsidR="005B453F" w:rsidRDefault="005B453F">
      <w:pPr>
        <w:jc w:val="center"/>
        <w:rPr>
          <w:lang w:eastAsia="ar-SA"/>
        </w:rPr>
      </w:pPr>
    </w:p>
    <w:p w14:paraId="78144BC6" w14:textId="77777777" w:rsidR="005B453F" w:rsidRDefault="005B453F">
      <w:pPr>
        <w:jc w:val="center"/>
        <w:rPr>
          <w:lang w:eastAsia="ar-SA"/>
        </w:rPr>
      </w:pPr>
    </w:p>
    <w:p w14:paraId="3DABD986" w14:textId="4E6D2E7B" w:rsidR="005B453F" w:rsidRDefault="00000000">
      <w:pPr>
        <w:jc w:val="center"/>
        <w:rPr>
          <w:lang w:eastAsia="ar-SA"/>
        </w:rPr>
      </w:pPr>
      <w:r>
        <w:rPr>
          <w:i/>
          <w:iCs/>
        </w:rPr>
        <w:t xml:space="preserve">Figure </w:t>
      </w:r>
      <w:r w:rsidR="00E84B8F">
        <w:rPr>
          <w:i/>
          <w:iCs/>
        </w:rPr>
        <w:t>7</w:t>
      </w:r>
      <w:r>
        <w:rPr>
          <w:i/>
          <w:iCs/>
        </w:rPr>
        <w:t>: View Representative Stats</w:t>
      </w:r>
    </w:p>
    <w:p w14:paraId="04C4C76B" w14:textId="77777777" w:rsidR="005B453F" w:rsidRDefault="00000000">
      <w:pPr>
        <w:jc w:val="center"/>
        <w:rPr>
          <w:rFonts w:eastAsia="Calibri"/>
          <w:b/>
          <w:bCs/>
          <w:color w:val="000000"/>
          <w:sz w:val="44"/>
          <w:szCs w:val="44"/>
        </w:rPr>
      </w:pPr>
      <w:r>
        <w:rPr>
          <w:noProof/>
        </w:rPr>
        <w:drawing>
          <wp:inline distT="0" distB="0" distL="0" distR="0" wp14:anchorId="602C9FF8" wp14:editId="2B01C91B">
            <wp:extent cx="5669280" cy="3200400"/>
            <wp:effectExtent l="0" t="0" r="0" b="0"/>
            <wp:docPr id="885879464"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9464" name="Picture 9" descr="A black screen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69280" cy="3200400"/>
                    </a:xfrm>
                    <a:prstGeom prst="rect">
                      <a:avLst/>
                    </a:prstGeom>
                    <a:noFill/>
                    <a:ln>
                      <a:noFill/>
                    </a:ln>
                  </pic:spPr>
                </pic:pic>
              </a:graphicData>
            </a:graphic>
          </wp:inline>
        </w:drawing>
      </w:r>
    </w:p>
    <w:p w14:paraId="0C231044" w14:textId="77777777" w:rsidR="005B453F" w:rsidRDefault="005B453F">
      <w:pPr>
        <w:rPr>
          <w:lang w:eastAsia="ar-SA"/>
        </w:rPr>
      </w:pPr>
    </w:p>
    <w:p w14:paraId="3833C39D" w14:textId="77777777" w:rsidR="005B453F" w:rsidRDefault="00000000">
      <w:pPr>
        <w:tabs>
          <w:tab w:val="left" w:pos="5367"/>
        </w:tabs>
        <w:rPr>
          <w:rFonts w:eastAsia="Calibri"/>
          <w:b/>
          <w:bCs/>
          <w:color w:val="000000"/>
        </w:rPr>
      </w:pPr>
      <w:r>
        <w:rPr>
          <w:rFonts w:eastAsia="Calibri"/>
          <w:b/>
          <w:bCs/>
          <w:color w:val="000000"/>
        </w:rPr>
        <w:tab/>
      </w:r>
    </w:p>
    <w:p w14:paraId="34E43FBE" w14:textId="77777777" w:rsidR="005B453F" w:rsidRDefault="005B453F">
      <w:pPr>
        <w:tabs>
          <w:tab w:val="left" w:pos="5367"/>
        </w:tabs>
        <w:rPr>
          <w:rFonts w:eastAsia="Calibri"/>
          <w:b/>
          <w:bCs/>
          <w:color w:val="000000"/>
        </w:rPr>
      </w:pPr>
    </w:p>
    <w:p w14:paraId="336E3078" w14:textId="77777777" w:rsidR="005B453F" w:rsidRDefault="005B453F">
      <w:pPr>
        <w:tabs>
          <w:tab w:val="left" w:pos="5367"/>
        </w:tabs>
        <w:rPr>
          <w:rFonts w:eastAsia="Calibri"/>
          <w:b/>
          <w:bCs/>
          <w:color w:val="000000"/>
        </w:rPr>
      </w:pPr>
    </w:p>
    <w:p w14:paraId="25463A45" w14:textId="77777777" w:rsidR="005B453F" w:rsidRDefault="005B453F">
      <w:pPr>
        <w:tabs>
          <w:tab w:val="left" w:pos="5367"/>
        </w:tabs>
        <w:rPr>
          <w:rFonts w:eastAsia="Calibri"/>
          <w:b/>
          <w:bCs/>
          <w:color w:val="000000"/>
          <w:sz w:val="44"/>
          <w:szCs w:val="44"/>
        </w:rPr>
      </w:pPr>
    </w:p>
    <w:p w14:paraId="12363845" w14:textId="77777777" w:rsidR="005B453F" w:rsidRDefault="005B453F">
      <w:pPr>
        <w:tabs>
          <w:tab w:val="left" w:pos="5367"/>
        </w:tabs>
        <w:rPr>
          <w:rFonts w:eastAsia="Calibri"/>
          <w:b/>
          <w:bCs/>
          <w:color w:val="000000"/>
          <w:sz w:val="44"/>
          <w:szCs w:val="44"/>
        </w:rPr>
      </w:pPr>
    </w:p>
    <w:p w14:paraId="45196251" w14:textId="1E7DA295" w:rsidR="005B453F" w:rsidRDefault="00000000" w:rsidP="00E84B8F">
      <w:pPr>
        <w:jc w:val="center"/>
        <w:rPr>
          <w:lang w:eastAsia="ar-SA"/>
        </w:rPr>
      </w:pPr>
      <w:r>
        <w:rPr>
          <w:i/>
          <w:iCs/>
        </w:rPr>
        <w:lastRenderedPageBreak/>
        <w:t xml:space="preserve">Figure </w:t>
      </w:r>
      <w:r w:rsidR="00E84B8F">
        <w:rPr>
          <w:i/>
          <w:iCs/>
        </w:rPr>
        <w:t>8</w:t>
      </w:r>
      <w:r>
        <w:rPr>
          <w:i/>
          <w:iCs/>
        </w:rPr>
        <w:t>: Participate in Survey</w:t>
      </w:r>
    </w:p>
    <w:p w14:paraId="79DDA08D" w14:textId="77777777" w:rsidR="005B453F" w:rsidRDefault="00000000">
      <w:pPr>
        <w:tabs>
          <w:tab w:val="left" w:pos="5367"/>
        </w:tabs>
        <w:rPr>
          <w:rFonts w:eastAsia="Calibri"/>
          <w:b/>
          <w:bCs/>
          <w:color w:val="000000"/>
        </w:rPr>
      </w:pPr>
      <w:r>
        <w:rPr>
          <w:noProof/>
        </w:rPr>
        <w:drawing>
          <wp:inline distT="0" distB="0" distL="0" distR="0" wp14:anchorId="7E8CECBE" wp14:editId="7F63305A">
            <wp:extent cx="5669280" cy="3378200"/>
            <wp:effectExtent l="0" t="0" r="0" b="0"/>
            <wp:docPr id="1630079931"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79931" name="Picture 10"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669280" cy="3378200"/>
                    </a:xfrm>
                    <a:prstGeom prst="rect">
                      <a:avLst/>
                    </a:prstGeom>
                    <a:noFill/>
                    <a:ln>
                      <a:noFill/>
                    </a:ln>
                  </pic:spPr>
                </pic:pic>
              </a:graphicData>
            </a:graphic>
          </wp:inline>
        </w:drawing>
      </w:r>
    </w:p>
    <w:p w14:paraId="46654D57" w14:textId="77777777" w:rsidR="005B453F" w:rsidRDefault="005B453F">
      <w:pPr>
        <w:rPr>
          <w:lang w:eastAsia="ar-SA"/>
        </w:rPr>
      </w:pPr>
    </w:p>
    <w:p w14:paraId="3754CFDB" w14:textId="77777777" w:rsidR="005B453F" w:rsidRDefault="005B453F">
      <w:pPr>
        <w:rPr>
          <w:lang w:eastAsia="ar-SA"/>
        </w:rPr>
      </w:pPr>
    </w:p>
    <w:p w14:paraId="4BB6E8D0" w14:textId="3AD215B6" w:rsidR="005B453F" w:rsidRDefault="00000000">
      <w:pPr>
        <w:jc w:val="center"/>
        <w:rPr>
          <w:lang w:eastAsia="ar-SA"/>
        </w:rPr>
      </w:pPr>
      <w:r>
        <w:rPr>
          <w:i/>
          <w:iCs/>
        </w:rPr>
        <w:t xml:space="preserve">Figure </w:t>
      </w:r>
      <w:r w:rsidR="00E84B8F">
        <w:rPr>
          <w:i/>
          <w:iCs/>
        </w:rPr>
        <w:t>9</w:t>
      </w:r>
      <w:r>
        <w:rPr>
          <w:i/>
          <w:iCs/>
        </w:rPr>
        <w:t>: Provide Feedback</w:t>
      </w:r>
    </w:p>
    <w:p w14:paraId="430E4EC0" w14:textId="77777777" w:rsidR="005B453F" w:rsidRDefault="00000000">
      <w:pPr>
        <w:rPr>
          <w:lang w:eastAsia="ar-SA"/>
        </w:rPr>
      </w:pPr>
      <w:r>
        <w:rPr>
          <w:noProof/>
        </w:rPr>
        <w:drawing>
          <wp:inline distT="0" distB="0" distL="0" distR="0" wp14:anchorId="1B42EC4D" wp14:editId="71700655">
            <wp:extent cx="5593080" cy="3432175"/>
            <wp:effectExtent l="0" t="0" r="0" b="0"/>
            <wp:docPr id="1913818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18153"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93080" cy="3432175"/>
                    </a:xfrm>
                    <a:prstGeom prst="rect">
                      <a:avLst/>
                    </a:prstGeom>
                    <a:noFill/>
                    <a:ln>
                      <a:noFill/>
                    </a:ln>
                  </pic:spPr>
                </pic:pic>
              </a:graphicData>
            </a:graphic>
          </wp:inline>
        </w:drawing>
      </w:r>
    </w:p>
    <w:p w14:paraId="16EFF7C4" w14:textId="77777777" w:rsidR="005B453F" w:rsidRDefault="005B453F">
      <w:pPr>
        <w:rPr>
          <w:lang w:eastAsia="ar-SA"/>
        </w:rPr>
      </w:pPr>
    </w:p>
    <w:p w14:paraId="0F00CFC8" w14:textId="77777777" w:rsidR="005B453F" w:rsidRDefault="005B453F">
      <w:pPr>
        <w:rPr>
          <w:lang w:eastAsia="ar-SA"/>
        </w:rPr>
      </w:pPr>
    </w:p>
    <w:p w14:paraId="2D2FDA43" w14:textId="77777777" w:rsidR="005B453F" w:rsidRDefault="005B453F">
      <w:pPr>
        <w:rPr>
          <w:lang w:eastAsia="ar-SA"/>
        </w:rPr>
      </w:pPr>
    </w:p>
    <w:p w14:paraId="1FD5156F" w14:textId="77777777" w:rsidR="005B453F" w:rsidRDefault="005B453F">
      <w:pPr>
        <w:rPr>
          <w:lang w:eastAsia="ar-SA"/>
        </w:rPr>
      </w:pPr>
    </w:p>
    <w:p w14:paraId="4CA3F5AD" w14:textId="1DC13539" w:rsidR="005B453F" w:rsidRDefault="00000000" w:rsidP="009173DB">
      <w:pPr>
        <w:jc w:val="center"/>
        <w:rPr>
          <w:i/>
          <w:iCs/>
        </w:rPr>
      </w:pPr>
      <w:r>
        <w:rPr>
          <w:i/>
          <w:iCs/>
        </w:rPr>
        <w:lastRenderedPageBreak/>
        <w:t xml:space="preserve">Figure </w:t>
      </w:r>
      <w:r w:rsidR="00E84B8F">
        <w:rPr>
          <w:i/>
          <w:iCs/>
        </w:rPr>
        <w:t>10</w:t>
      </w:r>
      <w:r>
        <w:rPr>
          <w:i/>
          <w:iCs/>
        </w:rPr>
        <w:t>: Display Awareness Campaign</w:t>
      </w:r>
    </w:p>
    <w:p w14:paraId="4914CA16" w14:textId="77777777" w:rsidR="005B453F" w:rsidRDefault="00000000">
      <w:pPr>
        <w:jc w:val="center"/>
        <w:rPr>
          <w:lang w:eastAsia="ar-SA"/>
        </w:rPr>
      </w:pPr>
      <w:r>
        <w:rPr>
          <w:noProof/>
        </w:rPr>
        <w:drawing>
          <wp:inline distT="0" distB="0" distL="0" distR="0" wp14:anchorId="71AFEC34" wp14:editId="05057484">
            <wp:extent cx="5669280" cy="2564130"/>
            <wp:effectExtent l="0" t="0" r="0" b="0"/>
            <wp:docPr id="566153879" name="Picture 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3879" name="Picture 13" descr="A black background with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669280" cy="2564130"/>
                    </a:xfrm>
                    <a:prstGeom prst="rect">
                      <a:avLst/>
                    </a:prstGeom>
                    <a:noFill/>
                    <a:ln>
                      <a:noFill/>
                    </a:ln>
                  </pic:spPr>
                </pic:pic>
              </a:graphicData>
            </a:graphic>
          </wp:inline>
        </w:drawing>
      </w:r>
    </w:p>
    <w:p w14:paraId="3D997879" w14:textId="77777777" w:rsidR="005B453F" w:rsidRDefault="005B453F">
      <w:pPr>
        <w:jc w:val="center"/>
        <w:rPr>
          <w:lang w:eastAsia="ar-SA"/>
        </w:rPr>
      </w:pPr>
    </w:p>
    <w:p w14:paraId="43AF8290" w14:textId="77777777" w:rsidR="005B453F" w:rsidRDefault="005B453F">
      <w:pPr>
        <w:jc w:val="center"/>
        <w:rPr>
          <w:lang w:eastAsia="ar-SA"/>
        </w:rPr>
      </w:pPr>
    </w:p>
    <w:p w14:paraId="3F30A887" w14:textId="77777777" w:rsidR="005B453F" w:rsidRDefault="005B453F">
      <w:pPr>
        <w:jc w:val="center"/>
        <w:rPr>
          <w:lang w:eastAsia="ar-SA"/>
        </w:rPr>
      </w:pPr>
    </w:p>
    <w:p w14:paraId="48BE1131" w14:textId="77777777" w:rsidR="005B453F" w:rsidRDefault="005B453F">
      <w:pPr>
        <w:jc w:val="center"/>
        <w:rPr>
          <w:lang w:eastAsia="ar-SA"/>
        </w:rPr>
      </w:pPr>
    </w:p>
    <w:p w14:paraId="3EA66FF3" w14:textId="2853D766" w:rsidR="005B453F" w:rsidRDefault="00000000">
      <w:pPr>
        <w:jc w:val="center"/>
        <w:rPr>
          <w:i/>
          <w:iCs/>
        </w:rPr>
      </w:pPr>
      <w:r>
        <w:rPr>
          <w:i/>
          <w:iCs/>
        </w:rPr>
        <w:t>Figure 1</w:t>
      </w:r>
      <w:r w:rsidR="00E84B8F">
        <w:rPr>
          <w:i/>
          <w:iCs/>
        </w:rPr>
        <w:t>1</w:t>
      </w:r>
      <w:r>
        <w:rPr>
          <w:i/>
          <w:iCs/>
        </w:rPr>
        <w:t>: Display Event Calendar</w:t>
      </w:r>
    </w:p>
    <w:p w14:paraId="12218D61" w14:textId="77777777" w:rsidR="005B453F" w:rsidRDefault="00000000">
      <w:pPr>
        <w:jc w:val="center"/>
        <w:rPr>
          <w:lang w:eastAsia="ar-SA"/>
        </w:rPr>
      </w:pPr>
      <w:r>
        <w:rPr>
          <w:noProof/>
        </w:rPr>
        <w:drawing>
          <wp:inline distT="0" distB="0" distL="0" distR="0" wp14:anchorId="3D53958A" wp14:editId="4A9CA1B4">
            <wp:extent cx="5669280" cy="2468880"/>
            <wp:effectExtent l="0" t="0" r="0" b="0"/>
            <wp:docPr id="1746367303" name="Picture 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7303" name="Picture 14" descr="A black background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69280" cy="2468880"/>
                    </a:xfrm>
                    <a:prstGeom prst="rect">
                      <a:avLst/>
                    </a:prstGeom>
                    <a:noFill/>
                    <a:ln>
                      <a:noFill/>
                    </a:ln>
                  </pic:spPr>
                </pic:pic>
              </a:graphicData>
            </a:graphic>
          </wp:inline>
        </w:drawing>
      </w:r>
    </w:p>
    <w:p w14:paraId="2C397C62" w14:textId="77777777" w:rsidR="005B453F" w:rsidRDefault="005B453F">
      <w:pPr>
        <w:jc w:val="center"/>
        <w:rPr>
          <w:lang w:eastAsia="ar-SA"/>
        </w:rPr>
      </w:pPr>
    </w:p>
    <w:p w14:paraId="346593A5" w14:textId="77777777" w:rsidR="005B453F" w:rsidRDefault="005B453F">
      <w:pPr>
        <w:jc w:val="center"/>
        <w:rPr>
          <w:lang w:eastAsia="ar-SA"/>
        </w:rPr>
      </w:pPr>
    </w:p>
    <w:p w14:paraId="37DDE4D4" w14:textId="77777777" w:rsidR="005B453F" w:rsidRDefault="005B453F">
      <w:pPr>
        <w:jc w:val="center"/>
        <w:rPr>
          <w:lang w:eastAsia="ar-SA"/>
        </w:rPr>
      </w:pPr>
    </w:p>
    <w:p w14:paraId="56A06238" w14:textId="77777777" w:rsidR="005B453F" w:rsidRDefault="005B453F">
      <w:pPr>
        <w:jc w:val="center"/>
        <w:rPr>
          <w:lang w:eastAsia="ar-SA"/>
        </w:rPr>
      </w:pPr>
    </w:p>
    <w:p w14:paraId="61E4E9F0" w14:textId="77777777" w:rsidR="005B453F" w:rsidRDefault="005B453F">
      <w:pPr>
        <w:jc w:val="center"/>
        <w:rPr>
          <w:lang w:eastAsia="ar-SA"/>
        </w:rPr>
      </w:pPr>
    </w:p>
    <w:p w14:paraId="25EF9619" w14:textId="77777777" w:rsidR="005B453F" w:rsidRDefault="005B453F">
      <w:pPr>
        <w:jc w:val="center"/>
        <w:rPr>
          <w:lang w:eastAsia="ar-SA"/>
        </w:rPr>
      </w:pPr>
    </w:p>
    <w:p w14:paraId="735E04DC" w14:textId="77777777" w:rsidR="005B453F" w:rsidRDefault="005B453F">
      <w:pPr>
        <w:jc w:val="center"/>
        <w:rPr>
          <w:lang w:eastAsia="ar-SA"/>
        </w:rPr>
      </w:pPr>
    </w:p>
    <w:p w14:paraId="78ED6C92" w14:textId="77777777" w:rsidR="005B453F" w:rsidRDefault="005B453F">
      <w:pPr>
        <w:jc w:val="center"/>
        <w:rPr>
          <w:lang w:eastAsia="ar-SA"/>
        </w:rPr>
      </w:pPr>
    </w:p>
    <w:p w14:paraId="476B1898" w14:textId="77777777" w:rsidR="005B453F" w:rsidRDefault="005B453F">
      <w:pPr>
        <w:jc w:val="center"/>
        <w:rPr>
          <w:lang w:eastAsia="ar-SA"/>
        </w:rPr>
      </w:pPr>
    </w:p>
    <w:p w14:paraId="729B6D49" w14:textId="77777777" w:rsidR="005B453F" w:rsidRDefault="005B453F">
      <w:pPr>
        <w:jc w:val="center"/>
        <w:rPr>
          <w:lang w:eastAsia="ar-SA"/>
        </w:rPr>
      </w:pPr>
    </w:p>
    <w:p w14:paraId="4FBC8334" w14:textId="77777777" w:rsidR="005B453F" w:rsidRDefault="005B453F">
      <w:pPr>
        <w:jc w:val="center"/>
        <w:rPr>
          <w:lang w:eastAsia="ar-SA"/>
        </w:rPr>
      </w:pPr>
    </w:p>
    <w:p w14:paraId="0E023B22" w14:textId="77777777" w:rsidR="005B453F" w:rsidRDefault="005B453F">
      <w:pPr>
        <w:jc w:val="center"/>
        <w:rPr>
          <w:lang w:eastAsia="ar-SA"/>
        </w:rPr>
      </w:pPr>
    </w:p>
    <w:p w14:paraId="06A347A5" w14:textId="16FA2EC9" w:rsidR="005B453F" w:rsidRDefault="00000000" w:rsidP="009173DB">
      <w:pPr>
        <w:jc w:val="center"/>
        <w:rPr>
          <w:i/>
          <w:iCs/>
        </w:rPr>
      </w:pPr>
      <w:r>
        <w:rPr>
          <w:i/>
          <w:iCs/>
        </w:rPr>
        <w:lastRenderedPageBreak/>
        <w:t>Figure 1</w:t>
      </w:r>
      <w:r w:rsidR="00E84B8F">
        <w:rPr>
          <w:i/>
          <w:iCs/>
        </w:rPr>
        <w:t>2</w:t>
      </w:r>
      <w:r>
        <w:rPr>
          <w:i/>
          <w:iCs/>
        </w:rPr>
        <w:t>: Attend Virtual Meetup</w:t>
      </w:r>
    </w:p>
    <w:p w14:paraId="41003293" w14:textId="77777777" w:rsidR="005B453F" w:rsidRDefault="00000000">
      <w:pPr>
        <w:jc w:val="center"/>
        <w:rPr>
          <w:lang w:eastAsia="ar-SA"/>
        </w:rPr>
      </w:pPr>
      <w:r>
        <w:rPr>
          <w:noProof/>
        </w:rPr>
        <w:drawing>
          <wp:inline distT="0" distB="0" distL="0" distR="0" wp14:anchorId="75F456AC" wp14:editId="39ADEDFC">
            <wp:extent cx="5502275" cy="5092065"/>
            <wp:effectExtent l="0" t="0" r="0" b="0"/>
            <wp:docPr id="2046382162"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82162" name="Picture 5" descr="A black screen with whit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502275" cy="5092065"/>
                    </a:xfrm>
                    <a:prstGeom prst="rect">
                      <a:avLst/>
                    </a:prstGeom>
                    <a:noFill/>
                    <a:ln>
                      <a:noFill/>
                    </a:ln>
                  </pic:spPr>
                </pic:pic>
              </a:graphicData>
            </a:graphic>
          </wp:inline>
        </w:drawing>
      </w:r>
      <w:r>
        <w:rPr>
          <w:lang w:eastAsia="ar-SA"/>
        </w:rPr>
        <w:t xml:space="preserve">      </w:t>
      </w:r>
    </w:p>
    <w:p w14:paraId="1E08946B" w14:textId="77777777" w:rsidR="005B453F" w:rsidRDefault="005B453F" w:rsidP="00E84B8F">
      <w:pPr>
        <w:rPr>
          <w:i/>
          <w:iCs/>
        </w:rPr>
      </w:pPr>
    </w:p>
    <w:p w14:paraId="4A327DE0" w14:textId="6532C253" w:rsidR="005B453F" w:rsidRDefault="00000000">
      <w:pPr>
        <w:jc w:val="center"/>
        <w:rPr>
          <w:lang w:eastAsia="ar-SA"/>
        </w:rPr>
      </w:pPr>
      <w:r>
        <w:rPr>
          <w:i/>
          <w:iCs/>
        </w:rPr>
        <w:t>Figure 1</w:t>
      </w:r>
      <w:r w:rsidR="00E84B8F">
        <w:rPr>
          <w:i/>
          <w:iCs/>
        </w:rPr>
        <w:t>3</w:t>
      </w:r>
      <w:r>
        <w:rPr>
          <w:i/>
          <w:iCs/>
        </w:rPr>
        <w:t>: View Complaints</w:t>
      </w:r>
    </w:p>
    <w:p w14:paraId="0E13CC46" w14:textId="77777777" w:rsidR="005B453F" w:rsidRDefault="00000000">
      <w:pPr>
        <w:jc w:val="center"/>
        <w:rPr>
          <w:lang w:eastAsia="ar-SA"/>
        </w:rPr>
      </w:pPr>
      <w:r>
        <w:rPr>
          <w:noProof/>
        </w:rPr>
        <w:drawing>
          <wp:inline distT="0" distB="0" distL="0" distR="0" wp14:anchorId="608FACCB" wp14:editId="02E4D632">
            <wp:extent cx="5669280" cy="2238375"/>
            <wp:effectExtent l="0" t="0" r="0" b="0"/>
            <wp:docPr id="112149231" name="Picture 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231" name="Picture 18" descr="A black background with white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669280" cy="2238375"/>
                    </a:xfrm>
                    <a:prstGeom prst="rect">
                      <a:avLst/>
                    </a:prstGeom>
                    <a:noFill/>
                    <a:ln>
                      <a:noFill/>
                    </a:ln>
                  </pic:spPr>
                </pic:pic>
              </a:graphicData>
            </a:graphic>
          </wp:inline>
        </w:drawing>
      </w:r>
      <w:r>
        <w:rPr>
          <w:lang w:eastAsia="ar-SA"/>
        </w:rPr>
        <w:t xml:space="preserve"> </w:t>
      </w:r>
    </w:p>
    <w:p w14:paraId="2890615D" w14:textId="62B3DD45" w:rsidR="005B453F" w:rsidRDefault="00000000">
      <w:pPr>
        <w:jc w:val="center"/>
        <w:rPr>
          <w:lang w:eastAsia="ar-SA"/>
        </w:rPr>
      </w:pPr>
      <w:r>
        <w:rPr>
          <w:i/>
          <w:iCs/>
        </w:rPr>
        <w:lastRenderedPageBreak/>
        <w:t>Figure 1</w:t>
      </w:r>
      <w:r w:rsidR="00E84B8F">
        <w:rPr>
          <w:i/>
          <w:iCs/>
        </w:rPr>
        <w:t>4</w:t>
      </w:r>
      <w:r>
        <w:rPr>
          <w:i/>
          <w:iCs/>
        </w:rPr>
        <w:t>: Arrange Virtual Meetup</w:t>
      </w:r>
      <w:r>
        <w:rPr>
          <w:noProof/>
        </w:rPr>
        <w:drawing>
          <wp:inline distT="0" distB="0" distL="0" distR="0" wp14:anchorId="1FF9E59A" wp14:editId="50EA0995">
            <wp:extent cx="5669280" cy="3702685"/>
            <wp:effectExtent l="0" t="0" r="0" b="0"/>
            <wp:docPr id="1310712297"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12297" name="Picture 4" descr="A black screen with whit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669280" cy="3702685"/>
                    </a:xfrm>
                    <a:prstGeom prst="rect">
                      <a:avLst/>
                    </a:prstGeom>
                    <a:noFill/>
                    <a:ln>
                      <a:noFill/>
                    </a:ln>
                  </pic:spPr>
                </pic:pic>
              </a:graphicData>
            </a:graphic>
          </wp:inline>
        </w:drawing>
      </w:r>
    </w:p>
    <w:p w14:paraId="45F3EEA6" w14:textId="77777777" w:rsidR="005B453F" w:rsidRDefault="005B453F">
      <w:pPr>
        <w:jc w:val="center"/>
        <w:rPr>
          <w:lang w:eastAsia="ar-SA"/>
        </w:rPr>
      </w:pPr>
    </w:p>
    <w:p w14:paraId="3A17232F" w14:textId="77777777" w:rsidR="005B453F" w:rsidRDefault="005B453F">
      <w:pPr>
        <w:jc w:val="center"/>
        <w:rPr>
          <w:lang w:eastAsia="ar-SA"/>
        </w:rPr>
      </w:pPr>
    </w:p>
    <w:p w14:paraId="24AD837D" w14:textId="101D8AF5" w:rsidR="005B453F" w:rsidRDefault="00000000">
      <w:pPr>
        <w:jc w:val="center"/>
        <w:rPr>
          <w:lang w:eastAsia="ar-SA"/>
        </w:rPr>
      </w:pPr>
      <w:r>
        <w:rPr>
          <w:i/>
          <w:iCs/>
        </w:rPr>
        <w:t>Figure 1</w:t>
      </w:r>
      <w:r w:rsidR="00E84B8F">
        <w:rPr>
          <w:i/>
          <w:iCs/>
        </w:rPr>
        <w:t>5</w:t>
      </w:r>
      <w:r>
        <w:rPr>
          <w:i/>
          <w:iCs/>
        </w:rPr>
        <w:t>: Update Complaint Status</w:t>
      </w:r>
    </w:p>
    <w:p w14:paraId="760FF511" w14:textId="10C02D1B" w:rsidR="005B453F" w:rsidRPr="00E84B8F" w:rsidRDefault="00000000" w:rsidP="00E84B8F">
      <w:pPr>
        <w:jc w:val="center"/>
        <w:rPr>
          <w:lang w:eastAsia="ar-SA"/>
        </w:rPr>
      </w:pPr>
      <w:r>
        <w:rPr>
          <w:noProof/>
        </w:rPr>
        <w:drawing>
          <wp:inline distT="0" distB="0" distL="0" distR="0" wp14:anchorId="3D7E724B" wp14:editId="36F386EE">
            <wp:extent cx="5669280" cy="3807460"/>
            <wp:effectExtent l="0" t="0" r="0" b="0"/>
            <wp:docPr id="2079829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29274"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69280" cy="3807460"/>
                    </a:xfrm>
                    <a:prstGeom prst="rect">
                      <a:avLst/>
                    </a:prstGeom>
                    <a:noFill/>
                    <a:ln>
                      <a:noFill/>
                    </a:ln>
                  </pic:spPr>
                </pic:pic>
              </a:graphicData>
            </a:graphic>
          </wp:inline>
        </w:drawing>
      </w:r>
    </w:p>
    <w:p w14:paraId="0167F138" w14:textId="3DD0DD22" w:rsidR="005B453F" w:rsidRDefault="00000000" w:rsidP="00E84B8F">
      <w:pPr>
        <w:jc w:val="center"/>
        <w:rPr>
          <w:i/>
          <w:iCs/>
        </w:rPr>
      </w:pPr>
      <w:r>
        <w:rPr>
          <w:i/>
          <w:iCs/>
        </w:rPr>
        <w:lastRenderedPageBreak/>
        <w:t>Figure 1</w:t>
      </w:r>
      <w:r w:rsidR="00E84B8F">
        <w:rPr>
          <w:i/>
          <w:iCs/>
        </w:rPr>
        <w:t>6</w:t>
      </w:r>
      <w:r>
        <w:rPr>
          <w:i/>
          <w:iCs/>
        </w:rPr>
        <w:t>: Run Awareness Campaign</w:t>
      </w:r>
    </w:p>
    <w:p w14:paraId="0B9D8F9E" w14:textId="77777777" w:rsidR="005B453F" w:rsidRDefault="00000000">
      <w:pPr>
        <w:jc w:val="center"/>
        <w:rPr>
          <w:lang w:eastAsia="ar-SA"/>
        </w:rPr>
      </w:pPr>
      <w:r>
        <w:rPr>
          <w:noProof/>
        </w:rPr>
        <w:drawing>
          <wp:inline distT="0" distB="0" distL="0" distR="0" wp14:anchorId="378C3094" wp14:editId="1830689F">
            <wp:extent cx="4738370" cy="2647950"/>
            <wp:effectExtent l="0" t="0" r="5080" b="0"/>
            <wp:docPr id="17743845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84557"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38370" cy="2647950"/>
                    </a:xfrm>
                    <a:prstGeom prst="rect">
                      <a:avLst/>
                    </a:prstGeom>
                    <a:noFill/>
                    <a:ln>
                      <a:noFill/>
                    </a:ln>
                  </pic:spPr>
                </pic:pic>
              </a:graphicData>
            </a:graphic>
          </wp:inline>
        </w:drawing>
      </w:r>
    </w:p>
    <w:p w14:paraId="369B6290" w14:textId="77777777" w:rsidR="005B453F" w:rsidRDefault="005B453F">
      <w:pPr>
        <w:jc w:val="center"/>
        <w:rPr>
          <w:lang w:eastAsia="ar-SA"/>
        </w:rPr>
      </w:pPr>
    </w:p>
    <w:p w14:paraId="0220FC34" w14:textId="77777777" w:rsidR="005B453F" w:rsidRDefault="005B453F">
      <w:pPr>
        <w:jc w:val="center"/>
        <w:rPr>
          <w:i/>
          <w:iCs/>
        </w:rPr>
      </w:pPr>
    </w:p>
    <w:p w14:paraId="4678166E" w14:textId="77777777" w:rsidR="005B453F" w:rsidRDefault="005B453F">
      <w:pPr>
        <w:jc w:val="center"/>
        <w:rPr>
          <w:i/>
          <w:iCs/>
        </w:rPr>
      </w:pPr>
    </w:p>
    <w:p w14:paraId="08015501" w14:textId="77777777" w:rsidR="005B453F" w:rsidRDefault="005B453F">
      <w:pPr>
        <w:jc w:val="center"/>
        <w:rPr>
          <w:i/>
          <w:iCs/>
        </w:rPr>
      </w:pPr>
    </w:p>
    <w:p w14:paraId="3626C614" w14:textId="77777777" w:rsidR="005B453F" w:rsidRDefault="005B453F">
      <w:pPr>
        <w:jc w:val="center"/>
        <w:rPr>
          <w:i/>
          <w:iCs/>
        </w:rPr>
      </w:pPr>
    </w:p>
    <w:p w14:paraId="0889C862" w14:textId="77777777" w:rsidR="005B453F" w:rsidRDefault="005B453F">
      <w:pPr>
        <w:jc w:val="center"/>
        <w:rPr>
          <w:i/>
          <w:iCs/>
        </w:rPr>
      </w:pPr>
    </w:p>
    <w:p w14:paraId="28D90649" w14:textId="77777777" w:rsidR="005B453F" w:rsidRDefault="005B453F">
      <w:pPr>
        <w:jc w:val="center"/>
        <w:rPr>
          <w:i/>
          <w:iCs/>
        </w:rPr>
      </w:pPr>
    </w:p>
    <w:p w14:paraId="28D2D837" w14:textId="4384AF60" w:rsidR="005B453F" w:rsidRDefault="00000000">
      <w:pPr>
        <w:jc w:val="center"/>
        <w:rPr>
          <w:i/>
          <w:iCs/>
        </w:rPr>
      </w:pPr>
      <w:r>
        <w:rPr>
          <w:i/>
          <w:iCs/>
        </w:rPr>
        <w:t>Figure 1</w:t>
      </w:r>
      <w:r w:rsidR="00215CE3">
        <w:rPr>
          <w:i/>
          <w:iCs/>
        </w:rPr>
        <w:t>7</w:t>
      </w:r>
      <w:r>
        <w:rPr>
          <w:i/>
          <w:iCs/>
        </w:rPr>
        <w:t>: Post Event Calendar</w:t>
      </w:r>
      <w:r>
        <w:rPr>
          <w:noProof/>
        </w:rPr>
        <w:drawing>
          <wp:inline distT="0" distB="0" distL="0" distR="0" wp14:anchorId="142A60D9" wp14:editId="38D22A71">
            <wp:extent cx="5628640" cy="2647950"/>
            <wp:effectExtent l="0" t="0" r="0" b="0"/>
            <wp:docPr id="1974767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7196"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628640" cy="2647950"/>
                    </a:xfrm>
                    <a:prstGeom prst="rect">
                      <a:avLst/>
                    </a:prstGeom>
                    <a:noFill/>
                    <a:ln>
                      <a:noFill/>
                    </a:ln>
                  </pic:spPr>
                </pic:pic>
              </a:graphicData>
            </a:graphic>
          </wp:inline>
        </w:drawing>
      </w:r>
    </w:p>
    <w:p w14:paraId="3BBD8A93" w14:textId="77777777" w:rsidR="005B453F" w:rsidRDefault="005B453F">
      <w:pPr>
        <w:jc w:val="center"/>
        <w:rPr>
          <w:i/>
          <w:iCs/>
        </w:rPr>
      </w:pPr>
    </w:p>
    <w:p w14:paraId="717A0603" w14:textId="77777777" w:rsidR="005B453F" w:rsidRDefault="005B453F">
      <w:pPr>
        <w:jc w:val="center"/>
        <w:rPr>
          <w:i/>
          <w:iCs/>
        </w:rPr>
      </w:pPr>
    </w:p>
    <w:p w14:paraId="71458E68" w14:textId="77777777" w:rsidR="005B453F" w:rsidRDefault="005B453F">
      <w:pPr>
        <w:jc w:val="center"/>
        <w:rPr>
          <w:i/>
          <w:iCs/>
        </w:rPr>
      </w:pPr>
    </w:p>
    <w:p w14:paraId="14752C96" w14:textId="77777777" w:rsidR="005B453F" w:rsidRDefault="005B453F">
      <w:pPr>
        <w:jc w:val="center"/>
        <w:rPr>
          <w:i/>
          <w:iCs/>
        </w:rPr>
      </w:pPr>
    </w:p>
    <w:p w14:paraId="7452A654" w14:textId="77777777" w:rsidR="000E5F44" w:rsidRDefault="000E5F44">
      <w:pPr>
        <w:jc w:val="center"/>
        <w:rPr>
          <w:i/>
          <w:iCs/>
        </w:rPr>
      </w:pPr>
    </w:p>
    <w:p w14:paraId="2FD79A1F" w14:textId="77777777" w:rsidR="000E5F44" w:rsidRDefault="000E5F44">
      <w:pPr>
        <w:jc w:val="center"/>
        <w:rPr>
          <w:i/>
          <w:iCs/>
        </w:rPr>
      </w:pPr>
    </w:p>
    <w:p w14:paraId="2CD25D86" w14:textId="77777777" w:rsidR="000E5F44" w:rsidRDefault="000E5F44">
      <w:pPr>
        <w:jc w:val="center"/>
        <w:rPr>
          <w:i/>
          <w:iCs/>
        </w:rPr>
      </w:pPr>
    </w:p>
    <w:p w14:paraId="6E3C3342" w14:textId="73D759C4" w:rsidR="005B453F" w:rsidRDefault="00000000" w:rsidP="009173DB">
      <w:pPr>
        <w:jc w:val="center"/>
        <w:rPr>
          <w:i/>
          <w:iCs/>
        </w:rPr>
      </w:pPr>
      <w:r>
        <w:rPr>
          <w:i/>
          <w:iCs/>
        </w:rPr>
        <w:lastRenderedPageBreak/>
        <w:t>Figure 1</w:t>
      </w:r>
      <w:r w:rsidR="00195F6E">
        <w:rPr>
          <w:i/>
          <w:iCs/>
        </w:rPr>
        <w:t>8</w:t>
      </w:r>
      <w:r>
        <w:rPr>
          <w:i/>
          <w:iCs/>
        </w:rPr>
        <w:t xml:space="preserve">: Compute Survey </w:t>
      </w:r>
      <w:r w:rsidR="003603E0">
        <w:rPr>
          <w:i/>
          <w:iCs/>
        </w:rPr>
        <w:t>Results</w:t>
      </w:r>
    </w:p>
    <w:p w14:paraId="168750BB" w14:textId="77777777" w:rsidR="005B453F" w:rsidRDefault="00000000">
      <w:pPr>
        <w:jc w:val="center"/>
        <w:rPr>
          <w:lang w:eastAsia="ar-SA"/>
        </w:rPr>
      </w:pPr>
      <w:r>
        <w:rPr>
          <w:noProof/>
        </w:rPr>
        <w:drawing>
          <wp:inline distT="0" distB="0" distL="0" distR="0" wp14:anchorId="71B30112" wp14:editId="7B3D0F70">
            <wp:extent cx="5669280" cy="2973705"/>
            <wp:effectExtent l="0" t="0" r="0" b="0"/>
            <wp:docPr id="1231999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9543"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69280" cy="2973705"/>
                    </a:xfrm>
                    <a:prstGeom prst="rect">
                      <a:avLst/>
                    </a:prstGeom>
                    <a:noFill/>
                    <a:ln>
                      <a:noFill/>
                    </a:ln>
                  </pic:spPr>
                </pic:pic>
              </a:graphicData>
            </a:graphic>
          </wp:inline>
        </w:drawing>
      </w:r>
    </w:p>
    <w:p w14:paraId="6030E32F" w14:textId="77777777" w:rsidR="005B453F" w:rsidRDefault="005B453F">
      <w:pPr>
        <w:jc w:val="center"/>
        <w:rPr>
          <w:lang w:eastAsia="ar-SA"/>
        </w:rPr>
      </w:pPr>
    </w:p>
    <w:p w14:paraId="4E886654" w14:textId="77777777" w:rsidR="005B453F" w:rsidRDefault="005B453F">
      <w:pPr>
        <w:jc w:val="center"/>
        <w:rPr>
          <w:lang w:eastAsia="ar-SA"/>
        </w:rPr>
      </w:pPr>
    </w:p>
    <w:p w14:paraId="61CA7FB4" w14:textId="77777777" w:rsidR="005B453F" w:rsidRDefault="005B453F">
      <w:pPr>
        <w:jc w:val="center"/>
        <w:rPr>
          <w:lang w:eastAsia="ar-SA"/>
        </w:rPr>
      </w:pPr>
    </w:p>
    <w:p w14:paraId="3091F867" w14:textId="77777777" w:rsidR="005B453F" w:rsidRDefault="005B453F">
      <w:pPr>
        <w:jc w:val="center"/>
        <w:rPr>
          <w:lang w:eastAsia="ar-SA"/>
        </w:rPr>
      </w:pPr>
    </w:p>
    <w:p w14:paraId="6AF3635A" w14:textId="77777777" w:rsidR="005B453F" w:rsidRDefault="005B453F">
      <w:pPr>
        <w:jc w:val="center"/>
        <w:rPr>
          <w:lang w:eastAsia="ar-SA"/>
        </w:rPr>
      </w:pPr>
    </w:p>
    <w:p w14:paraId="16376F08" w14:textId="77777777" w:rsidR="005B453F" w:rsidRDefault="005B453F">
      <w:pPr>
        <w:jc w:val="center"/>
        <w:rPr>
          <w:lang w:eastAsia="ar-SA"/>
        </w:rPr>
      </w:pPr>
    </w:p>
    <w:p w14:paraId="6C8CA5B1" w14:textId="1717DCFD" w:rsidR="005B453F" w:rsidRDefault="00000000">
      <w:pPr>
        <w:jc w:val="center"/>
        <w:rPr>
          <w:lang w:eastAsia="ar-SA"/>
        </w:rPr>
      </w:pPr>
      <w:r>
        <w:rPr>
          <w:i/>
          <w:iCs/>
        </w:rPr>
        <w:t>Figure 1</w:t>
      </w:r>
      <w:r w:rsidR="00195F6E">
        <w:rPr>
          <w:i/>
          <w:iCs/>
        </w:rPr>
        <w:t>9</w:t>
      </w:r>
      <w:r>
        <w:rPr>
          <w:i/>
          <w:iCs/>
        </w:rPr>
        <w:t>: Create Survey</w:t>
      </w:r>
      <w:r>
        <w:rPr>
          <w:noProof/>
        </w:rPr>
        <w:drawing>
          <wp:inline distT="0" distB="0" distL="0" distR="0" wp14:anchorId="70863E49" wp14:editId="6910676F">
            <wp:extent cx="5669280" cy="3150870"/>
            <wp:effectExtent l="0" t="0" r="0" b="0"/>
            <wp:docPr id="1832640587" name="Picture 2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40587" name="Picture 22" descr="A black screen with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669280" cy="3150870"/>
                    </a:xfrm>
                    <a:prstGeom prst="rect">
                      <a:avLst/>
                    </a:prstGeom>
                    <a:noFill/>
                    <a:ln>
                      <a:noFill/>
                    </a:ln>
                  </pic:spPr>
                </pic:pic>
              </a:graphicData>
            </a:graphic>
          </wp:inline>
        </w:drawing>
      </w:r>
    </w:p>
    <w:sectPr w:rsidR="005B453F">
      <w:footerReference w:type="default" r:id="rId32"/>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65EAD" w14:textId="77777777" w:rsidR="00FB0086" w:rsidRDefault="00FB0086">
      <w:r>
        <w:separator/>
      </w:r>
    </w:p>
  </w:endnote>
  <w:endnote w:type="continuationSeparator" w:id="0">
    <w:p w14:paraId="41655D84" w14:textId="77777777" w:rsidR="00FB0086" w:rsidRDefault="00FB0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5885317"/>
    </w:sdtPr>
    <w:sdtContent>
      <w:p w14:paraId="4988933E" w14:textId="77777777" w:rsidR="005B453F" w:rsidRDefault="00000000">
        <w:pPr>
          <w:pStyle w:val="Footer"/>
          <w:framePr w:wrap="auto"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VIII</w:t>
        </w:r>
        <w:r>
          <w:rPr>
            <w:rStyle w:val="PageNumber"/>
          </w:rPr>
          <w:fldChar w:fldCharType="end"/>
        </w:r>
      </w:p>
    </w:sdtContent>
  </w:sdt>
  <w:p w14:paraId="1785939B" w14:textId="77777777" w:rsidR="005B453F" w:rsidRDefault="005B45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721DF" w14:textId="77777777" w:rsidR="005B453F" w:rsidRDefault="00000000">
    <w:pPr>
      <w:pStyle w:val="Footer"/>
      <w:jc w:val="center"/>
    </w:pPr>
    <w:r>
      <w:rPr>
        <w:noProof/>
      </w:rPr>
      <mc:AlternateContent>
        <mc:Choice Requires="wps">
          <w:drawing>
            <wp:anchor distT="0" distB="0" distL="114300" distR="114300" simplePos="0" relativeHeight="251659264" behindDoc="0" locked="0" layoutInCell="1" allowOverlap="1" wp14:anchorId="6AA5657D" wp14:editId="66335190">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7321"/>
                          </w:sdtPr>
                          <w:sdtContent>
                            <w:p w14:paraId="59CCE364" w14:textId="77777777" w:rsidR="005B453F" w:rsidRDefault="00000000">
                              <w:pPr>
                                <w:pStyle w:val="Footer"/>
                                <w:jc w:val="center"/>
                              </w:pPr>
                              <w:r>
                                <w:fldChar w:fldCharType="begin"/>
                              </w:r>
                              <w:r>
                                <w:instrText xml:space="preserve"> PAGE   \* MERGEFORMAT </w:instrText>
                              </w:r>
                              <w:r>
                                <w:fldChar w:fldCharType="separate"/>
                              </w:r>
                              <w:r>
                                <w:t>2</w:t>
                              </w:r>
                              <w:r>
                                <w:fldChar w:fldCharType="end"/>
                              </w:r>
                            </w:p>
                          </w:sdtContent>
                        </w:sdt>
                        <w:p w14:paraId="243C6A9E" w14:textId="77777777" w:rsidR="005B453F" w:rsidRDefault="005B453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A5657D" id="_x0000_t202" coordsize="21600,21600" o:spt="202" path="m,l,21600r21600,l21600,xe">
              <v:stroke joinstyle="miter"/>
              <v:path gradientshapeok="t" o:connecttype="rect"/>
            </v:shapetype>
            <v:shape id="Text Box 3"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57321"/>
                    </w:sdtPr>
                    <w:sdtContent>
                      <w:p w14:paraId="59CCE364" w14:textId="77777777" w:rsidR="005B453F" w:rsidRDefault="00000000">
                        <w:pPr>
                          <w:pStyle w:val="Footer"/>
                          <w:jc w:val="center"/>
                        </w:pPr>
                        <w:r>
                          <w:fldChar w:fldCharType="begin"/>
                        </w:r>
                        <w:r>
                          <w:instrText xml:space="preserve"> PAGE   \* MERGEFORMAT </w:instrText>
                        </w:r>
                        <w:r>
                          <w:fldChar w:fldCharType="separate"/>
                        </w:r>
                        <w:r>
                          <w:t>2</w:t>
                        </w:r>
                        <w:r>
                          <w:fldChar w:fldCharType="end"/>
                        </w:r>
                      </w:p>
                    </w:sdtContent>
                  </w:sdt>
                  <w:p w14:paraId="243C6A9E" w14:textId="77777777" w:rsidR="005B453F" w:rsidRDefault="005B453F"/>
                </w:txbxContent>
              </v:textbox>
              <w10:wrap anchorx="margin"/>
            </v:shape>
          </w:pict>
        </mc:Fallback>
      </mc:AlternateContent>
    </w:r>
  </w:p>
  <w:p w14:paraId="451B12CC" w14:textId="77777777" w:rsidR="005B453F" w:rsidRDefault="005B45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36FB4" w14:textId="77777777" w:rsidR="005B453F" w:rsidRDefault="005B45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7111252"/>
      <w:docPartObj>
        <w:docPartGallery w:val="AutoText"/>
      </w:docPartObj>
    </w:sdtPr>
    <w:sdtContent>
      <w:p w14:paraId="58C373F2" w14:textId="77777777" w:rsidR="005B453F" w:rsidRDefault="00000000">
        <w:pPr>
          <w:pStyle w:val="Footer"/>
          <w:jc w:val="center"/>
        </w:pPr>
        <w:r>
          <w:fldChar w:fldCharType="begin"/>
        </w:r>
        <w:r>
          <w:instrText xml:space="preserve"> PAGE   \* MERGEFORMAT </w:instrText>
        </w:r>
        <w:r>
          <w:fldChar w:fldCharType="separate"/>
        </w:r>
        <w:r>
          <w:t>2</w:t>
        </w:r>
        <w:r>
          <w:fldChar w:fldCharType="end"/>
        </w:r>
      </w:p>
    </w:sdtContent>
  </w:sdt>
  <w:p w14:paraId="5D43E294" w14:textId="77777777" w:rsidR="005B453F" w:rsidRDefault="005B453F">
    <w:pPr>
      <w:pStyle w:val="Footer"/>
      <w:tabs>
        <w:tab w:val="clear" w:pos="4513"/>
        <w:tab w:val="clear" w:pos="9026"/>
        <w:tab w:val="center" w:pos="446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8D1A9" w14:textId="77777777" w:rsidR="00FB0086" w:rsidRDefault="00FB0086">
      <w:r>
        <w:separator/>
      </w:r>
    </w:p>
  </w:footnote>
  <w:footnote w:type="continuationSeparator" w:id="0">
    <w:p w14:paraId="47F8D4AC" w14:textId="77777777" w:rsidR="00FB0086" w:rsidRDefault="00FB0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666"/>
    <w:multiLevelType w:val="multilevel"/>
    <w:tmpl w:val="01567666"/>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5610D4"/>
    <w:multiLevelType w:val="multilevel"/>
    <w:tmpl w:val="045610D4"/>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5E4740"/>
    <w:multiLevelType w:val="multilevel"/>
    <w:tmpl w:val="045E4740"/>
    <w:lvl w:ilvl="0">
      <w:start w:val="1"/>
      <w:numFmt w:val="bullet"/>
      <w:lvlText w:val=""/>
      <w:lvlJc w:val="left"/>
      <w:pPr>
        <w:tabs>
          <w:tab w:val="left" w:pos="720"/>
        </w:tabs>
        <w:ind w:left="720" w:hanging="360"/>
      </w:pPr>
      <w:rPr>
        <w:rFonts w:ascii="Symbol" w:hAnsi="Symbol" w:hint="default"/>
        <w:sz w:val="24"/>
        <w:szCs w:val="32"/>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5006F76"/>
    <w:multiLevelType w:val="multilevel"/>
    <w:tmpl w:val="05006F76"/>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511A82"/>
    <w:multiLevelType w:val="multilevel"/>
    <w:tmpl w:val="05511A82"/>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5FF3DC5"/>
    <w:multiLevelType w:val="multilevel"/>
    <w:tmpl w:val="05FF3DC5"/>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5ED644C"/>
    <w:multiLevelType w:val="multilevel"/>
    <w:tmpl w:val="15ED644C"/>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 w15:restartNumberingAfterBreak="0">
    <w:nsid w:val="199E0A30"/>
    <w:multiLevelType w:val="multilevel"/>
    <w:tmpl w:val="199E0A30"/>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0"/>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B791BF6"/>
    <w:multiLevelType w:val="multilevel"/>
    <w:tmpl w:val="1B791BF6"/>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D66AC8"/>
    <w:multiLevelType w:val="multilevel"/>
    <w:tmpl w:val="20D66AC8"/>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23E6D16"/>
    <w:multiLevelType w:val="multilevel"/>
    <w:tmpl w:val="223E6D16"/>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1C4E0F"/>
    <w:multiLevelType w:val="multilevel"/>
    <w:tmpl w:val="251C4E0F"/>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5CB0F05"/>
    <w:multiLevelType w:val="multilevel"/>
    <w:tmpl w:val="25CB0F05"/>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8278E0"/>
    <w:multiLevelType w:val="multilevel"/>
    <w:tmpl w:val="268278E0"/>
    <w:lvl w:ilvl="0">
      <w:start w:val="1"/>
      <w:numFmt w:val="decimal"/>
      <w:lvlText w:val="%1."/>
      <w:lvlJc w:val="left"/>
      <w:pPr>
        <w:ind w:left="720" w:hanging="360"/>
      </w:pPr>
      <w:rPr>
        <w:color w:val="auto"/>
      </w:r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7D547DE"/>
    <w:multiLevelType w:val="multilevel"/>
    <w:tmpl w:val="27D547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A455AC9"/>
    <w:multiLevelType w:val="multilevel"/>
    <w:tmpl w:val="2A455AC9"/>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902368"/>
    <w:multiLevelType w:val="multilevel"/>
    <w:tmpl w:val="2D902368"/>
    <w:lvl w:ilvl="0">
      <w:start w:val="2"/>
      <w:numFmt w:val="decimal"/>
      <w:lvlText w:val="%1."/>
      <w:lvlJc w:val="left"/>
      <w:pPr>
        <w:tabs>
          <w:tab w:val="left" w:pos="720"/>
        </w:tabs>
        <w:ind w:left="720" w:hanging="360"/>
      </w:pPr>
      <w:rPr>
        <w:b w:val="0"/>
        <w:bCs w:val="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FF92374"/>
    <w:multiLevelType w:val="multilevel"/>
    <w:tmpl w:val="2FF92374"/>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A546C54"/>
    <w:multiLevelType w:val="multilevel"/>
    <w:tmpl w:val="3A546C54"/>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AEA6067"/>
    <w:multiLevelType w:val="multilevel"/>
    <w:tmpl w:val="3AEA60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FA7DBC"/>
    <w:multiLevelType w:val="multilevel"/>
    <w:tmpl w:val="40FA7DBC"/>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10B796B"/>
    <w:multiLevelType w:val="multilevel"/>
    <w:tmpl w:val="410B796B"/>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2B41EB"/>
    <w:multiLevelType w:val="multilevel"/>
    <w:tmpl w:val="412B41EB"/>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3" w15:restartNumberingAfterBreak="0">
    <w:nsid w:val="435B4CA6"/>
    <w:multiLevelType w:val="multilevel"/>
    <w:tmpl w:val="435B4CA6"/>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2"/>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546450D"/>
    <w:multiLevelType w:val="multilevel"/>
    <w:tmpl w:val="454645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510435"/>
    <w:multiLevelType w:val="multilevel"/>
    <w:tmpl w:val="45510435"/>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8F92A8C"/>
    <w:multiLevelType w:val="multilevel"/>
    <w:tmpl w:val="48F92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A29519A"/>
    <w:multiLevelType w:val="multilevel"/>
    <w:tmpl w:val="4A29519A"/>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6F457D"/>
    <w:multiLevelType w:val="multilevel"/>
    <w:tmpl w:val="516F457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5E187BAE"/>
    <w:multiLevelType w:val="multilevel"/>
    <w:tmpl w:val="5E187BAE"/>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27614D"/>
    <w:multiLevelType w:val="multilevel"/>
    <w:tmpl w:val="6527614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5426264"/>
    <w:multiLevelType w:val="multilevel"/>
    <w:tmpl w:val="65426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C82EFC"/>
    <w:multiLevelType w:val="multilevel"/>
    <w:tmpl w:val="67C82EFC"/>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7E46885"/>
    <w:multiLevelType w:val="multilevel"/>
    <w:tmpl w:val="67E46885"/>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B502CD7"/>
    <w:multiLevelType w:val="multilevel"/>
    <w:tmpl w:val="6B502CD7"/>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EDD5132"/>
    <w:multiLevelType w:val="multilevel"/>
    <w:tmpl w:val="6EDD5132"/>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20D3B93"/>
    <w:multiLevelType w:val="multilevel"/>
    <w:tmpl w:val="720D3B93"/>
    <w:lvl w:ilvl="0">
      <w:start w:val="1"/>
      <w:numFmt w:val="decimal"/>
      <w:pStyle w:val="Heading3"/>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37A587D"/>
    <w:multiLevelType w:val="multilevel"/>
    <w:tmpl w:val="737A587D"/>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71B09A3"/>
    <w:multiLevelType w:val="multilevel"/>
    <w:tmpl w:val="771B09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9F32F36"/>
    <w:multiLevelType w:val="multilevel"/>
    <w:tmpl w:val="79F32F36"/>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0948F7"/>
    <w:multiLevelType w:val="multilevel"/>
    <w:tmpl w:val="7B0948F7"/>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B9C605F"/>
    <w:multiLevelType w:val="multilevel"/>
    <w:tmpl w:val="7B9C605F"/>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7451536">
    <w:abstractNumId w:val="36"/>
  </w:num>
  <w:num w:numId="2" w16cid:durableId="2115515034">
    <w:abstractNumId w:val="26"/>
  </w:num>
  <w:num w:numId="3" w16cid:durableId="1101876069">
    <w:abstractNumId w:val="19"/>
  </w:num>
  <w:num w:numId="4" w16cid:durableId="1705865259">
    <w:abstractNumId w:val="24"/>
  </w:num>
  <w:num w:numId="5" w16cid:durableId="512496539">
    <w:abstractNumId w:val="38"/>
  </w:num>
  <w:num w:numId="6" w16cid:durableId="261188557">
    <w:abstractNumId w:val="22"/>
  </w:num>
  <w:num w:numId="7" w16cid:durableId="2316921">
    <w:abstractNumId w:val="6"/>
  </w:num>
  <w:num w:numId="8" w16cid:durableId="894319858">
    <w:abstractNumId w:val="28"/>
  </w:num>
  <w:num w:numId="9" w16cid:durableId="454177741">
    <w:abstractNumId w:val="30"/>
  </w:num>
  <w:num w:numId="10" w16cid:durableId="364018985">
    <w:abstractNumId w:val="16"/>
  </w:num>
  <w:num w:numId="11" w16cid:durableId="1112937212">
    <w:abstractNumId w:val="41"/>
  </w:num>
  <w:num w:numId="12" w16cid:durableId="1612739019">
    <w:abstractNumId w:val="18"/>
  </w:num>
  <w:num w:numId="13" w16cid:durableId="1255093565">
    <w:abstractNumId w:val="31"/>
  </w:num>
  <w:num w:numId="14" w16cid:durableId="1911690722">
    <w:abstractNumId w:val="0"/>
  </w:num>
  <w:num w:numId="15" w16cid:durableId="1101873822">
    <w:abstractNumId w:val="13"/>
  </w:num>
  <w:num w:numId="16" w16cid:durableId="889072056">
    <w:abstractNumId w:val="27"/>
  </w:num>
  <w:num w:numId="17" w16cid:durableId="1811631780">
    <w:abstractNumId w:val="34"/>
  </w:num>
  <w:num w:numId="18" w16cid:durableId="536236345">
    <w:abstractNumId w:val="8"/>
  </w:num>
  <w:num w:numId="19" w16cid:durableId="312954758">
    <w:abstractNumId w:val="9"/>
  </w:num>
  <w:num w:numId="20" w16cid:durableId="1523397873">
    <w:abstractNumId w:val="7"/>
  </w:num>
  <w:num w:numId="21" w16cid:durableId="1565943561">
    <w:abstractNumId w:val="11"/>
  </w:num>
  <w:num w:numId="22" w16cid:durableId="1810828407">
    <w:abstractNumId w:val="23"/>
  </w:num>
  <w:num w:numId="23" w16cid:durableId="400296237">
    <w:abstractNumId w:val="4"/>
  </w:num>
  <w:num w:numId="24" w16cid:durableId="101189099">
    <w:abstractNumId w:val="1"/>
  </w:num>
  <w:num w:numId="25" w16cid:durableId="1745226374">
    <w:abstractNumId w:val="37"/>
  </w:num>
  <w:num w:numId="26" w16cid:durableId="1678382683">
    <w:abstractNumId w:val="33"/>
  </w:num>
  <w:num w:numId="27" w16cid:durableId="874855193">
    <w:abstractNumId w:val="40"/>
  </w:num>
  <w:num w:numId="28" w16cid:durableId="1125198874">
    <w:abstractNumId w:val="32"/>
  </w:num>
  <w:num w:numId="29" w16cid:durableId="1768385970">
    <w:abstractNumId w:val="12"/>
  </w:num>
  <w:num w:numId="30" w16cid:durableId="1042826056">
    <w:abstractNumId w:val="25"/>
  </w:num>
  <w:num w:numId="31" w16cid:durableId="1275020700">
    <w:abstractNumId w:val="20"/>
  </w:num>
  <w:num w:numId="32" w16cid:durableId="1103766531">
    <w:abstractNumId w:val="15"/>
  </w:num>
  <w:num w:numId="33" w16cid:durableId="251477147">
    <w:abstractNumId w:val="29"/>
  </w:num>
  <w:num w:numId="34" w16cid:durableId="1947151680">
    <w:abstractNumId w:val="5"/>
  </w:num>
  <w:num w:numId="35" w16cid:durableId="355812568">
    <w:abstractNumId w:val="21"/>
  </w:num>
  <w:num w:numId="36" w16cid:durableId="1054541528">
    <w:abstractNumId w:val="17"/>
  </w:num>
  <w:num w:numId="37" w16cid:durableId="1080055858">
    <w:abstractNumId w:val="3"/>
  </w:num>
  <w:num w:numId="38" w16cid:durableId="1037196227">
    <w:abstractNumId w:val="10"/>
  </w:num>
  <w:num w:numId="39" w16cid:durableId="1898928777">
    <w:abstractNumId w:val="35"/>
  </w:num>
  <w:num w:numId="40" w16cid:durableId="1309431451">
    <w:abstractNumId w:val="39"/>
  </w:num>
  <w:num w:numId="41" w16cid:durableId="1397170139">
    <w:abstractNumId w:val="2"/>
  </w:num>
  <w:num w:numId="42" w16cid:durableId="18270126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1AF"/>
    <w:rsid w:val="00002A7C"/>
    <w:rsid w:val="00004ADD"/>
    <w:rsid w:val="00004BDC"/>
    <w:rsid w:val="00005153"/>
    <w:rsid w:val="00005412"/>
    <w:rsid w:val="00006215"/>
    <w:rsid w:val="00006473"/>
    <w:rsid w:val="00007D65"/>
    <w:rsid w:val="000122A5"/>
    <w:rsid w:val="000147E1"/>
    <w:rsid w:val="0001537F"/>
    <w:rsid w:val="0001603C"/>
    <w:rsid w:val="00016731"/>
    <w:rsid w:val="00016ED8"/>
    <w:rsid w:val="0002053B"/>
    <w:rsid w:val="00020A70"/>
    <w:rsid w:val="00023B90"/>
    <w:rsid w:val="0002566E"/>
    <w:rsid w:val="0003504D"/>
    <w:rsid w:val="00035A99"/>
    <w:rsid w:val="00036D4B"/>
    <w:rsid w:val="000374AF"/>
    <w:rsid w:val="00042F1A"/>
    <w:rsid w:val="000436DD"/>
    <w:rsid w:val="00043A79"/>
    <w:rsid w:val="000447AC"/>
    <w:rsid w:val="00045601"/>
    <w:rsid w:val="00047EAD"/>
    <w:rsid w:val="0005024B"/>
    <w:rsid w:val="00051C92"/>
    <w:rsid w:val="00053A10"/>
    <w:rsid w:val="00053CE0"/>
    <w:rsid w:val="00055019"/>
    <w:rsid w:val="000550B2"/>
    <w:rsid w:val="00056BE0"/>
    <w:rsid w:val="00056D7D"/>
    <w:rsid w:val="00060755"/>
    <w:rsid w:val="00060DEB"/>
    <w:rsid w:val="000623E9"/>
    <w:rsid w:val="00063C4B"/>
    <w:rsid w:val="00066656"/>
    <w:rsid w:val="00067C1A"/>
    <w:rsid w:val="00070B70"/>
    <w:rsid w:val="00070F5B"/>
    <w:rsid w:val="00074DE8"/>
    <w:rsid w:val="000771B2"/>
    <w:rsid w:val="00081A77"/>
    <w:rsid w:val="00084A3E"/>
    <w:rsid w:val="00087843"/>
    <w:rsid w:val="00090551"/>
    <w:rsid w:val="00090CCB"/>
    <w:rsid w:val="00093737"/>
    <w:rsid w:val="00094517"/>
    <w:rsid w:val="00096141"/>
    <w:rsid w:val="00096E0C"/>
    <w:rsid w:val="00097724"/>
    <w:rsid w:val="000A016D"/>
    <w:rsid w:val="000A0C4A"/>
    <w:rsid w:val="000A0CBB"/>
    <w:rsid w:val="000A20F8"/>
    <w:rsid w:val="000A231F"/>
    <w:rsid w:val="000A34E3"/>
    <w:rsid w:val="000A482B"/>
    <w:rsid w:val="000A592F"/>
    <w:rsid w:val="000A6FE9"/>
    <w:rsid w:val="000B2677"/>
    <w:rsid w:val="000B5CAA"/>
    <w:rsid w:val="000B5FCB"/>
    <w:rsid w:val="000B6856"/>
    <w:rsid w:val="000B723B"/>
    <w:rsid w:val="000C0D43"/>
    <w:rsid w:val="000C2DF7"/>
    <w:rsid w:val="000C4077"/>
    <w:rsid w:val="000C4C4C"/>
    <w:rsid w:val="000C6598"/>
    <w:rsid w:val="000C7353"/>
    <w:rsid w:val="000C7600"/>
    <w:rsid w:val="000D18F6"/>
    <w:rsid w:val="000D38B4"/>
    <w:rsid w:val="000D3D91"/>
    <w:rsid w:val="000D58AB"/>
    <w:rsid w:val="000D5A9C"/>
    <w:rsid w:val="000D5E5D"/>
    <w:rsid w:val="000D7B81"/>
    <w:rsid w:val="000E2A51"/>
    <w:rsid w:val="000E2DE0"/>
    <w:rsid w:val="000E36A6"/>
    <w:rsid w:val="000E4BD3"/>
    <w:rsid w:val="000E56EC"/>
    <w:rsid w:val="000E5F44"/>
    <w:rsid w:val="000E6CEF"/>
    <w:rsid w:val="000F0B3B"/>
    <w:rsid w:val="000F2C9F"/>
    <w:rsid w:val="000F643F"/>
    <w:rsid w:val="000F6681"/>
    <w:rsid w:val="000F7DB0"/>
    <w:rsid w:val="00102238"/>
    <w:rsid w:val="0010240C"/>
    <w:rsid w:val="001059F9"/>
    <w:rsid w:val="00110B2B"/>
    <w:rsid w:val="00112304"/>
    <w:rsid w:val="001135FB"/>
    <w:rsid w:val="00114A36"/>
    <w:rsid w:val="00116736"/>
    <w:rsid w:val="00120054"/>
    <w:rsid w:val="00120147"/>
    <w:rsid w:val="001204BE"/>
    <w:rsid w:val="0012077D"/>
    <w:rsid w:val="00122446"/>
    <w:rsid w:val="001228CE"/>
    <w:rsid w:val="00123E9F"/>
    <w:rsid w:val="00127F95"/>
    <w:rsid w:val="00134C7B"/>
    <w:rsid w:val="00135A55"/>
    <w:rsid w:val="001415B1"/>
    <w:rsid w:val="00143C85"/>
    <w:rsid w:val="00143FA4"/>
    <w:rsid w:val="00144404"/>
    <w:rsid w:val="001444BF"/>
    <w:rsid w:val="001445B4"/>
    <w:rsid w:val="001476AB"/>
    <w:rsid w:val="001476D3"/>
    <w:rsid w:val="001479BF"/>
    <w:rsid w:val="001530B4"/>
    <w:rsid w:val="0015413F"/>
    <w:rsid w:val="0015508A"/>
    <w:rsid w:val="00156678"/>
    <w:rsid w:val="0015728E"/>
    <w:rsid w:val="00157BFF"/>
    <w:rsid w:val="00157DA3"/>
    <w:rsid w:val="00162DC0"/>
    <w:rsid w:val="0016312B"/>
    <w:rsid w:val="0016366E"/>
    <w:rsid w:val="001642FE"/>
    <w:rsid w:val="00164F81"/>
    <w:rsid w:val="00164FCB"/>
    <w:rsid w:val="001652A2"/>
    <w:rsid w:val="00165CB7"/>
    <w:rsid w:val="00167F95"/>
    <w:rsid w:val="00170F6D"/>
    <w:rsid w:val="00171D2F"/>
    <w:rsid w:val="001735CB"/>
    <w:rsid w:val="001737C9"/>
    <w:rsid w:val="00174A0D"/>
    <w:rsid w:val="00175C55"/>
    <w:rsid w:val="00176E40"/>
    <w:rsid w:val="00177150"/>
    <w:rsid w:val="00180D1E"/>
    <w:rsid w:val="00181C60"/>
    <w:rsid w:val="00190A4E"/>
    <w:rsid w:val="00191553"/>
    <w:rsid w:val="001915CA"/>
    <w:rsid w:val="00191750"/>
    <w:rsid w:val="00191FF5"/>
    <w:rsid w:val="00192C6D"/>
    <w:rsid w:val="00193280"/>
    <w:rsid w:val="0019354C"/>
    <w:rsid w:val="001954EC"/>
    <w:rsid w:val="00195F6E"/>
    <w:rsid w:val="00196CE9"/>
    <w:rsid w:val="00196FF9"/>
    <w:rsid w:val="001A04CC"/>
    <w:rsid w:val="001A05BA"/>
    <w:rsid w:val="001A42AF"/>
    <w:rsid w:val="001A4B64"/>
    <w:rsid w:val="001B109A"/>
    <w:rsid w:val="001B317B"/>
    <w:rsid w:val="001B34B5"/>
    <w:rsid w:val="001C3536"/>
    <w:rsid w:val="001C68A3"/>
    <w:rsid w:val="001D0D21"/>
    <w:rsid w:val="001D32EB"/>
    <w:rsid w:val="001D3DE1"/>
    <w:rsid w:val="001D50B7"/>
    <w:rsid w:val="001D6D13"/>
    <w:rsid w:val="001E17E2"/>
    <w:rsid w:val="001E2631"/>
    <w:rsid w:val="001E522C"/>
    <w:rsid w:val="001F25AB"/>
    <w:rsid w:val="001F2AA4"/>
    <w:rsid w:val="001F3689"/>
    <w:rsid w:val="001F521D"/>
    <w:rsid w:val="001F5BA1"/>
    <w:rsid w:val="001F6438"/>
    <w:rsid w:val="001F679E"/>
    <w:rsid w:val="001F73B7"/>
    <w:rsid w:val="001F79A8"/>
    <w:rsid w:val="00200A6E"/>
    <w:rsid w:val="0020146E"/>
    <w:rsid w:val="00201479"/>
    <w:rsid w:val="00202BAE"/>
    <w:rsid w:val="002034A7"/>
    <w:rsid w:val="002037E9"/>
    <w:rsid w:val="00203E82"/>
    <w:rsid w:val="00204780"/>
    <w:rsid w:val="002051F2"/>
    <w:rsid w:val="00205A50"/>
    <w:rsid w:val="00207BC8"/>
    <w:rsid w:val="00210DE8"/>
    <w:rsid w:val="00212624"/>
    <w:rsid w:val="00215CE3"/>
    <w:rsid w:val="002205B7"/>
    <w:rsid w:val="00221FB7"/>
    <w:rsid w:val="00222191"/>
    <w:rsid w:val="00222BDD"/>
    <w:rsid w:val="00225A5B"/>
    <w:rsid w:val="00225CEC"/>
    <w:rsid w:val="002278D4"/>
    <w:rsid w:val="002325D0"/>
    <w:rsid w:val="00232BC9"/>
    <w:rsid w:val="0023424D"/>
    <w:rsid w:val="00234EC2"/>
    <w:rsid w:val="00235858"/>
    <w:rsid w:val="00235F58"/>
    <w:rsid w:val="00240530"/>
    <w:rsid w:val="00240766"/>
    <w:rsid w:val="00241094"/>
    <w:rsid w:val="0024469C"/>
    <w:rsid w:val="002449C8"/>
    <w:rsid w:val="0024653C"/>
    <w:rsid w:val="0024728F"/>
    <w:rsid w:val="0025300E"/>
    <w:rsid w:val="0025434E"/>
    <w:rsid w:val="00262078"/>
    <w:rsid w:val="0026312D"/>
    <w:rsid w:val="0026391F"/>
    <w:rsid w:val="00263C18"/>
    <w:rsid w:val="00263C6E"/>
    <w:rsid w:val="00265B4F"/>
    <w:rsid w:val="00266A02"/>
    <w:rsid w:val="0027032D"/>
    <w:rsid w:val="00270988"/>
    <w:rsid w:val="00273879"/>
    <w:rsid w:val="002748B5"/>
    <w:rsid w:val="0027568D"/>
    <w:rsid w:val="00276D01"/>
    <w:rsid w:val="0027712B"/>
    <w:rsid w:val="00280CF3"/>
    <w:rsid w:val="002841E2"/>
    <w:rsid w:val="00284D73"/>
    <w:rsid w:val="002858D2"/>
    <w:rsid w:val="00285989"/>
    <w:rsid w:val="00286506"/>
    <w:rsid w:val="00287D08"/>
    <w:rsid w:val="00292DDB"/>
    <w:rsid w:val="00292EE8"/>
    <w:rsid w:val="0029395C"/>
    <w:rsid w:val="00294096"/>
    <w:rsid w:val="002A155B"/>
    <w:rsid w:val="002A17FB"/>
    <w:rsid w:val="002A575E"/>
    <w:rsid w:val="002A5FD3"/>
    <w:rsid w:val="002A78E5"/>
    <w:rsid w:val="002B0D5C"/>
    <w:rsid w:val="002B1390"/>
    <w:rsid w:val="002B1EB1"/>
    <w:rsid w:val="002B2A57"/>
    <w:rsid w:val="002B2E33"/>
    <w:rsid w:val="002B450B"/>
    <w:rsid w:val="002B4994"/>
    <w:rsid w:val="002B4D2F"/>
    <w:rsid w:val="002B4DB3"/>
    <w:rsid w:val="002B5330"/>
    <w:rsid w:val="002B5384"/>
    <w:rsid w:val="002B5F00"/>
    <w:rsid w:val="002B6277"/>
    <w:rsid w:val="002B6684"/>
    <w:rsid w:val="002B72B8"/>
    <w:rsid w:val="002C0C68"/>
    <w:rsid w:val="002C11CC"/>
    <w:rsid w:val="002C128F"/>
    <w:rsid w:val="002C3846"/>
    <w:rsid w:val="002C3C1D"/>
    <w:rsid w:val="002C4D87"/>
    <w:rsid w:val="002C4DA8"/>
    <w:rsid w:val="002C5CC4"/>
    <w:rsid w:val="002C623D"/>
    <w:rsid w:val="002C73C6"/>
    <w:rsid w:val="002C7D52"/>
    <w:rsid w:val="002D1F37"/>
    <w:rsid w:val="002D3A93"/>
    <w:rsid w:val="002E1A23"/>
    <w:rsid w:val="002E2EE5"/>
    <w:rsid w:val="002E49D7"/>
    <w:rsid w:val="002E5417"/>
    <w:rsid w:val="002E7F4C"/>
    <w:rsid w:val="002F54F1"/>
    <w:rsid w:val="002F63E1"/>
    <w:rsid w:val="003117FA"/>
    <w:rsid w:val="00311941"/>
    <w:rsid w:val="003155E6"/>
    <w:rsid w:val="00327458"/>
    <w:rsid w:val="00327B54"/>
    <w:rsid w:val="00331DC6"/>
    <w:rsid w:val="003338F7"/>
    <w:rsid w:val="003353D3"/>
    <w:rsid w:val="00335707"/>
    <w:rsid w:val="0033740F"/>
    <w:rsid w:val="003376E8"/>
    <w:rsid w:val="00340D7B"/>
    <w:rsid w:val="00343198"/>
    <w:rsid w:val="00345CF9"/>
    <w:rsid w:val="00346BE0"/>
    <w:rsid w:val="00347D5C"/>
    <w:rsid w:val="00347DA3"/>
    <w:rsid w:val="00351F52"/>
    <w:rsid w:val="003603E0"/>
    <w:rsid w:val="003609E1"/>
    <w:rsid w:val="00360A16"/>
    <w:rsid w:val="00361468"/>
    <w:rsid w:val="00361C9C"/>
    <w:rsid w:val="00361F04"/>
    <w:rsid w:val="00362341"/>
    <w:rsid w:val="00365FBD"/>
    <w:rsid w:val="003665F8"/>
    <w:rsid w:val="0037004E"/>
    <w:rsid w:val="00371D37"/>
    <w:rsid w:val="00372444"/>
    <w:rsid w:val="00373761"/>
    <w:rsid w:val="003742C4"/>
    <w:rsid w:val="00377BB1"/>
    <w:rsid w:val="00380DCA"/>
    <w:rsid w:val="00383E1E"/>
    <w:rsid w:val="00390D7E"/>
    <w:rsid w:val="00392F90"/>
    <w:rsid w:val="00393DF9"/>
    <w:rsid w:val="003944A3"/>
    <w:rsid w:val="0039739B"/>
    <w:rsid w:val="003A15C8"/>
    <w:rsid w:val="003A248C"/>
    <w:rsid w:val="003A2A2B"/>
    <w:rsid w:val="003A37CD"/>
    <w:rsid w:val="003A55A8"/>
    <w:rsid w:val="003B2D29"/>
    <w:rsid w:val="003B53E9"/>
    <w:rsid w:val="003B6E65"/>
    <w:rsid w:val="003C03F5"/>
    <w:rsid w:val="003C1F55"/>
    <w:rsid w:val="003C38C1"/>
    <w:rsid w:val="003C42EC"/>
    <w:rsid w:val="003C44EE"/>
    <w:rsid w:val="003C6BEE"/>
    <w:rsid w:val="003D083D"/>
    <w:rsid w:val="003D1B47"/>
    <w:rsid w:val="003D2E52"/>
    <w:rsid w:val="003D3AF9"/>
    <w:rsid w:val="003D4B00"/>
    <w:rsid w:val="003E00D4"/>
    <w:rsid w:val="003E0CA1"/>
    <w:rsid w:val="003E0CB9"/>
    <w:rsid w:val="003E1B99"/>
    <w:rsid w:val="003E531E"/>
    <w:rsid w:val="003E5E80"/>
    <w:rsid w:val="003E5FED"/>
    <w:rsid w:val="003E6A9E"/>
    <w:rsid w:val="003F1A0D"/>
    <w:rsid w:val="003F1ED5"/>
    <w:rsid w:val="003F4E94"/>
    <w:rsid w:val="003F57D9"/>
    <w:rsid w:val="003F6772"/>
    <w:rsid w:val="003F73E0"/>
    <w:rsid w:val="0040058E"/>
    <w:rsid w:val="004026F4"/>
    <w:rsid w:val="00403596"/>
    <w:rsid w:val="004037FF"/>
    <w:rsid w:val="0040436D"/>
    <w:rsid w:val="00405794"/>
    <w:rsid w:val="00405F05"/>
    <w:rsid w:val="0040651A"/>
    <w:rsid w:val="00410D92"/>
    <w:rsid w:val="004124EC"/>
    <w:rsid w:val="00412755"/>
    <w:rsid w:val="00416B5E"/>
    <w:rsid w:val="0042039D"/>
    <w:rsid w:val="0042113E"/>
    <w:rsid w:val="00422559"/>
    <w:rsid w:val="00422768"/>
    <w:rsid w:val="00422894"/>
    <w:rsid w:val="004257E6"/>
    <w:rsid w:val="0043065A"/>
    <w:rsid w:val="00433611"/>
    <w:rsid w:val="00433A6B"/>
    <w:rsid w:val="004364C0"/>
    <w:rsid w:val="00436742"/>
    <w:rsid w:val="00440357"/>
    <w:rsid w:val="00440823"/>
    <w:rsid w:val="0044186C"/>
    <w:rsid w:val="00441A93"/>
    <w:rsid w:val="004438AA"/>
    <w:rsid w:val="00444D2D"/>
    <w:rsid w:val="00445154"/>
    <w:rsid w:val="00446C1D"/>
    <w:rsid w:val="00450C8B"/>
    <w:rsid w:val="00450CC8"/>
    <w:rsid w:val="00451768"/>
    <w:rsid w:val="004517EA"/>
    <w:rsid w:val="004523B9"/>
    <w:rsid w:val="00454AC4"/>
    <w:rsid w:val="00455998"/>
    <w:rsid w:val="00460077"/>
    <w:rsid w:val="00460613"/>
    <w:rsid w:val="00462208"/>
    <w:rsid w:val="004624A7"/>
    <w:rsid w:val="00462EFC"/>
    <w:rsid w:val="004632F4"/>
    <w:rsid w:val="00463812"/>
    <w:rsid w:val="00463B51"/>
    <w:rsid w:val="004643B2"/>
    <w:rsid w:val="00465791"/>
    <w:rsid w:val="00466951"/>
    <w:rsid w:val="00473DA9"/>
    <w:rsid w:val="0047414E"/>
    <w:rsid w:val="00480176"/>
    <w:rsid w:val="00482099"/>
    <w:rsid w:val="004821A3"/>
    <w:rsid w:val="00482B79"/>
    <w:rsid w:val="00482C9B"/>
    <w:rsid w:val="0048397D"/>
    <w:rsid w:val="004860AD"/>
    <w:rsid w:val="004875FB"/>
    <w:rsid w:val="004904EF"/>
    <w:rsid w:val="00493A55"/>
    <w:rsid w:val="00497052"/>
    <w:rsid w:val="004972EA"/>
    <w:rsid w:val="0049759E"/>
    <w:rsid w:val="004A7A65"/>
    <w:rsid w:val="004B1100"/>
    <w:rsid w:val="004B39E8"/>
    <w:rsid w:val="004B5DFA"/>
    <w:rsid w:val="004B6638"/>
    <w:rsid w:val="004C3F61"/>
    <w:rsid w:val="004C4472"/>
    <w:rsid w:val="004C4A00"/>
    <w:rsid w:val="004C50C6"/>
    <w:rsid w:val="004D0C25"/>
    <w:rsid w:val="004D34F8"/>
    <w:rsid w:val="004D5CE0"/>
    <w:rsid w:val="004D6B18"/>
    <w:rsid w:val="004E179C"/>
    <w:rsid w:val="004E24DE"/>
    <w:rsid w:val="004E2D8D"/>
    <w:rsid w:val="004E3E8B"/>
    <w:rsid w:val="004E68C0"/>
    <w:rsid w:val="004E6F99"/>
    <w:rsid w:val="004F0476"/>
    <w:rsid w:val="004F17B6"/>
    <w:rsid w:val="004F23A0"/>
    <w:rsid w:val="004F3DD9"/>
    <w:rsid w:val="004F48E6"/>
    <w:rsid w:val="004F4E43"/>
    <w:rsid w:val="005040B6"/>
    <w:rsid w:val="00504C34"/>
    <w:rsid w:val="00516848"/>
    <w:rsid w:val="00517F5E"/>
    <w:rsid w:val="00520AAC"/>
    <w:rsid w:val="005216D7"/>
    <w:rsid w:val="00522CD8"/>
    <w:rsid w:val="00523A69"/>
    <w:rsid w:val="00525224"/>
    <w:rsid w:val="00530453"/>
    <w:rsid w:val="00530992"/>
    <w:rsid w:val="005312E5"/>
    <w:rsid w:val="00531CF5"/>
    <w:rsid w:val="00535D74"/>
    <w:rsid w:val="00536F48"/>
    <w:rsid w:val="00537A15"/>
    <w:rsid w:val="005422C8"/>
    <w:rsid w:val="00543349"/>
    <w:rsid w:val="005439A9"/>
    <w:rsid w:val="00543FA0"/>
    <w:rsid w:val="005449E5"/>
    <w:rsid w:val="00544B52"/>
    <w:rsid w:val="00546BFD"/>
    <w:rsid w:val="00550FC6"/>
    <w:rsid w:val="00552541"/>
    <w:rsid w:val="005529BB"/>
    <w:rsid w:val="00552E01"/>
    <w:rsid w:val="00553CF0"/>
    <w:rsid w:val="00556DF5"/>
    <w:rsid w:val="00560DFC"/>
    <w:rsid w:val="00561935"/>
    <w:rsid w:val="00561AD2"/>
    <w:rsid w:val="00561F9D"/>
    <w:rsid w:val="00563506"/>
    <w:rsid w:val="00563FC3"/>
    <w:rsid w:val="005715BE"/>
    <w:rsid w:val="00571DE9"/>
    <w:rsid w:val="0057303A"/>
    <w:rsid w:val="005801BD"/>
    <w:rsid w:val="0058038A"/>
    <w:rsid w:val="005806D9"/>
    <w:rsid w:val="005812DD"/>
    <w:rsid w:val="005812EA"/>
    <w:rsid w:val="00581648"/>
    <w:rsid w:val="00581944"/>
    <w:rsid w:val="00586D53"/>
    <w:rsid w:val="00587721"/>
    <w:rsid w:val="005902BB"/>
    <w:rsid w:val="00590446"/>
    <w:rsid w:val="0059063E"/>
    <w:rsid w:val="00590CB3"/>
    <w:rsid w:val="005964E5"/>
    <w:rsid w:val="005979CA"/>
    <w:rsid w:val="005A01AF"/>
    <w:rsid w:val="005A22C3"/>
    <w:rsid w:val="005A27D7"/>
    <w:rsid w:val="005A4CC6"/>
    <w:rsid w:val="005A692C"/>
    <w:rsid w:val="005A6DFA"/>
    <w:rsid w:val="005A760E"/>
    <w:rsid w:val="005B32E0"/>
    <w:rsid w:val="005B453F"/>
    <w:rsid w:val="005B66D8"/>
    <w:rsid w:val="005C287B"/>
    <w:rsid w:val="005C2F85"/>
    <w:rsid w:val="005C5310"/>
    <w:rsid w:val="005C702C"/>
    <w:rsid w:val="005D046F"/>
    <w:rsid w:val="005D268C"/>
    <w:rsid w:val="005D6B2B"/>
    <w:rsid w:val="005E34E9"/>
    <w:rsid w:val="005E3A13"/>
    <w:rsid w:val="005E3E79"/>
    <w:rsid w:val="005E40AC"/>
    <w:rsid w:val="005E44F4"/>
    <w:rsid w:val="005E4BFE"/>
    <w:rsid w:val="005F0113"/>
    <w:rsid w:val="005F2488"/>
    <w:rsid w:val="005F5912"/>
    <w:rsid w:val="005F6693"/>
    <w:rsid w:val="00600713"/>
    <w:rsid w:val="00601788"/>
    <w:rsid w:val="006034C3"/>
    <w:rsid w:val="00603B98"/>
    <w:rsid w:val="00605624"/>
    <w:rsid w:val="00606787"/>
    <w:rsid w:val="00607416"/>
    <w:rsid w:val="00610AD2"/>
    <w:rsid w:val="00612233"/>
    <w:rsid w:val="006136F1"/>
    <w:rsid w:val="0061439E"/>
    <w:rsid w:val="0061769F"/>
    <w:rsid w:val="006202D4"/>
    <w:rsid w:val="006210E9"/>
    <w:rsid w:val="00622CB1"/>
    <w:rsid w:val="00625EF0"/>
    <w:rsid w:val="00626517"/>
    <w:rsid w:val="00630E3E"/>
    <w:rsid w:val="006314F5"/>
    <w:rsid w:val="00632052"/>
    <w:rsid w:val="00633000"/>
    <w:rsid w:val="00635506"/>
    <w:rsid w:val="00636693"/>
    <w:rsid w:val="006400ED"/>
    <w:rsid w:val="00641678"/>
    <w:rsid w:val="00643A75"/>
    <w:rsid w:val="00644532"/>
    <w:rsid w:val="00646A2F"/>
    <w:rsid w:val="00650BCD"/>
    <w:rsid w:val="00651FD2"/>
    <w:rsid w:val="00660634"/>
    <w:rsid w:val="00664B38"/>
    <w:rsid w:val="006655D7"/>
    <w:rsid w:val="00665E38"/>
    <w:rsid w:val="006664DF"/>
    <w:rsid w:val="006679CE"/>
    <w:rsid w:val="00670A53"/>
    <w:rsid w:val="00672C7A"/>
    <w:rsid w:val="00674E20"/>
    <w:rsid w:val="00675A3D"/>
    <w:rsid w:val="00676B97"/>
    <w:rsid w:val="0067754C"/>
    <w:rsid w:val="0068000B"/>
    <w:rsid w:val="006821C8"/>
    <w:rsid w:val="006857DD"/>
    <w:rsid w:val="00687031"/>
    <w:rsid w:val="00690996"/>
    <w:rsid w:val="00693637"/>
    <w:rsid w:val="00694635"/>
    <w:rsid w:val="00694B92"/>
    <w:rsid w:val="006A1091"/>
    <w:rsid w:val="006A36A9"/>
    <w:rsid w:val="006A42F6"/>
    <w:rsid w:val="006A7A26"/>
    <w:rsid w:val="006B002E"/>
    <w:rsid w:val="006B0658"/>
    <w:rsid w:val="006B20BF"/>
    <w:rsid w:val="006B3608"/>
    <w:rsid w:val="006B6C34"/>
    <w:rsid w:val="006B6CF3"/>
    <w:rsid w:val="006C2D2E"/>
    <w:rsid w:val="006C5370"/>
    <w:rsid w:val="006D11B4"/>
    <w:rsid w:val="006D3CD8"/>
    <w:rsid w:val="006D4B4E"/>
    <w:rsid w:val="006D4B62"/>
    <w:rsid w:val="006E1811"/>
    <w:rsid w:val="006E2B09"/>
    <w:rsid w:val="006E3161"/>
    <w:rsid w:val="006E3F19"/>
    <w:rsid w:val="006E4FDC"/>
    <w:rsid w:val="006E6085"/>
    <w:rsid w:val="006E6BD8"/>
    <w:rsid w:val="006E6FE5"/>
    <w:rsid w:val="006E7BB9"/>
    <w:rsid w:val="006F3FA5"/>
    <w:rsid w:val="006F5E67"/>
    <w:rsid w:val="006F629D"/>
    <w:rsid w:val="00700627"/>
    <w:rsid w:val="00701599"/>
    <w:rsid w:val="007016D9"/>
    <w:rsid w:val="00703737"/>
    <w:rsid w:val="00703833"/>
    <w:rsid w:val="00704CA1"/>
    <w:rsid w:val="0071170A"/>
    <w:rsid w:val="0071322E"/>
    <w:rsid w:val="0071377A"/>
    <w:rsid w:val="00713CB3"/>
    <w:rsid w:val="00715B3D"/>
    <w:rsid w:val="0072181F"/>
    <w:rsid w:val="00721D0B"/>
    <w:rsid w:val="00721FA2"/>
    <w:rsid w:val="0072238B"/>
    <w:rsid w:val="00722CE2"/>
    <w:rsid w:val="007244E1"/>
    <w:rsid w:val="00725927"/>
    <w:rsid w:val="007264FA"/>
    <w:rsid w:val="007324BE"/>
    <w:rsid w:val="00732F95"/>
    <w:rsid w:val="00733906"/>
    <w:rsid w:val="0073433E"/>
    <w:rsid w:val="007347A3"/>
    <w:rsid w:val="00736057"/>
    <w:rsid w:val="00736DFC"/>
    <w:rsid w:val="007400EE"/>
    <w:rsid w:val="00740822"/>
    <w:rsid w:val="00741735"/>
    <w:rsid w:val="00753FDF"/>
    <w:rsid w:val="00761450"/>
    <w:rsid w:val="0076150A"/>
    <w:rsid w:val="00761964"/>
    <w:rsid w:val="00761F04"/>
    <w:rsid w:val="007642A6"/>
    <w:rsid w:val="0076459B"/>
    <w:rsid w:val="007659EE"/>
    <w:rsid w:val="00766A12"/>
    <w:rsid w:val="00767B20"/>
    <w:rsid w:val="007702A1"/>
    <w:rsid w:val="00771C36"/>
    <w:rsid w:val="00771C82"/>
    <w:rsid w:val="007725CC"/>
    <w:rsid w:val="0077448B"/>
    <w:rsid w:val="007776EB"/>
    <w:rsid w:val="00780A7E"/>
    <w:rsid w:val="00781107"/>
    <w:rsid w:val="00784478"/>
    <w:rsid w:val="007844AD"/>
    <w:rsid w:val="00784E3D"/>
    <w:rsid w:val="0078521C"/>
    <w:rsid w:val="007863F7"/>
    <w:rsid w:val="00787710"/>
    <w:rsid w:val="00787B9D"/>
    <w:rsid w:val="00787DA8"/>
    <w:rsid w:val="00790FB2"/>
    <w:rsid w:val="00791B2C"/>
    <w:rsid w:val="00791F78"/>
    <w:rsid w:val="007937CC"/>
    <w:rsid w:val="00795890"/>
    <w:rsid w:val="00795967"/>
    <w:rsid w:val="00796DD7"/>
    <w:rsid w:val="0079777C"/>
    <w:rsid w:val="007A0D3F"/>
    <w:rsid w:val="007A1084"/>
    <w:rsid w:val="007A1C51"/>
    <w:rsid w:val="007A429A"/>
    <w:rsid w:val="007A51CA"/>
    <w:rsid w:val="007A7C8C"/>
    <w:rsid w:val="007A7F73"/>
    <w:rsid w:val="007B11AA"/>
    <w:rsid w:val="007B235B"/>
    <w:rsid w:val="007B389B"/>
    <w:rsid w:val="007C4DFD"/>
    <w:rsid w:val="007D0ACE"/>
    <w:rsid w:val="007D2C48"/>
    <w:rsid w:val="007D3E99"/>
    <w:rsid w:val="007D4A87"/>
    <w:rsid w:val="007D5B3E"/>
    <w:rsid w:val="007D72D6"/>
    <w:rsid w:val="007D7805"/>
    <w:rsid w:val="007E44D5"/>
    <w:rsid w:val="007E6D24"/>
    <w:rsid w:val="007E7009"/>
    <w:rsid w:val="007F0493"/>
    <w:rsid w:val="007F1108"/>
    <w:rsid w:val="007F1212"/>
    <w:rsid w:val="007F38AD"/>
    <w:rsid w:val="007F3ECA"/>
    <w:rsid w:val="008007FE"/>
    <w:rsid w:val="008017C0"/>
    <w:rsid w:val="00802655"/>
    <w:rsid w:val="00802E9C"/>
    <w:rsid w:val="008034B8"/>
    <w:rsid w:val="00804EEF"/>
    <w:rsid w:val="00804FC2"/>
    <w:rsid w:val="0080690C"/>
    <w:rsid w:val="00806997"/>
    <w:rsid w:val="00806FBE"/>
    <w:rsid w:val="00811A84"/>
    <w:rsid w:val="00814B41"/>
    <w:rsid w:val="0081550C"/>
    <w:rsid w:val="008174EF"/>
    <w:rsid w:val="008177EC"/>
    <w:rsid w:val="00820842"/>
    <w:rsid w:val="00824793"/>
    <w:rsid w:val="00824FE8"/>
    <w:rsid w:val="00826C18"/>
    <w:rsid w:val="00830D02"/>
    <w:rsid w:val="008312CB"/>
    <w:rsid w:val="00833ED1"/>
    <w:rsid w:val="00840AB6"/>
    <w:rsid w:val="00840B4C"/>
    <w:rsid w:val="00840DE3"/>
    <w:rsid w:val="00841820"/>
    <w:rsid w:val="00842758"/>
    <w:rsid w:val="00842B06"/>
    <w:rsid w:val="00843C5E"/>
    <w:rsid w:val="00844426"/>
    <w:rsid w:val="008465EE"/>
    <w:rsid w:val="0084671C"/>
    <w:rsid w:val="0084686B"/>
    <w:rsid w:val="0084783D"/>
    <w:rsid w:val="0084793F"/>
    <w:rsid w:val="008500F2"/>
    <w:rsid w:val="008518F4"/>
    <w:rsid w:val="00852DB5"/>
    <w:rsid w:val="00853C7F"/>
    <w:rsid w:val="00853DAE"/>
    <w:rsid w:val="008542A5"/>
    <w:rsid w:val="00854303"/>
    <w:rsid w:val="00855A5B"/>
    <w:rsid w:val="00856993"/>
    <w:rsid w:val="008615FB"/>
    <w:rsid w:val="00861CFA"/>
    <w:rsid w:val="0086382D"/>
    <w:rsid w:val="00863E69"/>
    <w:rsid w:val="008660AB"/>
    <w:rsid w:val="00867AFC"/>
    <w:rsid w:val="00867CE4"/>
    <w:rsid w:val="00870470"/>
    <w:rsid w:val="00870AD2"/>
    <w:rsid w:val="00872464"/>
    <w:rsid w:val="00873521"/>
    <w:rsid w:val="00873C00"/>
    <w:rsid w:val="008747D0"/>
    <w:rsid w:val="00880AFF"/>
    <w:rsid w:val="0088185C"/>
    <w:rsid w:val="008860FC"/>
    <w:rsid w:val="008866BD"/>
    <w:rsid w:val="008878D7"/>
    <w:rsid w:val="00890B76"/>
    <w:rsid w:val="00890E0B"/>
    <w:rsid w:val="00892569"/>
    <w:rsid w:val="00894764"/>
    <w:rsid w:val="0089731E"/>
    <w:rsid w:val="00897C1B"/>
    <w:rsid w:val="008A23D8"/>
    <w:rsid w:val="008A2728"/>
    <w:rsid w:val="008A37B6"/>
    <w:rsid w:val="008A3AB7"/>
    <w:rsid w:val="008A5AB0"/>
    <w:rsid w:val="008A5BA6"/>
    <w:rsid w:val="008A5E6D"/>
    <w:rsid w:val="008A7969"/>
    <w:rsid w:val="008B162B"/>
    <w:rsid w:val="008B1BC0"/>
    <w:rsid w:val="008B31D2"/>
    <w:rsid w:val="008B4EE1"/>
    <w:rsid w:val="008B55EB"/>
    <w:rsid w:val="008C1064"/>
    <w:rsid w:val="008C16DB"/>
    <w:rsid w:val="008C666F"/>
    <w:rsid w:val="008C7AE4"/>
    <w:rsid w:val="008D434E"/>
    <w:rsid w:val="008D623A"/>
    <w:rsid w:val="008D6A66"/>
    <w:rsid w:val="008D796B"/>
    <w:rsid w:val="008D7AD7"/>
    <w:rsid w:val="008E051C"/>
    <w:rsid w:val="008E227A"/>
    <w:rsid w:val="008E3EB2"/>
    <w:rsid w:val="008E41BE"/>
    <w:rsid w:val="008E481F"/>
    <w:rsid w:val="008E6303"/>
    <w:rsid w:val="008F0388"/>
    <w:rsid w:val="008F1B2E"/>
    <w:rsid w:val="008F22CD"/>
    <w:rsid w:val="008F4E1B"/>
    <w:rsid w:val="008F57ED"/>
    <w:rsid w:val="008F6C61"/>
    <w:rsid w:val="00902CF4"/>
    <w:rsid w:val="00904ED0"/>
    <w:rsid w:val="00905A82"/>
    <w:rsid w:val="009074BE"/>
    <w:rsid w:val="0091046D"/>
    <w:rsid w:val="00910F01"/>
    <w:rsid w:val="00911E98"/>
    <w:rsid w:val="00914DD5"/>
    <w:rsid w:val="00914F81"/>
    <w:rsid w:val="009173DB"/>
    <w:rsid w:val="00921021"/>
    <w:rsid w:val="00925CBB"/>
    <w:rsid w:val="009274EC"/>
    <w:rsid w:val="00927536"/>
    <w:rsid w:val="00927A66"/>
    <w:rsid w:val="00931168"/>
    <w:rsid w:val="00931A3C"/>
    <w:rsid w:val="00935118"/>
    <w:rsid w:val="009406BD"/>
    <w:rsid w:val="00943036"/>
    <w:rsid w:val="00943541"/>
    <w:rsid w:val="00943C02"/>
    <w:rsid w:val="0095104C"/>
    <w:rsid w:val="0095108B"/>
    <w:rsid w:val="00952713"/>
    <w:rsid w:val="00952E14"/>
    <w:rsid w:val="009537D7"/>
    <w:rsid w:val="009539AC"/>
    <w:rsid w:val="00954DAB"/>
    <w:rsid w:val="00956C88"/>
    <w:rsid w:val="009571E9"/>
    <w:rsid w:val="00960919"/>
    <w:rsid w:val="00960A95"/>
    <w:rsid w:val="00965B13"/>
    <w:rsid w:val="009727EE"/>
    <w:rsid w:val="00972E60"/>
    <w:rsid w:val="00976E0E"/>
    <w:rsid w:val="00980F74"/>
    <w:rsid w:val="009824DF"/>
    <w:rsid w:val="0098433B"/>
    <w:rsid w:val="00984E94"/>
    <w:rsid w:val="00986351"/>
    <w:rsid w:val="00991E96"/>
    <w:rsid w:val="00994DE3"/>
    <w:rsid w:val="00994F46"/>
    <w:rsid w:val="00995958"/>
    <w:rsid w:val="00995AFA"/>
    <w:rsid w:val="009A03EC"/>
    <w:rsid w:val="009A7180"/>
    <w:rsid w:val="009B089A"/>
    <w:rsid w:val="009B16A3"/>
    <w:rsid w:val="009B3D60"/>
    <w:rsid w:val="009B44D2"/>
    <w:rsid w:val="009B552A"/>
    <w:rsid w:val="009B62F2"/>
    <w:rsid w:val="009C4306"/>
    <w:rsid w:val="009C458F"/>
    <w:rsid w:val="009C7237"/>
    <w:rsid w:val="009C743A"/>
    <w:rsid w:val="009D1BD5"/>
    <w:rsid w:val="009D2E85"/>
    <w:rsid w:val="009D3619"/>
    <w:rsid w:val="009D3BED"/>
    <w:rsid w:val="009D3EB4"/>
    <w:rsid w:val="009D429E"/>
    <w:rsid w:val="009D531C"/>
    <w:rsid w:val="009D6ABC"/>
    <w:rsid w:val="009E054F"/>
    <w:rsid w:val="009E3523"/>
    <w:rsid w:val="009E6ED5"/>
    <w:rsid w:val="009F33F8"/>
    <w:rsid w:val="009F3776"/>
    <w:rsid w:val="009F3AA0"/>
    <w:rsid w:val="009F4661"/>
    <w:rsid w:val="009F4E8D"/>
    <w:rsid w:val="009F56F0"/>
    <w:rsid w:val="009F6EF0"/>
    <w:rsid w:val="00A0202B"/>
    <w:rsid w:val="00A035AF"/>
    <w:rsid w:val="00A05B9D"/>
    <w:rsid w:val="00A07892"/>
    <w:rsid w:val="00A07F31"/>
    <w:rsid w:val="00A10455"/>
    <w:rsid w:val="00A11878"/>
    <w:rsid w:val="00A203F5"/>
    <w:rsid w:val="00A213D9"/>
    <w:rsid w:val="00A21E22"/>
    <w:rsid w:val="00A23D22"/>
    <w:rsid w:val="00A24E27"/>
    <w:rsid w:val="00A256A5"/>
    <w:rsid w:val="00A262DC"/>
    <w:rsid w:val="00A3021A"/>
    <w:rsid w:val="00A30E6D"/>
    <w:rsid w:val="00A312BA"/>
    <w:rsid w:val="00A33963"/>
    <w:rsid w:val="00A343BA"/>
    <w:rsid w:val="00A35E56"/>
    <w:rsid w:val="00A35F26"/>
    <w:rsid w:val="00A36885"/>
    <w:rsid w:val="00A37117"/>
    <w:rsid w:val="00A402C4"/>
    <w:rsid w:val="00A40B8C"/>
    <w:rsid w:val="00A41353"/>
    <w:rsid w:val="00A47C05"/>
    <w:rsid w:val="00A500ED"/>
    <w:rsid w:val="00A51731"/>
    <w:rsid w:val="00A533AD"/>
    <w:rsid w:val="00A5364D"/>
    <w:rsid w:val="00A5605B"/>
    <w:rsid w:val="00A56BAF"/>
    <w:rsid w:val="00A61F3C"/>
    <w:rsid w:val="00A7013B"/>
    <w:rsid w:val="00A707D3"/>
    <w:rsid w:val="00A70883"/>
    <w:rsid w:val="00A774ED"/>
    <w:rsid w:val="00A81026"/>
    <w:rsid w:val="00A8499D"/>
    <w:rsid w:val="00A85355"/>
    <w:rsid w:val="00A91D48"/>
    <w:rsid w:val="00A94BFF"/>
    <w:rsid w:val="00AA0D96"/>
    <w:rsid w:val="00AA1685"/>
    <w:rsid w:val="00AA352B"/>
    <w:rsid w:val="00AA3DF7"/>
    <w:rsid w:val="00AA4AAB"/>
    <w:rsid w:val="00AA5485"/>
    <w:rsid w:val="00AA580D"/>
    <w:rsid w:val="00AA58A5"/>
    <w:rsid w:val="00AB071E"/>
    <w:rsid w:val="00AB10F5"/>
    <w:rsid w:val="00AB1898"/>
    <w:rsid w:val="00AB4B33"/>
    <w:rsid w:val="00AB5316"/>
    <w:rsid w:val="00AB5748"/>
    <w:rsid w:val="00AB59F2"/>
    <w:rsid w:val="00AB5CBA"/>
    <w:rsid w:val="00AB5DB2"/>
    <w:rsid w:val="00AB5DDD"/>
    <w:rsid w:val="00AB679B"/>
    <w:rsid w:val="00AB7A7B"/>
    <w:rsid w:val="00AB7C27"/>
    <w:rsid w:val="00AC239C"/>
    <w:rsid w:val="00AC275A"/>
    <w:rsid w:val="00AC7072"/>
    <w:rsid w:val="00AC78B3"/>
    <w:rsid w:val="00AD28E8"/>
    <w:rsid w:val="00AD2D35"/>
    <w:rsid w:val="00AD3663"/>
    <w:rsid w:val="00AD4820"/>
    <w:rsid w:val="00AD5CB2"/>
    <w:rsid w:val="00AE0279"/>
    <w:rsid w:val="00AE0FD5"/>
    <w:rsid w:val="00AE1C4C"/>
    <w:rsid w:val="00AE2CAE"/>
    <w:rsid w:val="00AE3228"/>
    <w:rsid w:val="00AE7041"/>
    <w:rsid w:val="00AE7752"/>
    <w:rsid w:val="00AF0B92"/>
    <w:rsid w:val="00AF23BC"/>
    <w:rsid w:val="00AF242E"/>
    <w:rsid w:val="00AF407C"/>
    <w:rsid w:val="00AF61F7"/>
    <w:rsid w:val="00AF6F1F"/>
    <w:rsid w:val="00B00A2F"/>
    <w:rsid w:val="00B00C8E"/>
    <w:rsid w:val="00B01FB1"/>
    <w:rsid w:val="00B07F4D"/>
    <w:rsid w:val="00B11043"/>
    <w:rsid w:val="00B11B4A"/>
    <w:rsid w:val="00B12168"/>
    <w:rsid w:val="00B12B9B"/>
    <w:rsid w:val="00B149BF"/>
    <w:rsid w:val="00B14B8B"/>
    <w:rsid w:val="00B14FE3"/>
    <w:rsid w:val="00B16A54"/>
    <w:rsid w:val="00B16B01"/>
    <w:rsid w:val="00B172FB"/>
    <w:rsid w:val="00B202C4"/>
    <w:rsid w:val="00B20448"/>
    <w:rsid w:val="00B20AB3"/>
    <w:rsid w:val="00B21F49"/>
    <w:rsid w:val="00B23E17"/>
    <w:rsid w:val="00B23E2D"/>
    <w:rsid w:val="00B26E45"/>
    <w:rsid w:val="00B27F73"/>
    <w:rsid w:val="00B30540"/>
    <w:rsid w:val="00B30D0D"/>
    <w:rsid w:val="00B32D9F"/>
    <w:rsid w:val="00B33B64"/>
    <w:rsid w:val="00B34062"/>
    <w:rsid w:val="00B34660"/>
    <w:rsid w:val="00B3469B"/>
    <w:rsid w:val="00B35DC3"/>
    <w:rsid w:val="00B3700D"/>
    <w:rsid w:val="00B400FE"/>
    <w:rsid w:val="00B4387D"/>
    <w:rsid w:val="00B4471F"/>
    <w:rsid w:val="00B45CA7"/>
    <w:rsid w:val="00B507CE"/>
    <w:rsid w:val="00B54293"/>
    <w:rsid w:val="00B54535"/>
    <w:rsid w:val="00B54A6E"/>
    <w:rsid w:val="00B55540"/>
    <w:rsid w:val="00B5559D"/>
    <w:rsid w:val="00B56B7C"/>
    <w:rsid w:val="00B606AB"/>
    <w:rsid w:val="00B641B8"/>
    <w:rsid w:val="00B652B0"/>
    <w:rsid w:val="00B66190"/>
    <w:rsid w:val="00B66EDE"/>
    <w:rsid w:val="00B725DF"/>
    <w:rsid w:val="00B7361D"/>
    <w:rsid w:val="00B817F6"/>
    <w:rsid w:val="00B81E47"/>
    <w:rsid w:val="00B832DC"/>
    <w:rsid w:val="00B85246"/>
    <w:rsid w:val="00B869CF"/>
    <w:rsid w:val="00B90F2B"/>
    <w:rsid w:val="00B93A9E"/>
    <w:rsid w:val="00B963BA"/>
    <w:rsid w:val="00BA0069"/>
    <w:rsid w:val="00BA13A6"/>
    <w:rsid w:val="00BA5257"/>
    <w:rsid w:val="00BA6D7D"/>
    <w:rsid w:val="00BB0F6B"/>
    <w:rsid w:val="00BB1257"/>
    <w:rsid w:val="00BB21A3"/>
    <w:rsid w:val="00BB2D80"/>
    <w:rsid w:val="00BB6CA4"/>
    <w:rsid w:val="00BB7DB4"/>
    <w:rsid w:val="00BC0B0F"/>
    <w:rsid w:val="00BC24BD"/>
    <w:rsid w:val="00BC3AD7"/>
    <w:rsid w:val="00BC7118"/>
    <w:rsid w:val="00BC7ECE"/>
    <w:rsid w:val="00BD1D08"/>
    <w:rsid w:val="00BE3136"/>
    <w:rsid w:val="00BE3717"/>
    <w:rsid w:val="00BE7D46"/>
    <w:rsid w:val="00BF0C1B"/>
    <w:rsid w:val="00BF17B7"/>
    <w:rsid w:val="00BF1EEE"/>
    <w:rsid w:val="00BF22FB"/>
    <w:rsid w:val="00BF3E02"/>
    <w:rsid w:val="00BF3F26"/>
    <w:rsid w:val="00BF6875"/>
    <w:rsid w:val="00C03FA1"/>
    <w:rsid w:val="00C06D76"/>
    <w:rsid w:val="00C06FDB"/>
    <w:rsid w:val="00C07DD1"/>
    <w:rsid w:val="00C1067A"/>
    <w:rsid w:val="00C10781"/>
    <w:rsid w:val="00C10FCC"/>
    <w:rsid w:val="00C11AC8"/>
    <w:rsid w:val="00C12E87"/>
    <w:rsid w:val="00C16A28"/>
    <w:rsid w:val="00C20C2F"/>
    <w:rsid w:val="00C23BAF"/>
    <w:rsid w:val="00C260B2"/>
    <w:rsid w:val="00C30420"/>
    <w:rsid w:val="00C31B05"/>
    <w:rsid w:val="00C32ACF"/>
    <w:rsid w:val="00C32C47"/>
    <w:rsid w:val="00C34D40"/>
    <w:rsid w:val="00C35D41"/>
    <w:rsid w:val="00C36718"/>
    <w:rsid w:val="00C3717C"/>
    <w:rsid w:val="00C412ED"/>
    <w:rsid w:val="00C4287A"/>
    <w:rsid w:val="00C44177"/>
    <w:rsid w:val="00C45DF0"/>
    <w:rsid w:val="00C463C7"/>
    <w:rsid w:val="00C4659F"/>
    <w:rsid w:val="00C46922"/>
    <w:rsid w:val="00C46B63"/>
    <w:rsid w:val="00C50B61"/>
    <w:rsid w:val="00C53281"/>
    <w:rsid w:val="00C53447"/>
    <w:rsid w:val="00C550B9"/>
    <w:rsid w:val="00C60E42"/>
    <w:rsid w:val="00C619BE"/>
    <w:rsid w:val="00C622DC"/>
    <w:rsid w:val="00C629C9"/>
    <w:rsid w:val="00C62D85"/>
    <w:rsid w:val="00C633C8"/>
    <w:rsid w:val="00C650D4"/>
    <w:rsid w:val="00C667C1"/>
    <w:rsid w:val="00C739DC"/>
    <w:rsid w:val="00C7590E"/>
    <w:rsid w:val="00C81270"/>
    <w:rsid w:val="00C827A4"/>
    <w:rsid w:val="00C82A4B"/>
    <w:rsid w:val="00C82DF0"/>
    <w:rsid w:val="00C84EC0"/>
    <w:rsid w:val="00C92006"/>
    <w:rsid w:val="00C953FF"/>
    <w:rsid w:val="00C95A1A"/>
    <w:rsid w:val="00C95A56"/>
    <w:rsid w:val="00C97A07"/>
    <w:rsid w:val="00CA0C8D"/>
    <w:rsid w:val="00CA1120"/>
    <w:rsid w:val="00CA1374"/>
    <w:rsid w:val="00CA344E"/>
    <w:rsid w:val="00CA36F8"/>
    <w:rsid w:val="00CA6F2E"/>
    <w:rsid w:val="00CA74AF"/>
    <w:rsid w:val="00CA7590"/>
    <w:rsid w:val="00CB07A0"/>
    <w:rsid w:val="00CB138F"/>
    <w:rsid w:val="00CB2429"/>
    <w:rsid w:val="00CB2E05"/>
    <w:rsid w:val="00CB37CC"/>
    <w:rsid w:val="00CB3A66"/>
    <w:rsid w:val="00CB3F6C"/>
    <w:rsid w:val="00CB49AA"/>
    <w:rsid w:val="00CB4B49"/>
    <w:rsid w:val="00CB52BF"/>
    <w:rsid w:val="00CB5A83"/>
    <w:rsid w:val="00CB69D2"/>
    <w:rsid w:val="00CB77B1"/>
    <w:rsid w:val="00CC12F8"/>
    <w:rsid w:val="00CC24C8"/>
    <w:rsid w:val="00CC32FA"/>
    <w:rsid w:val="00CC4A1D"/>
    <w:rsid w:val="00CC6C93"/>
    <w:rsid w:val="00CC7805"/>
    <w:rsid w:val="00CC782F"/>
    <w:rsid w:val="00CD01B5"/>
    <w:rsid w:val="00CD0B93"/>
    <w:rsid w:val="00CD3269"/>
    <w:rsid w:val="00CD4658"/>
    <w:rsid w:val="00CD4983"/>
    <w:rsid w:val="00CD60DE"/>
    <w:rsid w:val="00CD6535"/>
    <w:rsid w:val="00CD718E"/>
    <w:rsid w:val="00CD76DA"/>
    <w:rsid w:val="00CE3B9D"/>
    <w:rsid w:val="00CE59B1"/>
    <w:rsid w:val="00CE6BB1"/>
    <w:rsid w:val="00CE76E4"/>
    <w:rsid w:val="00CF1323"/>
    <w:rsid w:val="00CF2821"/>
    <w:rsid w:val="00CF2A14"/>
    <w:rsid w:val="00CF73BE"/>
    <w:rsid w:val="00D00D16"/>
    <w:rsid w:val="00D02387"/>
    <w:rsid w:val="00D0384B"/>
    <w:rsid w:val="00D045C5"/>
    <w:rsid w:val="00D10DE5"/>
    <w:rsid w:val="00D11684"/>
    <w:rsid w:val="00D128A5"/>
    <w:rsid w:val="00D13E8A"/>
    <w:rsid w:val="00D13F6B"/>
    <w:rsid w:val="00D149E7"/>
    <w:rsid w:val="00D154AA"/>
    <w:rsid w:val="00D17194"/>
    <w:rsid w:val="00D22C5E"/>
    <w:rsid w:val="00D238DF"/>
    <w:rsid w:val="00D3071B"/>
    <w:rsid w:val="00D3084A"/>
    <w:rsid w:val="00D30AE0"/>
    <w:rsid w:val="00D32308"/>
    <w:rsid w:val="00D333A6"/>
    <w:rsid w:val="00D371AF"/>
    <w:rsid w:val="00D4354B"/>
    <w:rsid w:val="00D4426E"/>
    <w:rsid w:val="00D44681"/>
    <w:rsid w:val="00D45078"/>
    <w:rsid w:val="00D46CB3"/>
    <w:rsid w:val="00D47522"/>
    <w:rsid w:val="00D47FE5"/>
    <w:rsid w:val="00D50744"/>
    <w:rsid w:val="00D50BB7"/>
    <w:rsid w:val="00D51850"/>
    <w:rsid w:val="00D51CB1"/>
    <w:rsid w:val="00D53B23"/>
    <w:rsid w:val="00D55765"/>
    <w:rsid w:val="00D5722E"/>
    <w:rsid w:val="00D57588"/>
    <w:rsid w:val="00D57CC8"/>
    <w:rsid w:val="00D630EC"/>
    <w:rsid w:val="00D63149"/>
    <w:rsid w:val="00D6582B"/>
    <w:rsid w:val="00D659EE"/>
    <w:rsid w:val="00D674A2"/>
    <w:rsid w:val="00D67FA5"/>
    <w:rsid w:val="00D7205E"/>
    <w:rsid w:val="00D73BD6"/>
    <w:rsid w:val="00D75B6A"/>
    <w:rsid w:val="00D76BFF"/>
    <w:rsid w:val="00D80692"/>
    <w:rsid w:val="00D839D9"/>
    <w:rsid w:val="00D84354"/>
    <w:rsid w:val="00D93680"/>
    <w:rsid w:val="00D937B5"/>
    <w:rsid w:val="00D93C18"/>
    <w:rsid w:val="00D94C92"/>
    <w:rsid w:val="00D9631D"/>
    <w:rsid w:val="00D96406"/>
    <w:rsid w:val="00D968AD"/>
    <w:rsid w:val="00DA3665"/>
    <w:rsid w:val="00DA37B8"/>
    <w:rsid w:val="00DA3F7E"/>
    <w:rsid w:val="00DA4BA1"/>
    <w:rsid w:val="00DA64CF"/>
    <w:rsid w:val="00DB0831"/>
    <w:rsid w:val="00DB0F3B"/>
    <w:rsid w:val="00DB39A1"/>
    <w:rsid w:val="00DB56ED"/>
    <w:rsid w:val="00DC1360"/>
    <w:rsid w:val="00DC450D"/>
    <w:rsid w:val="00DC52EF"/>
    <w:rsid w:val="00DC5AB6"/>
    <w:rsid w:val="00DC7011"/>
    <w:rsid w:val="00DD28C3"/>
    <w:rsid w:val="00DD415E"/>
    <w:rsid w:val="00DD6472"/>
    <w:rsid w:val="00DE18A9"/>
    <w:rsid w:val="00DE2FE9"/>
    <w:rsid w:val="00DE3B1C"/>
    <w:rsid w:val="00DE3E7E"/>
    <w:rsid w:val="00DF2540"/>
    <w:rsid w:val="00DF47D5"/>
    <w:rsid w:val="00DF4FF7"/>
    <w:rsid w:val="00DF5E4D"/>
    <w:rsid w:val="00DF64DD"/>
    <w:rsid w:val="00DF6984"/>
    <w:rsid w:val="00DF7D7C"/>
    <w:rsid w:val="00E01C19"/>
    <w:rsid w:val="00E026D7"/>
    <w:rsid w:val="00E0507B"/>
    <w:rsid w:val="00E07BCA"/>
    <w:rsid w:val="00E14E12"/>
    <w:rsid w:val="00E14E9C"/>
    <w:rsid w:val="00E1769D"/>
    <w:rsid w:val="00E20136"/>
    <w:rsid w:val="00E204F8"/>
    <w:rsid w:val="00E20E05"/>
    <w:rsid w:val="00E25AA5"/>
    <w:rsid w:val="00E27830"/>
    <w:rsid w:val="00E31013"/>
    <w:rsid w:val="00E33901"/>
    <w:rsid w:val="00E339F8"/>
    <w:rsid w:val="00E33EA1"/>
    <w:rsid w:val="00E3545D"/>
    <w:rsid w:val="00E3595B"/>
    <w:rsid w:val="00E37CB7"/>
    <w:rsid w:val="00E40F1E"/>
    <w:rsid w:val="00E41823"/>
    <w:rsid w:val="00E43F5E"/>
    <w:rsid w:val="00E47CC3"/>
    <w:rsid w:val="00E47D4C"/>
    <w:rsid w:val="00E47E21"/>
    <w:rsid w:val="00E50762"/>
    <w:rsid w:val="00E50C6B"/>
    <w:rsid w:val="00E50DBC"/>
    <w:rsid w:val="00E52814"/>
    <w:rsid w:val="00E550E3"/>
    <w:rsid w:val="00E566F9"/>
    <w:rsid w:val="00E57F9E"/>
    <w:rsid w:val="00E602ED"/>
    <w:rsid w:val="00E604EA"/>
    <w:rsid w:val="00E60C7F"/>
    <w:rsid w:val="00E64D96"/>
    <w:rsid w:val="00E65D38"/>
    <w:rsid w:val="00E66DFF"/>
    <w:rsid w:val="00E67502"/>
    <w:rsid w:val="00E67E21"/>
    <w:rsid w:val="00E70646"/>
    <w:rsid w:val="00E70741"/>
    <w:rsid w:val="00E72841"/>
    <w:rsid w:val="00E74151"/>
    <w:rsid w:val="00E7422C"/>
    <w:rsid w:val="00E748DA"/>
    <w:rsid w:val="00E759A4"/>
    <w:rsid w:val="00E75F22"/>
    <w:rsid w:val="00E8020B"/>
    <w:rsid w:val="00E80982"/>
    <w:rsid w:val="00E82E45"/>
    <w:rsid w:val="00E84B8F"/>
    <w:rsid w:val="00E86BA2"/>
    <w:rsid w:val="00E96679"/>
    <w:rsid w:val="00E9713B"/>
    <w:rsid w:val="00E97EB6"/>
    <w:rsid w:val="00EA0786"/>
    <w:rsid w:val="00EA0AB9"/>
    <w:rsid w:val="00EB0D7A"/>
    <w:rsid w:val="00EB1106"/>
    <w:rsid w:val="00EB203B"/>
    <w:rsid w:val="00EB366E"/>
    <w:rsid w:val="00EB5AFA"/>
    <w:rsid w:val="00EB7BD3"/>
    <w:rsid w:val="00EC0E96"/>
    <w:rsid w:val="00EC1090"/>
    <w:rsid w:val="00EC1425"/>
    <w:rsid w:val="00EC2BDC"/>
    <w:rsid w:val="00EC45D7"/>
    <w:rsid w:val="00ED05CE"/>
    <w:rsid w:val="00ED4AC3"/>
    <w:rsid w:val="00ED4AD2"/>
    <w:rsid w:val="00ED7359"/>
    <w:rsid w:val="00EE02D6"/>
    <w:rsid w:val="00EE162D"/>
    <w:rsid w:val="00EE2BDD"/>
    <w:rsid w:val="00EE36D2"/>
    <w:rsid w:val="00EE56D4"/>
    <w:rsid w:val="00EE5DBD"/>
    <w:rsid w:val="00EE6CE9"/>
    <w:rsid w:val="00EE79CF"/>
    <w:rsid w:val="00EE7A9B"/>
    <w:rsid w:val="00EF187F"/>
    <w:rsid w:val="00EF2094"/>
    <w:rsid w:val="00EF40C6"/>
    <w:rsid w:val="00F00BCB"/>
    <w:rsid w:val="00F058AF"/>
    <w:rsid w:val="00F05A25"/>
    <w:rsid w:val="00F16F29"/>
    <w:rsid w:val="00F16FCE"/>
    <w:rsid w:val="00F238C3"/>
    <w:rsid w:val="00F2450C"/>
    <w:rsid w:val="00F26EB0"/>
    <w:rsid w:val="00F32036"/>
    <w:rsid w:val="00F328D6"/>
    <w:rsid w:val="00F32B8B"/>
    <w:rsid w:val="00F333EB"/>
    <w:rsid w:val="00F336D0"/>
    <w:rsid w:val="00F3716E"/>
    <w:rsid w:val="00F37693"/>
    <w:rsid w:val="00F4290C"/>
    <w:rsid w:val="00F448B2"/>
    <w:rsid w:val="00F513F9"/>
    <w:rsid w:val="00F53642"/>
    <w:rsid w:val="00F54461"/>
    <w:rsid w:val="00F54EEF"/>
    <w:rsid w:val="00F55F65"/>
    <w:rsid w:val="00F605A3"/>
    <w:rsid w:val="00F63DC3"/>
    <w:rsid w:val="00F672D2"/>
    <w:rsid w:val="00F677B7"/>
    <w:rsid w:val="00F70C8D"/>
    <w:rsid w:val="00F74605"/>
    <w:rsid w:val="00F75624"/>
    <w:rsid w:val="00F75DCA"/>
    <w:rsid w:val="00F75E7D"/>
    <w:rsid w:val="00F7779F"/>
    <w:rsid w:val="00F80208"/>
    <w:rsid w:val="00F84101"/>
    <w:rsid w:val="00F8520F"/>
    <w:rsid w:val="00F864C3"/>
    <w:rsid w:val="00F86655"/>
    <w:rsid w:val="00F90D93"/>
    <w:rsid w:val="00F92837"/>
    <w:rsid w:val="00F93BFD"/>
    <w:rsid w:val="00F94574"/>
    <w:rsid w:val="00F96F89"/>
    <w:rsid w:val="00FA02BE"/>
    <w:rsid w:val="00FA1007"/>
    <w:rsid w:val="00FA1B6A"/>
    <w:rsid w:val="00FA2656"/>
    <w:rsid w:val="00FA3EE4"/>
    <w:rsid w:val="00FA4664"/>
    <w:rsid w:val="00FA4E7D"/>
    <w:rsid w:val="00FA574F"/>
    <w:rsid w:val="00FA5CFD"/>
    <w:rsid w:val="00FA5D14"/>
    <w:rsid w:val="00FB0086"/>
    <w:rsid w:val="00FB1232"/>
    <w:rsid w:val="00FB2F9E"/>
    <w:rsid w:val="00FB497F"/>
    <w:rsid w:val="00FB51D7"/>
    <w:rsid w:val="00FB6190"/>
    <w:rsid w:val="00FB690A"/>
    <w:rsid w:val="00FB6AE8"/>
    <w:rsid w:val="00FC04E2"/>
    <w:rsid w:val="00FC120A"/>
    <w:rsid w:val="00FC13F3"/>
    <w:rsid w:val="00FC2360"/>
    <w:rsid w:val="00FC484D"/>
    <w:rsid w:val="00FD0D83"/>
    <w:rsid w:val="00FD0F29"/>
    <w:rsid w:val="00FD1871"/>
    <w:rsid w:val="00FD241D"/>
    <w:rsid w:val="00FD43E8"/>
    <w:rsid w:val="00FD4FB5"/>
    <w:rsid w:val="00FD5268"/>
    <w:rsid w:val="00FD5C9E"/>
    <w:rsid w:val="00FE0560"/>
    <w:rsid w:val="00FE098C"/>
    <w:rsid w:val="00FE12DE"/>
    <w:rsid w:val="00FE3799"/>
    <w:rsid w:val="00FE3824"/>
    <w:rsid w:val="00FE3B93"/>
    <w:rsid w:val="00FE6F78"/>
    <w:rsid w:val="00FE74FD"/>
    <w:rsid w:val="00FE7DAE"/>
    <w:rsid w:val="00FF1C1A"/>
    <w:rsid w:val="00FF21A8"/>
    <w:rsid w:val="00FF2C85"/>
    <w:rsid w:val="00FF5AC3"/>
    <w:rsid w:val="00FF5EF8"/>
    <w:rsid w:val="0C6DAA07"/>
    <w:rsid w:val="14CF4914"/>
    <w:rsid w:val="20AC0385"/>
    <w:rsid w:val="40CA6E47"/>
    <w:rsid w:val="61C72198"/>
    <w:rsid w:val="6DF8499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1C70C"/>
  <w15:docId w15:val="{4266A6D8-E7ED-4344-84E3-6161CF1E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480" w:line="360" w:lineRule="auto"/>
      <w:outlineLvl w:val="0"/>
    </w:pPr>
    <w:rPr>
      <w:b/>
      <w:bCs/>
      <w:kern w:val="32"/>
      <w:sz w:val="32"/>
      <w:szCs w:val="32"/>
      <w:lang w:eastAsia="ar-SA"/>
    </w:rPr>
  </w:style>
  <w:style w:type="paragraph" w:styleId="Heading2">
    <w:name w:val="heading 2"/>
    <w:basedOn w:val="Normal"/>
    <w:next w:val="Normal"/>
    <w:link w:val="Heading2Char"/>
    <w:unhideWhenUsed/>
    <w:qFormat/>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pPr>
      <w:keepNext/>
      <w:keepLines/>
      <w:numPr>
        <w:numId w:val="1"/>
      </w:numPr>
      <w:spacing w:before="40"/>
      <w:outlineLvl w:val="2"/>
    </w:pPr>
    <w:rPr>
      <w:rFonts w:eastAsiaTheme="majorEastAsia" w:cstheme="majorBidi"/>
      <w:b/>
      <w:sz w:val="26"/>
    </w:rPr>
  </w:style>
  <w:style w:type="paragraph" w:styleId="Heading4">
    <w:name w:val="heading 4"/>
    <w:basedOn w:val="Normal"/>
    <w:next w:val="Normal"/>
    <w:link w:val="Heading4Char"/>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line="360" w:lineRule="auto"/>
      <w:jc w:val="both"/>
    </w:pPr>
    <w:rPr>
      <w:rFonts w:eastAsia="Calibri" w:cs="Calibri"/>
      <w:szCs w:val="32"/>
    </w:rPr>
  </w:style>
  <w:style w:type="paragraph" w:styleId="Caption">
    <w:name w:val="caption"/>
    <w:basedOn w:val="Normal"/>
    <w:next w:val="Normal"/>
    <w:unhideWhenUsed/>
    <w:qFormat/>
    <w:pPr>
      <w:spacing w:after="200"/>
    </w:pPr>
    <w:rPr>
      <w:i/>
      <w:iCs/>
      <w:color w:val="1F497D"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Table"/>
    <w:next w:val="Table"/>
    <w:uiPriority w:val="99"/>
    <w:unhideWhenUsed/>
    <w:qFormat/>
    <w:pPr>
      <w:tabs>
        <w:tab w:val="right" w:leader="dot" w:pos="8918"/>
      </w:tabs>
      <w:jc w:val="left"/>
    </w:pPr>
  </w:style>
  <w:style w:type="paragraph" w:customStyle="1" w:styleId="Table">
    <w:name w:val="Table"/>
    <w:basedOn w:val="Caption"/>
    <w:next w:val="Caption"/>
    <w:link w:val="TableChar"/>
    <w:qFormat/>
    <w:pPr>
      <w:spacing w:line="360" w:lineRule="auto"/>
      <w:jc w:val="center"/>
    </w:pPr>
    <w:rPr>
      <w:b/>
      <w:i w:val="0"/>
      <w:color w:val="000000" w:themeColor="text1"/>
      <w:sz w:val="24"/>
      <w:lang w:eastAsia="ar-SA"/>
    </w:rPr>
  </w:style>
  <w:style w:type="paragraph" w:styleId="TOC1">
    <w:name w:val="toc 1"/>
    <w:basedOn w:val="Normal"/>
    <w:next w:val="Normal"/>
    <w:autoRedefine/>
    <w:uiPriority w:val="39"/>
    <w:unhideWhenUsed/>
    <w:qFormat/>
    <w:pPr>
      <w:tabs>
        <w:tab w:val="left" w:pos="1100"/>
        <w:tab w:val="right" w:leader="dot" w:pos="8918"/>
      </w:tabs>
      <w:spacing w:after="100" w:line="360" w:lineRule="auto"/>
    </w:p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sz w:val="22"/>
      <w:szCs w:val="20"/>
    </w:rPr>
  </w:style>
  <w:style w:type="paragraph" w:styleId="ListParagraph">
    <w:name w:val="List Paragraph"/>
    <w:basedOn w:val="Normal"/>
    <w:uiPriority w:val="34"/>
    <w:qFormat/>
    <w:pPr>
      <w:ind w:left="720"/>
    </w:p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character" w:customStyle="1" w:styleId="Heading1Char">
    <w:name w:val="Heading 1 Char"/>
    <w:basedOn w:val="DefaultParagraphFont"/>
    <w:link w:val="Heading1"/>
    <w:uiPriority w:val="9"/>
    <w:qFormat/>
    <w:rPr>
      <w:b/>
      <w:bCs/>
      <w:kern w:val="32"/>
      <w:sz w:val="32"/>
      <w:szCs w:val="32"/>
      <w:lang w:eastAsia="ar-SA"/>
    </w:rPr>
  </w:style>
  <w:style w:type="character" w:customStyle="1" w:styleId="apple-style-span">
    <w:name w:val="apple-style-span"/>
    <w:basedOn w:val="DefaultParagraphFont"/>
    <w:qFormat/>
  </w:style>
  <w:style w:type="paragraph" w:customStyle="1" w:styleId="Level2heading">
    <w:name w:val="Level 2 heading"/>
    <w:basedOn w:val="Heading1"/>
    <w:link w:val="Level2headingChar"/>
    <w:qFormat/>
    <w:pPr>
      <w:numPr>
        <w:ilvl w:val="2"/>
        <w:numId w:val="2"/>
      </w:numPr>
      <w:ind w:left="720"/>
    </w:pPr>
    <w:rPr>
      <w:bCs w:val="0"/>
      <w:color w:val="000000"/>
      <w:sz w:val="28"/>
      <w:szCs w:val="24"/>
    </w:rPr>
  </w:style>
  <w:style w:type="character" w:customStyle="1" w:styleId="Level2headingChar">
    <w:name w:val="Level 2 heading Char"/>
    <w:basedOn w:val="Heading1Char"/>
    <w:link w:val="Level2heading"/>
    <w:rPr>
      <w:b/>
      <w:bCs w:val="0"/>
      <w:color w:val="000000"/>
      <w:kern w:val="32"/>
      <w:sz w:val="28"/>
      <w:szCs w:val="24"/>
      <w:lang w:eastAsia="ar-SA"/>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qFormat/>
    <w:rPr>
      <w:rFonts w:ascii="Arial" w:hAnsi="Arial"/>
      <w:color w:val="5F5F5F"/>
    </w:rPr>
  </w:style>
  <w:style w:type="character" w:customStyle="1" w:styleId="FooterChar">
    <w:name w:val="Footer Char"/>
    <w:basedOn w:val="DefaultParagraphFont"/>
    <w:link w:val="Footer"/>
    <w:uiPriority w:val="99"/>
    <w:qFormat/>
    <w:rPr>
      <w:sz w:val="24"/>
      <w:szCs w:val="24"/>
    </w:rPr>
  </w:style>
  <w:style w:type="character" w:customStyle="1" w:styleId="HeaderChar">
    <w:name w:val="Header Char"/>
    <w:basedOn w:val="DefaultParagraphFont"/>
    <w:link w:val="Header"/>
    <w:uiPriority w:val="99"/>
    <w:qFormat/>
    <w:rPr>
      <w:sz w:val="24"/>
      <w:szCs w:val="24"/>
    </w:rPr>
  </w:style>
  <w:style w:type="character" w:customStyle="1" w:styleId="Heading3Char">
    <w:name w:val="Heading 3 Char"/>
    <w:basedOn w:val="DefaultParagraphFont"/>
    <w:link w:val="Heading3"/>
    <w:qFormat/>
    <w:rPr>
      <w:rFonts w:eastAsiaTheme="majorEastAsia" w:cstheme="majorBidi"/>
      <w:b/>
      <w:sz w:val="26"/>
      <w:szCs w:val="24"/>
    </w:rPr>
  </w:style>
  <w:style w:type="character" w:customStyle="1" w:styleId="Heading4Char">
    <w:name w:val="Heading 4 Char"/>
    <w:basedOn w:val="DefaultParagraphFont"/>
    <w:link w:val="Heading4"/>
    <w:semiHidden/>
    <w:rPr>
      <w:rFonts w:asciiTheme="majorHAnsi" w:eastAsiaTheme="majorEastAsia" w:hAnsiTheme="majorHAnsi" w:cstheme="majorBidi"/>
      <w:i/>
      <w:iCs/>
      <w:color w:val="365F91" w:themeColor="accent1" w:themeShade="BF"/>
      <w:sz w:val="24"/>
      <w:szCs w:val="24"/>
    </w:rPr>
  </w:style>
  <w:style w:type="paragraph" w:customStyle="1" w:styleId="TOCHeading1">
    <w:name w:val="TOC Heading1"/>
    <w:basedOn w:val="Heading1"/>
    <w:next w:val="Normal"/>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kern w:val="0"/>
      <w:lang w:eastAsia="en-US"/>
    </w:rPr>
  </w:style>
  <w:style w:type="character" w:customStyle="1" w:styleId="Heading2Char">
    <w:name w:val="Heading 2 Char"/>
    <w:basedOn w:val="DefaultParagraphFont"/>
    <w:link w:val="Heading2"/>
    <w:rPr>
      <w:rFonts w:eastAsiaTheme="majorEastAsia" w:cstheme="majorBidi"/>
      <w:b/>
      <w:color w:val="000000" w:themeColor="text1"/>
      <w:sz w:val="28"/>
      <w:szCs w:val="26"/>
    </w:rPr>
  </w:style>
  <w:style w:type="character" w:customStyle="1" w:styleId="TableChar">
    <w:name w:val="Table Char"/>
    <w:basedOn w:val="DefaultParagraphFont"/>
    <w:link w:val="Table"/>
    <w:rPr>
      <w:b/>
      <w:iCs/>
      <w:color w:val="000000" w:themeColor="text1"/>
      <w:sz w:val="24"/>
      <w:szCs w:val="18"/>
      <w:lang w:eastAsia="ar-SA"/>
    </w:rPr>
  </w:style>
  <w:style w:type="paragraph" w:customStyle="1" w:styleId="Figure">
    <w:name w:val="Figure"/>
    <w:basedOn w:val="Normal"/>
    <w:next w:val="Caption"/>
    <w:link w:val="FigureChar"/>
    <w:autoRedefine/>
    <w:qFormat/>
    <w:rsid w:val="0026312D"/>
    <w:pPr>
      <w:tabs>
        <w:tab w:val="right" w:leader="dot" w:pos="8918"/>
      </w:tabs>
      <w:jc w:val="center"/>
    </w:pPr>
    <w:rPr>
      <w:rFonts w:eastAsia="Calibri"/>
      <w:i/>
      <w:color w:val="000000" w:themeColor="text1"/>
      <w:lang w:eastAsia="ar-SA"/>
    </w:rPr>
  </w:style>
  <w:style w:type="character" w:customStyle="1" w:styleId="FigureChar">
    <w:name w:val="Figure Char"/>
    <w:basedOn w:val="TableChar"/>
    <w:link w:val="Figure"/>
    <w:rsid w:val="0026312D"/>
    <w:rPr>
      <w:rFonts w:eastAsia="Calibri"/>
      <w:b w:val="0"/>
      <w:i/>
      <w:iCs w:val="0"/>
      <w:color w:val="000000" w:themeColor="text1"/>
      <w:sz w:val="24"/>
      <w:szCs w:val="24"/>
      <w:lang w:eastAsia="ar-SA"/>
    </w:rPr>
  </w:style>
  <w:style w:type="character" w:customStyle="1" w:styleId="BodyTextChar">
    <w:name w:val="Body Text Char"/>
    <w:basedOn w:val="DefaultParagraphFont"/>
    <w:link w:val="BodyText"/>
    <w:uiPriority w:val="1"/>
    <w:rPr>
      <w:rFonts w:eastAsia="Calibri" w:cs="Calibri"/>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AFC9E1-3176-453D-A423-803C62903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36</Pages>
  <Words>4714</Words>
  <Characters>29420</Characters>
  <Application>Microsoft Office Word</Application>
  <DocSecurity>0</DocSecurity>
  <Lines>1337</Lines>
  <Paragraphs>1066</Paragraphs>
  <ScaleCrop>false</ScaleCrop>
  <Company>MyCompanyName</Company>
  <LinksUpToDate>false</LinksUpToDate>
  <CharactersWithSpaces>33068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ahsan</dc:creator>
  <cp:lastModifiedBy>21-arid-737</cp:lastModifiedBy>
  <cp:revision>71</cp:revision>
  <cp:lastPrinted>2024-12-11T12:04:00Z</cp:lastPrinted>
  <dcterms:created xsi:type="dcterms:W3CDTF">2024-12-08T13:23:00Z</dcterms:created>
  <dcterms:modified xsi:type="dcterms:W3CDTF">2024-12-11T12:22:00Z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5b43d255f81da34c9fda0031560419554310f7f4c30e715d304b73f781a0e73e</vt:lpwstr>
  </property>
  <property fmtid="{D5CDD505-2E9C-101B-9397-08002B2CF9AE}" pid="3" name="KSOProductBuildVer">
    <vt:lpwstr>2057-12.2.0.18639</vt:lpwstr>
  </property>
  <property fmtid="{D5CDD505-2E9C-101B-9397-08002B2CF9AE}" pid="4" name="ICV">
    <vt:lpwstr>E890BC86FC4D4C10B828F87B333FE707_12</vt:lpwstr>
  </property>
</Properties>
</file>