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>
        <w:tc>
          <w:tcPr>
            <w:tcW w:w="4508" w:type="dxa"/>
          </w:tcPr>
          <w:p w:rsidR="00D07D8C" w:rsidRDefault="00142568">
            <w:r>
              <w:t>Date</w:t>
            </w:r>
          </w:p>
        </w:tc>
        <w:tc>
          <w:tcPr>
            <w:tcW w:w="4843" w:type="dxa"/>
          </w:tcPr>
          <w:p w:rsidR="00D07D8C" w:rsidRDefault="007F7055">
            <w:r>
              <w:t>6 April 2026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Team ID</w:t>
            </w:r>
          </w:p>
        </w:tc>
        <w:tc>
          <w:tcPr>
            <w:tcW w:w="4843" w:type="dxa"/>
          </w:tcPr>
          <w:p w:rsidR="00D07D8C" w:rsidRDefault="007F7055">
            <w:r w:rsidRPr="007F7055">
              <w:t>SWTID-2026-9601</w:t>
            </w:r>
            <w:bookmarkStart w:id="0" w:name="_GoBack"/>
            <w:bookmarkEnd w:id="0"/>
          </w:p>
        </w:tc>
      </w:tr>
      <w:tr w:rsidR="00D07D8C">
        <w:tc>
          <w:tcPr>
            <w:tcW w:w="4508" w:type="dxa"/>
          </w:tcPr>
          <w:p w:rsidR="00D07D8C" w:rsidRDefault="00142568">
            <w:r>
              <w:t>Project Name</w:t>
            </w:r>
          </w:p>
        </w:tc>
        <w:tc>
          <w:tcPr>
            <w:tcW w:w="4843" w:type="dxa"/>
          </w:tcPr>
          <w:p w:rsidR="00D07D8C" w:rsidRDefault="00072FB3">
            <w:r>
              <w:t>Smart library request workflow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Maximum Marks</w:t>
            </w:r>
          </w:p>
        </w:tc>
        <w:tc>
          <w:tcPr>
            <w:tcW w:w="4843" w:type="dxa"/>
          </w:tcPr>
          <w:p w:rsidR="00D07D8C" w:rsidRDefault="00142568">
            <w:r>
              <w:t>4 Marks</w:t>
            </w:r>
          </w:p>
        </w:tc>
      </w:tr>
    </w:tbl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Functional Requirements:</w:t>
      </w:r>
    </w:p>
    <w:p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FR-1</w:t>
            </w:r>
          </w:p>
        </w:tc>
        <w:tc>
          <w:tcPr>
            <w:tcW w:w="3150" w:type="dxa"/>
          </w:tcPr>
          <w:p w:rsidR="00D07D8C" w:rsidRDefault="00142568">
            <w:r>
              <w:t>User Registration</w:t>
            </w:r>
          </w:p>
        </w:tc>
        <w:tc>
          <w:tcPr>
            <w:tcW w:w="5248" w:type="dxa"/>
          </w:tcPr>
          <w:p w:rsidR="00D07D8C" w:rsidRDefault="00142568">
            <w:r>
              <w:t>Registration through Form</w:t>
            </w:r>
          </w:p>
          <w:p w:rsidR="00D07D8C" w:rsidRDefault="00142568">
            <w:r>
              <w:t>Registration through Gmail</w:t>
            </w:r>
          </w:p>
          <w:p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FR-2</w:t>
            </w:r>
          </w:p>
        </w:tc>
        <w:tc>
          <w:tcPr>
            <w:tcW w:w="3150" w:type="dxa"/>
          </w:tcPr>
          <w:p w:rsidR="00D07D8C" w:rsidRDefault="00142568">
            <w:r>
              <w:t>User Confirmation</w:t>
            </w:r>
          </w:p>
        </w:tc>
        <w:tc>
          <w:tcPr>
            <w:tcW w:w="5248" w:type="dxa"/>
          </w:tcPr>
          <w:p w:rsidR="00D07D8C" w:rsidRDefault="00142568">
            <w:r>
              <w:t>Confirmation via Email</w:t>
            </w:r>
          </w:p>
          <w:p w:rsidR="00D07D8C" w:rsidRDefault="00142568">
            <w:r>
              <w:t>Confirmation via OTP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:rsidR="00D07D8C" w:rsidRDefault="00072FB3">
            <w:r>
              <w:t>Book Request</w:t>
            </w:r>
          </w:p>
        </w:tc>
        <w:tc>
          <w:tcPr>
            <w:tcW w:w="5248" w:type="dxa"/>
          </w:tcPr>
          <w:p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:rsidTr="00072FB3">
        <w:trPr>
          <w:trHeight w:val="44"/>
        </w:trPr>
        <w:tc>
          <w:tcPr>
            <w:tcW w:w="926" w:type="dxa"/>
          </w:tcPr>
          <w:p w:rsidR="00D07D8C" w:rsidRDefault="00142568">
            <w:r>
              <w:t>FR-4</w:t>
            </w:r>
          </w:p>
        </w:tc>
        <w:tc>
          <w:tcPr>
            <w:tcW w:w="3150" w:type="dxa"/>
          </w:tcPr>
          <w:p w:rsidR="00D07D8C" w:rsidRDefault="00072FB3">
            <w:r>
              <w:t>Request Processing</w:t>
            </w:r>
          </w:p>
        </w:tc>
        <w:tc>
          <w:tcPr>
            <w:tcW w:w="5248" w:type="dxa"/>
          </w:tcPr>
          <w:p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:rsidR="00D07D8C" w:rsidRDefault="00D07D8C"/>
    <w:p w:rsidR="00D07D8C" w:rsidRDefault="00D07D8C">
      <w:pPr>
        <w:rPr>
          <w:b/>
        </w:rPr>
      </w:pPr>
    </w:p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Non-functional Requirements:</w:t>
      </w:r>
    </w:p>
    <w:p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NFR-1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easy to use with a simple and clear interface.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NFR-2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07D8C" w:rsidRDefault="00142568">
            <w:r>
              <w:t>The system must protect user data with proper login and access control.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NFR-3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work correctly and handle requests without errors.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NFR-4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07D8C" w:rsidRDefault="00142568">
            <w:r>
              <w:t>The system should respond quickly with minimal delay.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NFR-5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accessible at all times (24/7).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NFR-6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handle more users and requests efficiently as it grows.</w:t>
            </w:r>
          </w:p>
        </w:tc>
      </w:tr>
    </w:tbl>
    <w:p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D8C"/>
    <w:rsid w:val="00072FB3"/>
    <w:rsid w:val="00142568"/>
    <w:rsid w:val="007F7055"/>
    <w:rsid w:val="00D0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E3B6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2026-04-13T04:56:00Z</dcterms:modified>
</cp:coreProperties>
</file>