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4ECB0" w14:textId="3A204ED8" w:rsidR="00A413A9" w:rsidRDefault="005352CF" w:rsidP="007F535B">
      <w:pPr>
        <w:jc w:val="center"/>
        <w:rPr>
          <w:b/>
          <w:bCs/>
          <w:sz w:val="28"/>
          <w:szCs w:val="28"/>
          <w:u w:val="single"/>
        </w:rPr>
      </w:pPr>
      <w:r>
        <w:rPr>
          <w:b/>
          <w:bCs/>
          <w:sz w:val="28"/>
          <w:szCs w:val="28"/>
          <w:u w:val="single"/>
        </w:rPr>
        <w:t>Campus</w:t>
      </w:r>
      <w:r w:rsidR="007F535B" w:rsidRPr="007F535B">
        <w:rPr>
          <w:b/>
          <w:bCs/>
          <w:sz w:val="28"/>
          <w:szCs w:val="28"/>
          <w:u w:val="single"/>
        </w:rPr>
        <w:t xml:space="preserve"> to City: Travel Tips from MUJ to Jaipur</w:t>
      </w:r>
    </w:p>
    <w:p w14:paraId="590F719A" w14:textId="77777777" w:rsidR="003A68F7" w:rsidRDefault="00786E09" w:rsidP="007F535B">
      <w:r w:rsidRPr="00786E09">
        <w:t>Want to travel to the Pink City on a budget?</w:t>
      </w:r>
      <w:r w:rsidRPr="00786E09">
        <w:br/>
        <w:t>Need all your options laid out so you can pick and choose what fits best?</w:t>
      </w:r>
      <w:r w:rsidRPr="00786E09">
        <w:br/>
        <w:t>Looking to sort out your transportation before even stepping out of your hostel?</w:t>
      </w:r>
      <w:r>
        <w:t xml:space="preserve"> </w:t>
      </w:r>
    </w:p>
    <w:p w14:paraId="0C51ADAF" w14:textId="26A9BEF5" w:rsidR="00CA490A" w:rsidRDefault="00786E09" w:rsidP="007F535B">
      <w:r w:rsidRPr="00786E09">
        <w:t xml:space="preserve">You're in the right place! </w:t>
      </w:r>
      <w:r>
        <w:t xml:space="preserve">Following are some transport options from MUJ to Jaipur City: </w:t>
      </w:r>
    </w:p>
    <w:p w14:paraId="60AEEC8E" w14:textId="1D66D04C" w:rsidR="001E21DE" w:rsidRDefault="007F535B" w:rsidP="007F535B">
      <w:r w:rsidRPr="00786E09">
        <w:br/>
      </w:r>
      <w:r w:rsidRPr="001E21DE">
        <w:rPr>
          <w:b/>
          <w:bCs/>
        </w:rPr>
        <w:t>1. Bus no. 26:</w:t>
      </w:r>
      <w:r>
        <w:t xml:space="preserve"> The most budget-friendly mode of transportation is public transportation. At about 300-400 metres from the MUJ campus, there is a bus stop</w:t>
      </w:r>
      <w:r w:rsidR="001E21DE">
        <w:t>, which is popularly used by MUJ students to catch the bus that travels between Bagru and Chandpole</w:t>
      </w:r>
      <w:r>
        <w:t>. If you want to go to popular spots like 200 feet, DCM,</w:t>
      </w:r>
      <w:r w:rsidR="001E21DE">
        <w:t xml:space="preserve"> or Sindhi Camp, the bus is a cheap option. The bus route can be easily tracked from the JCTSL </w:t>
      </w:r>
      <w:r w:rsidR="003662FA">
        <w:t>app</w:t>
      </w:r>
      <w:r w:rsidR="001E21DE">
        <w:t xml:space="preserve">. The average fare per person is in the range of Rs. 30 to Rs. 40. Sometimes Student </w:t>
      </w:r>
      <w:r w:rsidR="003662FA">
        <w:t>D</w:t>
      </w:r>
      <w:r w:rsidR="001E21DE">
        <w:t>iscount is applicable,</w:t>
      </w:r>
      <w:r w:rsidR="003662FA">
        <w:t xml:space="preserve"> and for that</w:t>
      </w:r>
      <w:r w:rsidR="001E21DE">
        <w:t xml:space="preserve"> you must carry your MUJ ID cards. </w:t>
      </w:r>
    </w:p>
    <w:p w14:paraId="25B28746" w14:textId="4CFC584E" w:rsidR="005F36BC" w:rsidRDefault="001E21DE" w:rsidP="007F535B">
      <w:r>
        <w:t xml:space="preserve">Though the travel from bus is cheap, it is not that comfortable. The bus is packed with people, and getting a seat is difficult. It is even difficult to travel during summers because the bus is not AC furnished. Also, the frequency of bus arrivals and departure varies, and </w:t>
      </w:r>
      <w:r w:rsidR="003662FA">
        <w:t xml:space="preserve">app tracking is ineffective and incorrect. </w:t>
      </w:r>
    </w:p>
    <w:p w14:paraId="1BC1C7C0" w14:textId="5FF36C54" w:rsidR="003662FA" w:rsidRDefault="003662FA" w:rsidP="007F535B">
      <w:r w:rsidRPr="003662FA">
        <w:rPr>
          <w:b/>
          <w:bCs/>
        </w:rPr>
        <w:t>2. Cabs and autos:</w:t>
      </w:r>
      <w:r w:rsidR="00EF243B">
        <w:rPr>
          <w:b/>
          <w:bCs/>
        </w:rPr>
        <w:t xml:space="preserve"> </w:t>
      </w:r>
      <w:r w:rsidR="00EF243B">
        <w:t xml:space="preserve">A private cab can be booked from MUJ to city as well. There are cab booking outlets inside GHS, as well as many cabs and autos are available outside the GHS gate. Also, other private cab services are available if you are not residing in GHS. The fares of such cabs </w:t>
      </w:r>
      <w:proofErr w:type="gramStart"/>
      <w:r w:rsidR="00EF243B">
        <w:t>is</w:t>
      </w:r>
      <w:proofErr w:type="gramEnd"/>
      <w:r w:rsidR="00EF243B">
        <w:t xml:space="preserve"> not flexible. Mostly drivers are not open for negotiations and there would be no drastic changes in prices if you use this service. It is advisable to opt for this service when you are travelling in a group, such that the bill is split between each member. Also, charges for a single person are higher so travelling in a group, is relatively cheaper. </w:t>
      </w:r>
      <w:r w:rsidR="00DC021D">
        <w:t>The base price of cabs is usually Rs. 900</w:t>
      </w:r>
      <w:r w:rsidR="00DC6271">
        <w:t>.</w:t>
      </w:r>
    </w:p>
    <w:p w14:paraId="246B809F" w14:textId="33AB8A5F" w:rsidR="005F36BC" w:rsidRDefault="00EF243B" w:rsidP="007F535B">
      <w:r>
        <w:t xml:space="preserve">If you do not have any acquaintances going to city on a particular day, but do not want to pay a hefty price and </w:t>
      </w:r>
      <w:r w:rsidR="005F36BC">
        <w:t>you are open</w:t>
      </w:r>
      <w:r>
        <w:t xml:space="preserve"> </w:t>
      </w:r>
      <w:r w:rsidR="005F36BC">
        <w:t>to cab sharing</w:t>
      </w:r>
      <w:r>
        <w:t xml:space="preserve"> with fellow MUJ students, </w:t>
      </w:r>
      <w:r w:rsidR="005F36BC">
        <w:t>who are</w:t>
      </w:r>
      <w:r>
        <w:t xml:space="preserve"> not known to you, the</w:t>
      </w:r>
      <w:r w:rsidR="005F36BC">
        <w:t xml:space="preserve">re are WhatsApp groups where you can share your journey details and avail cab pooling services. </w:t>
      </w:r>
      <w:r>
        <w:t xml:space="preserve">You can </w:t>
      </w:r>
      <w:r w:rsidR="005F36BC">
        <w:t xml:space="preserve">also </w:t>
      </w:r>
      <w:r>
        <w:t>ask the drivers to pair you with someone else going to same destination</w:t>
      </w:r>
      <w:r w:rsidR="005F36BC">
        <w:t>, but this method gives the drivers freedom to fix prices and may not be in your best interests.</w:t>
      </w:r>
    </w:p>
    <w:p w14:paraId="4EB39604" w14:textId="548EB40D" w:rsidR="00EF243B" w:rsidRDefault="005F36BC" w:rsidP="007F535B">
      <w:r w:rsidRPr="005F36BC">
        <w:rPr>
          <w:b/>
          <w:bCs/>
        </w:rPr>
        <w:t xml:space="preserve">3. Ola and Uber Services:  </w:t>
      </w:r>
      <w:r>
        <w:t xml:space="preserve">Cabs and autos can be booked from apps like Ola and Uber as well. However, the availability of cabs is limited, especially during odd hours. So, if you are running on a tight schedule, such services are not the most reliable options. It is much better to have some back up options ready, such as booking a ride from local auto stands, taking the bus or coordinating with friends for a shared ride. </w:t>
      </w:r>
    </w:p>
    <w:p w14:paraId="49EA6186" w14:textId="436C5D2E" w:rsidR="00CA490A" w:rsidRPr="005F36BC" w:rsidRDefault="009532F4" w:rsidP="007F535B">
      <w:r>
        <w:t xml:space="preserve">To conclude, MUJ has good connectivity to Jaipur and most importantly it has transportation of inclusive budgets and </w:t>
      </w:r>
      <w:r w:rsidR="00E83A3F">
        <w:t xml:space="preserve">comfort levels, making it suitable for everyone. </w:t>
      </w:r>
    </w:p>
    <w:sectPr w:rsidR="00CA490A" w:rsidRPr="005F36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35B"/>
    <w:rsid w:val="00186392"/>
    <w:rsid w:val="001E21DE"/>
    <w:rsid w:val="00277FBB"/>
    <w:rsid w:val="003662FA"/>
    <w:rsid w:val="003A68F7"/>
    <w:rsid w:val="005352CF"/>
    <w:rsid w:val="00576885"/>
    <w:rsid w:val="005F36BC"/>
    <w:rsid w:val="00786E09"/>
    <w:rsid w:val="007F3315"/>
    <w:rsid w:val="007F535B"/>
    <w:rsid w:val="008B5F19"/>
    <w:rsid w:val="009532F4"/>
    <w:rsid w:val="00A413A9"/>
    <w:rsid w:val="00B24120"/>
    <w:rsid w:val="00CA490A"/>
    <w:rsid w:val="00DC021D"/>
    <w:rsid w:val="00DC6271"/>
    <w:rsid w:val="00E83A3F"/>
    <w:rsid w:val="00EF24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BF1F6"/>
  <w15:chartTrackingRefBased/>
  <w15:docId w15:val="{62344F12-3853-4C40-8F26-1B9904357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3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3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3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3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3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3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3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3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3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3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3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3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3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3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3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3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3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35B"/>
    <w:rPr>
      <w:rFonts w:eastAsiaTheme="majorEastAsia" w:cstheme="majorBidi"/>
      <w:color w:val="272727" w:themeColor="text1" w:themeTint="D8"/>
    </w:rPr>
  </w:style>
  <w:style w:type="paragraph" w:styleId="Title">
    <w:name w:val="Title"/>
    <w:basedOn w:val="Normal"/>
    <w:next w:val="Normal"/>
    <w:link w:val="TitleChar"/>
    <w:uiPriority w:val="10"/>
    <w:qFormat/>
    <w:rsid w:val="007F53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3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3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3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35B"/>
    <w:pPr>
      <w:spacing w:before="160"/>
      <w:jc w:val="center"/>
    </w:pPr>
    <w:rPr>
      <w:i/>
      <w:iCs/>
      <w:color w:val="404040" w:themeColor="text1" w:themeTint="BF"/>
    </w:rPr>
  </w:style>
  <w:style w:type="character" w:customStyle="1" w:styleId="QuoteChar">
    <w:name w:val="Quote Char"/>
    <w:basedOn w:val="DefaultParagraphFont"/>
    <w:link w:val="Quote"/>
    <w:uiPriority w:val="29"/>
    <w:rsid w:val="007F535B"/>
    <w:rPr>
      <w:i/>
      <w:iCs/>
      <w:color w:val="404040" w:themeColor="text1" w:themeTint="BF"/>
    </w:rPr>
  </w:style>
  <w:style w:type="paragraph" w:styleId="ListParagraph">
    <w:name w:val="List Paragraph"/>
    <w:basedOn w:val="Normal"/>
    <w:uiPriority w:val="34"/>
    <w:qFormat/>
    <w:rsid w:val="007F535B"/>
    <w:pPr>
      <w:ind w:left="720"/>
      <w:contextualSpacing/>
    </w:pPr>
  </w:style>
  <w:style w:type="character" w:styleId="IntenseEmphasis">
    <w:name w:val="Intense Emphasis"/>
    <w:basedOn w:val="DefaultParagraphFont"/>
    <w:uiPriority w:val="21"/>
    <w:qFormat/>
    <w:rsid w:val="007F535B"/>
    <w:rPr>
      <w:i/>
      <w:iCs/>
      <w:color w:val="0F4761" w:themeColor="accent1" w:themeShade="BF"/>
    </w:rPr>
  </w:style>
  <w:style w:type="paragraph" w:styleId="IntenseQuote">
    <w:name w:val="Intense Quote"/>
    <w:basedOn w:val="Normal"/>
    <w:next w:val="Normal"/>
    <w:link w:val="IntenseQuoteChar"/>
    <w:uiPriority w:val="30"/>
    <w:qFormat/>
    <w:rsid w:val="007F5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35B"/>
    <w:rPr>
      <w:i/>
      <w:iCs/>
      <w:color w:val="0F4761" w:themeColor="accent1" w:themeShade="BF"/>
    </w:rPr>
  </w:style>
  <w:style w:type="character" w:styleId="IntenseReference">
    <w:name w:val="Intense Reference"/>
    <w:basedOn w:val="DefaultParagraphFont"/>
    <w:uiPriority w:val="32"/>
    <w:qFormat/>
    <w:rsid w:val="007F53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609004">
      <w:bodyDiv w:val="1"/>
      <w:marLeft w:val="0"/>
      <w:marRight w:val="0"/>
      <w:marTop w:val="0"/>
      <w:marBottom w:val="0"/>
      <w:divBdr>
        <w:top w:val="none" w:sz="0" w:space="0" w:color="auto"/>
        <w:left w:val="none" w:sz="0" w:space="0" w:color="auto"/>
        <w:bottom w:val="none" w:sz="0" w:space="0" w:color="auto"/>
        <w:right w:val="none" w:sz="0" w:space="0" w:color="auto"/>
      </w:divBdr>
    </w:div>
    <w:div w:id="17069048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[BTECH-009-2023-24] CHANDRA TIVRAKRISHNAPANDAY</dc:creator>
  <cp:keywords/>
  <dc:description/>
  <cp:lastModifiedBy>[BTECH-009-2023-24] CHANDRA TIVRAKRISHNAPANDAY</cp:lastModifiedBy>
  <cp:revision>8</cp:revision>
  <dcterms:created xsi:type="dcterms:W3CDTF">2025-05-19T08:12:00Z</dcterms:created>
  <dcterms:modified xsi:type="dcterms:W3CDTF">2025-05-31T17:30:00Z</dcterms:modified>
</cp:coreProperties>
</file>