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692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23E9E2E4" wp14:editId="5EB1FEF9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D9DB6" w14:textId="77777777" w:rsidR="00906EE1" w:rsidRDefault="00906EE1" w:rsidP="00906EE1"/>
    <w:p w14:paraId="78080D74" w14:textId="77777777" w:rsidR="00906EE1" w:rsidRDefault="00906EE1" w:rsidP="00906EE1"/>
    <w:p w14:paraId="67F92023" w14:textId="77777777" w:rsidR="00906EE1" w:rsidRDefault="00906EE1" w:rsidP="00906EE1"/>
    <w:p w14:paraId="5B52C870" w14:textId="77777777" w:rsidR="00906EE1" w:rsidRDefault="00906EE1" w:rsidP="00906EE1"/>
    <w:p w14:paraId="11E055D8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649FB2F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3F36315C" w14:textId="3CE6C886" w:rsidR="00D54D6A" w:rsidRPr="00E260F1" w:rsidRDefault="00083B22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67578A">
            <w:rPr>
              <w:b/>
              <w:sz w:val="48"/>
              <w:szCs w:val="48"/>
            </w:rPr>
            <w:t>ANL252</w:t>
          </w:r>
        </w:sdtContent>
      </w:sdt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1D1076DB" w14:textId="0E6CF630" w:rsidR="000100DF" w:rsidRDefault="0067578A" w:rsidP="00553CC4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1BAC80A2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43CF8EDC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0CA856C1" w14:textId="34EE36DC" w:rsidR="00906EE1" w:rsidRPr="00620F5E" w:rsidRDefault="00083B22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  <w:listItem w:displayText="Progress Report 01 (PRT01)" w:value="Progress Report 01 (PRT01)"/>
          </w:dropDownList>
        </w:sdtPr>
        <w:sdtEndPr/>
        <w:sdtContent>
          <w:r w:rsidR="0067578A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3114F2DF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0BB616CD" w14:textId="54E017E0" w:rsidR="00906EE1" w:rsidRPr="00314F25" w:rsidRDefault="00083B22" w:rsidP="00E66A7B">
      <w:pPr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8F16E1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E66A7B">
            <w:rPr>
              <w:b/>
              <w:bCs/>
              <w:sz w:val="48"/>
              <w:szCs w:val="48"/>
            </w:rPr>
            <w:t>2021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63957C61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D18122" w14:textId="77777777" w:rsidR="00906EE1" w:rsidRPr="00620F5E" w:rsidRDefault="00906EE1" w:rsidP="00906EE1">
      <w:pPr>
        <w:rPr>
          <w:b/>
          <w:sz w:val="24"/>
        </w:rPr>
      </w:pPr>
    </w:p>
    <w:p w14:paraId="1853E4C6" w14:textId="77777777" w:rsidR="00906EE1" w:rsidRPr="00620F5E" w:rsidRDefault="00906EE1" w:rsidP="00906EE1">
      <w:pPr>
        <w:rPr>
          <w:b/>
          <w:sz w:val="24"/>
        </w:rPr>
      </w:pPr>
    </w:p>
    <w:p w14:paraId="657C374D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696267BA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2D14DDCB" w14:textId="77777777" w:rsidTr="00726942">
        <w:trPr>
          <w:trHeight w:val="432"/>
          <w:jc w:val="center"/>
        </w:trPr>
        <w:tc>
          <w:tcPr>
            <w:tcW w:w="4675" w:type="dxa"/>
          </w:tcPr>
          <w:p w14:paraId="7F3233D7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43FBC72D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1C2C9CF1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148D836C" w14:textId="6EF4744C" w:rsidR="00C70A3B" w:rsidRDefault="00083B22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E66A7B">
                  <w:rPr>
                    <w:b/>
                    <w:sz w:val="24"/>
                  </w:rPr>
                  <w:t>Amir Hamzah Bin Abdul Khalid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13F79570" w14:textId="32D45D6F" w:rsidR="00C70A3B" w:rsidRDefault="00E66A7B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B2110864</w:t>
                </w:r>
              </w:p>
            </w:tc>
          </w:sdtContent>
        </w:sdt>
      </w:tr>
    </w:tbl>
    <w:p w14:paraId="3B93EDE4" w14:textId="77777777" w:rsidR="00C70A3B" w:rsidRDefault="00C70A3B" w:rsidP="00906EE1">
      <w:pPr>
        <w:rPr>
          <w:b/>
          <w:sz w:val="24"/>
        </w:rPr>
      </w:pPr>
    </w:p>
    <w:p w14:paraId="351A2011" w14:textId="77777777" w:rsidR="00726942" w:rsidRPr="00620F5E" w:rsidRDefault="00726942" w:rsidP="00906EE1">
      <w:pPr>
        <w:rPr>
          <w:b/>
          <w:sz w:val="24"/>
        </w:rPr>
      </w:pPr>
    </w:p>
    <w:p w14:paraId="464CF6A8" w14:textId="6B79330A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031776">
            <w:rPr>
              <w:b/>
              <w:sz w:val="24"/>
            </w:rPr>
            <w:t>0</w:t>
          </w:r>
          <w:r w:rsidR="0067578A">
            <w:rPr>
              <w:b/>
              <w:sz w:val="24"/>
            </w:rPr>
            <w:t>9</w:t>
          </w:r>
        </w:sdtContent>
      </w:sdt>
    </w:p>
    <w:p w14:paraId="119F53A4" w14:textId="77777777" w:rsidR="00A348EB" w:rsidRDefault="00A348EB" w:rsidP="00906EE1">
      <w:pPr>
        <w:rPr>
          <w:b/>
          <w:sz w:val="24"/>
        </w:rPr>
      </w:pPr>
    </w:p>
    <w:p w14:paraId="28586E6E" w14:textId="722FDC0C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67578A">
            <w:rPr>
              <w:b/>
              <w:sz w:val="24"/>
            </w:rPr>
            <w:t>Dr.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proofErr w:type="spellStart"/>
          <w:r w:rsidR="00031776">
            <w:rPr>
              <w:b/>
              <w:sz w:val="24"/>
            </w:rPr>
            <w:t>Munish</w:t>
          </w:r>
          <w:proofErr w:type="spellEnd"/>
          <w:r w:rsidR="00031776">
            <w:rPr>
              <w:b/>
              <w:sz w:val="24"/>
            </w:rPr>
            <w:t xml:space="preserve"> Kumar</w:t>
          </w:r>
        </w:sdtContent>
      </w:sdt>
    </w:p>
    <w:p w14:paraId="6391401C" w14:textId="77777777" w:rsidR="00D54D6A" w:rsidRDefault="00D54D6A" w:rsidP="00906EE1">
      <w:pPr>
        <w:rPr>
          <w:b/>
          <w:sz w:val="24"/>
        </w:rPr>
      </w:pPr>
    </w:p>
    <w:p w14:paraId="23F1DA6D" w14:textId="77777777" w:rsidR="003A2770" w:rsidRDefault="00324E27" w:rsidP="003A2770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1-08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7578A">
            <w:rPr>
              <w:b/>
              <w:sz w:val="24"/>
              <w:lang w:val="en-US"/>
            </w:rPr>
            <w:t>15</w:t>
          </w:r>
          <w:r w:rsidR="00491B81">
            <w:rPr>
              <w:b/>
              <w:sz w:val="24"/>
              <w:lang w:val="en-US"/>
            </w:rPr>
            <w:t>/08</w:t>
          </w:r>
          <w:r w:rsidR="00E66A7B">
            <w:rPr>
              <w:b/>
              <w:sz w:val="24"/>
              <w:lang w:val="en-US"/>
            </w:rPr>
            <w:t>/2021</w:t>
          </w:r>
        </w:sdtContent>
      </w:sdt>
    </w:p>
    <w:p w14:paraId="33FB54B8" w14:textId="77777777" w:rsidR="003A2770" w:rsidRDefault="003A2770" w:rsidP="003A2770">
      <w:pPr>
        <w:rPr>
          <w:b/>
          <w:sz w:val="24"/>
        </w:rPr>
      </w:pPr>
    </w:p>
    <w:p w14:paraId="7E9C84C2" w14:textId="77777777" w:rsidR="003A2770" w:rsidRDefault="003A2770" w:rsidP="003A2770">
      <w:pPr>
        <w:rPr>
          <w:b/>
          <w:sz w:val="24"/>
        </w:rPr>
      </w:pPr>
    </w:p>
    <w:p w14:paraId="276815EF" w14:textId="77777777" w:rsidR="003A2770" w:rsidRDefault="003A2770" w:rsidP="003A2770">
      <w:pPr>
        <w:rPr>
          <w:b/>
          <w:sz w:val="24"/>
        </w:rPr>
      </w:pPr>
    </w:p>
    <w:p w14:paraId="231C660D" w14:textId="77777777" w:rsidR="003A2770" w:rsidRDefault="003A2770" w:rsidP="003A2770">
      <w:pPr>
        <w:rPr>
          <w:b/>
          <w:sz w:val="24"/>
        </w:rPr>
      </w:pPr>
    </w:p>
    <w:p w14:paraId="41931872" w14:textId="77777777" w:rsidR="003A2770" w:rsidRDefault="003A2770" w:rsidP="003A2770">
      <w:pPr>
        <w:rPr>
          <w:b/>
          <w:sz w:val="24"/>
        </w:rPr>
      </w:pPr>
    </w:p>
    <w:p w14:paraId="635E5D84" w14:textId="77777777" w:rsidR="003A2770" w:rsidRDefault="003A2770" w:rsidP="003A2770">
      <w:pPr>
        <w:rPr>
          <w:b/>
          <w:sz w:val="24"/>
        </w:rPr>
      </w:pPr>
    </w:p>
    <w:p w14:paraId="648B72CC" w14:textId="77777777" w:rsidR="003A2770" w:rsidRDefault="003A2770" w:rsidP="003A2770">
      <w:pPr>
        <w:rPr>
          <w:b/>
          <w:sz w:val="24"/>
        </w:rPr>
      </w:pPr>
    </w:p>
    <w:p w14:paraId="63D4FF84" w14:textId="77777777" w:rsidR="003A2770" w:rsidRDefault="003A2770" w:rsidP="003A2770">
      <w:pPr>
        <w:rPr>
          <w:b/>
          <w:sz w:val="24"/>
        </w:rPr>
      </w:pPr>
    </w:p>
    <w:p w14:paraId="3690C472" w14:textId="6ACD1D1B" w:rsidR="003A2770" w:rsidRDefault="003A2770" w:rsidP="003A2770">
      <w:pPr>
        <w:rPr>
          <w:b/>
          <w:sz w:val="24"/>
        </w:rPr>
      </w:pPr>
    </w:p>
    <w:p w14:paraId="59E290E3" w14:textId="25708CEE" w:rsidR="003A2770" w:rsidRDefault="00315CDA" w:rsidP="00315CDA">
      <w:pPr>
        <w:jc w:val="center"/>
        <w:rPr>
          <w:b/>
          <w:sz w:val="24"/>
        </w:rPr>
      </w:pPr>
      <w:r>
        <w:rPr>
          <w:b/>
          <w:sz w:val="24"/>
        </w:rPr>
        <w:object w:dxaOrig="1006" w:dyaOrig="811" w14:anchorId="0D934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25pt;height:40.5pt" o:ole="">
            <v:imagedata r:id="rId9" o:title=""/>
          </v:shape>
          <o:OLEObject Type="Embed" ProgID="Package" ShapeID="_x0000_i1027" DrawAspect="Content" ObjectID="_1690572057" r:id="rId10"/>
        </w:object>
      </w:r>
    </w:p>
    <w:p w14:paraId="69DB4BB1" w14:textId="6A2B7A3C" w:rsidR="00315CDA" w:rsidRDefault="00315CDA" w:rsidP="00315CDA">
      <w:pPr>
        <w:jc w:val="center"/>
        <w:rPr>
          <w:rFonts w:ascii="Calibri" w:hAnsi="Calibri"/>
          <w:bCs/>
          <w:sz w:val="24"/>
        </w:rPr>
      </w:pPr>
      <w:r w:rsidRPr="00315CDA">
        <w:rPr>
          <w:rFonts w:ascii="Calibri" w:hAnsi="Calibri"/>
          <w:bCs/>
          <w:sz w:val="24"/>
        </w:rPr>
        <w:t>Figure 0.1</w:t>
      </w:r>
      <w:r>
        <w:rPr>
          <w:rFonts w:ascii="Calibri" w:hAnsi="Calibri"/>
          <w:bCs/>
          <w:sz w:val="24"/>
        </w:rPr>
        <w:t xml:space="preserve"> – Embedded python code for Tutor Marked Assignment.</w:t>
      </w:r>
    </w:p>
    <w:p w14:paraId="20FD4716" w14:textId="77777777" w:rsidR="00315CDA" w:rsidRPr="00315CDA" w:rsidRDefault="00315CDA" w:rsidP="00315CDA">
      <w:pPr>
        <w:jc w:val="center"/>
        <w:rPr>
          <w:rFonts w:ascii="Calibri" w:hAnsi="Calibri"/>
          <w:bCs/>
          <w:sz w:val="24"/>
        </w:rPr>
      </w:pPr>
    </w:p>
    <w:p w14:paraId="146E722F" w14:textId="1C60F88B" w:rsidR="0067578A" w:rsidRDefault="00556025" w:rsidP="0067578A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Program code:</w:t>
      </w:r>
    </w:p>
    <w:p w14:paraId="275C4FB2" w14:textId="2950B3C5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import math as m</w:t>
      </w:r>
    </w:p>
    <w:p w14:paraId="44EDE898" w14:textId="46DA5432" w:rsidR="0067578A" w:rsidRPr="00152B2F" w:rsidRDefault="006A6510" w:rsidP="0067578A">
      <w:pPr>
        <w:spacing w:after="160" w:line="259" w:lineRule="auto"/>
        <w:rPr>
          <w:rFonts w:ascii="Calibri" w:hAnsi="Calibri" w:cs="Calibri"/>
          <w:bCs/>
          <w:sz w:val="24"/>
        </w:rPr>
      </w:pPr>
      <w:r w:rsidRPr="00152B2F">
        <w:rPr>
          <w:rFonts w:ascii="Calibri" w:hAnsi="Calibri" w:cs="Calibri"/>
          <w:noProof/>
        </w:rPr>
        <w:drawing>
          <wp:inline distT="0" distB="0" distL="0" distR="0" wp14:anchorId="6EA47838" wp14:editId="2781B618">
            <wp:extent cx="5943600" cy="1049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F213" w14:textId="3ACC5093" w:rsidR="006A6510" w:rsidRPr="00152B2F" w:rsidRDefault="006A6510" w:rsidP="006A6510">
      <w:pPr>
        <w:spacing w:after="160" w:line="259" w:lineRule="auto"/>
        <w:jc w:val="center"/>
        <w:rPr>
          <w:rFonts w:ascii="Calibri" w:hAnsi="Calibri" w:cs="Calibri"/>
          <w:bCs/>
          <w:sz w:val="24"/>
        </w:rPr>
      </w:pPr>
      <w:r w:rsidRPr="00152B2F">
        <w:rPr>
          <w:rFonts w:ascii="Calibri" w:hAnsi="Calibri" w:cs="Calibri"/>
          <w:bCs/>
          <w:sz w:val="24"/>
        </w:rPr>
        <w:t>Figure 1.1 – Screenshot of Python software with ‘math’ package installed.</w:t>
      </w:r>
    </w:p>
    <w:p w14:paraId="6403F368" w14:textId="34901370" w:rsidR="00031776" w:rsidRDefault="00152B2F" w:rsidP="0055602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 w:rsidRPr="00152B2F">
        <w:rPr>
          <w:rFonts w:ascii="Calibri" w:hAnsi="Calibri" w:cs="Calibri"/>
          <w:bCs/>
          <w:sz w:val="24"/>
        </w:rPr>
        <w:t>Program code:</w:t>
      </w:r>
    </w:p>
    <w:p w14:paraId="7C7C7385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main = print ("Welcome to the probability density function Program. \</w:t>
      </w:r>
      <w:proofErr w:type="spellStart"/>
      <w:r w:rsidRPr="00556025">
        <w:rPr>
          <w:rFonts w:ascii="Consolas" w:hAnsi="Consolas" w:cs="Calibri"/>
          <w:bCs/>
          <w:sz w:val="24"/>
        </w:rPr>
        <w:t>nThis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program allows you to compute the probability of a normally distributed random variable \</w:t>
      </w:r>
      <w:proofErr w:type="spellStart"/>
      <w:r w:rsidRPr="00556025">
        <w:rPr>
          <w:rFonts w:ascii="Consolas" w:hAnsi="Consolas" w:cs="Calibri"/>
          <w:bCs/>
          <w:sz w:val="24"/>
        </w:rPr>
        <w:t>ngiven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the distribution mean and variance.")</w:t>
      </w:r>
    </w:p>
    <w:p w14:paraId="4D68A0B0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</w:p>
    <w:p w14:paraId="41E96504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print ("Please follow the instructions below...")</w:t>
      </w:r>
    </w:p>
    <w:p w14:paraId="31D52591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M = float(input("Please enter the mean:") or "0")</w:t>
      </w:r>
    </w:p>
    <w:p w14:paraId="590F00B8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if M == "":</w:t>
      </w:r>
    </w:p>
    <w:p w14:paraId="2F9B72E7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 xml:space="preserve">    M = 0</w:t>
      </w:r>
    </w:p>
    <w:p w14:paraId="7993DC82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 xml:space="preserve">    print (</w:t>
      </w:r>
      <w:proofErr w:type="spellStart"/>
      <w:r w:rsidRPr="00556025">
        <w:rPr>
          <w:rFonts w:ascii="Consolas" w:hAnsi="Consolas" w:cs="Calibri"/>
          <w:bCs/>
          <w:sz w:val="24"/>
        </w:rPr>
        <w:t>f"You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are unsure of the mean, thus it is {M}")</w:t>
      </w:r>
    </w:p>
    <w:p w14:paraId="387F6A34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else:</w:t>
      </w:r>
    </w:p>
    <w:p w14:paraId="0B1A13DA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 xml:space="preserve">    print (</w:t>
      </w:r>
      <w:proofErr w:type="spellStart"/>
      <w:r w:rsidRPr="00556025">
        <w:rPr>
          <w:rFonts w:ascii="Consolas" w:hAnsi="Consolas" w:cs="Calibri"/>
          <w:bCs/>
          <w:sz w:val="24"/>
        </w:rPr>
        <w:t>f"Your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mean is {M}")</w:t>
      </w:r>
    </w:p>
    <w:p w14:paraId="02784633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</w:p>
    <w:p w14:paraId="5B29C840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V = float(input("Please enter the variance:") or "1")</w:t>
      </w:r>
    </w:p>
    <w:p w14:paraId="6CF42228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if V == "":</w:t>
      </w:r>
    </w:p>
    <w:p w14:paraId="6CCF4061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 xml:space="preserve">    V = 1</w:t>
      </w:r>
    </w:p>
    <w:p w14:paraId="65E5C026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 xml:space="preserve">    print (</w:t>
      </w:r>
      <w:proofErr w:type="spellStart"/>
      <w:r w:rsidRPr="00556025">
        <w:rPr>
          <w:rFonts w:ascii="Consolas" w:hAnsi="Consolas" w:cs="Calibri"/>
          <w:bCs/>
          <w:sz w:val="24"/>
        </w:rPr>
        <w:t>f"You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are unsure of the variance, thus it is {V}")</w:t>
      </w:r>
    </w:p>
    <w:p w14:paraId="3A0955D6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else:</w:t>
      </w:r>
    </w:p>
    <w:p w14:paraId="16467393" w14:textId="0556A3BC" w:rsid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 xml:space="preserve">    print (</w:t>
      </w:r>
      <w:proofErr w:type="spellStart"/>
      <w:r w:rsidRPr="00556025">
        <w:rPr>
          <w:rFonts w:ascii="Consolas" w:hAnsi="Consolas" w:cs="Calibri"/>
          <w:bCs/>
          <w:sz w:val="24"/>
        </w:rPr>
        <w:t>f"Your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variance {V}")</w:t>
      </w:r>
    </w:p>
    <w:p w14:paraId="67D42921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</w:p>
    <w:p w14:paraId="47ED4F44" w14:textId="513ABBEA" w:rsidR="00031776" w:rsidRDefault="00031776" w:rsidP="0055602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Program code:</w:t>
      </w:r>
    </w:p>
    <w:p w14:paraId="09C4076D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proofErr w:type="spellStart"/>
      <w:r w:rsidRPr="00556025">
        <w:rPr>
          <w:rFonts w:ascii="Consolas" w:hAnsi="Consolas" w:cs="Calibri"/>
          <w:bCs/>
          <w:sz w:val="24"/>
        </w:rPr>
        <w:t>Xx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= float(input("Please enter the value of X: "))</w:t>
      </w:r>
    </w:p>
    <w:p w14:paraId="405DA3CF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print(</w:t>
      </w:r>
      <w:proofErr w:type="spellStart"/>
      <w:r w:rsidRPr="00556025">
        <w:rPr>
          <w:rFonts w:ascii="Consolas" w:hAnsi="Consolas" w:cs="Calibri"/>
          <w:bCs/>
          <w:sz w:val="24"/>
        </w:rPr>
        <w:t>f"Your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value of X is {</w:t>
      </w:r>
      <w:proofErr w:type="spellStart"/>
      <w:r w:rsidRPr="00556025">
        <w:rPr>
          <w:rFonts w:ascii="Consolas" w:hAnsi="Consolas" w:cs="Calibri"/>
          <w:bCs/>
          <w:sz w:val="24"/>
        </w:rPr>
        <w:t>Xx</w:t>
      </w:r>
      <w:proofErr w:type="spellEnd"/>
      <w:r w:rsidRPr="00556025">
        <w:rPr>
          <w:rFonts w:ascii="Consolas" w:hAnsi="Consolas" w:cs="Calibri"/>
          <w:bCs/>
          <w:sz w:val="24"/>
        </w:rPr>
        <w:t>}")</w:t>
      </w:r>
    </w:p>
    <w:p w14:paraId="5547F38C" w14:textId="023270F1" w:rsid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print(</w:t>
      </w:r>
      <w:proofErr w:type="spellStart"/>
      <w:r w:rsidRPr="00556025">
        <w:rPr>
          <w:rFonts w:ascii="Consolas" w:hAnsi="Consolas" w:cs="Calibri"/>
          <w:bCs/>
          <w:sz w:val="24"/>
        </w:rPr>
        <w:t>f"In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summary... \</w:t>
      </w:r>
      <w:proofErr w:type="spellStart"/>
      <w:r w:rsidRPr="00556025">
        <w:rPr>
          <w:rFonts w:ascii="Consolas" w:hAnsi="Consolas" w:cs="Calibri"/>
          <w:bCs/>
          <w:sz w:val="24"/>
        </w:rPr>
        <w:t>nMean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= {M} \</w:t>
      </w:r>
      <w:proofErr w:type="spellStart"/>
      <w:r w:rsidRPr="00556025">
        <w:rPr>
          <w:rFonts w:ascii="Consolas" w:hAnsi="Consolas" w:cs="Calibri"/>
          <w:bCs/>
          <w:sz w:val="24"/>
        </w:rPr>
        <w:t>nVariance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= {V} \</w:t>
      </w:r>
      <w:proofErr w:type="spellStart"/>
      <w:r w:rsidRPr="00556025">
        <w:rPr>
          <w:rFonts w:ascii="Consolas" w:hAnsi="Consolas" w:cs="Calibri"/>
          <w:bCs/>
          <w:sz w:val="24"/>
        </w:rPr>
        <w:t>nX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= {</w:t>
      </w:r>
      <w:proofErr w:type="spellStart"/>
      <w:r w:rsidRPr="00556025">
        <w:rPr>
          <w:rFonts w:ascii="Consolas" w:hAnsi="Consolas" w:cs="Calibri"/>
          <w:bCs/>
          <w:sz w:val="24"/>
        </w:rPr>
        <w:t>Xx</w:t>
      </w:r>
      <w:proofErr w:type="spellEnd"/>
      <w:r w:rsidRPr="00556025">
        <w:rPr>
          <w:rFonts w:ascii="Consolas" w:hAnsi="Consolas" w:cs="Calibri"/>
          <w:bCs/>
          <w:sz w:val="24"/>
        </w:rPr>
        <w:t>}")</w:t>
      </w:r>
    </w:p>
    <w:p w14:paraId="642384C5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</w:p>
    <w:p w14:paraId="48486F98" w14:textId="41A974C0" w:rsidR="00031776" w:rsidRDefault="00031776" w:rsidP="0055602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Program code:</w:t>
      </w:r>
    </w:p>
    <w:p w14:paraId="65B31FEF" w14:textId="77777777" w:rsidR="00556025" w:rsidRPr="00556025" w:rsidRDefault="00556025" w:rsidP="00556025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import math as m</w:t>
      </w:r>
    </w:p>
    <w:p w14:paraId="0BE059E8" w14:textId="0EEA85DE" w:rsidR="00556025" w:rsidRPr="00315CDA" w:rsidRDefault="00556025" w:rsidP="00315CDA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proofErr w:type="spellStart"/>
      <w:r w:rsidRPr="00556025">
        <w:rPr>
          <w:rFonts w:ascii="Consolas" w:hAnsi="Consolas" w:cs="Calibri"/>
          <w:bCs/>
          <w:sz w:val="24"/>
        </w:rPr>
        <w:t>fx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= float((1/(</w:t>
      </w:r>
      <w:proofErr w:type="spellStart"/>
      <w:r w:rsidRPr="00556025">
        <w:rPr>
          <w:rFonts w:ascii="Consolas" w:hAnsi="Consolas" w:cs="Calibri"/>
          <w:bCs/>
          <w:sz w:val="24"/>
        </w:rPr>
        <w:t>m.sqrt</w:t>
      </w:r>
      <w:proofErr w:type="spellEnd"/>
      <w:r w:rsidRPr="00556025">
        <w:rPr>
          <w:rFonts w:ascii="Consolas" w:hAnsi="Consolas" w:cs="Calibri"/>
          <w:bCs/>
          <w:sz w:val="24"/>
        </w:rPr>
        <w:t>(2*</w:t>
      </w:r>
      <w:proofErr w:type="spellStart"/>
      <w:r w:rsidRPr="00556025">
        <w:rPr>
          <w:rFonts w:ascii="Consolas" w:hAnsi="Consolas" w:cs="Calibri"/>
          <w:bCs/>
          <w:sz w:val="24"/>
        </w:rPr>
        <w:t>m.pi</w:t>
      </w:r>
      <w:proofErr w:type="spellEnd"/>
      <w:r w:rsidRPr="00556025">
        <w:rPr>
          <w:rFonts w:ascii="Consolas" w:hAnsi="Consolas" w:cs="Calibri"/>
          <w:bCs/>
          <w:sz w:val="24"/>
        </w:rPr>
        <w:t>*V)))**(-((</w:t>
      </w:r>
      <w:proofErr w:type="spellStart"/>
      <w:r w:rsidRPr="00556025">
        <w:rPr>
          <w:rFonts w:ascii="Consolas" w:hAnsi="Consolas" w:cs="Calibri"/>
          <w:bCs/>
          <w:sz w:val="24"/>
        </w:rPr>
        <w:t>Xx</w:t>
      </w:r>
      <w:proofErr w:type="spellEnd"/>
      <w:r w:rsidRPr="00556025">
        <w:rPr>
          <w:rFonts w:ascii="Consolas" w:hAnsi="Consolas" w:cs="Calibri"/>
          <w:bCs/>
          <w:sz w:val="24"/>
        </w:rPr>
        <w:t>-M)**2)/(2*V)))</w:t>
      </w:r>
    </w:p>
    <w:p w14:paraId="6E4A45A1" w14:textId="38E5E14A" w:rsidR="00031776" w:rsidRDefault="00031776" w:rsidP="0055602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lastRenderedPageBreak/>
        <w:t>Program code:</w:t>
      </w:r>
    </w:p>
    <w:p w14:paraId="490D401A" w14:textId="4DFB4266" w:rsidR="00556025" w:rsidRDefault="00556025" w:rsidP="003A2770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556025">
        <w:rPr>
          <w:rFonts w:ascii="Consolas" w:hAnsi="Consolas" w:cs="Calibri"/>
          <w:bCs/>
          <w:sz w:val="24"/>
        </w:rPr>
        <w:t>print (</w:t>
      </w:r>
      <w:proofErr w:type="spellStart"/>
      <w:r w:rsidRPr="00556025">
        <w:rPr>
          <w:rFonts w:ascii="Consolas" w:hAnsi="Consolas" w:cs="Calibri"/>
          <w:bCs/>
          <w:sz w:val="24"/>
        </w:rPr>
        <w:t>f"fx</w:t>
      </w:r>
      <w:proofErr w:type="spellEnd"/>
      <w:r w:rsidRPr="00556025">
        <w:rPr>
          <w:rFonts w:ascii="Consolas" w:hAnsi="Consolas" w:cs="Calibri"/>
          <w:bCs/>
          <w:sz w:val="24"/>
        </w:rPr>
        <w:t xml:space="preserve"> = {</w:t>
      </w:r>
      <w:proofErr w:type="spellStart"/>
      <w:r w:rsidRPr="00556025">
        <w:rPr>
          <w:rFonts w:ascii="Consolas" w:hAnsi="Consolas" w:cs="Calibri"/>
          <w:bCs/>
          <w:sz w:val="24"/>
        </w:rPr>
        <w:t>fx</w:t>
      </w:r>
      <w:proofErr w:type="spellEnd"/>
      <w:r w:rsidRPr="00556025">
        <w:rPr>
          <w:rFonts w:ascii="Consolas" w:hAnsi="Consolas" w:cs="Calibri"/>
          <w:bCs/>
          <w:sz w:val="24"/>
        </w:rPr>
        <w:t>}"</w:t>
      </w:r>
      <w:r w:rsidR="003A2770">
        <w:rPr>
          <w:rFonts w:ascii="Consolas" w:hAnsi="Consolas" w:cs="Calibri"/>
          <w:bCs/>
          <w:sz w:val="24"/>
        </w:rPr>
        <w:t>)</w:t>
      </w:r>
    </w:p>
    <w:p w14:paraId="3B2F1D58" w14:textId="77777777" w:rsidR="00315CDA" w:rsidRPr="00DB051D" w:rsidRDefault="00315CDA" w:rsidP="003A2770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</w:p>
    <w:p w14:paraId="0D4CAB78" w14:textId="0E8AD1B3" w:rsidR="00031776" w:rsidRDefault="00031776" w:rsidP="0055602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</w:t>
      </w:r>
      <w:r w:rsidR="003A2770">
        <w:rPr>
          <w:rFonts w:ascii="Calibri" w:hAnsi="Calibri" w:cs="Calibri"/>
          <w:bCs/>
          <w:sz w:val="24"/>
        </w:rPr>
        <w:t>ro</w:t>
      </w:r>
      <w:r>
        <w:rPr>
          <w:rFonts w:ascii="Calibri" w:hAnsi="Calibri" w:cs="Calibri"/>
          <w:bCs/>
          <w:sz w:val="24"/>
        </w:rPr>
        <w:t>gram code:</w:t>
      </w:r>
    </w:p>
    <w:p w14:paraId="24CBDAC5" w14:textId="77777777" w:rsidR="000F22A7" w:rsidRPr="000F22A7" w:rsidRDefault="000F22A7" w:rsidP="000F22A7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0F22A7">
        <w:rPr>
          <w:rFonts w:ascii="Consolas" w:hAnsi="Consolas" w:cs="Calibri"/>
          <w:bCs/>
          <w:sz w:val="24"/>
        </w:rPr>
        <w:t>alpha = 0.01</w:t>
      </w:r>
    </w:p>
    <w:p w14:paraId="3B9483D8" w14:textId="77777777" w:rsidR="000F22A7" w:rsidRPr="000F22A7" w:rsidRDefault="000F22A7" w:rsidP="000F22A7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0F22A7">
        <w:rPr>
          <w:rFonts w:ascii="Consolas" w:hAnsi="Consolas" w:cs="Calibri"/>
          <w:bCs/>
          <w:sz w:val="24"/>
        </w:rPr>
        <w:t>a = -100</w:t>
      </w:r>
    </w:p>
    <w:p w14:paraId="4B92CBDC" w14:textId="77777777" w:rsidR="000F22A7" w:rsidRPr="000F22A7" w:rsidRDefault="000F22A7" w:rsidP="000F22A7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0F22A7">
        <w:rPr>
          <w:rFonts w:ascii="Consolas" w:hAnsi="Consolas" w:cs="Calibri"/>
          <w:bCs/>
          <w:sz w:val="24"/>
        </w:rPr>
        <w:t>Q = (a-alpha)</w:t>
      </w:r>
    </w:p>
    <w:p w14:paraId="75709DED" w14:textId="7184DCD1" w:rsidR="000F22A7" w:rsidRPr="000F22A7" w:rsidRDefault="000F22A7" w:rsidP="000F22A7">
      <w:pPr>
        <w:pStyle w:val="ListParagraph"/>
        <w:spacing w:after="160" w:line="259" w:lineRule="auto"/>
        <w:rPr>
          <w:rFonts w:ascii="Consolas" w:hAnsi="Consolas" w:cs="Calibri"/>
          <w:bCs/>
          <w:sz w:val="24"/>
        </w:rPr>
      </w:pPr>
      <w:r w:rsidRPr="000F22A7">
        <w:rPr>
          <w:rFonts w:ascii="Consolas" w:hAnsi="Consolas" w:cs="Calibri"/>
          <w:bCs/>
          <w:sz w:val="24"/>
        </w:rPr>
        <w:t>P = ((Q-alpha)/(a*</w:t>
      </w:r>
      <w:proofErr w:type="spellStart"/>
      <w:r w:rsidRPr="000F22A7">
        <w:rPr>
          <w:rFonts w:ascii="Consolas" w:hAnsi="Consolas" w:cs="Calibri"/>
          <w:bCs/>
          <w:sz w:val="24"/>
        </w:rPr>
        <w:t>fx</w:t>
      </w:r>
      <w:proofErr w:type="spellEnd"/>
      <w:r w:rsidRPr="000F22A7">
        <w:rPr>
          <w:rFonts w:ascii="Consolas" w:hAnsi="Consolas" w:cs="Calibri"/>
          <w:bCs/>
          <w:sz w:val="24"/>
        </w:rPr>
        <w:t>))</w:t>
      </w:r>
    </w:p>
    <w:p w14:paraId="050725A4" w14:textId="7C6796D0" w:rsidR="00031776" w:rsidRDefault="000F22A7" w:rsidP="000F22A7">
      <w:pPr>
        <w:pStyle w:val="ListParagraph"/>
        <w:spacing w:after="160" w:line="259" w:lineRule="auto"/>
        <w:rPr>
          <w:rFonts w:ascii="Calibri" w:hAnsi="Calibri" w:cs="Calibri"/>
          <w:bCs/>
          <w:sz w:val="24"/>
        </w:rPr>
      </w:pPr>
      <w:r w:rsidRPr="000F22A7">
        <w:rPr>
          <w:rFonts w:ascii="Consolas" w:hAnsi="Consolas" w:cs="Calibri"/>
          <w:bCs/>
          <w:sz w:val="24"/>
        </w:rPr>
        <w:t>print (</w:t>
      </w:r>
      <w:proofErr w:type="spellStart"/>
      <w:r w:rsidRPr="000F22A7">
        <w:rPr>
          <w:rFonts w:ascii="Consolas" w:hAnsi="Consolas" w:cs="Calibri"/>
          <w:bCs/>
          <w:sz w:val="24"/>
        </w:rPr>
        <w:t>f"P</w:t>
      </w:r>
      <w:proofErr w:type="spellEnd"/>
      <w:r w:rsidRPr="000F22A7">
        <w:rPr>
          <w:rFonts w:ascii="Consolas" w:hAnsi="Consolas" w:cs="Calibri"/>
          <w:bCs/>
          <w:sz w:val="24"/>
        </w:rPr>
        <w:t xml:space="preserve"> = {P}")</w:t>
      </w:r>
    </w:p>
    <w:p w14:paraId="006586B1" w14:textId="57DC024B" w:rsidR="000F22A7" w:rsidRDefault="00DB051D" w:rsidP="00556025">
      <w:pPr>
        <w:pStyle w:val="ListParagraph"/>
        <w:jc w:val="center"/>
        <w:rPr>
          <w:rFonts w:ascii="Calibri" w:hAnsi="Calibri" w:cs="Calibri"/>
          <w:bCs/>
          <w:sz w:val="24"/>
        </w:rPr>
      </w:pPr>
      <w:r>
        <w:rPr>
          <w:noProof/>
        </w:rPr>
        <w:drawing>
          <wp:inline distT="0" distB="0" distL="0" distR="0" wp14:anchorId="2E50C95E" wp14:editId="738D0DC7">
            <wp:extent cx="5943600" cy="2078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A88" w14:textId="166BF4EA" w:rsidR="00031776" w:rsidRDefault="00031776" w:rsidP="00031776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Figure 1.2 – Screenshot of program when k = 0</w:t>
      </w:r>
    </w:p>
    <w:p w14:paraId="469F730C" w14:textId="77777777" w:rsidR="00556025" w:rsidRDefault="00556025" w:rsidP="00031776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</w:p>
    <w:p w14:paraId="1ACEF7B3" w14:textId="036BFA4A" w:rsidR="00031776" w:rsidRDefault="00DB051D" w:rsidP="00031776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  <w:r>
        <w:rPr>
          <w:noProof/>
        </w:rPr>
        <w:drawing>
          <wp:inline distT="0" distB="0" distL="0" distR="0" wp14:anchorId="606D9923" wp14:editId="04E1C698">
            <wp:extent cx="5943600" cy="205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3DE9" w14:textId="002752C4" w:rsidR="00031776" w:rsidRDefault="00031776" w:rsidP="00031776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Figure 1.3 – Screenshot of program when k = 1.64</w:t>
      </w:r>
    </w:p>
    <w:p w14:paraId="7F9EDEB3" w14:textId="77777777" w:rsidR="00556025" w:rsidRDefault="00556025" w:rsidP="00031776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</w:p>
    <w:p w14:paraId="77B0C9BD" w14:textId="455716DE" w:rsidR="00031776" w:rsidRDefault="00DB051D" w:rsidP="00031776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9152F38" wp14:editId="048962BD">
            <wp:extent cx="5943600" cy="2041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35AD" w14:textId="19858E17" w:rsidR="00031776" w:rsidRDefault="00031776" w:rsidP="00DB051D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Figure 1.4 – Screenshot of program when k = 1.96</w:t>
      </w:r>
    </w:p>
    <w:p w14:paraId="33A8C905" w14:textId="77777777" w:rsidR="00315CDA" w:rsidRPr="00DB051D" w:rsidRDefault="00315CDA" w:rsidP="00DB051D">
      <w:pPr>
        <w:pStyle w:val="ListParagraph"/>
        <w:spacing w:after="160" w:line="259" w:lineRule="auto"/>
        <w:jc w:val="center"/>
        <w:rPr>
          <w:rFonts w:ascii="Calibri" w:hAnsi="Calibri" w:cs="Calibri"/>
          <w:bCs/>
          <w:sz w:val="24"/>
        </w:rPr>
      </w:pPr>
    </w:p>
    <w:p w14:paraId="37806BBE" w14:textId="442C82D2" w:rsidR="00031776" w:rsidRPr="003A2770" w:rsidRDefault="00556025" w:rsidP="003A2770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The program</w:t>
      </w:r>
      <w:r w:rsidR="00DB051D">
        <w:rPr>
          <w:rFonts w:ascii="Calibri" w:hAnsi="Calibri" w:cs="Calibri"/>
          <w:bCs/>
          <w:sz w:val="24"/>
        </w:rPr>
        <w:t xml:space="preserve"> defines ‘Q’ as the </w:t>
      </w:r>
      <w:r w:rsidR="003A2770">
        <w:rPr>
          <w:rFonts w:ascii="Calibri" w:hAnsi="Calibri" w:cs="Calibri"/>
          <w:bCs/>
          <w:sz w:val="24"/>
        </w:rPr>
        <w:t xml:space="preserve">value of ‘a’ minus ‘α’. After which, ‘P’ is defined as the calculation of value ‘Q’ minus </w:t>
      </w:r>
      <w:r w:rsidR="003A2770">
        <w:rPr>
          <w:rFonts w:ascii="Calibri" w:hAnsi="Calibri" w:cs="Calibri"/>
          <w:bCs/>
          <w:sz w:val="24"/>
        </w:rPr>
        <w:t>‘α’</w:t>
      </w:r>
      <w:r w:rsidR="003A2770">
        <w:rPr>
          <w:rFonts w:ascii="Calibri" w:hAnsi="Calibri" w:cs="Calibri"/>
          <w:bCs/>
          <w:sz w:val="24"/>
        </w:rPr>
        <w:t xml:space="preserve"> divided by ‘a’ multiplied by ‘</w:t>
      </w:r>
      <w:proofErr w:type="spellStart"/>
      <w:r w:rsidR="003A2770">
        <w:rPr>
          <w:rFonts w:ascii="Calibri" w:hAnsi="Calibri" w:cs="Calibri"/>
          <w:bCs/>
          <w:sz w:val="24"/>
        </w:rPr>
        <w:t>fx</w:t>
      </w:r>
      <w:proofErr w:type="spellEnd"/>
      <w:r w:rsidR="003A2770">
        <w:rPr>
          <w:rFonts w:ascii="Calibri" w:hAnsi="Calibri" w:cs="Calibri"/>
          <w:bCs/>
          <w:sz w:val="24"/>
        </w:rPr>
        <w:t>’</w:t>
      </w:r>
      <w:r>
        <w:rPr>
          <w:rFonts w:ascii="Calibri" w:hAnsi="Calibri" w:cs="Calibri"/>
          <w:bCs/>
          <w:sz w:val="24"/>
        </w:rPr>
        <w:t xml:space="preserve">. </w:t>
      </w:r>
    </w:p>
    <w:sectPr w:rsidR="00031776" w:rsidRPr="003A2770" w:rsidSect="00726942">
      <w:headerReference w:type="default" r:id="rId15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B0C8" w14:textId="77777777" w:rsidR="00083B22" w:rsidRDefault="00083B22" w:rsidP="00C70A3B">
      <w:r>
        <w:separator/>
      </w:r>
    </w:p>
  </w:endnote>
  <w:endnote w:type="continuationSeparator" w:id="0">
    <w:p w14:paraId="69E3B329" w14:textId="77777777" w:rsidR="00083B22" w:rsidRDefault="00083B22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A626" w14:textId="77777777" w:rsidR="00083B22" w:rsidRDefault="00083B22" w:rsidP="00C70A3B">
      <w:r>
        <w:separator/>
      </w:r>
    </w:p>
  </w:footnote>
  <w:footnote w:type="continuationSeparator" w:id="0">
    <w:p w14:paraId="6770428D" w14:textId="77777777" w:rsidR="00083B22" w:rsidRDefault="00083B22" w:rsidP="00C7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7440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A78B5F" w14:textId="13EEB432" w:rsidR="008E2333" w:rsidRDefault="008E23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A3B2A6" w14:textId="77777777" w:rsidR="008E2333" w:rsidRDefault="008E2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984"/>
    <w:multiLevelType w:val="hybridMultilevel"/>
    <w:tmpl w:val="C5AAA286"/>
    <w:lvl w:ilvl="0" w:tplc="13748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72464"/>
    <w:multiLevelType w:val="multilevel"/>
    <w:tmpl w:val="95D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9FA"/>
    <w:multiLevelType w:val="hybridMultilevel"/>
    <w:tmpl w:val="721E7E8C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E46E9"/>
    <w:multiLevelType w:val="hybridMultilevel"/>
    <w:tmpl w:val="9F9A5B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08E3"/>
    <w:multiLevelType w:val="hybridMultilevel"/>
    <w:tmpl w:val="1A826C7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0539"/>
    <w:multiLevelType w:val="hybridMultilevel"/>
    <w:tmpl w:val="4294B3EA"/>
    <w:lvl w:ilvl="0" w:tplc="966421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38A3"/>
    <w:multiLevelType w:val="hybridMultilevel"/>
    <w:tmpl w:val="A69ACD42"/>
    <w:lvl w:ilvl="0" w:tplc="6804D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0191E"/>
    <w:rsid w:val="000044AE"/>
    <w:rsid w:val="000100DF"/>
    <w:rsid w:val="00013F47"/>
    <w:rsid w:val="0002686D"/>
    <w:rsid w:val="00031776"/>
    <w:rsid w:val="0003571B"/>
    <w:rsid w:val="00073295"/>
    <w:rsid w:val="00082816"/>
    <w:rsid w:val="00083B22"/>
    <w:rsid w:val="00093E77"/>
    <w:rsid w:val="000D1395"/>
    <w:rsid w:val="000F22A7"/>
    <w:rsid w:val="00147C1B"/>
    <w:rsid w:val="00152B2F"/>
    <w:rsid w:val="001534CC"/>
    <w:rsid w:val="00161979"/>
    <w:rsid w:val="0016531B"/>
    <w:rsid w:val="001803C8"/>
    <w:rsid w:val="00193411"/>
    <w:rsid w:val="001A1489"/>
    <w:rsid w:val="001A16E8"/>
    <w:rsid w:val="001A7F32"/>
    <w:rsid w:val="001B75A0"/>
    <w:rsid w:val="001D4B37"/>
    <w:rsid w:val="001F0C9D"/>
    <w:rsid w:val="002063B9"/>
    <w:rsid w:val="002235DE"/>
    <w:rsid w:val="00245BCC"/>
    <w:rsid w:val="002835D2"/>
    <w:rsid w:val="002964AF"/>
    <w:rsid w:val="002A7CDF"/>
    <w:rsid w:val="002B19C1"/>
    <w:rsid w:val="002C0CD8"/>
    <w:rsid w:val="002D25E9"/>
    <w:rsid w:val="002F3D3E"/>
    <w:rsid w:val="00314F25"/>
    <w:rsid w:val="00315CDA"/>
    <w:rsid w:val="00324E27"/>
    <w:rsid w:val="0037259A"/>
    <w:rsid w:val="00390657"/>
    <w:rsid w:val="003A2770"/>
    <w:rsid w:val="003C26D7"/>
    <w:rsid w:val="003F1827"/>
    <w:rsid w:val="003F6381"/>
    <w:rsid w:val="003F7336"/>
    <w:rsid w:val="004248DC"/>
    <w:rsid w:val="0042603F"/>
    <w:rsid w:val="004341A7"/>
    <w:rsid w:val="004368AF"/>
    <w:rsid w:val="00443E36"/>
    <w:rsid w:val="0045155A"/>
    <w:rsid w:val="00464FE5"/>
    <w:rsid w:val="00466C4C"/>
    <w:rsid w:val="0047239F"/>
    <w:rsid w:val="00491B81"/>
    <w:rsid w:val="004D0F8A"/>
    <w:rsid w:val="00527C8A"/>
    <w:rsid w:val="00534CD3"/>
    <w:rsid w:val="00553CC4"/>
    <w:rsid w:val="00556025"/>
    <w:rsid w:val="00562B61"/>
    <w:rsid w:val="00581BB0"/>
    <w:rsid w:val="00584913"/>
    <w:rsid w:val="005860FD"/>
    <w:rsid w:val="00595BE7"/>
    <w:rsid w:val="00596C4E"/>
    <w:rsid w:val="005D0BA7"/>
    <w:rsid w:val="005E540D"/>
    <w:rsid w:val="005F6ABB"/>
    <w:rsid w:val="00607722"/>
    <w:rsid w:val="0062469D"/>
    <w:rsid w:val="00655DBF"/>
    <w:rsid w:val="00656617"/>
    <w:rsid w:val="0067578A"/>
    <w:rsid w:val="00687B0C"/>
    <w:rsid w:val="006926DA"/>
    <w:rsid w:val="006A007C"/>
    <w:rsid w:val="006A6510"/>
    <w:rsid w:val="006A7020"/>
    <w:rsid w:val="006B13E9"/>
    <w:rsid w:val="00704488"/>
    <w:rsid w:val="0070453F"/>
    <w:rsid w:val="00726942"/>
    <w:rsid w:val="00733E6B"/>
    <w:rsid w:val="00751C81"/>
    <w:rsid w:val="007655F0"/>
    <w:rsid w:val="007668C4"/>
    <w:rsid w:val="0076741D"/>
    <w:rsid w:val="0078701F"/>
    <w:rsid w:val="00794829"/>
    <w:rsid w:val="007C5168"/>
    <w:rsid w:val="007F0B03"/>
    <w:rsid w:val="007F1D81"/>
    <w:rsid w:val="007F238D"/>
    <w:rsid w:val="007F3E07"/>
    <w:rsid w:val="0082070E"/>
    <w:rsid w:val="008545AA"/>
    <w:rsid w:val="008549D4"/>
    <w:rsid w:val="00860783"/>
    <w:rsid w:val="00871598"/>
    <w:rsid w:val="00884BE8"/>
    <w:rsid w:val="00886773"/>
    <w:rsid w:val="008A7738"/>
    <w:rsid w:val="008B6260"/>
    <w:rsid w:val="008E2217"/>
    <w:rsid w:val="008E2333"/>
    <w:rsid w:val="008E38B0"/>
    <w:rsid w:val="008E4999"/>
    <w:rsid w:val="008F16E1"/>
    <w:rsid w:val="008F5408"/>
    <w:rsid w:val="009068C7"/>
    <w:rsid w:val="00906EE1"/>
    <w:rsid w:val="009341E0"/>
    <w:rsid w:val="009442A7"/>
    <w:rsid w:val="00990C07"/>
    <w:rsid w:val="00991845"/>
    <w:rsid w:val="009C6DAD"/>
    <w:rsid w:val="009E2093"/>
    <w:rsid w:val="00A030FD"/>
    <w:rsid w:val="00A23D87"/>
    <w:rsid w:val="00A348EB"/>
    <w:rsid w:val="00A44E76"/>
    <w:rsid w:val="00A45F84"/>
    <w:rsid w:val="00A56230"/>
    <w:rsid w:val="00A929AF"/>
    <w:rsid w:val="00AA3E00"/>
    <w:rsid w:val="00AA6CC6"/>
    <w:rsid w:val="00AF40A3"/>
    <w:rsid w:val="00B25903"/>
    <w:rsid w:val="00B263A2"/>
    <w:rsid w:val="00B277F7"/>
    <w:rsid w:val="00B4163E"/>
    <w:rsid w:val="00BA2F18"/>
    <w:rsid w:val="00BB7049"/>
    <w:rsid w:val="00BD7941"/>
    <w:rsid w:val="00BE196D"/>
    <w:rsid w:val="00BF155B"/>
    <w:rsid w:val="00C073B9"/>
    <w:rsid w:val="00C15681"/>
    <w:rsid w:val="00C20EC0"/>
    <w:rsid w:val="00C20FA5"/>
    <w:rsid w:val="00C4042D"/>
    <w:rsid w:val="00C54E6E"/>
    <w:rsid w:val="00C634F7"/>
    <w:rsid w:val="00C70A3B"/>
    <w:rsid w:val="00C82A32"/>
    <w:rsid w:val="00C86612"/>
    <w:rsid w:val="00CA3F53"/>
    <w:rsid w:val="00CA65F6"/>
    <w:rsid w:val="00CB012A"/>
    <w:rsid w:val="00CC0B1E"/>
    <w:rsid w:val="00CD5BF0"/>
    <w:rsid w:val="00CE07B5"/>
    <w:rsid w:val="00CE07FC"/>
    <w:rsid w:val="00CE6287"/>
    <w:rsid w:val="00D17F10"/>
    <w:rsid w:val="00D54D6A"/>
    <w:rsid w:val="00D7627B"/>
    <w:rsid w:val="00D8168D"/>
    <w:rsid w:val="00D833FC"/>
    <w:rsid w:val="00DA4E31"/>
    <w:rsid w:val="00DB051D"/>
    <w:rsid w:val="00DD0E47"/>
    <w:rsid w:val="00DD7612"/>
    <w:rsid w:val="00E026A5"/>
    <w:rsid w:val="00E167F6"/>
    <w:rsid w:val="00E260F1"/>
    <w:rsid w:val="00E66A7B"/>
    <w:rsid w:val="00E67683"/>
    <w:rsid w:val="00E841AB"/>
    <w:rsid w:val="00E87F27"/>
    <w:rsid w:val="00EA28B7"/>
    <w:rsid w:val="00EE5A15"/>
    <w:rsid w:val="00EF07CB"/>
    <w:rsid w:val="00EF785B"/>
    <w:rsid w:val="00F1748C"/>
    <w:rsid w:val="00F32048"/>
    <w:rsid w:val="00F4519F"/>
    <w:rsid w:val="00F857ED"/>
    <w:rsid w:val="00FA04EF"/>
    <w:rsid w:val="00FA0D9E"/>
    <w:rsid w:val="00FA167D"/>
    <w:rsid w:val="00FA7B93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0166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8E23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2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9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9AF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9AF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0D1395"/>
  </w:style>
  <w:style w:type="character" w:styleId="Hyperlink">
    <w:name w:val="Hyperlink"/>
    <w:basedOn w:val="DefaultParagraphFont"/>
    <w:uiPriority w:val="99"/>
    <w:unhideWhenUsed/>
    <w:rsid w:val="000D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10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3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9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03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9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26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01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63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28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32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1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18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41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78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4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A138EC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A138EC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0E6E16"/>
    <w:rsid w:val="0013443F"/>
    <w:rsid w:val="001C01DF"/>
    <w:rsid w:val="001F1A4A"/>
    <w:rsid w:val="002B69FA"/>
    <w:rsid w:val="00340337"/>
    <w:rsid w:val="00483B53"/>
    <w:rsid w:val="004C6B33"/>
    <w:rsid w:val="004D7885"/>
    <w:rsid w:val="00552623"/>
    <w:rsid w:val="00561B11"/>
    <w:rsid w:val="005A1399"/>
    <w:rsid w:val="005C0460"/>
    <w:rsid w:val="005C1149"/>
    <w:rsid w:val="00685001"/>
    <w:rsid w:val="006C0B65"/>
    <w:rsid w:val="006F04A6"/>
    <w:rsid w:val="008D0E2E"/>
    <w:rsid w:val="009E0C9C"/>
    <w:rsid w:val="00A138EC"/>
    <w:rsid w:val="00B55ABB"/>
    <w:rsid w:val="00C36EB6"/>
    <w:rsid w:val="00C72592"/>
    <w:rsid w:val="00D8435E"/>
    <w:rsid w:val="00DC0939"/>
    <w:rsid w:val="00EF23AF"/>
    <w:rsid w:val="00F054A1"/>
    <w:rsid w:val="00F179CF"/>
    <w:rsid w:val="00F27274"/>
    <w:rsid w:val="00F464D7"/>
    <w:rsid w:val="00FE3EFA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amir hamzah</cp:lastModifiedBy>
  <cp:revision>9</cp:revision>
  <dcterms:created xsi:type="dcterms:W3CDTF">2021-07-30T03:20:00Z</dcterms:created>
  <dcterms:modified xsi:type="dcterms:W3CDTF">2021-08-15T14:35:00Z</dcterms:modified>
</cp:coreProperties>
</file>