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C1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4" w:space="0"/>
              <w:left w:val="single" w:color="000000" w:sz="4" w:space="0"/>
              <w:bottom w:val="single" w:color="000000" w:sz="4" w:space="0"/>
              <w:right w:val="single" w:color="000000" w:sz="4" w:space="0"/>
            </w:tcBorders>
            <w:shd w:val="clear" w:color="auto" w:fill="BFBFBF"/>
            <w:tcMar>
              <w:top w:w="60" w:type="dxa"/>
              <w:left w:w="120" w:type="dxa"/>
              <w:bottom w:w="60" w:type="dxa"/>
              <w:right w:w="120" w:type="dxa"/>
            </w:tcMar>
            <w:vAlign w:val="center"/>
          </w:tcPr>
          <w:p w14:paraId="4FD27A23">
            <w:pPr>
              <w:jc w:val="center"/>
            </w:pPr>
            <w:r>
              <w:rPr>
                <w:b/>
                <w:bCs/>
                <w:sz w:val="22"/>
                <w:szCs w:val="22"/>
              </w:rPr>
              <w:t>University Of Engineering and Technology, Lahore</w:t>
            </w:r>
          </w:p>
          <w:p w14:paraId="6D763F62">
            <w:pPr>
              <w:jc w:val="center"/>
            </w:pPr>
            <w:r>
              <w:rPr>
                <w:b/>
                <w:bCs/>
                <w:sz w:val="22"/>
                <w:szCs w:val="22"/>
              </w:rPr>
              <w:t>Computer Engineering Department</w:t>
            </w:r>
          </w:p>
        </w:tc>
      </w:tr>
    </w:tbl>
    <w:p w14:paraId="292B3436">
      <w:pPr>
        <w:spacing w:before="2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0"/>
        <w:gridCol w:w="4500"/>
      </w:tblGrid>
      <w:tr w14:paraId="7F6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F22264">
            <w:pPr>
              <w:rPr>
                <w:rFonts w:hint="default"/>
                <w:lang w:val="en-GB"/>
              </w:rPr>
            </w:pPr>
            <w:r>
              <w:rPr>
                <w:b/>
                <w:bCs/>
              </w:rPr>
              <w:t xml:space="preserve">Course Name: </w:t>
            </w:r>
            <w:r>
              <w:rPr>
                <w:rFonts w:hint="default"/>
                <w:b/>
                <w:bCs/>
                <w:lang w:val="en-GB"/>
              </w:rPr>
              <w:t>Programming Fundamentals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7F90A4C">
            <w:r>
              <w:rPr>
                <w:b/>
                <w:bCs/>
              </w:rPr>
              <w:t xml:space="preserve">Course Code: </w:t>
            </w:r>
            <w:r>
              <w:t>CMPE-112L</w:t>
            </w:r>
          </w:p>
        </w:tc>
      </w:tr>
      <w:tr w14:paraId="7402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8EC3B73">
            <w:pPr>
              <w:rPr>
                <w:rFonts w:hint="default"/>
                <w:lang w:val="en-GB"/>
              </w:rPr>
            </w:pPr>
            <w:r>
              <w:rPr>
                <w:b/>
                <w:bCs/>
              </w:rPr>
              <w:t>Assignment Type:</w:t>
            </w:r>
            <w:r>
              <w:rPr>
                <w:rFonts w:hint="default"/>
                <w:b/>
                <w:bCs/>
                <w:lang w:val="en-GB"/>
              </w:rPr>
              <w:t>Lab tasks</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2D56985">
            <w:pPr>
              <w:rPr>
                <w:rFonts w:hint="default"/>
                <w:lang w:val="en-GB"/>
              </w:rPr>
            </w:pPr>
            <w:r>
              <w:rPr>
                <w:b/>
                <w:bCs/>
              </w:rPr>
              <w:t xml:space="preserve">Dated: </w:t>
            </w:r>
            <w:r>
              <w:rPr>
                <w:rFonts w:hint="default"/>
                <w:b/>
                <w:bCs/>
                <w:lang w:val="en-GB"/>
              </w:rPr>
              <w:t>07-06-2026</w:t>
            </w:r>
          </w:p>
        </w:tc>
      </w:tr>
      <w:tr w14:paraId="4A46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098138">
            <w:pPr>
              <w:rPr>
                <w:rFonts w:hint="default"/>
                <w:lang w:val="en-GB"/>
              </w:rPr>
            </w:pPr>
            <w:r>
              <w:rPr>
                <w:b/>
                <w:bCs/>
              </w:rPr>
              <w:t xml:space="preserve">Semester: </w:t>
            </w:r>
            <w:r>
              <w:rPr>
                <w:rFonts w:hint="default"/>
                <w:b/>
                <w:bCs/>
                <w:lang w:val="en-GB"/>
              </w:rPr>
              <w:t>1</w:t>
            </w:r>
            <w:r>
              <w:rPr>
                <w:rFonts w:hint="default"/>
                <w:b/>
                <w:bCs/>
                <w:vertAlign w:val="superscript"/>
                <w:lang w:val="en-GB"/>
              </w:rPr>
              <w:t>st</w:t>
            </w:r>
            <w:r>
              <w:rPr>
                <w:rFonts w:hint="default"/>
                <w:b/>
                <w:bCs/>
                <w:lang w:val="en-GB"/>
              </w:rPr>
              <w:t xml:space="preserve"> </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9569E44">
            <w:pPr>
              <w:rPr>
                <w:rFonts w:hint="default"/>
                <w:lang w:val="en-GB"/>
              </w:rPr>
            </w:pPr>
            <w:r>
              <w:rPr>
                <w:b/>
                <w:bCs/>
              </w:rPr>
              <w:t xml:space="preserve">Session: </w:t>
            </w:r>
            <w:r>
              <w:rPr>
                <w:rFonts w:hint="default"/>
                <w:b/>
                <w:bCs/>
                <w:lang w:val="en-GB"/>
              </w:rPr>
              <w:t>Spring</w:t>
            </w:r>
          </w:p>
        </w:tc>
      </w:tr>
      <w:tr w14:paraId="100C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D258DFA">
            <w:pPr>
              <w:rPr>
                <w:rFonts w:hint="default"/>
                <w:lang w:val="en-GB"/>
              </w:rPr>
            </w:pPr>
            <w:r>
              <w:rPr>
                <w:b/>
                <w:bCs/>
              </w:rPr>
              <w:t xml:space="preserve">Lab/Project/Assignment #: </w:t>
            </w:r>
            <w:r>
              <w:rPr>
                <w:rFonts w:hint="default"/>
                <w:b/>
                <w:bCs/>
                <w:lang w:val="en-GB"/>
              </w:rPr>
              <w:t>15</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2FA2293">
            <w:pPr>
              <w:rPr>
                <w:rFonts w:hint="default"/>
                <w:lang w:val="en-GB"/>
              </w:rPr>
            </w:pPr>
            <w:r>
              <w:rPr>
                <w:b/>
                <w:bCs/>
              </w:rPr>
              <w:t>CLOs to be covered: CLO</w:t>
            </w:r>
            <w:r>
              <w:rPr>
                <w:rFonts w:hint="default"/>
                <w:b/>
                <w:bCs/>
                <w:lang w:val="en-GB"/>
              </w:rPr>
              <w:t xml:space="preserve"> 3</w:t>
            </w:r>
          </w:p>
        </w:tc>
      </w:tr>
      <w:tr w14:paraId="0E4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804E87">
            <w:pPr>
              <w:rPr>
                <w:rFonts w:hint="default"/>
                <w:lang w:val="en-GB"/>
              </w:rPr>
            </w:pPr>
            <w:r>
              <w:rPr>
                <w:b/>
                <w:bCs/>
              </w:rPr>
              <w:t xml:space="preserve">Lab Title: </w:t>
            </w:r>
            <w:r>
              <w:rPr>
                <w:rFonts w:hint="default"/>
                <w:b/>
                <w:bCs/>
                <w:lang w:val="en-GB"/>
              </w:rPr>
              <w:t>Qt Designer</w:t>
            </w:r>
          </w:p>
        </w:tc>
        <w:tc>
          <w:tcPr>
            <w:tcW w:w="45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EE4BF7">
            <w:r>
              <w:rPr>
                <w:b/>
                <w:bCs/>
              </w:rPr>
              <w:t xml:space="preserve">Teacher Name: </w:t>
            </w:r>
            <w:r>
              <w:t>Hafiz Muhammad Mubashar</w:t>
            </w:r>
          </w:p>
        </w:tc>
      </w:tr>
    </w:tbl>
    <w:p w14:paraId="4FF2D07F">
      <w:pPr>
        <w:spacing w:before="400" w:after="200"/>
        <w:jc w:val="center"/>
      </w:pPr>
      <w:r>
        <w:rPr>
          <w:b/>
          <w:bCs/>
          <w:sz w:val="24"/>
          <w:szCs w:val="24"/>
          <w:u w:val="single"/>
        </w:rPr>
        <w:t>Lab Evaluation:</w:t>
      </w:r>
    </w:p>
    <w:p w14:paraId="415757A6">
      <w:pPr>
        <w:spacing w:before="100"/>
      </w:pP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7"/>
        <w:gridCol w:w="1173"/>
        <w:gridCol w:w="1173"/>
        <w:gridCol w:w="1173"/>
        <w:gridCol w:w="1173"/>
        <w:gridCol w:w="2138"/>
        <w:gridCol w:w="1173"/>
      </w:tblGrid>
      <w:tr w14:paraId="3E76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vMerge w:val="restart"/>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vAlign w:val="center"/>
          </w:tcPr>
          <w:p w14:paraId="66BE27A8">
            <w:pPr>
              <w:jc w:val="center"/>
            </w:pPr>
            <w:r>
              <w:rPr>
                <w:b/>
                <w:bCs/>
              </w:rPr>
              <w:t>CLO1</w:t>
            </w:r>
          </w:p>
        </w:tc>
        <w:tc>
          <w:tcPr>
            <w:tcW w:w="780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2C781E5">
            <w:pPr>
              <w:jc w:val="center"/>
            </w:pPr>
            <w:r>
              <w:t>Apply appropriate programming techniques to create executable programs to solve well defined problems</w:t>
            </w:r>
          </w:p>
        </w:tc>
      </w:tr>
      <w:tr w14:paraId="6413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vMerge w:val="continue"/>
            <w:tcBorders>
              <w:top w:val="single" w:color="000000" w:sz="4" w:space="0"/>
              <w:left w:val="single" w:color="000000" w:sz="4" w:space="0"/>
              <w:bottom w:val="single" w:color="000000" w:sz="4" w:space="0"/>
              <w:right w:val="single" w:color="000000" w:sz="4" w:space="0"/>
            </w:tcBorders>
          </w:tcPr>
          <w:p w14:paraId="062136DF"/>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8EBCB62">
            <w:pPr>
              <w:jc w:val="center"/>
            </w:pPr>
            <w:r>
              <w:rPr>
                <w:b/>
                <w:bCs/>
              </w:rPr>
              <w:t>Level1</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E7F154">
            <w:pPr>
              <w:jc w:val="center"/>
            </w:pPr>
            <w:r>
              <w:rPr>
                <w:b/>
                <w:bCs/>
              </w:rPr>
              <w:t>Level2</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0E8229">
            <w:pPr>
              <w:jc w:val="center"/>
            </w:pPr>
            <w:r>
              <w:rPr>
                <w:b/>
                <w:bCs/>
              </w:rPr>
              <w:t>Level3</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45BA0A">
            <w:pPr>
              <w:jc w:val="center"/>
            </w:pPr>
            <w:r>
              <w:rPr>
                <w:b/>
                <w:bCs/>
              </w:rPr>
              <w:t>Level4</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3337C2">
            <w:pPr>
              <w:jc w:val="center"/>
            </w:pPr>
            <w:r>
              <w:rPr>
                <w:b/>
                <w:bCs/>
              </w:rPr>
              <w:t>Level5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4321FEA">
            <w:pPr>
              <w:jc w:val="center"/>
            </w:pPr>
            <w:r>
              <w:rPr>
                <w:b/>
                <w:bCs/>
              </w:rPr>
              <w:t>Level6</w:t>
            </w:r>
          </w:p>
        </w:tc>
      </w:tr>
      <w:tr w14:paraId="5042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83B5BEB">
            <w:pPr>
              <w:jc w:val="center"/>
            </w:pPr>
            <w:r>
              <w:t>(5)</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F0A9DB"/>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9003B5C"/>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8BB6692"/>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2D6C443"/>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FDCBF5A"/>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2A8291"/>
        </w:tc>
      </w:tr>
      <w:tr w14:paraId="3D3E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6"/>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318A0B">
            <w:pPr>
              <w:jc w:val="right"/>
            </w:pPr>
            <w:r>
              <w:rPr>
                <w:b/>
                <w:bCs/>
              </w:rPr>
              <w:t>Total</w:t>
            </w:r>
          </w:p>
        </w:tc>
        <w:tc>
          <w:tcPr>
            <w:tcW w:w="13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D120562">
            <w:pPr>
              <w:jc w:val="center"/>
            </w:pPr>
            <w:r>
              <w:t>/5</w:t>
            </w:r>
          </w:p>
        </w:tc>
      </w:tr>
    </w:tbl>
    <w:p w14:paraId="236F99D0">
      <w:pPr>
        <w:spacing w:before="400" w:after="200"/>
        <w:jc w:val="center"/>
      </w:pPr>
      <w:r>
        <w:rPr>
          <w:b/>
          <w:bCs/>
          <w:sz w:val="24"/>
          <w:szCs w:val="24"/>
          <w:u w:val="single"/>
        </w:rPr>
        <w:t>Rubrics for Current Lab Evaluation</w:t>
      </w:r>
    </w:p>
    <w:tbl>
      <w:tblPr>
        <w:tblStyle w:val="9"/>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900"/>
        <w:gridCol w:w="900"/>
        <w:gridCol w:w="6120"/>
      </w:tblGrid>
      <w:tr w14:paraId="0762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226E3533">
            <w:r>
              <w:rPr>
                <w:b/>
                <w:bCs/>
              </w:rPr>
              <w:t>Scale</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53A12457">
            <w:r>
              <w:rPr>
                <w:b/>
                <w:bCs/>
              </w:rPr>
              <w:t>Marks</w:t>
            </w:r>
          </w:p>
        </w:tc>
        <w:tc>
          <w:tcPr>
            <w:tcW w:w="9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1A5BD343">
            <w:r>
              <w:rPr>
                <w:b/>
                <w:bCs/>
              </w:rPr>
              <w:t>Level</w:t>
            </w:r>
          </w:p>
        </w:tc>
        <w:tc>
          <w:tcPr>
            <w:tcW w:w="612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20" w:type="dxa"/>
              <w:bottom w:w="60" w:type="dxa"/>
              <w:right w:w="120" w:type="dxa"/>
            </w:tcMar>
          </w:tcPr>
          <w:p w14:paraId="3968637A">
            <w:r>
              <w:rPr>
                <w:b/>
                <w:bCs/>
              </w:rPr>
              <w:t>Rubric</w:t>
            </w:r>
          </w:p>
        </w:tc>
      </w:tr>
      <w:tr w14:paraId="1B20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85C912">
            <w:r>
              <w:t>Excellent</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9D2C38E">
            <w:r>
              <w:t>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A5FD980">
            <w:r>
              <w:t>L1</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A63625">
            <w:r>
              <w:t>Submitted all lab tasks, BONUS task, have good understanding.</w:t>
            </w:r>
          </w:p>
        </w:tc>
      </w:tr>
      <w:tr w14:paraId="6BD6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CDD05B">
            <w:r>
              <w:t>Very 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8F7D791">
            <w:r>
              <w:t>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1F30D6">
            <w:r>
              <w:t>L2</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A9C01C0">
            <w:r>
              <w:t>Submitted the lab tasks but have good understanding</w:t>
            </w:r>
          </w:p>
        </w:tc>
      </w:tr>
      <w:tr w14:paraId="049D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38D6389">
            <w:r>
              <w:t>Good</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FE0EBF0">
            <w:r>
              <w:t>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9F1A89A">
            <w:r>
              <w:t>L3</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E916BC">
            <w:r>
              <w:t>Submitted the lab tasks but have weak understanding.</w:t>
            </w:r>
          </w:p>
        </w:tc>
      </w:tr>
      <w:tr w14:paraId="4276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D8762E8">
            <w:r>
              <w:t>Basic</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B4CE1C">
            <w:r>
              <w:t>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6569AB">
            <w:r>
              <w:t>L4</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47525B">
            <w:r>
              <w:t>Submitted the lab tasks but have no understanding.</w:t>
            </w:r>
          </w:p>
        </w:tc>
      </w:tr>
      <w:tr w14:paraId="30E9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35BA10">
            <w:r>
              <w:t>Barely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AA958B0">
            <w:r>
              <w:t>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1E9A36">
            <w:r>
              <w:t>L5</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0AEBE5A">
            <w:r>
              <w:t>Submitted only one lab task.</w:t>
            </w:r>
          </w:p>
        </w:tc>
      </w:tr>
      <w:tr w14:paraId="3A4E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3830349">
            <w:r>
              <w:t>Not Acceptable</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34B8965">
            <w:r>
              <w:t>0</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CC9D3FB">
            <w:r>
              <w:t>L6</w:t>
            </w:r>
          </w:p>
        </w:tc>
        <w:tc>
          <w:tcPr>
            <w:tcW w:w="612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5A06DF1">
            <w:r>
              <w:t>Did not attempt</w:t>
            </w:r>
          </w:p>
        </w:tc>
      </w:tr>
    </w:tbl>
    <w:p w14:paraId="7006FA79">
      <w:pPr>
        <w:spacing w:before="400" w:after="200"/>
        <w:jc w:val="center"/>
        <w:rPr>
          <w:rFonts w:hint="default"/>
          <w:lang w:val="en-GB"/>
        </w:rPr>
      </w:pPr>
      <w:r>
        <w:rPr>
          <w:b/>
          <w:bCs/>
          <w:sz w:val="28"/>
          <w:szCs w:val="28"/>
          <w:u w:val="single"/>
        </w:rPr>
        <w:t>LAB No 1</w:t>
      </w:r>
      <w:r>
        <w:rPr>
          <w:rFonts w:hint="default"/>
          <w:b/>
          <w:bCs/>
          <w:sz w:val="28"/>
          <w:szCs w:val="28"/>
          <w:u w:val="single"/>
          <w:lang w:val="en-GB"/>
        </w:rPr>
        <w:t>5</w:t>
      </w:r>
    </w:p>
    <w:p w14:paraId="0B5314E1">
      <w:pPr>
        <w:spacing w:before="200" w:after="100"/>
        <w:rPr>
          <w:sz w:val="26"/>
          <w:szCs w:val="26"/>
        </w:rPr>
      </w:pPr>
      <w:r>
        <w:rPr>
          <w:b/>
          <w:bCs/>
          <w:sz w:val="26"/>
          <w:szCs w:val="26"/>
        </w:rPr>
        <w:t>Lab Goals/Objectives:</w:t>
      </w:r>
    </w:p>
    <w:p w14:paraId="2121EBE6">
      <w:pPr>
        <w:spacing w:before="200"/>
      </w:pPr>
      <w:r>
        <w:rPr>
          <w:rFonts w:hint="default"/>
          <w:lang w:val="en-GB"/>
        </w:rPr>
        <w:t>This lab is basically designed for students to get in touch with Qt designer. And how to use its different tools. How to import .ui files from it. Which we can merge with our code later. This is a very simple and powerful tool. We can complete our difficult asks with it within few hours. It is easy to use.</w:t>
      </w:r>
    </w:p>
    <w:p w14:paraId="786CBBCF">
      <w:pPr>
        <w:rPr>
          <w:b/>
          <w:bCs/>
          <w:sz w:val="26"/>
          <w:szCs w:val="26"/>
        </w:rPr>
      </w:pPr>
      <w:r>
        <w:rPr>
          <w:b/>
          <w:bCs/>
          <w:sz w:val="26"/>
          <w:szCs w:val="26"/>
        </w:rPr>
        <w:t xml:space="preserve">Equipment Required: </w:t>
      </w:r>
    </w:p>
    <w:p w14:paraId="2149FFD5">
      <w:pPr>
        <w:rPr>
          <w:rFonts w:hint="default"/>
          <w:b/>
          <w:bCs/>
          <w:lang w:val="en-GB"/>
        </w:rPr>
      </w:pPr>
      <w:r>
        <w:rPr>
          <w:rFonts w:hint="default"/>
          <w:b/>
          <w:bCs/>
          <w:lang w:val="en-GB"/>
        </w:rPr>
        <w:t>A qt designer, Computer  ro Laptop and a user.</w:t>
      </w:r>
    </w:p>
    <w:p w14:paraId="493699BA">
      <w:pPr>
        <w:rPr>
          <w:b/>
          <w:bCs/>
        </w:rPr>
      </w:pPr>
    </w:p>
    <w:p w14:paraId="2AEFBFE0">
      <w:pPr>
        <w:rPr>
          <w:b/>
          <w:sz w:val="26"/>
          <w:szCs w:val="26"/>
        </w:rPr>
      </w:pPr>
      <w:r>
        <w:rPr>
          <w:b/>
          <w:sz w:val="26"/>
          <w:szCs w:val="26"/>
        </w:rPr>
        <w:t>Theory:</w:t>
      </w:r>
    </w:p>
    <w:p w14:paraId="750EEE89">
      <w:pPr>
        <w:rPr>
          <w:rFonts w:hint="default"/>
          <w:b/>
          <w:sz w:val="26"/>
          <w:szCs w:val="26"/>
          <w:lang w:val="en-GB"/>
        </w:rPr>
      </w:pPr>
      <w:r>
        <w:rPr>
          <w:rFonts w:hint="default"/>
          <w:b/>
          <w:sz w:val="26"/>
          <w:szCs w:val="26"/>
          <w:lang w:val="en-GB"/>
        </w:rPr>
        <w:t>It will help us to create GUIs.</w:t>
      </w:r>
    </w:p>
    <w:p w14:paraId="4CEF70CC">
      <w:pPr>
        <w:rPr>
          <w:b/>
          <w:sz w:val="24"/>
        </w:rPr>
      </w:pPr>
    </w:p>
    <w:p w14:paraId="73CE5D60">
      <w:pPr>
        <w:rPr>
          <w:b/>
          <w:sz w:val="24"/>
        </w:rPr>
      </w:pPr>
    </w:p>
    <w:p w14:paraId="00C81F22">
      <w:pPr>
        <w:rPr>
          <w:b/>
          <w:sz w:val="24"/>
        </w:rPr>
      </w:pPr>
    </w:p>
    <w:p w14:paraId="06E723E1">
      <w:pPr>
        <w:rPr>
          <w:b/>
          <w:sz w:val="26"/>
          <w:szCs w:val="26"/>
        </w:rPr>
      </w:pPr>
      <w:r>
        <w:rPr>
          <w:b/>
          <w:sz w:val="26"/>
          <w:szCs w:val="26"/>
        </w:rPr>
        <w:t>Lab Work:</w:t>
      </w:r>
    </w:p>
    <w:p w14:paraId="357E5000">
      <w:pPr>
        <w:pStyle w:val="19"/>
        <w:spacing w:after="200" w:line="276" w:lineRule="auto"/>
        <w:ind w:left="360"/>
        <w:contextualSpacing/>
        <w:rPr>
          <w:b/>
          <w:sz w:val="26"/>
          <w:szCs w:val="26"/>
        </w:rPr>
      </w:pPr>
    </w:p>
    <w:p w14:paraId="2C72DAA5">
      <w:pPr>
        <w:pStyle w:val="19"/>
        <w:spacing w:after="200" w:line="276" w:lineRule="auto"/>
        <w:ind w:left="360"/>
        <w:contextualSpacing/>
        <w:rPr>
          <w:rFonts w:hint="default"/>
          <w:b/>
          <w:sz w:val="24"/>
          <w:lang w:val="en-GB"/>
        </w:rPr>
      </w:pPr>
      <w:r>
        <w:rPr>
          <w:b/>
          <w:sz w:val="24"/>
        </w:rPr>
        <w:t>Task 1:</w:t>
      </w:r>
      <w:r>
        <w:rPr>
          <w:rFonts w:hint="default"/>
          <w:b/>
          <w:sz w:val="24"/>
          <w:lang w:val="en-GB"/>
        </w:rPr>
        <w:t xml:space="preserve"> Create a login page.</w:t>
      </w:r>
    </w:p>
    <w:p w14:paraId="3BBF4AFD">
      <w:pPr>
        <w:pStyle w:val="19"/>
        <w:spacing w:after="200" w:line="276" w:lineRule="auto"/>
        <w:ind w:left="360"/>
        <w:contextualSpacing/>
        <w:rPr>
          <w:rFonts w:hint="default"/>
          <w:b/>
          <w:sz w:val="24"/>
          <w:lang w:val="en-GB"/>
        </w:rPr>
      </w:pPr>
    </w:p>
    <w:p w14:paraId="02D0F942">
      <w:pPr>
        <w:pStyle w:val="19"/>
        <w:spacing w:after="200" w:line="276" w:lineRule="auto"/>
        <w:ind w:left="360"/>
        <w:contextualSpacing/>
        <w:rPr>
          <w:rFonts w:hint="default"/>
          <w:b/>
          <w:sz w:val="24"/>
          <w:lang w:val="en-GB"/>
        </w:rPr>
      </w:pPr>
      <w:r>
        <w:rPr>
          <w:rFonts w:hint="default"/>
          <w:b/>
          <w:sz w:val="24"/>
          <w:lang w:val="en-GB"/>
        </w:rPr>
        <w:t>Result:</w:t>
      </w:r>
    </w:p>
    <w:p w14:paraId="61B2C8A5">
      <w:pPr>
        <w:pStyle w:val="19"/>
        <w:spacing w:after="200" w:line="276" w:lineRule="auto"/>
        <w:ind w:left="360"/>
        <w:contextualSpacing/>
        <w:rPr>
          <w:rFonts w:hint="default"/>
          <w:b/>
          <w:sz w:val="24"/>
          <w:lang w:val="en-GB"/>
        </w:rPr>
      </w:pPr>
      <w:r>
        <w:drawing>
          <wp:inline distT="0" distB="0" distL="114300" distR="114300">
            <wp:extent cx="6395085" cy="344043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395085" cy="3440430"/>
                    </a:xfrm>
                    <a:prstGeom prst="rect">
                      <a:avLst/>
                    </a:prstGeom>
                    <a:noFill/>
                    <a:ln>
                      <a:noFill/>
                    </a:ln>
                  </pic:spPr>
                </pic:pic>
              </a:graphicData>
            </a:graphic>
          </wp:inline>
        </w:drawing>
      </w:r>
    </w:p>
    <w:p w14:paraId="6319914C">
      <w:pPr>
        <w:rPr>
          <w:b/>
          <w:sz w:val="24"/>
        </w:rPr>
      </w:pPr>
    </w:p>
    <w:p w14:paraId="3D5F5C99">
      <w:pPr>
        <w:rPr>
          <w:b/>
          <w:sz w:val="24"/>
        </w:rPr>
      </w:pPr>
    </w:p>
    <w:p w14:paraId="4DAA6B43">
      <w:pPr>
        <w:rPr>
          <w:rFonts w:hint="default"/>
          <w:b/>
          <w:sz w:val="24"/>
          <w:lang w:val="en-GB"/>
        </w:rPr>
      </w:pPr>
      <w:r>
        <w:rPr>
          <w:rFonts w:hint="default"/>
          <w:b/>
          <w:sz w:val="24"/>
          <w:lang w:val="en-GB"/>
        </w:rPr>
        <w:t>Conclusion:</w:t>
      </w:r>
    </w:p>
    <w:p w14:paraId="16F7873E">
      <w:pPr>
        <w:rPr>
          <w:rFonts w:hint="default"/>
          <w:b/>
          <w:sz w:val="24"/>
          <w:lang w:val="en-GB"/>
        </w:rPr>
      </w:pPr>
      <w:r>
        <w:rPr>
          <w:rFonts w:hint="default"/>
          <w:b/>
          <w:sz w:val="24"/>
          <w:lang w:val="en-GB"/>
        </w:rPr>
        <w:t>We have created a login page with the help of qt designer and we used labels, tags and push buttons and imported a picture also.</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characterSpacingControl w:val="doNotCompress"/>
  <w:compat>
    <w:compatSetting w:name="compatibilityMode" w:uri="http://schemas.microsoft.com/office/word" w:val="12"/>
  </w:compat>
  <w:rsids>
    <w:rsidRoot w:val="00D93267"/>
    <w:rsid w:val="00086118"/>
    <w:rsid w:val="001D789F"/>
    <w:rsid w:val="0025534A"/>
    <w:rsid w:val="00397B72"/>
    <w:rsid w:val="003A5AA4"/>
    <w:rsid w:val="00581A2A"/>
    <w:rsid w:val="00AE0770"/>
    <w:rsid w:val="00CC1858"/>
    <w:rsid w:val="00D93267"/>
    <w:rsid w:val="00FC080C"/>
    <w:rsid w:val="31525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US" w:eastAsia="en-US"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US" w:eastAsia="en-US"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lang w:val="en-US" w:eastAsia="en-US" w:bidi="ar-SA"/>
    </w:rPr>
  </w:style>
  <w:style w:type="paragraph" w:styleId="6">
    <w:name w:val="heading 5"/>
    <w:qFormat/>
    <w:uiPriority w:val="0"/>
    <w:pPr>
      <w:outlineLvl w:val="4"/>
    </w:pPr>
    <w:rPr>
      <w:rFonts w:ascii="Times New Roman" w:hAnsi="Times New Roman" w:eastAsia="Times New Roman" w:cs="Times New Roman"/>
      <w:color w:val="2E74B5"/>
      <w:lang w:val="en-US" w:eastAsia="en-US" w:bidi="ar-SA"/>
    </w:rPr>
  </w:style>
  <w:style w:type="paragraph" w:styleId="7">
    <w:name w:val="heading 6"/>
    <w:qFormat/>
    <w:uiPriority w:val="0"/>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en-US" w:eastAsia="en-US" w:bidi="ar-SA"/>
    </w:rPr>
  </w:style>
  <w:style w:type="paragraph" w:styleId="12">
    <w:name w:val="footer"/>
    <w:basedOn w:val="1"/>
    <w:link w:val="23"/>
    <w:semiHidden/>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uiPriority w:val="99"/>
    <w:rPr>
      <w:rFonts w:ascii="Times New Roman" w:hAnsi="Times New Roman" w:eastAsia="Times New Roman" w:cs="Times New Roman"/>
      <w:lang w:val="en-US" w:eastAsia="en-US" w:bidi="ar-SA"/>
    </w:rPr>
  </w:style>
  <w:style w:type="paragraph" w:styleId="15">
    <w:name w:val="header"/>
    <w:basedOn w:val="1"/>
    <w:link w:val="22"/>
    <w:semiHidden/>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34"/>
    <w:rPr>
      <w:rFonts w:ascii="Times New Roman" w:hAnsi="Times New Roman" w:eastAsia="Times New Roman" w:cs="Times New Roman"/>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semiHidden/>
    <w:qFormat/>
    <w:uiPriority w:val="99"/>
  </w:style>
  <w:style w:type="character" w:customStyle="1" w:styleId="23">
    <w:name w:val="Footer Char"/>
    <w:basedOn w:val="8"/>
    <w:link w:val="12"/>
    <w:semiHidden/>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153</Words>
  <Characters>857</Characters>
  <Lines>7</Lines>
  <Paragraphs>2</Paragraphs>
  <TotalTime>37</TotalTime>
  <ScaleCrop>false</ScaleCrop>
  <LinksUpToDate>false</LinksUpToDate>
  <CharactersWithSpaces>951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2026-06-28T08:34:00Z</dcterms:created>
  <dc:creator>Un-named</dc:creator>
  <cp:lastModifiedBy>Abdul Moqeet</cp:lastModifiedBy>
  <dcterms:modified xsi:type="dcterms:W3CDTF">2026-06-30T17:49:00Z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eyJoZGlkIjoiNTU4YTI5MTM0MzcwOTM5YmVlYWUyNDE2YWI1NWExYzUiLCJ1c2VySWQiOiIxOTI0MTUwNTM4MjcxIn0=</vt:lpwstr>
  </property>
  <property fmtid="{D5CDD505-2E9C-101B-9397-08002B2CF9AE}" pid="3" name="KSOProductBuildVer">
    <vt:lpwstr>1033-12.1.0.26880</vt:lpwstr>
  </property>
  <property fmtid="{D5CDD505-2E9C-101B-9397-08002B2CF9AE}" pid="4" name="ICV">
    <vt:lpwstr>B15EE3C8426F4C35A46843B391791AD0_12</vt:lpwstr>
  </property>
</Properties>
</file>