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70" w:type="dxa"/>
        <w:tblInd w:w="38" w:type="dxa"/>
        <w:tblLayout w:type="fixed"/>
        <w:tblLook w:val="01E0" w:firstRow="1" w:lastRow="1" w:firstColumn="1" w:lastColumn="1" w:noHBand="0" w:noVBand="0"/>
      </w:tblPr>
      <w:tblGrid>
        <w:gridCol w:w="1690"/>
        <w:gridCol w:w="5940"/>
        <w:gridCol w:w="1440"/>
      </w:tblGrid>
      <w:sdt>
        <w:sdtPr>
          <w:id w:val="-475611163"/>
          <w:docPartObj>
            <w:docPartGallery w:val="Cover Pages"/>
            <w:docPartUnique/>
          </w:docPartObj>
        </w:sdtPr>
        <w:sdtEndPr/>
        <w:sdtContent>
          <w:tr w:rsidR="00814392" w:rsidRPr="00814392" w14:paraId="0D46C7F6" w14:textId="77777777" w:rsidTr="00807981">
            <w:tc>
              <w:tcPr>
                <w:tcW w:w="1690" w:type="dxa"/>
                <w:vAlign w:val="center"/>
              </w:tcPr>
              <w:p w14:paraId="56A59846" w14:textId="41BE8227" w:rsidR="006E2FAA" w:rsidRDefault="006E2FAA" w:rsidP="00814392">
                <w:pPr>
                  <w:spacing w:after="0" w:line="240" w:lineRule="auto"/>
                  <w:ind w:firstLine="0"/>
                  <w:jc w:val="center"/>
                </w:pPr>
              </w:p>
              <w:p w14:paraId="6F4577FC" w14:textId="120B4D6A" w:rsidR="00814392" w:rsidRPr="00814392" w:rsidRDefault="005425C4" w:rsidP="00814392">
                <w:pPr>
                  <w:spacing w:after="0" w:line="240" w:lineRule="auto"/>
                  <w:ind w:firstLine="0"/>
                  <w:jc w:val="center"/>
                  <w:rPr>
                    <w:rFonts w:ascii="Times New Roman" w:eastAsia="Times New Roman" w:hAnsi="Times New Roman" w:cs="Times New Roman"/>
                    <w:lang w:eastAsia="bg-BG"/>
                  </w:rPr>
                </w:pPr>
                <w:r>
                  <w:rPr>
                    <w:noProof/>
                    <w:lang w:val="en-US"/>
                  </w:rPr>
                  <mc:AlternateContent>
                    <mc:Choice Requires="wps">
                      <w:drawing>
                        <wp:anchor distT="0" distB="0" distL="114300" distR="114300" simplePos="0" relativeHeight="251661312" behindDoc="0" locked="0" layoutInCell="1" allowOverlap="1" wp14:anchorId="0ED2F26B" wp14:editId="6C606D1C">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ED2F26B"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814392" w:rsidRPr="00814392">
                  <w:rPr>
                    <w:rFonts w:ascii="Times New Roman" w:eastAsia="Times New Roman" w:hAnsi="Times New Roman" w:cs="Times New Roman"/>
                    <w:lang w:eastAsia="bg-BG"/>
                  </w:rPr>
                  <w:object w:dxaOrig="3137" w:dyaOrig="3871" w14:anchorId="129EC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05pt;height:80.9pt" o:ole="" fillcolor="window">
                      <v:imagedata r:id="rId9" o:title=""/>
                    </v:shape>
                    <o:OLEObject Type="Embed" ProgID="Word.Picture.8" ShapeID="_x0000_i1025" DrawAspect="Content" ObjectID="_1536945739" r:id="rId10"/>
                  </w:object>
                </w:r>
              </w:p>
            </w:tc>
            <w:tc>
              <w:tcPr>
                <w:tcW w:w="5940" w:type="dxa"/>
                <w:vAlign w:val="center"/>
              </w:tcPr>
              <w:p w14:paraId="5718E91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Софийски университет „Св. Кл. Охридски”</w:t>
                </w:r>
              </w:p>
              <w:p w14:paraId="71B322F2"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 по математика и информатика </w:t>
                </w:r>
              </w:p>
              <w:p w14:paraId="005086F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i/>
                    <w:sz w:val="28"/>
                    <w:szCs w:val="28"/>
                    <w:lang w:eastAsia="bg-BG"/>
                  </w:rPr>
                </w:pPr>
                <w:r w:rsidRPr="00814392">
                  <w:rPr>
                    <w:rFonts w:ascii="Times New Roman" w:eastAsia="Times New Roman" w:hAnsi="Times New Roman" w:cs="Times New Roman"/>
                    <w:i/>
                    <w:sz w:val="28"/>
                    <w:szCs w:val="28"/>
                    <w:lang w:eastAsia="bg-BG"/>
                  </w:rPr>
                  <w:t>Катедра „Изчислителни системи”</w:t>
                </w:r>
              </w:p>
            </w:tc>
            <w:tc>
              <w:tcPr>
                <w:tcW w:w="1440" w:type="dxa"/>
                <w:vAlign w:val="center"/>
              </w:tcPr>
              <w:p w14:paraId="2C567EAF"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p>
            </w:tc>
          </w:tr>
        </w:sdtContent>
      </w:sdt>
    </w:tbl>
    <w:p w14:paraId="6F71D5B2"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7D2009BE"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5122B66F"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3BBD9644"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64"/>
          <w:szCs w:val="64"/>
          <w:lang w:eastAsia="bg-BG"/>
        </w:rPr>
      </w:pPr>
      <w:r w:rsidRPr="00814392">
        <w:rPr>
          <w:rFonts w:ascii="Times New Roman" w:eastAsia="Times New Roman" w:hAnsi="Times New Roman" w:cs="Times New Roman"/>
          <w:b/>
          <w:sz w:val="64"/>
          <w:szCs w:val="64"/>
          <w:lang w:eastAsia="bg-BG"/>
        </w:rPr>
        <w:t>ДИПЛОМНА РАБОТА</w:t>
      </w:r>
    </w:p>
    <w:p w14:paraId="733A95A7"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298C178A"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7E6FC3F3"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r w:rsidRPr="00814392">
        <w:rPr>
          <w:rFonts w:ascii="Times New Roman" w:eastAsia="Times New Roman" w:hAnsi="Times New Roman" w:cs="Times New Roman"/>
          <w:sz w:val="32"/>
          <w:szCs w:val="32"/>
          <w:lang w:eastAsia="bg-BG"/>
        </w:rPr>
        <w:t>на тема</w:t>
      </w:r>
    </w:p>
    <w:p w14:paraId="20BD31AC"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152758A5" w14:textId="4AEC473F" w:rsidR="00814392" w:rsidRPr="00814392" w:rsidRDefault="00814392" w:rsidP="00814392">
      <w:pPr>
        <w:spacing w:before="120" w:after="120" w:line="240" w:lineRule="auto"/>
        <w:ind w:firstLine="0"/>
        <w:jc w:val="center"/>
        <w:rPr>
          <w:rFonts w:ascii="Times New Roman" w:eastAsia="Times New Roman" w:hAnsi="Times New Roman" w:cs="Times New Roman"/>
          <w:sz w:val="48"/>
          <w:szCs w:val="48"/>
          <w:lang w:eastAsia="bg-BG"/>
        </w:rPr>
      </w:pPr>
      <w:r w:rsidRPr="00814392">
        <w:rPr>
          <w:rFonts w:ascii="Times New Roman" w:eastAsia="Times New Roman" w:hAnsi="Times New Roman" w:cs="Times New Roman"/>
          <w:sz w:val="48"/>
          <w:szCs w:val="48"/>
          <w:lang w:eastAsia="bg-BG"/>
        </w:rPr>
        <w:t>„Анализ на общинското присъствие във Facebook”</w:t>
      </w:r>
    </w:p>
    <w:p w14:paraId="21807E85"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59828038"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7E7DBE41"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38F8C29E" w14:textId="7FD5BF19"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Дипломант: </w:t>
      </w:r>
      <w:r>
        <w:rPr>
          <w:rFonts w:ascii="Times New Roman" w:eastAsia="Times New Roman" w:hAnsi="Times New Roman" w:cs="Times New Roman"/>
          <w:b/>
          <w:sz w:val="28"/>
          <w:szCs w:val="28"/>
          <w:lang w:eastAsia="bg-BG"/>
        </w:rPr>
        <w:t>Евелина Йотова Ножчева</w:t>
      </w:r>
    </w:p>
    <w:p w14:paraId="3A4EFCBE" w14:textId="77777777"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Специалност: </w:t>
      </w:r>
      <w:r w:rsidRPr="00814392">
        <w:rPr>
          <w:rFonts w:ascii="Times New Roman" w:eastAsia="Times New Roman" w:hAnsi="Times New Roman" w:cs="Times New Roman"/>
          <w:b/>
          <w:sz w:val="28"/>
          <w:szCs w:val="28"/>
          <w:lang w:eastAsia="bg-BG"/>
        </w:rPr>
        <w:t>Електронен бизнес и електронно управление</w:t>
      </w:r>
    </w:p>
    <w:p w14:paraId="0342DA98" w14:textId="1AE15652"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Факултетен номер:  </w:t>
      </w:r>
      <w:r w:rsidRPr="00814392">
        <w:rPr>
          <w:rFonts w:ascii="Times New Roman" w:eastAsia="Times New Roman" w:hAnsi="Times New Roman" w:cs="Times New Roman"/>
          <w:b/>
          <w:sz w:val="28"/>
          <w:szCs w:val="28"/>
          <w:lang w:eastAsia="bg-BG"/>
        </w:rPr>
        <w:t>M</w:t>
      </w:r>
      <w:r>
        <w:rPr>
          <w:rFonts w:ascii="Times New Roman" w:eastAsia="Times New Roman" w:hAnsi="Times New Roman" w:cs="Times New Roman"/>
          <w:b/>
          <w:sz w:val="28"/>
          <w:szCs w:val="28"/>
          <w:lang w:eastAsia="bg-BG"/>
        </w:rPr>
        <w:t>22999</w:t>
      </w:r>
    </w:p>
    <w:p w14:paraId="36C8BD54"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4E141DA1"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74C1795C" w14:textId="77777777" w:rsidR="00814392" w:rsidRPr="00814392" w:rsidRDefault="00814392" w:rsidP="00814392">
      <w:pPr>
        <w:spacing w:before="240" w:after="120" w:line="240" w:lineRule="auto"/>
        <w:ind w:firstLine="0"/>
        <w:jc w:val="righ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Научен ръководител:</w:t>
      </w:r>
    </w:p>
    <w:p w14:paraId="3D59B063" w14:textId="5484C334" w:rsidR="00814392" w:rsidRPr="00814392" w:rsidRDefault="00814392" w:rsidP="00814392">
      <w:pPr>
        <w:spacing w:before="120" w:after="120" w:line="240" w:lineRule="auto"/>
        <w:ind w:firstLine="0"/>
        <w:jc w:val="right"/>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доц. д-р Камен Спасов</w:t>
      </w:r>
    </w:p>
    <w:p w14:paraId="3F5DD817" w14:textId="77777777" w:rsid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441919D"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E37C76B"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CEA1E47" w14:textId="456D89C6" w:rsidR="00814392" w:rsidRPr="00814392" w:rsidRDefault="00814392" w:rsidP="00814392">
      <w:pPr>
        <w:spacing w:after="0" w:line="240" w:lineRule="auto"/>
        <w:ind w:firstLine="0"/>
        <w:jc w:val="center"/>
        <w:rPr>
          <w:rFonts w:ascii="Times New Roman" w:eastAsia="Times New Roman" w:hAnsi="Times New Roman" w:cs="Times New Roman"/>
          <w:lang w:eastAsia="bg-BG"/>
        </w:rPr>
      </w:pPr>
      <w:r w:rsidRPr="00814392">
        <w:rPr>
          <w:rFonts w:ascii="Times New Roman" w:eastAsia="Times New Roman" w:hAnsi="Times New Roman" w:cs="Times New Roman"/>
          <w:sz w:val="28"/>
          <w:szCs w:val="28"/>
          <w:lang w:eastAsia="bg-BG"/>
        </w:rPr>
        <w:t>София, 20</w:t>
      </w:r>
      <w:r>
        <w:rPr>
          <w:rFonts w:ascii="Times New Roman" w:eastAsia="Times New Roman" w:hAnsi="Times New Roman" w:cs="Times New Roman"/>
          <w:sz w:val="28"/>
          <w:szCs w:val="28"/>
          <w:lang w:eastAsia="bg-BG"/>
        </w:rPr>
        <w:t>16</w:t>
      </w:r>
      <w:r w:rsidRPr="00814392">
        <w:rPr>
          <w:rFonts w:ascii="Times New Roman" w:eastAsia="Times New Roman" w:hAnsi="Times New Roman" w:cs="Times New Roman"/>
          <w:sz w:val="28"/>
          <w:szCs w:val="28"/>
          <w:lang w:eastAsia="bg-BG"/>
        </w:rPr>
        <w:t xml:space="preserve"> г.</w:t>
      </w:r>
    </w:p>
    <w:p w14:paraId="2392C5E5" w14:textId="4992994C" w:rsidR="005425C4" w:rsidRDefault="005425C4" w:rsidP="005A646D">
      <w:pPr>
        <w:ind w:firstLine="0"/>
        <w:rPr>
          <w:rFonts w:asciiTheme="majorHAnsi" w:eastAsiaTheme="majorEastAsia" w:hAnsiTheme="majorHAnsi" w:cstheme="majorBidi"/>
          <w:spacing w:val="-10"/>
          <w:kern w:val="28"/>
          <w:sz w:val="56"/>
          <w:szCs w:val="56"/>
        </w:rPr>
      </w:pPr>
    </w:p>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2AD0C114" w:rsidR="009A5471" w:rsidRPr="007B5457" w:rsidRDefault="00814392" w:rsidP="007B5457">
          <w:pPr>
            <w:pStyle w:val="TOCHeading"/>
            <w:rPr>
              <w:rStyle w:val="Heading1Char"/>
              <w:b/>
            </w:rPr>
          </w:pPr>
          <w:r w:rsidRPr="00814392">
            <w:rPr>
              <w:rStyle w:val="Heading1Char"/>
              <w:b/>
            </w:rPr>
            <w:t>Съдържание</w:t>
          </w:r>
        </w:p>
        <w:p w14:paraId="10C400B4" w14:textId="5A6FFF80" w:rsidR="005A646D"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3203426" w:history="1">
            <w:r w:rsidR="005A646D" w:rsidRPr="00FE4CA7">
              <w:rPr>
                <w:rStyle w:val="Hyperlink"/>
                <w:noProof/>
              </w:rPr>
              <w:t>Глава 1. Увод</w:t>
            </w:r>
            <w:r w:rsidR="005A646D">
              <w:rPr>
                <w:noProof/>
                <w:webHidden/>
              </w:rPr>
              <w:tab/>
            </w:r>
            <w:r w:rsidR="005A646D">
              <w:rPr>
                <w:noProof/>
                <w:webHidden/>
              </w:rPr>
              <w:fldChar w:fldCharType="begin"/>
            </w:r>
            <w:r w:rsidR="005A646D">
              <w:rPr>
                <w:noProof/>
                <w:webHidden/>
              </w:rPr>
              <w:instrText xml:space="preserve"> PAGEREF _Toc463203426 \h </w:instrText>
            </w:r>
            <w:r w:rsidR="005A646D">
              <w:rPr>
                <w:noProof/>
                <w:webHidden/>
              </w:rPr>
            </w:r>
            <w:r w:rsidR="005A646D">
              <w:rPr>
                <w:noProof/>
                <w:webHidden/>
              </w:rPr>
              <w:fldChar w:fldCharType="separate"/>
            </w:r>
            <w:r w:rsidR="005A646D">
              <w:rPr>
                <w:noProof/>
                <w:webHidden/>
              </w:rPr>
              <w:t>3</w:t>
            </w:r>
            <w:r w:rsidR="005A646D">
              <w:rPr>
                <w:noProof/>
                <w:webHidden/>
              </w:rPr>
              <w:fldChar w:fldCharType="end"/>
            </w:r>
          </w:hyperlink>
        </w:p>
        <w:p w14:paraId="4A5BAAEB" w14:textId="15A9C87D" w:rsidR="005A646D" w:rsidRDefault="000A4F81">
          <w:pPr>
            <w:pStyle w:val="TOC2"/>
            <w:rPr>
              <w:rFonts w:asciiTheme="minorHAnsi" w:eastAsiaTheme="minorEastAsia" w:hAnsiTheme="minorHAnsi" w:cstheme="minorBidi"/>
              <w:noProof/>
              <w:sz w:val="22"/>
              <w:szCs w:val="22"/>
              <w:lang w:val="en-US"/>
            </w:rPr>
          </w:pPr>
          <w:hyperlink w:anchor="_Toc463203427" w:history="1">
            <w:r w:rsidR="005A646D" w:rsidRPr="00FE4CA7">
              <w:rPr>
                <w:rStyle w:val="Hyperlink"/>
                <w:noProof/>
              </w:rPr>
              <w:t>1.</w:t>
            </w:r>
            <w:r w:rsidR="005A646D">
              <w:rPr>
                <w:rFonts w:asciiTheme="minorHAnsi" w:eastAsiaTheme="minorEastAsia" w:hAnsiTheme="minorHAnsi" w:cstheme="minorBidi"/>
                <w:noProof/>
                <w:sz w:val="22"/>
                <w:szCs w:val="22"/>
                <w:lang w:val="en-US"/>
              </w:rPr>
              <w:tab/>
            </w:r>
            <w:r w:rsidR="005A646D" w:rsidRPr="00FE4CA7">
              <w:rPr>
                <w:rStyle w:val="Hyperlink"/>
                <w:noProof/>
              </w:rPr>
              <w:t>Актуалност на проблема и мотивация</w:t>
            </w:r>
            <w:r w:rsidR="005A646D">
              <w:rPr>
                <w:noProof/>
                <w:webHidden/>
              </w:rPr>
              <w:tab/>
            </w:r>
            <w:r w:rsidR="005A646D">
              <w:rPr>
                <w:noProof/>
                <w:webHidden/>
              </w:rPr>
              <w:fldChar w:fldCharType="begin"/>
            </w:r>
            <w:r w:rsidR="005A646D">
              <w:rPr>
                <w:noProof/>
                <w:webHidden/>
              </w:rPr>
              <w:instrText xml:space="preserve"> PAGEREF _Toc463203427 \h </w:instrText>
            </w:r>
            <w:r w:rsidR="005A646D">
              <w:rPr>
                <w:noProof/>
                <w:webHidden/>
              </w:rPr>
            </w:r>
            <w:r w:rsidR="005A646D">
              <w:rPr>
                <w:noProof/>
                <w:webHidden/>
              </w:rPr>
              <w:fldChar w:fldCharType="separate"/>
            </w:r>
            <w:r w:rsidR="005A646D">
              <w:rPr>
                <w:noProof/>
                <w:webHidden/>
              </w:rPr>
              <w:t>3</w:t>
            </w:r>
            <w:r w:rsidR="005A646D">
              <w:rPr>
                <w:noProof/>
                <w:webHidden/>
              </w:rPr>
              <w:fldChar w:fldCharType="end"/>
            </w:r>
          </w:hyperlink>
        </w:p>
        <w:p w14:paraId="39B8D5AF" w14:textId="2D7D27F9" w:rsidR="005A646D" w:rsidRDefault="000A4F81">
          <w:pPr>
            <w:pStyle w:val="TOC2"/>
            <w:rPr>
              <w:rFonts w:asciiTheme="minorHAnsi" w:eastAsiaTheme="minorEastAsia" w:hAnsiTheme="minorHAnsi" w:cstheme="minorBidi"/>
              <w:noProof/>
              <w:sz w:val="22"/>
              <w:szCs w:val="22"/>
              <w:lang w:val="en-US"/>
            </w:rPr>
          </w:pPr>
          <w:hyperlink w:anchor="_Toc463203428" w:history="1">
            <w:r w:rsidR="005A646D" w:rsidRPr="00FE4CA7">
              <w:rPr>
                <w:rStyle w:val="Hyperlink"/>
                <w:noProof/>
              </w:rPr>
              <w:t>2.</w:t>
            </w:r>
            <w:r w:rsidR="005A646D">
              <w:rPr>
                <w:rFonts w:asciiTheme="minorHAnsi" w:eastAsiaTheme="minorEastAsia" w:hAnsiTheme="minorHAnsi" w:cstheme="minorBidi"/>
                <w:noProof/>
                <w:sz w:val="22"/>
                <w:szCs w:val="22"/>
                <w:lang w:val="en-US"/>
              </w:rPr>
              <w:tab/>
            </w:r>
            <w:r w:rsidR="005A646D" w:rsidRPr="00FE4CA7">
              <w:rPr>
                <w:rStyle w:val="Hyperlink"/>
                <w:noProof/>
              </w:rPr>
              <w:t>Цел и задачи на дипломната работа</w:t>
            </w:r>
            <w:r w:rsidR="005A646D">
              <w:rPr>
                <w:noProof/>
                <w:webHidden/>
              </w:rPr>
              <w:tab/>
            </w:r>
            <w:r w:rsidR="005A646D">
              <w:rPr>
                <w:noProof/>
                <w:webHidden/>
              </w:rPr>
              <w:fldChar w:fldCharType="begin"/>
            </w:r>
            <w:r w:rsidR="005A646D">
              <w:rPr>
                <w:noProof/>
                <w:webHidden/>
              </w:rPr>
              <w:instrText xml:space="preserve"> PAGEREF _Toc463203428 \h </w:instrText>
            </w:r>
            <w:r w:rsidR="005A646D">
              <w:rPr>
                <w:noProof/>
                <w:webHidden/>
              </w:rPr>
            </w:r>
            <w:r w:rsidR="005A646D">
              <w:rPr>
                <w:noProof/>
                <w:webHidden/>
              </w:rPr>
              <w:fldChar w:fldCharType="separate"/>
            </w:r>
            <w:r w:rsidR="005A646D">
              <w:rPr>
                <w:noProof/>
                <w:webHidden/>
              </w:rPr>
              <w:t>4</w:t>
            </w:r>
            <w:r w:rsidR="005A646D">
              <w:rPr>
                <w:noProof/>
                <w:webHidden/>
              </w:rPr>
              <w:fldChar w:fldCharType="end"/>
            </w:r>
          </w:hyperlink>
        </w:p>
        <w:p w14:paraId="02EA6C06" w14:textId="357336A7" w:rsidR="005A646D" w:rsidRDefault="000A4F81">
          <w:pPr>
            <w:pStyle w:val="TOC2"/>
            <w:rPr>
              <w:rFonts w:asciiTheme="minorHAnsi" w:eastAsiaTheme="minorEastAsia" w:hAnsiTheme="minorHAnsi" w:cstheme="minorBidi"/>
              <w:noProof/>
              <w:sz w:val="22"/>
              <w:szCs w:val="22"/>
              <w:lang w:val="en-US"/>
            </w:rPr>
          </w:pPr>
          <w:hyperlink w:anchor="_Toc463203429" w:history="1">
            <w:r w:rsidR="005A646D" w:rsidRPr="00FE4CA7">
              <w:rPr>
                <w:rStyle w:val="Hyperlink"/>
                <w:noProof/>
              </w:rPr>
              <w:t>3.</w:t>
            </w:r>
            <w:r w:rsidR="005A646D">
              <w:rPr>
                <w:rFonts w:asciiTheme="minorHAnsi" w:eastAsiaTheme="minorEastAsia" w:hAnsiTheme="minorHAnsi" w:cstheme="minorBidi"/>
                <w:noProof/>
                <w:sz w:val="22"/>
                <w:szCs w:val="22"/>
                <w:lang w:val="en-US"/>
              </w:rPr>
              <w:tab/>
            </w:r>
            <w:r w:rsidR="005A646D" w:rsidRPr="00FE4CA7">
              <w:rPr>
                <w:rStyle w:val="Hyperlink"/>
                <w:noProof/>
              </w:rPr>
              <w:t>Очаквани ползи от реализацията</w:t>
            </w:r>
            <w:r w:rsidR="005A646D">
              <w:rPr>
                <w:noProof/>
                <w:webHidden/>
              </w:rPr>
              <w:tab/>
            </w:r>
            <w:r w:rsidR="005A646D">
              <w:rPr>
                <w:noProof/>
                <w:webHidden/>
              </w:rPr>
              <w:fldChar w:fldCharType="begin"/>
            </w:r>
            <w:r w:rsidR="005A646D">
              <w:rPr>
                <w:noProof/>
                <w:webHidden/>
              </w:rPr>
              <w:instrText xml:space="preserve"> PAGEREF _Toc463203429 \h </w:instrText>
            </w:r>
            <w:r w:rsidR="005A646D">
              <w:rPr>
                <w:noProof/>
                <w:webHidden/>
              </w:rPr>
            </w:r>
            <w:r w:rsidR="005A646D">
              <w:rPr>
                <w:noProof/>
                <w:webHidden/>
              </w:rPr>
              <w:fldChar w:fldCharType="separate"/>
            </w:r>
            <w:r w:rsidR="005A646D">
              <w:rPr>
                <w:noProof/>
                <w:webHidden/>
              </w:rPr>
              <w:t>6</w:t>
            </w:r>
            <w:r w:rsidR="005A646D">
              <w:rPr>
                <w:noProof/>
                <w:webHidden/>
              </w:rPr>
              <w:fldChar w:fldCharType="end"/>
            </w:r>
          </w:hyperlink>
        </w:p>
        <w:p w14:paraId="763EE6A9" w14:textId="20046B2E" w:rsidR="005A646D" w:rsidRDefault="000A4F81">
          <w:pPr>
            <w:pStyle w:val="TOC2"/>
            <w:rPr>
              <w:rFonts w:asciiTheme="minorHAnsi" w:eastAsiaTheme="minorEastAsia" w:hAnsiTheme="minorHAnsi" w:cstheme="minorBidi"/>
              <w:noProof/>
              <w:sz w:val="22"/>
              <w:szCs w:val="22"/>
              <w:lang w:val="en-US"/>
            </w:rPr>
          </w:pPr>
          <w:hyperlink w:anchor="_Toc463203430" w:history="1">
            <w:r w:rsidR="005A646D" w:rsidRPr="00FE4CA7">
              <w:rPr>
                <w:rStyle w:val="Hyperlink"/>
                <w:noProof/>
              </w:rPr>
              <w:t>4.</w:t>
            </w:r>
            <w:r w:rsidR="005A646D">
              <w:rPr>
                <w:rFonts w:asciiTheme="minorHAnsi" w:eastAsiaTheme="minorEastAsia" w:hAnsiTheme="minorHAnsi" w:cstheme="minorBidi"/>
                <w:noProof/>
                <w:sz w:val="22"/>
                <w:szCs w:val="22"/>
                <w:lang w:val="en-US"/>
              </w:rPr>
              <w:tab/>
            </w:r>
            <w:r w:rsidR="005A646D" w:rsidRPr="00FE4CA7">
              <w:rPr>
                <w:rStyle w:val="Hyperlink"/>
                <w:noProof/>
              </w:rPr>
              <w:t>Структура на дипломната работа</w:t>
            </w:r>
            <w:r w:rsidR="005A646D">
              <w:rPr>
                <w:noProof/>
                <w:webHidden/>
              </w:rPr>
              <w:tab/>
            </w:r>
            <w:r w:rsidR="005A646D">
              <w:rPr>
                <w:noProof/>
                <w:webHidden/>
              </w:rPr>
              <w:fldChar w:fldCharType="begin"/>
            </w:r>
            <w:r w:rsidR="005A646D">
              <w:rPr>
                <w:noProof/>
                <w:webHidden/>
              </w:rPr>
              <w:instrText xml:space="preserve"> PAGEREF _Toc463203430 \h </w:instrText>
            </w:r>
            <w:r w:rsidR="005A646D">
              <w:rPr>
                <w:noProof/>
                <w:webHidden/>
              </w:rPr>
            </w:r>
            <w:r w:rsidR="005A646D">
              <w:rPr>
                <w:noProof/>
                <w:webHidden/>
              </w:rPr>
              <w:fldChar w:fldCharType="separate"/>
            </w:r>
            <w:r w:rsidR="005A646D">
              <w:rPr>
                <w:noProof/>
                <w:webHidden/>
              </w:rPr>
              <w:t>7</w:t>
            </w:r>
            <w:r w:rsidR="005A646D">
              <w:rPr>
                <w:noProof/>
                <w:webHidden/>
              </w:rPr>
              <w:fldChar w:fldCharType="end"/>
            </w:r>
          </w:hyperlink>
        </w:p>
        <w:p w14:paraId="6623E259" w14:textId="64907443" w:rsidR="005A646D" w:rsidRDefault="000A4F81">
          <w:pPr>
            <w:pStyle w:val="TOC1"/>
            <w:tabs>
              <w:tab w:val="right" w:leader="dot" w:pos="8660"/>
            </w:tabs>
            <w:rPr>
              <w:rFonts w:asciiTheme="minorHAnsi" w:eastAsiaTheme="minorEastAsia" w:hAnsiTheme="minorHAnsi" w:cstheme="minorBidi"/>
              <w:noProof/>
              <w:sz w:val="22"/>
              <w:szCs w:val="22"/>
              <w:lang w:val="en-US"/>
            </w:rPr>
          </w:pPr>
          <w:hyperlink w:anchor="_Toc463203431" w:history="1">
            <w:r w:rsidR="005A646D" w:rsidRPr="00FE4CA7">
              <w:rPr>
                <w:rStyle w:val="Hyperlink"/>
                <w:noProof/>
              </w:rPr>
              <w:t>Глава 2. Преглед на съществуващите разработки в анализа на присъствието на общините в социални мрежи</w:t>
            </w:r>
            <w:r w:rsidR="005A646D">
              <w:rPr>
                <w:noProof/>
                <w:webHidden/>
              </w:rPr>
              <w:tab/>
            </w:r>
            <w:r w:rsidR="005A646D">
              <w:rPr>
                <w:noProof/>
                <w:webHidden/>
              </w:rPr>
              <w:fldChar w:fldCharType="begin"/>
            </w:r>
            <w:r w:rsidR="005A646D">
              <w:rPr>
                <w:noProof/>
                <w:webHidden/>
              </w:rPr>
              <w:instrText xml:space="preserve"> PAGEREF _Toc463203431 \h </w:instrText>
            </w:r>
            <w:r w:rsidR="005A646D">
              <w:rPr>
                <w:noProof/>
                <w:webHidden/>
              </w:rPr>
            </w:r>
            <w:r w:rsidR="005A646D">
              <w:rPr>
                <w:noProof/>
                <w:webHidden/>
              </w:rPr>
              <w:fldChar w:fldCharType="separate"/>
            </w:r>
            <w:r w:rsidR="005A646D">
              <w:rPr>
                <w:noProof/>
                <w:webHidden/>
              </w:rPr>
              <w:t>9</w:t>
            </w:r>
            <w:r w:rsidR="005A646D">
              <w:rPr>
                <w:noProof/>
                <w:webHidden/>
              </w:rPr>
              <w:fldChar w:fldCharType="end"/>
            </w:r>
          </w:hyperlink>
        </w:p>
        <w:p w14:paraId="09AF51F8" w14:textId="14C92328" w:rsidR="005A646D" w:rsidRDefault="000A4F81">
          <w:pPr>
            <w:pStyle w:val="TOC2"/>
            <w:rPr>
              <w:rFonts w:asciiTheme="minorHAnsi" w:eastAsiaTheme="minorEastAsia" w:hAnsiTheme="minorHAnsi" w:cstheme="minorBidi"/>
              <w:noProof/>
              <w:sz w:val="22"/>
              <w:szCs w:val="22"/>
              <w:lang w:val="en-US"/>
            </w:rPr>
          </w:pPr>
          <w:hyperlink w:anchor="_Toc463203432" w:history="1">
            <w:r w:rsidR="005A646D" w:rsidRPr="00FE4CA7">
              <w:rPr>
                <w:rStyle w:val="Hyperlink"/>
                <w:noProof/>
              </w:rPr>
              <w:t>1.</w:t>
            </w:r>
            <w:r w:rsidR="005A646D">
              <w:rPr>
                <w:rFonts w:asciiTheme="minorHAnsi" w:eastAsiaTheme="minorEastAsia" w:hAnsiTheme="minorHAnsi" w:cstheme="minorBidi"/>
                <w:noProof/>
                <w:sz w:val="22"/>
                <w:szCs w:val="22"/>
                <w:lang w:val="en-US"/>
              </w:rPr>
              <w:tab/>
            </w:r>
            <w:r w:rsidR="005A646D" w:rsidRPr="00FE4CA7">
              <w:rPr>
                <w:rStyle w:val="Hyperlink"/>
                <w:noProof/>
              </w:rPr>
              <w:t>Основни дефиниции</w:t>
            </w:r>
            <w:r w:rsidR="005A646D">
              <w:rPr>
                <w:noProof/>
                <w:webHidden/>
              </w:rPr>
              <w:tab/>
            </w:r>
            <w:r w:rsidR="005A646D">
              <w:rPr>
                <w:noProof/>
                <w:webHidden/>
              </w:rPr>
              <w:fldChar w:fldCharType="begin"/>
            </w:r>
            <w:r w:rsidR="005A646D">
              <w:rPr>
                <w:noProof/>
                <w:webHidden/>
              </w:rPr>
              <w:instrText xml:space="preserve"> PAGEREF _Toc463203432 \h </w:instrText>
            </w:r>
            <w:r w:rsidR="005A646D">
              <w:rPr>
                <w:noProof/>
                <w:webHidden/>
              </w:rPr>
            </w:r>
            <w:r w:rsidR="005A646D">
              <w:rPr>
                <w:noProof/>
                <w:webHidden/>
              </w:rPr>
              <w:fldChar w:fldCharType="separate"/>
            </w:r>
            <w:r w:rsidR="005A646D">
              <w:rPr>
                <w:noProof/>
                <w:webHidden/>
              </w:rPr>
              <w:t>9</w:t>
            </w:r>
            <w:r w:rsidR="005A646D">
              <w:rPr>
                <w:noProof/>
                <w:webHidden/>
              </w:rPr>
              <w:fldChar w:fldCharType="end"/>
            </w:r>
          </w:hyperlink>
        </w:p>
        <w:p w14:paraId="25E83E35" w14:textId="03566FD4" w:rsidR="005A646D" w:rsidRDefault="000A4F81">
          <w:pPr>
            <w:pStyle w:val="TOC2"/>
            <w:rPr>
              <w:rFonts w:asciiTheme="minorHAnsi" w:eastAsiaTheme="minorEastAsia" w:hAnsiTheme="minorHAnsi" w:cstheme="minorBidi"/>
              <w:noProof/>
              <w:sz w:val="22"/>
              <w:szCs w:val="22"/>
              <w:lang w:val="en-US"/>
            </w:rPr>
          </w:pPr>
          <w:hyperlink w:anchor="_Toc463203433" w:history="1">
            <w:r w:rsidR="005A646D" w:rsidRPr="00FE4CA7">
              <w:rPr>
                <w:rStyle w:val="Hyperlink"/>
                <w:noProof/>
                <w:lang w:val="en-US"/>
              </w:rPr>
              <w:t>2.</w:t>
            </w:r>
            <w:r w:rsidR="005A646D">
              <w:rPr>
                <w:rFonts w:asciiTheme="minorHAnsi" w:eastAsiaTheme="minorEastAsia" w:hAnsiTheme="minorHAnsi" w:cstheme="minorBidi"/>
                <w:noProof/>
                <w:sz w:val="22"/>
                <w:szCs w:val="22"/>
                <w:lang w:val="en-US"/>
              </w:rPr>
              <w:tab/>
            </w:r>
            <w:r w:rsidR="005A646D" w:rsidRPr="00FE4CA7">
              <w:rPr>
                <w:rStyle w:val="Hyperlink"/>
                <w:noProof/>
              </w:rPr>
              <w:t xml:space="preserve">Дефиниции на присъствието на общини във </w:t>
            </w:r>
            <w:r w:rsidR="005A646D" w:rsidRPr="00FE4CA7">
              <w:rPr>
                <w:rStyle w:val="Hyperlink"/>
                <w:noProof/>
                <w:lang w:val="en-US"/>
              </w:rPr>
              <w:t>Facebook</w:t>
            </w:r>
            <w:r w:rsidR="005A646D">
              <w:rPr>
                <w:noProof/>
                <w:webHidden/>
              </w:rPr>
              <w:tab/>
            </w:r>
            <w:r w:rsidR="005A646D">
              <w:rPr>
                <w:noProof/>
                <w:webHidden/>
              </w:rPr>
              <w:fldChar w:fldCharType="begin"/>
            </w:r>
            <w:r w:rsidR="005A646D">
              <w:rPr>
                <w:noProof/>
                <w:webHidden/>
              </w:rPr>
              <w:instrText xml:space="preserve"> PAGEREF _Toc463203433 \h </w:instrText>
            </w:r>
            <w:r w:rsidR="005A646D">
              <w:rPr>
                <w:noProof/>
                <w:webHidden/>
              </w:rPr>
            </w:r>
            <w:r w:rsidR="005A646D">
              <w:rPr>
                <w:noProof/>
                <w:webHidden/>
              </w:rPr>
              <w:fldChar w:fldCharType="separate"/>
            </w:r>
            <w:r w:rsidR="005A646D">
              <w:rPr>
                <w:noProof/>
                <w:webHidden/>
              </w:rPr>
              <w:t>10</w:t>
            </w:r>
            <w:r w:rsidR="005A646D">
              <w:rPr>
                <w:noProof/>
                <w:webHidden/>
              </w:rPr>
              <w:fldChar w:fldCharType="end"/>
            </w:r>
          </w:hyperlink>
        </w:p>
        <w:p w14:paraId="59A74A0C" w14:textId="260CD7A2" w:rsidR="005A646D" w:rsidRDefault="000A4F81">
          <w:pPr>
            <w:pStyle w:val="TOC2"/>
            <w:rPr>
              <w:rFonts w:asciiTheme="minorHAnsi" w:eastAsiaTheme="minorEastAsia" w:hAnsiTheme="minorHAnsi" w:cstheme="minorBidi"/>
              <w:noProof/>
              <w:sz w:val="22"/>
              <w:szCs w:val="22"/>
              <w:lang w:val="en-US"/>
            </w:rPr>
          </w:pPr>
          <w:hyperlink w:anchor="_Toc463203434" w:history="1">
            <w:r w:rsidR="005A646D" w:rsidRPr="00FE4CA7">
              <w:rPr>
                <w:rStyle w:val="Hyperlink"/>
                <w:noProof/>
              </w:rPr>
              <w:t>3.</w:t>
            </w:r>
            <w:r w:rsidR="005A646D">
              <w:rPr>
                <w:rFonts w:asciiTheme="minorHAnsi" w:eastAsiaTheme="minorEastAsia" w:hAnsiTheme="minorHAnsi" w:cstheme="minorBidi"/>
                <w:noProof/>
                <w:sz w:val="22"/>
                <w:szCs w:val="22"/>
                <w:lang w:val="en-US"/>
              </w:rPr>
              <w:tab/>
            </w:r>
            <w:r w:rsidR="005A646D" w:rsidRPr="00FE4CA7">
              <w:rPr>
                <w:rStyle w:val="Hyperlink"/>
                <w:noProof/>
              </w:rPr>
              <w:t>Съществуващи решения и подходите и методите използвани в тях за анализ на присъствието на общините в социалните мрежи</w:t>
            </w:r>
            <w:r w:rsidR="005A646D">
              <w:rPr>
                <w:noProof/>
                <w:webHidden/>
              </w:rPr>
              <w:tab/>
            </w:r>
            <w:r w:rsidR="005A646D">
              <w:rPr>
                <w:noProof/>
                <w:webHidden/>
              </w:rPr>
              <w:fldChar w:fldCharType="begin"/>
            </w:r>
            <w:r w:rsidR="005A646D">
              <w:rPr>
                <w:noProof/>
                <w:webHidden/>
              </w:rPr>
              <w:instrText xml:space="preserve"> PAGEREF _Toc463203434 \h </w:instrText>
            </w:r>
            <w:r w:rsidR="005A646D">
              <w:rPr>
                <w:noProof/>
                <w:webHidden/>
              </w:rPr>
            </w:r>
            <w:r w:rsidR="005A646D">
              <w:rPr>
                <w:noProof/>
                <w:webHidden/>
              </w:rPr>
              <w:fldChar w:fldCharType="separate"/>
            </w:r>
            <w:r w:rsidR="005A646D">
              <w:rPr>
                <w:noProof/>
                <w:webHidden/>
              </w:rPr>
              <w:t>11</w:t>
            </w:r>
            <w:r w:rsidR="005A646D">
              <w:rPr>
                <w:noProof/>
                <w:webHidden/>
              </w:rPr>
              <w:fldChar w:fldCharType="end"/>
            </w:r>
          </w:hyperlink>
        </w:p>
        <w:p w14:paraId="01D0A38D" w14:textId="55B91D7E" w:rsidR="005A646D" w:rsidRDefault="000A4F81">
          <w:pPr>
            <w:pStyle w:val="TOC2"/>
            <w:rPr>
              <w:rFonts w:asciiTheme="minorHAnsi" w:eastAsiaTheme="minorEastAsia" w:hAnsiTheme="minorHAnsi" w:cstheme="minorBidi"/>
              <w:noProof/>
              <w:sz w:val="22"/>
              <w:szCs w:val="22"/>
              <w:lang w:val="en-US"/>
            </w:rPr>
          </w:pPr>
          <w:hyperlink w:anchor="_Toc463203435" w:history="1">
            <w:r w:rsidR="005A646D" w:rsidRPr="00FE4CA7">
              <w:rPr>
                <w:rStyle w:val="Hyperlink"/>
                <w:noProof/>
              </w:rPr>
              <w:t>4.</w:t>
            </w:r>
            <w:r w:rsidR="005A646D">
              <w:rPr>
                <w:rFonts w:asciiTheme="minorHAnsi" w:eastAsiaTheme="minorEastAsia" w:hAnsiTheme="minorHAnsi" w:cstheme="minorBidi"/>
                <w:noProof/>
                <w:sz w:val="22"/>
                <w:szCs w:val="22"/>
                <w:lang w:val="en-US"/>
              </w:rPr>
              <w:tab/>
            </w:r>
            <w:r w:rsidR="005A646D" w:rsidRPr="00FE4CA7">
              <w:rPr>
                <w:rStyle w:val="Hyperlink"/>
                <w:noProof/>
              </w:rPr>
              <w:t>Избор на критерии за сравнение и сравнителен анализ на решения и методи</w:t>
            </w:r>
            <w:r w:rsidR="005A646D">
              <w:rPr>
                <w:noProof/>
                <w:webHidden/>
              </w:rPr>
              <w:tab/>
            </w:r>
            <w:r w:rsidR="005A646D">
              <w:rPr>
                <w:noProof/>
                <w:webHidden/>
              </w:rPr>
              <w:fldChar w:fldCharType="begin"/>
            </w:r>
            <w:r w:rsidR="005A646D">
              <w:rPr>
                <w:noProof/>
                <w:webHidden/>
              </w:rPr>
              <w:instrText xml:space="preserve"> PAGEREF _Toc463203435 \h </w:instrText>
            </w:r>
            <w:r w:rsidR="005A646D">
              <w:rPr>
                <w:noProof/>
                <w:webHidden/>
              </w:rPr>
            </w:r>
            <w:r w:rsidR="005A646D">
              <w:rPr>
                <w:noProof/>
                <w:webHidden/>
              </w:rPr>
              <w:fldChar w:fldCharType="separate"/>
            </w:r>
            <w:r w:rsidR="005A646D">
              <w:rPr>
                <w:noProof/>
                <w:webHidden/>
              </w:rPr>
              <w:t>21</w:t>
            </w:r>
            <w:r w:rsidR="005A646D">
              <w:rPr>
                <w:noProof/>
                <w:webHidden/>
              </w:rPr>
              <w:fldChar w:fldCharType="end"/>
            </w:r>
          </w:hyperlink>
        </w:p>
        <w:p w14:paraId="3C1F0EFF" w14:textId="39AD5B17" w:rsidR="005A646D" w:rsidRDefault="000A4F81">
          <w:pPr>
            <w:pStyle w:val="TOC2"/>
            <w:rPr>
              <w:rFonts w:asciiTheme="minorHAnsi" w:eastAsiaTheme="minorEastAsia" w:hAnsiTheme="minorHAnsi" w:cstheme="minorBidi"/>
              <w:noProof/>
              <w:sz w:val="22"/>
              <w:szCs w:val="22"/>
              <w:lang w:val="en-US"/>
            </w:rPr>
          </w:pPr>
          <w:hyperlink w:anchor="_Toc463203436" w:history="1">
            <w:r w:rsidR="005A646D" w:rsidRPr="00FE4CA7">
              <w:rPr>
                <w:rStyle w:val="Hyperlink"/>
                <w:noProof/>
              </w:rPr>
              <w:t>5.</w:t>
            </w:r>
            <w:r w:rsidR="005A646D">
              <w:rPr>
                <w:rFonts w:asciiTheme="minorHAnsi" w:eastAsiaTheme="minorEastAsia" w:hAnsiTheme="minorHAnsi" w:cstheme="minorBidi"/>
                <w:noProof/>
                <w:sz w:val="22"/>
                <w:szCs w:val="22"/>
                <w:lang w:val="en-US"/>
              </w:rPr>
              <w:tab/>
            </w:r>
            <w:r w:rsidR="005A646D" w:rsidRPr="00FE4CA7">
              <w:rPr>
                <w:rStyle w:val="Hyperlink"/>
                <w:noProof/>
              </w:rPr>
              <w:t>Изводи</w:t>
            </w:r>
            <w:r w:rsidR="005A646D">
              <w:rPr>
                <w:noProof/>
                <w:webHidden/>
              </w:rPr>
              <w:tab/>
            </w:r>
            <w:r w:rsidR="005A646D">
              <w:rPr>
                <w:noProof/>
                <w:webHidden/>
              </w:rPr>
              <w:fldChar w:fldCharType="begin"/>
            </w:r>
            <w:r w:rsidR="005A646D">
              <w:rPr>
                <w:noProof/>
                <w:webHidden/>
              </w:rPr>
              <w:instrText xml:space="preserve"> PAGEREF _Toc463203436 \h </w:instrText>
            </w:r>
            <w:r w:rsidR="005A646D">
              <w:rPr>
                <w:noProof/>
                <w:webHidden/>
              </w:rPr>
            </w:r>
            <w:r w:rsidR="005A646D">
              <w:rPr>
                <w:noProof/>
                <w:webHidden/>
              </w:rPr>
              <w:fldChar w:fldCharType="separate"/>
            </w:r>
            <w:r w:rsidR="005A646D">
              <w:rPr>
                <w:noProof/>
                <w:webHidden/>
              </w:rPr>
              <w:t>25</w:t>
            </w:r>
            <w:r w:rsidR="005A646D">
              <w:rPr>
                <w:noProof/>
                <w:webHidden/>
              </w:rPr>
              <w:fldChar w:fldCharType="end"/>
            </w:r>
          </w:hyperlink>
        </w:p>
        <w:p w14:paraId="0E8F1E04" w14:textId="4A8C65E9" w:rsidR="005A646D" w:rsidRDefault="000A4F81">
          <w:pPr>
            <w:pStyle w:val="TOC1"/>
            <w:tabs>
              <w:tab w:val="right" w:leader="dot" w:pos="8660"/>
            </w:tabs>
            <w:rPr>
              <w:rFonts w:asciiTheme="minorHAnsi" w:eastAsiaTheme="minorEastAsia" w:hAnsiTheme="minorHAnsi" w:cstheme="minorBidi"/>
              <w:noProof/>
              <w:sz w:val="22"/>
              <w:szCs w:val="22"/>
              <w:lang w:val="en-US"/>
            </w:rPr>
          </w:pPr>
          <w:hyperlink w:anchor="_Toc463203437" w:history="1">
            <w:r w:rsidR="005A646D" w:rsidRPr="00FE4CA7">
              <w:rPr>
                <w:rStyle w:val="Hyperlink"/>
                <w:noProof/>
              </w:rPr>
              <w:t>Глава 3. Анализ на изискванията към решението</w:t>
            </w:r>
            <w:r w:rsidR="005A646D">
              <w:rPr>
                <w:noProof/>
                <w:webHidden/>
              </w:rPr>
              <w:tab/>
            </w:r>
            <w:r w:rsidR="005A646D">
              <w:rPr>
                <w:noProof/>
                <w:webHidden/>
              </w:rPr>
              <w:fldChar w:fldCharType="begin"/>
            </w:r>
            <w:r w:rsidR="005A646D">
              <w:rPr>
                <w:noProof/>
                <w:webHidden/>
              </w:rPr>
              <w:instrText xml:space="preserve"> PAGEREF _Toc463203437 \h </w:instrText>
            </w:r>
            <w:r w:rsidR="005A646D">
              <w:rPr>
                <w:noProof/>
                <w:webHidden/>
              </w:rPr>
            </w:r>
            <w:r w:rsidR="005A646D">
              <w:rPr>
                <w:noProof/>
                <w:webHidden/>
              </w:rPr>
              <w:fldChar w:fldCharType="separate"/>
            </w:r>
            <w:r w:rsidR="005A646D">
              <w:rPr>
                <w:noProof/>
                <w:webHidden/>
              </w:rPr>
              <w:t>26</w:t>
            </w:r>
            <w:r w:rsidR="005A646D">
              <w:rPr>
                <w:noProof/>
                <w:webHidden/>
              </w:rPr>
              <w:fldChar w:fldCharType="end"/>
            </w:r>
          </w:hyperlink>
        </w:p>
        <w:p w14:paraId="237F2D9C" w14:textId="072E6C59" w:rsidR="005A646D" w:rsidRDefault="000A4F81">
          <w:pPr>
            <w:pStyle w:val="TOC2"/>
            <w:rPr>
              <w:rFonts w:asciiTheme="minorHAnsi" w:eastAsiaTheme="minorEastAsia" w:hAnsiTheme="minorHAnsi" w:cstheme="minorBidi"/>
              <w:noProof/>
              <w:sz w:val="22"/>
              <w:szCs w:val="22"/>
              <w:lang w:val="en-US"/>
            </w:rPr>
          </w:pPr>
          <w:hyperlink w:anchor="_Toc463203438" w:history="1">
            <w:r w:rsidR="005A646D" w:rsidRPr="00FE4CA7">
              <w:rPr>
                <w:rStyle w:val="Hyperlink"/>
                <w:noProof/>
              </w:rPr>
              <w:t>6.</w:t>
            </w:r>
            <w:r w:rsidR="005A646D">
              <w:rPr>
                <w:rFonts w:asciiTheme="minorHAnsi" w:eastAsiaTheme="minorEastAsia" w:hAnsiTheme="minorHAnsi" w:cstheme="minorBidi"/>
                <w:noProof/>
                <w:sz w:val="22"/>
                <w:szCs w:val="22"/>
                <w:lang w:val="en-US"/>
              </w:rPr>
              <w:tab/>
            </w:r>
            <w:r w:rsidR="005A646D" w:rsidRPr="00FE4CA7">
              <w:rPr>
                <w:rStyle w:val="Hyperlink"/>
                <w:noProof/>
              </w:rPr>
              <w:t>Концептуален модел</w:t>
            </w:r>
            <w:r w:rsidR="005A646D">
              <w:rPr>
                <w:noProof/>
                <w:webHidden/>
              </w:rPr>
              <w:tab/>
            </w:r>
            <w:r w:rsidR="005A646D">
              <w:rPr>
                <w:noProof/>
                <w:webHidden/>
              </w:rPr>
              <w:fldChar w:fldCharType="begin"/>
            </w:r>
            <w:r w:rsidR="005A646D">
              <w:rPr>
                <w:noProof/>
                <w:webHidden/>
              </w:rPr>
              <w:instrText xml:space="preserve"> PAGEREF _Toc463203438 \h </w:instrText>
            </w:r>
            <w:r w:rsidR="005A646D">
              <w:rPr>
                <w:noProof/>
                <w:webHidden/>
              </w:rPr>
            </w:r>
            <w:r w:rsidR="005A646D">
              <w:rPr>
                <w:noProof/>
                <w:webHidden/>
              </w:rPr>
              <w:fldChar w:fldCharType="separate"/>
            </w:r>
            <w:r w:rsidR="005A646D">
              <w:rPr>
                <w:noProof/>
                <w:webHidden/>
              </w:rPr>
              <w:t>27</w:t>
            </w:r>
            <w:r w:rsidR="005A646D">
              <w:rPr>
                <w:noProof/>
                <w:webHidden/>
              </w:rPr>
              <w:fldChar w:fldCharType="end"/>
            </w:r>
          </w:hyperlink>
        </w:p>
        <w:p w14:paraId="61058F50" w14:textId="1AFF3780" w:rsidR="005A646D" w:rsidRDefault="000A4F81">
          <w:pPr>
            <w:pStyle w:val="TOC2"/>
            <w:rPr>
              <w:rFonts w:asciiTheme="minorHAnsi" w:eastAsiaTheme="minorEastAsia" w:hAnsiTheme="minorHAnsi" w:cstheme="minorBidi"/>
              <w:noProof/>
              <w:sz w:val="22"/>
              <w:szCs w:val="22"/>
              <w:lang w:val="en-US"/>
            </w:rPr>
          </w:pPr>
          <w:hyperlink w:anchor="_Toc463203439" w:history="1">
            <w:r w:rsidR="005A646D" w:rsidRPr="00FE4CA7">
              <w:rPr>
                <w:rStyle w:val="Hyperlink"/>
                <w:noProof/>
              </w:rPr>
              <w:t>1.</w:t>
            </w:r>
            <w:r w:rsidR="005A646D">
              <w:rPr>
                <w:rFonts w:asciiTheme="minorHAnsi" w:eastAsiaTheme="minorEastAsia" w:hAnsiTheme="minorHAnsi" w:cstheme="minorBidi"/>
                <w:noProof/>
                <w:sz w:val="22"/>
                <w:szCs w:val="22"/>
                <w:lang w:val="en-US"/>
              </w:rPr>
              <w:tab/>
            </w:r>
            <w:r w:rsidR="005A646D" w:rsidRPr="00FE4CA7">
              <w:rPr>
                <w:rStyle w:val="Hyperlink"/>
                <w:noProof/>
              </w:rPr>
              <w:t>Основни потребителски (функционални) изисквания</w:t>
            </w:r>
            <w:r w:rsidR="005A646D">
              <w:rPr>
                <w:noProof/>
                <w:webHidden/>
              </w:rPr>
              <w:tab/>
            </w:r>
            <w:r w:rsidR="005A646D">
              <w:rPr>
                <w:noProof/>
                <w:webHidden/>
              </w:rPr>
              <w:fldChar w:fldCharType="begin"/>
            </w:r>
            <w:r w:rsidR="005A646D">
              <w:rPr>
                <w:noProof/>
                <w:webHidden/>
              </w:rPr>
              <w:instrText xml:space="preserve"> PAGEREF _Toc463203439 \h </w:instrText>
            </w:r>
            <w:r w:rsidR="005A646D">
              <w:rPr>
                <w:noProof/>
                <w:webHidden/>
              </w:rPr>
            </w:r>
            <w:r w:rsidR="005A646D">
              <w:rPr>
                <w:noProof/>
                <w:webHidden/>
              </w:rPr>
              <w:fldChar w:fldCharType="separate"/>
            </w:r>
            <w:r w:rsidR="005A646D">
              <w:rPr>
                <w:noProof/>
                <w:webHidden/>
              </w:rPr>
              <w:t>30</w:t>
            </w:r>
            <w:r w:rsidR="005A646D">
              <w:rPr>
                <w:noProof/>
                <w:webHidden/>
              </w:rPr>
              <w:fldChar w:fldCharType="end"/>
            </w:r>
          </w:hyperlink>
        </w:p>
        <w:p w14:paraId="2D57E181" w14:textId="4C00E092" w:rsidR="005A646D" w:rsidRDefault="000A4F81">
          <w:pPr>
            <w:pStyle w:val="TOC2"/>
            <w:rPr>
              <w:rFonts w:asciiTheme="minorHAnsi" w:eastAsiaTheme="minorEastAsia" w:hAnsiTheme="minorHAnsi" w:cstheme="minorBidi"/>
              <w:noProof/>
              <w:sz w:val="22"/>
              <w:szCs w:val="22"/>
              <w:lang w:val="en-US"/>
            </w:rPr>
          </w:pPr>
          <w:hyperlink w:anchor="_Toc463203440" w:history="1">
            <w:r w:rsidR="005A646D" w:rsidRPr="00FE4CA7">
              <w:rPr>
                <w:rStyle w:val="Hyperlink"/>
                <w:noProof/>
              </w:rPr>
              <w:t>2.</w:t>
            </w:r>
            <w:r w:rsidR="005A646D">
              <w:rPr>
                <w:rFonts w:asciiTheme="minorHAnsi" w:eastAsiaTheme="minorEastAsia" w:hAnsiTheme="minorHAnsi" w:cstheme="minorBidi"/>
                <w:noProof/>
                <w:sz w:val="22"/>
                <w:szCs w:val="22"/>
                <w:lang w:val="en-US"/>
              </w:rPr>
              <w:tab/>
            </w:r>
            <w:r w:rsidR="005A646D" w:rsidRPr="00FE4CA7">
              <w:rPr>
                <w:rStyle w:val="Hyperlink"/>
                <w:noProof/>
              </w:rPr>
              <w:t>Не</w:t>
            </w:r>
            <w:r w:rsidR="005A646D" w:rsidRPr="00FE4CA7">
              <w:rPr>
                <w:rStyle w:val="Hyperlink"/>
                <w:noProof/>
                <w:lang w:val="en-US"/>
              </w:rPr>
              <w:t>-</w:t>
            </w:r>
            <w:r w:rsidR="005A646D" w:rsidRPr="00FE4CA7">
              <w:rPr>
                <w:rStyle w:val="Hyperlink"/>
                <w:noProof/>
              </w:rPr>
              <w:t>функционални изисквания</w:t>
            </w:r>
            <w:r w:rsidR="005A646D">
              <w:rPr>
                <w:noProof/>
                <w:webHidden/>
              </w:rPr>
              <w:tab/>
            </w:r>
            <w:r w:rsidR="005A646D">
              <w:rPr>
                <w:noProof/>
                <w:webHidden/>
              </w:rPr>
              <w:fldChar w:fldCharType="begin"/>
            </w:r>
            <w:r w:rsidR="005A646D">
              <w:rPr>
                <w:noProof/>
                <w:webHidden/>
              </w:rPr>
              <w:instrText xml:space="preserve"> PAGEREF _Toc463203440 \h </w:instrText>
            </w:r>
            <w:r w:rsidR="005A646D">
              <w:rPr>
                <w:noProof/>
                <w:webHidden/>
              </w:rPr>
            </w:r>
            <w:r w:rsidR="005A646D">
              <w:rPr>
                <w:noProof/>
                <w:webHidden/>
              </w:rPr>
              <w:fldChar w:fldCharType="separate"/>
            </w:r>
            <w:r w:rsidR="005A646D">
              <w:rPr>
                <w:noProof/>
                <w:webHidden/>
              </w:rPr>
              <w:t>31</w:t>
            </w:r>
            <w:r w:rsidR="005A646D">
              <w:rPr>
                <w:noProof/>
                <w:webHidden/>
              </w:rPr>
              <w:fldChar w:fldCharType="end"/>
            </w:r>
          </w:hyperlink>
        </w:p>
        <w:p w14:paraId="1F72EBDB" w14:textId="58B42E49" w:rsidR="005A646D" w:rsidRDefault="000A4F81">
          <w:pPr>
            <w:pStyle w:val="TOC2"/>
            <w:rPr>
              <w:rFonts w:asciiTheme="minorHAnsi" w:eastAsiaTheme="minorEastAsia" w:hAnsiTheme="minorHAnsi" w:cstheme="minorBidi"/>
              <w:noProof/>
              <w:sz w:val="22"/>
              <w:szCs w:val="22"/>
              <w:lang w:val="en-US"/>
            </w:rPr>
          </w:pPr>
          <w:hyperlink w:anchor="_Toc463203441" w:history="1">
            <w:r w:rsidR="005A646D" w:rsidRPr="00FE4CA7">
              <w:rPr>
                <w:rStyle w:val="Hyperlink"/>
                <w:noProof/>
              </w:rPr>
              <w:t>3.</w:t>
            </w:r>
            <w:r w:rsidR="005A646D">
              <w:rPr>
                <w:rFonts w:asciiTheme="minorHAnsi" w:eastAsiaTheme="minorEastAsia" w:hAnsiTheme="minorHAnsi" w:cstheme="minorBidi"/>
                <w:noProof/>
                <w:sz w:val="22"/>
                <w:szCs w:val="22"/>
                <w:lang w:val="en-US"/>
              </w:rPr>
              <w:tab/>
            </w:r>
            <w:r w:rsidR="005A646D" w:rsidRPr="00FE4CA7">
              <w:rPr>
                <w:rStyle w:val="Hyperlink"/>
                <w:noProof/>
              </w:rPr>
              <w:t>Процеси в развитието на системата</w:t>
            </w:r>
            <w:r w:rsidR="005A646D">
              <w:rPr>
                <w:noProof/>
                <w:webHidden/>
              </w:rPr>
              <w:tab/>
            </w:r>
            <w:r w:rsidR="005A646D">
              <w:rPr>
                <w:noProof/>
                <w:webHidden/>
              </w:rPr>
              <w:fldChar w:fldCharType="begin"/>
            </w:r>
            <w:r w:rsidR="005A646D">
              <w:rPr>
                <w:noProof/>
                <w:webHidden/>
              </w:rPr>
              <w:instrText xml:space="preserve"> PAGEREF _Toc463203441 \h </w:instrText>
            </w:r>
            <w:r w:rsidR="005A646D">
              <w:rPr>
                <w:noProof/>
                <w:webHidden/>
              </w:rPr>
            </w:r>
            <w:r w:rsidR="005A646D">
              <w:rPr>
                <w:noProof/>
                <w:webHidden/>
              </w:rPr>
              <w:fldChar w:fldCharType="separate"/>
            </w:r>
            <w:r w:rsidR="005A646D">
              <w:rPr>
                <w:noProof/>
                <w:webHidden/>
              </w:rPr>
              <w:t>32</w:t>
            </w:r>
            <w:r w:rsidR="005A646D">
              <w:rPr>
                <w:noProof/>
                <w:webHidden/>
              </w:rPr>
              <w:fldChar w:fldCharType="end"/>
            </w:r>
          </w:hyperlink>
        </w:p>
        <w:p w14:paraId="16CEE9CF" w14:textId="136079EB" w:rsidR="005A646D" w:rsidRDefault="000A4F81">
          <w:pPr>
            <w:pStyle w:val="TOC2"/>
            <w:rPr>
              <w:rFonts w:asciiTheme="minorHAnsi" w:eastAsiaTheme="minorEastAsia" w:hAnsiTheme="minorHAnsi" w:cstheme="minorBidi"/>
              <w:noProof/>
              <w:sz w:val="22"/>
              <w:szCs w:val="22"/>
              <w:lang w:val="en-US"/>
            </w:rPr>
          </w:pPr>
          <w:hyperlink w:anchor="_Toc463203442" w:history="1">
            <w:r w:rsidR="005A646D" w:rsidRPr="00FE4CA7">
              <w:rPr>
                <w:rStyle w:val="Hyperlink"/>
                <w:noProof/>
              </w:rPr>
              <w:t>4.</w:t>
            </w:r>
            <w:r w:rsidR="005A646D">
              <w:rPr>
                <w:rFonts w:asciiTheme="minorHAnsi" w:eastAsiaTheme="minorEastAsia" w:hAnsiTheme="minorHAnsi" w:cstheme="minorBidi"/>
                <w:noProof/>
                <w:sz w:val="22"/>
                <w:szCs w:val="22"/>
                <w:lang w:val="en-US"/>
              </w:rPr>
              <w:tab/>
            </w:r>
            <w:r w:rsidR="005A646D" w:rsidRPr="00FE4CA7">
              <w:rPr>
                <w:rStyle w:val="Hyperlink"/>
                <w:noProof/>
              </w:rPr>
              <w:t>Работни бизнес процеси</w:t>
            </w:r>
            <w:r w:rsidR="005A646D">
              <w:rPr>
                <w:noProof/>
                <w:webHidden/>
              </w:rPr>
              <w:tab/>
            </w:r>
            <w:r w:rsidR="005A646D">
              <w:rPr>
                <w:noProof/>
                <w:webHidden/>
              </w:rPr>
              <w:fldChar w:fldCharType="begin"/>
            </w:r>
            <w:r w:rsidR="005A646D">
              <w:rPr>
                <w:noProof/>
                <w:webHidden/>
              </w:rPr>
              <w:instrText xml:space="preserve"> PAGEREF _Toc463203442 \h </w:instrText>
            </w:r>
            <w:r w:rsidR="005A646D">
              <w:rPr>
                <w:noProof/>
                <w:webHidden/>
              </w:rPr>
            </w:r>
            <w:r w:rsidR="005A646D">
              <w:rPr>
                <w:noProof/>
                <w:webHidden/>
              </w:rPr>
              <w:fldChar w:fldCharType="separate"/>
            </w:r>
            <w:r w:rsidR="005A646D">
              <w:rPr>
                <w:noProof/>
                <w:webHidden/>
              </w:rPr>
              <w:t>33</w:t>
            </w:r>
            <w:r w:rsidR="005A646D">
              <w:rPr>
                <w:noProof/>
                <w:webHidden/>
              </w:rPr>
              <w:fldChar w:fldCharType="end"/>
            </w:r>
          </w:hyperlink>
        </w:p>
        <w:p w14:paraId="1AEC54FC" w14:textId="7731E636" w:rsidR="005A646D" w:rsidRDefault="000A4F81">
          <w:pPr>
            <w:pStyle w:val="TOC1"/>
            <w:tabs>
              <w:tab w:val="right" w:leader="dot" w:pos="8660"/>
            </w:tabs>
            <w:rPr>
              <w:rFonts w:asciiTheme="minorHAnsi" w:eastAsiaTheme="minorEastAsia" w:hAnsiTheme="minorHAnsi" w:cstheme="minorBidi"/>
              <w:noProof/>
              <w:sz w:val="22"/>
              <w:szCs w:val="22"/>
              <w:lang w:val="en-US"/>
            </w:rPr>
          </w:pPr>
          <w:hyperlink w:anchor="_Toc463203443" w:history="1">
            <w:r w:rsidR="005A646D" w:rsidRPr="00FE4CA7">
              <w:rPr>
                <w:rStyle w:val="Hyperlink"/>
                <w:noProof/>
              </w:rPr>
              <w:t>Глава 4. Проектиране на системата</w:t>
            </w:r>
            <w:r w:rsidR="005A646D">
              <w:rPr>
                <w:noProof/>
                <w:webHidden/>
              </w:rPr>
              <w:tab/>
            </w:r>
            <w:r w:rsidR="005A646D">
              <w:rPr>
                <w:noProof/>
                <w:webHidden/>
              </w:rPr>
              <w:fldChar w:fldCharType="begin"/>
            </w:r>
            <w:r w:rsidR="005A646D">
              <w:rPr>
                <w:noProof/>
                <w:webHidden/>
              </w:rPr>
              <w:instrText xml:space="preserve"> PAGEREF _Toc463203443 \h </w:instrText>
            </w:r>
            <w:r w:rsidR="005A646D">
              <w:rPr>
                <w:noProof/>
                <w:webHidden/>
              </w:rPr>
            </w:r>
            <w:r w:rsidR="005A646D">
              <w:rPr>
                <w:noProof/>
                <w:webHidden/>
              </w:rPr>
              <w:fldChar w:fldCharType="separate"/>
            </w:r>
            <w:r w:rsidR="005A646D">
              <w:rPr>
                <w:noProof/>
                <w:webHidden/>
              </w:rPr>
              <w:t>35</w:t>
            </w:r>
            <w:r w:rsidR="005A646D">
              <w:rPr>
                <w:noProof/>
                <w:webHidden/>
              </w:rPr>
              <w:fldChar w:fldCharType="end"/>
            </w:r>
          </w:hyperlink>
        </w:p>
        <w:p w14:paraId="77851685" w14:textId="5059AE83" w:rsidR="005A646D" w:rsidRDefault="000A4F81">
          <w:pPr>
            <w:pStyle w:val="TOC2"/>
            <w:rPr>
              <w:rFonts w:asciiTheme="minorHAnsi" w:eastAsiaTheme="minorEastAsia" w:hAnsiTheme="minorHAnsi" w:cstheme="minorBidi"/>
              <w:noProof/>
              <w:sz w:val="22"/>
              <w:szCs w:val="22"/>
              <w:lang w:val="en-US"/>
            </w:rPr>
          </w:pPr>
          <w:hyperlink w:anchor="_Toc463203444" w:history="1">
            <w:r w:rsidR="005A646D" w:rsidRPr="00FE4CA7">
              <w:rPr>
                <w:rStyle w:val="Hyperlink"/>
                <w:noProof/>
              </w:rPr>
              <w:t>5.</w:t>
            </w:r>
            <w:r w:rsidR="005A646D">
              <w:rPr>
                <w:rFonts w:asciiTheme="minorHAnsi" w:eastAsiaTheme="minorEastAsia" w:hAnsiTheme="minorHAnsi" w:cstheme="minorBidi"/>
                <w:noProof/>
                <w:sz w:val="22"/>
                <w:szCs w:val="22"/>
                <w:lang w:val="en-US"/>
              </w:rPr>
              <w:tab/>
            </w:r>
            <w:r w:rsidR="005A646D" w:rsidRPr="00FE4CA7">
              <w:rPr>
                <w:rStyle w:val="Hyperlink"/>
                <w:noProof/>
              </w:rPr>
              <w:t>Използвани технологии и платформи</w:t>
            </w:r>
            <w:r w:rsidR="005A646D">
              <w:rPr>
                <w:noProof/>
                <w:webHidden/>
              </w:rPr>
              <w:tab/>
            </w:r>
            <w:r w:rsidR="005A646D">
              <w:rPr>
                <w:noProof/>
                <w:webHidden/>
              </w:rPr>
              <w:fldChar w:fldCharType="begin"/>
            </w:r>
            <w:r w:rsidR="005A646D">
              <w:rPr>
                <w:noProof/>
                <w:webHidden/>
              </w:rPr>
              <w:instrText xml:space="preserve"> PAGEREF _Toc463203444 \h </w:instrText>
            </w:r>
            <w:r w:rsidR="005A646D">
              <w:rPr>
                <w:noProof/>
                <w:webHidden/>
              </w:rPr>
            </w:r>
            <w:r w:rsidR="005A646D">
              <w:rPr>
                <w:noProof/>
                <w:webHidden/>
              </w:rPr>
              <w:fldChar w:fldCharType="separate"/>
            </w:r>
            <w:r w:rsidR="005A646D">
              <w:rPr>
                <w:noProof/>
                <w:webHidden/>
              </w:rPr>
              <w:t>35</w:t>
            </w:r>
            <w:r w:rsidR="005A646D">
              <w:rPr>
                <w:noProof/>
                <w:webHidden/>
              </w:rPr>
              <w:fldChar w:fldCharType="end"/>
            </w:r>
          </w:hyperlink>
        </w:p>
        <w:p w14:paraId="47BDD764" w14:textId="1B88AC09" w:rsidR="005A646D" w:rsidRDefault="000A4F81">
          <w:pPr>
            <w:pStyle w:val="TOC2"/>
            <w:rPr>
              <w:rFonts w:asciiTheme="minorHAnsi" w:eastAsiaTheme="minorEastAsia" w:hAnsiTheme="minorHAnsi" w:cstheme="minorBidi"/>
              <w:noProof/>
              <w:sz w:val="22"/>
              <w:szCs w:val="22"/>
              <w:lang w:val="en-US"/>
            </w:rPr>
          </w:pPr>
          <w:hyperlink w:anchor="_Toc463203445" w:history="1">
            <w:r w:rsidR="005A646D" w:rsidRPr="00FE4CA7">
              <w:rPr>
                <w:rStyle w:val="Hyperlink"/>
                <w:noProof/>
              </w:rPr>
              <w:t>6.</w:t>
            </w:r>
            <w:r w:rsidR="005A646D">
              <w:rPr>
                <w:rFonts w:asciiTheme="minorHAnsi" w:eastAsiaTheme="minorEastAsia" w:hAnsiTheme="minorHAnsi" w:cstheme="minorBidi"/>
                <w:noProof/>
                <w:sz w:val="22"/>
                <w:szCs w:val="22"/>
                <w:lang w:val="en-US"/>
              </w:rPr>
              <w:tab/>
            </w:r>
            <w:r w:rsidR="005A646D" w:rsidRPr="00FE4CA7">
              <w:rPr>
                <w:rStyle w:val="Hyperlink"/>
                <w:noProof/>
              </w:rPr>
              <w:t>Обща архитектура на системата</w:t>
            </w:r>
            <w:r w:rsidR="005A646D">
              <w:rPr>
                <w:noProof/>
                <w:webHidden/>
              </w:rPr>
              <w:tab/>
            </w:r>
            <w:r w:rsidR="005A646D">
              <w:rPr>
                <w:noProof/>
                <w:webHidden/>
              </w:rPr>
              <w:fldChar w:fldCharType="begin"/>
            </w:r>
            <w:r w:rsidR="005A646D">
              <w:rPr>
                <w:noProof/>
                <w:webHidden/>
              </w:rPr>
              <w:instrText xml:space="preserve"> PAGEREF _Toc463203445 \h </w:instrText>
            </w:r>
            <w:r w:rsidR="005A646D">
              <w:rPr>
                <w:noProof/>
                <w:webHidden/>
              </w:rPr>
            </w:r>
            <w:r w:rsidR="005A646D">
              <w:rPr>
                <w:noProof/>
                <w:webHidden/>
              </w:rPr>
              <w:fldChar w:fldCharType="separate"/>
            </w:r>
            <w:r w:rsidR="005A646D">
              <w:rPr>
                <w:noProof/>
                <w:webHidden/>
              </w:rPr>
              <w:t>36</w:t>
            </w:r>
            <w:r w:rsidR="005A646D">
              <w:rPr>
                <w:noProof/>
                <w:webHidden/>
              </w:rPr>
              <w:fldChar w:fldCharType="end"/>
            </w:r>
          </w:hyperlink>
        </w:p>
        <w:p w14:paraId="58FCE088" w14:textId="653CA3F1" w:rsidR="005A646D" w:rsidRDefault="000A4F81">
          <w:pPr>
            <w:pStyle w:val="TOC2"/>
            <w:rPr>
              <w:rFonts w:asciiTheme="minorHAnsi" w:eastAsiaTheme="minorEastAsia" w:hAnsiTheme="minorHAnsi" w:cstheme="minorBidi"/>
              <w:noProof/>
              <w:sz w:val="22"/>
              <w:szCs w:val="22"/>
              <w:lang w:val="en-US"/>
            </w:rPr>
          </w:pPr>
          <w:hyperlink w:anchor="_Toc463203446" w:history="1">
            <w:r w:rsidR="005A646D" w:rsidRPr="00FE4CA7">
              <w:rPr>
                <w:rStyle w:val="Hyperlink"/>
                <w:noProof/>
              </w:rPr>
              <w:t>7.</w:t>
            </w:r>
            <w:r w:rsidR="005A646D">
              <w:rPr>
                <w:rFonts w:asciiTheme="minorHAnsi" w:eastAsiaTheme="minorEastAsia" w:hAnsiTheme="minorHAnsi" w:cstheme="minorBidi"/>
                <w:noProof/>
                <w:sz w:val="22"/>
                <w:szCs w:val="22"/>
                <w:lang w:val="en-US"/>
              </w:rPr>
              <w:tab/>
            </w:r>
            <w:r w:rsidR="005A646D" w:rsidRPr="00FE4CA7">
              <w:rPr>
                <w:rStyle w:val="Hyperlink"/>
                <w:noProof/>
              </w:rPr>
              <w:t xml:space="preserve">Слой за съхранение на данни </w:t>
            </w:r>
            <w:r w:rsidR="005A646D" w:rsidRPr="00FE4CA7">
              <w:rPr>
                <w:rStyle w:val="Hyperlink"/>
                <w:noProof/>
                <w:lang w:val="en-US"/>
              </w:rPr>
              <w:t xml:space="preserve">- </w:t>
            </w:r>
            <w:r w:rsidR="005A646D" w:rsidRPr="00FE4CA7">
              <w:rPr>
                <w:rStyle w:val="Hyperlink"/>
                <w:noProof/>
              </w:rPr>
              <w:t>Data Layer</w:t>
            </w:r>
            <w:r w:rsidR="005A646D">
              <w:rPr>
                <w:noProof/>
                <w:webHidden/>
              </w:rPr>
              <w:tab/>
            </w:r>
            <w:r w:rsidR="005A646D">
              <w:rPr>
                <w:noProof/>
                <w:webHidden/>
              </w:rPr>
              <w:fldChar w:fldCharType="begin"/>
            </w:r>
            <w:r w:rsidR="005A646D">
              <w:rPr>
                <w:noProof/>
                <w:webHidden/>
              </w:rPr>
              <w:instrText xml:space="preserve"> PAGEREF _Toc463203446 \h </w:instrText>
            </w:r>
            <w:r w:rsidR="005A646D">
              <w:rPr>
                <w:noProof/>
                <w:webHidden/>
              </w:rPr>
            </w:r>
            <w:r w:rsidR="005A646D">
              <w:rPr>
                <w:noProof/>
                <w:webHidden/>
              </w:rPr>
              <w:fldChar w:fldCharType="separate"/>
            </w:r>
            <w:r w:rsidR="005A646D">
              <w:rPr>
                <w:noProof/>
                <w:webHidden/>
              </w:rPr>
              <w:t>38</w:t>
            </w:r>
            <w:r w:rsidR="005A646D">
              <w:rPr>
                <w:noProof/>
                <w:webHidden/>
              </w:rPr>
              <w:fldChar w:fldCharType="end"/>
            </w:r>
          </w:hyperlink>
        </w:p>
        <w:p w14:paraId="783EAD00" w14:textId="626A4A1D" w:rsidR="005A646D" w:rsidRDefault="000A4F81">
          <w:pPr>
            <w:pStyle w:val="TOC3"/>
            <w:tabs>
              <w:tab w:val="right" w:leader="dot" w:pos="8660"/>
            </w:tabs>
            <w:rPr>
              <w:rFonts w:asciiTheme="minorHAnsi" w:eastAsiaTheme="minorEastAsia" w:hAnsiTheme="minorHAnsi" w:cstheme="minorBidi"/>
              <w:noProof/>
              <w:sz w:val="22"/>
              <w:szCs w:val="22"/>
              <w:lang w:val="en-US"/>
            </w:rPr>
          </w:pPr>
          <w:hyperlink w:anchor="_Toc463203447" w:history="1">
            <w:r w:rsidR="005A646D" w:rsidRPr="00FE4CA7">
              <w:rPr>
                <w:rStyle w:val="Hyperlink"/>
                <w:noProof/>
              </w:rPr>
              <w:t xml:space="preserve">Сървър – Microsoft SQL </w:t>
            </w:r>
            <w:r w:rsidR="005A646D" w:rsidRPr="00FE4CA7">
              <w:rPr>
                <w:rStyle w:val="Hyperlink"/>
                <w:noProof/>
                <w:lang w:val="en-US"/>
              </w:rPr>
              <w:t>S</w:t>
            </w:r>
            <w:r w:rsidR="005A646D" w:rsidRPr="00FE4CA7">
              <w:rPr>
                <w:rStyle w:val="Hyperlink"/>
                <w:noProof/>
              </w:rPr>
              <w:t>erver</w:t>
            </w:r>
            <w:r w:rsidR="005A646D" w:rsidRPr="00FE4CA7">
              <w:rPr>
                <w:rStyle w:val="Hyperlink"/>
                <w:noProof/>
                <w:lang w:val="en-US"/>
              </w:rPr>
              <w:t xml:space="preserve"> </w:t>
            </w:r>
            <w:r w:rsidR="005A646D" w:rsidRPr="00FE4CA7">
              <w:rPr>
                <w:rStyle w:val="Hyperlink"/>
                <w:noProof/>
              </w:rPr>
              <w:t xml:space="preserve">и </w:t>
            </w:r>
            <w:r w:rsidR="005A646D" w:rsidRPr="00FE4CA7">
              <w:rPr>
                <w:rStyle w:val="Hyperlink"/>
                <w:noProof/>
                <w:lang w:val="en-US"/>
              </w:rPr>
              <w:t>Azure DB</w:t>
            </w:r>
            <w:r w:rsidR="005A646D">
              <w:rPr>
                <w:noProof/>
                <w:webHidden/>
              </w:rPr>
              <w:tab/>
            </w:r>
            <w:r w:rsidR="005A646D">
              <w:rPr>
                <w:noProof/>
                <w:webHidden/>
              </w:rPr>
              <w:fldChar w:fldCharType="begin"/>
            </w:r>
            <w:r w:rsidR="005A646D">
              <w:rPr>
                <w:noProof/>
                <w:webHidden/>
              </w:rPr>
              <w:instrText xml:space="preserve"> PAGEREF _Toc463203447 \h </w:instrText>
            </w:r>
            <w:r w:rsidR="005A646D">
              <w:rPr>
                <w:noProof/>
                <w:webHidden/>
              </w:rPr>
            </w:r>
            <w:r w:rsidR="005A646D">
              <w:rPr>
                <w:noProof/>
                <w:webHidden/>
              </w:rPr>
              <w:fldChar w:fldCharType="separate"/>
            </w:r>
            <w:r w:rsidR="005A646D">
              <w:rPr>
                <w:noProof/>
                <w:webHidden/>
              </w:rPr>
              <w:t>38</w:t>
            </w:r>
            <w:r w:rsidR="005A646D">
              <w:rPr>
                <w:noProof/>
                <w:webHidden/>
              </w:rPr>
              <w:fldChar w:fldCharType="end"/>
            </w:r>
          </w:hyperlink>
        </w:p>
        <w:p w14:paraId="177FD2E9" w14:textId="22AA1427" w:rsidR="005A646D" w:rsidRDefault="000A4F81">
          <w:pPr>
            <w:pStyle w:val="TOC3"/>
            <w:tabs>
              <w:tab w:val="right" w:leader="dot" w:pos="8660"/>
            </w:tabs>
            <w:rPr>
              <w:rFonts w:asciiTheme="minorHAnsi" w:eastAsiaTheme="minorEastAsia" w:hAnsiTheme="minorHAnsi" w:cstheme="minorBidi"/>
              <w:noProof/>
              <w:sz w:val="22"/>
              <w:szCs w:val="22"/>
              <w:lang w:val="en-US"/>
            </w:rPr>
          </w:pPr>
          <w:hyperlink w:anchor="_Toc463203448" w:history="1">
            <w:r w:rsidR="005A646D" w:rsidRPr="00FE4CA7">
              <w:rPr>
                <w:rStyle w:val="Hyperlink"/>
                <w:noProof/>
              </w:rPr>
              <w:t>Проектиране на системните аспекти на схемата на базата данни</w:t>
            </w:r>
            <w:r w:rsidR="005A646D">
              <w:rPr>
                <w:noProof/>
                <w:webHidden/>
              </w:rPr>
              <w:tab/>
            </w:r>
            <w:r w:rsidR="005A646D">
              <w:rPr>
                <w:noProof/>
                <w:webHidden/>
              </w:rPr>
              <w:fldChar w:fldCharType="begin"/>
            </w:r>
            <w:r w:rsidR="005A646D">
              <w:rPr>
                <w:noProof/>
                <w:webHidden/>
              </w:rPr>
              <w:instrText xml:space="preserve"> PAGEREF _Toc463203448 \h </w:instrText>
            </w:r>
            <w:r w:rsidR="005A646D">
              <w:rPr>
                <w:noProof/>
                <w:webHidden/>
              </w:rPr>
            </w:r>
            <w:r w:rsidR="005A646D">
              <w:rPr>
                <w:noProof/>
                <w:webHidden/>
              </w:rPr>
              <w:fldChar w:fldCharType="separate"/>
            </w:r>
            <w:r w:rsidR="005A646D">
              <w:rPr>
                <w:noProof/>
                <w:webHidden/>
              </w:rPr>
              <w:t>40</w:t>
            </w:r>
            <w:r w:rsidR="005A646D">
              <w:rPr>
                <w:noProof/>
                <w:webHidden/>
              </w:rPr>
              <w:fldChar w:fldCharType="end"/>
            </w:r>
          </w:hyperlink>
        </w:p>
        <w:p w14:paraId="1DCAFC81" w14:textId="71D3D8EF" w:rsidR="005A646D" w:rsidRDefault="000A4F81">
          <w:pPr>
            <w:pStyle w:val="TOC2"/>
            <w:rPr>
              <w:rFonts w:asciiTheme="minorHAnsi" w:eastAsiaTheme="minorEastAsia" w:hAnsiTheme="minorHAnsi" w:cstheme="minorBidi"/>
              <w:noProof/>
              <w:sz w:val="22"/>
              <w:szCs w:val="22"/>
              <w:lang w:val="en-US"/>
            </w:rPr>
          </w:pPr>
          <w:hyperlink w:anchor="_Toc463203449" w:history="1">
            <w:r w:rsidR="005A646D" w:rsidRPr="00FE4CA7">
              <w:rPr>
                <w:rStyle w:val="Hyperlink"/>
                <w:noProof/>
              </w:rPr>
              <w:t>8.</w:t>
            </w:r>
            <w:r w:rsidR="005A646D">
              <w:rPr>
                <w:rFonts w:asciiTheme="minorHAnsi" w:eastAsiaTheme="minorEastAsia" w:hAnsiTheme="minorHAnsi" w:cstheme="minorBidi"/>
                <w:noProof/>
                <w:sz w:val="22"/>
                <w:szCs w:val="22"/>
                <w:lang w:val="en-US"/>
              </w:rPr>
              <w:tab/>
            </w:r>
            <w:r w:rsidR="005A646D" w:rsidRPr="00FE4CA7">
              <w:rPr>
                <w:rStyle w:val="Hyperlink"/>
                <w:noProof/>
              </w:rPr>
              <w:t>Слой за концептуалния модел на обекти и логика (</w:t>
            </w:r>
            <w:r w:rsidR="005A646D" w:rsidRPr="00FE4CA7">
              <w:rPr>
                <w:rStyle w:val="Hyperlink"/>
                <w:noProof/>
                <w:lang w:val="en-US"/>
              </w:rPr>
              <w:t>Logic Layer)</w:t>
            </w:r>
            <w:r w:rsidR="005A646D">
              <w:rPr>
                <w:noProof/>
                <w:webHidden/>
              </w:rPr>
              <w:tab/>
            </w:r>
            <w:r w:rsidR="005A646D">
              <w:rPr>
                <w:noProof/>
                <w:webHidden/>
              </w:rPr>
              <w:fldChar w:fldCharType="begin"/>
            </w:r>
            <w:r w:rsidR="005A646D">
              <w:rPr>
                <w:noProof/>
                <w:webHidden/>
              </w:rPr>
              <w:instrText xml:space="preserve"> PAGEREF _Toc463203449 \h </w:instrText>
            </w:r>
            <w:r w:rsidR="005A646D">
              <w:rPr>
                <w:noProof/>
                <w:webHidden/>
              </w:rPr>
            </w:r>
            <w:r w:rsidR="005A646D">
              <w:rPr>
                <w:noProof/>
                <w:webHidden/>
              </w:rPr>
              <w:fldChar w:fldCharType="separate"/>
            </w:r>
            <w:r w:rsidR="005A646D">
              <w:rPr>
                <w:noProof/>
                <w:webHidden/>
              </w:rPr>
              <w:t>41</w:t>
            </w:r>
            <w:r w:rsidR="005A646D">
              <w:rPr>
                <w:noProof/>
                <w:webHidden/>
              </w:rPr>
              <w:fldChar w:fldCharType="end"/>
            </w:r>
          </w:hyperlink>
        </w:p>
        <w:p w14:paraId="0F459BC3" w14:textId="67362E93" w:rsidR="005A646D" w:rsidRDefault="000A4F81">
          <w:pPr>
            <w:pStyle w:val="TOC2"/>
            <w:rPr>
              <w:rFonts w:asciiTheme="minorHAnsi" w:eastAsiaTheme="minorEastAsia" w:hAnsiTheme="minorHAnsi" w:cstheme="minorBidi"/>
              <w:noProof/>
              <w:sz w:val="22"/>
              <w:szCs w:val="22"/>
              <w:lang w:val="en-US"/>
            </w:rPr>
          </w:pPr>
          <w:hyperlink w:anchor="_Toc463203450" w:history="1">
            <w:r w:rsidR="005A646D" w:rsidRPr="00FE4CA7">
              <w:rPr>
                <w:rStyle w:val="Hyperlink"/>
                <w:noProof/>
              </w:rPr>
              <w:t>9.</w:t>
            </w:r>
            <w:r w:rsidR="005A646D">
              <w:rPr>
                <w:rFonts w:asciiTheme="minorHAnsi" w:eastAsiaTheme="minorEastAsia" w:hAnsiTheme="minorHAnsi" w:cstheme="minorBidi"/>
                <w:noProof/>
                <w:sz w:val="22"/>
                <w:szCs w:val="22"/>
                <w:lang w:val="en-US"/>
              </w:rPr>
              <w:tab/>
            </w:r>
            <w:r w:rsidR="005A646D" w:rsidRPr="00FE4CA7">
              <w:rPr>
                <w:rStyle w:val="Hyperlink"/>
                <w:noProof/>
              </w:rPr>
              <w:t xml:space="preserve">Слой на интерфейса с потребители и програми </w:t>
            </w:r>
            <w:r w:rsidR="005A646D" w:rsidRPr="00FE4CA7">
              <w:rPr>
                <w:rStyle w:val="Hyperlink"/>
                <w:noProof/>
                <w:lang w:val="en-US"/>
              </w:rPr>
              <w:t>– Interface layer</w:t>
            </w:r>
            <w:r w:rsidR="005A646D">
              <w:rPr>
                <w:noProof/>
                <w:webHidden/>
              </w:rPr>
              <w:tab/>
            </w:r>
            <w:r w:rsidR="005A646D">
              <w:rPr>
                <w:noProof/>
                <w:webHidden/>
              </w:rPr>
              <w:fldChar w:fldCharType="begin"/>
            </w:r>
            <w:r w:rsidR="005A646D">
              <w:rPr>
                <w:noProof/>
                <w:webHidden/>
              </w:rPr>
              <w:instrText xml:space="preserve"> PAGEREF _Toc463203450 \h </w:instrText>
            </w:r>
            <w:r w:rsidR="005A646D">
              <w:rPr>
                <w:noProof/>
                <w:webHidden/>
              </w:rPr>
            </w:r>
            <w:r w:rsidR="005A646D">
              <w:rPr>
                <w:noProof/>
                <w:webHidden/>
              </w:rPr>
              <w:fldChar w:fldCharType="separate"/>
            </w:r>
            <w:r w:rsidR="005A646D">
              <w:rPr>
                <w:noProof/>
                <w:webHidden/>
              </w:rPr>
              <w:t>43</w:t>
            </w:r>
            <w:r w:rsidR="005A646D">
              <w:rPr>
                <w:noProof/>
                <w:webHidden/>
              </w:rPr>
              <w:fldChar w:fldCharType="end"/>
            </w:r>
          </w:hyperlink>
        </w:p>
        <w:p w14:paraId="7C753278" w14:textId="24A5B105" w:rsidR="005A646D" w:rsidRDefault="000A4F81">
          <w:pPr>
            <w:pStyle w:val="TOC3"/>
            <w:tabs>
              <w:tab w:val="right" w:leader="dot" w:pos="8660"/>
            </w:tabs>
            <w:rPr>
              <w:rFonts w:asciiTheme="minorHAnsi" w:eastAsiaTheme="minorEastAsia" w:hAnsiTheme="minorHAnsi" w:cstheme="minorBidi"/>
              <w:noProof/>
              <w:sz w:val="22"/>
              <w:szCs w:val="22"/>
              <w:lang w:val="en-US"/>
            </w:rPr>
          </w:pPr>
          <w:hyperlink w:anchor="_Toc463203451" w:history="1">
            <w:r w:rsidR="005A646D" w:rsidRPr="00FE4CA7">
              <w:rPr>
                <w:rStyle w:val="Hyperlink"/>
                <w:noProof/>
              </w:rPr>
              <w:t>Архитектура на потребителски уеб интерфейс</w:t>
            </w:r>
            <w:r w:rsidR="005A646D">
              <w:rPr>
                <w:noProof/>
                <w:webHidden/>
              </w:rPr>
              <w:tab/>
            </w:r>
            <w:r w:rsidR="005A646D">
              <w:rPr>
                <w:noProof/>
                <w:webHidden/>
              </w:rPr>
              <w:fldChar w:fldCharType="begin"/>
            </w:r>
            <w:r w:rsidR="005A646D">
              <w:rPr>
                <w:noProof/>
                <w:webHidden/>
              </w:rPr>
              <w:instrText xml:space="preserve"> PAGEREF _Toc463203451 \h </w:instrText>
            </w:r>
            <w:r w:rsidR="005A646D">
              <w:rPr>
                <w:noProof/>
                <w:webHidden/>
              </w:rPr>
            </w:r>
            <w:r w:rsidR="005A646D">
              <w:rPr>
                <w:noProof/>
                <w:webHidden/>
              </w:rPr>
              <w:fldChar w:fldCharType="separate"/>
            </w:r>
            <w:r w:rsidR="005A646D">
              <w:rPr>
                <w:noProof/>
                <w:webHidden/>
              </w:rPr>
              <w:t>43</w:t>
            </w:r>
            <w:r w:rsidR="005A646D">
              <w:rPr>
                <w:noProof/>
                <w:webHidden/>
              </w:rPr>
              <w:fldChar w:fldCharType="end"/>
            </w:r>
          </w:hyperlink>
        </w:p>
        <w:p w14:paraId="371E335C" w14:textId="0384CAB6" w:rsidR="005A646D" w:rsidRDefault="000A4F81">
          <w:pPr>
            <w:pStyle w:val="TOC3"/>
            <w:tabs>
              <w:tab w:val="right" w:leader="dot" w:pos="8660"/>
            </w:tabs>
            <w:rPr>
              <w:rFonts w:asciiTheme="minorHAnsi" w:eastAsiaTheme="minorEastAsia" w:hAnsiTheme="minorHAnsi" w:cstheme="minorBidi"/>
              <w:noProof/>
              <w:sz w:val="22"/>
              <w:szCs w:val="22"/>
              <w:lang w:val="en-US"/>
            </w:rPr>
          </w:pPr>
          <w:hyperlink w:anchor="_Toc463203452" w:history="1">
            <w:r w:rsidR="005A646D" w:rsidRPr="00FE4CA7">
              <w:rPr>
                <w:rStyle w:val="Hyperlink"/>
                <w:noProof/>
              </w:rPr>
              <w:t>ASP.NET Dynamic Data</w:t>
            </w:r>
            <w:r w:rsidR="005A646D">
              <w:rPr>
                <w:noProof/>
                <w:webHidden/>
              </w:rPr>
              <w:tab/>
            </w:r>
            <w:r w:rsidR="005A646D">
              <w:rPr>
                <w:noProof/>
                <w:webHidden/>
              </w:rPr>
              <w:fldChar w:fldCharType="begin"/>
            </w:r>
            <w:r w:rsidR="005A646D">
              <w:rPr>
                <w:noProof/>
                <w:webHidden/>
              </w:rPr>
              <w:instrText xml:space="preserve"> PAGEREF _Toc463203452 \h </w:instrText>
            </w:r>
            <w:r w:rsidR="005A646D">
              <w:rPr>
                <w:noProof/>
                <w:webHidden/>
              </w:rPr>
            </w:r>
            <w:r w:rsidR="005A646D">
              <w:rPr>
                <w:noProof/>
                <w:webHidden/>
              </w:rPr>
              <w:fldChar w:fldCharType="separate"/>
            </w:r>
            <w:r w:rsidR="005A646D">
              <w:rPr>
                <w:noProof/>
                <w:webHidden/>
              </w:rPr>
              <w:t>45</w:t>
            </w:r>
            <w:r w:rsidR="005A646D">
              <w:rPr>
                <w:noProof/>
                <w:webHidden/>
              </w:rPr>
              <w:fldChar w:fldCharType="end"/>
            </w:r>
          </w:hyperlink>
        </w:p>
        <w:p w14:paraId="1CA51D60" w14:textId="18615CF2" w:rsidR="005A646D" w:rsidRDefault="000A4F81">
          <w:pPr>
            <w:pStyle w:val="TOC3"/>
            <w:tabs>
              <w:tab w:val="right" w:leader="dot" w:pos="8660"/>
            </w:tabs>
            <w:rPr>
              <w:rFonts w:asciiTheme="minorHAnsi" w:eastAsiaTheme="minorEastAsia" w:hAnsiTheme="minorHAnsi" w:cstheme="minorBidi"/>
              <w:noProof/>
              <w:sz w:val="22"/>
              <w:szCs w:val="22"/>
              <w:lang w:val="en-US"/>
            </w:rPr>
          </w:pPr>
          <w:hyperlink w:anchor="_Toc463203453" w:history="1">
            <w:r w:rsidR="005A646D" w:rsidRPr="00FE4CA7">
              <w:rPr>
                <w:rStyle w:val="Hyperlink"/>
                <w:noProof/>
              </w:rPr>
              <w:t>Автентикация на потребители</w:t>
            </w:r>
            <w:r w:rsidR="005A646D">
              <w:rPr>
                <w:noProof/>
                <w:webHidden/>
              </w:rPr>
              <w:tab/>
            </w:r>
            <w:r w:rsidR="005A646D">
              <w:rPr>
                <w:noProof/>
                <w:webHidden/>
              </w:rPr>
              <w:fldChar w:fldCharType="begin"/>
            </w:r>
            <w:r w:rsidR="005A646D">
              <w:rPr>
                <w:noProof/>
                <w:webHidden/>
              </w:rPr>
              <w:instrText xml:space="preserve"> PAGEREF _Toc463203453 \h </w:instrText>
            </w:r>
            <w:r w:rsidR="005A646D">
              <w:rPr>
                <w:noProof/>
                <w:webHidden/>
              </w:rPr>
            </w:r>
            <w:r w:rsidR="005A646D">
              <w:rPr>
                <w:noProof/>
                <w:webHidden/>
              </w:rPr>
              <w:fldChar w:fldCharType="separate"/>
            </w:r>
            <w:r w:rsidR="005A646D">
              <w:rPr>
                <w:noProof/>
                <w:webHidden/>
              </w:rPr>
              <w:t>46</w:t>
            </w:r>
            <w:r w:rsidR="005A646D">
              <w:rPr>
                <w:noProof/>
                <w:webHidden/>
              </w:rPr>
              <w:fldChar w:fldCharType="end"/>
            </w:r>
          </w:hyperlink>
        </w:p>
        <w:p w14:paraId="0564B442" w14:textId="6A37658F" w:rsidR="005A646D" w:rsidRDefault="000A4F81">
          <w:pPr>
            <w:pStyle w:val="TOC2"/>
            <w:rPr>
              <w:rFonts w:asciiTheme="minorHAnsi" w:eastAsiaTheme="minorEastAsia" w:hAnsiTheme="minorHAnsi" w:cstheme="minorBidi"/>
              <w:noProof/>
              <w:sz w:val="22"/>
              <w:szCs w:val="22"/>
              <w:lang w:val="en-US"/>
            </w:rPr>
          </w:pPr>
          <w:hyperlink w:anchor="_Toc463203454" w:history="1">
            <w:r w:rsidR="005A646D" w:rsidRPr="00FE4CA7">
              <w:rPr>
                <w:rStyle w:val="Hyperlink"/>
                <w:noProof/>
              </w:rPr>
              <w:t>10.</w:t>
            </w:r>
            <w:r w:rsidR="005A646D">
              <w:rPr>
                <w:rFonts w:asciiTheme="minorHAnsi" w:eastAsiaTheme="minorEastAsia" w:hAnsiTheme="minorHAnsi" w:cstheme="minorBidi"/>
                <w:noProof/>
                <w:sz w:val="22"/>
                <w:szCs w:val="22"/>
                <w:lang w:val="en-US"/>
              </w:rPr>
              <w:tab/>
            </w:r>
            <w:r w:rsidR="005A646D" w:rsidRPr="00FE4CA7">
              <w:rPr>
                <w:rStyle w:val="Hyperlink"/>
                <w:noProof/>
              </w:rPr>
              <w:t>Структура на класовете обекти, изграждащи компонентите на системата</w:t>
            </w:r>
            <w:r w:rsidR="005A646D">
              <w:rPr>
                <w:noProof/>
                <w:webHidden/>
              </w:rPr>
              <w:tab/>
            </w:r>
            <w:r w:rsidR="005A646D">
              <w:rPr>
                <w:noProof/>
                <w:webHidden/>
              </w:rPr>
              <w:fldChar w:fldCharType="begin"/>
            </w:r>
            <w:r w:rsidR="005A646D">
              <w:rPr>
                <w:noProof/>
                <w:webHidden/>
              </w:rPr>
              <w:instrText xml:space="preserve"> PAGEREF _Toc463203454 \h </w:instrText>
            </w:r>
            <w:r w:rsidR="005A646D">
              <w:rPr>
                <w:noProof/>
                <w:webHidden/>
              </w:rPr>
            </w:r>
            <w:r w:rsidR="005A646D">
              <w:rPr>
                <w:noProof/>
                <w:webHidden/>
              </w:rPr>
              <w:fldChar w:fldCharType="separate"/>
            </w:r>
            <w:r w:rsidR="005A646D">
              <w:rPr>
                <w:noProof/>
                <w:webHidden/>
              </w:rPr>
              <w:t>51</w:t>
            </w:r>
            <w:r w:rsidR="005A646D">
              <w:rPr>
                <w:noProof/>
                <w:webHidden/>
              </w:rPr>
              <w:fldChar w:fldCharType="end"/>
            </w:r>
          </w:hyperlink>
        </w:p>
        <w:p w14:paraId="03640D4A" w14:textId="6A40213F" w:rsidR="005A646D" w:rsidRDefault="000A4F81">
          <w:pPr>
            <w:pStyle w:val="TOC2"/>
            <w:rPr>
              <w:rFonts w:asciiTheme="minorHAnsi" w:eastAsiaTheme="minorEastAsia" w:hAnsiTheme="minorHAnsi" w:cstheme="minorBidi"/>
              <w:noProof/>
              <w:sz w:val="22"/>
              <w:szCs w:val="22"/>
              <w:lang w:val="en-US"/>
            </w:rPr>
          </w:pPr>
          <w:hyperlink w:anchor="_Toc463203455" w:history="1">
            <w:r w:rsidR="005A646D" w:rsidRPr="00FE4CA7">
              <w:rPr>
                <w:rStyle w:val="Hyperlink"/>
                <w:noProof/>
              </w:rPr>
              <w:t>11.</w:t>
            </w:r>
            <w:r w:rsidR="005A646D">
              <w:rPr>
                <w:rFonts w:asciiTheme="minorHAnsi" w:eastAsiaTheme="minorEastAsia" w:hAnsiTheme="minorHAnsi" w:cstheme="minorBidi"/>
                <w:noProof/>
                <w:sz w:val="22"/>
                <w:szCs w:val="22"/>
                <w:lang w:val="en-US"/>
              </w:rPr>
              <w:tab/>
            </w:r>
            <w:r w:rsidR="005A646D" w:rsidRPr="00FE4CA7">
              <w:rPr>
                <w:rStyle w:val="Hyperlink"/>
                <w:noProof/>
              </w:rPr>
              <w:t>Графичен дизайн на потребителски интерфейс</w:t>
            </w:r>
            <w:r w:rsidR="005A646D">
              <w:rPr>
                <w:noProof/>
                <w:webHidden/>
              </w:rPr>
              <w:tab/>
            </w:r>
            <w:r w:rsidR="005A646D">
              <w:rPr>
                <w:noProof/>
                <w:webHidden/>
              </w:rPr>
              <w:fldChar w:fldCharType="begin"/>
            </w:r>
            <w:r w:rsidR="005A646D">
              <w:rPr>
                <w:noProof/>
                <w:webHidden/>
              </w:rPr>
              <w:instrText xml:space="preserve"> PAGEREF _Toc463203455 \h </w:instrText>
            </w:r>
            <w:r w:rsidR="005A646D">
              <w:rPr>
                <w:noProof/>
                <w:webHidden/>
              </w:rPr>
            </w:r>
            <w:r w:rsidR="005A646D">
              <w:rPr>
                <w:noProof/>
                <w:webHidden/>
              </w:rPr>
              <w:fldChar w:fldCharType="separate"/>
            </w:r>
            <w:r w:rsidR="005A646D">
              <w:rPr>
                <w:noProof/>
                <w:webHidden/>
              </w:rPr>
              <w:t>0</w:t>
            </w:r>
            <w:r w:rsidR="005A646D">
              <w:rPr>
                <w:noProof/>
                <w:webHidden/>
              </w:rPr>
              <w:fldChar w:fldCharType="end"/>
            </w:r>
          </w:hyperlink>
        </w:p>
        <w:p w14:paraId="305E8409" w14:textId="39486938" w:rsidR="005A646D" w:rsidRDefault="000A4F81">
          <w:pPr>
            <w:pStyle w:val="TOC1"/>
            <w:tabs>
              <w:tab w:val="right" w:leader="dot" w:pos="8660"/>
            </w:tabs>
            <w:rPr>
              <w:rFonts w:asciiTheme="minorHAnsi" w:eastAsiaTheme="minorEastAsia" w:hAnsiTheme="minorHAnsi" w:cstheme="minorBidi"/>
              <w:noProof/>
              <w:sz w:val="22"/>
              <w:szCs w:val="22"/>
              <w:lang w:val="en-US"/>
            </w:rPr>
          </w:pPr>
          <w:hyperlink w:anchor="_Toc463203456" w:history="1">
            <w:r w:rsidR="005A646D" w:rsidRPr="00FE4CA7">
              <w:rPr>
                <w:rStyle w:val="Hyperlink"/>
                <w:noProof/>
              </w:rPr>
              <w:t>Глава 5. Реализация, тестване и внедряване на системата</w:t>
            </w:r>
            <w:r w:rsidR="005A646D">
              <w:rPr>
                <w:noProof/>
                <w:webHidden/>
              </w:rPr>
              <w:tab/>
            </w:r>
            <w:r w:rsidR="005A646D">
              <w:rPr>
                <w:noProof/>
                <w:webHidden/>
              </w:rPr>
              <w:fldChar w:fldCharType="begin"/>
            </w:r>
            <w:r w:rsidR="005A646D">
              <w:rPr>
                <w:noProof/>
                <w:webHidden/>
              </w:rPr>
              <w:instrText xml:space="preserve"> PAGEREF _Toc463203456 \h </w:instrText>
            </w:r>
            <w:r w:rsidR="005A646D">
              <w:rPr>
                <w:noProof/>
                <w:webHidden/>
              </w:rPr>
            </w:r>
            <w:r w:rsidR="005A646D">
              <w:rPr>
                <w:noProof/>
                <w:webHidden/>
              </w:rPr>
              <w:fldChar w:fldCharType="separate"/>
            </w:r>
            <w:r w:rsidR="005A646D">
              <w:rPr>
                <w:noProof/>
                <w:webHidden/>
              </w:rPr>
              <w:t>2</w:t>
            </w:r>
            <w:r w:rsidR="005A646D">
              <w:rPr>
                <w:noProof/>
                <w:webHidden/>
              </w:rPr>
              <w:fldChar w:fldCharType="end"/>
            </w:r>
          </w:hyperlink>
        </w:p>
        <w:p w14:paraId="34FC10EE" w14:textId="29F9626F" w:rsidR="005A646D" w:rsidRDefault="000A4F81">
          <w:pPr>
            <w:pStyle w:val="TOC2"/>
            <w:rPr>
              <w:rFonts w:asciiTheme="minorHAnsi" w:eastAsiaTheme="minorEastAsia" w:hAnsiTheme="minorHAnsi" w:cstheme="minorBidi"/>
              <w:noProof/>
              <w:sz w:val="22"/>
              <w:szCs w:val="22"/>
              <w:lang w:val="en-US"/>
            </w:rPr>
          </w:pPr>
          <w:hyperlink w:anchor="_Toc463203457" w:history="1">
            <w:r w:rsidR="005A646D" w:rsidRPr="00FE4CA7">
              <w:rPr>
                <w:rStyle w:val="Hyperlink"/>
                <w:noProof/>
              </w:rPr>
              <w:t>12.</w:t>
            </w:r>
            <w:r w:rsidR="005A646D">
              <w:rPr>
                <w:rFonts w:asciiTheme="minorHAnsi" w:eastAsiaTheme="minorEastAsia" w:hAnsiTheme="minorHAnsi" w:cstheme="minorBidi"/>
                <w:noProof/>
                <w:sz w:val="22"/>
                <w:szCs w:val="22"/>
                <w:lang w:val="en-US"/>
              </w:rPr>
              <w:tab/>
            </w:r>
            <w:r w:rsidR="005A646D" w:rsidRPr="00FE4CA7">
              <w:rPr>
                <w:rStyle w:val="Hyperlink"/>
                <w:noProof/>
              </w:rPr>
              <w:t>Реализация на модулите</w:t>
            </w:r>
            <w:r w:rsidR="005A646D">
              <w:rPr>
                <w:noProof/>
                <w:webHidden/>
              </w:rPr>
              <w:tab/>
            </w:r>
            <w:r w:rsidR="005A646D">
              <w:rPr>
                <w:noProof/>
                <w:webHidden/>
              </w:rPr>
              <w:fldChar w:fldCharType="begin"/>
            </w:r>
            <w:r w:rsidR="005A646D">
              <w:rPr>
                <w:noProof/>
                <w:webHidden/>
              </w:rPr>
              <w:instrText xml:space="preserve"> PAGEREF _Toc463203457 \h </w:instrText>
            </w:r>
            <w:r w:rsidR="005A646D">
              <w:rPr>
                <w:noProof/>
                <w:webHidden/>
              </w:rPr>
            </w:r>
            <w:r w:rsidR="005A646D">
              <w:rPr>
                <w:noProof/>
                <w:webHidden/>
              </w:rPr>
              <w:fldChar w:fldCharType="separate"/>
            </w:r>
            <w:r w:rsidR="005A646D">
              <w:rPr>
                <w:noProof/>
                <w:webHidden/>
              </w:rPr>
              <w:t>2</w:t>
            </w:r>
            <w:r w:rsidR="005A646D">
              <w:rPr>
                <w:noProof/>
                <w:webHidden/>
              </w:rPr>
              <w:fldChar w:fldCharType="end"/>
            </w:r>
          </w:hyperlink>
        </w:p>
        <w:p w14:paraId="45225520" w14:textId="5F42150A" w:rsidR="005A646D" w:rsidRDefault="000A4F81">
          <w:pPr>
            <w:pStyle w:val="TOC3"/>
            <w:tabs>
              <w:tab w:val="right" w:leader="dot" w:pos="8660"/>
            </w:tabs>
            <w:rPr>
              <w:rFonts w:asciiTheme="minorHAnsi" w:eastAsiaTheme="minorEastAsia" w:hAnsiTheme="minorHAnsi" w:cstheme="minorBidi"/>
              <w:noProof/>
              <w:sz w:val="22"/>
              <w:szCs w:val="22"/>
              <w:lang w:val="en-US"/>
            </w:rPr>
          </w:pPr>
          <w:hyperlink w:anchor="_Toc463203458" w:history="1">
            <w:r w:rsidR="005A646D" w:rsidRPr="00FE4CA7">
              <w:rPr>
                <w:rStyle w:val="Hyperlink"/>
                <w:noProof/>
                <w:lang w:eastAsia="zh-CN"/>
              </w:rPr>
              <w:t>Процес на работа при реализацията</w:t>
            </w:r>
            <w:r w:rsidR="005A646D">
              <w:rPr>
                <w:noProof/>
                <w:webHidden/>
              </w:rPr>
              <w:tab/>
            </w:r>
            <w:r w:rsidR="005A646D">
              <w:rPr>
                <w:noProof/>
                <w:webHidden/>
              </w:rPr>
              <w:fldChar w:fldCharType="begin"/>
            </w:r>
            <w:r w:rsidR="005A646D">
              <w:rPr>
                <w:noProof/>
                <w:webHidden/>
              </w:rPr>
              <w:instrText xml:space="preserve"> PAGEREF _Toc463203458 \h </w:instrText>
            </w:r>
            <w:r w:rsidR="005A646D">
              <w:rPr>
                <w:noProof/>
                <w:webHidden/>
              </w:rPr>
            </w:r>
            <w:r w:rsidR="005A646D">
              <w:rPr>
                <w:noProof/>
                <w:webHidden/>
              </w:rPr>
              <w:fldChar w:fldCharType="separate"/>
            </w:r>
            <w:r w:rsidR="005A646D">
              <w:rPr>
                <w:noProof/>
                <w:webHidden/>
              </w:rPr>
              <w:t>2</w:t>
            </w:r>
            <w:r w:rsidR="005A646D">
              <w:rPr>
                <w:noProof/>
                <w:webHidden/>
              </w:rPr>
              <w:fldChar w:fldCharType="end"/>
            </w:r>
          </w:hyperlink>
        </w:p>
        <w:p w14:paraId="51287E39" w14:textId="052DFCE0" w:rsidR="005A646D" w:rsidRDefault="000A4F81">
          <w:pPr>
            <w:pStyle w:val="TOC3"/>
            <w:tabs>
              <w:tab w:val="right" w:leader="dot" w:pos="8660"/>
            </w:tabs>
            <w:rPr>
              <w:rFonts w:asciiTheme="minorHAnsi" w:eastAsiaTheme="minorEastAsia" w:hAnsiTheme="minorHAnsi" w:cstheme="minorBidi"/>
              <w:noProof/>
              <w:sz w:val="22"/>
              <w:szCs w:val="22"/>
              <w:lang w:val="en-US"/>
            </w:rPr>
          </w:pPr>
          <w:hyperlink w:anchor="_Toc463203459" w:history="1">
            <w:r w:rsidR="005A646D" w:rsidRPr="00FE4CA7">
              <w:rPr>
                <w:rStyle w:val="Hyperlink"/>
                <w:noProof/>
                <w:lang w:eastAsia="zh-CN"/>
              </w:rPr>
              <w:t xml:space="preserve">Реализация на синхронизацията на </w:t>
            </w:r>
            <w:r w:rsidR="005A646D" w:rsidRPr="00FE4CA7">
              <w:rPr>
                <w:rStyle w:val="Hyperlink"/>
                <w:noProof/>
                <w:lang w:val="en-US" w:eastAsia="zh-CN"/>
              </w:rPr>
              <w:t xml:space="preserve">Facebook </w:t>
            </w:r>
            <w:r w:rsidR="005A646D" w:rsidRPr="00FE4CA7">
              <w:rPr>
                <w:rStyle w:val="Hyperlink"/>
                <w:noProof/>
                <w:lang w:eastAsia="zh-CN"/>
              </w:rPr>
              <w:t>постове</w:t>
            </w:r>
            <w:r w:rsidR="005A646D">
              <w:rPr>
                <w:noProof/>
                <w:webHidden/>
              </w:rPr>
              <w:tab/>
            </w:r>
            <w:r w:rsidR="005A646D">
              <w:rPr>
                <w:noProof/>
                <w:webHidden/>
              </w:rPr>
              <w:fldChar w:fldCharType="begin"/>
            </w:r>
            <w:r w:rsidR="005A646D">
              <w:rPr>
                <w:noProof/>
                <w:webHidden/>
              </w:rPr>
              <w:instrText xml:space="preserve"> PAGEREF _Toc463203459 \h </w:instrText>
            </w:r>
            <w:r w:rsidR="005A646D">
              <w:rPr>
                <w:noProof/>
                <w:webHidden/>
              </w:rPr>
            </w:r>
            <w:r w:rsidR="005A646D">
              <w:rPr>
                <w:noProof/>
                <w:webHidden/>
              </w:rPr>
              <w:fldChar w:fldCharType="separate"/>
            </w:r>
            <w:r w:rsidR="005A646D">
              <w:rPr>
                <w:noProof/>
                <w:webHidden/>
              </w:rPr>
              <w:t>2</w:t>
            </w:r>
            <w:r w:rsidR="005A646D">
              <w:rPr>
                <w:noProof/>
                <w:webHidden/>
              </w:rPr>
              <w:fldChar w:fldCharType="end"/>
            </w:r>
          </w:hyperlink>
        </w:p>
        <w:p w14:paraId="197F2321" w14:textId="504AC17D" w:rsidR="005A646D" w:rsidRDefault="000A4F81">
          <w:pPr>
            <w:pStyle w:val="TOC2"/>
            <w:rPr>
              <w:rFonts w:asciiTheme="minorHAnsi" w:eastAsiaTheme="minorEastAsia" w:hAnsiTheme="minorHAnsi" w:cstheme="minorBidi"/>
              <w:noProof/>
              <w:sz w:val="22"/>
              <w:szCs w:val="22"/>
              <w:lang w:val="en-US"/>
            </w:rPr>
          </w:pPr>
          <w:hyperlink w:anchor="_Toc463203460" w:history="1">
            <w:r w:rsidR="005A646D" w:rsidRPr="00FE4CA7">
              <w:rPr>
                <w:rStyle w:val="Hyperlink"/>
                <w:noProof/>
              </w:rPr>
              <w:t>13.</w:t>
            </w:r>
            <w:r w:rsidR="005A646D">
              <w:rPr>
                <w:rFonts w:asciiTheme="minorHAnsi" w:eastAsiaTheme="minorEastAsia" w:hAnsiTheme="minorHAnsi" w:cstheme="minorBidi"/>
                <w:noProof/>
                <w:sz w:val="22"/>
                <w:szCs w:val="22"/>
                <w:lang w:val="en-US"/>
              </w:rPr>
              <w:tab/>
            </w:r>
            <w:r w:rsidR="005A646D" w:rsidRPr="00FE4CA7">
              <w:rPr>
                <w:rStyle w:val="Hyperlink"/>
                <w:noProof/>
              </w:rPr>
              <w:t>Модулно и системно тестване</w:t>
            </w:r>
            <w:r w:rsidR="005A646D">
              <w:rPr>
                <w:noProof/>
                <w:webHidden/>
              </w:rPr>
              <w:tab/>
            </w:r>
            <w:r w:rsidR="005A646D">
              <w:rPr>
                <w:noProof/>
                <w:webHidden/>
              </w:rPr>
              <w:fldChar w:fldCharType="begin"/>
            </w:r>
            <w:r w:rsidR="005A646D">
              <w:rPr>
                <w:noProof/>
                <w:webHidden/>
              </w:rPr>
              <w:instrText xml:space="preserve"> PAGEREF _Toc463203460 \h </w:instrText>
            </w:r>
            <w:r w:rsidR="005A646D">
              <w:rPr>
                <w:noProof/>
                <w:webHidden/>
              </w:rPr>
            </w:r>
            <w:r w:rsidR="005A646D">
              <w:rPr>
                <w:noProof/>
                <w:webHidden/>
              </w:rPr>
              <w:fldChar w:fldCharType="separate"/>
            </w:r>
            <w:r w:rsidR="005A646D">
              <w:rPr>
                <w:noProof/>
                <w:webHidden/>
              </w:rPr>
              <w:t>3</w:t>
            </w:r>
            <w:r w:rsidR="005A646D">
              <w:rPr>
                <w:noProof/>
                <w:webHidden/>
              </w:rPr>
              <w:fldChar w:fldCharType="end"/>
            </w:r>
          </w:hyperlink>
        </w:p>
        <w:p w14:paraId="3D737B56" w14:textId="5EEDC761" w:rsidR="005A646D" w:rsidRDefault="000A4F81">
          <w:pPr>
            <w:pStyle w:val="TOC2"/>
            <w:rPr>
              <w:rFonts w:asciiTheme="minorHAnsi" w:eastAsiaTheme="minorEastAsia" w:hAnsiTheme="minorHAnsi" w:cstheme="minorBidi"/>
              <w:noProof/>
              <w:sz w:val="22"/>
              <w:szCs w:val="22"/>
              <w:lang w:val="en-US"/>
            </w:rPr>
          </w:pPr>
          <w:hyperlink w:anchor="_Toc463203461" w:history="1">
            <w:r w:rsidR="005A646D" w:rsidRPr="00FE4CA7">
              <w:rPr>
                <w:rStyle w:val="Hyperlink"/>
                <w:noProof/>
              </w:rPr>
              <w:t>14.</w:t>
            </w:r>
            <w:r w:rsidR="005A646D">
              <w:rPr>
                <w:rFonts w:asciiTheme="minorHAnsi" w:eastAsiaTheme="minorEastAsia" w:hAnsiTheme="minorHAnsi" w:cstheme="minorBidi"/>
                <w:noProof/>
                <w:sz w:val="22"/>
                <w:szCs w:val="22"/>
                <w:lang w:val="en-US"/>
              </w:rPr>
              <w:tab/>
            </w:r>
            <w:r w:rsidR="005A646D" w:rsidRPr="00FE4CA7">
              <w:rPr>
                <w:rStyle w:val="Hyperlink"/>
                <w:noProof/>
              </w:rPr>
              <w:t>Анализ на резултатите от тестването</w:t>
            </w:r>
            <w:r w:rsidR="005A646D">
              <w:rPr>
                <w:noProof/>
                <w:webHidden/>
              </w:rPr>
              <w:tab/>
            </w:r>
            <w:r w:rsidR="005A646D">
              <w:rPr>
                <w:noProof/>
                <w:webHidden/>
              </w:rPr>
              <w:fldChar w:fldCharType="begin"/>
            </w:r>
            <w:r w:rsidR="005A646D">
              <w:rPr>
                <w:noProof/>
                <w:webHidden/>
              </w:rPr>
              <w:instrText xml:space="preserve"> PAGEREF _Toc463203461 \h </w:instrText>
            </w:r>
            <w:r w:rsidR="005A646D">
              <w:rPr>
                <w:noProof/>
                <w:webHidden/>
              </w:rPr>
            </w:r>
            <w:r w:rsidR="005A646D">
              <w:rPr>
                <w:noProof/>
                <w:webHidden/>
              </w:rPr>
              <w:fldChar w:fldCharType="separate"/>
            </w:r>
            <w:r w:rsidR="005A646D">
              <w:rPr>
                <w:noProof/>
                <w:webHidden/>
              </w:rPr>
              <w:t>5</w:t>
            </w:r>
            <w:r w:rsidR="005A646D">
              <w:rPr>
                <w:noProof/>
                <w:webHidden/>
              </w:rPr>
              <w:fldChar w:fldCharType="end"/>
            </w:r>
          </w:hyperlink>
        </w:p>
        <w:p w14:paraId="124F5DA0" w14:textId="6306AE73" w:rsidR="005A646D" w:rsidRDefault="000A4F81">
          <w:pPr>
            <w:pStyle w:val="TOC2"/>
            <w:rPr>
              <w:rFonts w:asciiTheme="minorHAnsi" w:eastAsiaTheme="minorEastAsia" w:hAnsiTheme="minorHAnsi" w:cstheme="minorBidi"/>
              <w:noProof/>
              <w:sz w:val="22"/>
              <w:szCs w:val="22"/>
              <w:lang w:val="en-US"/>
            </w:rPr>
          </w:pPr>
          <w:hyperlink w:anchor="_Toc463203462" w:history="1">
            <w:r w:rsidR="005A646D" w:rsidRPr="00FE4CA7">
              <w:rPr>
                <w:rStyle w:val="Hyperlink"/>
                <w:noProof/>
              </w:rPr>
              <w:t>15.</w:t>
            </w:r>
            <w:r w:rsidR="005A646D">
              <w:rPr>
                <w:rFonts w:asciiTheme="minorHAnsi" w:eastAsiaTheme="minorEastAsia" w:hAnsiTheme="minorHAnsi" w:cstheme="minorBidi"/>
                <w:noProof/>
                <w:sz w:val="22"/>
                <w:szCs w:val="22"/>
                <w:lang w:val="en-US"/>
              </w:rPr>
              <w:tab/>
            </w:r>
            <w:r w:rsidR="005A646D" w:rsidRPr="00FE4CA7">
              <w:rPr>
                <w:rStyle w:val="Hyperlink"/>
                <w:noProof/>
              </w:rPr>
              <w:t>Експериментално внедряване</w:t>
            </w:r>
            <w:r w:rsidR="005A646D">
              <w:rPr>
                <w:noProof/>
                <w:webHidden/>
              </w:rPr>
              <w:tab/>
            </w:r>
            <w:r w:rsidR="005A646D">
              <w:rPr>
                <w:noProof/>
                <w:webHidden/>
              </w:rPr>
              <w:fldChar w:fldCharType="begin"/>
            </w:r>
            <w:r w:rsidR="005A646D">
              <w:rPr>
                <w:noProof/>
                <w:webHidden/>
              </w:rPr>
              <w:instrText xml:space="preserve"> PAGEREF _Toc463203462 \h </w:instrText>
            </w:r>
            <w:r w:rsidR="005A646D">
              <w:rPr>
                <w:noProof/>
                <w:webHidden/>
              </w:rPr>
            </w:r>
            <w:r w:rsidR="005A646D">
              <w:rPr>
                <w:noProof/>
                <w:webHidden/>
              </w:rPr>
              <w:fldChar w:fldCharType="separate"/>
            </w:r>
            <w:r w:rsidR="005A646D">
              <w:rPr>
                <w:noProof/>
                <w:webHidden/>
              </w:rPr>
              <w:t>5</w:t>
            </w:r>
            <w:r w:rsidR="005A646D">
              <w:rPr>
                <w:noProof/>
                <w:webHidden/>
              </w:rPr>
              <w:fldChar w:fldCharType="end"/>
            </w:r>
          </w:hyperlink>
        </w:p>
        <w:p w14:paraId="09C76C44" w14:textId="125F664B" w:rsidR="005A646D" w:rsidRDefault="000A4F81">
          <w:pPr>
            <w:pStyle w:val="TOC1"/>
            <w:tabs>
              <w:tab w:val="right" w:leader="dot" w:pos="8660"/>
            </w:tabs>
            <w:rPr>
              <w:rFonts w:asciiTheme="minorHAnsi" w:eastAsiaTheme="minorEastAsia" w:hAnsiTheme="minorHAnsi" w:cstheme="minorBidi"/>
              <w:noProof/>
              <w:sz w:val="22"/>
              <w:szCs w:val="22"/>
              <w:lang w:val="en-US"/>
            </w:rPr>
          </w:pPr>
          <w:hyperlink w:anchor="_Toc463203463" w:history="1">
            <w:r w:rsidR="005A646D" w:rsidRPr="00FE4CA7">
              <w:rPr>
                <w:rStyle w:val="Hyperlink"/>
                <w:noProof/>
              </w:rPr>
              <w:t>Глава 6. Заключение</w:t>
            </w:r>
            <w:r w:rsidR="005A646D">
              <w:rPr>
                <w:noProof/>
                <w:webHidden/>
              </w:rPr>
              <w:tab/>
            </w:r>
            <w:r w:rsidR="005A646D">
              <w:rPr>
                <w:noProof/>
                <w:webHidden/>
              </w:rPr>
              <w:fldChar w:fldCharType="begin"/>
            </w:r>
            <w:r w:rsidR="005A646D">
              <w:rPr>
                <w:noProof/>
                <w:webHidden/>
              </w:rPr>
              <w:instrText xml:space="preserve"> PAGEREF _Toc463203463 \h </w:instrText>
            </w:r>
            <w:r w:rsidR="005A646D">
              <w:rPr>
                <w:noProof/>
                <w:webHidden/>
              </w:rPr>
            </w:r>
            <w:r w:rsidR="005A646D">
              <w:rPr>
                <w:noProof/>
                <w:webHidden/>
              </w:rPr>
              <w:fldChar w:fldCharType="separate"/>
            </w:r>
            <w:r w:rsidR="005A646D">
              <w:rPr>
                <w:noProof/>
                <w:webHidden/>
              </w:rPr>
              <w:t>8</w:t>
            </w:r>
            <w:r w:rsidR="005A646D">
              <w:rPr>
                <w:noProof/>
                <w:webHidden/>
              </w:rPr>
              <w:fldChar w:fldCharType="end"/>
            </w:r>
          </w:hyperlink>
        </w:p>
        <w:p w14:paraId="42911577" w14:textId="70E41007" w:rsidR="005A646D" w:rsidRDefault="000A4F81">
          <w:pPr>
            <w:pStyle w:val="TOC1"/>
            <w:tabs>
              <w:tab w:val="right" w:leader="dot" w:pos="8660"/>
            </w:tabs>
            <w:rPr>
              <w:rFonts w:asciiTheme="minorHAnsi" w:eastAsiaTheme="minorEastAsia" w:hAnsiTheme="minorHAnsi" w:cstheme="minorBidi"/>
              <w:noProof/>
              <w:sz w:val="22"/>
              <w:szCs w:val="22"/>
              <w:lang w:val="en-US"/>
            </w:rPr>
          </w:pPr>
          <w:hyperlink w:anchor="_Toc463203464" w:history="1">
            <w:r w:rsidR="005A646D" w:rsidRPr="00FE4CA7">
              <w:rPr>
                <w:rStyle w:val="Hyperlink"/>
                <w:noProof/>
              </w:rPr>
              <w:t>Използвана литература</w:t>
            </w:r>
            <w:r w:rsidR="005A646D">
              <w:rPr>
                <w:noProof/>
                <w:webHidden/>
              </w:rPr>
              <w:tab/>
            </w:r>
            <w:r w:rsidR="005A646D">
              <w:rPr>
                <w:noProof/>
                <w:webHidden/>
              </w:rPr>
              <w:fldChar w:fldCharType="begin"/>
            </w:r>
            <w:r w:rsidR="005A646D">
              <w:rPr>
                <w:noProof/>
                <w:webHidden/>
              </w:rPr>
              <w:instrText xml:space="preserve"> PAGEREF _Toc463203464 \h </w:instrText>
            </w:r>
            <w:r w:rsidR="005A646D">
              <w:rPr>
                <w:noProof/>
                <w:webHidden/>
              </w:rPr>
            </w:r>
            <w:r w:rsidR="005A646D">
              <w:rPr>
                <w:noProof/>
                <w:webHidden/>
              </w:rPr>
              <w:fldChar w:fldCharType="separate"/>
            </w:r>
            <w:r w:rsidR="005A646D">
              <w:rPr>
                <w:noProof/>
                <w:webHidden/>
              </w:rPr>
              <w:t>12</w:t>
            </w:r>
            <w:r w:rsidR="005A646D">
              <w:rPr>
                <w:noProof/>
                <w:webHidden/>
              </w:rPr>
              <w:fldChar w:fldCharType="end"/>
            </w:r>
          </w:hyperlink>
        </w:p>
        <w:p w14:paraId="52F148E0" w14:textId="7847D300" w:rsidR="005A646D" w:rsidRDefault="000A4F81">
          <w:pPr>
            <w:pStyle w:val="TOC1"/>
            <w:tabs>
              <w:tab w:val="right" w:leader="dot" w:pos="8660"/>
            </w:tabs>
            <w:rPr>
              <w:rFonts w:asciiTheme="minorHAnsi" w:eastAsiaTheme="minorEastAsia" w:hAnsiTheme="minorHAnsi" w:cstheme="minorBidi"/>
              <w:noProof/>
              <w:sz w:val="22"/>
              <w:szCs w:val="22"/>
              <w:lang w:val="en-US"/>
            </w:rPr>
          </w:pPr>
          <w:hyperlink w:anchor="_Toc463203465" w:history="1">
            <w:r w:rsidR="005A646D" w:rsidRPr="00FE4CA7">
              <w:rPr>
                <w:rStyle w:val="Hyperlink"/>
                <w:noProof/>
              </w:rPr>
              <w:t>Приложения</w:t>
            </w:r>
            <w:r w:rsidR="005A646D">
              <w:rPr>
                <w:noProof/>
                <w:webHidden/>
              </w:rPr>
              <w:tab/>
            </w:r>
            <w:r w:rsidR="005A646D">
              <w:rPr>
                <w:noProof/>
                <w:webHidden/>
              </w:rPr>
              <w:fldChar w:fldCharType="begin"/>
            </w:r>
            <w:r w:rsidR="005A646D">
              <w:rPr>
                <w:noProof/>
                <w:webHidden/>
              </w:rPr>
              <w:instrText xml:space="preserve"> PAGEREF _Toc463203465 \h </w:instrText>
            </w:r>
            <w:r w:rsidR="005A646D">
              <w:rPr>
                <w:noProof/>
                <w:webHidden/>
              </w:rPr>
            </w:r>
            <w:r w:rsidR="005A646D">
              <w:rPr>
                <w:noProof/>
                <w:webHidden/>
              </w:rPr>
              <w:fldChar w:fldCharType="separate"/>
            </w:r>
            <w:r w:rsidR="005A646D">
              <w:rPr>
                <w:noProof/>
                <w:webHidden/>
              </w:rPr>
              <w:t>17</w:t>
            </w:r>
            <w:r w:rsidR="005A646D">
              <w:rPr>
                <w:noProof/>
                <w:webHidden/>
              </w:rPr>
              <w:fldChar w:fldCharType="end"/>
            </w:r>
          </w:hyperlink>
        </w:p>
        <w:p w14:paraId="0D85A0A1" w14:textId="7676ADF1" w:rsidR="005A646D" w:rsidRDefault="000A4F81">
          <w:pPr>
            <w:pStyle w:val="TOC2"/>
            <w:rPr>
              <w:rFonts w:asciiTheme="minorHAnsi" w:eastAsiaTheme="minorEastAsia" w:hAnsiTheme="minorHAnsi" w:cstheme="minorBidi"/>
              <w:noProof/>
              <w:sz w:val="22"/>
              <w:szCs w:val="22"/>
              <w:lang w:val="en-US"/>
            </w:rPr>
          </w:pPr>
          <w:hyperlink w:anchor="_Toc463203466" w:history="1">
            <w:r w:rsidR="005A646D" w:rsidRPr="00FE4CA7">
              <w:rPr>
                <w:rStyle w:val="Hyperlink"/>
                <w:noProof/>
              </w:rPr>
              <w:t>1.</w:t>
            </w:r>
            <w:r w:rsidR="005A646D">
              <w:rPr>
                <w:rFonts w:asciiTheme="minorHAnsi" w:eastAsiaTheme="minorEastAsia" w:hAnsiTheme="minorHAnsi" w:cstheme="minorBidi"/>
                <w:noProof/>
                <w:sz w:val="22"/>
                <w:szCs w:val="22"/>
                <w:lang w:val="en-US"/>
              </w:rPr>
              <w:tab/>
            </w:r>
            <w:r w:rsidR="005A646D" w:rsidRPr="00FE4CA7">
              <w:rPr>
                <w:rStyle w:val="Hyperlink"/>
                <w:noProof/>
              </w:rPr>
              <w:t>Индекс на фигурите</w:t>
            </w:r>
            <w:r w:rsidR="005A646D">
              <w:rPr>
                <w:noProof/>
                <w:webHidden/>
              </w:rPr>
              <w:tab/>
            </w:r>
            <w:r w:rsidR="005A646D">
              <w:rPr>
                <w:noProof/>
                <w:webHidden/>
              </w:rPr>
              <w:fldChar w:fldCharType="begin"/>
            </w:r>
            <w:r w:rsidR="005A646D">
              <w:rPr>
                <w:noProof/>
                <w:webHidden/>
              </w:rPr>
              <w:instrText xml:space="preserve"> PAGEREF _Toc463203466 \h </w:instrText>
            </w:r>
            <w:r w:rsidR="005A646D">
              <w:rPr>
                <w:noProof/>
                <w:webHidden/>
              </w:rPr>
            </w:r>
            <w:r w:rsidR="005A646D">
              <w:rPr>
                <w:noProof/>
                <w:webHidden/>
              </w:rPr>
              <w:fldChar w:fldCharType="separate"/>
            </w:r>
            <w:r w:rsidR="005A646D">
              <w:rPr>
                <w:noProof/>
                <w:webHidden/>
              </w:rPr>
              <w:t>17</w:t>
            </w:r>
            <w:r w:rsidR="005A646D">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643580B8"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bookmarkStart w:id="5" w:name="_Toc463203426"/>
      <w:r>
        <w:lastRenderedPageBreak/>
        <w:t xml:space="preserve">Глава 1. </w:t>
      </w:r>
      <w:r w:rsidR="00F73199" w:rsidRPr="007B5457">
        <w:t>Увод</w:t>
      </w:r>
      <w:bookmarkEnd w:id="0"/>
      <w:bookmarkEnd w:id="1"/>
      <w:bookmarkEnd w:id="2"/>
      <w:bookmarkEnd w:id="3"/>
      <w:bookmarkEnd w:id="4"/>
      <w:bookmarkEnd w:id="5"/>
    </w:p>
    <w:p w14:paraId="33F1CE1E" w14:textId="0F419281" w:rsidR="00953317" w:rsidRPr="00953317" w:rsidRDefault="00953317" w:rsidP="00BA7808">
      <w:pPr>
        <w:pStyle w:val="Heading2"/>
      </w:pPr>
      <w:r>
        <w:t xml:space="preserve"> </w:t>
      </w:r>
      <w:bookmarkStart w:id="6" w:name="_Toc462412477"/>
      <w:bookmarkStart w:id="7" w:name="_Toc462416967"/>
      <w:bookmarkStart w:id="8" w:name="_Toc462506277"/>
      <w:bookmarkStart w:id="9" w:name="_Toc462741388"/>
      <w:bookmarkStart w:id="10" w:name="_Toc463203427"/>
      <w:r>
        <w:t>Актуалност на проблема и мотивация</w:t>
      </w:r>
      <w:bookmarkEnd w:id="6"/>
      <w:bookmarkEnd w:id="7"/>
      <w:bookmarkEnd w:id="8"/>
      <w:bookmarkEnd w:id="9"/>
      <w:bookmarkEnd w:id="10"/>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5A646D">
            <w:rPr>
              <w:noProof/>
              <w:lang w:val="en-US"/>
            </w:rPr>
            <w:t xml:space="preserve"> </w:t>
          </w:r>
          <w:r w:rsidR="005A646D" w:rsidRPr="005A646D">
            <w:rPr>
              <w:noProof/>
              <w:lang w:val="en-US"/>
            </w:rPr>
            <w:t>(1)</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5A646D">
            <w:rPr>
              <w:noProof/>
            </w:rPr>
            <w:t>(2)</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5A646D">
            <w:rPr>
              <w:noProof/>
              <w:lang w:val="en-US"/>
            </w:rPr>
            <w:t xml:space="preserve"> </w:t>
          </w:r>
          <w:r w:rsidR="005A646D" w:rsidRPr="005A646D">
            <w:rPr>
              <w:noProof/>
              <w:lang w:val="en-US"/>
            </w:rPr>
            <w:t>(3)</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5A646D">
            <w:rPr>
              <w:noProof/>
              <w:lang w:val="en-US"/>
            </w:rPr>
            <w:t xml:space="preserve"> </w:t>
          </w:r>
          <w:r w:rsidR="005A646D" w:rsidRPr="005A646D">
            <w:rPr>
              <w:noProof/>
              <w:lang w:val="en-US"/>
            </w:rPr>
            <w:t>(4)</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5A646D">
            <w:rPr>
              <w:noProof/>
              <w:lang w:val="en-US"/>
            </w:rPr>
            <w:t xml:space="preserve"> </w:t>
          </w:r>
          <w:r w:rsidR="005A646D" w:rsidRPr="005A646D">
            <w:rPr>
              <w:noProof/>
              <w:lang w:val="en-US"/>
            </w:rPr>
            <w:t>(5)</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5A646D">
            <w:rPr>
              <w:noProof/>
              <w:lang w:val="en-US"/>
            </w:rPr>
            <w:t xml:space="preserve"> </w:t>
          </w:r>
          <w:r w:rsidR="005A646D" w:rsidRPr="005A646D">
            <w:rPr>
              <w:noProof/>
              <w:lang w:val="en-US"/>
            </w:rPr>
            <w:t>(6)</w:t>
          </w:r>
          <w:r w:rsidR="002B6AC9">
            <w:fldChar w:fldCharType="end"/>
          </w:r>
        </w:sdtContent>
      </w:sdt>
    </w:p>
    <w:p w14:paraId="2C82EC4F" w14:textId="4DB1D06F" w:rsidR="00F73199" w:rsidRDefault="00C260C7" w:rsidP="007B5457">
      <w:r>
        <w:lastRenderedPageBreak/>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4134FD62" w:rsidR="00B7317A" w:rsidRDefault="00B7317A" w:rsidP="00B7317A">
      <w:pPr>
        <w:pStyle w:val="Heading2"/>
      </w:pPr>
      <w:bookmarkStart w:id="11" w:name="_Toc462403898"/>
      <w:bookmarkStart w:id="12" w:name="_Toc462412478"/>
      <w:bookmarkStart w:id="13" w:name="_Toc462416968"/>
      <w:bookmarkStart w:id="14" w:name="_Toc462506278"/>
      <w:bookmarkStart w:id="15" w:name="_Toc462741389"/>
      <w:bookmarkStart w:id="16" w:name="_Toc463203428"/>
      <w:r>
        <w:t>Цел и задачи на дипломната работа</w:t>
      </w:r>
      <w:bookmarkEnd w:id="11"/>
      <w:bookmarkEnd w:id="12"/>
      <w:bookmarkEnd w:id="13"/>
      <w:bookmarkEnd w:id="14"/>
      <w:bookmarkEnd w:id="15"/>
      <w:bookmarkEnd w:id="16"/>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5A646D">
            <w:rPr>
              <w:noProof/>
            </w:rPr>
            <w:t xml:space="preserve"> (7)</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w:t>
      </w:r>
      <w:r>
        <w:lastRenderedPageBreak/>
        <w:t xml:space="preserve">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448B5551"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и какво още могат да направят за подобряване на връзката община – население. </w:t>
      </w:r>
    </w:p>
    <w:p w14:paraId="238B4ECA" w14:textId="3054EADB"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този момент, сравнено с минали периоди.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lastRenderedPageBreak/>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039F72F9" w:rsidR="00B7317A" w:rsidRDefault="00B7317A" w:rsidP="00B7317A">
      <w:pPr>
        <w:pStyle w:val="Heading2"/>
      </w:pPr>
      <w:bookmarkStart w:id="17" w:name="_Toc462403899"/>
      <w:bookmarkStart w:id="18" w:name="_Toc462412479"/>
      <w:bookmarkStart w:id="19" w:name="_Toc462416969"/>
      <w:bookmarkStart w:id="20" w:name="_Toc462506279"/>
      <w:bookmarkStart w:id="21" w:name="_Toc462741390"/>
      <w:bookmarkStart w:id="22" w:name="_Toc463203429"/>
      <w:r>
        <w:t>Очаквани ползи от реализацията</w:t>
      </w:r>
      <w:bookmarkEnd w:id="17"/>
      <w:bookmarkEnd w:id="18"/>
      <w:bookmarkEnd w:id="19"/>
      <w:bookmarkEnd w:id="20"/>
      <w:bookmarkEnd w:id="21"/>
      <w:bookmarkEnd w:id="22"/>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lastRenderedPageBreak/>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0DCA173A" w:rsidR="00B7317A" w:rsidRDefault="002E6B49" w:rsidP="002E6B49">
      <w:pPr>
        <w:pStyle w:val="Heading2"/>
      </w:pPr>
      <w:bookmarkStart w:id="23" w:name="_Toc462403900"/>
      <w:bookmarkStart w:id="24" w:name="_Toc462412480"/>
      <w:bookmarkStart w:id="25" w:name="_Toc462416970"/>
      <w:bookmarkStart w:id="26" w:name="_Toc462506280"/>
      <w:bookmarkStart w:id="27" w:name="_Toc462741391"/>
      <w:bookmarkStart w:id="28" w:name="_Toc463203430"/>
      <w:r>
        <w:t>Структура на дипломната работа</w:t>
      </w:r>
      <w:bookmarkEnd w:id="23"/>
      <w:bookmarkEnd w:id="24"/>
      <w:bookmarkEnd w:id="25"/>
      <w:bookmarkEnd w:id="26"/>
      <w:bookmarkEnd w:id="27"/>
      <w:bookmarkEnd w:id="28"/>
    </w:p>
    <w:p w14:paraId="2155D192" w14:textId="44C292A6" w:rsidR="00C9072E" w:rsidRPr="005A646D" w:rsidRDefault="008818FE" w:rsidP="00C9072E">
      <w:r>
        <w:rPr>
          <w:lang w:eastAsia="zh-CN"/>
        </w:rPr>
        <w:t>В следващата глава ще разгледаме съществуващите разработки в анализа на присъствието на общините във социалните мрежи. Ще се запознаем с подходи</w:t>
      </w:r>
      <w:r w:rsidR="00A93C72">
        <w:rPr>
          <w:lang w:eastAsia="zh-CN"/>
        </w:rPr>
        <w:t>т</w:t>
      </w:r>
      <w:r>
        <w:rPr>
          <w:lang w:eastAsia="zh-CN"/>
        </w:rPr>
        <w:t xml:space="preserve">е и методите, които те използват </w:t>
      </w:r>
      <w:r w:rsidR="00A93C72">
        <w:rPr>
          <w:lang w:eastAsia="zh-CN"/>
        </w:rPr>
        <w:t>, ще направим избор на критерии, по които да сравним резултатите и ще изберем най-подходящите за нашите цели. След това ще създадем концептуален модел. Ще опишем функционалните и не-функционални изисквания за нашето решение като за това ще помогне и създаването на бизнес процеси.</w:t>
      </w:r>
      <w:r w:rsidR="00370AB2">
        <w:rPr>
          <w:lang w:eastAsia="zh-CN"/>
        </w:rPr>
        <w:t xml:space="preserve"> Като следваща глава ще опишем как е проектирана системата. Ще се подберат най-подходящите технологии за нейната реализация на база сравнителен анализ , който е направен. Ще се опише общата архитектура, а в предпоследната глава ще се разгледа конкретната реализация, тестването на приложението и експерименталното му внедряване. Заключението ще включва обобщение на целите и задачите поставени в тази глава и насоките за бъдещо развитие на приложението. </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9" w:name="_Toc462403901"/>
      <w:bookmarkStart w:id="30" w:name="_Toc462412481"/>
      <w:r>
        <w:br w:type="page"/>
      </w:r>
    </w:p>
    <w:p w14:paraId="5BC2B08F" w14:textId="64EE5B77" w:rsidR="00FE622B" w:rsidRDefault="00EE1AFA" w:rsidP="00FE622B">
      <w:pPr>
        <w:pStyle w:val="Heading1"/>
      </w:pPr>
      <w:bookmarkStart w:id="31" w:name="_Toc462416971"/>
      <w:bookmarkStart w:id="32" w:name="_Toc462506281"/>
      <w:bookmarkStart w:id="33" w:name="_Toc462741392"/>
      <w:bookmarkStart w:id="34" w:name="_Toc463203431"/>
      <w:r w:rsidRPr="00EE1AFA">
        <w:lastRenderedPageBreak/>
        <w:t>Глава 2.</w:t>
      </w:r>
      <w:r>
        <w:t xml:space="preserve"> </w:t>
      </w:r>
      <w:r w:rsidR="00FE622B">
        <w:t xml:space="preserve">Преглед на съществуващите разработки в анализа на </w:t>
      </w:r>
      <w:r w:rsidR="008818FE">
        <w:t>присъствието на общините в</w:t>
      </w:r>
      <w:r w:rsidR="00FE622B">
        <w:t xml:space="preserve"> социални мрежи</w:t>
      </w:r>
      <w:bookmarkEnd w:id="29"/>
      <w:bookmarkEnd w:id="30"/>
      <w:bookmarkEnd w:id="31"/>
      <w:bookmarkEnd w:id="32"/>
      <w:bookmarkEnd w:id="33"/>
      <w:bookmarkEnd w:id="34"/>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5A646D">
            <w:rPr>
              <w:noProof/>
              <w:lang w:val="en-US" w:eastAsia="zh-CN"/>
            </w:rPr>
            <w:t xml:space="preserve"> </w:t>
          </w:r>
          <w:r w:rsidR="005A646D" w:rsidRPr="005A646D">
            <w:rPr>
              <w:noProof/>
              <w:lang w:val="en-US" w:eastAsia="zh-CN"/>
            </w:rPr>
            <w:t>(8)</w:t>
          </w:r>
          <w:r w:rsidR="00EB326B">
            <w:rPr>
              <w:lang w:eastAsia="zh-CN"/>
            </w:rPr>
            <w:fldChar w:fldCharType="end"/>
          </w:r>
        </w:sdtContent>
      </w:sdt>
      <w:r>
        <w:rPr>
          <w:lang w:eastAsia="zh-CN"/>
        </w:rPr>
        <w:t>.</w:t>
      </w:r>
    </w:p>
    <w:p w14:paraId="28FFE380" w14:textId="7C1EDABE" w:rsidR="009B111F" w:rsidRPr="009B111F" w:rsidRDefault="00FE622B" w:rsidP="00732B44">
      <w:pPr>
        <w:pStyle w:val="Heading2"/>
        <w:numPr>
          <w:ilvl w:val="0"/>
          <w:numId w:val="10"/>
        </w:numPr>
      </w:pPr>
      <w:bookmarkStart w:id="35" w:name="_Toc462403902"/>
      <w:bookmarkStart w:id="36" w:name="_Toc462412482"/>
      <w:bookmarkStart w:id="37" w:name="_Toc462416972"/>
      <w:bookmarkStart w:id="38" w:name="_Toc462506282"/>
      <w:bookmarkStart w:id="39" w:name="_Toc462741393"/>
      <w:bookmarkStart w:id="40" w:name="_Toc463203432"/>
      <w:r>
        <w:t>Основни дефиниции</w:t>
      </w:r>
      <w:bookmarkEnd w:id="35"/>
      <w:bookmarkEnd w:id="36"/>
      <w:bookmarkEnd w:id="37"/>
      <w:bookmarkEnd w:id="38"/>
      <w:bookmarkEnd w:id="39"/>
      <w:bookmarkEnd w:id="40"/>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5A646D">
            <w:rPr>
              <w:noProof/>
              <w:lang w:eastAsia="zh-CN"/>
            </w:rPr>
            <w:t>(8)</w:t>
          </w:r>
          <w:r w:rsidR="00DA6BAA">
            <w:rPr>
              <w:lang w:eastAsia="zh-CN"/>
            </w:rPr>
            <w:fldChar w:fldCharType="end"/>
          </w:r>
        </w:sdtContent>
      </w:sdt>
      <w:r w:rsidR="00DA6BAA">
        <w:rPr>
          <w:lang w:eastAsia="zh-CN"/>
        </w:rPr>
        <w:t>.</w:t>
      </w:r>
    </w:p>
    <w:p w14:paraId="3F1EFD73" w14:textId="435B9C17"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5A646D" w:rsidRPr="005A646D">
            <w:rPr>
              <w:noProof/>
              <w:lang w:val="en-US" w:eastAsia="zh-CN"/>
            </w:rPr>
            <w:t>(9)</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5A646D">
            <w:rPr>
              <w:noProof/>
              <w:lang w:eastAsia="zh-CN"/>
            </w:rPr>
            <w:t>(1)</w:t>
          </w:r>
          <w:r w:rsidR="004108C9">
            <w:rPr>
              <w:lang w:eastAsia="zh-CN"/>
            </w:rPr>
            <w:fldChar w:fldCharType="end"/>
          </w:r>
        </w:sdtContent>
      </w:sdt>
      <w:r w:rsidR="004108C9">
        <w:rPr>
          <w:lang w:eastAsia="zh-CN"/>
        </w:rPr>
        <w:t xml:space="preserve">, </w:t>
      </w:r>
      <w:r w:rsidR="001F579F">
        <w:rPr>
          <w:lang w:val="en-US" w:eastAsia="zh-CN"/>
        </w:rPr>
        <w:t>LinkedIn</w:t>
      </w:r>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r w:rsidR="001F579F">
        <w:rPr>
          <w:lang w:val="en-US" w:eastAsia="zh-CN"/>
        </w:rPr>
        <w:t>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3850475C"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5A646D" w:rsidRPr="005A646D">
            <w:rPr>
              <w:noProof/>
              <w:lang w:val="en-US" w:eastAsia="zh-CN"/>
            </w:rPr>
            <w:t>(10)</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1F579F">
        <w:rPr>
          <w:lang w:val="en-US" w:eastAsia="zh-CN"/>
        </w:rPr>
        <w:t>YouTube</w:t>
      </w:r>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1F579F">
        <w:rPr>
          <w:lang w:val="en-US" w:eastAsia="zh-CN"/>
        </w:rPr>
        <w:t>YouTube</w:t>
      </w:r>
      <w:r w:rsidR="005A69D8">
        <w:rPr>
          <w:lang w:val="en-US" w:eastAsia="zh-CN"/>
        </w:rPr>
        <w:t xml:space="preserve">, </w:t>
      </w:r>
      <w:r w:rsidR="005A69D8" w:rsidRPr="005A69D8">
        <w:rPr>
          <w:lang w:eastAsia="zh-CN"/>
        </w:rPr>
        <w:t>но със снимки</w:t>
      </w:r>
      <w:r w:rsidR="00F071DD">
        <w:rPr>
          <w:lang w:val="en-US" w:eastAsia="zh-CN"/>
        </w:rPr>
        <w:t>.</w:t>
      </w:r>
    </w:p>
    <w:p w14:paraId="369C5083" w14:textId="0D22ABFD" w:rsidR="00E15EF6" w:rsidRDefault="00E15EF6" w:rsidP="00E15EF6">
      <w:pPr>
        <w:pStyle w:val="Heading2"/>
        <w:rPr>
          <w:lang w:val="en-US"/>
        </w:rPr>
      </w:pPr>
      <w:bookmarkStart w:id="41" w:name="_Toc462403903"/>
      <w:bookmarkStart w:id="42" w:name="_Toc462412483"/>
      <w:bookmarkStart w:id="43" w:name="_Toc462416973"/>
      <w:bookmarkStart w:id="44" w:name="_Toc462506283"/>
      <w:bookmarkStart w:id="45" w:name="_Toc462741394"/>
      <w:bookmarkStart w:id="46" w:name="_Toc463203433"/>
      <w:r>
        <w:t xml:space="preserve">Дефиниции на присъствието на общини във </w:t>
      </w:r>
      <w:r>
        <w:rPr>
          <w:lang w:val="en-US"/>
        </w:rPr>
        <w:t>Facebook</w:t>
      </w:r>
      <w:bookmarkEnd w:id="41"/>
      <w:bookmarkEnd w:id="42"/>
      <w:bookmarkEnd w:id="43"/>
      <w:bookmarkEnd w:id="44"/>
      <w:bookmarkEnd w:id="45"/>
      <w:bookmarkEnd w:id="46"/>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5A646D" w:rsidRPr="005A646D">
            <w:rPr>
              <w:noProof/>
              <w:lang w:val="en-US" w:eastAsia="zh-CN"/>
            </w:rPr>
            <w:t>(11)</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0959F734" w:rsidR="008D512E" w:rsidRDefault="00655981" w:rsidP="00655981">
      <w:pPr>
        <w:pStyle w:val="Heading2"/>
      </w:pPr>
      <w:bookmarkStart w:id="47" w:name="_Toc462741395"/>
      <w:bookmarkStart w:id="48" w:name="_Toc463203434"/>
      <w:r>
        <w:t xml:space="preserve">Съществуващи решения и подходите и методите използвани в тях за </w:t>
      </w:r>
      <w:bookmarkEnd w:id="47"/>
      <w:r w:rsidR="00D14D0B">
        <w:t>анализ</w:t>
      </w:r>
      <w:r>
        <w:t xml:space="preserve"> на </w:t>
      </w:r>
      <w:r w:rsidR="00D14D0B">
        <w:t>присъствието на общините в социалните мрежи</w:t>
      </w:r>
      <w:bookmarkEnd w:id="48"/>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5A646D">
            <w:rPr>
              <w:noProof/>
              <w:lang w:eastAsia="zh-CN"/>
            </w:rPr>
            <w:t xml:space="preserve"> (12)</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Резултатите от направеното проучване показват, че </w:t>
      </w:r>
      <w:r w:rsidR="004B2B50">
        <w:rPr>
          <w:lang w:eastAsia="zh-CN"/>
        </w:rPr>
        <w:t xml:space="preserve">към </w:t>
      </w:r>
      <w:r w:rsidR="004B2B50">
        <w:rPr>
          <w:lang w:eastAsia="zh-CN"/>
        </w:rPr>
        <w:lastRenderedPageBreak/>
        <w:t xml:space="preserve">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5A646D">
            <w:rPr>
              <w:noProof/>
              <w:lang w:eastAsia="zh-CN"/>
            </w:rPr>
            <w:t>(12 стр.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5A646D">
            <w:rPr>
              <w:noProof/>
              <w:lang w:eastAsia="zh-CN"/>
            </w:rPr>
            <w:t xml:space="preserve"> (13)</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50D5A312" w14:textId="7DF61183" w:rsidR="00DE7DFA" w:rsidRPr="00A03A6C" w:rsidRDefault="003E3F56" w:rsidP="00A03A6C">
      <w:pPr>
        <w:rPr>
          <w:lang w:eastAsia="zh-CN"/>
        </w:rPr>
      </w:pPr>
      <w:r>
        <w:rPr>
          <w:lang w:eastAsia="zh-CN"/>
        </w:rPr>
        <w:t>Една от публикациите</w:t>
      </w:r>
      <w:sdt>
        <w:sdtPr>
          <w:rPr>
            <w:lang w:eastAsia="zh-CN"/>
          </w:rPr>
          <w:id w:val="-138269420"/>
          <w:citation/>
        </w:sdtPr>
        <w:sdtEnd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5A646D">
            <w:rPr>
              <w:noProof/>
              <w:lang w:eastAsia="zh-CN"/>
            </w:rPr>
            <w:t xml:space="preserve"> (12 стр.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2601CA">
        <w:t xml:space="preserve">Фигура </w:t>
      </w:r>
      <w:r w:rsidR="002601CA">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Pr>
          <w:lang w:eastAsia="zh-CN"/>
        </w:rPr>
        <w:t>„харесванията“ и  следенето на общинските страници от потребителите на социалната мрежа</w:t>
      </w:r>
      <w:r w:rsidR="002601CA">
        <w:rPr>
          <w:lang w:eastAsia="zh-CN"/>
        </w:rPr>
        <w:t>. Те</w:t>
      </w:r>
      <w:r>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3547C902" w14:textId="5B4E411F" w:rsidR="005449F3" w:rsidRPr="00A03A6C" w:rsidRDefault="00A03A6C" w:rsidP="00A03A6C">
      <w:pPr>
        <w:pStyle w:val="Caption"/>
        <w:rPr>
          <w:lang w:eastAsia="zh-CN"/>
        </w:rPr>
      </w:pPr>
      <w:bookmarkStart w:id="49" w:name="_Ref463100484"/>
      <w:bookmarkStart w:id="50" w:name="_Toc463203391"/>
      <w:r>
        <w:t xml:space="preserve">Фигура </w:t>
      </w:r>
      <w:r>
        <w:fldChar w:fldCharType="begin"/>
      </w:r>
      <w:r>
        <w:instrText xml:space="preserve"> SEQ Фигура \* ARABIC </w:instrText>
      </w:r>
      <w:r>
        <w:fldChar w:fldCharType="separate"/>
      </w:r>
      <w:r w:rsidR="005A3920">
        <w:rPr>
          <w:noProof/>
        </w:rPr>
        <w:t>1</w:t>
      </w:r>
      <w:r>
        <w:fldChar w:fldCharType="end"/>
      </w:r>
      <w:bookmarkEnd w:id="49"/>
      <w:r>
        <w:t xml:space="preserve">: Тенденциите в броя на харесванията на </w:t>
      </w:r>
      <w:r>
        <w:rPr>
          <w:lang w:val="en-US"/>
        </w:rPr>
        <w:t xml:space="preserve">Facebook </w:t>
      </w:r>
      <w:r>
        <w:t>страниците на мексиканските общини</w:t>
      </w:r>
      <w:bookmarkEnd w:id="50"/>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EndPr/>
        <w:sdtContent>
          <w:r>
            <w:rPr>
              <w:lang w:eastAsia="zh-CN"/>
            </w:rPr>
            <w:fldChar w:fldCharType="begin"/>
          </w:r>
          <w:r>
            <w:rPr>
              <w:lang w:val="en-US" w:eastAsia="zh-CN"/>
            </w:rPr>
            <w:instrText xml:space="preserve"> CITATION Red14 \l 1033 </w:instrText>
          </w:r>
          <w:r>
            <w:rPr>
              <w:lang w:eastAsia="zh-CN"/>
            </w:rPr>
            <w:fldChar w:fldCharType="separate"/>
          </w:r>
          <w:r w:rsidR="005A646D">
            <w:rPr>
              <w:noProof/>
              <w:lang w:val="en-US" w:eastAsia="zh-CN"/>
            </w:rPr>
            <w:t xml:space="preserve"> </w:t>
          </w:r>
          <w:r w:rsidR="005A646D" w:rsidRPr="005A646D">
            <w:rPr>
              <w:noProof/>
              <w:lang w:val="en-US" w:eastAsia="zh-CN"/>
            </w:rPr>
            <w:t>(14)</w:t>
          </w:r>
          <w:r>
            <w:rPr>
              <w:lang w:eastAsia="zh-CN"/>
            </w:rPr>
            <w:fldChar w:fldCharType="end"/>
          </w:r>
        </w:sdtContent>
      </w:sdt>
    </w:p>
    <w:p w14:paraId="66ABB3B9" w14:textId="5E739158"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2601CA">
        <w:t xml:space="preserve">Фигура </w:t>
      </w:r>
      <w:r w:rsidR="002601CA">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2601CA">
        <w:rPr>
          <w:lang w:eastAsia="zh-CN"/>
        </w:rPr>
        <w:t xml:space="preserve"> от тях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3603B44" w14:textId="284C8316" w:rsidR="00550D25" w:rsidRDefault="002601CA" w:rsidP="002601CA">
      <w:pPr>
        <w:pStyle w:val="Caption"/>
        <w:rPr>
          <w:lang w:eastAsia="zh-CN"/>
        </w:rPr>
      </w:pPr>
      <w:bookmarkStart w:id="51" w:name="_Ref463100831"/>
      <w:bookmarkStart w:id="52" w:name="_Toc463203392"/>
      <w:r>
        <w:t xml:space="preserve">Фигура </w:t>
      </w:r>
      <w:r>
        <w:fldChar w:fldCharType="begin"/>
      </w:r>
      <w:r>
        <w:instrText xml:space="preserve"> SEQ Фигура \* ARABIC </w:instrText>
      </w:r>
      <w:r>
        <w:fldChar w:fldCharType="separate"/>
      </w:r>
      <w:r w:rsidR="005A3920">
        <w:rPr>
          <w:noProof/>
        </w:rPr>
        <w:t>2</w:t>
      </w:r>
      <w:r>
        <w:fldChar w:fldCharType="end"/>
      </w:r>
      <w:bookmarkEnd w:id="51"/>
      <w:r>
        <w:rPr>
          <w:lang w:val="en-US"/>
        </w:rPr>
        <w:t xml:space="preserve">: </w:t>
      </w:r>
      <w:r>
        <w:t>Съотношението на използваните социални мрежи от общините в Онтарио</w:t>
      </w:r>
      <w:bookmarkEnd w:id="52"/>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w:t>
      </w:r>
      <w:r w:rsidR="00D26ADB">
        <w:rPr>
          <w:lang w:eastAsia="zh-CN"/>
        </w:rPr>
        <w:lastRenderedPageBreak/>
        <w:t>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EndPr/>
        <w:sdtContent>
          <w:r>
            <w:rPr>
              <w:lang w:eastAsia="zh-CN"/>
            </w:rPr>
            <w:fldChar w:fldCharType="begin"/>
          </w:r>
          <w:r>
            <w:rPr>
              <w:lang w:val="en-US" w:eastAsia="zh-CN"/>
            </w:rPr>
            <w:instrText xml:space="preserve"> CITATION Deb12 \l 1033 </w:instrText>
          </w:r>
          <w:r>
            <w:rPr>
              <w:lang w:eastAsia="zh-CN"/>
            </w:rPr>
            <w:fldChar w:fldCharType="separate"/>
          </w:r>
          <w:r w:rsidR="005A646D">
            <w:rPr>
              <w:noProof/>
              <w:lang w:val="en-US" w:eastAsia="zh-CN"/>
            </w:rPr>
            <w:t xml:space="preserve"> </w:t>
          </w:r>
          <w:r w:rsidR="005A646D" w:rsidRPr="005A646D">
            <w:rPr>
              <w:noProof/>
              <w:lang w:val="en-US" w:eastAsia="zh-CN"/>
            </w:rPr>
            <w:t>(15)</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EndPr/>
        <w:sdtContent>
          <w:r>
            <w:rPr>
              <w:lang w:eastAsia="zh-CN"/>
            </w:rPr>
            <w:fldChar w:fldCharType="begin"/>
          </w:r>
          <w:r>
            <w:rPr>
              <w:lang w:eastAsia="zh-CN"/>
            </w:rPr>
            <w:instrText xml:space="preserve">CITATION МЕС \l 1026 </w:instrText>
          </w:r>
          <w:r>
            <w:rPr>
              <w:lang w:eastAsia="zh-CN"/>
            </w:rPr>
            <w:fldChar w:fldCharType="separate"/>
          </w:r>
          <w:r w:rsidR="005A646D">
            <w:rPr>
              <w:noProof/>
              <w:lang w:eastAsia="zh-CN"/>
            </w:rPr>
            <w:t xml:space="preserve"> (16)</w:t>
          </w:r>
          <w:r>
            <w:rPr>
              <w:lang w:eastAsia="zh-CN"/>
            </w:rPr>
            <w:fldChar w:fldCharType="end"/>
          </w:r>
        </w:sdtContent>
      </w:sdt>
    </w:p>
    <w:p w14:paraId="4D3347DB" w14:textId="759BE86D" w:rsidR="00990685" w:rsidRDefault="00990685" w:rsidP="00056D95">
      <w:pPr>
        <w:rPr>
          <w:lang w:eastAsia="zh-CN"/>
        </w:rPr>
      </w:pPr>
      <w:r>
        <w:rPr>
          <w:lang w:eastAsia="zh-CN"/>
        </w:rPr>
        <w:lastRenderedPageBreak/>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End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5A646D">
            <w:rPr>
              <w:noProof/>
              <w:lang w:eastAsia="zh-CN"/>
            </w:rPr>
            <w:t xml:space="preserve"> (7)</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lastRenderedPageBreak/>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C9370A">
        <w:t xml:space="preserve">Фигура </w:t>
      </w:r>
      <w:r w:rsidR="00C9370A">
        <w:rPr>
          <w:noProof/>
        </w:rPr>
        <w:t>3</w:t>
      </w:r>
      <w:r w:rsidR="00C9370A">
        <w:rPr>
          <w:lang w:eastAsia="zh-CN"/>
        </w:rPr>
        <w:fldChar w:fldCharType="end"/>
      </w:r>
      <w:r w:rsidR="00C9370A">
        <w:rPr>
          <w:lang w:eastAsia="zh-CN"/>
        </w:rPr>
        <w:t xml:space="preserve"> </w:t>
      </w:r>
      <w:r w:rsidRPr="00F52F63">
        <w:rPr>
          <w:lang w:eastAsia="zh-CN"/>
        </w:rPr>
        <w:t>разделя Facebook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3E5BC3" w14:textId="6F2BE85E" w:rsidR="00F52F63" w:rsidRPr="00F52F63" w:rsidRDefault="00C9370A" w:rsidP="00C9370A">
      <w:pPr>
        <w:pStyle w:val="Caption"/>
        <w:rPr>
          <w:lang w:eastAsia="bg-BG"/>
        </w:rPr>
      </w:pPr>
      <w:bookmarkStart w:id="53" w:name="_Ref463101097"/>
      <w:bookmarkStart w:id="54" w:name="_Toc463203393"/>
      <w:r>
        <w:t xml:space="preserve">Фигура </w:t>
      </w:r>
      <w:r>
        <w:fldChar w:fldCharType="begin"/>
      </w:r>
      <w:r>
        <w:instrText xml:space="preserve"> SEQ Фигура \* ARABIC </w:instrText>
      </w:r>
      <w:r>
        <w:fldChar w:fldCharType="separate"/>
      </w:r>
      <w:r w:rsidR="005A3920">
        <w:rPr>
          <w:noProof/>
        </w:rPr>
        <w:t>3</w:t>
      </w:r>
      <w:r>
        <w:fldChar w:fldCharType="end"/>
      </w:r>
      <w:bookmarkEnd w:id="53"/>
      <w:r>
        <w:t xml:space="preserve">: </w:t>
      </w:r>
      <w:r w:rsidRPr="009C2B7A">
        <w:t>показва, че по-малко от половината Facebook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 .</w:t>
      </w:r>
      <w:bookmarkEnd w:id="54"/>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r w:rsidRPr="00F52F63">
        <w:rPr>
          <w:lang w:val="en-US"/>
        </w:rPr>
        <w:t>acebook</w:t>
      </w:r>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w:t>
      </w:r>
      <w:r w:rsidRPr="00F52F63">
        <w:lastRenderedPageBreak/>
        <w:t>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lang w:val="en-US"/>
        </w:rPr>
        <w:t>acebook</w:t>
      </w:r>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9F1E579"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C9370A">
        <w:t xml:space="preserve">Фигура </w:t>
      </w:r>
      <w:r w:rsidR="00C9370A">
        <w:rPr>
          <w:noProof/>
        </w:rPr>
        <w:t>4</w:t>
      </w:r>
      <w:r w:rsidR="00C9370A">
        <w:fldChar w:fldCharType="end"/>
      </w:r>
      <w:r w:rsidRPr="00F52F63">
        <w:t>. Добавянето му е от значение не само за бързото и лесно информиране на F</w:t>
      </w:r>
      <w:r w:rsidRPr="00F52F63">
        <w:rPr>
          <w:lang w:val="en-US"/>
        </w:rPr>
        <w:t>acebook</w:t>
      </w:r>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lastRenderedPageBreak/>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CF521" w14:textId="00DEC42A" w:rsidR="00F52F63" w:rsidRPr="00F52F63" w:rsidRDefault="00C9370A" w:rsidP="00C9370A">
      <w:pPr>
        <w:pStyle w:val="Caption"/>
      </w:pPr>
      <w:bookmarkStart w:id="55" w:name="_Ref463101188"/>
      <w:bookmarkStart w:id="56" w:name="_Toc463203394"/>
      <w:r>
        <w:t xml:space="preserve">Фигура </w:t>
      </w:r>
      <w:r>
        <w:fldChar w:fldCharType="begin"/>
      </w:r>
      <w:r>
        <w:instrText xml:space="preserve"> SEQ Фигура \* ARABIC </w:instrText>
      </w:r>
      <w:r>
        <w:fldChar w:fldCharType="separate"/>
      </w:r>
      <w:r w:rsidR="005A3920">
        <w:rPr>
          <w:noProof/>
        </w:rPr>
        <w:t>4</w:t>
      </w:r>
      <w:r>
        <w:fldChar w:fldCharType="end"/>
      </w:r>
      <w:bookmarkEnd w:id="55"/>
      <w:r>
        <w:t xml:space="preserve">: </w:t>
      </w:r>
      <w:r w:rsidRPr="000734E1">
        <w:t>показва, че огромна част от създателите на страници разбират важността на раздел „Относно.“</w:t>
      </w:r>
      <w:bookmarkEnd w:id="56"/>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599D3715"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C9370A">
        <w:t xml:space="preserve">Фигура </w:t>
      </w:r>
      <w:r w:rsidR="00C9370A">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DF5004" w14:textId="2398D6BE" w:rsidR="007F3367" w:rsidRDefault="00C9370A" w:rsidP="00C9370A">
      <w:pPr>
        <w:pStyle w:val="Caption"/>
        <w:rPr>
          <w:lang w:eastAsia="zh-CN"/>
        </w:rPr>
      </w:pPr>
      <w:bookmarkStart w:id="57" w:name="_Ref463101362"/>
      <w:bookmarkStart w:id="58" w:name="_Toc463203395"/>
      <w:r>
        <w:t xml:space="preserve">Фигура </w:t>
      </w:r>
      <w:r>
        <w:fldChar w:fldCharType="begin"/>
      </w:r>
      <w:r>
        <w:instrText xml:space="preserve"> SEQ Фигура \* ARABIC </w:instrText>
      </w:r>
      <w:r>
        <w:fldChar w:fldCharType="separate"/>
      </w:r>
      <w:r w:rsidR="005A3920">
        <w:rPr>
          <w:noProof/>
        </w:rPr>
        <w:t>5</w:t>
      </w:r>
      <w:r>
        <w:fldChar w:fldCharType="end"/>
      </w:r>
      <w:bookmarkEnd w:id="57"/>
      <w:r>
        <w:t xml:space="preserve">: Съотношението на българските общини, които са задали кратко име във </w:t>
      </w:r>
      <w:r>
        <w:rPr>
          <w:lang w:val="en-US"/>
        </w:rPr>
        <w:t xml:space="preserve">Facebook </w:t>
      </w:r>
      <w:r>
        <w:t>страницата си</w:t>
      </w:r>
      <w:bookmarkEnd w:id="58"/>
    </w:p>
    <w:p w14:paraId="6C712DF5" w14:textId="6B2935C8" w:rsidR="007F3367" w:rsidRDefault="007F3367" w:rsidP="00784B43">
      <w:pPr>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lastRenderedPageBreak/>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EndPr/>
        <w:sdtContent>
          <w:r>
            <w:rPr>
              <w:lang w:eastAsia="zh-CN"/>
            </w:rPr>
            <w:fldChar w:fldCharType="begin"/>
          </w:r>
          <w:r>
            <w:rPr>
              <w:lang w:val="en-US" w:eastAsia="zh-CN"/>
            </w:rPr>
            <w:instrText xml:space="preserve"> CITATION Mic16 \l 1033 </w:instrText>
          </w:r>
          <w:r>
            <w:rPr>
              <w:lang w:eastAsia="zh-CN"/>
            </w:rPr>
            <w:fldChar w:fldCharType="separate"/>
          </w:r>
          <w:r w:rsidR="005A646D">
            <w:rPr>
              <w:noProof/>
              <w:lang w:val="en-US" w:eastAsia="zh-CN"/>
            </w:rPr>
            <w:t xml:space="preserve"> </w:t>
          </w:r>
          <w:r w:rsidR="005A646D" w:rsidRPr="005A646D">
            <w:rPr>
              <w:noProof/>
              <w:lang w:val="en-US" w:eastAsia="zh-CN"/>
            </w:rPr>
            <w:t>(17)</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6348C3C6" w:rsidR="00FB641B" w:rsidRDefault="00FB641B" w:rsidP="00FB641B">
      <w:pPr>
        <w:pStyle w:val="Heading2"/>
      </w:pPr>
      <w:bookmarkStart w:id="59" w:name="_Toc462741396"/>
      <w:bookmarkStart w:id="60" w:name="_Toc463203435"/>
      <w:r>
        <w:t>Избор на критерии за сравнение и сравнителен анализ на решения и методи</w:t>
      </w:r>
      <w:bookmarkEnd w:id="59"/>
      <w:bookmarkEnd w:id="60"/>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3BDD968"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8600D0">
        <w:t xml:space="preserve">Таблица </w:t>
      </w:r>
      <w:r w:rsidR="008600D0">
        <w:rPr>
          <w:noProof/>
        </w:rPr>
        <w:t>1</w:t>
      </w:r>
      <w:r w:rsidR="008600D0">
        <w:rPr>
          <w:lang w:eastAsia="zh-CN"/>
        </w:rPr>
        <w:fldChar w:fldCharType="end"/>
      </w:r>
    </w:p>
    <w:tbl>
      <w:tblPr>
        <w:tblStyle w:val="GridTable7Colorful"/>
        <w:tblW w:w="9090" w:type="dxa"/>
        <w:tblInd w:w="-284" w:type="dxa"/>
        <w:tblLayout w:type="fixed"/>
        <w:tblLook w:val="04A0" w:firstRow="1" w:lastRow="0" w:firstColumn="1" w:lastColumn="0" w:noHBand="0" w:noVBand="1"/>
      </w:tblPr>
      <w:tblGrid>
        <w:gridCol w:w="1277"/>
        <w:gridCol w:w="1270"/>
        <w:gridCol w:w="1276"/>
        <w:gridCol w:w="1701"/>
        <w:gridCol w:w="3566"/>
      </w:tblGrid>
      <w:tr w:rsidR="00D51C4E" w14:paraId="54A27C7F" w14:textId="77777777" w:rsidTr="004F29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7" w:type="dxa"/>
          </w:tcPr>
          <w:p w14:paraId="3DE89594" w14:textId="102C08DA" w:rsidR="00223838" w:rsidRPr="004F2904" w:rsidRDefault="00D51C4E" w:rsidP="00D51C4E">
            <w:pPr>
              <w:ind w:firstLine="0"/>
              <w:rPr>
                <w:sz w:val="22"/>
                <w:lang w:eastAsia="zh-CN"/>
              </w:rPr>
            </w:pPr>
            <w:r w:rsidRPr="004F2904">
              <w:rPr>
                <w:sz w:val="22"/>
                <w:lang w:eastAsia="zh-CN"/>
              </w:rPr>
              <w:t>Страна/ Регион</w:t>
            </w:r>
          </w:p>
        </w:tc>
        <w:tc>
          <w:tcPr>
            <w:tcW w:w="1270" w:type="dxa"/>
          </w:tcPr>
          <w:p w14:paraId="1EBF20BD" w14:textId="06150839" w:rsidR="00223838" w:rsidRPr="004F2904" w:rsidRDefault="004F2904"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Брой хора участвали в събиране</w:t>
            </w:r>
            <w:r w:rsidR="00D51C4E" w:rsidRPr="004F2904">
              <w:rPr>
                <w:sz w:val="22"/>
                <w:lang w:eastAsia="zh-CN"/>
              </w:rPr>
              <w:t xml:space="preserve"> на данните</w:t>
            </w:r>
          </w:p>
        </w:tc>
        <w:tc>
          <w:tcPr>
            <w:tcW w:w="1276" w:type="dxa"/>
          </w:tcPr>
          <w:p w14:paraId="2557C190" w14:textId="5854F840" w:rsidR="00223838" w:rsidRPr="004F2904" w:rsidRDefault="00D51C4E"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4F2904" w:rsidRPr="004F2904">
              <w:rPr>
                <w:sz w:val="22"/>
                <w:lang w:eastAsia="zh-CN"/>
              </w:rPr>
              <w:t>общини</w:t>
            </w:r>
          </w:p>
        </w:tc>
        <w:tc>
          <w:tcPr>
            <w:tcW w:w="1701" w:type="dxa"/>
          </w:tcPr>
          <w:p w14:paraId="32A96F0E" w14:textId="5612630E" w:rsidR="00223838" w:rsidRPr="004F2904" w:rsidRDefault="00D51C4E" w:rsidP="00606A3D">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Начин на събиране на информацията</w:t>
            </w:r>
          </w:p>
        </w:tc>
        <w:tc>
          <w:tcPr>
            <w:tcW w:w="3566" w:type="dxa"/>
          </w:tcPr>
          <w:p w14:paraId="29163957" w14:textId="2D5DEB3A" w:rsidR="00223838" w:rsidRPr="004F2904" w:rsidRDefault="00704D65" w:rsidP="00704D65">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635160" w:rsidRPr="004F2904">
              <w:rPr>
                <w:sz w:val="22"/>
                <w:lang w:eastAsia="zh-CN"/>
              </w:rPr>
              <w:t>и</w:t>
            </w:r>
            <w:r w:rsidR="00D51C4E" w:rsidRPr="004F2904">
              <w:rPr>
                <w:sz w:val="22"/>
                <w:lang w:eastAsia="zh-CN"/>
              </w:rPr>
              <w:t>зследвани области на представянето</w:t>
            </w:r>
          </w:p>
        </w:tc>
      </w:tr>
      <w:tr w:rsidR="00D51C4E" w14:paraId="028FBC4C"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69D5E067" w14:textId="7621E698" w:rsidR="00D51C4E" w:rsidRDefault="00D51C4E" w:rsidP="00606A3D">
            <w:pPr>
              <w:ind w:firstLine="0"/>
              <w:rPr>
                <w:lang w:eastAsia="zh-CN"/>
              </w:rPr>
            </w:pPr>
            <w:r w:rsidRPr="004F2904">
              <w:rPr>
                <w:sz w:val="22"/>
                <w:lang w:eastAsia="zh-CN"/>
              </w:rPr>
              <w:t>Западна Европа</w:t>
            </w:r>
          </w:p>
        </w:tc>
        <w:tc>
          <w:tcPr>
            <w:tcW w:w="127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276"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75 общини в </w:t>
            </w:r>
            <w:r>
              <w:rPr>
                <w:lang w:eastAsia="zh-CN"/>
              </w:rPr>
              <w:lastRenderedPageBreak/>
              <w:t>15 страни</w:t>
            </w:r>
          </w:p>
        </w:tc>
        <w:tc>
          <w:tcPr>
            <w:tcW w:w="1701"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 xml:space="preserve">Чрез наблюдение </w:t>
            </w:r>
            <w:r>
              <w:rPr>
                <w:lang w:eastAsia="zh-CN"/>
              </w:rPr>
              <w:lastRenderedPageBreak/>
              <w:t xml:space="preserve">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30ADA93B" w14:textId="6C0BCC75" w:rsidR="00D51C4E" w:rsidRDefault="00D51C4E" w:rsidP="00606A3D">
            <w:pPr>
              <w:ind w:firstLine="0"/>
              <w:rPr>
                <w:lang w:eastAsia="zh-CN"/>
              </w:rPr>
            </w:pPr>
            <w:r>
              <w:rPr>
                <w:lang w:eastAsia="zh-CN"/>
              </w:rPr>
              <w:lastRenderedPageBreak/>
              <w:t>САЩ</w:t>
            </w:r>
          </w:p>
        </w:tc>
        <w:tc>
          <w:tcPr>
            <w:tcW w:w="127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276"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1701" w:type="dxa"/>
          </w:tcPr>
          <w:p w14:paraId="4110345A" w14:textId="584D4F99"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3566"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788EEF52" w14:textId="3ACA76E3" w:rsidR="00223838" w:rsidRDefault="00D51C4E" w:rsidP="00606A3D">
            <w:pPr>
              <w:ind w:firstLine="0"/>
              <w:rPr>
                <w:lang w:eastAsia="zh-CN"/>
              </w:rPr>
            </w:pPr>
            <w:r>
              <w:rPr>
                <w:lang w:eastAsia="zh-CN"/>
              </w:rPr>
              <w:t>Мексико</w:t>
            </w:r>
          </w:p>
        </w:tc>
        <w:tc>
          <w:tcPr>
            <w:tcW w:w="127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276"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1701"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3566"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157DC850" w14:textId="19398FC4" w:rsidR="00223838" w:rsidRDefault="00D51C4E" w:rsidP="00606A3D">
            <w:pPr>
              <w:ind w:firstLine="0"/>
              <w:rPr>
                <w:lang w:eastAsia="zh-CN"/>
              </w:rPr>
            </w:pPr>
            <w:r>
              <w:rPr>
                <w:lang w:eastAsia="zh-CN"/>
              </w:rPr>
              <w:t>Онтарио (Канада)</w:t>
            </w:r>
          </w:p>
        </w:tc>
        <w:tc>
          <w:tcPr>
            <w:tcW w:w="127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276"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1701"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съответното представяне </w:t>
            </w:r>
            <w:r>
              <w:rPr>
                <w:lang w:eastAsia="zh-CN"/>
              </w:rPr>
              <w:t xml:space="preserve"> на </w:t>
            </w:r>
            <w:r>
              <w:rPr>
                <w:lang w:eastAsia="zh-CN"/>
              </w:rPr>
              <w:lastRenderedPageBreak/>
              <w:t>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3566"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общини използващи 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 xml:space="preserve">Процентно отношение на общините с един или повече </w:t>
            </w:r>
            <w:r w:rsidR="0044311A">
              <w:rPr>
                <w:lang w:eastAsia="zh-CN"/>
              </w:rPr>
              <w:lastRenderedPageBreak/>
              <w:t>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151B2130" w14:textId="36051434" w:rsidR="00223838" w:rsidRDefault="00D51C4E" w:rsidP="00606A3D">
            <w:pPr>
              <w:ind w:firstLine="0"/>
              <w:rPr>
                <w:lang w:eastAsia="zh-CN"/>
              </w:rPr>
            </w:pPr>
            <w:r>
              <w:rPr>
                <w:lang w:eastAsia="zh-CN"/>
              </w:rPr>
              <w:lastRenderedPageBreak/>
              <w:t>Италия</w:t>
            </w:r>
          </w:p>
        </w:tc>
        <w:tc>
          <w:tcPr>
            <w:tcW w:w="127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276"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1701"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w:t>
            </w:r>
            <w:r>
              <w:rPr>
                <w:lang w:eastAsia="zh-CN"/>
              </w:rPr>
              <w:lastRenderedPageBreak/>
              <w:t xml:space="preserve">потребителите кум общинските </w:t>
            </w:r>
            <w:r w:rsidR="00AD5B4A">
              <w:rPr>
                <w:lang w:eastAsia="zh-CN"/>
              </w:rPr>
              <w:t>страници</w:t>
            </w:r>
          </w:p>
        </w:tc>
      </w:tr>
      <w:tr w:rsidR="00D51C4E" w14:paraId="26C64D8E"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7F42493E" w14:textId="15685AA3" w:rsidR="00223838" w:rsidRDefault="00D51C4E" w:rsidP="00606A3D">
            <w:pPr>
              <w:ind w:firstLine="0"/>
              <w:rPr>
                <w:lang w:eastAsia="zh-CN"/>
              </w:rPr>
            </w:pPr>
            <w:r w:rsidRPr="004F2904">
              <w:rPr>
                <w:sz w:val="22"/>
                <w:lang w:eastAsia="zh-CN"/>
              </w:rPr>
              <w:lastRenderedPageBreak/>
              <w:t>България</w:t>
            </w:r>
          </w:p>
        </w:tc>
        <w:tc>
          <w:tcPr>
            <w:tcW w:w="127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276"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1701"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8600D0">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0AB73A9C" w:rsidR="00223838" w:rsidRDefault="008600D0" w:rsidP="008600D0">
      <w:pPr>
        <w:pStyle w:val="Caption"/>
        <w:rPr>
          <w:lang w:eastAsia="zh-CN"/>
        </w:rPr>
      </w:pPr>
      <w:bookmarkStart w:id="61" w:name="_Ref463101891"/>
      <w:r>
        <w:t xml:space="preserve">Таблица </w:t>
      </w:r>
      <w:r>
        <w:fldChar w:fldCharType="begin"/>
      </w:r>
      <w:r>
        <w:instrText xml:space="preserve"> SEQ Таблица \* ARABIC </w:instrText>
      </w:r>
      <w:r>
        <w:fldChar w:fldCharType="separate"/>
      </w:r>
      <w:r>
        <w:rPr>
          <w:noProof/>
        </w:rPr>
        <w:t>1</w:t>
      </w:r>
      <w:r>
        <w:fldChar w:fldCharType="end"/>
      </w:r>
      <w:bookmarkEnd w:id="61"/>
      <w:r>
        <w:t>: Сравнителен анализ на решенията на база избраните критерии</w:t>
      </w:r>
    </w:p>
    <w:p w14:paraId="74557670" w14:textId="1F072480" w:rsidR="006A3752" w:rsidRDefault="006A3752" w:rsidP="00606A3D">
      <w:pPr>
        <w:rPr>
          <w:lang w:eastAsia="zh-CN"/>
        </w:rPr>
      </w:pPr>
      <w:r>
        <w:rPr>
          <w:lang w:eastAsia="zh-CN"/>
        </w:rPr>
        <w:lastRenderedPageBreak/>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54D5D932" w:rsidR="00FB641B" w:rsidRDefault="00FB641B" w:rsidP="00FB641B">
      <w:pPr>
        <w:pStyle w:val="Heading2"/>
      </w:pPr>
      <w:bookmarkStart w:id="62" w:name="_Toc462741397"/>
      <w:bookmarkStart w:id="63" w:name="_Toc463203436"/>
      <w:r>
        <w:t>Изводи</w:t>
      </w:r>
      <w:bookmarkEnd w:id="62"/>
      <w:bookmarkEnd w:id="63"/>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472CDD53" w14:textId="77777777" w:rsidR="00B534A3"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ангажираност</w:t>
      </w:r>
      <w:r w:rsidR="006A2E1A">
        <w:rPr>
          <w:lang w:eastAsia="zh-CN"/>
        </w:rPr>
        <w:t>та на тълпата</w:t>
      </w:r>
      <w:r w:rsidR="00217729">
        <w:rPr>
          <w:lang w:eastAsia="zh-CN"/>
        </w:rPr>
        <w:t xml:space="preserve">(англ.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Затова и езикът, който се използва във уеб приложението е английски,</w:t>
      </w:r>
      <w:r w:rsidR="006A2E1A">
        <w:rPr>
          <w:lang w:eastAsia="zh-CN"/>
        </w:rPr>
        <w:t xml:space="preserve"> </w:t>
      </w:r>
      <w:r w:rsidR="00865FD8">
        <w:rPr>
          <w:lang w:eastAsia="zh-CN"/>
        </w:rPr>
        <w:t xml:space="preserve">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w:t>
      </w:r>
      <w:r w:rsidR="006A2E1A">
        <w:rPr>
          <w:lang w:eastAsia="zh-CN"/>
        </w:rPr>
        <w:t xml:space="preserve">Информация </w:t>
      </w:r>
      <w:r w:rsidR="006A2E1A">
        <w:rPr>
          <w:lang w:eastAsia="zh-CN"/>
        </w:rPr>
        <w:lastRenderedPageBreak/>
        <w:t xml:space="preserve">относно това кои са общините, кои са техните области и броя на </w:t>
      </w:r>
      <w:r w:rsidR="009924FF">
        <w:rPr>
          <w:lang w:eastAsia="zh-CN"/>
        </w:rPr>
        <w:t xml:space="preserve">населението се взема от националния статистически институт на съответната държава. Чрез търсене в интернет се намират официалния сайт на общината и съответното й представяне във </w:t>
      </w:r>
      <w:r w:rsidR="009924FF">
        <w:rPr>
          <w:lang w:val="en-US" w:eastAsia="zh-CN"/>
        </w:rPr>
        <w:t xml:space="preserve">Facebook. </w:t>
      </w:r>
    </w:p>
    <w:p w14:paraId="18DA291A" w14:textId="77777777" w:rsidR="00B534A3" w:rsidRDefault="009924FF" w:rsidP="00784B43">
      <w:pPr>
        <w:rPr>
          <w:lang w:eastAsia="zh-CN"/>
        </w:rPr>
      </w:pPr>
      <w:r>
        <w:rPr>
          <w:lang w:eastAsia="zh-CN"/>
        </w:rPr>
        <w:t xml:space="preserve">Типът на представяне в социалната мрежа бива няколко вида. Общините може да са създали </w:t>
      </w:r>
      <w:r>
        <w:rPr>
          <w:lang w:val="en-US" w:eastAsia="zh-CN"/>
        </w:rPr>
        <w:t xml:space="preserve">Facebook </w:t>
      </w:r>
      <w:r>
        <w:rPr>
          <w:lang w:eastAsia="zh-CN"/>
        </w:rPr>
        <w:t xml:space="preserve">страници, ако тези страници съдържат някаква релевантна информация за самата община(като уеб сайт на общината, телефон за връзка, адрес на електронна поща), биват типизирани като „Официални страници“(в приложението: </w:t>
      </w:r>
      <w:r>
        <w:rPr>
          <w:lang w:val="en-US" w:eastAsia="zh-CN"/>
        </w:rPr>
        <w:t>Official Page)</w:t>
      </w:r>
      <w:r>
        <w:rPr>
          <w:lang w:eastAsia="zh-CN"/>
        </w:rPr>
        <w:t xml:space="preserve">. Ако не е представена никаква информация свързана със съответната община, страниците във </w:t>
      </w:r>
      <w:r>
        <w:rPr>
          <w:lang w:val="en-US" w:eastAsia="zh-CN"/>
        </w:rPr>
        <w:t>Facebook</w:t>
      </w:r>
      <w:r>
        <w:rPr>
          <w:lang w:eastAsia="zh-CN"/>
        </w:rPr>
        <w:t xml:space="preserve"> влизат в категорията „Други“(в приложението: </w:t>
      </w:r>
      <w:r>
        <w:rPr>
          <w:lang w:val="en-US" w:eastAsia="zh-CN"/>
        </w:rPr>
        <w:t>Other)</w:t>
      </w:r>
      <w:r>
        <w:rPr>
          <w:lang w:eastAsia="zh-CN"/>
        </w:rPr>
        <w:t xml:space="preserve"> За общини, които са създали профил вместо страници има категория „Общински профил“(в приложението </w:t>
      </w:r>
      <w:r>
        <w:rPr>
          <w:lang w:val="en-US" w:eastAsia="zh-CN"/>
        </w:rPr>
        <w:t xml:space="preserve">Municipality profile). </w:t>
      </w:r>
      <w:r>
        <w:rPr>
          <w:lang w:eastAsia="zh-CN"/>
        </w:rPr>
        <w:t xml:space="preserve">А тези от общините, които са представени в социалната режа само чрез </w:t>
      </w:r>
      <w:r w:rsidR="000916B1">
        <w:rPr>
          <w:lang w:eastAsia="zh-CN"/>
        </w:rPr>
        <w:t>профила</w:t>
      </w:r>
      <w:r>
        <w:rPr>
          <w:lang w:eastAsia="zh-CN"/>
        </w:rPr>
        <w:t xml:space="preserve"> на </w:t>
      </w:r>
      <w:r w:rsidR="000916B1">
        <w:rPr>
          <w:lang w:eastAsia="zh-CN"/>
        </w:rPr>
        <w:t xml:space="preserve">кмета, влизат в категорията „Профил на кмета“ (в приложението: </w:t>
      </w:r>
      <w:r w:rsidR="000916B1">
        <w:rPr>
          <w:lang w:val="en-US" w:eastAsia="zh-CN"/>
        </w:rPr>
        <w:t xml:space="preserve">Mayor profile). </w:t>
      </w:r>
      <w:r w:rsidR="000916B1">
        <w:rPr>
          <w:lang w:eastAsia="zh-CN"/>
        </w:rPr>
        <w:t>За общините представени чрез общинско звено(отдел), създадената категория е „Страница на</w:t>
      </w:r>
      <w:r w:rsidR="00217729">
        <w:rPr>
          <w:lang w:eastAsia="zh-CN"/>
        </w:rPr>
        <w:t xml:space="preserve"> </w:t>
      </w:r>
      <w:r w:rsidR="000916B1">
        <w:rPr>
          <w:lang w:eastAsia="zh-CN"/>
        </w:rPr>
        <w:t xml:space="preserve">отдел“(в приложението: </w:t>
      </w:r>
      <w:r w:rsidR="00B534A3">
        <w:rPr>
          <w:lang w:val="en-US" w:eastAsia="zh-CN"/>
        </w:rPr>
        <w:t>Depart</w:t>
      </w:r>
      <w:r w:rsidR="000916B1">
        <w:rPr>
          <w:lang w:val="en-US" w:eastAsia="zh-CN"/>
        </w:rPr>
        <w:t>mental page)</w:t>
      </w:r>
      <w:r w:rsidR="000916B1">
        <w:rPr>
          <w:lang w:eastAsia="zh-CN"/>
        </w:rPr>
        <w:t xml:space="preserve">. </w:t>
      </w:r>
    </w:p>
    <w:p w14:paraId="5C382217" w14:textId="6EA7533F" w:rsidR="00EC0F32" w:rsidRPr="00865FD8" w:rsidRDefault="000916B1" w:rsidP="00784B43">
      <w:pPr>
        <w:rPr>
          <w:lang w:val="en-US" w:eastAsia="zh-CN"/>
        </w:rPr>
      </w:pPr>
      <w:r>
        <w:rPr>
          <w:lang w:eastAsia="zh-CN"/>
        </w:rPr>
        <w:t>П</w:t>
      </w:r>
      <w:r w:rsidR="00217729">
        <w:rPr>
          <w:lang w:eastAsia="zh-CN"/>
        </w:rPr>
        <w:t>роцес</w:t>
      </w:r>
      <w:r>
        <w:rPr>
          <w:lang w:eastAsia="zh-CN"/>
        </w:rPr>
        <w:t>ът</w:t>
      </w:r>
      <w:r w:rsidR="00217729">
        <w:rPr>
          <w:lang w:eastAsia="zh-CN"/>
        </w:rPr>
        <w:t xml:space="preserve"> по </w:t>
      </w:r>
      <w:r>
        <w:rPr>
          <w:lang w:eastAsia="zh-CN"/>
        </w:rPr>
        <w:t>добавяне на публикации в приложението е</w:t>
      </w:r>
      <w:r w:rsidR="00217729">
        <w:rPr>
          <w:lang w:eastAsia="zh-CN"/>
        </w:rPr>
        <w:t xml:space="preserve">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r w:rsidR="006A2E1A">
        <w:rPr>
          <w:lang w:eastAsia="zh-CN"/>
        </w:rPr>
        <w:t xml:space="preserve"> </w:t>
      </w:r>
    </w:p>
    <w:p w14:paraId="0929ABA0" w14:textId="7CDDD8BB" w:rsidR="008D512E" w:rsidRPr="0021340A" w:rsidRDefault="008D512E" w:rsidP="0021340A">
      <w:pPr>
        <w:spacing w:line="259" w:lineRule="auto"/>
        <w:jc w:val="left"/>
        <w:rPr>
          <w:b/>
          <w:sz w:val="36"/>
        </w:rPr>
      </w:pPr>
    </w:p>
    <w:p w14:paraId="33CA6A5F" w14:textId="1F51BB66" w:rsidR="00EE3C98" w:rsidRDefault="004C2A8B" w:rsidP="007B5457">
      <w:pPr>
        <w:pStyle w:val="Heading1"/>
      </w:pPr>
      <w:bookmarkStart w:id="64" w:name="_Toc462403904"/>
      <w:bookmarkStart w:id="65" w:name="_Toc462412484"/>
      <w:bookmarkStart w:id="66" w:name="_Toc462416974"/>
      <w:bookmarkStart w:id="67" w:name="_Toc462506284"/>
      <w:bookmarkStart w:id="68" w:name="_Toc462741398"/>
      <w:bookmarkStart w:id="69" w:name="_Toc463203437"/>
      <w:r>
        <w:t>Глава 3.</w:t>
      </w:r>
      <w:bookmarkEnd w:id="64"/>
      <w:r>
        <w:t xml:space="preserve"> </w:t>
      </w:r>
      <w:bookmarkStart w:id="70" w:name="_Toc462403905"/>
      <w:r>
        <w:t>Анализ на изискванията към решението</w:t>
      </w:r>
      <w:bookmarkEnd w:id="65"/>
      <w:bookmarkEnd w:id="66"/>
      <w:bookmarkEnd w:id="67"/>
      <w:bookmarkEnd w:id="68"/>
      <w:bookmarkEnd w:id="69"/>
      <w:bookmarkEnd w:id="70"/>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lastRenderedPageBreak/>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71" w:name="_Toc462741399"/>
      <w:bookmarkStart w:id="72" w:name="_Toc463203438"/>
      <w:bookmarkStart w:id="73" w:name="_Toc462506285"/>
      <w:bookmarkStart w:id="74" w:name="_Toc462403906"/>
      <w:bookmarkStart w:id="75" w:name="_Toc462412485"/>
      <w:bookmarkStart w:id="76" w:name="_Toc462416975"/>
      <w:r>
        <w:t>Концептуален модел</w:t>
      </w:r>
      <w:bookmarkEnd w:id="71"/>
      <w:bookmarkEnd w:id="72"/>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12ED9C5C" w14:textId="77777777" w:rsidR="005A3920" w:rsidRPr="00383440" w:rsidRDefault="005A3920" w:rsidP="00176B2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7"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" stroked="f">
                <v:textbox style="mso-fit-shape-to-text:t" inset="0,0,0,0">
                  <w:txbxContent>
                    <w:p w14:paraId="12ED9C5C" w14:textId="77777777" w:rsidR="005A3920" w:rsidRPr="00383440" w:rsidRDefault="005A3920" w:rsidP="00176B2E">
                      <w:pPr>
                        <w:pStyle w:val="Caption"/>
                        <w:rPr>
                          <w:noProof/>
                          <w:sz w:val="24"/>
                          <w:szCs w:val="24"/>
                        </w:rPr>
                      </w:pPr>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lastRenderedPageBreak/>
        <w:t xml:space="preserve">Municipality – </w:t>
      </w:r>
      <w:r w:rsidRPr="001F579F">
        <w:t>Община - Административна единица, в която се осъществява местно самоуправление, подразделение на област.</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r>
        <w:rPr>
          <w:lang w:val="en-US"/>
        </w:rPr>
        <w:t xml:space="preserve">state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r>
        <w:rPr>
          <w:lang w:val="en-US"/>
        </w:rPr>
        <w:t xml:space="preserve">approved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ACE723B" w:rsidR="00334BD0" w:rsidRDefault="00815ECE" w:rsidP="00784B43">
      <w:pPr>
        <w:pStyle w:val="ListParagraph"/>
        <w:numPr>
          <w:ilvl w:val="1"/>
          <w:numId w:val="20"/>
        </w:numPr>
      </w:pPr>
      <w:r>
        <w:rPr>
          <w:lang w:val="en-US"/>
        </w:rPr>
        <w:t>contributor</w:t>
      </w:r>
      <w:r>
        <w:t>_</w:t>
      </w:r>
      <w:r>
        <w:rPr>
          <w:lang w:val="en-US"/>
        </w:rPr>
        <w:t xml:space="preserve">email – </w:t>
      </w:r>
      <w:r w:rsidR="007B56E0" w:rsidRPr="001F579F">
        <w:t>А</w:t>
      </w:r>
      <w:r w:rsidRPr="001F579F">
        <w:t>дрес</w:t>
      </w:r>
      <w:r w:rsidR="007B56E0" w:rsidRPr="001F579F">
        <w:t xml:space="preserve"> на електронната поща</w:t>
      </w:r>
      <w:r w:rsidRPr="001F579F">
        <w:t xml:space="preserve"> на потребител, който е въвел информация. Електронният адрес се попълва автоматично</w:t>
      </w:r>
      <w:r w:rsidR="001F579F" w:rsidRPr="001F579F">
        <w:t>.</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26C65998" w14:textId="3851107A" w:rsidR="00DD5D7F" w:rsidRDefault="00DD5D7F" w:rsidP="00FB2929">
      <w:pPr>
        <w:pStyle w:val="ListParagraph"/>
        <w:numPr>
          <w:ilvl w:val="1"/>
          <w:numId w:val="20"/>
        </w:numPr>
      </w:pPr>
      <w:r w:rsidRPr="00DD5D7F">
        <w:rPr>
          <w:lang w:val="en-US"/>
        </w:rPr>
        <w:t xml:space="preserve">type – </w:t>
      </w:r>
      <w:r>
        <w:t xml:space="preserve">Тип на </w:t>
      </w:r>
      <w:r w:rsidRPr="00DD5D7F">
        <w:rPr>
          <w:lang w:val="en-US"/>
        </w:rPr>
        <w:t xml:space="preserve">Facebook </w:t>
      </w:r>
      <w:r>
        <w:t>присъствието</w:t>
      </w:r>
    </w:p>
    <w:p w14:paraId="30BC3EEC" w14:textId="5BCDEAB0" w:rsidR="002C24D5" w:rsidRDefault="002C24D5" w:rsidP="00784B43">
      <w:pPr>
        <w:pStyle w:val="ListParagraph"/>
        <w:numPr>
          <w:ilvl w:val="1"/>
          <w:numId w:val="20"/>
        </w:numPr>
      </w:pPr>
      <w:r>
        <w:rPr>
          <w:lang w:val="en-US"/>
        </w:rPr>
        <w:t xml:space="preserve">creation_date </w:t>
      </w:r>
      <w:r w:rsidR="00DD5D7F">
        <w:rPr>
          <w:lang w:val="en-US"/>
        </w:rPr>
        <w:t>–</w:t>
      </w:r>
      <w:r>
        <w:rPr>
          <w:lang w:val="en-US"/>
        </w:rPr>
        <w:t xml:space="preserve">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r>
        <w:rPr>
          <w:lang w:val="en-US"/>
        </w:rPr>
        <w:lastRenderedPageBreak/>
        <w:t>has_email</w:t>
      </w:r>
      <w:r w:rsidR="00523E7C">
        <w:t xml:space="preserve"> – Посочен адрес на електронна поща </w:t>
      </w:r>
      <w:r w:rsidR="00CA6BB6" w:rsidRPr="00CA6BB6">
        <w:t>във Facebook страница</w:t>
      </w:r>
    </w:p>
    <w:p w14:paraId="5F7048BB" w14:textId="59D5E76B" w:rsidR="002C24D5" w:rsidRPr="002C24D5" w:rsidRDefault="002C24D5" w:rsidP="00784B43">
      <w:pPr>
        <w:pStyle w:val="ListParagraph"/>
        <w:numPr>
          <w:ilvl w:val="1"/>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p>
    <w:p w14:paraId="16CCE456" w14:textId="78A27AC8" w:rsidR="002C24D5" w:rsidRPr="002C24D5" w:rsidRDefault="002C24D5" w:rsidP="00784B43">
      <w:pPr>
        <w:pStyle w:val="ListParagraph"/>
        <w:numPr>
          <w:ilvl w:val="1"/>
          <w:numId w:val="20"/>
        </w:numPr>
      </w:pPr>
      <w:r>
        <w:rPr>
          <w:lang w:val="en-US"/>
        </w:rPr>
        <w:t>defined_location</w:t>
      </w:r>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r>
        <w:rPr>
          <w:lang w:val="en-US"/>
        </w:rPr>
        <w:t>contains_hashtags</w:t>
      </w:r>
      <w:r>
        <w:t xml:space="preserve"> – Съдържа ли хаш-тагове(на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r>
        <w:rPr>
          <w:lang w:val="en-US"/>
        </w:rPr>
        <w:t>has_responses</w:t>
      </w:r>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r>
        <w:rPr>
          <w:lang w:val="en-US"/>
        </w:rPr>
        <w:t>fan_post</w:t>
      </w:r>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w:t>
      </w:r>
      <w:r>
        <w:lastRenderedPageBreak/>
        <w:t xml:space="preserve">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информацията, както и да попълват автоматично информацията за публикациите.</w:t>
      </w:r>
    </w:p>
    <w:p w14:paraId="3E54E621" w14:textId="595AC793" w:rsidR="00EE3C98" w:rsidRPr="007B5457" w:rsidRDefault="007E6D2F" w:rsidP="00732B44">
      <w:pPr>
        <w:pStyle w:val="Heading2"/>
        <w:numPr>
          <w:ilvl w:val="0"/>
          <w:numId w:val="11"/>
        </w:numPr>
      </w:pPr>
      <w:bookmarkStart w:id="77" w:name="_Toc462741400"/>
      <w:bookmarkStart w:id="78" w:name="_Toc463203439"/>
      <w:r>
        <w:t>Основни п</w:t>
      </w:r>
      <w:r w:rsidR="004B5F31">
        <w:t>отребителски (функционални) изисквания</w:t>
      </w:r>
      <w:bookmarkEnd w:id="73"/>
      <w:bookmarkEnd w:id="74"/>
      <w:bookmarkEnd w:id="75"/>
      <w:bookmarkEnd w:id="76"/>
      <w:bookmarkEnd w:id="77"/>
      <w:bookmarkEnd w:id="78"/>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lastRenderedPageBreak/>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5A646D" w:rsidRPr="005A646D">
            <w:rPr>
              <w:noProof/>
              <w:lang w:val="en-US"/>
            </w:rPr>
            <w:t>(18)</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5A646D" w:rsidRPr="005A646D">
            <w:rPr>
              <w:noProof/>
              <w:lang w:val="en-US"/>
            </w:rPr>
            <w:t>(19)</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79" w:name="_Toc462416976"/>
      <w:bookmarkStart w:id="80" w:name="_Toc462412486"/>
      <w:bookmarkStart w:id="81" w:name="_Toc462506286"/>
      <w:bookmarkStart w:id="82" w:name="_Toc462741401"/>
      <w:bookmarkStart w:id="83" w:name="_Toc463203440"/>
      <w:bookmarkStart w:id="84" w:name="_Toc462403911"/>
      <w:r>
        <w:t>Н</w:t>
      </w:r>
      <w:r w:rsidR="000D014E">
        <w:t>е</w:t>
      </w:r>
      <w:r>
        <w:rPr>
          <w:lang w:val="en-US"/>
        </w:rPr>
        <w:t>-</w:t>
      </w:r>
      <w:r>
        <w:t>функционални</w:t>
      </w:r>
      <w:r w:rsidR="000D014E">
        <w:t xml:space="preserve"> изисквания</w:t>
      </w:r>
      <w:bookmarkEnd w:id="79"/>
      <w:bookmarkEnd w:id="80"/>
      <w:bookmarkEnd w:id="81"/>
      <w:bookmarkEnd w:id="82"/>
      <w:bookmarkEnd w:id="83"/>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5A646D" w:rsidRPr="005A646D">
            <w:rPr>
              <w:noProof/>
              <w:lang w:val="en-US"/>
            </w:rPr>
            <w:t>(20)</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lastRenderedPageBreak/>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85" w:name="_Toc462412488"/>
      <w:bookmarkEnd w:id="84"/>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86" w:name="_Ref462416831"/>
      <w:bookmarkStart w:id="87" w:name="_Ref462416821"/>
      <w:bookmarkStart w:id="88" w:name="_Toc462506369"/>
      <w:bookmarkStart w:id="89" w:name="_Toc462568756"/>
      <w:bookmarkStart w:id="90" w:name="_Toc463203396"/>
      <w:r>
        <w:t xml:space="preserve">Фигура </w:t>
      </w:r>
      <w:r>
        <w:fldChar w:fldCharType="begin"/>
      </w:r>
      <w:r>
        <w:instrText xml:space="preserve"> SEQ Фигура \* ARABIC </w:instrText>
      </w:r>
      <w:r>
        <w:fldChar w:fldCharType="separate"/>
      </w:r>
      <w:r w:rsidR="005A3920">
        <w:rPr>
          <w:noProof/>
        </w:rPr>
        <w:t>7</w:t>
      </w:r>
      <w:r>
        <w:fldChar w:fldCharType="end"/>
      </w:r>
      <w:bookmarkEnd w:id="86"/>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87"/>
      <w:bookmarkEnd w:id="88"/>
      <w:bookmarkEnd w:id="89"/>
      <w:bookmarkEnd w:id="90"/>
    </w:p>
    <w:p w14:paraId="2D741512" w14:textId="101A338C" w:rsidR="00193D56" w:rsidRPr="00193D56" w:rsidRDefault="00EE03EF" w:rsidP="005D69A7">
      <w:pPr>
        <w:pStyle w:val="Heading2"/>
      </w:pPr>
      <w:bookmarkStart w:id="91" w:name="_Toc462416977"/>
      <w:bookmarkStart w:id="92" w:name="_Toc462506287"/>
      <w:bookmarkStart w:id="93" w:name="_Toc462741402"/>
      <w:bookmarkStart w:id="94" w:name="_Toc463203441"/>
      <w:r>
        <w:t>Процеси в развитието на системата</w:t>
      </w:r>
      <w:bookmarkEnd w:id="85"/>
      <w:bookmarkEnd w:id="91"/>
      <w:bookmarkEnd w:id="92"/>
      <w:bookmarkEnd w:id="93"/>
      <w:bookmarkEnd w:id="94"/>
    </w:p>
    <w:p w14:paraId="2205440C" w14:textId="1CA1638D" w:rsidR="00FD7610" w:rsidRDefault="00FD7610">
      <w:pPr>
        <w:rPr>
          <w:lang w:eastAsia="zh-CN"/>
        </w:rPr>
      </w:pPr>
      <w:bookmarkStart w:id="95"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lastRenderedPageBreak/>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95"/>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35EE96A8" w:rsidR="006362E6" w:rsidRDefault="00EA275B" w:rsidP="00EA275B">
      <w:pPr>
        <w:pStyle w:val="Heading2"/>
      </w:pPr>
      <w:bookmarkStart w:id="96" w:name="_Toc462506288"/>
      <w:bookmarkStart w:id="97" w:name="_Toc462741403"/>
      <w:bookmarkStart w:id="98" w:name="_Toc463203442"/>
      <w:r>
        <w:t>Работни бизнес процеси</w:t>
      </w:r>
      <w:bookmarkEnd w:id="96"/>
      <w:bookmarkEnd w:id="97"/>
      <w:bookmarkEnd w:id="98"/>
    </w:p>
    <w:p w14:paraId="376D5E05" w14:textId="6F1745A2" w:rsidR="005A3920" w:rsidRDefault="005A3920" w:rsidP="005A3920">
      <w:r>
        <w:t>Под "бизнес процес" разбираме организирана последователност от действия, която има за цел да създаде продукт или услуга, притежаваща определена стойност за крайния клиент.</w:t>
      </w:r>
      <w:sdt>
        <w:sdtPr>
          <w:id w:val="-2086666101"/>
          <w:citation/>
        </w:sdtPr>
        <w:sdtEndPr/>
        <w:sdtContent>
          <w:r>
            <w:fldChar w:fldCharType="begin"/>
          </w:r>
          <w:r>
            <w:rPr>
              <w:lang w:val="en-US"/>
            </w:rPr>
            <w:instrText xml:space="preserve"> CITATION Щое \l 1033 </w:instrText>
          </w:r>
          <w:r>
            <w:fldChar w:fldCharType="separate"/>
          </w:r>
          <w:r w:rsidR="005A646D">
            <w:rPr>
              <w:noProof/>
              <w:lang w:val="en-US"/>
            </w:rPr>
            <w:t xml:space="preserve"> </w:t>
          </w:r>
          <w:r w:rsidR="005A646D" w:rsidRPr="005A646D">
            <w:rPr>
              <w:noProof/>
              <w:lang w:val="en-US"/>
            </w:rPr>
            <w:t>(21)</w:t>
          </w:r>
          <w:r>
            <w:fldChar w:fldCharType="end"/>
          </w:r>
        </w:sdtContent>
      </w:sdt>
    </w:p>
    <w:p w14:paraId="11F3BFCA" w14:textId="10E182C3" w:rsidR="005A3920" w:rsidRPr="008F6B47" w:rsidRDefault="008F6B47" w:rsidP="005A3920">
      <w:r>
        <w:t xml:space="preserve">Един от процесите от бизнес процесите в нашето приложение, който ще разгледаме, е представен във </w:t>
      </w:r>
      <w:r>
        <w:fldChar w:fldCharType="begin"/>
      </w:r>
      <w:r>
        <w:instrText xml:space="preserve"> REF _Ref463177225 \h </w:instrText>
      </w:r>
      <w:r>
        <w:fldChar w:fldCharType="separate"/>
      </w:r>
      <w:r>
        <w:t xml:space="preserve">Фигура </w:t>
      </w:r>
      <w:r>
        <w:rPr>
          <w:noProof/>
        </w:rPr>
        <w:t>8</w:t>
      </w:r>
      <w:r>
        <w:fldChar w:fldCharType="end"/>
      </w:r>
      <w:r>
        <w:t xml:space="preserve">. Той представлява описание на функционалностите, които са достъпни в приложението, в зависимост от ролите на потребителите. Когато даден потребител не е оторизиран, той единствено може да разглежда и използва данните и анализите в приложението. Когато потребителят е влязъл в приложението чрез своя </w:t>
      </w:r>
      <w:r>
        <w:rPr>
          <w:lang w:val="en-US"/>
        </w:rPr>
        <w:t xml:space="preserve">Facebook </w:t>
      </w:r>
      <w:r>
        <w:t xml:space="preserve">акаунт и не е администратор, той може освен да разглежда и да </w:t>
      </w:r>
      <w:r>
        <w:lastRenderedPageBreak/>
        <w:t>добавя информация в приложението. В края на това действие потребителят и администраторът получават електронно писмо с ново въведената информация. Администраторите на приложението, от своя страна, могат да одобряват въведената информация, да я променят</w:t>
      </w:r>
      <w:r w:rsidR="00E44A55">
        <w:t>, да въвеждат нова или да я изтриват, ако решат, че информацията не е достоверна и не може</w:t>
      </w:r>
      <w:r w:rsidR="001F579F">
        <w:t xml:space="preserve"> </w:t>
      </w:r>
      <w:r w:rsidR="00E44A55">
        <w:t>да бъде използвана за анал</w:t>
      </w:r>
      <w:r w:rsidR="001F579F">
        <w:t>и</w:t>
      </w:r>
      <w:bookmarkStart w:id="99" w:name="_GoBack"/>
      <w:bookmarkEnd w:id="99"/>
      <w:r w:rsidR="00E44A55">
        <w:t>з.</w:t>
      </w:r>
    </w:p>
    <w:p w14:paraId="31E30D67" w14:textId="77777777" w:rsidR="005A3920" w:rsidRDefault="005A3920" w:rsidP="005A3920">
      <w:pPr>
        <w:keepNext/>
      </w:pPr>
      <w:r>
        <w:rPr>
          <w:noProof/>
          <w:lang w:val="en-US"/>
        </w:rPr>
        <w:drawing>
          <wp:inline distT="0" distB="0" distL="0" distR="0" wp14:anchorId="1BE0A1F6" wp14:editId="3267D685">
            <wp:extent cx="3848100" cy="541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business_proces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5410200"/>
                    </a:xfrm>
                    <a:prstGeom prst="rect">
                      <a:avLst/>
                    </a:prstGeom>
                  </pic:spPr>
                </pic:pic>
              </a:graphicData>
            </a:graphic>
          </wp:inline>
        </w:drawing>
      </w:r>
    </w:p>
    <w:p w14:paraId="2CF4487C" w14:textId="05FE22F5" w:rsidR="005A3920" w:rsidRPr="005A3920" w:rsidRDefault="005A3920" w:rsidP="005A3920">
      <w:pPr>
        <w:pStyle w:val="Caption"/>
        <w:rPr>
          <w:lang w:val="en-US" w:eastAsia="zh-CN"/>
        </w:rPr>
      </w:pPr>
      <w:bookmarkStart w:id="100" w:name="_Ref463177225"/>
      <w:bookmarkStart w:id="101" w:name="_Toc463203397"/>
      <w:r>
        <w:t xml:space="preserve">Фигура </w:t>
      </w:r>
      <w:r>
        <w:fldChar w:fldCharType="begin"/>
      </w:r>
      <w:r>
        <w:instrText xml:space="preserve"> SEQ Фигура \* ARABIC </w:instrText>
      </w:r>
      <w:r>
        <w:fldChar w:fldCharType="separate"/>
      </w:r>
      <w:r>
        <w:rPr>
          <w:noProof/>
        </w:rPr>
        <w:t>8</w:t>
      </w:r>
      <w:r>
        <w:fldChar w:fldCharType="end"/>
      </w:r>
      <w:bookmarkEnd w:id="100"/>
      <w:r>
        <w:rPr>
          <w:lang w:val="en-US"/>
        </w:rPr>
        <w:t xml:space="preserve">: </w:t>
      </w:r>
      <w:r>
        <w:t>Процес показващ функционалностите на приложението при различните роли потребиели</w:t>
      </w:r>
      <w:bookmarkEnd w:id="101"/>
    </w:p>
    <w:p w14:paraId="4AD96C8D" w14:textId="77777777" w:rsidR="002A7958" w:rsidRPr="008E6D54" w:rsidRDefault="002A7958">
      <w:pPr>
        <w:spacing w:line="259" w:lineRule="auto"/>
        <w:jc w:val="left"/>
        <w:rPr>
          <w:b/>
          <w:sz w:val="28"/>
        </w:rPr>
      </w:pPr>
      <w:r>
        <w:br w:type="page"/>
      </w:r>
    </w:p>
    <w:p w14:paraId="1226351E" w14:textId="70425018" w:rsidR="0088726A" w:rsidRDefault="00D11C4A" w:rsidP="007B5457">
      <w:pPr>
        <w:pStyle w:val="Heading1"/>
      </w:pPr>
      <w:bookmarkStart w:id="102" w:name="_Ref462499952"/>
      <w:bookmarkStart w:id="103" w:name="_Toc462506289"/>
      <w:bookmarkStart w:id="104" w:name="_Toc462741404"/>
      <w:bookmarkStart w:id="105" w:name="_Toc463203443"/>
      <w:r>
        <w:lastRenderedPageBreak/>
        <w:t xml:space="preserve">Глава </w:t>
      </w:r>
      <w:r w:rsidR="00CE2B1B">
        <w:t>4</w:t>
      </w:r>
      <w:r>
        <w:t>. Проектиране на системата</w:t>
      </w:r>
      <w:bookmarkEnd w:id="102"/>
      <w:bookmarkEnd w:id="103"/>
      <w:bookmarkEnd w:id="104"/>
      <w:bookmarkEnd w:id="105"/>
    </w:p>
    <w:p w14:paraId="5CEB90C1" w14:textId="54726E0E" w:rsidR="009B12D1" w:rsidRPr="009B12D1" w:rsidRDefault="009B12D1" w:rsidP="009B12D1">
      <w:pPr>
        <w:pStyle w:val="Heading2"/>
        <w:numPr>
          <w:ilvl w:val="0"/>
          <w:numId w:val="10"/>
        </w:numPr>
      </w:pPr>
      <w:bookmarkStart w:id="106" w:name="_Toc462506290"/>
      <w:bookmarkStart w:id="107" w:name="_Toc462741405"/>
      <w:bookmarkStart w:id="108" w:name="_Toc463203444"/>
      <w:r>
        <w:t xml:space="preserve">Използвани технологии </w:t>
      </w:r>
      <w:r w:rsidR="00BA2987">
        <w:t>и</w:t>
      </w:r>
      <w:r>
        <w:t xml:space="preserve"> платформи</w:t>
      </w:r>
      <w:bookmarkEnd w:id="106"/>
      <w:bookmarkEnd w:id="107"/>
      <w:bookmarkEnd w:id="108"/>
    </w:p>
    <w:p w14:paraId="2CB84DA2" w14:textId="77777777" w:rsidR="00B8637C" w:rsidRDefault="00B8637C" w:rsidP="00B8637C">
      <w:pPr>
        <w:rPr>
          <w:lang w:eastAsia="zh-CN"/>
        </w:rPr>
      </w:pPr>
      <w:bookmarkStart w:id="109" w:name="_Toc462506291"/>
      <w:bookmarkStart w:id="110"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1CF9E39A"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r>
              <w:rPr>
                <w:lang w:val="en-US" w:eastAsia="zh-CN"/>
              </w:rPr>
              <w:fldChar w:fldCharType="begin"/>
            </w:r>
            <w:r>
              <w:rPr>
                <w:lang w:val="en-US" w:eastAsia="zh-CN"/>
              </w:rPr>
              <w:instrText xml:space="preserve"> CITATION Goo16 \l 1033 </w:instrText>
            </w:r>
            <w:r>
              <w:rPr>
                <w:lang w:val="en-US" w:eastAsia="zh-CN"/>
              </w:rPr>
              <w:fldChar w:fldCharType="separate"/>
            </w:r>
            <w:r w:rsidR="005A646D">
              <w:rPr>
                <w:noProof/>
                <w:lang w:val="en-US" w:eastAsia="zh-CN"/>
              </w:rPr>
              <w:t xml:space="preserve"> </w:t>
            </w:r>
            <w:r w:rsidR="005A646D" w:rsidRPr="005A646D">
              <w:rPr>
                <w:noProof/>
                <w:lang w:val="en-US" w:eastAsia="zh-CN"/>
              </w:rPr>
              <w:t>(22)</w:t>
            </w:r>
            <w:r>
              <w:rPr>
                <w:lang w:val="en-US" w:eastAsia="zh-CN"/>
              </w:rPr>
              <w:fldChar w:fldCharType="end"/>
            </w:r>
            <w:r>
              <w:rPr>
                <w:lang w:val="en-US" w:eastAsia="zh-CN"/>
              </w:rPr>
              <w:t xml:space="preserve"> .</w:t>
            </w:r>
            <w:r w:rsidR="00205E37">
              <w:rPr>
                <w:lang w:val="en-US" w:eastAsia="zh-CN"/>
              </w:rPr>
              <w:t xml:space="preserve"> </w:t>
            </w:r>
            <w:r w:rsidR="00205E37">
              <w:rPr>
                <w:lang w:eastAsia="zh-CN"/>
              </w:rPr>
              <w:t xml:space="preserve">Инструментите за интеграция в среда за </w:t>
            </w:r>
            <w:r w:rsidR="00205E37">
              <w:rPr>
                <w:lang w:eastAsia="zh-CN"/>
              </w:rPr>
              <w:lastRenderedPageBreak/>
              <w:t xml:space="preserve">разработка са ограничени до платената сред </w:t>
            </w:r>
            <w:r w:rsidR="00205E37">
              <w:rPr>
                <w:lang w:val="en-US" w:eastAsia="zh-CN"/>
              </w:rPr>
              <w:t xml:space="preserve">Intelli J Idea </w:t>
            </w:r>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5A646D">
              <w:rPr>
                <w:noProof/>
                <w:lang w:val="en-US" w:eastAsia="zh-CN"/>
              </w:rPr>
              <w:t xml:space="preserve"> </w:t>
            </w:r>
            <w:r w:rsidR="005A646D" w:rsidRPr="005A646D">
              <w:rPr>
                <w:noProof/>
                <w:lang w:val="en-US" w:eastAsia="zh-CN"/>
              </w:rPr>
              <w:t>(23)</w:t>
            </w:r>
            <w:r w:rsidR="00205E37">
              <w:rPr>
                <w:lang w:val="en-US" w:eastAsia="zh-CN"/>
              </w:rPr>
              <w:fldChar w:fldCharType="end"/>
            </w:r>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5E3AA483" w:rsidR="00D11C4A" w:rsidRPr="00D11C4A" w:rsidRDefault="00D11C4A" w:rsidP="008E6D54">
      <w:pPr>
        <w:pStyle w:val="Heading2"/>
      </w:pPr>
      <w:bookmarkStart w:id="111" w:name="_Toc463203445"/>
      <w:r>
        <w:t>Обща архитектура на системата</w:t>
      </w:r>
      <w:bookmarkEnd w:id="109"/>
      <w:bookmarkEnd w:id="110"/>
      <w:bookmarkEnd w:id="111"/>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5A646D" w:rsidRPr="005A646D">
            <w:rPr>
              <w:noProof/>
              <w:lang w:val="en-US"/>
            </w:rPr>
            <w:t>(24)</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9">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1895B029" w:rsidR="0088726A" w:rsidRDefault="00D11C4A" w:rsidP="00D11C4A">
      <w:pPr>
        <w:pStyle w:val="Caption"/>
      </w:pPr>
      <w:bookmarkStart w:id="112" w:name="_Ref462484813"/>
      <w:bookmarkStart w:id="113" w:name="_Toc462506370"/>
      <w:bookmarkStart w:id="114" w:name="_Toc462568757"/>
      <w:bookmarkStart w:id="115" w:name="_Toc463203398"/>
      <w:r>
        <w:t xml:space="preserve">Фигура </w:t>
      </w:r>
      <w:r>
        <w:fldChar w:fldCharType="begin"/>
      </w:r>
      <w:r>
        <w:instrText xml:space="preserve"> SEQ Фигура \* ARABIC </w:instrText>
      </w:r>
      <w:r>
        <w:fldChar w:fldCharType="separate"/>
      </w:r>
      <w:r w:rsidR="000A1559">
        <w:rPr>
          <w:noProof/>
        </w:rPr>
        <w:t>9</w:t>
      </w:r>
      <w:r>
        <w:fldChar w:fldCharType="end"/>
      </w:r>
      <w:bookmarkEnd w:id="112"/>
      <w:r>
        <w:t>: Общ дизайн на системата като многослойно приложение</w:t>
      </w:r>
      <w:bookmarkEnd w:id="113"/>
      <w:bookmarkEnd w:id="114"/>
      <w:bookmarkEnd w:id="115"/>
    </w:p>
    <w:p w14:paraId="372A8CC4" w14:textId="77777777" w:rsidR="009B12D1" w:rsidRPr="00091427" w:rsidRDefault="009B12D1" w:rsidP="009B12D1">
      <w:r>
        <w:t>Ще разгледаме по-подробно отделните слоеве и следващите точки.</w:t>
      </w:r>
    </w:p>
    <w:p w14:paraId="5B7B847E" w14:textId="24013767" w:rsidR="0035574B" w:rsidRDefault="00091427" w:rsidP="004F2904">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bookmarkStart w:id="116" w:name="_Ref462488660"/>
      <w:bookmarkStart w:id="117" w:name="_Toc462506371"/>
    </w:p>
    <w:p w14:paraId="06DC00A5" w14:textId="77777777" w:rsidR="0035574B" w:rsidRDefault="000A4F81" w:rsidP="0035574B">
      <w:pPr>
        <w:ind w:firstLine="0"/>
      </w:pPr>
      <w:r>
        <w:rPr>
          <w:noProof/>
        </w:rPr>
        <w:lastRenderedPageBreak/>
        <w:pict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20" o:title="" cropright="11608f"/>
            <w10:wrap type="topAndBottom"/>
          </v:shape>
        </w:pict>
      </w:r>
    </w:p>
    <w:p w14:paraId="3F8A6143" w14:textId="5F1F53B8" w:rsidR="00091427" w:rsidRPr="00607B14" w:rsidRDefault="00607B14" w:rsidP="00607B14">
      <w:pPr>
        <w:pStyle w:val="Caption"/>
        <w:rPr>
          <w:lang w:val="en-US"/>
        </w:rPr>
      </w:pPr>
      <w:bookmarkStart w:id="118" w:name="_Toc462568758"/>
      <w:bookmarkStart w:id="119" w:name="_Toc463203399"/>
      <w:r>
        <w:t xml:space="preserve">Фигура </w:t>
      </w:r>
      <w:r>
        <w:fldChar w:fldCharType="begin"/>
      </w:r>
      <w:r>
        <w:instrText xml:space="preserve"> SEQ Фигура \* ARABIC </w:instrText>
      </w:r>
      <w:r>
        <w:fldChar w:fldCharType="separate"/>
      </w:r>
      <w:r w:rsidR="000A1559">
        <w:rPr>
          <w:noProof/>
        </w:rPr>
        <w:t>10</w:t>
      </w:r>
      <w:r>
        <w:fldChar w:fldCharType="end"/>
      </w:r>
      <w:bookmarkEnd w:id="116"/>
      <w:r>
        <w:rPr>
          <w:lang w:val="en-US"/>
        </w:rPr>
        <w:t xml:space="preserve">: </w:t>
      </w:r>
      <w:r>
        <w:t>Схема на инсталация на системата в платформата Ажур (</w:t>
      </w:r>
      <w:r>
        <w:rPr>
          <w:lang w:val="en-US"/>
        </w:rPr>
        <w:t>Microsoft Azure)</w:t>
      </w:r>
      <w:bookmarkEnd w:id="117"/>
      <w:bookmarkEnd w:id="118"/>
      <w:bookmarkEnd w:id="119"/>
    </w:p>
    <w:p w14:paraId="5312C564" w14:textId="77777777" w:rsidR="0035574B" w:rsidRDefault="0035574B" w:rsidP="0035574B">
      <w:bookmarkStart w:id="120" w:name="_Toc462506292"/>
    </w:p>
    <w:p w14:paraId="122B5FFA" w14:textId="77777777" w:rsidR="002266A4" w:rsidRDefault="002266A4" w:rsidP="00FF2503">
      <w:pPr>
        <w:pStyle w:val="Heading2"/>
      </w:pPr>
      <w:bookmarkStart w:id="121" w:name="_Toc462741407"/>
      <w:bookmarkStart w:id="122" w:name="_Toc463203446"/>
      <w:r>
        <w:t xml:space="preserve">Слой за съхранение на данни </w:t>
      </w:r>
      <w:r w:rsidRPr="002266A4">
        <w:rPr>
          <w:lang w:val="en-US"/>
        </w:rPr>
        <w:t xml:space="preserve">- </w:t>
      </w:r>
      <w:r>
        <w:t>Data Layer</w:t>
      </w:r>
      <w:bookmarkEnd w:id="121"/>
      <w:bookmarkEnd w:id="122"/>
    </w:p>
    <w:p w14:paraId="250DBAB6" w14:textId="77777777" w:rsidR="002266A4" w:rsidRPr="008E6D54" w:rsidRDefault="002266A4" w:rsidP="002266A4">
      <w:pPr>
        <w:pStyle w:val="Heading3"/>
        <w:rPr>
          <w:lang w:val="en-US"/>
        </w:rPr>
      </w:pPr>
      <w:bookmarkStart w:id="123" w:name="_Toc462741408"/>
      <w:bookmarkStart w:id="124" w:name="_Toc463203447"/>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123"/>
      <w:bookmarkEnd w:id="124"/>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EndPr/>
        <w:sdtContent>
          <w:r>
            <w:fldChar w:fldCharType="begin"/>
          </w:r>
          <w:r>
            <w:rPr>
              <w:lang w:val="en-US"/>
            </w:rPr>
            <w:instrText xml:space="preserve">CITATION Azure2015 \l 1033 </w:instrText>
          </w:r>
          <w:r>
            <w:fldChar w:fldCharType="separate"/>
          </w:r>
          <w:r w:rsidR="005A646D" w:rsidRPr="005A646D">
            <w:rPr>
              <w:noProof/>
              <w:lang w:val="en-US"/>
            </w:rPr>
            <w:t>(25)</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557A8F00" w:rsidR="005A3920" w:rsidRPr="000F0E56" w:rsidRDefault="005A3920" w:rsidP="00327122">
                            <w:pPr>
                              <w:pStyle w:val="Caption"/>
                              <w:rPr>
                                <w:noProof/>
                                <w:sz w:val="24"/>
                                <w:szCs w:val="24"/>
                              </w:rPr>
                            </w:pPr>
                            <w:bookmarkStart w:id="125" w:name="_Ref462561193"/>
                            <w:bookmarkStart w:id="126" w:name="_Ref462561161"/>
                            <w:bookmarkStart w:id="127" w:name="_Toc463203400"/>
                            <w:r>
                              <w:t xml:space="preserve">Фигура </w:t>
                            </w:r>
                            <w:r>
                              <w:fldChar w:fldCharType="begin"/>
                            </w:r>
                            <w:r>
                              <w:instrText xml:space="preserve"> SEQ Фигура \* ARABIC </w:instrText>
                            </w:r>
                            <w:r>
                              <w:fldChar w:fldCharType="separate"/>
                            </w:r>
                            <w:r w:rsidR="000A1559">
                              <w:rPr>
                                <w:noProof/>
                              </w:rPr>
                              <w:t>11</w:t>
                            </w:r>
                            <w:r>
                              <w:fldChar w:fldCharType="end"/>
                            </w:r>
                            <w:bookmarkEnd w:id="125"/>
                            <w:r>
                              <w:t xml:space="preserve">: Архитектура на </w:t>
                            </w:r>
                            <w:r>
                              <w:rPr>
                                <w:lang w:val="en-US"/>
                              </w:rPr>
                              <w:t xml:space="preserve">Microsoft SQL Server </w:t>
                            </w:r>
                            <w:sdt>
                              <w:sdtPr>
                                <w:rPr>
                                  <w:lang w:val="en-US"/>
                                </w:rPr>
                                <w:id w:val="1534537666"/>
                                <w:citation/>
                              </w:sdtPr>
                              <w:sdtEndPr/>
                              <w:sdtContent>
                                <w:r>
                                  <w:rPr>
                                    <w:lang w:val="en-US"/>
                                  </w:rPr>
                                  <w:fldChar w:fldCharType="begin"/>
                                </w:r>
                                <w:r>
                                  <w:rPr>
                                    <w:lang w:val="en-US"/>
                                  </w:rPr>
                                  <w:instrText xml:space="preserve"> CITATION Pin07 \l 1033 </w:instrText>
                                </w:r>
                                <w:r>
                                  <w:rPr>
                                    <w:lang w:val="en-US"/>
                                  </w:rPr>
                                  <w:fldChar w:fldCharType="separate"/>
                                </w:r>
                                <w:r w:rsidR="007510A0">
                                  <w:rPr>
                                    <w:noProof/>
                                    <w:lang w:val="en-US"/>
                                  </w:rPr>
                                  <w:t>(39)</w:t>
                                </w:r>
                                <w:r>
                                  <w:rPr>
                                    <w:lang w:val="en-US"/>
                                  </w:rPr>
                                  <w:fldChar w:fldCharType="end"/>
                                </w:r>
                              </w:sdtContent>
                            </w:sdt>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28"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" stroked="f">
                <v:textbox style="mso-fit-shape-to-text:t" inset="0,0,0,0">
                  <w:txbxContent>
                    <w:p w14:paraId="6F7100C5" w14:textId="557A8F00" w:rsidR="005A3920" w:rsidRPr="000F0E56" w:rsidRDefault="005A3920" w:rsidP="00327122">
                      <w:pPr>
                        <w:pStyle w:val="Caption"/>
                        <w:rPr>
                          <w:noProof/>
                          <w:sz w:val="24"/>
                          <w:szCs w:val="24"/>
                        </w:rPr>
                      </w:pPr>
                      <w:bookmarkStart w:id="128" w:name="_Ref462561193"/>
                      <w:bookmarkStart w:id="129" w:name="_Ref462561161"/>
                      <w:bookmarkStart w:id="130" w:name="_Toc463203400"/>
                      <w:r>
                        <w:t xml:space="preserve">Фигура </w:t>
                      </w:r>
                      <w:r>
                        <w:fldChar w:fldCharType="begin"/>
                      </w:r>
                      <w:r>
                        <w:instrText xml:space="preserve"> SEQ Фигура \* ARABIC </w:instrText>
                      </w:r>
                      <w:r>
                        <w:fldChar w:fldCharType="separate"/>
                      </w:r>
                      <w:r w:rsidR="000A1559">
                        <w:rPr>
                          <w:noProof/>
                        </w:rPr>
                        <w:t>11</w:t>
                      </w:r>
                      <w:r>
                        <w:fldChar w:fldCharType="end"/>
                      </w:r>
                      <w:bookmarkEnd w:id="128"/>
                      <w:r>
                        <w:t xml:space="preserve">: Архитектура на </w:t>
                      </w:r>
                      <w:r>
                        <w:rPr>
                          <w:lang w:val="en-US"/>
                        </w:rPr>
                        <w:t xml:space="preserve">Microsoft SQL Server </w:t>
                      </w:r>
                      <w:sdt>
                        <w:sdtPr>
                          <w:rPr>
                            <w:lang w:val="en-US"/>
                          </w:rPr>
                          <w:id w:val="1534537666"/>
                          <w:citation/>
                        </w:sdtPr>
                        <w:sdtEndPr/>
                        <w:sdtContent>
                          <w:r>
                            <w:rPr>
                              <w:lang w:val="en-US"/>
                            </w:rPr>
                            <w:fldChar w:fldCharType="begin"/>
                          </w:r>
                          <w:r>
                            <w:rPr>
                              <w:lang w:val="en-US"/>
                            </w:rPr>
                            <w:instrText xml:space="preserve"> CITATION Pin07 \l 1033 </w:instrText>
                          </w:r>
                          <w:r>
                            <w:rPr>
                              <w:lang w:val="en-US"/>
                            </w:rPr>
                            <w:fldChar w:fldCharType="separate"/>
                          </w:r>
                          <w:r w:rsidR="007510A0">
                            <w:rPr>
                              <w:noProof/>
                              <w:lang w:val="en-US"/>
                            </w:rPr>
                            <w:t>(39)</w:t>
                          </w:r>
                          <w:r>
                            <w:rPr>
                              <w:lang w:val="en-US"/>
                            </w:rPr>
                            <w:fldChar w:fldCharType="end"/>
                          </w:r>
                        </w:sdtContent>
                      </w:sdt>
                      <w:bookmarkEnd w:id="129"/>
                      <w:bookmarkEnd w:id="130"/>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131" w:name="_Toc462741409"/>
      <w:bookmarkStart w:id="132" w:name="_Toc463203448"/>
      <w:r>
        <w:lastRenderedPageBreak/>
        <w:t xml:space="preserve">Проектиране на </w:t>
      </w:r>
      <w:r w:rsidR="001A1E1F">
        <w:t xml:space="preserve">системните аспекти на </w:t>
      </w:r>
      <w:r>
        <w:t xml:space="preserve">схемата </w:t>
      </w:r>
      <w:r w:rsidR="001A1E1F">
        <w:t>на базата данни</w:t>
      </w:r>
      <w:bookmarkEnd w:id="131"/>
      <w:bookmarkEnd w:id="132"/>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EndPr/>
        <w:sdtContent>
          <w:r>
            <w:rPr>
              <w:lang w:val="en-US"/>
            </w:rPr>
            <w:fldChar w:fldCharType="begin"/>
          </w:r>
          <w:r>
            <w:rPr>
              <w:lang w:val="en-US"/>
            </w:rPr>
            <w:instrText xml:space="preserve"> CITATION Bla13 \l 1033 </w:instrText>
          </w:r>
          <w:r>
            <w:rPr>
              <w:lang w:val="en-US"/>
            </w:rPr>
            <w:fldChar w:fldCharType="separate"/>
          </w:r>
          <w:r w:rsidR="005A646D" w:rsidRPr="005A646D">
            <w:rPr>
              <w:noProof/>
              <w:lang w:val="en-US"/>
            </w:rPr>
            <w:t>(26)</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EndPr/>
        <w:sdtContent>
          <w:r>
            <w:fldChar w:fldCharType="begin"/>
          </w:r>
          <w:r>
            <w:instrText xml:space="preserve"> CITATION Bla13 \l 1026 </w:instrText>
          </w:r>
          <w:r>
            <w:fldChar w:fldCharType="separate"/>
          </w:r>
          <w:r w:rsidR="005A646D">
            <w:rPr>
              <w:noProof/>
            </w:rPr>
            <w:t>(26)</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2A8F1367" w:rsidR="0088726A" w:rsidRDefault="00DB0A75" w:rsidP="007B5457">
      <w:pPr>
        <w:pStyle w:val="Heading2"/>
      </w:pPr>
      <w:bookmarkStart w:id="133" w:name="_Toc462741410"/>
      <w:bookmarkStart w:id="134" w:name="_Toc463203449"/>
      <w:r>
        <w:lastRenderedPageBreak/>
        <w:t>Слой за концептуалния модел на обекти и логика (</w:t>
      </w:r>
      <w:r>
        <w:rPr>
          <w:lang w:val="en-US"/>
        </w:rPr>
        <w:t>Logic Layer)</w:t>
      </w:r>
      <w:bookmarkEnd w:id="120"/>
      <w:bookmarkEnd w:id="133"/>
      <w:bookmarkEnd w:id="134"/>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2"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2" tgtFrame="&quot;_blank&quot;" tooltip="&quot;entity framework overview&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7B8AFA44" w:rsidR="0088726A" w:rsidRPr="006445FF" w:rsidRDefault="00476BFF" w:rsidP="00476BFF">
      <w:pPr>
        <w:pStyle w:val="Caption"/>
      </w:pPr>
      <w:bookmarkStart w:id="135" w:name="_Ref462490601"/>
      <w:bookmarkStart w:id="136" w:name="_Toc462506372"/>
      <w:bookmarkStart w:id="137" w:name="_Toc462568760"/>
      <w:bookmarkStart w:id="138" w:name="_Toc463203401"/>
      <w:r>
        <w:t xml:space="preserve">Фигура </w:t>
      </w:r>
      <w:r>
        <w:fldChar w:fldCharType="begin"/>
      </w:r>
      <w:r>
        <w:instrText xml:space="preserve"> SEQ Фигура \* ARABIC </w:instrText>
      </w:r>
      <w:r>
        <w:fldChar w:fldCharType="separate"/>
      </w:r>
      <w:r w:rsidR="000A1559">
        <w:rPr>
          <w:noProof/>
        </w:rPr>
        <w:t>12</w:t>
      </w:r>
      <w:r>
        <w:fldChar w:fldCharType="end"/>
      </w:r>
      <w:bookmarkEnd w:id="135"/>
      <w:r>
        <w:t xml:space="preserve">: Адаптиране между класове и таблици и други елементи на релационна база </w:t>
      </w:r>
      <w:bookmarkEnd w:id="136"/>
      <w:bookmarkEnd w:id="137"/>
      <w:r w:rsidR="00C3610F">
        <w:t>данни</w:t>
      </w:r>
      <w:bookmarkEnd w:id="138"/>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5A646D">
            <w:rPr>
              <w:noProof/>
            </w:rPr>
            <w:t>(27)</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5A646D" w:rsidRPr="005A646D">
            <w:rPr>
              <w:noProof/>
              <w:lang w:val="en-US"/>
            </w:rPr>
            <w:t>(28)</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5A646D">
            <w:rPr>
              <w:noProof/>
            </w:rPr>
            <w:t xml:space="preserve"> (27)</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4"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4" tgtFrame="&quot;_blank&quot;" tooltip="&quot;entity framework overview&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6F0FFD8C" w:rsidR="0088726A" w:rsidRPr="006445FF" w:rsidRDefault="00AC3B38" w:rsidP="00AC3B38">
      <w:pPr>
        <w:pStyle w:val="Caption"/>
      </w:pPr>
      <w:bookmarkStart w:id="139" w:name="_Ref462493981"/>
      <w:bookmarkStart w:id="140" w:name="_Toc462506373"/>
      <w:bookmarkStart w:id="141" w:name="_Toc462568761"/>
      <w:bookmarkStart w:id="142" w:name="_Toc463203402"/>
      <w:r>
        <w:t xml:space="preserve">Фигура </w:t>
      </w:r>
      <w:r>
        <w:fldChar w:fldCharType="begin"/>
      </w:r>
      <w:r>
        <w:instrText xml:space="preserve"> SEQ Фигура \* ARABIC </w:instrText>
      </w:r>
      <w:r>
        <w:fldChar w:fldCharType="separate"/>
      </w:r>
      <w:r w:rsidR="000A1559">
        <w:rPr>
          <w:noProof/>
        </w:rPr>
        <w:t>13</w:t>
      </w:r>
      <w:r>
        <w:fldChar w:fldCharType="end"/>
      </w:r>
      <w:bookmarkEnd w:id="139"/>
      <w:r>
        <w:t xml:space="preserve">: Видове подходи за използване на </w:t>
      </w:r>
      <w:r>
        <w:rPr>
          <w:lang w:val="en-US"/>
        </w:rPr>
        <w:t xml:space="preserve">Microsoft Entity Framework </w:t>
      </w:r>
      <w:r>
        <w:t xml:space="preserve">за </w:t>
      </w:r>
      <w:r>
        <w:rPr>
          <w:lang w:val="en-US"/>
        </w:rPr>
        <w:t>Object-Relational Mapping</w:t>
      </w:r>
      <w:bookmarkEnd w:id="140"/>
      <w:bookmarkEnd w:id="141"/>
      <w:bookmarkEnd w:id="142"/>
    </w:p>
    <w:p w14:paraId="3CB41D96" w14:textId="66D713BC" w:rsidR="002333D6" w:rsidRDefault="002333D6" w:rsidP="002333D6">
      <w:pPr>
        <w:pStyle w:val="Heading2"/>
      </w:pPr>
      <w:bookmarkStart w:id="143" w:name="_Toc462741411"/>
      <w:bookmarkStart w:id="144" w:name="_Toc463203450"/>
      <w:r w:rsidRPr="00091427">
        <w:t>Слой на интерфейса с потребители и програми</w:t>
      </w:r>
      <w:r>
        <w:t xml:space="preserve"> </w:t>
      </w:r>
      <w:r>
        <w:rPr>
          <w:lang w:val="en-US"/>
        </w:rPr>
        <w:t>– Interface layer</w:t>
      </w:r>
      <w:bookmarkEnd w:id="143"/>
      <w:bookmarkEnd w:id="144"/>
    </w:p>
    <w:p w14:paraId="64DFDFA7" w14:textId="5D23161E" w:rsidR="002333D6" w:rsidRDefault="002333D6" w:rsidP="002B34F7">
      <w:pPr>
        <w:pStyle w:val="Heading3"/>
      </w:pPr>
      <w:bookmarkStart w:id="145" w:name="_Toc462741412"/>
      <w:bookmarkStart w:id="146" w:name="_Toc463203451"/>
      <w:r>
        <w:t>Архитектура на потребителски уеб интерфейс</w:t>
      </w:r>
      <w:bookmarkEnd w:id="145"/>
      <w:bookmarkEnd w:id="146"/>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lastRenderedPageBreak/>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6">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69519866" w:rsidR="002333D6" w:rsidRDefault="002333D6" w:rsidP="002333D6">
      <w:pPr>
        <w:pStyle w:val="Caption"/>
      </w:pPr>
      <w:bookmarkStart w:id="147" w:name="_Toc462568762"/>
      <w:bookmarkStart w:id="148" w:name="_Toc463203403"/>
      <w:r>
        <w:t xml:space="preserve">Фигура </w:t>
      </w:r>
      <w:r>
        <w:fldChar w:fldCharType="begin"/>
      </w:r>
      <w:r>
        <w:instrText xml:space="preserve"> SEQ Фигура \* ARABIC </w:instrText>
      </w:r>
      <w:r>
        <w:fldChar w:fldCharType="separate"/>
      </w:r>
      <w:r w:rsidR="000A1559">
        <w:rPr>
          <w:noProof/>
        </w:rPr>
        <w:t>14</w:t>
      </w:r>
      <w:r>
        <w:fldChar w:fldCharType="end"/>
      </w:r>
      <w:r>
        <w:t xml:space="preserve">: Архитектура на </w:t>
      </w:r>
      <w:r>
        <w:rPr>
          <w:lang w:val="en-US"/>
        </w:rPr>
        <w:t xml:space="preserve">ASP.NET 4.5 </w:t>
      </w:r>
      <w:sdt>
        <w:sdtPr>
          <w:rPr>
            <w:lang w:val="en-US"/>
          </w:rPr>
          <w:id w:val="462469796"/>
          <w:citation/>
        </w:sdtPr>
        <w:sdtEndPr/>
        <w:sdtContent>
          <w:r>
            <w:rPr>
              <w:lang w:val="en-US"/>
            </w:rPr>
            <w:fldChar w:fldCharType="begin"/>
          </w:r>
          <w:r>
            <w:rPr>
              <w:lang w:val="en-US"/>
            </w:rPr>
            <w:instrText xml:space="preserve"> CITATION Pet16 \l 1033 </w:instrText>
          </w:r>
          <w:r>
            <w:rPr>
              <w:lang w:val="en-US"/>
            </w:rPr>
            <w:fldChar w:fldCharType="separate"/>
          </w:r>
          <w:r w:rsidR="005A646D" w:rsidRPr="005A646D">
            <w:rPr>
              <w:noProof/>
              <w:lang w:val="en-US"/>
            </w:rPr>
            <w:t>(29)</w:t>
          </w:r>
          <w:r>
            <w:rPr>
              <w:lang w:val="en-US"/>
            </w:rPr>
            <w:fldChar w:fldCharType="end"/>
          </w:r>
        </w:sdtContent>
      </w:sdt>
      <w:bookmarkEnd w:id="147"/>
      <w:bookmarkEnd w:id="148"/>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EndPr/>
        <w:sdtContent>
          <w:r>
            <w:fldChar w:fldCharType="begin"/>
          </w:r>
          <w:r>
            <w:instrText xml:space="preserve"> CITATION Tec161 \l 1033 </w:instrText>
          </w:r>
          <w:r>
            <w:fldChar w:fldCharType="separate"/>
          </w:r>
          <w:r w:rsidR="005A646D">
            <w:rPr>
              <w:noProof/>
            </w:rPr>
            <w:t xml:space="preserve"> (30)</w:t>
          </w:r>
          <w:r>
            <w:fldChar w:fldCharType="end"/>
          </w:r>
        </w:sdtContent>
      </w:sdt>
    </w:p>
    <w:p w14:paraId="5EC9F2F1" w14:textId="5A6193C1" w:rsidR="002333D6" w:rsidRDefault="002333D6" w:rsidP="002333D6">
      <w:pPr>
        <w:pStyle w:val="Heading3"/>
      </w:pPr>
      <w:bookmarkStart w:id="149" w:name="_Toc462741413"/>
      <w:bookmarkStart w:id="150" w:name="_Toc463203452"/>
      <w:r>
        <w:t>ASP.NET Dynamic Data</w:t>
      </w:r>
      <w:bookmarkEnd w:id="149"/>
      <w:bookmarkEnd w:id="150"/>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EndPr/>
        <w:sdtContent>
          <w:r>
            <w:fldChar w:fldCharType="begin"/>
          </w:r>
          <w:r>
            <w:rPr>
              <w:lang w:val="en-US"/>
            </w:rPr>
            <w:instrText xml:space="preserve"> CITATION macdonald2010pro \l 1033 </w:instrText>
          </w:r>
          <w:r>
            <w:fldChar w:fldCharType="separate"/>
          </w:r>
          <w:r w:rsidR="005A646D" w:rsidRPr="005A646D">
            <w:rPr>
              <w:noProof/>
              <w:lang w:val="en-US"/>
            </w:rPr>
            <w:t>(31)</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lastRenderedPageBreak/>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5A23B161" w:rsidR="0088726A" w:rsidRPr="006445FF" w:rsidRDefault="002333D6" w:rsidP="002B34F7">
      <w:pPr>
        <w:pStyle w:val="Caption"/>
      </w:pPr>
      <w:bookmarkStart w:id="151" w:name="_Ref462566041"/>
      <w:bookmarkStart w:id="152" w:name="_Toc462568763"/>
      <w:bookmarkStart w:id="153" w:name="_Toc463203404"/>
      <w:r>
        <w:t xml:space="preserve">Фигура </w:t>
      </w:r>
      <w:r>
        <w:fldChar w:fldCharType="begin"/>
      </w:r>
      <w:r>
        <w:instrText xml:space="preserve"> SEQ Фигура \* ARABIC </w:instrText>
      </w:r>
      <w:r>
        <w:fldChar w:fldCharType="separate"/>
      </w:r>
      <w:r w:rsidR="000A1559">
        <w:rPr>
          <w:noProof/>
        </w:rPr>
        <w:t>15</w:t>
      </w:r>
      <w:r>
        <w:fldChar w:fldCharType="end"/>
      </w:r>
      <w:bookmarkEnd w:id="151"/>
      <w:r>
        <w:t xml:space="preserve">: Вътрешна архитектура на </w:t>
      </w:r>
      <w:r>
        <w:rPr>
          <w:lang w:val="en-US"/>
        </w:rPr>
        <w:t xml:space="preserve">ASP.NET Dynamic Data </w:t>
      </w:r>
      <w:sdt>
        <w:sdtPr>
          <w:rPr>
            <w:lang w:val="en-US"/>
          </w:rPr>
          <w:id w:val="1044874324"/>
          <w:citation/>
        </w:sdtPr>
        <w:sdtEndPr/>
        <w:sdtContent>
          <w:r>
            <w:rPr>
              <w:lang w:val="en-US"/>
            </w:rPr>
            <w:fldChar w:fldCharType="begin"/>
          </w:r>
          <w:r>
            <w:rPr>
              <w:lang w:val="en-US"/>
            </w:rPr>
            <w:instrText xml:space="preserve"> CITATION Mic14 \l 1033 </w:instrText>
          </w:r>
          <w:r>
            <w:rPr>
              <w:lang w:val="en-US"/>
            </w:rPr>
            <w:fldChar w:fldCharType="separate"/>
          </w:r>
          <w:r w:rsidR="005A646D" w:rsidRPr="005A646D">
            <w:rPr>
              <w:noProof/>
              <w:lang w:val="en-US"/>
            </w:rPr>
            <w:t>(32)</w:t>
          </w:r>
          <w:r>
            <w:rPr>
              <w:lang w:val="en-US"/>
            </w:rPr>
            <w:fldChar w:fldCharType="end"/>
          </w:r>
        </w:sdtContent>
      </w:sdt>
      <w:bookmarkEnd w:id="152"/>
      <w:bookmarkEnd w:id="153"/>
    </w:p>
    <w:p w14:paraId="097DC63B" w14:textId="3495807D" w:rsidR="0088726A" w:rsidRPr="00DF07F1" w:rsidRDefault="00664AF0" w:rsidP="002B34F7">
      <w:pPr>
        <w:pStyle w:val="Heading3"/>
      </w:pPr>
      <w:bookmarkStart w:id="154" w:name="_Ref462499923"/>
      <w:bookmarkStart w:id="155" w:name="_Toc462506293"/>
      <w:bookmarkStart w:id="156" w:name="_Toc462741414"/>
      <w:bookmarkStart w:id="157" w:name="_Toc463203453"/>
      <w:r>
        <w:t>Автентикация на потребители</w:t>
      </w:r>
      <w:bookmarkEnd w:id="154"/>
      <w:bookmarkEnd w:id="155"/>
      <w:bookmarkEnd w:id="156"/>
      <w:bookmarkEnd w:id="157"/>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5A646D">
            <w:rPr>
              <w:noProof/>
            </w:rPr>
            <w:t>(33)</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w:t>
      </w:r>
      <w:r>
        <w:lastRenderedPageBreak/>
        <w:t xml:space="preserve">достъпна на </w:t>
      </w:r>
      <w:r w:rsidR="0088726A" w:rsidRPr="00DF07F1">
        <w:t xml:space="preserve"> </w:t>
      </w:r>
      <w:hyperlink r:id="rId28" w:history="1">
        <w:r w:rsidR="0088726A" w:rsidRPr="008E6D54">
          <w:t>iOS</w:t>
        </w:r>
      </w:hyperlink>
      <w:r w:rsidR="0088726A" w:rsidRPr="00DF07F1">
        <w:t xml:space="preserve">, </w:t>
      </w:r>
      <w:hyperlink r:id="rId29" w:history="1">
        <w:r w:rsidR="0088726A" w:rsidRPr="008E6D54">
          <w:t>Android</w:t>
        </w:r>
      </w:hyperlink>
      <w:r w:rsidR="0088726A" w:rsidRPr="00DF07F1">
        <w:t xml:space="preserve">, </w:t>
      </w:r>
      <w:hyperlink r:id="rId30"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1" w:history="1">
        <w:r w:rsidR="0088726A" w:rsidRPr="008E6D54">
          <w:t>Windows Phone</w:t>
        </w:r>
      </w:hyperlink>
      <w:r w:rsidR="0088726A" w:rsidRPr="00DF07F1">
        <w:t xml:space="preserve">, </w:t>
      </w:r>
      <w:hyperlink r:id="rId32"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14620454" w:rsidR="0088726A" w:rsidRPr="00DF07F1" w:rsidRDefault="0007081D" w:rsidP="008E6D54">
      <w:pPr>
        <w:pStyle w:val="Caption"/>
      </w:pPr>
      <w:bookmarkStart w:id="158" w:name="_Ref462495456"/>
      <w:bookmarkStart w:id="159" w:name="_Toc462506374"/>
      <w:bookmarkStart w:id="160" w:name="_Toc462568764"/>
      <w:bookmarkStart w:id="161" w:name="_Toc463203405"/>
      <w:r>
        <w:t xml:space="preserve">Фигура </w:t>
      </w:r>
      <w:r>
        <w:fldChar w:fldCharType="begin"/>
      </w:r>
      <w:r>
        <w:instrText xml:space="preserve"> SEQ Фигура \* ARABIC </w:instrText>
      </w:r>
      <w:r>
        <w:fldChar w:fldCharType="separate"/>
      </w:r>
      <w:r w:rsidR="000A1559">
        <w:rPr>
          <w:noProof/>
        </w:rPr>
        <w:t>16</w:t>
      </w:r>
      <w:r>
        <w:fldChar w:fldCharType="end"/>
      </w:r>
      <w:bookmarkEnd w:id="158"/>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59"/>
      <w:bookmarkEnd w:id="160"/>
      <w:bookmarkEnd w:id="161"/>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5A646D">
            <w:rPr>
              <w:noProof/>
            </w:rPr>
            <w:t>(34)</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33C6EE1F" w:rsidR="005A3920" w:rsidRPr="005E2F70" w:rsidRDefault="005A3920" w:rsidP="00D04B6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29"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LWw4K41AgAAdAQAAA4AAAAAAAAA&#10;AAAAAAAALgIAAGRycy9lMm9Eb2MueG1sUEsBAi0AFAAGAAgAAAAhAHJ6gefiAAAACgEAAA8AAAAA&#10;AAAAAAAAAAAAjwQAAGRycy9kb3ducmV2LnhtbFBLBQYAAAAABAAEAPMAAACeBQAAAAA=&#10;" stroked="f">
                <v:textbox style="mso-fit-shape-to-text:t" inset="0,0,0,0">
                  <w:txbxContent>
                    <w:p w14:paraId="10CA8BFE" w14:textId="33C6EE1F" w:rsidR="005A3920" w:rsidRPr="005E2F70" w:rsidRDefault="005A3920" w:rsidP="00D04B6E">
                      <w:pPr>
                        <w:pStyle w:val="Caption"/>
                        <w:rPr>
                          <w:noProof/>
                          <w:sz w:val="24"/>
                          <w:szCs w:val="24"/>
                        </w:rPr>
                      </w:pPr>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4">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5">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310B8943" w:rsidR="0003456A" w:rsidRDefault="0003456A" w:rsidP="0003456A">
      <w:pPr>
        <w:pStyle w:val="Caption"/>
        <w:jc w:val="left"/>
      </w:pPr>
      <w:bookmarkStart w:id="162" w:name="_Ref462500853"/>
      <w:bookmarkStart w:id="163" w:name="_Toc462506376"/>
      <w:bookmarkStart w:id="164" w:name="_Toc462568766"/>
      <w:bookmarkStart w:id="165" w:name="_Toc463203406"/>
      <w:r>
        <w:t xml:space="preserve">Фигура </w:t>
      </w:r>
      <w:r>
        <w:fldChar w:fldCharType="begin"/>
      </w:r>
      <w:r>
        <w:instrText xml:space="preserve"> SEQ Фигура \* ARABIC </w:instrText>
      </w:r>
      <w:r>
        <w:fldChar w:fldCharType="separate"/>
      </w:r>
      <w:r w:rsidR="000A1559">
        <w:rPr>
          <w:noProof/>
        </w:rPr>
        <w:t>18</w:t>
      </w:r>
      <w:r>
        <w:fldChar w:fldCharType="end"/>
      </w:r>
      <w:bookmarkEnd w:id="162"/>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63"/>
      <w:bookmarkEnd w:id="164"/>
      <w:bookmarkEnd w:id="165"/>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66" w:name="_Toc462506295"/>
      <w:bookmarkStart w:id="167" w:name="_Toc462403920"/>
      <w:bookmarkStart w:id="168" w:name="_Toc462412496"/>
      <w:bookmarkStart w:id="169" w:name="_Toc462416985"/>
      <w:r>
        <w:br w:type="page"/>
      </w:r>
    </w:p>
    <w:p w14:paraId="6B0B1EF0" w14:textId="027C81A7" w:rsidR="002333D6" w:rsidRDefault="002E57DA" w:rsidP="00CE2B1B">
      <w:pPr>
        <w:pStyle w:val="Heading2"/>
        <w:numPr>
          <w:ilvl w:val="0"/>
          <w:numId w:val="10"/>
        </w:numPr>
      </w:pPr>
      <w:bookmarkStart w:id="170" w:name="_Toc462741416"/>
      <w:bookmarkStart w:id="171" w:name="_Toc463203454"/>
      <w:r>
        <w:lastRenderedPageBreak/>
        <w:t>Структура</w:t>
      </w:r>
      <w:r w:rsidR="002333D6">
        <w:t xml:space="preserve"> на </w:t>
      </w:r>
      <w:r w:rsidR="007D1E10">
        <w:t>класовете обекти, изграждащи</w:t>
      </w:r>
      <w:r w:rsidR="002333D6">
        <w:t xml:space="preserve"> компонентите на системата</w:t>
      </w:r>
      <w:bookmarkEnd w:id="170"/>
      <w:bookmarkEnd w:id="171"/>
    </w:p>
    <w:p w14:paraId="4F768087" w14:textId="77777777" w:rsidR="002E57DA" w:rsidRDefault="002E57DA" w:rsidP="002E57DA">
      <w:pPr>
        <w:rPr>
          <w:lang w:eastAsia="zh-CN"/>
        </w:rPr>
      </w:pPr>
      <w:r>
        <w:rPr>
          <w:lang w:eastAsia="zh-CN"/>
        </w:rPr>
        <w:t xml:space="preserve">Проектираната структура на </w:t>
      </w:r>
      <w:r w:rsidR="007D1E10">
        <w:rPr>
          <w:lang w:eastAsia="zh-CN"/>
        </w:rPr>
        <w:t xml:space="preserve">класовете обекти, които изграждат компонентите и съответно слоевете на системата са показани на следните две диаграми. </w:t>
      </w:r>
      <w:r w:rsidR="007D1E10">
        <w:rPr>
          <w:lang w:eastAsia="zh-CN"/>
        </w:rPr>
        <w:fldChar w:fldCharType="begin"/>
      </w:r>
      <w:r w:rsidR="007D1E10">
        <w:rPr>
          <w:lang w:eastAsia="zh-CN"/>
        </w:rPr>
        <w:instrText xml:space="preserve"> REF _Ref463171340 \h </w:instrText>
      </w:r>
      <w:r w:rsidR="007D1E10">
        <w:rPr>
          <w:lang w:eastAsia="zh-CN"/>
        </w:rPr>
      </w:r>
      <w:r w:rsidR="007D1E10">
        <w:rPr>
          <w:lang w:eastAsia="zh-CN"/>
        </w:rPr>
        <w:fldChar w:fldCharType="separate"/>
      </w:r>
      <w:r w:rsidR="007D1E10">
        <w:t xml:space="preserve">Фигура </w:t>
      </w:r>
      <w:r w:rsidR="007D1E10">
        <w:rPr>
          <w:noProof/>
        </w:rPr>
        <w:t>18</w:t>
      </w:r>
      <w:r w:rsidR="007D1E10">
        <w:rPr>
          <w:lang w:eastAsia="zh-CN"/>
        </w:rPr>
        <w:fldChar w:fldCharType="end"/>
      </w:r>
      <w:r w:rsidR="007D1E10">
        <w:rPr>
          <w:lang w:eastAsia="zh-CN"/>
        </w:rPr>
        <w:t xml:space="preserve"> е диаграма от класове обекти, които изграждат </w:t>
      </w:r>
      <w:r w:rsidR="00D40228">
        <w:rPr>
          <w:lang w:eastAsia="zh-CN"/>
        </w:rPr>
        <w:t xml:space="preserve">слоя на </w:t>
      </w:r>
      <w:r w:rsidR="00D40228" w:rsidRPr="00091427">
        <w:t xml:space="preserve">интерфейса с потребители </w:t>
      </w:r>
      <w:r w:rsidR="007D1E10">
        <w:rPr>
          <w:lang w:eastAsia="zh-CN"/>
        </w:rPr>
        <w:t xml:space="preserve">на системата. Всеки клас разширяват класът </w:t>
      </w:r>
      <w:r w:rsidR="007D1E10">
        <w:rPr>
          <w:lang w:val="en-US" w:eastAsia="zh-CN"/>
        </w:rPr>
        <w:t xml:space="preserve">ASP.NET </w:t>
      </w:r>
      <w:r w:rsidR="007D1E10">
        <w:rPr>
          <w:lang w:eastAsia="zh-CN"/>
        </w:rPr>
        <w:t>страница, предоставен от платформата.</w:t>
      </w:r>
    </w:p>
    <w:p w14:paraId="102DA332" w14:textId="77777777" w:rsidR="007D1E10" w:rsidRPr="002E57DA" w:rsidRDefault="007D1E10" w:rsidP="002E57DA">
      <w:pPr>
        <w:rPr>
          <w:lang w:eastAsia="zh-CN"/>
        </w:rPr>
      </w:pPr>
      <w:r>
        <w:rPr>
          <w:lang w:eastAsia="zh-CN"/>
        </w:rPr>
        <w:fldChar w:fldCharType="begin"/>
      </w:r>
      <w:r>
        <w:rPr>
          <w:lang w:eastAsia="zh-CN"/>
        </w:rPr>
        <w:instrText xml:space="preserve"> REF _Ref463171468 \h </w:instrText>
      </w:r>
      <w:r>
        <w:rPr>
          <w:lang w:eastAsia="zh-CN"/>
        </w:rPr>
      </w:r>
      <w:r>
        <w:rPr>
          <w:lang w:eastAsia="zh-CN"/>
        </w:rPr>
        <w:fldChar w:fldCharType="separate"/>
      </w:r>
      <w:r>
        <w:t xml:space="preserve">Фигура </w:t>
      </w:r>
      <w:r>
        <w:rPr>
          <w:noProof/>
        </w:rPr>
        <w:t>19</w:t>
      </w:r>
      <w:r>
        <w:rPr>
          <w:lang w:eastAsia="zh-CN"/>
        </w:rPr>
        <w:fldChar w:fldCharType="end"/>
      </w:r>
      <w:r>
        <w:rPr>
          <w:lang w:eastAsia="zh-CN"/>
        </w:rPr>
        <w:t xml:space="preserve"> показва организацията на класовете обекти от слоя на </w:t>
      </w:r>
      <w:r w:rsidR="00D40228">
        <w:rPr>
          <w:lang w:eastAsia="zh-CN"/>
        </w:rPr>
        <w:t>концептуалния модел</w:t>
      </w:r>
      <w:r>
        <w:rPr>
          <w:lang w:eastAsia="zh-CN"/>
        </w:rPr>
        <w:t xml:space="preserve"> на данните.</w:t>
      </w:r>
    </w:p>
    <w:p w14:paraId="41DA7B13" w14:textId="77777777" w:rsidR="002E57DA" w:rsidRDefault="002E57DA" w:rsidP="002E57DA">
      <w:pPr>
        <w:keepNext/>
        <w:spacing w:line="259" w:lineRule="auto"/>
        <w:ind w:firstLine="0"/>
        <w:jc w:val="left"/>
      </w:pPr>
      <w:r>
        <w:rPr>
          <w:rFonts w:eastAsia="Times New Roman"/>
          <w:b/>
          <w:bCs/>
          <w:iCs/>
          <w:noProof/>
          <w:sz w:val="28"/>
          <w:szCs w:val="28"/>
          <w:lang w:val="en-US"/>
        </w:rPr>
        <w:drawing>
          <wp:inline distT="0" distB="0" distL="0" distR="0" wp14:anchorId="6D4E7E19" wp14:editId="774877F2">
            <wp:extent cx="5505450" cy="57219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6">
                      <a:extLst>
                        <a:ext uri="{28A0092B-C50C-407E-A947-70E740481C1C}">
                          <a14:useLocalDpi xmlns:a14="http://schemas.microsoft.com/office/drawing/2010/main" val="0"/>
                        </a:ext>
                      </a:extLst>
                    </a:blip>
                    <a:stretch>
                      <a:fillRect/>
                    </a:stretch>
                  </pic:blipFill>
                  <pic:spPr>
                    <a:xfrm>
                      <a:off x="0" y="0"/>
                      <a:ext cx="5505450" cy="5721985"/>
                    </a:xfrm>
                    <a:prstGeom prst="rect">
                      <a:avLst/>
                    </a:prstGeom>
                  </pic:spPr>
                </pic:pic>
              </a:graphicData>
            </a:graphic>
          </wp:inline>
        </w:drawing>
      </w:r>
    </w:p>
    <w:p w14:paraId="75B04D6F" w14:textId="77777777" w:rsidR="002333D6" w:rsidRPr="00703C51" w:rsidRDefault="002E57DA" w:rsidP="00703C51">
      <w:pPr>
        <w:pStyle w:val="Caption"/>
        <w:jc w:val="left"/>
        <w:rPr>
          <w:rFonts w:eastAsia="Times New Roman"/>
          <w:b/>
          <w:bCs/>
          <w:iCs w:val="0"/>
          <w:sz w:val="28"/>
          <w:szCs w:val="28"/>
          <w:lang w:eastAsia="zh-CN"/>
        </w:rPr>
        <w:sectPr w:rsidR="002333D6" w:rsidRPr="00703C51" w:rsidSect="00437736">
          <w:headerReference w:type="default" r:id="rId37"/>
          <w:footerReference w:type="default" r:id="rId38"/>
          <w:pgSz w:w="11907" w:h="16839" w:code="9"/>
          <w:pgMar w:top="1440" w:right="1440" w:bottom="1440" w:left="1797" w:header="720" w:footer="720" w:gutter="0"/>
          <w:pgNumType w:start="0"/>
          <w:cols w:space="720"/>
          <w:titlePg/>
          <w:docGrid w:linePitch="360"/>
        </w:sectPr>
      </w:pPr>
      <w:bookmarkStart w:id="172" w:name="_Ref463171340"/>
      <w:bookmarkStart w:id="173" w:name="_Toc463203407"/>
      <w:r>
        <w:t xml:space="preserve">Фигура </w:t>
      </w:r>
      <w:r>
        <w:fldChar w:fldCharType="begin"/>
      </w:r>
      <w:r>
        <w:instrText xml:space="preserve"> SEQ Фигура \* ARABIC </w:instrText>
      </w:r>
      <w:r>
        <w:fldChar w:fldCharType="separate"/>
      </w:r>
      <w:r w:rsidR="005A646D">
        <w:rPr>
          <w:noProof/>
        </w:rPr>
        <w:t>17</w:t>
      </w:r>
      <w:r>
        <w:fldChar w:fldCharType="end"/>
      </w:r>
      <w:bookmarkEnd w:id="172"/>
      <w:r>
        <w:t>: Диаграма на класовете, които реализират уеб страници</w:t>
      </w:r>
      <w:bookmarkEnd w:id="173"/>
    </w:p>
    <w:p w14:paraId="07978ABF" w14:textId="77777777" w:rsidR="002333D6" w:rsidRDefault="002E57DA">
      <w:pPr>
        <w:spacing w:line="259" w:lineRule="auto"/>
        <w:ind w:firstLine="0"/>
        <w:jc w:val="left"/>
        <w:rPr>
          <w:rFonts w:eastAsia="Times New Roman"/>
          <w:b/>
          <w:bCs/>
          <w:iCs/>
          <w:sz w:val="28"/>
          <w:szCs w:val="28"/>
          <w:lang w:eastAsia="zh-CN"/>
        </w:rPr>
      </w:pPr>
      <w:r>
        <w:rPr>
          <w:noProof/>
          <w:lang w:val="en-US"/>
        </w:rPr>
        <w:lastRenderedPageBreak/>
        <mc:AlternateContent>
          <mc:Choice Requires="wps">
            <w:drawing>
              <wp:anchor distT="0" distB="0" distL="114300" distR="114300" simplePos="0" relativeHeight="251705344" behindDoc="0" locked="0" layoutInCell="1" allowOverlap="1" wp14:anchorId="322E75D4" wp14:editId="3B6B03AF">
                <wp:simplePos x="0" y="0"/>
                <wp:positionH relativeFrom="column">
                  <wp:posOffset>-307975</wp:posOffset>
                </wp:positionH>
                <wp:positionV relativeFrom="paragraph">
                  <wp:posOffset>5243830</wp:posOffset>
                </wp:positionV>
                <wp:extent cx="671957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7625DFAB" w14:textId="494F6446" w:rsidR="002E57DA" w:rsidRPr="00EE6664" w:rsidRDefault="002E57DA" w:rsidP="002E57D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E75D4" id="Text Box 24" o:spid="_x0000_s1030" type="#_x0000_t202" style="position:absolute;margin-left:-24.25pt;margin-top:412.9pt;width:529.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493NAIAAHQEAAAOAAAAZHJzL2Uyb0RvYy54bWysVFGP2jAMfp+0/xDlfRTYjt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" stroked="f">
                <v:textbox style="mso-fit-shape-to-text:t" inset="0,0,0,0">
                  <w:txbxContent>
                    <w:p w14:paraId="7625DFAB" w14:textId="494F6446" w:rsidR="002E57DA" w:rsidRPr="00EE6664" w:rsidRDefault="002E57DA" w:rsidP="002E57DA">
                      <w:pPr>
                        <w:pStyle w:val="Caption"/>
                        <w:rPr>
                          <w:noProof/>
                          <w:sz w:val="24"/>
                          <w:szCs w:val="24"/>
                        </w:rPr>
                      </w:pPr>
                    </w:p>
                  </w:txbxContent>
                </v:textbox>
                <w10:wrap type="topAndBottom"/>
              </v:shape>
            </w:pict>
          </mc:Fallback>
        </mc:AlternateContent>
      </w:r>
      <w:r w:rsidR="002333D6">
        <w:rPr>
          <w:noProof/>
          <w:lang w:val="en-US"/>
        </w:rPr>
        <w:drawing>
          <wp:anchor distT="0" distB="0" distL="114300" distR="114300" simplePos="0" relativeHeight="251704320" behindDoc="0" locked="0" layoutInCell="1" allowOverlap="1" wp14:anchorId="137916DC" wp14:editId="276EB7EF">
            <wp:simplePos x="0" y="0"/>
            <wp:positionH relativeFrom="margin">
              <wp:posOffset>-308344</wp:posOffset>
            </wp:positionH>
            <wp:positionV relativeFrom="paragraph">
              <wp:posOffset>443</wp:posOffset>
            </wp:positionV>
            <wp:extent cx="6719777" cy="5532741"/>
            <wp:effectExtent l="0" t="0" r="508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9">
                      <a:extLst>
                        <a:ext uri="{28A0092B-C50C-407E-A947-70E740481C1C}">
                          <a14:useLocalDpi xmlns:a14="http://schemas.microsoft.com/office/drawing/2010/main" val="0"/>
                        </a:ext>
                      </a:extLst>
                    </a:blip>
                    <a:stretch>
                      <a:fillRect/>
                    </a:stretch>
                  </pic:blipFill>
                  <pic:spPr>
                    <a:xfrm>
                      <a:off x="0" y="0"/>
                      <a:ext cx="6721236" cy="5533942"/>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headerReference w:type="default" r:id="rId40"/>
          <w:footerReference w:type="default" r:id="rId41"/>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74" w:name="_Toc462741417"/>
      <w:bookmarkStart w:id="175" w:name="_Toc463203455"/>
      <w:r>
        <w:lastRenderedPageBreak/>
        <w:t>Графичен д</w:t>
      </w:r>
      <w:r w:rsidR="00FF2503">
        <w:t>изайн на потребителски интерфейс</w:t>
      </w:r>
      <w:bookmarkEnd w:id="174"/>
      <w:bookmarkEnd w:id="175"/>
    </w:p>
    <w:p w14:paraId="3C32CEAD" w14:textId="7F618EBD" w:rsidR="00380632" w:rsidRPr="00380632" w:rsidRDefault="00703C51" w:rsidP="00380632">
      <w:pPr>
        <w:rPr>
          <w:lang w:val="en-US"/>
        </w:rPr>
      </w:pPr>
      <w:r>
        <w:rPr>
          <w:noProof/>
          <w:lang w:val="en-US"/>
        </w:rPr>
        <w:drawing>
          <wp:anchor distT="0" distB="0" distL="114300" distR="114300" simplePos="0" relativeHeight="251709440" behindDoc="0" locked="0" layoutInCell="1" allowOverlap="1" wp14:anchorId="769501ED" wp14:editId="4D77DAB5">
            <wp:simplePos x="0" y="0"/>
            <wp:positionH relativeFrom="margin">
              <wp:align>right</wp:align>
            </wp:positionH>
            <wp:positionV relativeFrom="page">
              <wp:posOffset>2141796</wp:posOffset>
            </wp:positionV>
            <wp:extent cx="5943600" cy="557022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На </w:t>
      </w:r>
      <w:r w:rsidR="00380632">
        <w:fldChar w:fldCharType="begin"/>
      </w:r>
      <w:r w:rsidR="00380632">
        <w:instrText xml:space="preserve"> REF _Ref462499598 \h </w:instrText>
      </w:r>
      <w:r w:rsidR="00380632">
        <w:fldChar w:fldCharType="separate"/>
      </w:r>
      <w:r w:rsidR="00FF2503">
        <w:t xml:space="preserve">Фигура </w:t>
      </w:r>
      <w:r w:rsidR="00FF2503">
        <w:rPr>
          <w:noProof/>
        </w:rPr>
        <w:t>13</w:t>
      </w:r>
      <w:r w:rsidR="00380632">
        <w:fldChar w:fldCharType="end"/>
      </w:r>
      <w:bookmarkEnd w:id="166"/>
      <w:bookmarkEnd w:id="167"/>
      <w:bookmarkEnd w:id="168"/>
      <w:bookmarkEnd w:id="169"/>
      <w:r w:rsidR="00380632">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28D5278F" w:rsidR="00380632" w:rsidRDefault="00380632" w:rsidP="00380632">
      <w:pPr>
        <w:pStyle w:val="Caption"/>
      </w:pPr>
      <w:bookmarkStart w:id="176" w:name="_Ref462499598"/>
      <w:bookmarkStart w:id="177" w:name="_Toc462506379"/>
      <w:bookmarkStart w:id="178" w:name="_Toc462568767"/>
      <w:bookmarkStart w:id="179" w:name="_Toc463203408"/>
      <w:r>
        <w:t xml:space="preserve">Фигура </w:t>
      </w:r>
      <w:r>
        <w:fldChar w:fldCharType="begin"/>
      </w:r>
      <w:r>
        <w:instrText xml:space="preserve"> SEQ Фигура \* ARABIC </w:instrText>
      </w:r>
      <w:r>
        <w:fldChar w:fldCharType="separate"/>
      </w:r>
      <w:r w:rsidR="000A1559">
        <w:rPr>
          <w:noProof/>
        </w:rPr>
        <w:t>21</w:t>
      </w:r>
      <w:r>
        <w:fldChar w:fldCharType="end"/>
      </w:r>
      <w:bookmarkEnd w:id="176"/>
      <w:r>
        <w:t xml:space="preserve">: Автентикация с </w:t>
      </w:r>
      <w:r>
        <w:rPr>
          <w:lang w:val="en-US"/>
        </w:rPr>
        <w:t xml:space="preserve">Facebook Login </w:t>
      </w:r>
      <w:r>
        <w:t xml:space="preserve">в системата </w:t>
      </w:r>
      <w:r>
        <w:rPr>
          <w:lang w:val="en-US"/>
        </w:rPr>
        <w:t>Social Presence.</w:t>
      </w:r>
      <w:bookmarkEnd w:id="177"/>
      <w:bookmarkEnd w:id="178"/>
      <w:bookmarkEnd w:id="179"/>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0453168A" w14:textId="77777777" w:rsidR="00B36B5F" w:rsidRPr="00B36B5F" w:rsidRDefault="00B36B5F" w:rsidP="00380632">
      <w:bookmarkStart w:id="180" w:name="_Ref462560567"/>
      <w:bookmarkStart w:id="181" w:name="_Toc462741418"/>
      <w:r>
        <w:t xml:space="preserve">На </w:t>
      </w:r>
      <w:r>
        <w:fldChar w:fldCharType="begin"/>
      </w:r>
      <w:r>
        <w:instrText xml:space="preserve"> REF _Ref463171946 \h </w:instrText>
      </w:r>
      <w:r>
        <w:fldChar w:fldCharType="separate"/>
      </w:r>
      <w:r>
        <w:t xml:space="preserve">Фигура </w:t>
      </w:r>
      <w:r>
        <w:rPr>
          <w:noProof/>
        </w:rPr>
        <w:t>21</w:t>
      </w:r>
      <w:r>
        <w:fldChar w:fldCharType="end"/>
      </w:r>
      <w:r>
        <w:t xml:space="preserve"> са показани примери за д</w:t>
      </w:r>
      <w:r w:rsidRPr="00B36B5F">
        <w:t>изайн на различни диаграми, изп</w:t>
      </w:r>
      <w:r>
        <w:t>олзвани при сравнителен анализ на присъствие</w:t>
      </w:r>
      <w:r w:rsidRPr="00B36B5F">
        <w:t xml:space="preserve"> в Facebook</w:t>
      </w:r>
      <w:r>
        <w:t xml:space="preserve">. </w:t>
      </w:r>
    </w:p>
    <w:p w14:paraId="029468E7" w14:textId="77777777" w:rsidR="00B32924" w:rsidRDefault="00B32924" w:rsidP="00B32924">
      <w:pPr>
        <w:pStyle w:val="Picture"/>
      </w:pPr>
      <w:r>
        <w:drawing>
          <wp:inline distT="0" distB="0" distL="0" distR="0" wp14:anchorId="1C0AA227" wp14:editId="5EFB814A">
            <wp:extent cx="5505450" cy="59232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s_design.PNG"/>
                    <pic:cNvPicPr/>
                  </pic:nvPicPr>
                  <pic:blipFill>
                    <a:blip r:embed="rId43">
                      <a:extLst>
                        <a:ext uri="{28A0092B-C50C-407E-A947-70E740481C1C}">
                          <a14:useLocalDpi xmlns:a14="http://schemas.microsoft.com/office/drawing/2010/main" val="0"/>
                        </a:ext>
                      </a:extLst>
                    </a:blip>
                    <a:stretch>
                      <a:fillRect/>
                    </a:stretch>
                  </pic:blipFill>
                  <pic:spPr>
                    <a:xfrm>
                      <a:off x="0" y="0"/>
                      <a:ext cx="5505450" cy="5923280"/>
                    </a:xfrm>
                    <a:prstGeom prst="rect">
                      <a:avLst/>
                    </a:prstGeom>
                  </pic:spPr>
                </pic:pic>
              </a:graphicData>
            </a:graphic>
          </wp:inline>
        </w:drawing>
      </w:r>
    </w:p>
    <w:p w14:paraId="1289254F" w14:textId="77777777" w:rsidR="00B5514F" w:rsidRPr="00E37291" w:rsidRDefault="00B32924" w:rsidP="00E37291">
      <w:pPr>
        <w:pStyle w:val="Caption"/>
      </w:pPr>
      <w:bookmarkStart w:id="182" w:name="_Ref463171946"/>
      <w:bookmarkStart w:id="183" w:name="_Toc463203409"/>
      <w:r>
        <w:t xml:space="preserve">Фигура </w:t>
      </w:r>
      <w:r>
        <w:fldChar w:fldCharType="begin"/>
      </w:r>
      <w:r>
        <w:instrText xml:space="preserve"> SEQ Фигура \* ARABIC </w:instrText>
      </w:r>
      <w:r>
        <w:fldChar w:fldCharType="separate"/>
      </w:r>
      <w:r w:rsidR="005A646D">
        <w:rPr>
          <w:noProof/>
        </w:rPr>
        <w:t>19</w:t>
      </w:r>
      <w:r>
        <w:fldChar w:fldCharType="end"/>
      </w:r>
      <w:bookmarkEnd w:id="182"/>
      <w:r>
        <w:rPr>
          <w:lang w:val="en-US"/>
        </w:rPr>
        <w:t xml:space="preserve">: </w:t>
      </w:r>
      <w:r>
        <w:t xml:space="preserve">Дизайн и съдържание на различни диаграми, използвани при </w:t>
      </w:r>
      <w:r w:rsidR="00B36B5F">
        <w:t>сравнителен анализ на присъствие</w:t>
      </w:r>
      <w:r>
        <w:t xml:space="preserve"> в </w:t>
      </w:r>
      <w:r>
        <w:rPr>
          <w:lang w:val="en-US"/>
        </w:rPr>
        <w:t>Facebook.</w:t>
      </w:r>
      <w:bookmarkEnd w:id="183"/>
    </w:p>
    <w:p w14:paraId="78088BE9" w14:textId="5C415271" w:rsidR="00670544" w:rsidRDefault="00FF2503" w:rsidP="00FF2503">
      <w:pPr>
        <w:pStyle w:val="Heading1"/>
      </w:pPr>
      <w:bookmarkStart w:id="184" w:name="_Toc463203456"/>
      <w:r>
        <w:lastRenderedPageBreak/>
        <w:t>Глава 5. Реализация, тестване и внедряване на системата</w:t>
      </w:r>
      <w:bookmarkEnd w:id="180"/>
      <w:bookmarkEnd w:id="181"/>
      <w:bookmarkEnd w:id="184"/>
    </w:p>
    <w:p w14:paraId="7AEC5191" w14:textId="193EA42A" w:rsidR="00966881" w:rsidRDefault="00966881" w:rsidP="00966881">
      <w:pPr>
        <w:pStyle w:val="Heading2"/>
        <w:numPr>
          <w:ilvl w:val="0"/>
          <w:numId w:val="10"/>
        </w:numPr>
      </w:pPr>
      <w:bookmarkStart w:id="185" w:name="_Toc462741419"/>
      <w:bookmarkStart w:id="186" w:name="_Toc463203457"/>
      <w:r w:rsidRPr="00966881">
        <w:t>Реализация на модулите</w:t>
      </w:r>
      <w:bookmarkEnd w:id="185"/>
      <w:bookmarkEnd w:id="186"/>
    </w:p>
    <w:p w14:paraId="08132906" w14:textId="1074CD77" w:rsidR="00771B9D" w:rsidRDefault="00771B9D" w:rsidP="00771B9D">
      <w:pPr>
        <w:pStyle w:val="Heading3"/>
        <w:rPr>
          <w:lang w:eastAsia="zh-CN"/>
        </w:rPr>
      </w:pPr>
      <w:bookmarkStart w:id="187" w:name="_Toc463203458"/>
      <w:r>
        <w:rPr>
          <w:lang w:eastAsia="zh-CN"/>
        </w:rPr>
        <w:t>Процес на работа при реализацията</w:t>
      </w:r>
      <w:bookmarkEnd w:id="187"/>
    </w:p>
    <w:p w14:paraId="62197896" w14:textId="4F75A155" w:rsidR="00771B9D" w:rsidRDefault="00500272" w:rsidP="00771B9D">
      <w:pPr>
        <w:rPr>
          <w:lang w:eastAsia="zh-CN"/>
        </w:rPr>
      </w:pPr>
      <w:r>
        <w:rPr>
          <w:lang w:eastAsia="zh-CN"/>
        </w:rPr>
        <w:t xml:space="preserve">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 и се завърши слоя изцяло преди да се започне следващия. По този начин обаче </w:t>
      </w:r>
      <w:r w:rsidR="003B4D2E">
        <w:rPr>
          <w:lang w:eastAsia="zh-CN"/>
        </w:rPr>
        <w:t>тестването</w:t>
      </w:r>
      <w:r>
        <w:rPr>
          <w:lang w:eastAsia="zh-CN"/>
        </w:rPr>
        <w:t xml:space="preserve"> може да започне чак след като е готово цялото приложение.</w:t>
      </w:r>
    </w:p>
    <w:p w14:paraId="7C31AA3F" w14:textId="6EBB2373" w:rsidR="00500272" w:rsidRDefault="00500272" w:rsidP="00771B9D">
      <w:pPr>
        <w:rPr>
          <w:lang w:eastAsia="zh-CN"/>
        </w:rPr>
      </w:pPr>
      <w:r>
        <w:rPr>
          <w:lang w:eastAsia="zh-CN"/>
        </w:rPr>
        <w:t xml:space="preserve">В резултат на реализацията беше създадена система с няколко модула. </w:t>
      </w:r>
      <w:r w:rsidR="003B4D2E">
        <w:rPr>
          <w:lang w:eastAsia="zh-CN"/>
        </w:rPr>
        <w:t>Общият обем</w:t>
      </w:r>
      <w:r>
        <w:rPr>
          <w:lang w:eastAsia="zh-CN"/>
        </w:rPr>
        <w:t xml:space="preserve"> на реализацията е:</w:t>
      </w:r>
    </w:p>
    <w:p w14:paraId="7EE410BD" w14:textId="77777777" w:rsidR="00500272" w:rsidRDefault="003B4D2E" w:rsidP="00500272">
      <w:pPr>
        <w:pStyle w:val="ListParagraph"/>
        <w:numPr>
          <w:ilvl w:val="0"/>
          <w:numId w:val="33"/>
        </w:numPr>
        <w:rPr>
          <w:lang w:eastAsia="zh-CN"/>
        </w:rPr>
      </w:pPr>
      <w:r>
        <w:rPr>
          <w:lang w:eastAsia="zh-CN"/>
        </w:rPr>
        <w:t>976 реда програмен код</w:t>
      </w:r>
    </w:p>
    <w:p w14:paraId="4B9A5E60" w14:textId="77777777" w:rsidR="00500272" w:rsidRPr="00500272" w:rsidRDefault="003B4D2E" w:rsidP="00500272">
      <w:pPr>
        <w:pStyle w:val="ListParagraph"/>
        <w:numPr>
          <w:ilvl w:val="0"/>
          <w:numId w:val="33"/>
        </w:numPr>
        <w:rPr>
          <w:lang w:eastAsia="zh-CN"/>
        </w:rPr>
      </w:pPr>
      <w:r>
        <w:rPr>
          <w:lang w:eastAsia="zh-CN"/>
        </w:rPr>
        <w:t>119 реда код на автоматични тестове</w:t>
      </w:r>
    </w:p>
    <w:p w14:paraId="73D1C6CA" w14:textId="4B52BD85" w:rsidR="00771B9D" w:rsidRDefault="00771B9D" w:rsidP="00771B9D">
      <w:pPr>
        <w:pStyle w:val="Heading3"/>
        <w:rPr>
          <w:lang w:eastAsia="zh-CN"/>
        </w:rPr>
      </w:pPr>
      <w:bookmarkStart w:id="188" w:name="_Toc463203459"/>
      <w:r>
        <w:rPr>
          <w:lang w:eastAsia="zh-CN"/>
        </w:rPr>
        <w:t xml:space="preserve">Реализация на синхронизацията на </w:t>
      </w:r>
      <w:r>
        <w:rPr>
          <w:lang w:val="en-US" w:eastAsia="zh-CN"/>
        </w:rPr>
        <w:t xml:space="preserve">Facebook </w:t>
      </w:r>
      <w:r>
        <w:rPr>
          <w:lang w:eastAsia="zh-CN"/>
        </w:rPr>
        <w:t>постове</w:t>
      </w:r>
      <w:bookmarkEnd w:id="188"/>
    </w:p>
    <w:p w14:paraId="01A8DF7B" w14:textId="6C94EE70" w:rsidR="00771B9D" w:rsidRDefault="00771B9D" w:rsidP="00771B9D">
      <w:pPr>
        <w:rPr>
          <w:lang w:eastAsia="zh-CN"/>
        </w:rPr>
      </w:pPr>
      <w:r>
        <w:rPr>
          <w:lang w:eastAsia="zh-CN"/>
        </w:rPr>
        <w:t xml:space="preserve">В процеса на реализация се обособи под-модул, който се използва за синхронизация на базата данни със присъствие в социални мрежи и информацията във </w:t>
      </w:r>
      <w:r>
        <w:rPr>
          <w:lang w:val="en-US" w:eastAsia="zh-CN"/>
        </w:rPr>
        <w:t xml:space="preserve">Facebook.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3DCE6B1D" w:rsidR="00771B9D" w:rsidRDefault="00771B9D" w:rsidP="00771B9D">
      <w:pPr>
        <w:rPr>
          <w:lang w:eastAsia="zh-CN"/>
        </w:rPr>
      </w:pPr>
      <w:r>
        <w:rPr>
          <w:lang w:eastAsia="zh-CN"/>
        </w:rPr>
        <w:t>Параметърът на приложение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63DB8384" w:rsidR="00771B9D" w:rsidRPr="00771B9D" w:rsidRDefault="00771B9D" w:rsidP="00771B9D">
      <w:pPr>
        <w:rPr>
          <w:lang w:eastAsia="zh-CN"/>
        </w:rPr>
      </w:pPr>
      <w:r>
        <w:rPr>
          <w:lang w:eastAsia="zh-CN"/>
        </w:rPr>
        <w:lastRenderedPageBreak/>
        <w:t xml:space="preserve">Конфигурацията на приложението в </w:t>
      </w:r>
      <w:r>
        <w:rPr>
          <w:lang w:val="en-US" w:eastAsia="zh-CN"/>
        </w:rPr>
        <w:t xml:space="preserve">XML </w:t>
      </w:r>
      <w:r>
        <w:rPr>
          <w:lang w:eastAsia="zh-CN"/>
        </w:rPr>
        <w:t xml:space="preserve">файл. Най-важният параметър е адресът на базата данни, който е в полето </w:t>
      </w:r>
      <w:r w:rsidRPr="00771B9D">
        <w:rPr>
          <w:lang w:eastAsia="zh-CN"/>
        </w:rPr>
        <w:t>Social_PresenceEntities</w:t>
      </w:r>
      <w:r>
        <w:rPr>
          <w:lang w:eastAsia="zh-CN"/>
        </w:rPr>
        <w:t>.</w:t>
      </w:r>
    </w:p>
    <w:p w14:paraId="5702257B" w14:textId="3D610719" w:rsidR="00966881" w:rsidRPr="00966881" w:rsidRDefault="00966881" w:rsidP="00966881">
      <w:pPr>
        <w:pStyle w:val="Heading2"/>
      </w:pPr>
      <w:bookmarkStart w:id="189" w:name="_Toc462741420"/>
      <w:bookmarkStart w:id="190" w:name="_Toc463203460"/>
      <w:r w:rsidRPr="00966881">
        <w:t>Модулно и системно тестване</w:t>
      </w:r>
      <w:bookmarkEnd w:id="189"/>
      <w:bookmarkEnd w:id="190"/>
    </w:p>
    <w:p w14:paraId="364BB3D5" w14:textId="77777777" w:rsidR="00AC53D2" w:rsidRDefault="00AC53D2" w:rsidP="00AC53D2">
      <w:pPr>
        <w:rPr>
          <w:lang w:eastAsia="zh-CN"/>
        </w:rPr>
      </w:pPr>
      <w:bookmarkStart w:id="191" w:name="_Toc462741421"/>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Реализирането на множество тестови сценарии е 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r>
        <w:rPr>
          <w:lang w:eastAsia="zh-CN"/>
        </w:rPr>
        <w:t>И.т.н.</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r>
        <w:rPr>
          <w:lang w:eastAsia="zh-CN"/>
        </w:rPr>
        <w:t>И.т.н.</w:t>
      </w:r>
    </w:p>
    <w:p w14:paraId="0864B8A1" w14:textId="476213D3" w:rsidR="00966881" w:rsidRDefault="00966881" w:rsidP="00966881">
      <w:pPr>
        <w:pStyle w:val="Heading2"/>
      </w:pPr>
      <w:bookmarkStart w:id="192" w:name="_Toc463203461"/>
      <w:r>
        <w:lastRenderedPageBreak/>
        <w:t>Анализ на резултатите от тестването</w:t>
      </w:r>
      <w:bookmarkEnd w:id="191"/>
      <w:bookmarkEnd w:id="192"/>
    </w:p>
    <w:p w14:paraId="7ADB9915" w14:textId="77777777" w:rsidR="00054BB7" w:rsidRDefault="00054BB7" w:rsidP="00054BB7">
      <w:pPr>
        <w:rPr>
          <w:lang w:eastAsia="zh-CN"/>
        </w:rPr>
      </w:pPr>
      <w:bookmarkStart w:id="193"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3CD21A6C" w:rsidR="00D777E9" w:rsidRDefault="00D777E9" w:rsidP="00966881">
      <w:pPr>
        <w:pStyle w:val="Heading2"/>
      </w:pPr>
      <w:bookmarkStart w:id="194" w:name="_Toc463203462"/>
      <w:r w:rsidRPr="00966881">
        <w:t>Експериментално внедряване</w:t>
      </w:r>
      <w:bookmarkEnd w:id="193"/>
      <w:bookmarkEnd w:id="194"/>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056D95">
        <w:rPr>
          <w:lang w:val="en-US"/>
        </w:rPr>
        <w:t>social_presence</w:t>
      </w:r>
      <w:r>
        <w:rPr>
          <w:lang w:val="en-US" w:eastAsia="zh-CN"/>
        </w:rPr>
        <w:t xml:space="preserve">. </w:t>
      </w:r>
      <w:r>
        <w:rPr>
          <w:lang w:eastAsia="zh-CN"/>
        </w:rPr>
        <w:t xml:space="preserve">Публичният адрес на приложението е </w:t>
      </w:r>
      <w:hyperlink r:id="rId44"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w:t>
      </w:r>
      <w:r w:rsidR="00D03E5D">
        <w:lastRenderedPageBreak/>
        <w:t xml:space="preserve">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5">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10F75DFA" w:rsidR="00670544" w:rsidRDefault="00DD61ED" w:rsidP="00DD61ED">
      <w:pPr>
        <w:pStyle w:val="Caption"/>
        <w:rPr>
          <w:lang w:eastAsia="zh-CN"/>
        </w:rPr>
      </w:pPr>
      <w:bookmarkStart w:id="195" w:name="_Ref462567546"/>
      <w:bookmarkStart w:id="196" w:name="_Ref462567536"/>
      <w:bookmarkStart w:id="197" w:name="_Toc462568768"/>
      <w:bookmarkStart w:id="198" w:name="_Toc463203410"/>
      <w:r>
        <w:t xml:space="preserve">Фигура </w:t>
      </w:r>
      <w:r>
        <w:fldChar w:fldCharType="begin"/>
      </w:r>
      <w:r>
        <w:instrText xml:space="preserve"> SEQ Фигура \* ARABIC </w:instrText>
      </w:r>
      <w:r>
        <w:fldChar w:fldCharType="separate"/>
      </w:r>
      <w:r w:rsidR="000A1559">
        <w:rPr>
          <w:noProof/>
        </w:rPr>
        <w:t>23</w:t>
      </w:r>
      <w:r>
        <w:fldChar w:fldCharType="end"/>
      </w:r>
      <w:bookmarkEnd w:id="195"/>
      <w:r>
        <w:t xml:space="preserve">: Резултати от тест на достъпност и скорост от услугата </w:t>
      </w:r>
      <w:r>
        <w:rPr>
          <w:lang w:val="en-US"/>
        </w:rPr>
        <w:t>Pingdom</w:t>
      </w:r>
      <w:bookmarkEnd w:id="196"/>
      <w:bookmarkEnd w:id="197"/>
      <w:bookmarkEnd w:id="198"/>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6">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19FCEADB" w:rsidR="00D03E5D" w:rsidRDefault="00D03E5D" w:rsidP="00D03E5D">
      <w:pPr>
        <w:pStyle w:val="Caption"/>
        <w:jc w:val="left"/>
      </w:pPr>
      <w:bookmarkStart w:id="199" w:name="_Ref462567863"/>
      <w:bookmarkStart w:id="200" w:name="_Toc462568769"/>
      <w:bookmarkStart w:id="201" w:name="_Toc463203411"/>
      <w:r>
        <w:t xml:space="preserve">Фигура </w:t>
      </w:r>
      <w:r>
        <w:fldChar w:fldCharType="begin"/>
      </w:r>
      <w:r>
        <w:instrText xml:space="preserve"> SEQ Фигура \* ARABIC </w:instrText>
      </w:r>
      <w:r>
        <w:fldChar w:fldCharType="separate"/>
      </w:r>
      <w:r w:rsidR="000A1559">
        <w:rPr>
          <w:noProof/>
        </w:rPr>
        <w:t>24</w:t>
      </w:r>
      <w:r>
        <w:fldChar w:fldCharType="end"/>
      </w:r>
      <w:bookmarkEnd w:id="199"/>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200"/>
      <w:bookmarkEnd w:id="201"/>
    </w:p>
    <w:p w14:paraId="5B4B3E1F" w14:textId="77777777" w:rsidR="00F93971" w:rsidRDefault="00F93971" w:rsidP="000A1559">
      <w:r>
        <w:t xml:space="preserve">Препратка към разработеното приложение е направена в </w:t>
      </w:r>
      <w:hyperlink r:id="rId47" w:history="1">
        <w:r w:rsidRPr="00F93971">
          <w:rPr>
            <w:rStyle w:val="Hyperlink"/>
          </w:rPr>
          <w:t>Портала за отворени данни на Република България</w:t>
        </w:r>
      </w:hyperlink>
      <w:r>
        <w:t xml:space="preserve">. </w:t>
      </w:r>
    </w:p>
    <w:p w14:paraId="724C86C2" w14:textId="34C1C01D" w:rsidR="00F93971" w:rsidRPr="005A646D" w:rsidRDefault="00F93971" w:rsidP="000A1559">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w:t>
      </w:r>
      <w:r>
        <w:lastRenderedPageBreak/>
        <w:t xml:space="preserve">извличане на публикуваната информация или на части от нея.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r w:rsidRPr="005A646D">
        <w:t>.</w:t>
      </w:r>
    </w:p>
    <w:p w14:paraId="70837C32" w14:textId="54D03CB8" w:rsidR="00FB2929" w:rsidRDefault="00FB2929" w:rsidP="00FB2929">
      <w:pPr>
        <w:keepNext/>
      </w:pP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43BA5482" w:rsidR="00670544" w:rsidRPr="00670544" w:rsidRDefault="00670544" w:rsidP="00670544">
      <w:pPr>
        <w:pStyle w:val="Heading1"/>
      </w:pPr>
      <w:bookmarkStart w:id="202" w:name="_Toc462741423"/>
      <w:bookmarkStart w:id="203" w:name="_Toc463203463"/>
      <w:r>
        <w:lastRenderedPageBreak/>
        <w:t>Глава 6. Заключение</w:t>
      </w:r>
      <w:bookmarkEnd w:id="202"/>
      <w:bookmarkEnd w:id="203"/>
    </w:p>
    <w:p w14:paraId="53EB8736" w14:textId="77777777" w:rsidR="00FB2929" w:rsidRDefault="002341AC" w:rsidP="002341AC">
      <w:pPr>
        <w:rPr>
          <w:lang w:eastAsia="zh-CN"/>
        </w:rPr>
      </w:pPr>
      <w:r>
        <w:rPr>
          <w:lang w:eastAsia="zh-CN"/>
        </w:rPr>
        <w:t xml:space="preserve">Благодарение на разработеното приложение в този труд, можем да направим сравнителен анализ на присъствието на общините във </w:t>
      </w:r>
      <w:r>
        <w:rPr>
          <w:lang w:val="en-US" w:eastAsia="zh-CN"/>
        </w:rPr>
        <w:t>Facebook</w:t>
      </w:r>
      <w:r>
        <w:rPr>
          <w:lang w:eastAsia="zh-CN"/>
        </w:rPr>
        <w:t xml:space="preserve"> и тенденциите, които се забелязват през годините.</w:t>
      </w:r>
    </w:p>
    <w:p w14:paraId="164AA55F" w14:textId="260A2A3E" w:rsidR="002341AC" w:rsidRDefault="00FB2929" w:rsidP="002341AC">
      <w:pPr>
        <w:rPr>
          <w:lang w:eastAsia="zh-CN"/>
        </w:rPr>
      </w:pPr>
      <w:r>
        <w:rPr>
          <w:lang w:eastAsia="zh-CN"/>
        </w:rPr>
        <w:t xml:space="preserve">Забелязва се тенденцията общините да стават все по-разпознаваеми във </w:t>
      </w:r>
      <w:r>
        <w:rPr>
          <w:lang w:val="en-US" w:eastAsia="zh-CN"/>
        </w:rPr>
        <w:t xml:space="preserve">Facebook </w:t>
      </w:r>
      <w:r>
        <w:rPr>
          <w:lang w:eastAsia="zh-CN"/>
        </w:rPr>
        <w:t>като тяхното присъствие се е увеличило двойно за последната година</w:t>
      </w:r>
      <w:r w:rsidR="008B6327">
        <w:t xml:space="preserve"> (</w:t>
      </w:r>
      <w:r w:rsidR="008B6327">
        <w:fldChar w:fldCharType="begin"/>
      </w:r>
      <w:r w:rsidR="008B6327">
        <w:instrText xml:space="preserve"> REF _Ref463100484 \h </w:instrText>
      </w:r>
      <w:r w:rsidR="008B6327">
        <w:fldChar w:fldCharType="end"/>
      </w:r>
      <w:r w:rsidR="008B6327">
        <w:fldChar w:fldCharType="begin"/>
      </w:r>
      <w:r w:rsidR="008B6327">
        <w:instrText xml:space="preserve"> REF _Ref463183702 \h </w:instrText>
      </w:r>
      <w:r w:rsidR="008B6327">
        <w:fldChar w:fldCharType="separate"/>
      </w:r>
      <w:r w:rsidR="008B6327">
        <w:t xml:space="preserve">Фигура </w:t>
      </w:r>
      <w:r w:rsidR="008B6327">
        <w:rPr>
          <w:noProof/>
        </w:rPr>
        <w:t>25</w:t>
      </w:r>
      <w:r w:rsidR="008B6327">
        <w:fldChar w:fldCharType="end"/>
      </w:r>
      <w:r w:rsidR="008B6327">
        <w:t>)</w:t>
      </w:r>
      <w:r>
        <w:rPr>
          <w:lang w:eastAsia="zh-CN"/>
        </w:rPr>
        <w:t>.</w:t>
      </w:r>
    </w:p>
    <w:p w14:paraId="44625751" w14:textId="53B6371C" w:rsidR="00FB2929" w:rsidRPr="002341AC" w:rsidRDefault="00FB2929" w:rsidP="008B6327">
      <w:pPr>
        <w:pStyle w:val="Picture"/>
        <w:rPr>
          <w:lang w:eastAsia="zh-CN"/>
        </w:rPr>
      </w:pPr>
      <w:r>
        <w:drawing>
          <wp:inline distT="0" distB="0" distL="0" distR="0" wp14:anchorId="106D05F7" wp14:editId="418A9193">
            <wp:extent cx="2857899" cy="2857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rtImg.axd.png"/>
                    <pic:cNvPicPr/>
                  </pic:nvPicPr>
                  <pic:blipFill>
                    <a:blip r:embed="rId48">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r>
        <mc:AlternateContent>
          <mc:Choice Requires="wps">
            <w:drawing>
              <wp:inline distT="0" distB="0" distL="0" distR="0" wp14:anchorId="16668F95" wp14:editId="66299829">
                <wp:extent cx="304800" cy="304800"/>
                <wp:effectExtent l="0" t="0" r="0" b="0"/>
                <wp:docPr id="8" name="ContentPlaceHolder1_ChartNumberMuniFB" descr="http://socialpresence.azurewebsites.net/ChartImg.axd?i=charts_0/chart_0_9.png&amp;g=f82cc6f11c9e4fb99827e4f98c973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01CD" w14:textId="77777777" w:rsidR="00BB0B61" w:rsidRDefault="00BB0B61" w:rsidP="00FB2929">
                            <w:pPr>
                              <w:jc w:val="center"/>
                            </w:pPr>
                          </w:p>
                        </w:txbxContent>
                      </wps:txbx>
                      <wps:bodyPr rot="0" vert="horz" wrap="square" lIns="91440" tIns="45720" rIns="91440" bIns="45720" anchor="t" anchorCtr="0" upright="1">
                        <a:noAutofit/>
                      </wps:bodyPr>
                    </wps:wsp>
                  </a:graphicData>
                </a:graphic>
              </wp:inline>
            </w:drawing>
          </mc:Choice>
          <mc:Fallback>
            <w:pict>
              <v:rect w14:anchorId="16668F95" id="ContentPlaceHolder1_ChartNumberMuniFB" o:spid="_x0000_s1031" alt="http://socialpresence.azurewebsites.net/ChartImg.axd?i=charts_0/chart_0_9.png&amp;g=f82cc6f11c9e4fb99827e4f98c9732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sAboSKgMAAGAGAAAO&#10;AAAAAAAAAAAAAAAAAC4CAABkcnMvZTJvRG9jLnhtbFBLAQItABQABgAIAAAAIQBMoOks2AAAAAMB&#10;AAAPAAAAAAAAAAAAAAAAAIQFAABkcnMvZG93bnJldi54bWxQSwUGAAAAAAQABADzAAAAiQYAAAAA&#10;" filled="f" stroked="f">
                <o:lock v:ext="edit" aspectratio="t"/>
                <v:textbox>
                  <w:txbxContent>
                    <w:p w14:paraId="23C001CD" w14:textId="77777777" w:rsidR="00BB0B61" w:rsidRDefault="00BB0B61" w:rsidP="00FB2929">
                      <w:pPr>
                        <w:jc w:val="center"/>
                      </w:pPr>
                    </w:p>
                  </w:txbxContent>
                </v:textbox>
                <w10:anchorlock/>
              </v:rect>
            </w:pict>
          </mc:Fallback>
        </mc:AlternateContent>
      </w:r>
    </w:p>
    <w:p w14:paraId="2B3B2EAD" w14:textId="77777777" w:rsidR="008B6327" w:rsidRPr="00F93971" w:rsidRDefault="008B6327" w:rsidP="008B6327">
      <w:pPr>
        <w:pStyle w:val="Caption"/>
        <w:ind w:firstLine="0"/>
        <w:rPr>
          <w:lang w:val="en-US"/>
        </w:rPr>
      </w:pPr>
      <w:bookmarkStart w:id="204" w:name="_Ref463183702"/>
      <w:bookmarkStart w:id="205" w:name="_Toc463203412"/>
      <w:r>
        <w:t xml:space="preserve">Фигура </w:t>
      </w:r>
      <w:r>
        <w:fldChar w:fldCharType="begin"/>
      </w:r>
      <w:r>
        <w:instrText xml:space="preserve"> SEQ Фигура \* ARABIC </w:instrText>
      </w:r>
      <w:r>
        <w:fldChar w:fldCharType="separate"/>
      </w:r>
      <w:r w:rsidR="00607181">
        <w:rPr>
          <w:noProof/>
        </w:rPr>
        <w:t>25</w:t>
      </w:r>
      <w:r>
        <w:fldChar w:fldCharType="end"/>
      </w:r>
      <w:bookmarkEnd w:id="204"/>
      <w:r>
        <w:t xml:space="preserve">: Броят на общините </w:t>
      </w:r>
      <w:r>
        <w:rPr>
          <w:noProof/>
        </w:rPr>
        <w:t xml:space="preserve">, които имат </w:t>
      </w:r>
      <w:r>
        <w:rPr>
          <w:noProof/>
          <w:lang w:val="en-US"/>
        </w:rPr>
        <w:t xml:space="preserve">Facebook </w:t>
      </w:r>
      <w:r>
        <w:rPr>
          <w:noProof/>
        </w:rPr>
        <w:t>присъствие по години</w:t>
      </w:r>
      <w:bookmarkEnd w:id="205"/>
    </w:p>
    <w:p w14:paraId="6F6BB01B" w14:textId="77777777" w:rsidR="00FF2503" w:rsidRPr="00D04B6E" w:rsidRDefault="008B6327" w:rsidP="00380632">
      <w:r>
        <w:t>Въпреки това, обаче все още е голям броят на тези от общините, които използват профил вместо страница за своето представяне в социалната мрежа</w:t>
      </w:r>
      <w:r>
        <w:rPr>
          <w:lang w:val="en-US"/>
        </w:rPr>
        <w:t>(</w:t>
      </w:r>
      <w:r>
        <w:rPr>
          <w:lang w:val="en-US"/>
        </w:rPr>
        <w:fldChar w:fldCharType="begin"/>
      </w:r>
      <w:r>
        <w:rPr>
          <w:lang w:val="en-US"/>
        </w:rPr>
        <w:instrText xml:space="preserve"> REF _Ref463184269 \h </w:instrText>
      </w:r>
      <w:r>
        <w:rPr>
          <w:lang w:val="en-US"/>
        </w:rPr>
      </w:r>
      <w:r>
        <w:rPr>
          <w:lang w:val="en-US"/>
        </w:rPr>
        <w:fldChar w:fldCharType="separate"/>
      </w:r>
      <w:r>
        <w:t xml:space="preserve">Фигура </w:t>
      </w:r>
      <w:r>
        <w:rPr>
          <w:noProof/>
        </w:rPr>
        <w:t>26</w:t>
      </w:r>
      <w:r>
        <w:rPr>
          <w:lang w:val="en-US"/>
        </w:rPr>
        <w:fldChar w:fldCharType="end"/>
      </w:r>
      <w:r>
        <w:rPr>
          <w:lang w:val="en-US"/>
        </w:rPr>
        <w:t>)</w:t>
      </w:r>
      <w:r>
        <w:t>.</w:t>
      </w:r>
    </w:p>
    <w:p w14:paraId="7E8D31B4" w14:textId="77777777" w:rsidR="008B6327" w:rsidRDefault="008B6327" w:rsidP="008B6327">
      <w:pPr>
        <w:pStyle w:val="Picture"/>
      </w:pPr>
      <w:r>
        <w:lastRenderedPageBreak/>
        <w:drawing>
          <wp:inline distT="0" distB="0" distL="0" distR="0" wp14:anchorId="7232BFA5" wp14:editId="2F4453F9">
            <wp:extent cx="2857899" cy="2857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rtImg.axd.png"/>
                    <pic:cNvPicPr/>
                  </pic:nvPicPr>
                  <pic:blipFill>
                    <a:blip r:embed="rId49">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CFFF54B" w14:textId="425940AD" w:rsidR="008B6327" w:rsidRDefault="008B6327" w:rsidP="008B6327">
      <w:pPr>
        <w:pStyle w:val="Caption"/>
        <w:rPr>
          <w:lang w:val="en-US"/>
        </w:rPr>
      </w:pPr>
      <w:bookmarkStart w:id="206" w:name="_Ref463184269"/>
      <w:bookmarkStart w:id="207" w:name="_Toc463203413"/>
      <w:r>
        <w:t xml:space="preserve">Фигура </w:t>
      </w:r>
      <w:r>
        <w:fldChar w:fldCharType="begin"/>
      </w:r>
      <w:r>
        <w:instrText xml:space="preserve"> SEQ Фигура \* ARABIC </w:instrText>
      </w:r>
      <w:r>
        <w:fldChar w:fldCharType="separate"/>
      </w:r>
      <w:r w:rsidR="00607181">
        <w:rPr>
          <w:noProof/>
        </w:rPr>
        <w:t>26</w:t>
      </w:r>
      <w:r>
        <w:fldChar w:fldCharType="end"/>
      </w:r>
      <w:bookmarkEnd w:id="206"/>
      <w:r>
        <w:t xml:space="preserve">: Съотношение на общините по използван тип на представяне във </w:t>
      </w:r>
      <w:r>
        <w:rPr>
          <w:lang w:val="en-US"/>
        </w:rPr>
        <w:t>Facebook</w:t>
      </w:r>
      <w:bookmarkEnd w:id="207"/>
    </w:p>
    <w:p w14:paraId="1852063A" w14:textId="02A2ECA5" w:rsidR="008B6327" w:rsidRDefault="008B6327" w:rsidP="008B6327">
      <w:r>
        <w:t>За тези от тях, които използват страници е важно каква категория ще бъде избрана. Оказва се, че българските общини избират правилно категорията за своето представяне като използват „</w:t>
      </w:r>
      <w:r>
        <w:rPr>
          <w:lang w:val="en-US"/>
        </w:rPr>
        <w:t xml:space="preserve">Community” </w:t>
      </w:r>
      <w:r>
        <w:t xml:space="preserve">или </w:t>
      </w:r>
      <w:r>
        <w:rPr>
          <w:lang w:val="en-US"/>
        </w:rPr>
        <w:t>“Government organization”</w:t>
      </w:r>
      <w:r>
        <w:t xml:space="preserve"> н</w:t>
      </w:r>
      <w:r w:rsidR="00D07726">
        <w:t>а</w:t>
      </w:r>
      <w:r>
        <w:t>й-често.</w:t>
      </w:r>
    </w:p>
    <w:p w14:paraId="7AFC0BAA" w14:textId="57D81836" w:rsidR="00D07726" w:rsidRPr="00D07726" w:rsidRDefault="00D07726" w:rsidP="008B6327">
      <w:r>
        <w:t xml:space="preserve">Друга важна характеристика, която трябва да съдържа всяка </w:t>
      </w:r>
      <w:r>
        <w:rPr>
          <w:lang w:val="en-US"/>
        </w:rPr>
        <w:t xml:space="preserve">Facebook </w:t>
      </w:r>
      <w:r>
        <w:t xml:space="preserve">страница, за да бъде по-лесно достъпна и разпознаваема от потребителите е наличието на кратко име(на англ. </w:t>
      </w:r>
      <w:r>
        <w:rPr>
          <w:lang w:val="en-US"/>
        </w:rPr>
        <w:t>short name).</w:t>
      </w:r>
      <w:r>
        <w:t xml:space="preserve"> Тази величина не се е променила много през годините, ако през 2014г. 60% от общините са го използвали за създаване на добри </w:t>
      </w:r>
      <w:r>
        <w:rPr>
          <w:lang w:val="en-US"/>
        </w:rPr>
        <w:t>URL</w:t>
      </w:r>
      <w:r>
        <w:t xml:space="preserve"> за своите страници, то към 2016г. не са се увеличили едва с 4%.</w:t>
      </w:r>
    </w:p>
    <w:p w14:paraId="00B81350" w14:textId="00D4B3A2" w:rsidR="008B6327" w:rsidRDefault="008B6327" w:rsidP="008B6327">
      <w:r>
        <w:t xml:space="preserve">Част от правилното представяне на общината във </w:t>
      </w:r>
      <w:r>
        <w:rPr>
          <w:lang w:val="en-US"/>
        </w:rPr>
        <w:t xml:space="preserve">Facebook пространството е и </w:t>
      </w:r>
      <w:r w:rsidR="00D07726">
        <w:t xml:space="preserve">въвеждането на достатъчно информация за самата община, както и контакти с нея. От направените анализи на данните се вижда, че близо 82% от общините, които използват </w:t>
      </w:r>
      <w:r w:rsidR="00D07726">
        <w:rPr>
          <w:lang w:val="en-US"/>
        </w:rPr>
        <w:t xml:space="preserve">Facebook </w:t>
      </w:r>
      <w:r w:rsidR="00D07726">
        <w:t>страница за своето представяне, имат пълен набор контакти(телефонен номер, електронна поща и уеб сайт). Близо 66% от общините са предоставили и адрес, на който се намира общината.</w:t>
      </w:r>
    </w:p>
    <w:p w14:paraId="3BB99D68" w14:textId="1387B552" w:rsidR="00607181" w:rsidRDefault="00607181" w:rsidP="008B6327">
      <w:r>
        <w:t xml:space="preserve">По отношение на активността на общините във </w:t>
      </w:r>
      <w:r>
        <w:rPr>
          <w:lang w:val="en-US"/>
        </w:rPr>
        <w:t>Facebook</w:t>
      </w:r>
      <w:r>
        <w:t xml:space="preserve">, резултатите са повече от задоволителни. 45% от общините създават между 1 и 3 публикации(постове) на седмица. За съжаление трябва да се поработи по </w:t>
      </w:r>
      <w:r>
        <w:lastRenderedPageBreak/>
        <w:t>дължината на теи публикации, защото в момента преобладават тези съдържащи между 100 и 500 символа и повече, а изследвания</w:t>
      </w:r>
      <w:sdt>
        <w:sdtPr>
          <w:id w:val="-151146716"/>
          <w:citation/>
        </w:sdtPr>
        <w:sdtEndPr/>
        <w:sdtContent>
          <w:r>
            <w:fldChar w:fldCharType="begin"/>
          </w:r>
          <w:r>
            <w:instrText xml:space="preserve"> CITATION Amy11 \l 1026 </w:instrText>
          </w:r>
          <w:r>
            <w:fldChar w:fldCharType="separate"/>
          </w:r>
          <w:r w:rsidR="007510A0">
            <w:rPr>
              <w:noProof/>
            </w:rPr>
            <w:t xml:space="preserve"> (35)</w:t>
          </w:r>
          <w:r>
            <w:fldChar w:fldCharType="end"/>
          </w:r>
        </w:sdtContent>
      </w:sdt>
      <w:r>
        <w:t xml:space="preserve"> показват, че публикациите с по-малко от 100 символа ангажират най-силно </w:t>
      </w:r>
      <w:r>
        <w:rPr>
          <w:lang w:val="en-US"/>
        </w:rPr>
        <w:t xml:space="preserve">Facebook </w:t>
      </w:r>
      <w:r>
        <w:t>потребителите(</w:t>
      </w:r>
      <w:r>
        <w:fldChar w:fldCharType="begin"/>
      </w:r>
      <w:r>
        <w:instrText xml:space="preserve"> REF _Ref463185706 \h </w:instrText>
      </w:r>
      <w:r>
        <w:fldChar w:fldCharType="separate"/>
      </w:r>
      <w:r>
        <w:t xml:space="preserve">Фигура </w:t>
      </w:r>
      <w:r>
        <w:rPr>
          <w:noProof/>
        </w:rPr>
        <w:t>27</w:t>
      </w:r>
      <w:r>
        <w:fldChar w:fldCharType="end"/>
      </w:r>
      <w:r>
        <w:t>).</w:t>
      </w:r>
    </w:p>
    <w:p w14:paraId="788369FD" w14:textId="77777777" w:rsidR="00607181" w:rsidRDefault="00607181" w:rsidP="00607181">
      <w:pPr>
        <w:pStyle w:val="Picture"/>
      </w:pPr>
      <w:r>
        <w:drawing>
          <wp:inline distT="0" distB="0" distL="0" distR="0" wp14:anchorId="702F1ECD" wp14:editId="3366D3AC">
            <wp:extent cx="2857899" cy="28578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rtImg.axd.png"/>
                    <pic:cNvPicPr/>
                  </pic:nvPicPr>
                  <pic:blipFill>
                    <a:blip r:embed="rId50">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2EDF249" w14:textId="5843D771" w:rsidR="00607181" w:rsidRDefault="00607181" w:rsidP="00607181">
      <w:pPr>
        <w:pStyle w:val="Caption"/>
      </w:pPr>
      <w:bookmarkStart w:id="208" w:name="_Ref463185706"/>
      <w:bookmarkStart w:id="209" w:name="_Toc463203414"/>
      <w:r>
        <w:t xml:space="preserve">Фигура </w:t>
      </w:r>
      <w:r>
        <w:fldChar w:fldCharType="begin"/>
      </w:r>
      <w:r>
        <w:instrText xml:space="preserve"> SEQ Фигура \* ARABIC </w:instrText>
      </w:r>
      <w:r>
        <w:fldChar w:fldCharType="separate"/>
      </w:r>
      <w:r>
        <w:rPr>
          <w:noProof/>
        </w:rPr>
        <w:t>27</w:t>
      </w:r>
      <w:r>
        <w:fldChar w:fldCharType="end"/>
      </w:r>
      <w:bookmarkEnd w:id="208"/>
      <w:r>
        <w:t>: Отношение на броя публикации спрямо тяхната дължина</w:t>
      </w:r>
      <w:bookmarkEnd w:id="209"/>
    </w:p>
    <w:p w14:paraId="3602EF76" w14:textId="61AEB982" w:rsidR="00E03B32" w:rsidRDefault="00E03B32" w:rsidP="00E03B32">
      <w:r>
        <w:t xml:space="preserve">Тези анализи показват, че представянето на българските общини не просто е нараснало, но се е и подобрило през годините. Все още има области в тяхното представяне, които търпят подобрения, но тенденцията е една – популяризиране на общинските дейности и диалог със потребителите. Една от общините – Бургас, дори е създала комуникационна стратегия, в която в включила </w:t>
      </w:r>
      <w:r>
        <w:rPr>
          <w:lang w:val="en-US"/>
        </w:rPr>
        <w:t>Facebook</w:t>
      </w:r>
      <w:r>
        <w:t xml:space="preserve"> като основно средство за предст</w:t>
      </w:r>
      <w:r w:rsidR="00BB0B61">
        <w:t>авяне и популяризиране на култур</w:t>
      </w:r>
      <w:r>
        <w:t>ни прояви, а също така като сред</w:t>
      </w:r>
      <w:r w:rsidR="00BB0B61">
        <w:t>с</w:t>
      </w:r>
      <w:r>
        <w:t>тво за комуникации при кризисни ситуации.</w:t>
      </w:r>
    </w:p>
    <w:p w14:paraId="070F899F" w14:textId="20D3EA5B" w:rsidR="00BB0B61" w:rsidRPr="002D2F33" w:rsidRDefault="00BB0B61" w:rsidP="00E03B32">
      <w:r>
        <w:t xml:space="preserve">По отношение на насоките за бъдещо развитие и усъвършенстване на приложението, правещо анализ на присъствието на общините, има няколко функционалности, които биха го подобрили. В момента приложението предлага оторизация само чрез </w:t>
      </w:r>
      <w:r>
        <w:rPr>
          <w:lang w:val="en-US"/>
        </w:rPr>
        <w:t xml:space="preserve">Facebook. </w:t>
      </w:r>
      <w:r>
        <w:t xml:space="preserve">Ако потребителите нямат регистрация в тази социална мрежа, те няма да имат възможността да въвеждат данни. На следващ етап може да бъде разработен вход в приложението и за други социални мрежи или да бъде направена автономна </w:t>
      </w:r>
      <w:r>
        <w:rPr>
          <w:lang w:val="en-US"/>
        </w:rPr>
        <w:t xml:space="preserve">log-in </w:t>
      </w:r>
      <w:r>
        <w:t xml:space="preserve">система. Други подобрения по отношение на отворената информация </w:t>
      </w:r>
      <w:r>
        <w:lastRenderedPageBreak/>
        <w:t xml:space="preserve">биха били направата на функционалност за директни </w:t>
      </w:r>
      <w:r>
        <w:rPr>
          <w:lang w:val="en-US"/>
        </w:rPr>
        <w:t xml:space="preserve">open data </w:t>
      </w:r>
      <w:r>
        <w:t xml:space="preserve">заявки към базата от данни, а не както до сега с генериране на </w:t>
      </w:r>
      <w:r>
        <w:rPr>
          <w:lang w:val="en-US"/>
        </w:rPr>
        <w:t>CSV</w:t>
      </w:r>
      <w:r>
        <w:t xml:space="preserve"> файл. Друга област, която търпи разширение е анализирането на данните. Могат да бъдат разработени още критерии за сравнение, които да показват в още по-големи детайли </w:t>
      </w:r>
      <w:r w:rsidR="002D2F33">
        <w:t>присъствието на общините и областите за усъвършенстване.</w:t>
      </w:r>
    </w:p>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sdt>
              <w:sdtPr>
                <w:rPr>
                  <w:rFonts w:asciiTheme="minorHAnsi" w:hAnsiTheme="minorHAnsi"/>
                  <w:b/>
                  <w:sz w:val="22"/>
                </w:rPr>
                <w:id w:val="-130247824"/>
                <w:docPartObj>
                  <w:docPartGallery w:val="Bibliographies"/>
                  <w:docPartUnique/>
                </w:docPartObj>
              </w:sdtPr>
              <w:sdtEndPr>
                <w:rPr>
                  <w:rFonts w:ascii="Arial" w:hAnsi="Arial"/>
                  <w:b w:val="0"/>
                  <w:sz w:val="24"/>
                </w:rPr>
              </w:sdtEndPr>
              <w:sdtContent>
                <w:sdt>
                  <w:sdtPr>
                    <w:rPr>
                      <w:rFonts w:asciiTheme="minorHAnsi" w:hAnsiTheme="minorHAnsi" w:cstheme="minorBidi"/>
                      <w:b/>
                      <w:sz w:val="22"/>
                      <w:szCs w:val="22"/>
                    </w:rPr>
                    <w:id w:val="258955152"/>
                    <w:docPartObj>
                      <w:docPartGallery w:val="Bibliographies"/>
                      <w:docPartUnique/>
                    </w:docPartObj>
                  </w:sdtPr>
                  <w:sdtEndPr>
                    <w:rPr>
                      <w:rFonts w:ascii="Arial" w:hAnsi="Arial" w:cs="Arial"/>
                      <w:b w:val="0"/>
                      <w:sz w:val="24"/>
                      <w:szCs w:val="24"/>
                    </w:rPr>
                  </w:sdtEndPr>
                  <w:sdtContent>
                    <w:p w14:paraId="1C81272E" w14:textId="77777777" w:rsidR="006E2FAA" w:rsidRDefault="006E2FAA" w:rsidP="007B5457">
                      <w:pPr>
                        <w:rPr>
                          <w:rFonts w:asciiTheme="minorHAnsi" w:hAnsiTheme="minorHAnsi"/>
                          <w:b/>
                          <w:sz w:val="22"/>
                        </w:rPr>
                      </w:pPr>
                    </w:p>
                    <w:sdt>
                      <w:sdtPr>
                        <w:rPr>
                          <w:rFonts w:asciiTheme="minorHAnsi" w:hAnsiTheme="minorHAnsi"/>
                          <w:b/>
                          <w:sz w:val="22"/>
                        </w:rPr>
                        <w:id w:val="-2003954493"/>
                        <w:docPartObj>
                          <w:docPartGallery w:val="Bibliographies"/>
                          <w:docPartUnique/>
                        </w:docPartObj>
                      </w:sdtPr>
                      <w:sdtEndPr>
                        <w:rPr>
                          <w:rFonts w:ascii="Arial" w:hAnsi="Arial"/>
                          <w:b w:val="0"/>
                          <w:sz w:val="24"/>
                        </w:rPr>
                      </w:sdtEndPr>
                      <w:sdtContent>
                        <w:p w14:paraId="2D6DC030" w14:textId="77777777" w:rsidR="006E2FAA" w:rsidRDefault="006E2FAA" w:rsidP="007B5457">
                          <w:pPr>
                            <w:rPr>
                              <w:rFonts w:asciiTheme="minorHAnsi" w:hAnsiTheme="minorHAnsi"/>
                              <w:b/>
                              <w:sz w:val="22"/>
                            </w:rPr>
                          </w:pPr>
                        </w:p>
                        <w:sdt>
                          <w:sdtPr>
                            <w:rPr>
                              <w:rFonts w:asciiTheme="minorHAnsi" w:hAnsiTheme="minorHAnsi"/>
                              <w:b/>
                              <w:sz w:val="22"/>
                            </w:rPr>
                            <w:id w:val="-936364077"/>
                            <w:docPartObj>
                              <w:docPartGallery w:val="Bibliographies"/>
                              <w:docPartUnique/>
                            </w:docPartObj>
                          </w:sdtPr>
                          <w:sdtEndPr>
                            <w:rPr>
                              <w:rFonts w:ascii="Arial" w:hAnsi="Arial"/>
                              <w:b w:val="0"/>
                              <w:sz w:val="24"/>
                            </w:rPr>
                          </w:sdtEndPr>
                          <w:sdtContent>
                            <w:p w14:paraId="28FA2EFC" w14:textId="21C8BFAB" w:rsidR="00EC5065" w:rsidRDefault="00EC5065" w:rsidP="007B5457">
                              <w:pPr>
                                <w:rPr>
                                  <w:rFonts w:asciiTheme="minorHAnsi" w:hAnsiTheme="minorHAnsi" w:cstheme="minorBidi"/>
                                  <w:b/>
                                  <w:sz w:val="22"/>
                                  <w:szCs w:val="22"/>
                                </w:rPr>
                              </w:pPr>
                            </w:p>
                            <w:sdt>
                              <w:sdtPr>
                                <w:rPr>
                                  <w:rFonts w:asciiTheme="minorHAnsi" w:hAnsiTheme="minorHAnsi"/>
                                  <w:b/>
                                  <w:sz w:val="22"/>
                                </w:rPr>
                                <w:id w:val="-343024119"/>
                                <w:docPartObj>
                                  <w:docPartGallery w:val="Bibliographies"/>
                                  <w:docPartUnique/>
                                </w:docPartObj>
                              </w:sdtPr>
                              <w:sdtEndPr>
                                <w:rPr>
                                  <w:rFonts w:ascii="Arial" w:hAnsi="Arial"/>
                                  <w:b w:val="0"/>
                                  <w:sz w:val="24"/>
                                </w:rPr>
                              </w:sdtEndPr>
                              <w:sdtContent>
                                <w:p w14:paraId="20E93A10"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Arial"/>
                                      <w:b w:val="0"/>
                                      <w:sz w:val="22"/>
                                      <w:szCs w:val="24"/>
                                      <w:lang w:eastAsia="en-US"/>
                                    </w:rPr>
                                    <w:id w:val="2025740644"/>
                                    <w:docPartObj>
                                      <w:docPartGallery w:val="Bibliographies"/>
                                      <w:docPartUnique/>
                                    </w:docPartObj>
                                  </w:sdtPr>
                                  <w:sdtEndPr>
                                    <w:rPr>
                                      <w:rFonts w:ascii="Arial" w:hAnsi="Arial"/>
                                      <w:sz w:val="24"/>
                                    </w:rPr>
                                  </w:sdtEndPr>
                                  <w:sdtContent>
                                    <w:p w14:paraId="4D6FF4F6" w14:textId="3C890486"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210" w:name="_Toc462506304"/>
                                      <w:bookmarkStart w:id="211" w:name="_Toc462741424"/>
                                      <w:bookmarkStart w:id="212" w:name="_Toc463203464"/>
                                      <w:r>
                                        <w:t>Използвана литература</w:t>
                                      </w:r>
                                      <w:bookmarkEnd w:id="210"/>
                                      <w:bookmarkEnd w:id="211"/>
                                      <w:bookmarkEnd w:id="212"/>
                                    </w:p>
                                    <w:p w14:paraId="3127A0C1" w14:textId="77777777" w:rsidR="005A646D" w:rsidRDefault="003D667F" w:rsidP="005A646D">
                                      <w:pPr>
                                        <w:pStyle w:val="Bibliography"/>
                                        <w:rPr>
                                          <w:noProof/>
                                        </w:rPr>
                                      </w:pPr>
                                      <w:r>
                                        <w:rPr>
                                          <w:b/>
                                          <w:bCs/>
                                          <w:noProof/>
                                        </w:rPr>
                                        <w:fldChar w:fldCharType="begin"/>
                                      </w:r>
                                      <w:r>
                                        <w:rPr>
                                          <w:b/>
                                          <w:bCs/>
                                          <w:noProof/>
                                        </w:rPr>
                                        <w:instrText xml:space="preserve"> BIBLIOGRAPHY \l 1026 </w:instrText>
                                      </w:r>
                                      <w:r>
                                        <w:rPr>
                                          <w:b/>
                                          <w:bCs/>
                                          <w:noProof/>
                                        </w:rPr>
                                        <w:fldChar w:fldCharType="separate"/>
                                      </w:r>
                                      <w:r w:rsidR="005A646D">
                                        <w:rPr>
                                          <w:noProof/>
                                        </w:rPr>
                                        <w:t xml:space="preserve">1. </w:t>
                                      </w:r>
                                      <w:r w:rsidR="005A646D">
                                        <w:rPr>
                                          <w:b/>
                                          <w:bCs/>
                                          <w:noProof/>
                                        </w:rPr>
                                        <w:t>Matney, Lucas.</w:t>
                                      </w:r>
                                      <w:r w:rsidR="005A646D">
                                        <w:rPr>
                                          <w:noProof/>
                                        </w:rPr>
                                        <w:t xml:space="preserve"> Facebook Hits New Peak Of 1 Billion Users On A Single Day. [Онлайн] November 2015 r. http://techcrunch.com/2015/08/27/facebook-hits-1-billion-users-in-a-single-day/#.mkj389:Hrf0.</w:t>
                                      </w:r>
                                    </w:p>
                                    <w:p w14:paraId="584EDAA3" w14:textId="77777777" w:rsidR="005A646D" w:rsidRDefault="005A646D" w:rsidP="005A646D">
                                      <w:pPr>
                                        <w:pStyle w:val="Bibliography"/>
                                        <w:rPr>
                                          <w:noProof/>
                                        </w:rPr>
                                      </w:pPr>
                                      <w:r>
                                        <w:rPr>
                                          <w:noProof/>
                                        </w:rPr>
                                        <w:t xml:space="preserve">2. </w:t>
                                      </w:r>
                                      <w:r>
                                        <w:rPr>
                                          <w:b/>
                                          <w:bCs/>
                                          <w:noProof/>
                                        </w:rPr>
                                        <w:t>Sarah Morse, studioD.</w:t>
                                      </w:r>
                                      <w:r>
                                        <w:rPr>
                                          <w:noProof/>
                                        </w:rPr>
                                        <w:t xml:space="preserve"> How Facebook Helps Us Communicate. </w:t>
                                      </w:r>
                                      <w:r>
                                        <w:rPr>
                                          <w:i/>
                                          <w:iCs/>
                                          <w:noProof/>
                                        </w:rPr>
                                        <w:t xml:space="preserve">Small Business . </w:t>
                                      </w:r>
                                      <w:r>
                                        <w:rPr>
                                          <w:noProof/>
                                        </w:rPr>
                                        <w:t>[Онлайн] 2015 r. http://smallbusiness.chron.com/facebook-helps-communicate-66432.html.</w:t>
                                      </w:r>
                                    </w:p>
                                    <w:p w14:paraId="642686D7" w14:textId="77777777" w:rsidR="005A646D" w:rsidRDefault="005A646D" w:rsidP="005A646D">
                                      <w:pPr>
                                        <w:pStyle w:val="Bibliography"/>
                                        <w:rPr>
                                          <w:b/>
                                          <w:bCs/>
                                          <w:noProof/>
                                        </w:rPr>
                                      </w:pPr>
                                      <w:r>
                                        <w:rPr>
                                          <w:noProof/>
                                        </w:rPr>
                                        <w:t xml:space="preserve">3. </w:t>
                                      </w:r>
                                      <w:r>
                                        <w:rPr>
                                          <w:b/>
                                          <w:bCs/>
                                          <w:noProof/>
                                        </w:rPr>
                                        <w:t xml:space="preserve">The Cluetrain Manifesto: The End of Business as Usual. [автор на книга] Christopher Locke, Doc Searls and David Weinberger Rick Levine. </w:t>
                                      </w:r>
                                      <w:r>
                                        <w:rPr>
                                          <w:b/>
                                          <w:bCs/>
                                          <w:i/>
                                          <w:iCs/>
                                          <w:noProof/>
                                        </w:rPr>
                                        <w:t xml:space="preserve">The Cluetrain Manifesto: The End of Business as Usual. </w:t>
                                      </w:r>
                                      <w:r>
                                        <w:rPr>
                                          <w:b/>
                                          <w:bCs/>
                                          <w:noProof/>
                                        </w:rPr>
                                        <w:t>неизв. : Basic Books; Reprint edition (January 2001), 1999, стр. 190.</w:t>
                                      </w:r>
                                    </w:p>
                                    <w:p w14:paraId="350FC7F6" w14:textId="77777777" w:rsidR="005A646D" w:rsidRDefault="005A646D" w:rsidP="005A646D">
                                      <w:pPr>
                                        <w:pStyle w:val="Bibliography"/>
                                        <w:rPr>
                                          <w:b/>
                                          <w:bCs/>
                                          <w:noProof/>
                                        </w:rPr>
                                      </w:pPr>
                                      <w:r>
                                        <w:rPr>
                                          <w:b/>
                                          <w:bCs/>
                                          <w:noProof/>
                                        </w:rPr>
                                        <w:t>4. Петков, гл. ас. д-р Стойко. Манифестът Клутрейн в епохата на социалните медии. [Онлайн] 2011 r. http://ebox.nbu.bg/mascom12/view_lesson.php?id=13.</w:t>
                                      </w:r>
                                    </w:p>
                                    <w:p w14:paraId="39770AC0" w14:textId="77777777" w:rsidR="005A646D" w:rsidRDefault="005A646D" w:rsidP="005A646D">
                                      <w:pPr>
                                        <w:pStyle w:val="Bibliography"/>
                                        <w:rPr>
                                          <w:b/>
                                          <w:bCs/>
                                          <w:noProof/>
                                        </w:rPr>
                                      </w:pPr>
                                      <w:r>
                                        <w:rPr>
                                          <w:b/>
                                          <w:bCs/>
                                          <w:noProof/>
                                        </w:rPr>
                                        <w:t>5. Number of monthly active Facebook users worldwide as of 2nd quarter 2016 (in millions). [Онлайн] 2016 r. https://www.statista.com/statistics/264810/number-of-monthly-active-facebook-users-worldwide/.</w:t>
                                      </w:r>
                                    </w:p>
                                    <w:p w14:paraId="26E42E2F" w14:textId="77777777" w:rsidR="005A646D" w:rsidRDefault="005A646D" w:rsidP="005A646D">
                                      <w:pPr>
                                        <w:pStyle w:val="Bibliography"/>
                                        <w:rPr>
                                          <w:b/>
                                          <w:bCs/>
                                          <w:noProof/>
                                        </w:rPr>
                                      </w:pPr>
                                      <w:r>
                                        <w:rPr>
                                          <w:b/>
                                          <w:bCs/>
                                          <w:noProof/>
                                        </w:rPr>
                                        <w:t>6. Scott Ayres. Top 10 Benefits of a Facebook Business Page. [Онлайн] https://www.postplanner.com/top-10-benefits-facebook-business-page/.</w:t>
                                      </w:r>
                                    </w:p>
                                    <w:p w14:paraId="1ACC9106" w14:textId="77777777" w:rsidR="005A646D" w:rsidRDefault="005A646D" w:rsidP="005A646D">
                                      <w:pPr>
                                        <w:pStyle w:val="Bibliography"/>
                                        <w:rPr>
                                          <w:b/>
                                          <w:bCs/>
                                          <w:noProof/>
                                        </w:rPr>
                                      </w:pPr>
                                      <w:r>
                                        <w:rPr>
                                          <w:b/>
                                          <w:bCs/>
                                          <w:noProof/>
                                        </w:rPr>
                                        <w:t xml:space="preserve">7. Спасов, доц. Камен. Анализ на общинското присъствие във Facebook. </w:t>
                                      </w:r>
                                      <w:r>
                                        <w:rPr>
                                          <w:b/>
                                          <w:bCs/>
                                          <w:i/>
                                          <w:iCs/>
                                          <w:noProof/>
                                        </w:rPr>
                                        <w:t xml:space="preserve">Информационен бюлетин. </w:t>
                                      </w:r>
                                      <w:r>
                                        <w:rPr>
                                          <w:b/>
                                          <w:bCs/>
                                          <w:noProof/>
                                        </w:rPr>
                                        <w:t>Август 2015 r., стр. 20.</w:t>
                                      </w:r>
                                    </w:p>
                                    <w:p w14:paraId="34E465C0" w14:textId="77777777" w:rsidR="005A646D" w:rsidRDefault="005A646D" w:rsidP="005A646D">
                                      <w:pPr>
                                        <w:pStyle w:val="Bibliography"/>
                                        <w:rPr>
                                          <w:b/>
                                          <w:bCs/>
                                          <w:noProof/>
                                        </w:rPr>
                                      </w:pPr>
                                      <w:r>
                                        <w:rPr>
                                          <w:b/>
                                          <w:bCs/>
                                          <w:noProof/>
                                        </w:rPr>
                                        <w:lastRenderedPageBreak/>
                                        <w:t xml:space="preserve">8. Wasserman, Stanley и Faust, Katherine. The Social Network Perspective. </w:t>
                                      </w:r>
                                      <w:r>
                                        <w:rPr>
                                          <w:b/>
                                          <w:bCs/>
                                          <w:i/>
                                          <w:iCs/>
                                          <w:noProof/>
                                        </w:rPr>
                                        <w:t xml:space="preserve">Social Network Analysis in Social and Behaviroral Sciences. </w:t>
                                      </w:r>
                                      <w:r>
                                        <w:rPr>
                                          <w:b/>
                                          <w:bCs/>
                                          <w:noProof/>
                                        </w:rPr>
                                        <w:t>неизв. : Cambridge University Press, 1994, стр. 1-27.</w:t>
                                      </w:r>
                                    </w:p>
                                    <w:p w14:paraId="39205709" w14:textId="77777777" w:rsidR="005A646D" w:rsidRDefault="005A646D" w:rsidP="005A646D">
                                      <w:pPr>
                                        <w:pStyle w:val="Bibliography"/>
                                        <w:rPr>
                                          <w:b/>
                                          <w:bCs/>
                                          <w:noProof/>
                                        </w:rPr>
                                      </w:pPr>
                                      <w:r>
                                        <w:rPr>
                                          <w:b/>
                                          <w:bCs/>
                                          <w:noProof/>
                                        </w:rPr>
                                        <w:t xml:space="preserve">9. </w:t>
                                      </w:r>
                                      <w:r>
                                        <w:rPr>
                                          <w:b/>
                                          <w:bCs/>
                                          <w:i/>
                                          <w:iCs/>
                                          <w:noProof/>
                                        </w:rPr>
                                        <w:t xml:space="preserve">Social Network Sites: Definition, History, and Scholarship. </w:t>
                                      </w:r>
                                      <w:r>
                                        <w:rPr>
                                          <w:b/>
                                          <w:bCs/>
                                          <w:noProof/>
                                        </w:rPr>
                                        <w:t>Boyd, Danah M. и Ellison, Nicole B. неизв. : Blackwell Publishing Inc, 2007 r., Journal of Computer-Mediated Communication, Том 13, стр. 210-230. ISSN: 1083-6101.</w:t>
                                      </w:r>
                                    </w:p>
                                    <w:p w14:paraId="28B7B768" w14:textId="77777777" w:rsidR="005A646D" w:rsidRDefault="005A646D" w:rsidP="005A646D">
                                      <w:pPr>
                                        <w:pStyle w:val="Bibliography"/>
                                        <w:rPr>
                                          <w:b/>
                                          <w:bCs/>
                                          <w:noProof/>
                                        </w:rPr>
                                      </w:pPr>
                                      <w:r>
                                        <w:rPr>
                                          <w:b/>
                                          <w:bCs/>
                                          <w:noProof/>
                                        </w:rPr>
                                        <w:t>10. Facebook Inc. Get Started - Facebook for non-profits. [Онлайн] [Цитирано: 23 September 2016 r.]</w:t>
                                      </w:r>
                                    </w:p>
                                    <w:p w14:paraId="2B03E108" w14:textId="77777777" w:rsidR="005A646D" w:rsidRDefault="005A646D" w:rsidP="005A646D">
                                      <w:pPr>
                                        <w:pStyle w:val="Bibliography"/>
                                        <w:rPr>
                                          <w:b/>
                                          <w:bCs/>
                                          <w:noProof/>
                                        </w:rPr>
                                      </w:pPr>
                                      <w:r>
                                        <w:rPr>
                                          <w:b/>
                                          <w:bCs/>
                                          <w:noProof/>
                                        </w:rPr>
                                        <w:t xml:space="preserve">11. —. Pages. </w:t>
                                      </w:r>
                                      <w:r>
                                        <w:rPr>
                                          <w:b/>
                                          <w:bCs/>
                                          <w:i/>
                                          <w:iCs/>
                                          <w:noProof/>
                                        </w:rPr>
                                        <w:t xml:space="preserve">Facebook Help Center. </w:t>
                                      </w:r>
                                      <w:r>
                                        <w:rPr>
                                          <w:b/>
                                          <w:bCs/>
                                          <w:noProof/>
                                        </w:rPr>
                                        <w:t>[Онлайн] [Цитирано: 23 September 2016 r.]</w:t>
                                      </w:r>
                                    </w:p>
                                    <w:p w14:paraId="4EDCB7FD" w14:textId="77777777" w:rsidR="005A646D" w:rsidRDefault="005A646D" w:rsidP="005A646D">
                                      <w:pPr>
                                        <w:pStyle w:val="Bibliography"/>
                                        <w:rPr>
                                          <w:b/>
                                          <w:bCs/>
                                          <w:noProof/>
                                        </w:rPr>
                                      </w:pPr>
                                      <w:r>
                                        <w:rPr>
                                          <w:b/>
                                          <w:bCs/>
                                          <w:noProof/>
                                        </w:rPr>
                                        <w:t xml:space="preserve">12. Sobaci, Mehmet Zahid, [ред.]. </w:t>
                                      </w:r>
                                      <w:r>
                                        <w:rPr>
                                          <w:b/>
                                          <w:bCs/>
                                          <w:i/>
                                          <w:iCs/>
                                          <w:noProof/>
                                        </w:rPr>
                                        <w:t xml:space="preserve">Social Media and Local Governments Theory and Practice. </w:t>
                                      </w:r>
                                      <w:r>
                                        <w:rPr>
                                          <w:b/>
                                          <w:bCs/>
                                          <w:noProof/>
                                        </w:rPr>
                                        <w:t>неизв. : Springer International Publishing Switzerland 2016. стр. 333. Том 15.</w:t>
                                      </w:r>
                                    </w:p>
                                    <w:p w14:paraId="048B34B6" w14:textId="77777777" w:rsidR="005A646D" w:rsidRDefault="005A646D" w:rsidP="005A646D">
                                      <w:pPr>
                                        <w:pStyle w:val="Bibliography"/>
                                        <w:rPr>
                                          <w:b/>
                                          <w:bCs/>
                                          <w:noProof/>
                                        </w:rPr>
                                      </w:pPr>
                                      <w:r>
                                        <w:rPr>
                                          <w:b/>
                                          <w:bCs/>
                                          <w:noProof/>
                                        </w:rPr>
                                        <w:t xml:space="preserve">13. Mossberger, K., Wu, Y., &amp; Crawford, J. </w:t>
                                      </w:r>
                                      <w:r>
                                        <w:rPr>
                                          <w:b/>
                                          <w:bCs/>
                                          <w:i/>
                                          <w:iCs/>
                                          <w:noProof/>
                                        </w:rPr>
                                        <w:t xml:space="preserve">Connecting citizens and local governments? Social media and interactivity in major U.S. cities. </w:t>
                                      </w:r>
                                      <w:r>
                                        <w:rPr>
                                          <w:b/>
                                          <w:bCs/>
                                          <w:noProof/>
                                        </w:rPr>
                                        <w:t>2013. стр. 351–358.</w:t>
                                      </w:r>
                                    </w:p>
                                    <w:p w14:paraId="6B71EEC0" w14:textId="77777777" w:rsidR="005A646D" w:rsidRDefault="005A646D" w:rsidP="005A646D">
                                      <w:pPr>
                                        <w:pStyle w:val="Bibliography"/>
                                        <w:rPr>
                                          <w:b/>
                                          <w:bCs/>
                                          <w:noProof/>
                                        </w:rPr>
                                      </w:pPr>
                                      <w:r>
                                        <w:rPr>
                                          <w:b/>
                                          <w:bCs/>
                                          <w:noProof/>
                                        </w:rPr>
                                        <w:t xml:space="preserve">14. Redbrick Communications. ONTARIO MUNICIPALITIES: WHO’S ON SOCIAL MEDIA? </w:t>
                                      </w:r>
                                      <w:r>
                                        <w:rPr>
                                          <w:b/>
                                          <w:bCs/>
                                          <w:i/>
                                          <w:iCs/>
                                          <w:noProof/>
                                        </w:rPr>
                                        <w:t xml:space="preserve">redbrick. </w:t>
                                      </w:r>
                                      <w:r>
                                        <w:rPr>
                                          <w:b/>
                                          <w:bCs/>
                                          <w:noProof/>
                                        </w:rPr>
                                        <w:t>[Онлайн] 2014 r. http://www.redbrick.ca/assets/file/resource/Redbrick-2014-Ontario-Municipal-Social-Media-Survey-Final.pdf.</w:t>
                                      </w:r>
                                    </w:p>
                                    <w:p w14:paraId="0CE12447" w14:textId="77777777" w:rsidR="005A646D" w:rsidRDefault="005A646D" w:rsidP="005A646D">
                                      <w:pPr>
                                        <w:pStyle w:val="Bibliography"/>
                                        <w:rPr>
                                          <w:b/>
                                          <w:bCs/>
                                          <w:noProof/>
                                        </w:rPr>
                                      </w:pPr>
                                      <w:r>
                                        <w:rPr>
                                          <w:b/>
                                          <w:bCs/>
                                          <w:noProof/>
                                        </w:rPr>
                                        <w:t xml:space="preserve">15. </w:t>
                                      </w:r>
                                      <w:r>
                                        <w:rPr>
                                          <w:b/>
                                          <w:bCs/>
                                          <w:i/>
                                          <w:iCs/>
                                          <w:noProof/>
                                        </w:rPr>
                                        <w:t xml:space="preserve">The Effectiveness of Social Software for Public Engagement. </w:t>
                                      </w:r>
                                      <w:r>
                                        <w:rPr>
                                          <w:b/>
                                          <w:bCs/>
                                          <w:noProof/>
                                        </w:rPr>
                                        <w:t>Agostino, Deborah. October 2012 r., International Journal of Engineering Business Management .</w:t>
                                      </w:r>
                                    </w:p>
                                    <w:p w14:paraId="34397A41" w14:textId="77777777" w:rsidR="005A646D" w:rsidRDefault="005A646D" w:rsidP="005A646D">
                                      <w:pPr>
                                        <w:pStyle w:val="Bibliography"/>
                                        <w:rPr>
                                          <w:b/>
                                          <w:bCs/>
                                          <w:noProof/>
                                        </w:rPr>
                                      </w:pPr>
                                      <w:r>
                                        <w:rPr>
                                          <w:b/>
                                          <w:bCs/>
                                          <w:noProof/>
                                        </w:rPr>
                                        <w:t xml:space="preserve">16. </w:t>
                                      </w:r>
                                      <w:r>
                                        <w:rPr>
                                          <w:b/>
                                          <w:bCs/>
                                          <w:i/>
                                          <w:iCs/>
                                          <w:noProof/>
                                        </w:rPr>
                                        <w:t xml:space="preserve">МЕСТНАТА ПРЕДИЗБОРНА КАМПАНИЯ ВЪВ ФЕЙСБУК (ОБЩИНА БУРГАС, МЕСТНИ ИЗБОРИ 2011). </w:t>
                                      </w:r>
                                      <w:r>
                                        <w:rPr>
                                          <w:b/>
                                          <w:bCs/>
                                          <w:noProof/>
                                        </w:rPr>
                                        <w:t>Шаповалова, ас. Юлия Андреевна. 2013. LOCAL ELECTION CAMPAIGN IN FACEBOOK(BURGAS MUNICIPALITY, LOCAL ELECTION 2011).</w:t>
                                      </w:r>
                                    </w:p>
                                    <w:p w14:paraId="1C13EDE0" w14:textId="77777777" w:rsidR="005A646D" w:rsidRDefault="005A646D" w:rsidP="005A646D">
                                      <w:pPr>
                                        <w:pStyle w:val="Bibliography"/>
                                        <w:rPr>
                                          <w:b/>
                                          <w:bCs/>
                                          <w:noProof/>
                                        </w:rPr>
                                      </w:pPr>
                                      <w:r>
                                        <w:rPr>
                                          <w:b/>
                                          <w:bCs/>
                                          <w:noProof/>
                                        </w:rPr>
                                        <w:t xml:space="preserve">17. Brenner, Michael. What’s the Ideal Length for Social Media and Web Content? </w:t>
                                      </w:r>
                                      <w:r>
                                        <w:rPr>
                                          <w:b/>
                                          <w:bCs/>
                                          <w:i/>
                                          <w:iCs/>
                                          <w:noProof/>
                                        </w:rPr>
                                        <w:t xml:space="preserve">marketinginsidergroup. </w:t>
                                      </w:r>
                                      <w:r>
                                        <w:rPr>
                                          <w:b/>
                                          <w:bCs/>
                                          <w:noProof/>
                                        </w:rPr>
                                        <w:t xml:space="preserve">[Онлайн] 25 January 2016 r. </w:t>
                                      </w:r>
                                      <w:r>
                                        <w:rPr>
                                          <w:b/>
                                          <w:bCs/>
                                          <w:noProof/>
                                        </w:rPr>
                                        <w:lastRenderedPageBreak/>
                                        <w:t>https://marketinginsidergroup.com/content-marketing/ideal-length-social-web-content/.</w:t>
                                      </w:r>
                                    </w:p>
                                    <w:p w14:paraId="4399712F" w14:textId="77777777" w:rsidR="005A646D" w:rsidRDefault="005A646D" w:rsidP="005A646D">
                                      <w:pPr>
                                        <w:pStyle w:val="Bibliography"/>
                                        <w:rPr>
                                          <w:b/>
                                          <w:bCs/>
                                          <w:noProof/>
                                        </w:rPr>
                                      </w:pPr>
                                      <w:r>
                                        <w:rPr>
                                          <w:b/>
                                          <w:bCs/>
                                          <w:noProof/>
                                        </w:rPr>
                                        <w:t xml:space="preserve">18. Orszag, Peter R. </w:t>
                                      </w:r>
                                      <w:r>
                                        <w:rPr>
                                          <w:b/>
                                          <w:bCs/>
                                          <w:i/>
                                          <w:iCs/>
                                          <w:noProof/>
                                        </w:rPr>
                                        <w:t xml:space="preserve">Open Government Directive. </w:t>
                                      </w:r>
                                      <w:r>
                                        <w:rPr>
                                          <w:b/>
                                          <w:bCs/>
                                          <w:noProof/>
                                        </w:rPr>
                                        <w:t>US Government. 2009.</w:t>
                                      </w:r>
                                    </w:p>
                                    <w:p w14:paraId="7097E480" w14:textId="77777777" w:rsidR="005A646D" w:rsidRDefault="005A646D" w:rsidP="005A646D">
                                      <w:pPr>
                                        <w:pStyle w:val="Bibliography"/>
                                        <w:rPr>
                                          <w:b/>
                                          <w:bCs/>
                                          <w:noProof/>
                                        </w:rPr>
                                      </w:pPr>
                                      <w:r>
                                        <w:rPr>
                                          <w:b/>
                                          <w:bCs/>
                                          <w:noProof/>
                                        </w:rPr>
                                        <w:t xml:space="preserve">19. Shafranovich, Y. </w:t>
                                      </w:r>
                                      <w:r>
                                        <w:rPr>
                                          <w:b/>
                                          <w:bCs/>
                                          <w:i/>
                                          <w:iCs/>
                                          <w:noProof/>
                                        </w:rPr>
                                        <w:t xml:space="preserve">Common Format and MIME Type for Comma-Separated Values (CSV) Files. </w:t>
                                      </w:r>
                                      <w:r>
                                        <w:rPr>
                                          <w:b/>
                                          <w:bCs/>
                                          <w:noProof/>
                                        </w:rPr>
                                        <w:t>неизв. : The Internet Society (IETF), 2005.</w:t>
                                      </w:r>
                                    </w:p>
                                    <w:p w14:paraId="0E25E6D5" w14:textId="77777777" w:rsidR="005A646D" w:rsidRDefault="005A646D" w:rsidP="005A646D">
                                      <w:pPr>
                                        <w:pStyle w:val="Bibliography"/>
                                        <w:rPr>
                                          <w:b/>
                                          <w:bCs/>
                                          <w:noProof/>
                                        </w:rPr>
                                      </w:pPr>
                                      <w:r>
                                        <w:rPr>
                                          <w:b/>
                                          <w:bCs/>
                                          <w:noProof/>
                                        </w:rPr>
                                        <w:t xml:space="preserve">20. </w:t>
                                      </w:r>
                                      <w:r>
                                        <w:rPr>
                                          <w:b/>
                                          <w:bCs/>
                                          <w:i/>
                                          <w:iCs/>
                                          <w:noProof/>
                                        </w:rPr>
                                        <w:t xml:space="preserve">Characterizing Architecturally Significant Requirements. </w:t>
                                      </w:r>
                                      <w:r>
                                        <w:rPr>
                                          <w:b/>
                                          <w:bCs/>
                                          <w:noProof/>
                                        </w:rPr>
                                        <w:t>Chen, Lianping, Ali Babar, Muhammad и Nuseibeh, Bashar. #mar# 2013 r., IEEE Software, Том 30, стр. 38-45. ISSN: 0740-7459.</w:t>
                                      </w:r>
                                    </w:p>
                                    <w:p w14:paraId="5F15353F" w14:textId="77777777" w:rsidR="005A646D" w:rsidRDefault="005A646D" w:rsidP="005A646D">
                                      <w:pPr>
                                        <w:pStyle w:val="Bibliography"/>
                                        <w:rPr>
                                          <w:b/>
                                          <w:bCs/>
                                          <w:noProof/>
                                        </w:rPr>
                                      </w:pPr>
                                      <w:r>
                                        <w:rPr>
                                          <w:b/>
                                          <w:bCs/>
                                          <w:noProof/>
                                        </w:rPr>
                                        <w:t xml:space="preserve">21. Що е то бизнес процес? </w:t>
                                      </w:r>
                                      <w:r>
                                        <w:rPr>
                                          <w:b/>
                                          <w:bCs/>
                                          <w:i/>
                                          <w:iCs/>
                                          <w:noProof/>
                                        </w:rPr>
                                        <w:t xml:space="preserve">Imbility. </w:t>
                                      </w:r>
                                      <w:r>
                                        <w:rPr>
                                          <w:b/>
                                          <w:bCs/>
                                          <w:noProof/>
                                        </w:rPr>
                                        <w:t>[Онлайн] http://www.imbility.com/index.php/bg/%D0%9A%D0%BE%D0%BD%D1%81%D1%83%D0%BB%D1%82%D0%B0%D0%BD%D1%82%D1%81%D0%BA%D0%B8-%D1%83%D1%81%D0%BB%D1%83%D0%B3%D0%B8/%D0%A3%D0%BF%D1%80%D0%B0%D0%B2%D0%BB%D0%B5%D0%BD%D0%B8%D0%B5-%D0%BD%D0%B0-%D0%B1%D0%B8%D0%B7%D0%BD%D0%.</w:t>
                                      </w:r>
                                    </w:p>
                                    <w:p w14:paraId="4BA890BF" w14:textId="77777777" w:rsidR="005A646D" w:rsidRDefault="005A646D" w:rsidP="005A646D">
                                      <w:pPr>
                                        <w:pStyle w:val="Bibliography"/>
                                        <w:rPr>
                                          <w:b/>
                                          <w:bCs/>
                                          <w:noProof/>
                                        </w:rPr>
                                      </w:pPr>
                                      <w:r>
                                        <w:rPr>
                                          <w:b/>
                                          <w:bCs/>
                                          <w:noProof/>
                                        </w:rPr>
                                        <w:t xml:space="preserve">22. Google Inc. Java on Google Cloud Platform. </w:t>
                                      </w:r>
                                      <w:r>
                                        <w:rPr>
                                          <w:b/>
                                          <w:bCs/>
                                          <w:i/>
                                          <w:iCs/>
                                          <w:noProof/>
                                        </w:rPr>
                                        <w:t xml:space="preserve">Google Cloud Platform. </w:t>
                                      </w:r>
                                      <w:r>
                                        <w:rPr>
                                          <w:b/>
                                          <w:bCs/>
                                          <w:noProof/>
                                        </w:rPr>
                                        <w:t>[Онлайн] [Цитирано: 1 October 2016 r.]</w:t>
                                      </w:r>
                                    </w:p>
                                    <w:p w14:paraId="1CC5C794" w14:textId="77777777" w:rsidR="005A646D" w:rsidRDefault="005A646D" w:rsidP="005A646D">
                                      <w:pPr>
                                        <w:pStyle w:val="Bibliography"/>
                                        <w:rPr>
                                          <w:b/>
                                          <w:bCs/>
                                          <w:noProof/>
                                        </w:rPr>
                                      </w:pPr>
                                      <w:r>
                                        <w:rPr>
                                          <w:b/>
                                          <w:bCs/>
                                          <w:noProof/>
                                        </w:rPr>
                                        <w:t xml:space="preserve">23. —. Java tools. </w:t>
                                      </w:r>
                                      <w:r>
                                        <w:rPr>
                                          <w:b/>
                                          <w:bCs/>
                                          <w:i/>
                                          <w:iCs/>
                                          <w:noProof/>
                                        </w:rPr>
                                        <w:t xml:space="preserve">Google Cloud Platform. </w:t>
                                      </w:r>
                                      <w:r>
                                        <w:rPr>
                                          <w:b/>
                                          <w:bCs/>
                                          <w:noProof/>
                                        </w:rPr>
                                        <w:t>[Онлайн] [Цитирано: 1 October 2016 r.]</w:t>
                                      </w:r>
                                    </w:p>
                                    <w:p w14:paraId="6A864A96" w14:textId="77777777" w:rsidR="005A646D" w:rsidRDefault="005A646D" w:rsidP="005A646D">
                                      <w:pPr>
                                        <w:pStyle w:val="Bibliography"/>
                                        <w:rPr>
                                          <w:b/>
                                          <w:bCs/>
                                          <w:noProof/>
                                        </w:rPr>
                                      </w:pPr>
                                      <w:r>
                                        <w:rPr>
                                          <w:b/>
                                          <w:bCs/>
                                          <w:noProof/>
                                        </w:rPr>
                                        <w:t xml:space="preserve">24. Microsoft Corporation. Three-Layered Services Application. </w:t>
                                      </w:r>
                                      <w:r>
                                        <w:rPr>
                                          <w:b/>
                                          <w:bCs/>
                                          <w:i/>
                                          <w:iCs/>
                                          <w:noProof/>
                                        </w:rPr>
                                        <w:t xml:space="preserve">Patterns &amp; practices. </w:t>
                                      </w:r>
                                      <w:r>
                                        <w:rPr>
                                          <w:b/>
                                          <w:bCs/>
                                          <w:noProof/>
                                        </w:rPr>
                                        <w:t>неизв. : Microsoft Corporation, 2002.</w:t>
                                      </w:r>
                                    </w:p>
                                    <w:p w14:paraId="3CE843D2" w14:textId="77777777" w:rsidR="005A646D" w:rsidRDefault="005A646D" w:rsidP="005A646D">
                                      <w:pPr>
                                        <w:pStyle w:val="Bibliography"/>
                                        <w:rPr>
                                          <w:b/>
                                          <w:bCs/>
                                          <w:noProof/>
                                        </w:rPr>
                                      </w:pPr>
                                      <w:r>
                                        <w:rPr>
                                          <w:b/>
                                          <w:bCs/>
                                          <w:noProof/>
                                        </w:rPr>
                                        <w:t xml:space="preserve">25. Microsoft Azure. Choose a cloud SQL Server option: Azure SQL (PaaS) Database or SQL Server on Azure VMs (IaaS). </w:t>
                                      </w:r>
                                      <w:r>
                                        <w:rPr>
                                          <w:b/>
                                          <w:bCs/>
                                          <w:i/>
                                          <w:iCs/>
                                          <w:noProof/>
                                        </w:rPr>
                                        <w:t xml:space="preserve">Microsoft Azure. </w:t>
                                      </w:r>
                                      <w:r>
                                        <w:rPr>
                                          <w:b/>
                                          <w:bCs/>
                                          <w:noProof/>
                                        </w:rPr>
                                        <w:t>[Онлайн] 2015 r. [Цитирано: 24 September 2016 r.]</w:t>
                                      </w:r>
                                    </w:p>
                                    <w:p w14:paraId="357E9546" w14:textId="77777777" w:rsidR="005A646D" w:rsidRDefault="005A646D" w:rsidP="005A646D">
                                      <w:pPr>
                                        <w:pStyle w:val="Bibliography"/>
                                        <w:rPr>
                                          <w:b/>
                                          <w:bCs/>
                                          <w:noProof/>
                                        </w:rPr>
                                      </w:pPr>
                                      <w:r>
                                        <w:rPr>
                                          <w:b/>
                                          <w:bCs/>
                                          <w:noProof/>
                                        </w:rPr>
                                        <w:t xml:space="preserve">26. Blaha, Michael. Advanced Class Concepts. </w:t>
                                      </w:r>
                                      <w:r>
                                        <w:rPr>
                                          <w:b/>
                                          <w:bCs/>
                                          <w:i/>
                                          <w:iCs/>
                                          <w:noProof/>
                                        </w:rPr>
                                        <w:t xml:space="preserve">UML Database Modeling Workbook. </w:t>
                                      </w:r>
                                      <w:r>
                                        <w:rPr>
                                          <w:b/>
                                          <w:bCs/>
                                          <w:noProof/>
                                        </w:rPr>
                                        <w:t>неизв. : Technical Publications, 2013, стр. 54-59.</w:t>
                                      </w:r>
                                    </w:p>
                                    <w:p w14:paraId="54316AEE" w14:textId="77777777" w:rsidR="005A646D" w:rsidRDefault="005A646D" w:rsidP="005A646D">
                                      <w:pPr>
                                        <w:pStyle w:val="Bibliography"/>
                                        <w:rPr>
                                          <w:b/>
                                          <w:bCs/>
                                          <w:noProof/>
                                        </w:rPr>
                                      </w:pPr>
                                      <w:r>
                                        <w:rPr>
                                          <w:b/>
                                          <w:bCs/>
                                          <w:noProof/>
                                        </w:rPr>
                                        <w:t xml:space="preserve">27. Entity Framework Tutorial. What is Entity Framework? </w:t>
                                      </w:r>
                                      <w:r>
                                        <w:rPr>
                                          <w:b/>
                                          <w:bCs/>
                                          <w:i/>
                                          <w:iCs/>
                                          <w:noProof/>
                                        </w:rPr>
                                        <w:t xml:space="preserve">Entity Framework Tutorial. </w:t>
                                      </w:r>
                                      <w:r>
                                        <w:rPr>
                                          <w:b/>
                                          <w:bCs/>
                                          <w:noProof/>
                                        </w:rPr>
                                        <w:t>[Онлайн] 22 March 2016 r. http://www.entityframeworktutorial.net/what-is-entityframework.aspx.</w:t>
                                      </w:r>
                                    </w:p>
                                    <w:p w14:paraId="06E017C3" w14:textId="77777777" w:rsidR="005A646D" w:rsidRDefault="005A646D" w:rsidP="005A646D">
                                      <w:pPr>
                                        <w:pStyle w:val="Bibliography"/>
                                        <w:rPr>
                                          <w:b/>
                                          <w:bCs/>
                                          <w:noProof/>
                                        </w:rPr>
                                      </w:pPr>
                                      <w:r>
                                        <w:rPr>
                                          <w:b/>
                                          <w:bCs/>
                                          <w:noProof/>
                                        </w:rPr>
                                        <w:lastRenderedPageBreak/>
                                        <w:t xml:space="preserve">28. </w:t>
                                      </w:r>
                                      <w:r>
                                        <w:rPr>
                                          <w:b/>
                                          <w:bCs/>
                                          <w:i/>
                                          <w:iCs/>
                                          <w:noProof/>
                                        </w:rPr>
                                        <w:t xml:space="preserve">Anatomy of the ado. net entity framework. </w:t>
                                      </w:r>
                                      <w:r>
                                        <w:rPr>
                                          <w:b/>
                                          <w:bCs/>
                                          <w:noProof/>
                                        </w:rPr>
                                        <w:t>Adya, Atul, и др. 2007. Proceedings of the 2007 ACM SIGMOD international conference on Management of data. стр. 877-888.</w:t>
                                      </w:r>
                                    </w:p>
                                    <w:p w14:paraId="5DFC4B83" w14:textId="77777777" w:rsidR="005A646D" w:rsidRDefault="005A646D" w:rsidP="005A646D">
                                      <w:pPr>
                                        <w:pStyle w:val="Bibliography"/>
                                        <w:rPr>
                                          <w:b/>
                                          <w:bCs/>
                                          <w:noProof/>
                                        </w:rPr>
                                      </w:pPr>
                                      <w:r>
                                        <w:rPr>
                                          <w:b/>
                                          <w:bCs/>
                                          <w:noProof/>
                                        </w:rPr>
                                        <w:t xml:space="preserve">29. Petrov, Ilya Ig. </w:t>
                                      </w:r>
                                      <w:r>
                                        <w:rPr>
                                          <w:b/>
                                          <w:bCs/>
                                          <w:i/>
                                          <w:iCs/>
                                          <w:noProof/>
                                        </w:rPr>
                                        <w:t xml:space="preserve">Comparison of ASP.NET and Node.js for Backend Programming. </w:t>
                                      </w:r>
                                      <w:r>
                                        <w:rPr>
                                          <w:b/>
                                          <w:bCs/>
                                          <w:noProof/>
                                        </w:rPr>
                                        <w:t>2016.</w:t>
                                      </w:r>
                                    </w:p>
                                    <w:p w14:paraId="32E9B8DB" w14:textId="77777777" w:rsidR="005A646D" w:rsidRDefault="005A646D" w:rsidP="005A646D">
                                      <w:pPr>
                                        <w:pStyle w:val="Bibliography"/>
                                        <w:rPr>
                                          <w:b/>
                                          <w:bCs/>
                                          <w:noProof/>
                                        </w:rPr>
                                      </w:pPr>
                                      <w:r>
                                        <w:rPr>
                                          <w:b/>
                                          <w:bCs/>
                                          <w:noProof/>
                                        </w:rPr>
                                        <w:t xml:space="preserve">30. Techopedia Inc. ASP.NET. </w:t>
                                      </w:r>
                                      <w:r>
                                        <w:rPr>
                                          <w:b/>
                                          <w:bCs/>
                                          <w:i/>
                                          <w:iCs/>
                                          <w:noProof/>
                                        </w:rPr>
                                        <w:t xml:space="preserve">Techopedia. </w:t>
                                      </w:r>
                                      <w:r>
                                        <w:rPr>
                                          <w:b/>
                                          <w:bCs/>
                                          <w:noProof/>
                                        </w:rPr>
                                        <w:t>[Онлайн] 20 March 2016 r. https://www.techopedia.com/definition/3213/asp-net.</w:t>
                                      </w:r>
                                    </w:p>
                                    <w:p w14:paraId="4B658259" w14:textId="77777777" w:rsidR="005A646D" w:rsidRDefault="005A646D" w:rsidP="005A646D">
                                      <w:pPr>
                                        <w:pStyle w:val="Bibliography"/>
                                        <w:rPr>
                                          <w:b/>
                                          <w:bCs/>
                                          <w:noProof/>
                                        </w:rPr>
                                      </w:pPr>
                                      <w:r>
                                        <w:rPr>
                                          <w:b/>
                                          <w:bCs/>
                                          <w:noProof/>
                                        </w:rPr>
                                        <w:t>31. MacDonald, Matthew и Freeman, Adam. Pro Asp. net 4 in C 2010. неизв. : Apress, 2010, стр. 1397-1436.</w:t>
                                      </w:r>
                                    </w:p>
                                    <w:p w14:paraId="1046738A" w14:textId="77777777" w:rsidR="005A646D" w:rsidRDefault="005A646D" w:rsidP="005A646D">
                                      <w:pPr>
                                        <w:pStyle w:val="Bibliography"/>
                                        <w:rPr>
                                          <w:b/>
                                          <w:bCs/>
                                          <w:noProof/>
                                        </w:rPr>
                                      </w:pPr>
                                      <w:r>
                                        <w:rPr>
                                          <w:b/>
                                          <w:bCs/>
                                          <w:noProof/>
                                        </w:rPr>
                                        <w:t xml:space="preserve">32. Microsoft Corporation. ASP.NET Dynamic Data. </w:t>
                                      </w:r>
                                      <w:r>
                                        <w:rPr>
                                          <w:b/>
                                          <w:bCs/>
                                          <w:i/>
                                          <w:iCs/>
                                          <w:noProof/>
                                        </w:rPr>
                                        <w:t xml:space="preserve">MSDN. </w:t>
                                      </w:r>
                                      <w:r>
                                        <w:rPr>
                                          <w:b/>
                                          <w:bCs/>
                                          <w:noProof/>
                                        </w:rPr>
                                        <w:t>[Онлайн] 2014 r. [Цитирано: 24 September 2016 r.]</w:t>
                                      </w:r>
                                    </w:p>
                                    <w:p w14:paraId="79CB3B7D" w14:textId="77777777" w:rsidR="005A646D" w:rsidRDefault="005A646D" w:rsidP="005A646D">
                                      <w:pPr>
                                        <w:pStyle w:val="Bibliography"/>
                                        <w:rPr>
                                          <w:b/>
                                          <w:bCs/>
                                          <w:noProof/>
                                        </w:rPr>
                                      </w:pPr>
                                      <w:r>
                                        <w:rPr>
                                          <w:b/>
                                          <w:bCs/>
                                          <w:noProof/>
                                        </w:rPr>
                                        <w:t xml:space="preserve">33. Facebook. Add Facebook Login to Your App or Website . </w:t>
                                      </w:r>
                                      <w:r>
                                        <w:rPr>
                                          <w:b/>
                                          <w:bCs/>
                                          <w:i/>
                                          <w:iCs/>
                                          <w:noProof/>
                                        </w:rPr>
                                        <w:t xml:space="preserve">Facwbook for developers. </w:t>
                                      </w:r>
                                      <w:r>
                                        <w:rPr>
                                          <w:b/>
                                          <w:bCs/>
                                          <w:noProof/>
                                        </w:rPr>
                                        <w:t>[Онлайн] 22 March 2016 r. https://developers.facebook.com/docs/facebook-login.</w:t>
                                      </w:r>
                                    </w:p>
                                    <w:p w14:paraId="04B619C2" w14:textId="77777777" w:rsidR="005A646D" w:rsidRDefault="005A646D" w:rsidP="005A646D">
                                      <w:pPr>
                                        <w:pStyle w:val="Bibliography"/>
                                        <w:rPr>
                                          <w:b/>
                                          <w:bCs/>
                                          <w:noProof/>
                                        </w:rPr>
                                      </w:pPr>
                                      <w:r>
                                        <w:rPr>
                                          <w:b/>
                                          <w:bCs/>
                                          <w:noProof/>
                                        </w:rPr>
                                        <w:t xml:space="preserve">34. —. Facebook Login for Apps - Overview. </w:t>
                                      </w:r>
                                      <w:r>
                                        <w:rPr>
                                          <w:b/>
                                          <w:bCs/>
                                          <w:i/>
                                          <w:iCs/>
                                          <w:noProof/>
                                        </w:rPr>
                                        <w:t xml:space="preserve">Facebook for developers. </w:t>
                                      </w:r>
                                      <w:r>
                                        <w:rPr>
                                          <w:b/>
                                          <w:bCs/>
                                          <w:noProof/>
                                        </w:rPr>
                                        <w:t>[Онлайн] 22 March 2016 r. https://developers.facebook.com/docs/facebook-login/overview.</w:t>
                                      </w:r>
                                    </w:p>
                                    <w:p w14:paraId="5906D7F4" w14:textId="77777777" w:rsidR="005A646D" w:rsidRDefault="005A646D" w:rsidP="005A646D">
                                      <w:pPr>
                                        <w:pStyle w:val="Bibliography"/>
                                        <w:rPr>
                                          <w:b/>
                                          <w:bCs/>
                                          <w:noProof/>
                                        </w:rPr>
                                      </w:pPr>
                                      <w:r>
                                        <w:rPr>
                                          <w:b/>
                                          <w:bCs/>
                                          <w:noProof/>
                                        </w:rPr>
                                        <w:t>35. Strecker, Amy. Flocking to Facebook: How local governments can build citizen engagement . [Онлайн] 2011 r. http://www.mpa.unc.edu/sites/www.mpa.unc.edu/files/Amy%20Strecker.pdf.</w:t>
                                      </w:r>
                                    </w:p>
                                    <w:p w14:paraId="7697997C" w14:textId="77777777" w:rsidR="005A646D" w:rsidRDefault="005A646D" w:rsidP="005A646D">
                                      <w:pPr>
                                        <w:pStyle w:val="Bibliography"/>
                                        <w:rPr>
                                          <w:b/>
                                          <w:bCs/>
                                          <w:noProof/>
                                        </w:rPr>
                                      </w:pPr>
                                      <w:r>
                                        <w:rPr>
                                          <w:b/>
                                          <w:bCs/>
                                          <w:noProof/>
                                        </w:rPr>
                                        <w:t>36. Zephoria Digital Marketing. The Top 20 Valuable Facebook Statistics. [Онлайн] November 2015 r. https://zephoria.com/top-15-valuable-facebook-statistics/.</w:t>
                                      </w:r>
                                    </w:p>
                                    <w:p w14:paraId="30E80ED4" w14:textId="77777777" w:rsidR="005A646D" w:rsidRDefault="005A646D" w:rsidP="005A646D">
                                      <w:pPr>
                                        <w:pStyle w:val="Bibliography"/>
                                        <w:rPr>
                                          <w:b/>
                                          <w:bCs/>
                                          <w:noProof/>
                                        </w:rPr>
                                      </w:pPr>
                                      <w:r>
                                        <w:rPr>
                                          <w:b/>
                                          <w:bCs/>
                                          <w:noProof/>
                                        </w:rPr>
                                        <w:t xml:space="preserve">37. Techopedia Inc. Web Service. </w:t>
                                      </w:r>
                                      <w:r>
                                        <w:rPr>
                                          <w:b/>
                                          <w:bCs/>
                                          <w:i/>
                                          <w:iCs/>
                                          <w:noProof/>
                                        </w:rPr>
                                        <w:t xml:space="preserve">Techopedia. </w:t>
                                      </w:r>
                                      <w:r>
                                        <w:rPr>
                                          <w:b/>
                                          <w:bCs/>
                                          <w:noProof/>
                                        </w:rPr>
                                        <w:t>[Онлайн] 22 March 2016 r. https://www.techopedia.com/definition/1622/web-service-net.</w:t>
                                      </w:r>
                                    </w:p>
                                    <w:p w14:paraId="518D9A54" w14:textId="77777777" w:rsidR="005A646D" w:rsidRDefault="005A646D" w:rsidP="005A646D">
                                      <w:pPr>
                                        <w:pStyle w:val="Bibliography"/>
                                        <w:rPr>
                                          <w:b/>
                                          <w:bCs/>
                                          <w:noProof/>
                                        </w:rPr>
                                      </w:pPr>
                                      <w:r>
                                        <w:rPr>
                                          <w:b/>
                                          <w:bCs/>
                                          <w:noProof/>
                                        </w:rPr>
                                        <w:t xml:space="preserve">38. Stefan Bergstein, HP Software. Service Oriented Architectures (SOA) Monitoring and Management with HP OpenView Operations . </w:t>
                                      </w:r>
                                      <w:r>
                                        <w:rPr>
                                          <w:b/>
                                          <w:bCs/>
                                          <w:i/>
                                          <w:iCs/>
                                          <w:noProof/>
                                        </w:rPr>
                                        <w:t xml:space="preserve">Slideshare. </w:t>
                                      </w:r>
                                      <w:r>
                                        <w:rPr>
                                          <w:b/>
                                          <w:bCs/>
                                          <w:noProof/>
                                        </w:rPr>
                                        <w:t>[Онлайн] 22 March 2016 r. http://image.slidesharecdn.com/univ05ovosoaext-150828145753-lva1-</w:t>
                                      </w:r>
                                      <w:r>
                                        <w:rPr>
                                          <w:b/>
                                          <w:bCs/>
                                          <w:noProof/>
                                        </w:rPr>
                                        <w:lastRenderedPageBreak/>
                                        <w:t>app6891/95/service-oriented-architectures-soa-monitoring-and-management-with-hp-openview-operations-14-638.jpg?cb=1440773962.</w:t>
                                      </w:r>
                                    </w:p>
                                    <w:p w14:paraId="40667503" w14:textId="77777777" w:rsidR="005A646D" w:rsidRDefault="005A646D" w:rsidP="005A646D">
                                      <w:pPr>
                                        <w:pStyle w:val="Bibliography"/>
                                        <w:rPr>
                                          <w:b/>
                                          <w:bCs/>
                                          <w:noProof/>
                                        </w:rPr>
                                      </w:pPr>
                                      <w:r>
                                        <w:rPr>
                                          <w:b/>
                                          <w:bCs/>
                                          <w:noProof/>
                                        </w:rPr>
                                        <w:t xml:space="preserve">39. Pinal, Dave. </w:t>
                                      </w:r>
                                      <w:r>
                                        <w:rPr>
                                          <w:b/>
                                          <w:bCs/>
                                          <w:i/>
                                          <w:iCs/>
                                          <w:noProof/>
                                        </w:rPr>
                                        <w:t xml:space="preserve">SQL SERVER – Generic Architecture. </w:t>
                                      </w:r>
                                      <w:r>
                                        <w:rPr>
                                          <w:b/>
                                          <w:bCs/>
                                          <w:noProof/>
                                        </w:rPr>
                                        <w:t>2007. SQL Authority.com.</w:t>
                                      </w:r>
                                    </w:p>
                                    <w:p w14:paraId="1696B26B" w14:textId="783A5699" w:rsidR="00B5514F" w:rsidRDefault="003D667F" w:rsidP="005A646D">
                                      <w:r>
                                        <w:rPr>
                                          <w:b/>
                                          <w:bCs/>
                                          <w:noProof/>
                                        </w:rPr>
                                        <w:fldChar w:fldCharType="end"/>
                                      </w:r>
                                    </w:p>
                                  </w:sdtContent>
                                </w:sdt>
                              </w:sdtContent>
                            </w:sdt>
                          </w:sdtContent>
                        </w:sdt>
                      </w:sdtContent>
                    </w:sdt>
                  </w:sdtContent>
                </w:sdt>
              </w:sdtContent>
            </w:sdt>
          </w:sdtContent>
        </w:sdt>
      </w:sdtContent>
    </w:sdt>
    <w:p w14:paraId="2E477449" w14:textId="77777777" w:rsidR="00AC3B38" w:rsidRDefault="00AC3B38">
      <w:pPr>
        <w:spacing w:line="259" w:lineRule="auto"/>
        <w:jc w:val="left"/>
      </w:pPr>
      <w:r>
        <w:br w:type="page"/>
      </w:r>
    </w:p>
    <w:p w14:paraId="0644DDF4" w14:textId="675C3124" w:rsidR="005425C4" w:rsidRDefault="00AC3B38" w:rsidP="00AC3B38">
      <w:pPr>
        <w:pStyle w:val="Heading1"/>
      </w:pPr>
      <w:bookmarkStart w:id="213" w:name="_Toc462506305"/>
      <w:bookmarkStart w:id="214" w:name="_Toc462741425"/>
      <w:bookmarkStart w:id="215" w:name="_Toc463203465"/>
      <w:r>
        <w:lastRenderedPageBreak/>
        <w:t>Приложения</w:t>
      </w:r>
      <w:bookmarkEnd w:id="213"/>
      <w:bookmarkEnd w:id="214"/>
      <w:bookmarkEnd w:id="215"/>
    </w:p>
    <w:p w14:paraId="1B038D6B" w14:textId="77777777" w:rsidR="00AC3B38" w:rsidRDefault="00AC3B38" w:rsidP="00D2674A">
      <w:pPr>
        <w:pStyle w:val="Heading2"/>
        <w:numPr>
          <w:ilvl w:val="0"/>
          <w:numId w:val="34"/>
        </w:numPr>
      </w:pPr>
      <w:bookmarkStart w:id="216" w:name="_Toc462506306"/>
      <w:bookmarkStart w:id="217" w:name="_Toc462741426"/>
      <w:bookmarkStart w:id="218" w:name="_Toc463203466"/>
      <w:r>
        <w:t>Индекс на фигурите</w:t>
      </w:r>
      <w:bookmarkEnd w:id="216"/>
      <w:bookmarkEnd w:id="217"/>
      <w:bookmarkEnd w:id="218"/>
    </w:p>
    <w:p w14:paraId="41DB3664" w14:textId="78013C2F" w:rsidR="005A646D"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w:anchor="_Toc463203391" w:history="1">
        <w:r w:rsidR="005A646D" w:rsidRPr="00FF7CC6">
          <w:rPr>
            <w:rStyle w:val="Hyperlink"/>
            <w:noProof/>
          </w:rPr>
          <w:t xml:space="preserve">Фигура 1: Тенденциите в броя на харесванията на </w:t>
        </w:r>
        <w:r w:rsidR="005A646D" w:rsidRPr="00FF7CC6">
          <w:rPr>
            <w:rStyle w:val="Hyperlink"/>
            <w:noProof/>
            <w:lang w:val="en-US"/>
          </w:rPr>
          <w:t xml:space="preserve">Facebook </w:t>
        </w:r>
        <w:r w:rsidR="005A646D" w:rsidRPr="00FF7CC6">
          <w:rPr>
            <w:rStyle w:val="Hyperlink"/>
            <w:noProof/>
          </w:rPr>
          <w:t>страниците на мексиканските общини</w:t>
        </w:r>
        <w:r w:rsidR="005A646D">
          <w:rPr>
            <w:noProof/>
            <w:webHidden/>
          </w:rPr>
          <w:tab/>
        </w:r>
        <w:r w:rsidR="005A646D">
          <w:rPr>
            <w:noProof/>
            <w:webHidden/>
          </w:rPr>
          <w:fldChar w:fldCharType="begin"/>
        </w:r>
        <w:r w:rsidR="005A646D">
          <w:rPr>
            <w:noProof/>
            <w:webHidden/>
          </w:rPr>
          <w:instrText xml:space="preserve"> PAGEREF _Toc463203391 \h </w:instrText>
        </w:r>
        <w:r w:rsidR="005A646D">
          <w:rPr>
            <w:noProof/>
            <w:webHidden/>
          </w:rPr>
        </w:r>
        <w:r w:rsidR="005A646D">
          <w:rPr>
            <w:noProof/>
            <w:webHidden/>
          </w:rPr>
          <w:fldChar w:fldCharType="separate"/>
        </w:r>
        <w:r w:rsidR="005A646D">
          <w:rPr>
            <w:noProof/>
            <w:webHidden/>
          </w:rPr>
          <w:t>13</w:t>
        </w:r>
        <w:r w:rsidR="005A646D">
          <w:rPr>
            <w:noProof/>
            <w:webHidden/>
          </w:rPr>
          <w:fldChar w:fldCharType="end"/>
        </w:r>
      </w:hyperlink>
    </w:p>
    <w:p w14:paraId="11C26AA8" w14:textId="626EC764"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392" w:history="1">
        <w:r w:rsidR="005A646D" w:rsidRPr="00FF7CC6">
          <w:rPr>
            <w:rStyle w:val="Hyperlink"/>
            <w:noProof/>
          </w:rPr>
          <w:t>Фигура 2</w:t>
        </w:r>
        <w:r w:rsidR="005A646D" w:rsidRPr="00FF7CC6">
          <w:rPr>
            <w:rStyle w:val="Hyperlink"/>
            <w:noProof/>
            <w:lang w:val="en-US"/>
          </w:rPr>
          <w:t xml:space="preserve">: </w:t>
        </w:r>
        <w:r w:rsidR="005A646D" w:rsidRPr="00FF7CC6">
          <w:rPr>
            <w:rStyle w:val="Hyperlink"/>
            <w:noProof/>
          </w:rPr>
          <w:t>Съотношението на използваните социални мрежи от общините в Онтарио</w:t>
        </w:r>
        <w:r w:rsidR="005A646D">
          <w:rPr>
            <w:noProof/>
            <w:webHidden/>
          </w:rPr>
          <w:tab/>
        </w:r>
        <w:r w:rsidR="005A646D">
          <w:rPr>
            <w:noProof/>
            <w:webHidden/>
          </w:rPr>
          <w:fldChar w:fldCharType="begin"/>
        </w:r>
        <w:r w:rsidR="005A646D">
          <w:rPr>
            <w:noProof/>
            <w:webHidden/>
          </w:rPr>
          <w:instrText xml:space="preserve"> PAGEREF _Toc463203392 \h </w:instrText>
        </w:r>
        <w:r w:rsidR="005A646D">
          <w:rPr>
            <w:noProof/>
            <w:webHidden/>
          </w:rPr>
        </w:r>
        <w:r w:rsidR="005A646D">
          <w:rPr>
            <w:noProof/>
            <w:webHidden/>
          </w:rPr>
          <w:fldChar w:fldCharType="separate"/>
        </w:r>
        <w:r w:rsidR="005A646D">
          <w:rPr>
            <w:noProof/>
            <w:webHidden/>
          </w:rPr>
          <w:t>14</w:t>
        </w:r>
        <w:r w:rsidR="005A646D">
          <w:rPr>
            <w:noProof/>
            <w:webHidden/>
          </w:rPr>
          <w:fldChar w:fldCharType="end"/>
        </w:r>
      </w:hyperlink>
    </w:p>
    <w:p w14:paraId="6A8257B7" w14:textId="4EE42BF5"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393" w:history="1">
        <w:r w:rsidR="005A646D" w:rsidRPr="00FF7CC6">
          <w:rPr>
            <w:rStyle w:val="Hyperlink"/>
            <w:noProof/>
          </w:rPr>
          <w:t>Фигура 3: показва, че по-малко от половината Facebook страници са назовани в сайта на общината, но пък голяма част от страниците имат информация за свързване, която да потвърждава тяхната официалност .</w:t>
        </w:r>
        <w:r w:rsidR="005A646D">
          <w:rPr>
            <w:noProof/>
            <w:webHidden/>
          </w:rPr>
          <w:tab/>
        </w:r>
        <w:r w:rsidR="005A646D">
          <w:rPr>
            <w:noProof/>
            <w:webHidden/>
          </w:rPr>
          <w:fldChar w:fldCharType="begin"/>
        </w:r>
        <w:r w:rsidR="005A646D">
          <w:rPr>
            <w:noProof/>
            <w:webHidden/>
          </w:rPr>
          <w:instrText xml:space="preserve"> PAGEREF _Toc463203393 \h </w:instrText>
        </w:r>
        <w:r w:rsidR="005A646D">
          <w:rPr>
            <w:noProof/>
            <w:webHidden/>
          </w:rPr>
        </w:r>
        <w:r w:rsidR="005A646D">
          <w:rPr>
            <w:noProof/>
            <w:webHidden/>
          </w:rPr>
          <w:fldChar w:fldCharType="separate"/>
        </w:r>
        <w:r w:rsidR="005A646D">
          <w:rPr>
            <w:noProof/>
            <w:webHidden/>
          </w:rPr>
          <w:t>18</w:t>
        </w:r>
        <w:r w:rsidR="005A646D">
          <w:rPr>
            <w:noProof/>
            <w:webHidden/>
          </w:rPr>
          <w:fldChar w:fldCharType="end"/>
        </w:r>
      </w:hyperlink>
    </w:p>
    <w:p w14:paraId="256BF986" w14:textId="22772DAC"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394" w:history="1">
        <w:r w:rsidR="005A646D" w:rsidRPr="00FF7CC6">
          <w:rPr>
            <w:rStyle w:val="Hyperlink"/>
            <w:noProof/>
          </w:rPr>
          <w:t>Фигура 4: показва, че огромна част от създателите на страници разбират важността на раздел „Относно.“</w:t>
        </w:r>
        <w:r w:rsidR="005A646D">
          <w:rPr>
            <w:noProof/>
            <w:webHidden/>
          </w:rPr>
          <w:tab/>
        </w:r>
        <w:r w:rsidR="005A646D">
          <w:rPr>
            <w:noProof/>
            <w:webHidden/>
          </w:rPr>
          <w:fldChar w:fldCharType="begin"/>
        </w:r>
        <w:r w:rsidR="005A646D">
          <w:rPr>
            <w:noProof/>
            <w:webHidden/>
          </w:rPr>
          <w:instrText xml:space="preserve"> PAGEREF _Toc463203394 \h </w:instrText>
        </w:r>
        <w:r w:rsidR="005A646D">
          <w:rPr>
            <w:noProof/>
            <w:webHidden/>
          </w:rPr>
        </w:r>
        <w:r w:rsidR="005A646D">
          <w:rPr>
            <w:noProof/>
            <w:webHidden/>
          </w:rPr>
          <w:fldChar w:fldCharType="separate"/>
        </w:r>
        <w:r w:rsidR="005A646D">
          <w:rPr>
            <w:noProof/>
            <w:webHidden/>
          </w:rPr>
          <w:t>20</w:t>
        </w:r>
        <w:r w:rsidR="005A646D">
          <w:rPr>
            <w:noProof/>
            <w:webHidden/>
          </w:rPr>
          <w:fldChar w:fldCharType="end"/>
        </w:r>
      </w:hyperlink>
    </w:p>
    <w:p w14:paraId="3A504EB0" w14:textId="511FE6E4"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395" w:history="1">
        <w:r w:rsidR="005A646D" w:rsidRPr="00FF7CC6">
          <w:rPr>
            <w:rStyle w:val="Hyperlink"/>
            <w:noProof/>
          </w:rPr>
          <w:t xml:space="preserve">Фигура 5: Съотношението на българските общини, които са задали кратко име във </w:t>
        </w:r>
        <w:r w:rsidR="005A646D" w:rsidRPr="00FF7CC6">
          <w:rPr>
            <w:rStyle w:val="Hyperlink"/>
            <w:noProof/>
            <w:lang w:val="en-US"/>
          </w:rPr>
          <w:t xml:space="preserve">Facebook </w:t>
        </w:r>
        <w:r w:rsidR="005A646D" w:rsidRPr="00FF7CC6">
          <w:rPr>
            <w:rStyle w:val="Hyperlink"/>
            <w:noProof/>
          </w:rPr>
          <w:t>страницата си</w:t>
        </w:r>
        <w:r w:rsidR="005A646D">
          <w:rPr>
            <w:noProof/>
            <w:webHidden/>
          </w:rPr>
          <w:tab/>
        </w:r>
        <w:r w:rsidR="005A646D">
          <w:rPr>
            <w:noProof/>
            <w:webHidden/>
          </w:rPr>
          <w:fldChar w:fldCharType="begin"/>
        </w:r>
        <w:r w:rsidR="005A646D">
          <w:rPr>
            <w:noProof/>
            <w:webHidden/>
          </w:rPr>
          <w:instrText xml:space="preserve"> PAGEREF _Toc463203395 \h </w:instrText>
        </w:r>
        <w:r w:rsidR="005A646D">
          <w:rPr>
            <w:noProof/>
            <w:webHidden/>
          </w:rPr>
        </w:r>
        <w:r w:rsidR="005A646D">
          <w:rPr>
            <w:noProof/>
            <w:webHidden/>
          </w:rPr>
          <w:fldChar w:fldCharType="separate"/>
        </w:r>
        <w:r w:rsidR="005A646D">
          <w:rPr>
            <w:noProof/>
            <w:webHidden/>
          </w:rPr>
          <w:t>20</w:t>
        </w:r>
        <w:r w:rsidR="005A646D">
          <w:rPr>
            <w:noProof/>
            <w:webHidden/>
          </w:rPr>
          <w:fldChar w:fldCharType="end"/>
        </w:r>
      </w:hyperlink>
    </w:p>
    <w:p w14:paraId="35E79AF1" w14:textId="4FE996A3"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396" w:history="1">
        <w:r w:rsidR="005A646D" w:rsidRPr="00FF7CC6">
          <w:rPr>
            <w:rStyle w:val="Hyperlink"/>
            <w:noProof/>
          </w:rPr>
          <w:t>Фигура 7: Разпределение на броя посещения от различни уеб браузъри и устройства е света (</w:t>
        </w:r>
        <w:r w:rsidR="005A646D" w:rsidRPr="00FF7CC6">
          <w:rPr>
            <w:rStyle w:val="Hyperlink"/>
            <w:noProof/>
            <w:lang w:val="en-US"/>
          </w:rPr>
          <w:t xml:space="preserve">StatCounter, </w:t>
        </w:r>
        <w:r w:rsidR="005A646D" w:rsidRPr="00FF7CC6">
          <w:rPr>
            <w:rStyle w:val="Hyperlink"/>
            <w:noProof/>
          </w:rPr>
          <w:t>Август 2016)</w:t>
        </w:r>
        <w:r w:rsidR="005A646D" w:rsidRPr="00FF7CC6">
          <w:rPr>
            <w:rStyle w:val="Hyperlink"/>
            <w:noProof/>
            <w:lang w:val="en-US"/>
          </w:rPr>
          <w:t>:</w:t>
        </w:r>
        <w:r w:rsidR="005A646D">
          <w:rPr>
            <w:noProof/>
            <w:webHidden/>
          </w:rPr>
          <w:tab/>
        </w:r>
        <w:r w:rsidR="005A646D">
          <w:rPr>
            <w:noProof/>
            <w:webHidden/>
          </w:rPr>
          <w:fldChar w:fldCharType="begin"/>
        </w:r>
        <w:r w:rsidR="005A646D">
          <w:rPr>
            <w:noProof/>
            <w:webHidden/>
          </w:rPr>
          <w:instrText xml:space="preserve"> PAGEREF _Toc463203396 \h </w:instrText>
        </w:r>
        <w:r w:rsidR="005A646D">
          <w:rPr>
            <w:noProof/>
            <w:webHidden/>
          </w:rPr>
        </w:r>
        <w:r w:rsidR="005A646D">
          <w:rPr>
            <w:noProof/>
            <w:webHidden/>
          </w:rPr>
          <w:fldChar w:fldCharType="separate"/>
        </w:r>
        <w:r w:rsidR="005A646D">
          <w:rPr>
            <w:noProof/>
            <w:webHidden/>
          </w:rPr>
          <w:t>32</w:t>
        </w:r>
        <w:r w:rsidR="005A646D">
          <w:rPr>
            <w:noProof/>
            <w:webHidden/>
          </w:rPr>
          <w:fldChar w:fldCharType="end"/>
        </w:r>
      </w:hyperlink>
    </w:p>
    <w:p w14:paraId="112FE3B3" w14:textId="4F44D4F0"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397" w:history="1">
        <w:r w:rsidR="005A646D" w:rsidRPr="00FF7CC6">
          <w:rPr>
            <w:rStyle w:val="Hyperlink"/>
            <w:noProof/>
          </w:rPr>
          <w:t>Фигура 8</w:t>
        </w:r>
        <w:r w:rsidR="005A646D" w:rsidRPr="00FF7CC6">
          <w:rPr>
            <w:rStyle w:val="Hyperlink"/>
            <w:noProof/>
            <w:lang w:val="en-US"/>
          </w:rPr>
          <w:t xml:space="preserve">: </w:t>
        </w:r>
        <w:r w:rsidR="005A646D" w:rsidRPr="00FF7CC6">
          <w:rPr>
            <w:rStyle w:val="Hyperlink"/>
            <w:noProof/>
          </w:rPr>
          <w:t>Процес показващ функционалностите на приложението при различните роли потребиели</w:t>
        </w:r>
        <w:r w:rsidR="005A646D">
          <w:rPr>
            <w:noProof/>
            <w:webHidden/>
          </w:rPr>
          <w:tab/>
        </w:r>
        <w:r w:rsidR="005A646D">
          <w:rPr>
            <w:noProof/>
            <w:webHidden/>
          </w:rPr>
          <w:fldChar w:fldCharType="begin"/>
        </w:r>
        <w:r w:rsidR="005A646D">
          <w:rPr>
            <w:noProof/>
            <w:webHidden/>
          </w:rPr>
          <w:instrText xml:space="preserve"> PAGEREF _Toc463203397 \h </w:instrText>
        </w:r>
        <w:r w:rsidR="005A646D">
          <w:rPr>
            <w:noProof/>
            <w:webHidden/>
          </w:rPr>
        </w:r>
        <w:r w:rsidR="005A646D">
          <w:rPr>
            <w:noProof/>
            <w:webHidden/>
          </w:rPr>
          <w:fldChar w:fldCharType="separate"/>
        </w:r>
        <w:r w:rsidR="005A646D">
          <w:rPr>
            <w:noProof/>
            <w:webHidden/>
          </w:rPr>
          <w:t>34</w:t>
        </w:r>
        <w:r w:rsidR="005A646D">
          <w:rPr>
            <w:noProof/>
            <w:webHidden/>
          </w:rPr>
          <w:fldChar w:fldCharType="end"/>
        </w:r>
      </w:hyperlink>
    </w:p>
    <w:p w14:paraId="753EFCD3" w14:textId="1EA9E058"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398" w:history="1">
        <w:r w:rsidR="005A646D" w:rsidRPr="00FF7CC6">
          <w:rPr>
            <w:rStyle w:val="Hyperlink"/>
            <w:noProof/>
          </w:rPr>
          <w:t>Фигура 9: Общ дизайн на системата като многослойно приложение</w:t>
        </w:r>
        <w:r w:rsidR="005A646D">
          <w:rPr>
            <w:noProof/>
            <w:webHidden/>
          </w:rPr>
          <w:tab/>
        </w:r>
        <w:r w:rsidR="005A646D">
          <w:rPr>
            <w:noProof/>
            <w:webHidden/>
          </w:rPr>
          <w:fldChar w:fldCharType="begin"/>
        </w:r>
        <w:r w:rsidR="005A646D">
          <w:rPr>
            <w:noProof/>
            <w:webHidden/>
          </w:rPr>
          <w:instrText xml:space="preserve"> PAGEREF _Toc463203398 \h </w:instrText>
        </w:r>
        <w:r w:rsidR="005A646D">
          <w:rPr>
            <w:noProof/>
            <w:webHidden/>
          </w:rPr>
        </w:r>
        <w:r w:rsidR="005A646D">
          <w:rPr>
            <w:noProof/>
            <w:webHidden/>
          </w:rPr>
          <w:fldChar w:fldCharType="separate"/>
        </w:r>
        <w:r w:rsidR="005A646D">
          <w:rPr>
            <w:noProof/>
            <w:webHidden/>
          </w:rPr>
          <w:t>37</w:t>
        </w:r>
        <w:r w:rsidR="005A646D">
          <w:rPr>
            <w:noProof/>
            <w:webHidden/>
          </w:rPr>
          <w:fldChar w:fldCharType="end"/>
        </w:r>
      </w:hyperlink>
    </w:p>
    <w:p w14:paraId="0C7630B4" w14:textId="76104BAF"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399" w:history="1">
        <w:r w:rsidR="005A646D" w:rsidRPr="00FF7CC6">
          <w:rPr>
            <w:rStyle w:val="Hyperlink"/>
            <w:noProof/>
          </w:rPr>
          <w:t>Фигура 10</w:t>
        </w:r>
        <w:r w:rsidR="005A646D" w:rsidRPr="00FF7CC6">
          <w:rPr>
            <w:rStyle w:val="Hyperlink"/>
            <w:noProof/>
            <w:lang w:val="en-US"/>
          </w:rPr>
          <w:t xml:space="preserve">: </w:t>
        </w:r>
        <w:r w:rsidR="005A646D" w:rsidRPr="00FF7CC6">
          <w:rPr>
            <w:rStyle w:val="Hyperlink"/>
            <w:noProof/>
          </w:rPr>
          <w:t>Схема на инсталация на системата в платформата Ажур (</w:t>
        </w:r>
        <w:r w:rsidR="005A646D" w:rsidRPr="00FF7CC6">
          <w:rPr>
            <w:rStyle w:val="Hyperlink"/>
            <w:noProof/>
            <w:lang w:val="en-US"/>
          </w:rPr>
          <w:t>Microsoft Azure)</w:t>
        </w:r>
        <w:r w:rsidR="005A646D">
          <w:rPr>
            <w:noProof/>
            <w:webHidden/>
          </w:rPr>
          <w:tab/>
        </w:r>
        <w:r w:rsidR="005A646D">
          <w:rPr>
            <w:noProof/>
            <w:webHidden/>
          </w:rPr>
          <w:fldChar w:fldCharType="begin"/>
        </w:r>
        <w:r w:rsidR="005A646D">
          <w:rPr>
            <w:noProof/>
            <w:webHidden/>
          </w:rPr>
          <w:instrText xml:space="preserve"> PAGEREF _Toc463203399 \h </w:instrText>
        </w:r>
        <w:r w:rsidR="005A646D">
          <w:rPr>
            <w:noProof/>
            <w:webHidden/>
          </w:rPr>
        </w:r>
        <w:r w:rsidR="005A646D">
          <w:rPr>
            <w:noProof/>
            <w:webHidden/>
          </w:rPr>
          <w:fldChar w:fldCharType="separate"/>
        </w:r>
        <w:r w:rsidR="005A646D">
          <w:rPr>
            <w:noProof/>
            <w:webHidden/>
          </w:rPr>
          <w:t>38</w:t>
        </w:r>
        <w:r w:rsidR="005A646D">
          <w:rPr>
            <w:noProof/>
            <w:webHidden/>
          </w:rPr>
          <w:fldChar w:fldCharType="end"/>
        </w:r>
      </w:hyperlink>
    </w:p>
    <w:p w14:paraId="2D371B38" w14:textId="6A346FDC"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00" w:history="1">
        <w:r w:rsidR="005A646D" w:rsidRPr="00FF7CC6">
          <w:rPr>
            <w:rStyle w:val="Hyperlink"/>
            <w:noProof/>
          </w:rPr>
          <w:t xml:space="preserve">Фигура 11: Архитектура на </w:t>
        </w:r>
        <w:r w:rsidR="005A646D" w:rsidRPr="00FF7CC6">
          <w:rPr>
            <w:rStyle w:val="Hyperlink"/>
            <w:noProof/>
            <w:lang w:val="en-US"/>
          </w:rPr>
          <w:t>Microsoft SQL Server (39)</w:t>
        </w:r>
        <w:r w:rsidR="005A646D">
          <w:rPr>
            <w:noProof/>
            <w:webHidden/>
          </w:rPr>
          <w:tab/>
        </w:r>
        <w:r w:rsidR="005A646D">
          <w:rPr>
            <w:noProof/>
            <w:webHidden/>
          </w:rPr>
          <w:fldChar w:fldCharType="begin"/>
        </w:r>
        <w:r w:rsidR="005A646D">
          <w:rPr>
            <w:noProof/>
            <w:webHidden/>
          </w:rPr>
          <w:instrText xml:space="preserve"> PAGEREF _Toc463203400 \h </w:instrText>
        </w:r>
        <w:r w:rsidR="005A646D">
          <w:rPr>
            <w:noProof/>
            <w:webHidden/>
          </w:rPr>
        </w:r>
        <w:r w:rsidR="005A646D">
          <w:rPr>
            <w:noProof/>
            <w:webHidden/>
          </w:rPr>
          <w:fldChar w:fldCharType="separate"/>
        </w:r>
        <w:r w:rsidR="005A646D">
          <w:rPr>
            <w:noProof/>
            <w:webHidden/>
          </w:rPr>
          <w:t>39</w:t>
        </w:r>
        <w:r w:rsidR="005A646D">
          <w:rPr>
            <w:noProof/>
            <w:webHidden/>
          </w:rPr>
          <w:fldChar w:fldCharType="end"/>
        </w:r>
      </w:hyperlink>
    </w:p>
    <w:p w14:paraId="361C052B" w14:textId="78B42B5A"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01" w:history="1">
        <w:r w:rsidR="005A646D" w:rsidRPr="00FF7CC6">
          <w:rPr>
            <w:rStyle w:val="Hyperlink"/>
            <w:noProof/>
          </w:rPr>
          <w:t>Фигура 12: Адаптиране между класове и таблици и други елементи на релационна база данни</w:t>
        </w:r>
        <w:r w:rsidR="005A646D">
          <w:rPr>
            <w:noProof/>
            <w:webHidden/>
          </w:rPr>
          <w:tab/>
        </w:r>
        <w:r w:rsidR="005A646D">
          <w:rPr>
            <w:noProof/>
            <w:webHidden/>
          </w:rPr>
          <w:fldChar w:fldCharType="begin"/>
        </w:r>
        <w:r w:rsidR="005A646D">
          <w:rPr>
            <w:noProof/>
            <w:webHidden/>
          </w:rPr>
          <w:instrText xml:space="preserve"> PAGEREF _Toc463203401 \h </w:instrText>
        </w:r>
        <w:r w:rsidR="005A646D">
          <w:rPr>
            <w:noProof/>
            <w:webHidden/>
          </w:rPr>
        </w:r>
        <w:r w:rsidR="005A646D">
          <w:rPr>
            <w:noProof/>
            <w:webHidden/>
          </w:rPr>
          <w:fldChar w:fldCharType="separate"/>
        </w:r>
        <w:r w:rsidR="005A646D">
          <w:rPr>
            <w:noProof/>
            <w:webHidden/>
          </w:rPr>
          <w:t>41</w:t>
        </w:r>
        <w:r w:rsidR="005A646D">
          <w:rPr>
            <w:noProof/>
            <w:webHidden/>
          </w:rPr>
          <w:fldChar w:fldCharType="end"/>
        </w:r>
      </w:hyperlink>
    </w:p>
    <w:p w14:paraId="6BFF0395" w14:textId="32F01322"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02" w:history="1">
        <w:r w:rsidR="005A646D" w:rsidRPr="00FF7CC6">
          <w:rPr>
            <w:rStyle w:val="Hyperlink"/>
            <w:noProof/>
          </w:rPr>
          <w:t xml:space="preserve">Фигура 13: Видове подходи за използване на </w:t>
        </w:r>
        <w:r w:rsidR="005A646D" w:rsidRPr="00FF7CC6">
          <w:rPr>
            <w:rStyle w:val="Hyperlink"/>
            <w:noProof/>
            <w:lang w:val="en-US"/>
          </w:rPr>
          <w:t xml:space="preserve">Microsoft Entity Framework </w:t>
        </w:r>
        <w:r w:rsidR="005A646D" w:rsidRPr="00FF7CC6">
          <w:rPr>
            <w:rStyle w:val="Hyperlink"/>
            <w:noProof/>
          </w:rPr>
          <w:t xml:space="preserve">за </w:t>
        </w:r>
        <w:r w:rsidR="005A646D" w:rsidRPr="00FF7CC6">
          <w:rPr>
            <w:rStyle w:val="Hyperlink"/>
            <w:noProof/>
            <w:lang w:val="en-US"/>
          </w:rPr>
          <w:t>Object-Relational Mapping</w:t>
        </w:r>
        <w:r w:rsidR="005A646D">
          <w:rPr>
            <w:noProof/>
            <w:webHidden/>
          </w:rPr>
          <w:tab/>
        </w:r>
        <w:r w:rsidR="005A646D">
          <w:rPr>
            <w:noProof/>
            <w:webHidden/>
          </w:rPr>
          <w:fldChar w:fldCharType="begin"/>
        </w:r>
        <w:r w:rsidR="005A646D">
          <w:rPr>
            <w:noProof/>
            <w:webHidden/>
          </w:rPr>
          <w:instrText xml:space="preserve"> PAGEREF _Toc463203402 \h </w:instrText>
        </w:r>
        <w:r w:rsidR="005A646D">
          <w:rPr>
            <w:noProof/>
            <w:webHidden/>
          </w:rPr>
        </w:r>
        <w:r w:rsidR="005A646D">
          <w:rPr>
            <w:noProof/>
            <w:webHidden/>
          </w:rPr>
          <w:fldChar w:fldCharType="separate"/>
        </w:r>
        <w:r w:rsidR="005A646D">
          <w:rPr>
            <w:noProof/>
            <w:webHidden/>
          </w:rPr>
          <w:t>43</w:t>
        </w:r>
        <w:r w:rsidR="005A646D">
          <w:rPr>
            <w:noProof/>
            <w:webHidden/>
          </w:rPr>
          <w:fldChar w:fldCharType="end"/>
        </w:r>
      </w:hyperlink>
    </w:p>
    <w:p w14:paraId="3139577A" w14:textId="3F1AC782"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03" w:history="1">
        <w:r w:rsidR="005A646D" w:rsidRPr="00FF7CC6">
          <w:rPr>
            <w:rStyle w:val="Hyperlink"/>
            <w:noProof/>
          </w:rPr>
          <w:t xml:space="preserve">Фигура 14: Архитектура на </w:t>
        </w:r>
        <w:r w:rsidR="005A646D" w:rsidRPr="00FF7CC6">
          <w:rPr>
            <w:rStyle w:val="Hyperlink"/>
            <w:noProof/>
            <w:lang w:val="en-US"/>
          </w:rPr>
          <w:t>ASP.NET 4.5 (29)</w:t>
        </w:r>
        <w:r w:rsidR="005A646D">
          <w:rPr>
            <w:noProof/>
            <w:webHidden/>
          </w:rPr>
          <w:tab/>
        </w:r>
        <w:r w:rsidR="005A646D">
          <w:rPr>
            <w:noProof/>
            <w:webHidden/>
          </w:rPr>
          <w:fldChar w:fldCharType="begin"/>
        </w:r>
        <w:r w:rsidR="005A646D">
          <w:rPr>
            <w:noProof/>
            <w:webHidden/>
          </w:rPr>
          <w:instrText xml:space="preserve"> PAGEREF _Toc463203403 \h </w:instrText>
        </w:r>
        <w:r w:rsidR="005A646D">
          <w:rPr>
            <w:noProof/>
            <w:webHidden/>
          </w:rPr>
        </w:r>
        <w:r w:rsidR="005A646D">
          <w:rPr>
            <w:noProof/>
            <w:webHidden/>
          </w:rPr>
          <w:fldChar w:fldCharType="separate"/>
        </w:r>
        <w:r w:rsidR="005A646D">
          <w:rPr>
            <w:noProof/>
            <w:webHidden/>
          </w:rPr>
          <w:t>44</w:t>
        </w:r>
        <w:r w:rsidR="005A646D">
          <w:rPr>
            <w:noProof/>
            <w:webHidden/>
          </w:rPr>
          <w:fldChar w:fldCharType="end"/>
        </w:r>
      </w:hyperlink>
    </w:p>
    <w:p w14:paraId="7FDDAFF8" w14:textId="01649CFF"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04" w:history="1">
        <w:r w:rsidR="005A646D" w:rsidRPr="00FF7CC6">
          <w:rPr>
            <w:rStyle w:val="Hyperlink"/>
            <w:noProof/>
          </w:rPr>
          <w:t xml:space="preserve">Фигура 15: Вътрешна архитектура на </w:t>
        </w:r>
        <w:r w:rsidR="005A646D" w:rsidRPr="00FF7CC6">
          <w:rPr>
            <w:rStyle w:val="Hyperlink"/>
            <w:noProof/>
            <w:lang w:val="en-US"/>
          </w:rPr>
          <w:t>ASP.NET Dynamic Data (32)</w:t>
        </w:r>
        <w:r w:rsidR="005A646D">
          <w:rPr>
            <w:noProof/>
            <w:webHidden/>
          </w:rPr>
          <w:tab/>
        </w:r>
        <w:r w:rsidR="005A646D">
          <w:rPr>
            <w:noProof/>
            <w:webHidden/>
          </w:rPr>
          <w:fldChar w:fldCharType="begin"/>
        </w:r>
        <w:r w:rsidR="005A646D">
          <w:rPr>
            <w:noProof/>
            <w:webHidden/>
          </w:rPr>
          <w:instrText xml:space="preserve"> PAGEREF _Toc463203404 \h </w:instrText>
        </w:r>
        <w:r w:rsidR="005A646D">
          <w:rPr>
            <w:noProof/>
            <w:webHidden/>
          </w:rPr>
        </w:r>
        <w:r w:rsidR="005A646D">
          <w:rPr>
            <w:noProof/>
            <w:webHidden/>
          </w:rPr>
          <w:fldChar w:fldCharType="separate"/>
        </w:r>
        <w:r w:rsidR="005A646D">
          <w:rPr>
            <w:noProof/>
            <w:webHidden/>
          </w:rPr>
          <w:t>46</w:t>
        </w:r>
        <w:r w:rsidR="005A646D">
          <w:rPr>
            <w:noProof/>
            <w:webHidden/>
          </w:rPr>
          <w:fldChar w:fldCharType="end"/>
        </w:r>
      </w:hyperlink>
    </w:p>
    <w:p w14:paraId="76B4B653" w14:textId="0BE7A327"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05" w:history="1">
        <w:r w:rsidR="005A646D" w:rsidRPr="00FF7CC6">
          <w:rPr>
            <w:rStyle w:val="Hyperlink"/>
            <w:noProof/>
          </w:rPr>
          <w:t xml:space="preserve">Фигура 16: </w:t>
        </w:r>
        <w:r w:rsidR="005A646D" w:rsidRPr="00FF7CC6">
          <w:rPr>
            <w:rStyle w:val="Hyperlink"/>
            <w:noProof/>
            <w:lang w:val="en-US"/>
          </w:rPr>
          <w:t xml:space="preserve">Facebook Login </w:t>
        </w:r>
        <w:r w:rsidR="005A646D" w:rsidRPr="00FF7CC6">
          <w:rPr>
            <w:rStyle w:val="Hyperlink"/>
            <w:noProof/>
          </w:rPr>
          <w:t>автентикация на смарт</w:t>
        </w:r>
        <w:r w:rsidR="005A646D" w:rsidRPr="00FF7CC6">
          <w:rPr>
            <w:rStyle w:val="Hyperlink"/>
            <w:noProof/>
            <w:lang w:val="en-US"/>
          </w:rPr>
          <w:t xml:space="preserve"> </w:t>
        </w:r>
        <w:r w:rsidR="005A646D" w:rsidRPr="00FF7CC6">
          <w:rPr>
            <w:rStyle w:val="Hyperlink"/>
            <w:noProof/>
          </w:rPr>
          <w:t>телефон</w:t>
        </w:r>
        <w:r w:rsidR="005A646D">
          <w:rPr>
            <w:noProof/>
            <w:webHidden/>
          </w:rPr>
          <w:tab/>
        </w:r>
        <w:r w:rsidR="005A646D">
          <w:rPr>
            <w:noProof/>
            <w:webHidden/>
          </w:rPr>
          <w:fldChar w:fldCharType="begin"/>
        </w:r>
        <w:r w:rsidR="005A646D">
          <w:rPr>
            <w:noProof/>
            <w:webHidden/>
          </w:rPr>
          <w:instrText xml:space="preserve"> PAGEREF _Toc463203405 \h </w:instrText>
        </w:r>
        <w:r w:rsidR="005A646D">
          <w:rPr>
            <w:noProof/>
            <w:webHidden/>
          </w:rPr>
        </w:r>
        <w:r w:rsidR="005A646D">
          <w:rPr>
            <w:noProof/>
            <w:webHidden/>
          </w:rPr>
          <w:fldChar w:fldCharType="separate"/>
        </w:r>
        <w:r w:rsidR="005A646D">
          <w:rPr>
            <w:noProof/>
            <w:webHidden/>
          </w:rPr>
          <w:t>47</w:t>
        </w:r>
        <w:r w:rsidR="005A646D">
          <w:rPr>
            <w:noProof/>
            <w:webHidden/>
          </w:rPr>
          <w:fldChar w:fldCharType="end"/>
        </w:r>
      </w:hyperlink>
    </w:p>
    <w:p w14:paraId="0DC38A76" w14:textId="506AD1B4"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06" w:history="1">
        <w:r w:rsidR="005A646D" w:rsidRPr="00FF7CC6">
          <w:rPr>
            <w:rStyle w:val="Hyperlink"/>
            <w:noProof/>
          </w:rPr>
          <w:t xml:space="preserve">Фигура 18: Интерфейс на </w:t>
        </w:r>
        <w:r w:rsidR="005A646D" w:rsidRPr="00FF7CC6">
          <w:rPr>
            <w:rStyle w:val="Hyperlink"/>
            <w:noProof/>
            <w:lang w:val="en-US"/>
          </w:rPr>
          <w:t xml:space="preserve">Facebook </w:t>
        </w:r>
        <w:r w:rsidR="005A646D" w:rsidRPr="00FF7CC6">
          <w:rPr>
            <w:rStyle w:val="Hyperlink"/>
            <w:noProof/>
          </w:rPr>
          <w:t xml:space="preserve">за премахване на достъп на приложение (в случая </w:t>
        </w:r>
        <w:r w:rsidR="005A646D" w:rsidRPr="00FF7CC6">
          <w:rPr>
            <w:rStyle w:val="Hyperlink"/>
            <w:noProof/>
            <w:lang w:val="en-US"/>
          </w:rPr>
          <w:t xml:space="preserve">Eventful) </w:t>
        </w:r>
        <w:r w:rsidR="005A646D" w:rsidRPr="00FF7CC6">
          <w:rPr>
            <w:rStyle w:val="Hyperlink"/>
            <w:noProof/>
          </w:rPr>
          <w:t>до профила на потребителя</w:t>
        </w:r>
        <w:r w:rsidR="005A646D">
          <w:rPr>
            <w:noProof/>
            <w:webHidden/>
          </w:rPr>
          <w:tab/>
        </w:r>
        <w:r w:rsidR="005A646D">
          <w:rPr>
            <w:noProof/>
            <w:webHidden/>
          </w:rPr>
          <w:fldChar w:fldCharType="begin"/>
        </w:r>
        <w:r w:rsidR="005A646D">
          <w:rPr>
            <w:noProof/>
            <w:webHidden/>
          </w:rPr>
          <w:instrText xml:space="preserve"> PAGEREF _Toc463203406 \h </w:instrText>
        </w:r>
        <w:r w:rsidR="005A646D">
          <w:rPr>
            <w:noProof/>
            <w:webHidden/>
          </w:rPr>
        </w:r>
        <w:r w:rsidR="005A646D">
          <w:rPr>
            <w:noProof/>
            <w:webHidden/>
          </w:rPr>
          <w:fldChar w:fldCharType="separate"/>
        </w:r>
        <w:r w:rsidR="005A646D">
          <w:rPr>
            <w:noProof/>
            <w:webHidden/>
          </w:rPr>
          <w:t>49</w:t>
        </w:r>
        <w:r w:rsidR="005A646D">
          <w:rPr>
            <w:noProof/>
            <w:webHidden/>
          </w:rPr>
          <w:fldChar w:fldCharType="end"/>
        </w:r>
      </w:hyperlink>
    </w:p>
    <w:p w14:paraId="21A39188" w14:textId="2CFBD71F"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07" w:history="1">
        <w:r w:rsidR="005A646D" w:rsidRPr="00FF7CC6">
          <w:rPr>
            <w:rStyle w:val="Hyperlink"/>
            <w:noProof/>
          </w:rPr>
          <w:t>Фигура 18: Диаграма на класовете, които реализират уеб страници</w:t>
        </w:r>
        <w:r w:rsidR="005A646D">
          <w:rPr>
            <w:noProof/>
            <w:webHidden/>
          </w:rPr>
          <w:tab/>
        </w:r>
        <w:r w:rsidR="005A646D">
          <w:rPr>
            <w:noProof/>
            <w:webHidden/>
          </w:rPr>
          <w:fldChar w:fldCharType="begin"/>
        </w:r>
        <w:r w:rsidR="005A646D">
          <w:rPr>
            <w:noProof/>
            <w:webHidden/>
          </w:rPr>
          <w:instrText xml:space="preserve"> PAGEREF _Toc463203407 \h </w:instrText>
        </w:r>
        <w:r w:rsidR="005A646D">
          <w:rPr>
            <w:noProof/>
            <w:webHidden/>
          </w:rPr>
        </w:r>
        <w:r w:rsidR="005A646D">
          <w:rPr>
            <w:noProof/>
            <w:webHidden/>
          </w:rPr>
          <w:fldChar w:fldCharType="separate"/>
        </w:r>
        <w:r w:rsidR="005A646D">
          <w:rPr>
            <w:noProof/>
            <w:webHidden/>
          </w:rPr>
          <w:t>51</w:t>
        </w:r>
        <w:r w:rsidR="005A646D">
          <w:rPr>
            <w:noProof/>
            <w:webHidden/>
          </w:rPr>
          <w:fldChar w:fldCharType="end"/>
        </w:r>
      </w:hyperlink>
    </w:p>
    <w:p w14:paraId="1B12DEE2" w14:textId="547891A2"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08" w:history="1">
        <w:r w:rsidR="005A646D" w:rsidRPr="00FF7CC6">
          <w:rPr>
            <w:rStyle w:val="Hyperlink"/>
            <w:noProof/>
          </w:rPr>
          <w:t xml:space="preserve">Фигура 21: Автентикация с </w:t>
        </w:r>
        <w:r w:rsidR="005A646D" w:rsidRPr="00FF7CC6">
          <w:rPr>
            <w:rStyle w:val="Hyperlink"/>
            <w:noProof/>
            <w:lang w:val="en-US"/>
          </w:rPr>
          <w:t xml:space="preserve">Facebook Login </w:t>
        </w:r>
        <w:r w:rsidR="005A646D" w:rsidRPr="00FF7CC6">
          <w:rPr>
            <w:rStyle w:val="Hyperlink"/>
            <w:noProof/>
          </w:rPr>
          <w:t xml:space="preserve">в системата </w:t>
        </w:r>
        <w:r w:rsidR="005A646D" w:rsidRPr="00FF7CC6">
          <w:rPr>
            <w:rStyle w:val="Hyperlink"/>
            <w:noProof/>
            <w:lang w:val="en-US"/>
          </w:rPr>
          <w:t>Social Presence.</w:t>
        </w:r>
        <w:r w:rsidR="005A646D">
          <w:rPr>
            <w:noProof/>
            <w:webHidden/>
          </w:rPr>
          <w:tab/>
        </w:r>
        <w:r w:rsidR="005A646D">
          <w:rPr>
            <w:noProof/>
            <w:webHidden/>
          </w:rPr>
          <w:fldChar w:fldCharType="begin"/>
        </w:r>
        <w:r w:rsidR="005A646D">
          <w:rPr>
            <w:noProof/>
            <w:webHidden/>
          </w:rPr>
          <w:instrText xml:space="preserve"> PAGEREF _Toc463203408 \h </w:instrText>
        </w:r>
        <w:r w:rsidR="005A646D">
          <w:rPr>
            <w:noProof/>
            <w:webHidden/>
          </w:rPr>
        </w:r>
        <w:r w:rsidR="005A646D">
          <w:rPr>
            <w:noProof/>
            <w:webHidden/>
          </w:rPr>
          <w:fldChar w:fldCharType="separate"/>
        </w:r>
        <w:r w:rsidR="005A646D">
          <w:rPr>
            <w:noProof/>
            <w:webHidden/>
          </w:rPr>
          <w:t>0</w:t>
        </w:r>
        <w:r w:rsidR="005A646D">
          <w:rPr>
            <w:noProof/>
            <w:webHidden/>
          </w:rPr>
          <w:fldChar w:fldCharType="end"/>
        </w:r>
      </w:hyperlink>
    </w:p>
    <w:p w14:paraId="3DFD3ABA" w14:textId="3077D7BB"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09" w:history="1">
        <w:r w:rsidR="005A646D" w:rsidRPr="00FF7CC6">
          <w:rPr>
            <w:rStyle w:val="Hyperlink"/>
            <w:noProof/>
          </w:rPr>
          <w:t>Фигура 21</w:t>
        </w:r>
        <w:r w:rsidR="005A646D" w:rsidRPr="00FF7CC6">
          <w:rPr>
            <w:rStyle w:val="Hyperlink"/>
            <w:noProof/>
            <w:lang w:val="en-US"/>
          </w:rPr>
          <w:t xml:space="preserve">: </w:t>
        </w:r>
        <w:r w:rsidR="005A646D" w:rsidRPr="00FF7CC6">
          <w:rPr>
            <w:rStyle w:val="Hyperlink"/>
            <w:noProof/>
          </w:rPr>
          <w:t xml:space="preserve">Дизайн и съдържание на различни диаграми, използвани при сравнителен анализ на присъствие в </w:t>
        </w:r>
        <w:r w:rsidR="005A646D" w:rsidRPr="00FF7CC6">
          <w:rPr>
            <w:rStyle w:val="Hyperlink"/>
            <w:noProof/>
            <w:lang w:val="en-US"/>
          </w:rPr>
          <w:t>Facebook.</w:t>
        </w:r>
        <w:r w:rsidR="005A646D">
          <w:rPr>
            <w:noProof/>
            <w:webHidden/>
          </w:rPr>
          <w:tab/>
        </w:r>
        <w:r w:rsidR="005A646D">
          <w:rPr>
            <w:noProof/>
            <w:webHidden/>
          </w:rPr>
          <w:fldChar w:fldCharType="begin"/>
        </w:r>
        <w:r w:rsidR="005A646D">
          <w:rPr>
            <w:noProof/>
            <w:webHidden/>
          </w:rPr>
          <w:instrText xml:space="preserve"> PAGEREF _Toc463203409 \h </w:instrText>
        </w:r>
        <w:r w:rsidR="005A646D">
          <w:rPr>
            <w:noProof/>
            <w:webHidden/>
          </w:rPr>
        </w:r>
        <w:r w:rsidR="005A646D">
          <w:rPr>
            <w:noProof/>
            <w:webHidden/>
          </w:rPr>
          <w:fldChar w:fldCharType="separate"/>
        </w:r>
        <w:r w:rsidR="005A646D">
          <w:rPr>
            <w:noProof/>
            <w:webHidden/>
          </w:rPr>
          <w:t>1</w:t>
        </w:r>
        <w:r w:rsidR="005A646D">
          <w:rPr>
            <w:noProof/>
            <w:webHidden/>
          </w:rPr>
          <w:fldChar w:fldCharType="end"/>
        </w:r>
      </w:hyperlink>
    </w:p>
    <w:p w14:paraId="36C2B502" w14:textId="009BFFA6"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10" w:history="1">
        <w:r w:rsidR="005A646D" w:rsidRPr="00FF7CC6">
          <w:rPr>
            <w:rStyle w:val="Hyperlink"/>
            <w:noProof/>
          </w:rPr>
          <w:t xml:space="preserve">Фигура 23: Резултати от тест на достъпност и скорост от услугата </w:t>
        </w:r>
        <w:r w:rsidR="005A646D" w:rsidRPr="00FF7CC6">
          <w:rPr>
            <w:rStyle w:val="Hyperlink"/>
            <w:noProof/>
            <w:lang w:val="en-US"/>
          </w:rPr>
          <w:t>Pingdom</w:t>
        </w:r>
        <w:r w:rsidR="005A646D">
          <w:rPr>
            <w:noProof/>
            <w:webHidden/>
          </w:rPr>
          <w:tab/>
        </w:r>
        <w:r w:rsidR="005A646D">
          <w:rPr>
            <w:noProof/>
            <w:webHidden/>
          </w:rPr>
          <w:fldChar w:fldCharType="begin"/>
        </w:r>
        <w:r w:rsidR="005A646D">
          <w:rPr>
            <w:noProof/>
            <w:webHidden/>
          </w:rPr>
          <w:instrText xml:space="preserve"> PAGEREF _Toc463203410 \h </w:instrText>
        </w:r>
        <w:r w:rsidR="005A646D">
          <w:rPr>
            <w:noProof/>
            <w:webHidden/>
          </w:rPr>
        </w:r>
        <w:r w:rsidR="005A646D">
          <w:rPr>
            <w:noProof/>
            <w:webHidden/>
          </w:rPr>
          <w:fldChar w:fldCharType="separate"/>
        </w:r>
        <w:r w:rsidR="005A646D">
          <w:rPr>
            <w:noProof/>
            <w:webHidden/>
          </w:rPr>
          <w:t>6</w:t>
        </w:r>
        <w:r w:rsidR="005A646D">
          <w:rPr>
            <w:noProof/>
            <w:webHidden/>
          </w:rPr>
          <w:fldChar w:fldCharType="end"/>
        </w:r>
      </w:hyperlink>
    </w:p>
    <w:p w14:paraId="66A6D37C" w14:textId="7BAB2731"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11" w:history="1">
        <w:r w:rsidR="005A646D" w:rsidRPr="00FF7CC6">
          <w:rPr>
            <w:rStyle w:val="Hyperlink"/>
            <w:noProof/>
          </w:rPr>
          <w:t>Фигура 24</w:t>
        </w:r>
        <w:r w:rsidR="005A646D" w:rsidRPr="00FF7CC6">
          <w:rPr>
            <w:rStyle w:val="Hyperlink"/>
            <w:noProof/>
            <w:lang w:val="en-US"/>
          </w:rPr>
          <w:t xml:space="preserve">: </w:t>
        </w:r>
        <w:r w:rsidR="005A646D" w:rsidRPr="00FF7CC6">
          <w:rPr>
            <w:rStyle w:val="Hyperlink"/>
            <w:noProof/>
          </w:rPr>
          <w:t>Тестове на достъпността на внедреното приложение от различни локации</w:t>
        </w:r>
        <w:r w:rsidR="005A646D">
          <w:rPr>
            <w:noProof/>
            <w:webHidden/>
          </w:rPr>
          <w:tab/>
        </w:r>
        <w:r w:rsidR="005A646D">
          <w:rPr>
            <w:noProof/>
            <w:webHidden/>
          </w:rPr>
          <w:fldChar w:fldCharType="begin"/>
        </w:r>
        <w:r w:rsidR="005A646D">
          <w:rPr>
            <w:noProof/>
            <w:webHidden/>
          </w:rPr>
          <w:instrText xml:space="preserve"> PAGEREF _Toc463203411 \h </w:instrText>
        </w:r>
        <w:r w:rsidR="005A646D">
          <w:rPr>
            <w:noProof/>
            <w:webHidden/>
          </w:rPr>
        </w:r>
        <w:r w:rsidR="005A646D">
          <w:rPr>
            <w:noProof/>
            <w:webHidden/>
          </w:rPr>
          <w:fldChar w:fldCharType="separate"/>
        </w:r>
        <w:r w:rsidR="005A646D">
          <w:rPr>
            <w:noProof/>
            <w:webHidden/>
          </w:rPr>
          <w:t>6</w:t>
        </w:r>
        <w:r w:rsidR="005A646D">
          <w:rPr>
            <w:noProof/>
            <w:webHidden/>
          </w:rPr>
          <w:fldChar w:fldCharType="end"/>
        </w:r>
      </w:hyperlink>
    </w:p>
    <w:p w14:paraId="290C1A02" w14:textId="700B833A"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12" w:history="1">
        <w:r w:rsidR="005A646D" w:rsidRPr="00FF7CC6">
          <w:rPr>
            <w:rStyle w:val="Hyperlink"/>
            <w:noProof/>
          </w:rPr>
          <w:t xml:space="preserve">Фигура 25: Броят на общините , които имат </w:t>
        </w:r>
        <w:r w:rsidR="005A646D" w:rsidRPr="00FF7CC6">
          <w:rPr>
            <w:rStyle w:val="Hyperlink"/>
            <w:noProof/>
            <w:lang w:val="en-US"/>
          </w:rPr>
          <w:t xml:space="preserve">Facebook </w:t>
        </w:r>
        <w:r w:rsidR="005A646D" w:rsidRPr="00FF7CC6">
          <w:rPr>
            <w:rStyle w:val="Hyperlink"/>
            <w:noProof/>
          </w:rPr>
          <w:t>присъствие по години</w:t>
        </w:r>
        <w:r w:rsidR="005A646D">
          <w:rPr>
            <w:noProof/>
            <w:webHidden/>
          </w:rPr>
          <w:tab/>
        </w:r>
        <w:r w:rsidR="005A646D">
          <w:rPr>
            <w:noProof/>
            <w:webHidden/>
          </w:rPr>
          <w:fldChar w:fldCharType="begin"/>
        </w:r>
        <w:r w:rsidR="005A646D">
          <w:rPr>
            <w:noProof/>
            <w:webHidden/>
          </w:rPr>
          <w:instrText xml:space="preserve"> PAGEREF _Toc463203412 \h </w:instrText>
        </w:r>
        <w:r w:rsidR="005A646D">
          <w:rPr>
            <w:noProof/>
            <w:webHidden/>
          </w:rPr>
        </w:r>
        <w:r w:rsidR="005A646D">
          <w:rPr>
            <w:noProof/>
            <w:webHidden/>
          </w:rPr>
          <w:fldChar w:fldCharType="separate"/>
        </w:r>
        <w:r w:rsidR="005A646D">
          <w:rPr>
            <w:noProof/>
            <w:webHidden/>
          </w:rPr>
          <w:t>8</w:t>
        </w:r>
        <w:r w:rsidR="005A646D">
          <w:rPr>
            <w:noProof/>
            <w:webHidden/>
          </w:rPr>
          <w:fldChar w:fldCharType="end"/>
        </w:r>
      </w:hyperlink>
    </w:p>
    <w:p w14:paraId="504E9006" w14:textId="04B63A31"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13" w:history="1">
        <w:r w:rsidR="005A646D" w:rsidRPr="00FF7CC6">
          <w:rPr>
            <w:rStyle w:val="Hyperlink"/>
            <w:noProof/>
          </w:rPr>
          <w:t xml:space="preserve">Фигура 26: Съотношение на общините по използван тип на представяне във </w:t>
        </w:r>
        <w:r w:rsidR="005A646D" w:rsidRPr="00FF7CC6">
          <w:rPr>
            <w:rStyle w:val="Hyperlink"/>
            <w:noProof/>
            <w:lang w:val="en-US"/>
          </w:rPr>
          <w:t>Facebook</w:t>
        </w:r>
        <w:r w:rsidR="005A646D">
          <w:rPr>
            <w:noProof/>
            <w:webHidden/>
          </w:rPr>
          <w:tab/>
        </w:r>
        <w:r w:rsidR="005A646D">
          <w:rPr>
            <w:noProof/>
            <w:webHidden/>
          </w:rPr>
          <w:fldChar w:fldCharType="begin"/>
        </w:r>
        <w:r w:rsidR="005A646D">
          <w:rPr>
            <w:noProof/>
            <w:webHidden/>
          </w:rPr>
          <w:instrText xml:space="preserve"> PAGEREF _Toc463203413 \h </w:instrText>
        </w:r>
        <w:r w:rsidR="005A646D">
          <w:rPr>
            <w:noProof/>
            <w:webHidden/>
          </w:rPr>
        </w:r>
        <w:r w:rsidR="005A646D">
          <w:rPr>
            <w:noProof/>
            <w:webHidden/>
          </w:rPr>
          <w:fldChar w:fldCharType="separate"/>
        </w:r>
        <w:r w:rsidR="005A646D">
          <w:rPr>
            <w:noProof/>
            <w:webHidden/>
          </w:rPr>
          <w:t>9</w:t>
        </w:r>
        <w:r w:rsidR="005A646D">
          <w:rPr>
            <w:noProof/>
            <w:webHidden/>
          </w:rPr>
          <w:fldChar w:fldCharType="end"/>
        </w:r>
      </w:hyperlink>
    </w:p>
    <w:p w14:paraId="70F81317" w14:textId="5DE30F7D" w:rsidR="005A646D" w:rsidRDefault="000A4F81">
      <w:pPr>
        <w:pStyle w:val="TableofFigures"/>
        <w:tabs>
          <w:tab w:val="right" w:leader="dot" w:pos="8660"/>
        </w:tabs>
        <w:rPr>
          <w:rFonts w:asciiTheme="minorHAnsi" w:eastAsiaTheme="minorEastAsia" w:hAnsiTheme="minorHAnsi" w:cstheme="minorBidi"/>
          <w:noProof/>
          <w:sz w:val="22"/>
          <w:szCs w:val="22"/>
          <w:lang w:val="en-US"/>
        </w:rPr>
      </w:pPr>
      <w:hyperlink w:anchor="_Toc463203414" w:history="1">
        <w:r w:rsidR="005A646D" w:rsidRPr="00FF7CC6">
          <w:rPr>
            <w:rStyle w:val="Hyperlink"/>
            <w:noProof/>
          </w:rPr>
          <w:t>Фигура 27: Отношение на броя публикации спрямо тяхната дължина</w:t>
        </w:r>
        <w:r w:rsidR="005A646D">
          <w:rPr>
            <w:noProof/>
            <w:webHidden/>
          </w:rPr>
          <w:tab/>
        </w:r>
        <w:r w:rsidR="005A646D">
          <w:rPr>
            <w:noProof/>
            <w:webHidden/>
          </w:rPr>
          <w:fldChar w:fldCharType="begin"/>
        </w:r>
        <w:r w:rsidR="005A646D">
          <w:rPr>
            <w:noProof/>
            <w:webHidden/>
          </w:rPr>
          <w:instrText xml:space="preserve"> PAGEREF _Toc463203414 \h </w:instrText>
        </w:r>
        <w:r w:rsidR="005A646D">
          <w:rPr>
            <w:noProof/>
            <w:webHidden/>
          </w:rPr>
        </w:r>
        <w:r w:rsidR="005A646D">
          <w:rPr>
            <w:noProof/>
            <w:webHidden/>
          </w:rPr>
          <w:fldChar w:fldCharType="separate"/>
        </w:r>
        <w:r w:rsidR="005A646D">
          <w:rPr>
            <w:noProof/>
            <w:webHidden/>
          </w:rPr>
          <w:t>10</w:t>
        </w:r>
        <w:r w:rsidR="005A646D">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01DCF" w14:textId="77777777" w:rsidR="000A4F81" w:rsidRDefault="000A4F81" w:rsidP="006A3752">
      <w:pPr>
        <w:spacing w:after="0" w:line="240" w:lineRule="auto"/>
      </w:pPr>
      <w:r>
        <w:separator/>
      </w:r>
    </w:p>
  </w:endnote>
  <w:endnote w:type="continuationSeparator" w:id="0">
    <w:p w14:paraId="5D2A40CE" w14:textId="77777777" w:rsidR="000A4F81" w:rsidRDefault="000A4F81" w:rsidP="006A3752">
      <w:pPr>
        <w:spacing w:after="0" w:line="240" w:lineRule="auto"/>
      </w:pPr>
      <w:r>
        <w:continuationSeparator/>
      </w:r>
    </w:p>
  </w:endnote>
  <w:endnote w:type="continuationNotice" w:id="1">
    <w:p w14:paraId="13230437" w14:textId="77777777" w:rsidR="000A4F81" w:rsidRDefault="000A4F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00512" w14:textId="77777777" w:rsidR="002E57DA" w:rsidRDefault="002E57DA" w:rsidP="00056D9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5A3920" w:rsidRDefault="005A3920"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13F583" w14:textId="77777777" w:rsidR="000A4F81" w:rsidRDefault="000A4F81" w:rsidP="006A3752">
      <w:pPr>
        <w:spacing w:after="0" w:line="240" w:lineRule="auto"/>
      </w:pPr>
      <w:r>
        <w:separator/>
      </w:r>
    </w:p>
  </w:footnote>
  <w:footnote w:type="continuationSeparator" w:id="0">
    <w:p w14:paraId="64EC6E53" w14:textId="77777777" w:rsidR="000A4F81" w:rsidRDefault="000A4F81" w:rsidP="006A3752">
      <w:pPr>
        <w:spacing w:after="0" w:line="240" w:lineRule="auto"/>
      </w:pPr>
      <w:r>
        <w:continuationSeparator/>
      </w:r>
    </w:p>
  </w:footnote>
  <w:footnote w:type="continuationNotice" w:id="1">
    <w:p w14:paraId="1213794F" w14:textId="77777777" w:rsidR="000A4F81" w:rsidRDefault="000A4F8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E09D9" w14:textId="77777777" w:rsidR="002E57DA" w:rsidRDefault="002E57DA" w:rsidP="00056D9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5A3920" w:rsidRDefault="005A3920"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0"/>
  </w:num>
  <w:num w:numId="4">
    <w:abstractNumId w:val="21"/>
  </w:num>
  <w:num w:numId="5">
    <w:abstractNumId w:val="30"/>
  </w:num>
  <w:num w:numId="6">
    <w:abstractNumId w:val="8"/>
  </w:num>
  <w:num w:numId="7">
    <w:abstractNumId w:val="14"/>
  </w:num>
  <w:num w:numId="8">
    <w:abstractNumId w:val="5"/>
  </w:num>
  <w:num w:numId="9">
    <w:abstractNumId w:val="16"/>
  </w:num>
  <w:num w:numId="10">
    <w:abstractNumId w:val="5"/>
    <w:lvlOverride w:ilvl="0">
      <w:startOverride w:val="1"/>
    </w:lvlOverride>
  </w:num>
  <w:num w:numId="11">
    <w:abstractNumId w:val="5"/>
    <w:lvlOverride w:ilvl="0">
      <w:startOverride w:val="1"/>
    </w:lvlOverride>
  </w:num>
  <w:num w:numId="12">
    <w:abstractNumId w:val="24"/>
  </w:num>
  <w:num w:numId="13">
    <w:abstractNumId w:val="20"/>
  </w:num>
  <w:num w:numId="14">
    <w:abstractNumId w:val="13"/>
  </w:num>
  <w:num w:numId="15">
    <w:abstractNumId w:val="7"/>
  </w:num>
  <w:num w:numId="16">
    <w:abstractNumId w:val="27"/>
  </w:num>
  <w:num w:numId="17">
    <w:abstractNumId w:val="25"/>
  </w:num>
  <w:num w:numId="18">
    <w:abstractNumId w:val="29"/>
  </w:num>
  <w:num w:numId="19">
    <w:abstractNumId w:val="1"/>
  </w:num>
  <w:num w:numId="20">
    <w:abstractNumId w:val="9"/>
  </w:num>
  <w:num w:numId="21">
    <w:abstractNumId w:val="23"/>
  </w:num>
  <w:num w:numId="22">
    <w:abstractNumId w:val="26"/>
  </w:num>
  <w:num w:numId="23">
    <w:abstractNumId w:val="4"/>
  </w:num>
  <w:num w:numId="24">
    <w:abstractNumId w:val="18"/>
  </w:num>
  <w:num w:numId="25">
    <w:abstractNumId w:val="12"/>
  </w:num>
  <w:num w:numId="26">
    <w:abstractNumId w:val="22"/>
  </w:num>
  <w:num w:numId="27">
    <w:abstractNumId w:val="6"/>
  </w:num>
  <w:num w:numId="28">
    <w:abstractNumId w:val="28"/>
  </w:num>
  <w:num w:numId="29">
    <w:abstractNumId w:val="15"/>
  </w:num>
  <w:num w:numId="30">
    <w:abstractNumId w:val="3"/>
  </w:num>
  <w:num w:numId="31">
    <w:abstractNumId w:val="17"/>
  </w:num>
  <w:num w:numId="32">
    <w:abstractNumId w:val="11"/>
  </w:num>
  <w:num w:numId="33">
    <w:abstractNumId w:val="10"/>
  </w:num>
  <w:num w:numId="3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4824"/>
    <w:rsid w:val="000374C3"/>
    <w:rsid w:val="00046B3F"/>
    <w:rsid w:val="000504D7"/>
    <w:rsid w:val="00054BB7"/>
    <w:rsid w:val="00056D95"/>
    <w:rsid w:val="000574A4"/>
    <w:rsid w:val="0007081D"/>
    <w:rsid w:val="00071E06"/>
    <w:rsid w:val="00091427"/>
    <w:rsid w:val="000916B1"/>
    <w:rsid w:val="00097BC3"/>
    <w:rsid w:val="000A1559"/>
    <w:rsid w:val="000A4F81"/>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6B2E"/>
    <w:rsid w:val="00180C50"/>
    <w:rsid w:val="00191BE0"/>
    <w:rsid w:val="00193A1F"/>
    <w:rsid w:val="00193D56"/>
    <w:rsid w:val="001A177D"/>
    <w:rsid w:val="001A1E1F"/>
    <w:rsid w:val="001A360A"/>
    <w:rsid w:val="001A52EE"/>
    <w:rsid w:val="001D2F2E"/>
    <w:rsid w:val="001D7F23"/>
    <w:rsid w:val="001E281C"/>
    <w:rsid w:val="001F579F"/>
    <w:rsid w:val="00205E37"/>
    <w:rsid w:val="00206245"/>
    <w:rsid w:val="0021059F"/>
    <w:rsid w:val="0021340A"/>
    <w:rsid w:val="00217729"/>
    <w:rsid w:val="00217B51"/>
    <w:rsid w:val="00223838"/>
    <w:rsid w:val="002266A4"/>
    <w:rsid w:val="002333D6"/>
    <w:rsid w:val="002341AC"/>
    <w:rsid w:val="002601CA"/>
    <w:rsid w:val="0027059C"/>
    <w:rsid w:val="00294A9B"/>
    <w:rsid w:val="00297852"/>
    <w:rsid w:val="002A20B4"/>
    <w:rsid w:val="002A7958"/>
    <w:rsid w:val="002B1DA4"/>
    <w:rsid w:val="002B2DC8"/>
    <w:rsid w:val="002B34F7"/>
    <w:rsid w:val="002B6AC9"/>
    <w:rsid w:val="002C0CE6"/>
    <w:rsid w:val="002C24D5"/>
    <w:rsid w:val="002D2F33"/>
    <w:rsid w:val="002E57DA"/>
    <w:rsid w:val="002E6B49"/>
    <w:rsid w:val="002F08B1"/>
    <w:rsid w:val="003134A9"/>
    <w:rsid w:val="00316329"/>
    <w:rsid w:val="00320819"/>
    <w:rsid w:val="00324C23"/>
    <w:rsid w:val="00327122"/>
    <w:rsid w:val="0033087A"/>
    <w:rsid w:val="00333435"/>
    <w:rsid w:val="00334BD0"/>
    <w:rsid w:val="00342E52"/>
    <w:rsid w:val="0035574B"/>
    <w:rsid w:val="00363CDC"/>
    <w:rsid w:val="00370AB2"/>
    <w:rsid w:val="00373B24"/>
    <w:rsid w:val="00373BF7"/>
    <w:rsid w:val="00380632"/>
    <w:rsid w:val="00385626"/>
    <w:rsid w:val="003A285F"/>
    <w:rsid w:val="003B3DD2"/>
    <w:rsid w:val="003B4D2E"/>
    <w:rsid w:val="003B5347"/>
    <w:rsid w:val="003B5597"/>
    <w:rsid w:val="003C04C9"/>
    <w:rsid w:val="003D3A88"/>
    <w:rsid w:val="003D667F"/>
    <w:rsid w:val="003E3F56"/>
    <w:rsid w:val="003E4252"/>
    <w:rsid w:val="00402BDF"/>
    <w:rsid w:val="004108C9"/>
    <w:rsid w:val="00437736"/>
    <w:rsid w:val="00440403"/>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4F2904"/>
    <w:rsid w:val="00500272"/>
    <w:rsid w:val="00501D96"/>
    <w:rsid w:val="005032B6"/>
    <w:rsid w:val="005177B0"/>
    <w:rsid w:val="00523E7C"/>
    <w:rsid w:val="005425C4"/>
    <w:rsid w:val="005449F3"/>
    <w:rsid w:val="00550D25"/>
    <w:rsid w:val="00553A1D"/>
    <w:rsid w:val="00555C4C"/>
    <w:rsid w:val="00570AFF"/>
    <w:rsid w:val="00583262"/>
    <w:rsid w:val="005845A5"/>
    <w:rsid w:val="0059076D"/>
    <w:rsid w:val="005A3920"/>
    <w:rsid w:val="005A646D"/>
    <w:rsid w:val="005A69D8"/>
    <w:rsid w:val="005A734A"/>
    <w:rsid w:val="005B4C1E"/>
    <w:rsid w:val="005D15C4"/>
    <w:rsid w:val="005D69A7"/>
    <w:rsid w:val="005D7849"/>
    <w:rsid w:val="005F0DD2"/>
    <w:rsid w:val="0060467D"/>
    <w:rsid w:val="00606A3D"/>
    <w:rsid w:val="00607181"/>
    <w:rsid w:val="00607B14"/>
    <w:rsid w:val="00616BA2"/>
    <w:rsid w:val="00631450"/>
    <w:rsid w:val="00635160"/>
    <w:rsid w:val="006362E6"/>
    <w:rsid w:val="00636E88"/>
    <w:rsid w:val="00642A62"/>
    <w:rsid w:val="006445FF"/>
    <w:rsid w:val="00651605"/>
    <w:rsid w:val="00655981"/>
    <w:rsid w:val="006608D9"/>
    <w:rsid w:val="00663EB9"/>
    <w:rsid w:val="00664AF0"/>
    <w:rsid w:val="00670544"/>
    <w:rsid w:val="00677574"/>
    <w:rsid w:val="0068068D"/>
    <w:rsid w:val="00690F71"/>
    <w:rsid w:val="006A2E1A"/>
    <w:rsid w:val="006A3752"/>
    <w:rsid w:val="006B19A7"/>
    <w:rsid w:val="006B6D13"/>
    <w:rsid w:val="006D409C"/>
    <w:rsid w:val="006E2FAA"/>
    <w:rsid w:val="006E7E51"/>
    <w:rsid w:val="00701ED7"/>
    <w:rsid w:val="00703770"/>
    <w:rsid w:val="00703C51"/>
    <w:rsid w:val="00704D65"/>
    <w:rsid w:val="007121B6"/>
    <w:rsid w:val="007137EF"/>
    <w:rsid w:val="007221A2"/>
    <w:rsid w:val="00732B44"/>
    <w:rsid w:val="00742480"/>
    <w:rsid w:val="00742585"/>
    <w:rsid w:val="00750668"/>
    <w:rsid w:val="00750B98"/>
    <w:rsid w:val="007510A0"/>
    <w:rsid w:val="0075776D"/>
    <w:rsid w:val="0076132E"/>
    <w:rsid w:val="00762E10"/>
    <w:rsid w:val="00771B9D"/>
    <w:rsid w:val="00782426"/>
    <w:rsid w:val="00782F86"/>
    <w:rsid w:val="00784B43"/>
    <w:rsid w:val="007873DC"/>
    <w:rsid w:val="007979A2"/>
    <w:rsid w:val="007B5457"/>
    <w:rsid w:val="007B56E0"/>
    <w:rsid w:val="007D1E10"/>
    <w:rsid w:val="007E230E"/>
    <w:rsid w:val="007E6D2F"/>
    <w:rsid w:val="007F2134"/>
    <w:rsid w:val="007F3367"/>
    <w:rsid w:val="007F74EF"/>
    <w:rsid w:val="00807618"/>
    <w:rsid w:val="00814392"/>
    <w:rsid w:val="00815ECE"/>
    <w:rsid w:val="00825F87"/>
    <w:rsid w:val="00842BAE"/>
    <w:rsid w:val="00843DC6"/>
    <w:rsid w:val="00851008"/>
    <w:rsid w:val="008600D0"/>
    <w:rsid w:val="00865FD8"/>
    <w:rsid w:val="008806B9"/>
    <w:rsid w:val="008818FE"/>
    <w:rsid w:val="0088726A"/>
    <w:rsid w:val="008925E5"/>
    <w:rsid w:val="008A3B62"/>
    <w:rsid w:val="008B6327"/>
    <w:rsid w:val="008D512E"/>
    <w:rsid w:val="008E6D54"/>
    <w:rsid w:val="008E7096"/>
    <w:rsid w:val="008F1CA2"/>
    <w:rsid w:val="008F5726"/>
    <w:rsid w:val="008F6B47"/>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924FF"/>
    <w:rsid w:val="009A1273"/>
    <w:rsid w:val="009A5471"/>
    <w:rsid w:val="009B111F"/>
    <w:rsid w:val="009B12D1"/>
    <w:rsid w:val="00A03A6C"/>
    <w:rsid w:val="00A121F8"/>
    <w:rsid w:val="00A27102"/>
    <w:rsid w:val="00A52523"/>
    <w:rsid w:val="00A551D9"/>
    <w:rsid w:val="00A61A47"/>
    <w:rsid w:val="00A80592"/>
    <w:rsid w:val="00A8105D"/>
    <w:rsid w:val="00A84B60"/>
    <w:rsid w:val="00A93C72"/>
    <w:rsid w:val="00AB0634"/>
    <w:rsid w:val="00AB0C56"/>
    <w:rsid w:val="00AB433F"/>
    <w:rsid w:val="00AC3B38"/>
    <w:rsid w:val="00AC53D2"/>
    <w:rsid w:val="00AC68CF"/>
    <w:rsid w:val="00AD0DCB"/>
    <w:rsid w:val="00AD5B4A"/>
    <w:rsid w:val="00B00556"/>
    <w:rsid w:val="00B15CD4"/>
    <w:rsid w:val="00B23278"/>
    <w:rsid w:val="00B2701D"/>
    <w:rsid w:val="00B32924"/>
    <w:rsid w:val="00B33417"/>
    <w:rsid w:val="00B36B5F"/>
    <w:rsid w:val="00B5208E"/>
    <w:rsid w:val="00B52E92"/>
    <w:rsid w:val="00B534A3"/>
    <w:rsid w:val="00B5514F"/>
    <w:rsid w:val="00B7113A"/>
    <w:rsid w:val="00B7317A"/>
    <w:rsid w:val="00B74C20"/>
    <w:rsid w:val="00B7567D"/>
    <w:rsid w:val="00B8637C"/>
    <w:rsid w:val="00BA2755"/>
    <w:rsid w:val="00BA2987"/>
    <w:rsid w:val="00BA7808"/>
    <w:rsid w:val="00BB0B61"/>
    <w:rsid w:val="00BB23EA"/>
    <w:rsid w:val="00BC3B83"/>
    <w:rsid w:val="00BC51EC"/>
    <w:rsid w:val="00BC55FD"/>
    <w:rsid w:val="00BC5ECE"/>
    <w:rsid w:val="00BF3372"/>
    <w:rsid w:val="00BF3603"/>
    <w:rsid w:val="00BF7043"/>
    <w:rsid w:val="00C222BC"/>
    <w:rsid w:val="00C260C7"/>
    <w:rsid w:val="00C3610F"/>
    <w:rsid w:val="00C417C2"/>
    <w:rsid w:val="00C5388B"/>
    <w:rsid w:val="00C641F4"/>
    <w:rsid w:val="00C71328"/>
    <w:rsid w:val="00C77DFA"/>
    <w:rsid w:val="00C9072E"/>
    <w:rsid w:val="00C9370A"/>
    <w:rsid w:val="00CA6BB6"/>
    <w:rsid w:val="00CB2A83"/>
    <w:rsid w:val="00CB6337"/>
    <w:rsid w:val="00CB6D9F"/>
    <w:rsid w:val="00CC3E1F"/>
    <w:rsid w:val="00CC4995"/>
    <w:rsid w:val="00CE2B1B"/>
    <w:rsid w:val="00CF0A8C"/>
    <w:rsid w:val="00CF3D13"/>
    <w:rsid w:val="00D03E5D"/>
    <w:rsid w:val="00D04B6D"/>
    <w:rsid w:val="00D04B6E"/>
    <w:rsid w:val="00D064B7"/>
    <w:rsid w:val="00D0761F"/>
    <w:rsid w:val="00D07726"/>
    <w:rsid w:val="00D11C4A"/>
    <w:rsid w:val="00D14D0B"/>
    <w:rsid w:val="00D17EEE"/>
    <w:rsid w:val="00D2674A"/>
    <w:rsid w:val="00D26ADB"/>
    <w:rsid w:val="00D3739B"/>
    <w:rsid w:val="00D40228"/>
    <w:rsid w:val="00D44F24"/>
    <w:rsid w:val="00D464B8"/>
    <w:rsid w:val="00D51C4E"/>
    <w:rsid w:val="00D529B6"/>
    <w:rsid w:val="00D57891"/>
    <w:rsid w:val="00D716FF"/>
    <w:rsid w:val="00D769F0"/>
    <w:rsid w:val="00D77098"/>
    <w:rsid w:val="00D777E9"/>
    <w:rsid w:val="00D97794"/>
    <w:rsid w:val="00DA6BAA"/>
    <w:rsid w:val="00DB0A75"/>
    <w:rsid w:val="00DB5C6E"/>
    <w:rsid w:val="00DC58C5"/>
    <w:rsid w:val="00DD2D92"/>
    <w:rsid w:val="00DD5D7F"/>
    <w:rsid w:val="00DD61ED"/>
    <w:rsid w:val="00DE29B5"/>
    <w:rsid w:val="00DE7DFA"/>
    <w:rsid w:val="00DF07F1"/>
    <w:rsid w:val="00DF567A"/>
    <w:rsid w:val="00E03B32"/>
    <w:rsid w:val="00E15EF6"/>
    <w:rsid w:val="00E25204"/>
    <w:rsid w:val="00E37291"/>
    <w:rsid w:val="00E44A55"/>
    <w:rsid w:val="00E73A1A"/>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56B01"/>
    <w:rsid w:val="00F7264C"/>
    <w:rsid w:val="00F72E04"/>
    <w:rsid w:val="00F73199"/>
    <w:rsid w:val="00F9315F"/>
    <w:rsid w:val="00F93971"/>
    <w:rsid w:val="00FA3C77"/>
    <w:rsid w:val="00FB09D4"/>
    <w:rsid w:val="00FB2929"/>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745751">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1940214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1854333">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372534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501972">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2239408">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6101153">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16989">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8872434">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1365788">
      <w:bodyDiv w:val="1"/>
      <w:marLeft w:val="0"/>
      <w:marRight w:val="0"/>
      <w:marTop w:val="0"/>
      <w:marBottom w:val="0"/>
      <w:divBdr>
        <w:top w:val="none" w:sz="0" w:space="0" w:color="auto"/>
        <w:left w:val="none" w:sz="0" w:space="0" w:color="auto"/>
        <w:bottom w:val="none" w:sz="0" w:space="0" w:color="auto"/>
        <w:right w:val="none" w:sz="0" w:space="0" w:color="auto"/>
      </w:divBdr>
    </w:div>
    <w:div w:id="92359697">
      <w:bodyDiv w:val="1"/>
      <w:marLeft w:val="0"/>
      <w:marRight w:val="0"/>
      <w:marTop w:val="0"/>
      <w:marBottom w:val="0"/>
      <w:divBdr>
        <w:top w:val="none" w:sz="0" w:space="0" w:color="auto"/>
        <w:left w:val="none" w:sz="0" w:space="0" w:color="auto"/>
        <w:bottom w:val="none" w:sz="0" w:space="0" w:color="auto"/>
        <w:right w:val="none" w:sz="0" w:space="0" w:color="auto"/>
      </w:divBdr>
    </w:div>
    <w:div w:id="93476072">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3422304">
      <w:bodyDiv w:val="1"/>
      <w:marLeft w:val="0"/>
      <w:marRight w:val="0"/>
      <w:marTop w:val="0"/>
      <w:marBottom w:val="0"/>
      <w:divBdr>
        <w:top w:val="none" w:sz="0" w:space="0" w:color="auto"/>
        <w:left w:val="none" w:sz="0" w:space="0" w:color="auto"/>
        <w:bottom w:val="none" w:sz="0" w:space="0" w:color="auto"/>
        <w:right w:val="none" w:sz="0" w:space="0" w:color="auto"/>
      </w:divBdr>
    </w:div>
    <w:div w:id="106387875">
      <w:bodyDiv w:val="1"/>
      <w:marLeft w:val="0"/>
      <w:marRight w:val="0"/>
      <w:marTop w:val="0"/>
      <w:marBottom w:val="0"/>
      <w:divBdr>
        <w:top w:val="none" w:sz="0" w:space="0" w:color="auto"/>
        <w:left w:val="none" w:sz="0" w:space="0" w:color="auto"/>
        <w:bottom w:val="none" w:sz="0" w:space="0" w:color="auto"/>
        <w:right w:val="none" w:sz="0" w:space="0" w:color="auto"/>
      </w:divBdr>
    </w:div>
    <w:div w:id="108282703">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4082306">
      <w:bodyDiv w:val="1"/>
      <w:marLeft w:val="0"/>
      <w:marRight w:val="0"/>
      <w:marTop w:val="0"/>
      <w:marBottom w:val="0"/>
      <w:divBdr>
        <w:top w:val="none" w:sz="0" w:space="0" w:color="auto"/>
        <w:left w:val="none" w:sz="0" w:space="0" w:color="auto"/>
        <w:bottom w:val="none" w:sz="0" w:space="0" w:color="auto"/>
        <w:right w:val="none" w:sz="0" w:space="0" w:color="auto"/>
      </w:divBdr>
    </w:div>
    <w:div w:id="126901403">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3838435">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1187565">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3422124">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194775206">
      <w:bodyDiv w:val="1"/>
      <w:marLeft w:val="0"/>
      <w:marRight w:val="0"/>
      <w:marTop w:val="0"/>
      <w:marBottom w:val="0"/>
      <w:divBdr>
        <w:top w:val="none" w:sz="0" w:space="0" w:color="auto"/>
        <w:left w:val="none" w:sz="0" w:space="0" w:color="auto"/>
        <w:bottom w:val="none" w:sz="0" w:space="0" w:color="auto"/>
        <w:right w:val="none" w:sz="0" w:space="0" w:color="auto"/>
      </w:divBdr>
    </w:div>
    <w:div w:id="196434176">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221696">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2892210">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0941677">
      <w:bodyDiv w:val="1"/>
      <w:marLeft w:val="0"/>
      <w:marRight w:val="0"/>
      <w:marTop w:val="0"/>
      <w:marBottom w:val="0"/>
      <w:divBdr>
        <w:top w:val="none" w:sz="0" w:space="0" w:color="auto"/>
        <w:left w:val="none" w:sz="0" w:space="0" w:color="auto"/>
        <w:bottom w:val="none" w:sz="0" w:space="0" w:color="auto"/>
        <w:right w:val="none" w:sz="0" w:space="0" w:color="auto"/>
      </w:divBdr>
    </w:div>
    <w:div w:id="225264993">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6864126">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4580867">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52975543">
      <w:bodyDiv w:val="1"/>
      <w:marLeft w:val="0"/>
      <w:marRight w:val="0"/>
      <w:marTop w:val="0"/>
      <w:marBottom w:val="0"/>
      <w:divBdr>
        <w:top w:val="none" w:sz="0" w:space="0" w:color="auto"/>
        <w:left w:val="none" w:sz="0" w:space="0" w:color="auto"/>
        <w:bottom w:val="none" w:sz="0" w:space="0" w:color="auto"/>
        <w:right w:val="none" w:sz="0" w:space="0" w:color="auto"/>
      </w:divBdr>
    </w:div>
    <w:div w:id="259683886">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159302">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5721830">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1544128">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2293725">
      <w:bodyDiv w:val="1"/>
      <w:marLeft w:val="0"/>
      <w:marRight w:val="0"/>
      <w:marTop w:val="0"/>
      <w:marBottom w:val="0"/>
      <w:divBdr>
        <w:top w:val="none" w:sz="0" w:space="0" w:color="auto"/>
        <w:left w:val="none" w:sz="0" w:space="0" w:color="auto"/>
        <w:bottom w:val="none" w:sz="0" w:space="0" w:color="auto"/>
        <w:right w:val="none" w:sz="0" w:space="0" w:color="auto"/>
      </w:divBdr>
    </w:div>
    <w:div w:id="293215670">
      <w:bodyDiv w:val="1"/>
      <w:marLeft w:val="0"/>
      <w:marRight w:val="0"/>
      <w:marTop w:val="0"/>
      <w:marBottom w:val="0"/>
      <w:divBdr>
        <w:top w:val="none" w:sz="0" w:space="0" w:color="auto"/>
        <w:left w:val="none" w:sz="0" w:space="0" w:color="auto"/>
        <w:bottom w:val="none" w:sz="0" w:space="0" w:color="auto"/>
        <w:right w:val="none" w:sz="0" w:space="0" w:color="auto"/>
      </w:divBdr>
    </w:div>
    <w:div w:id="293289468">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5112894">
      <w:bodyDiv w:val="1"/>
      <w:marLeft w:val="0"/>
      <w:marRight w:val="0"/>
      <w:marTop w:val="0"/>
      <w:marBottom w:val="0"/>
      <w:divBdr>
        <w:top w:val="none" w:sz="0" w:space="0" w:color="auto"/>
        <w:left w:val="none" w:sz="0" w:space="0" w:color="auto"/>
        <w:bottom w:val="none" w:sz="0" w:space="0" w:color="auto"/>
        <w:right w:val="none" w:sz="0" w:space="0" w:color="auto"/>
      </w:divBdr>
    </w:div>
    <w:div w:id="297885300">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1662358">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7592371">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0989518">
      <w:bodyDiv w:val="1"/>
      <w:marLeft w:val="0"/>
      <w:marRight w:val="0"/>
      <w:marTop w:val="0"/>
      <w:marBottom w:val="0"/>
      <w:divBdr>
        <w:top w:val="none" w:sz="0" w:space="0" w:color="auto"/>
        <w:left w:val="none" w:sz="0" w:space="0" w:color="auto"/>
        <w:bottom w:val="none" w:sz="0" w:space="0" w:color="auto"/>
        <w:right w:val="none" w:sz="0" w:space="0" w:color="auto"/>
      </w:divBdr>
    </w:div>
    <w:div w:id="315768902">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5938595">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38504089">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4082346">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1445607">
      <w:bodyDiv w:val="1"/>
      <w:marLeft w:val="0"/>
      <w:marRight w:val="0"/>
      <w:marTop w:val="0"/>
      <w:marBottom w:val="0"/>
      <w:divBdr>
        <w:top w:val="none" w:sz="0" w:space="0" w:color="auto"/>
        <w:left w:val="none" w:sz="0" w:space="0" w:color="auto"/>
        <w:bottom w:val="none" w:sz="0" w:space="0" w:color="auto"/>
        <w:right w:val="none" w:sz="0" w:space="0" w:color="auto"/>
      </w:divBdr>
    </w:div>
    <w:div w:id="382410466">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083446">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0490834">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08768305">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4256117">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0035329">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7747912">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77920148">
      <w:bodyDiv w:val="1"/>
      <w:marLeft w:val="0"/>
      <w:marRight w:val="0"/>
      <w:marTop w:val="0"/>
      <w:marBottom w:val="0"/>
      <w:divBdr>
        <w:top w:val="none" w:sz="0" w:space="0" w:color="auto"/>
        <w:left w:val="none" w:sz="0" w:space="0" w:color="auto"/>
        <w:bottom w:val="none" w:sz="0" w:space="0" w:color="auto"/>
        <w:right w:val="none" w:sz="0" w:space="0" w:color="auto"/>
      </w:divBdr>
    </w:div>
    <w:div w:id="481314687">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499274155">
      <w:bodyDiv w:val="1"/>
      <w:marLeft w:val="0"/>
      <w:marRight w:val="0"/>
      <w:marTop w:val="0"/>
      <w:marBottom w:val="0"/>
      <w:divBdr>
        <w:top w:val="none" w:sz="0" w:space="0" w:color="auto"/>
        <w:left w:val="none" w:sz="0" w:space="0" w:color="auto"/>
        <w:bottom w:val="none" w:sz="0" w:space="0" w:color="auto"/>
        <w:right w:val="none" w:sz="0" w:space="0" w:color="auto"/>
      </w:divBdr>
    </w:div>
    <w:div w:id="502010128">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5097772">
      <w:bodyDiv w:val="1"/>
      <w:marLeft w:val="0"/>
      <w:marRight w:val="0"/>
      <w:marTop w:val="0"/>
      <w:marBottom w:val="0"/>
      <w:divBdr>
        <w:top w:val="none" w:sz="0" w:space="0" w:color="auto"/>
        <w:left w:val="none" w:sz="0" w:space="0" w:color="auto"/>
        <w:bottom w:val="none" w:sz="0" w:space="0" w:color="auto"/>
        <w:right w:val="none" w:sz="0" w:space="0" w:color="auto"/>
      </w:divBdr>
    </w:div>
    <w:div w:id="507790926">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11534722">
      <w:bodyDiv w:val="1"/>
      <w:marLeft w:val="0"/>
      <w:marRight w:val="0"/>
      <w:marTop w:val="0"/>
      <w:marBottom w:val="0"/>
      <w:divBdr>
        <w:top w:val="none" w:sz="0" w:space="0" w:color="auto"/>
        <w:left w:val="none" w:sz="0" w:space="0" w:color="auto"/>
        <w:bottom w:val="none" w:sz="0" w:space="0" w:color="auto"/>
        <w:right w:val="none" w:sz="0" w:space="0" w:color="auto"/>
      </w:divBdr>
    </w:div>
    <w:div w:id="512690379">
      <w:bodyDiv w:val="1"/>
      <w:marLeft w:val="0"/>
      <w:marRight w:val="0"/>
      <w:marTop w:val="0"/>
      <w:marBottom w:val="0"/>
      <w:divBdr>
        <w:top w:val="none" w:sz="0" w:space="0" w:color="auto"/>
        <w:left w:val="none" w:sz="0" w:space="0" w:color="auto"/>
        <w:bottom w:val="none" w:sz="0" w:space="0" w:color="auto"/>
        <w:right w:val="none" w:sz="0" w:space="0" w:color="auto"/>
      </w:divBdr>
    </w:div>
    <w:div w:id="524245199">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467468">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1359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6676786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72785985">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2015493">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595601468">
      <w:bodyDiv w:val="1"/>
      <w:marLeft w:val="0"/>
      <w:marRight w:val="0"/>
      <w:marTop w:val="0"/>
      <w:marBottom w:val="0"/>
      <w:divBdr>
        <w:top w:val="none" w:sz="0" w:space="0" w:color="auto"/>
        <w:left w:val="none" w:sz="0" w:space="0" w:color="auto"/>
        <w:bottom w:val="none" w:sz="0" w:space="0" w:color="auto"/>
        <w:right w:val="none" w:sz="0" w:space="0" w:color="auto"/>
      </w:divBdr>
    </w:div>
    <w:div w:id="597566754">
      <w:bodyDiv w:val="1"/>
      <w:marLeft w:val="0"/>
      <w:marRight w:val="0"/>
      <w:marTop w:val="0"/>
      <w:marBottom w:val="0"/>
      <w:divBdr>
        <w:top w:val="none" w:sz="0" w:space="0" w:color="auto"/>
        <w:left w:val="none" w:sz="0" w:space="0" w:color="auto"/>
        <w:bottom w:val="none" w:sz="0" w:space="0" w:color="auto"/>
        <w:right w:val="none" w:sz="0" w:space="0" w:color="auto"/>
      </w:divBdr>
    </w:div>
    <w:div w:id="602883924">
      <w:bodyDiv w:val="1"/>
      <w:marLeft w:val="0"/>
      <w:marRight w:val="0"/>
      <w:marTop w:val="0"/>
      <w:marBottom w:val="0"/>
      <w:divBdr>
        <w:top w:val="none" w:sz="0" w:space="0" w:color="auto"/>
        <w:left w:val="none" w:sz="0" w:space="0" w:color="auto"/>
        <w:bottom w:val="none" w:sz="0" w:space="0" w:color="auto"/>
        <w:right w:val="none" w:sz="0" w:space="0" w:color="auto"/>
      </w:divBdr>
    </w:div>
    <w:div w:id="605619460">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0720137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3275607">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3487564">
      <w:bodyDiv w:val="1"/>
      <w:marLeft w:val="0"/>
      <w:marRight w:val="0"/>
      <w:marTop w:val="0"/>
      <w:marBottom w:val="0"/>
      <w:divBdr>
        <w:top w:val="none" w:sz="0" w:space="0" w:color="auto"/>
        <w:left w:val="none" w:sz="0" w:space="0" w:color="auto"/>
        <w:bottom w:val="none" w:sz="0" w:space="0" w:color="auto"/>
        <w:right w:val="none" w:sz="0" w:space="0" w:color="auto"/>
      </w:divBdr>
    </w:div>
    <w:div w:id="637958449">
      <w:bodyDiv w:val="1"/>
      <w:marLeft w:val="0"/>
      <w:marRight w:val="0"/>
      <w:marTop w:val="0"/>
      <w:marBottom w:val="0"/>
      <w:divBdr>
        <w:top w:val="none" w:sz="0" w:space="0" w:color="auto"/>
        <w:left w:val="none" w:sz="0" w:space="0" w:color="auto"/>
        <w:bottom w:val="none" w:sz="0" w:space="0" w:color="auto"/>
        <w:right w:val="none" w:sz="0" w:space="0" w:color="auto"/>
      </w:divBdr>
    </w:div>
    <w:div w:id="638611485">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1712590">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4187711">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75771650">
      <w:bodyDiv w:val="1"/>
      <w:marLeft w:val="0"/>
      <w:marRight w:val="0"/>
      <w:marTop w:val="0"/>
      <w:marBottom w:val="0"/>
      <w:divBdr>
        <w:top w:val="none" w:sz="0" w:space="0" w:color="auto"/>
        <w:left w:val="none" w:sz="0" w:space="0" w:color="auto"/>
        <w:bottom w:val="none" w:sz="0" w:space="0" w:color="auto"/>
        <w:right w:val="none" w:sz="0" w:space="0" w:color="auto"/>
      </w:divBdr>
    </w:div>
    <w:div w:id="678822839">
      <w:bodyDiv w:val="1"/>
      <w:marLeft w:val="0"/>
      <w:marRight w:val="0"/>
      <w:marTop w:val="0"/>
      <w:marBottom w:val="0"/>
      <w:divBdr>
        <w:top w:val="none" w:sz="0" w:space="0" w:color="auto"/>
        <w:left w:val="none" w:sz="0" w:space="0" w:color="auto"/>
        <w:bottom w:val="none" w:sz="0" w:space="0" w:color="auto"/>
        <w:right w:val="none" w:sz="0" w:space="0" w:color="auto"/>
      </w:divBdr>
    </w:div>
    <w:div w:id="679552806">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3481314">
      <w:bodyDiv w:val="1"/>
      <w:marLeft w:val="0"/>
      <w:marRight w:val="0"/>
      <w:marTop w:val="0"/>
      <w:marBottom w:val="0"/>
      <w:divBdr>
        <w:top w:val="none" w:sz="0" w:space="0" w:color="auto"/>
        <w:left w:val="none" w:sz="0" w:space="0" w:color="auto"/>
        <w:bottom w:val="none" w:sz="0" w:space="0" w:color="auto"/>
        <w:right w:val="none" w:sz="0" w:space="0" w:color="auto"/>
      </w:divBdr>
    </w:div>
    <w:div w:id="684870638">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3657389">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05176723">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5273893">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21246770">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328427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635381">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49472357">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5592838">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60569282">
      <w:bodyDiv w:val="1"/>
      <w:marLeft w:val="0"/>
      <w:marRight w:val="0"/>
      <w:marTop w:val="0"/>
      <w:marBottom w:val="0"/>
      <w:divBdr>
        <w:top w:val="none" w:sz="0" w:space="0" w:color="auto"/>
        <w:left w:val="none" w:sz="0" w:space="0" w:color="auto"/>
        <w:bottom w:val="none" w:sz="0" w:space="0" w:color="auto"/>
        <w:right w:val="none" w:sz="0" w:space="0" w:color="auto"/>
      </w:divBdr>
    </w:div>
    <w:div w:id="773522856">
      <w:bodyDiv w:val="1"/>
      <w:marLeft w:val="0"/>
      <w:marRight w:val="0"/>
      <w:marTop w:val="0"/>
      <w:marBottom w:val="0"/>
      <w:divBdr>
        <w:top w:val="none" w:sz="0" w:space="0" w:color="auto"/>
        <w:left w:val="none" w:sz="0" w:space="0" w:color="auto"/>
        <w:bottom w:val="none" w:sz="0" w:space="0" w:color="auto"/>
        <w:right w:val="none" w:sz="0" w:space="0" w:color="auto"/>
      </w:divBdr>
    </w:div>
    <w:div w:id="774177735">
      <w:bodyDiv w:val="1"/>
      <w:marLeft w:val="0"/>
      <w:marRight w:val="0"/>
      <w:marTop w:val="0"/>
      <w:marBottom w:val="0"/>
      <w:divBdr>
        <w:top w:val="none" w:sz="0" w:space="0" w:color="auto"/>
        <w:left w:val="none" w:sz="0" w:space="0" w:color="auto"/>
        <w:bottom w:val="none" w:sz="0" w:space="0" w:color="auto"/>
        <w:right w:val="none" w:sz="0" w:space="0" w:color="auto"/>
      </w:divBdr>
    </w:div>
    <w:div w:id="776024993">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8597064">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1100282">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14764505">
      <w:bodyDiv w:val="1"/>
      <w:marLeft w:val="0"/>
      <w:marRight w:val="0"/>
      <w:marTop w:val="0"/>
      <w:marBottom w:val="0"/>
      <w:divBdr>
        <w:top w:val="none" w:sz="0" w:space="0" w:color="auto"/>
        <w:left w:val="none" w:sz="0" w:space="0" w:color="auto"/>
        <w:bottom w:val="none" w:sz="0" w:space="0" w:color="auto"/>
        <w:right w:val="none" w:sz="0" w:space="0" w:color="auto"/>
      </w:divBdr>
    </w:div>
    <w:div w:id="815294763">
      <w:bodyDiv w:val="1"/>
      <w:marLeft w:val="0"/>
      <w:marRight w:val="0"/>
      <w:marTop w:val="0"/>
      <w:marBottom w:val="0"/>
      <w:divBdr>
        <w:top w:val="none" w:sz="0" w:space="0" w:color="auto"/>
        <w:left w:val="none" w:sz="0" w:space="0" w:color="auto"/>
        <w:bottom w:val="none" w:sz="0" w:space="0" w:color="auto"/>
        <w:right w:val="none" w:sz="0" w:space="0" w:color="auto"/>
      </w:divBdr>
    </w:div>
    <w:div w:id="816068411">
      <w:bodyDiv w:val="1"/>
      <w:marLeft w:val="0"/>
      <w:marRight w:val="0"/>
      <w:marTop w:val="0"/>
      <w:marBottom w:val="0"/>
      <w:divBdr>
        <w:top w:val="none" w:sz="0" w:space="0" w:color="auto"/>
        <w:left w:val="none" w:sz="0" w:space="0" w:color="auto"/>
        <w:bottom w:val="none" w:sz="0" w:space="0" w:color="auto"/>
        <w:right w:val="none" w:sz="0" w:space="0" w:color="auto"/>
      </w:divBdr>
    </w:div>
    <w:div w:id="816803913">
      <w:bodyDiv w:val="1"/>
      <w:marLeft w:val="0"/>
      <w:marRight w:val="0"/>
      <w:marTop w:val="0"/>
      <w:marBottom w:val="0"/>
      <w:divBdr>
        <w:top w:val="none" w:sz="0" w:space="0" w:color="auto"/>
        <w:left w:val="none" w:sz="0" w:space="0" w:color="auto"/>
        <w:bottom w:val="none" w:sz="0" w:space="0" w:color="auto"/>
        <w:right w:val="none" w:sz="0" w:space="0" w:color="auto"/>
      </w:divBdr>
    </w:div>
    <w:div w:id="825708445">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0609266">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1627153">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45243630">
      <w:bodyDiv w:val="1"/>
      <w:marLeft w:val="0"/>
      <w:marRight w:val="0"/>
      <w:marTop w:val="0"/>
      <w:marBottom w:val="0"/>
      <w:divBdr>
        <w:top w:val="none" w:sz="0" w:space="0" w:color="auto"/>
        <w:left w:val="none" w:sz="0" w:space="0" w:color="auto"/>
        <w:bottom w:val="none" w:sz="0" w:space="0" w:color="auto"/>
        <w:right w:val="none" w:sz="0" w:space="0" w:color="auto"/>
      </w:divBdr>
    </w:div>
    <w:div w:id="847718749">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480076">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899901495">
      <w:bodyDiv w:val="1"/>
      <w:marLeft w:val="0"/>
      <w:marRight w:val="0"/>
      <w:marTop w:val="0"/>
      <w:marBottom w:val="0"/>
      <w:divBdr>
        <w:top w:val="none" w:sz="0" w:space="0" w:color="auto"/>
        <w:left w:val="none" w:sz="0" w:space="0" w:color="auto"/>
        <w:bottom w:val="none" w:sz="0" w:space="0" w:color="auto"/>
        <w:right w:val="none" w:sz="0" w:space="0" w:color="auto"/>
      </w:divBdr>
    </w:div>
    <w:div w:id="910235159">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1768250">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19631890">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2980443">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4898315">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37298815">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71639253">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05480545">
      <w:bodyDiv w:val="1"/>
      <w:marLeft w:val="0"/>
      <w:marRight w:val="0"/>
      <w:marTop w:val="0"/>
      <w:marBottom w:val="0"/>
      <w:divBdr>
        <w:top w:val="none" w:sz="0" w:space="0" w:color="auto"/>
        <w:left w:val="none" w:sz="0" w:space="0" w:color="auto"/>
        <w:bottom w:val="none" w:sz="0" w:space="0" w:color="auto"/>
        <w:right w:val="none" w:sz="0" w:space="0" w:color="auto"/>
      </w:divBdr>
    </w:div>
    <w:div w:id="1009022581">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28290957">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1348163">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8936595">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1365368">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146077">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0786793">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634511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1856097">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1603898">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4375378">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3231924">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5304">
      <w:bodyDiv w:val="1"/>
      <w:marLeft w:val="0"/>
      <w:marRight w:val="0"/>
      <w:marTop w:val="0"/>
      <w:marBottom w:val="0"/>
      <w:divBdr>
        <w:top w:val="none" w:sz="0" w:space="0" w:color="auto"/>
        <w:left w:val="none" w:sz="0" w:space="0" w:color="auto"/>
        <w:bottom w:val="none" w:sz="0" w:space="0" w:color="auto"/>
        <w:right w:val="none" w:sz="0" w:space="0" w:color="auto"/>
      </w:divBdr>
    </w:div>
    <w:div w:id="1128596263">
      <w:bodyDiv w:val="1"/>
      <w:marLeft w:val="0"/>
      <w:marRight w:val="0"/>
      <w:marTop w:val="0"/>
      <w:marBottom w:val="0"/>
      <w:divBdr>
        <w:top w:val="none" w:sz="0" w:space="0" w:color="auto"/>
        <w:left w:val="none" w:sz="0" w:space="0" w:color="auto"/>
        <w:bottom w:val="none" w:sz="0" w:space="0" w:color="auto"/>
        <w:right w:val="none" w:sz="0" w:space="0" w:color="auto"/>
      </w:divBdr>
    </w:div>
    <w:div w:id="1128932423">
      <w:bodyDiv w:val="1"/>
      <w:marLeft w:val="0"/>
      <w:marRight w:val="0"/>
      <w:marTop w:val="0"/>
      <w:marBottom w:val="0"/>
      <w:divBdr>
        <w:top w:val="none" w:sz="0" w:space="0" w:color="auto"/>
        <w:left w:val="none" w:sz="0" w:space="0" w:color="auto"/>
        <w:bottom w:val="none" w:sz="0" w:space="0" w:color="auto"/>
        <w:right w:val="none" w:sz="0" w:space="0" w:color="auto"/>
      </w:divBdr>
    </w:div>
    <w:div w:id="1132794542">
      <w:bodyDiv w:val="1"/>
      <w:marLeft w:val="0"/>
      <w:marRight w:val="0"/>
      <w:marTop w:val="0"/>
      <w:marBottom w:val="0"/>
      <w:divBdr>
        <w:top w:val="none" w:sz="0" w:space="0" w:color="auto"/>
        <w:left w:val="none" w:sz="0" w:space="0" w:color="auto"/>
        <w:bottom w:val="none" w:sz="0" w:space="0" w:color="auto"/>
        <w:right w:val="none" w:sz="0" w:space="0" w:color="auto"/>
      </w:divBdr>
    </w:div>
    <w:div w:id="1141768514">
      <w:bodyDiv w:val="1"/>
      <w:marLeft w:val="0"/>
      <w:marRight w:val="0"/>
      <w:marTop w:val="0"/>
      <w:marBottom w:val="0"/>
      <w:divBdr>
        <w:top w:val="none" w:sz="0" w:space="0" w:color="auto"/>
        <w:left w:val="none" w:sz="0" w:space="0" w:color="auto"/>
        <w:bottom w:val="none" w:sz="0" w:space="0" w:color="auto"/>
        <w:right w:val="none" w:sz="0" w:space="0" w:color="auto"/>
      </w:divBdr>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7353796">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4913357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037644">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2833843">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230934">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0316082">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88058532">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1407653">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16305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2136543">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057823">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1722801">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5148716">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4778697">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59365345">
      <w:bodyDiv w:val="1"/>
      <w:marLeft w:val="0"/>
      <w:marRight w:val="0"/>
      <w:marTop w:val="0"/>
      <w:marBottom w:val="0"/>
      <w:divBdr>
        <w:top w:val="none" w:sz="0" w:space="0" w:color="auto"/>
        <w:left w:val="none" w:sz="0" w:space="0" w:color="auto"/>
        <w:bottom w:val="none" w:sz="0" w:space="0" w:color="auto"/>
        <w:right w:val="none" w:sz="0" w:space="0" w:color="auto"/>
      </w:divBdr>
    </w:div>
    <w:div w:id="1263150263">
      <w:bodyDiv w:val="1"/>
      <w:marLeft w:val="0"/>
      <w:marRight w:val="0"/>
      <w:marTop w:val="0"/>
      <w:marBottom w:val="0"/>
      <w:divBdr>
        <w:top w:val="none" w:sz="0" w:space="0" w:color="auto"/>
        <w:left w:val="none" w:sz="0" w:space="0" w:color="auto"/>
        <w:bottom w:val="none" w:sz="0" w:space="0" w:color="auto"/>
        <w:right w:val="none" w:sz="0" w:space="0" w:color="auto"/>
      </w:divBdr>
    </w:div>
    <w:div w:id="1267930425">
      <w:bodyDiv w:val="1"/>
      <w:marLeft w:val="0"/>
      <w:marRight w:val="0"/>
      <w:marTop w:val="0"/>
      <w:marBottom w:val="0"/>
      <w:divBdr>
        <w:top w:val="none" w:sz="0" w:space="0" w:color="auto"/>
        <w:left w:val="none" w:sz="0" w:space="0" w:color="auto"/>
        <w:bottom w:val="none" w:sz="0" w:space="0" w:color="auto"/>
        <w:right w:val="none" w:sz="0" w:space="0" w:color="auto"/>
      </w:divBdr>
    </w:div>
    <w:div w:id="1269506874">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07277018">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593414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1933505">
      <w:bodyDiv w:val="1"/>
      <w:marLeft w:val="0"/>
      <w:marRight w:val="0"/>
      <w:marTop w:val="0"/>
      <w:marBottom w:val="0"/>
      <w:divBdr>
        <w:top w:val="none" w:sz="0" w:space="0" w:color="auto"/>
        <w:left w:val="none" w:sz="0" w:space="0" w:color="auto"/>
        <w:bottom w:val="none" w:sz="0" w:space="0" w:color="auto"/>
        <w:right w:val="none" w:sz="0" w:space="0" w:color="auto"/>
      </w:divBdr>
    </w:div>
    <w:div w:id="1342246811">
      <w:bodyDiv w:val="1"/>
      <w:marLeft w:val="0"/>
      <w:marRight w:val="0"/>
      <w:marTop w:val="0"/>
      <w:marBottom w:val="0"/>
      <w:divBdr>
        <w:top w:val="none" w:sz="0" w:space="0" w:color="auto"/>
        <w:left w:val="none" w:sz="0" w:space="0" w:color="auto"/>
        <w:bottom w:val="none" w:sz="0" w:space="0" w:color="auto"/>
        <w:right w:val="none" w:sz="0" w:space="0" w:color="auto"/>
      </w:divBdr>
    </w:div>
    <w:div w:id="1344087384">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1179680">
      <w:bodyDiv w:val="1"/>
      <w:marLeft w:val="0"/>
      <w:marRight w:val="0"/>
      <w:marTop w:val="0"/>
      <w:marBottom w:val="0"/>
      <w:divBdr>
        <w:top w:val="none" w:sz="0" w:space="0" w:color="auto"/>
        <w:left w:val="none" w:sz="0" w:space="0" w:color="auto"/>
        <w:bottom w:val="none" w:sz="0" w:space="0" w:color="auto"/>
        <w:right w:val="none" w:sz="0" w:space="0" w:color="auto"/>
      </w:divBdr>
    </w:div>
    <w:div w:id="1351299769">
      <w:bodyDiv w:val="1"/>
      <w:marLeft w:val="0"/>
      <w:marRight w:val="0"/>
      <w:marTop w:val="0"/>
      <w:marBottom w:val="0"/>
      <w:divBdr>
        <w:top w:val="none" w:sz="0" w:space="0" w:color="auto"/>
        <w:left w:val="none" w:sz="0" w:space="0" w:color="auto"/>
        <w:bottom w:val="none" w:sz="0" w:space="0" w:color="auto"/>
        <w:right w:val="none" w:sz="0" w:space="0" w:color="auto"/>
      </w:divBdr>
    </w:div>
    <w:div w:id="1351569703">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55158143">
      <w:bodyDiv w:val="1"/>
      <w:marLeft w:val="0"/>
      <w:marRight w:val="0"/>
      <w:marTop w:val="0"/>
      <w:marBottom w:val="0"/>
      <w:divBdr>
        <w:top w:val="none" w:sz="0" w:space="0" w:color="auto"/>
        <w:left w:val="none" w:sz="0" w:space="0" w:color="auto"/>
        <w:bottom w:val="none" w:sz="0" w:space="0" w:color="auto"/>
        <w:right w:val="none" w:sz="0" w:space="0" w:color="auto"/>
      </w:divBdr>
    </w:div>
    <w:div w:id="1361324470">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3583384">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2555613">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09691784">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19670664">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33932463">
      <w:bodyDiv w:val="1"/>
      <w:marLeft w:val="0"/>
      <w:marRight w:val="0"/>
      <w:marTop w:val="0"/>
      <w:marBottom w:val="0"/>
      <w:divBdr>
        <w:top w:val="none" w:sz="0" w:space="0" w:color="auto"/>
        <w:left w:val="none" w:sz="0" w:space="0" w:color="auto"/>
        <w:bottom w:val="none" w:sz="0" w:space="0" w:color="auto"/>
        <w:right w:val="none" w:sz="0" w:space="0" w:color="auto"/>
      </w:divBdr>
    </w:div>
    <w:div w:id="1439986657">
      <w:bodyDiv w:val="1"/>
      <w:marLeft w:val="0"/>
      <w:marRight w:val="0"/>
      <w:marTop w:val="0"/>
      <w:marBottom w:val="0"/>
      <w:divBdr>
        <w:top w:val="none" w:sz="0" w:space="0" w:color="auto"/>
        <w:left w:val="none" w:sz="0" w:space="0" w:color="auto"/>
        <w:bottom w:val="none" w:sz="0" w:space="0" w:color="auto"/>
        <w:right w:val="none" w:sz="0" w:space="0" w:color="auto"/>
      </w:divBdr>
    </w:div>
    <w:div w:id="1441950150">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53591657">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1996622">
      <w:bodyDiv w:val="1"/>
      <w:marLeft w:val="0"/>
      <w:marRight w:val="0"/>
      <w:marTop w:val="0"/>
      <w:marBottom w:val="0"/>
      <w:divBdr>
        <w:top w:val="none" w:sz="0" w:space="0" w:color="auto"/>
        <w:left w:val="none" w:sz="0" w:space="0" w:color="auto"/>
        <w:bottom w:val="none" w:sz="0" w:space="0" w:color="auto"/>
        <w:right w:val="none" w:sz="0" w:space="0" w:color="auto"/>
      </w:divBdr>
    </w:div>
    <w:div w:id="1464614905">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69275348">
      <w:bodyDiv w:val="1"/>
      <w:marLeft w:val="0"/>
      <w:marRight w:val="0"/>
      <w:marTop w:val="0"/>
      <w:marBottom w:val="0"/>
      <w:divBdr>
        <w:top w:val="none" w:sz="0" w:space="0" w:color="auto"/>
        <w:left w:val="none" w:sz="0" w:space="0" w:color="auto"/>
        <w:bottom w:val="none" w:sz="0" w:space="0" w:color="auto"/>
        <w:right w:val="none" w:sz="0" w:space="0" w:color="auto"/>
      </w:divBdr>
    </w:div>
    <w:div w:id="1470711954">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014758">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88936011">
      <w:bodyDiv w:val="1"/>
      <w:marLeft w:val="0"/>
      <w:marRight w:val="0"/>
      <w:marTop w:val="0"/>
      <w:marBottom w:val="0"/>
      <w:divBdr>
        <w:top w:val="none" w:sz="0" w:space="0" w:color="auto"/>
        <w:left w:val="none" w:sz="0" w:space="0" w:color="auto"/>
        <w:bottom w:val="none" w:sz="0" w:space="0" w:color="auto"/>
        <w:right w:val="none" w:sz="0" w:space="0" w:color="auto"/>
      </w:divBdr>
    </w:div>
    <w:div w:id="1489445482">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5322207">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03629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3978836">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45675216">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1869287">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66646729">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77399534">
      <w:bodyDiv w:val="1"/>
      <w:marLeft w:val="0"/>
      <w:marRight w:val="0"/>
      <w:marTop w:val="0"/>
      <w:marBottom w:val="0"/>
      <w:divBdr>
        <w:top w:val="none" w:sz="0" w:space="0" w:color="auto"/>
        <w:left w:val="none" w:sz="0" w:space="0" w:color="auto"/>
        <w:bottom w:val="none" w:sz="0" w:space="0" w:color="auto"/>
        <w:right w:val="none" w:sz="0" w:space="0" w:color="auto"/>
      </w:divBdr>
    </w:div>
    <w:div w:id="1578858899">
      <w:bodyDiv w:val="1"/>
      <w:marLeft w:val="0"/>
      <w:marRight w:val="0"/>
      <w:marTop w:val="0"/>
      <w:marBottom w:val="0"/>
      <w:divBdr>
        <w:top w:val="none" w:sz="0" w:space="0" w:color="auto"/>
        <w:left w:val="none" w:sz="0" w:space="0" w:color="auto"/>
        <w:bottom w:val="none" w:sz="0" w:space="0" w:color="auto"/>
        <w:right w:val="none" w:sz="0" w:space="0" w:color="auto"/>
      </w:divBdr>
    </w:div>
    <w:div w:id="1579316929">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88729201">
      <w:bodyDiv w:val="1"/>
      <w:marLeft w:val="0"/>
      <w:marRight w:val="0"/>
      <w:marTop w:val="0"/>
      <w:marBottom w:val="0"/>
      <w:divBdr>
        <w:top w:val="none" w:sz="0" w:space="0" w:color="auto"/>
        <w:left w:val="none" w:sz="0" w:space="0" w:color="auto"/>
        <w:bottom w:val="none" w:sz="0" w:space="0" w:color="auto"/>
        <w:right w:val="none" w:sz="0" w:space="0" w:color="auto"/>
      </w:divBdr>
    </w:div>
    <w:div w:id="1589535687">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598782431">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0457185">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3439484">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45742046">
      <w:bodyDiv w:val="1"/>
      <w:marLeft w:val="0"/>
      <w:marRight w:val="0"/>
      <w:marTop w:val="0"/>
      <w:marBottom w:val="0"/>
      <w:divBdr>
        <w:top w:val="none" w:sz="0" w:space="0" w:color="auto"/>
        <w:left w:val="none" w:sz="0" w:space="0" w:color="auto"/>
        <w:bottom w:val="none" w:sz="0" w:space="0" w:color="auto"/>
        <w:right w:val="none" w:sz="0" w:space="0" w:color="auto"/>
      </w:divBdr>
    </w:div>
    <w:div w:id="1647582904">
      <w:bodyDiv w:val="1"/>
      <w:marLeft w:val="0"/>
      <w:marRight w:val="0"/>
      <w:marTop w:val="0"/>
      <w:marBottom w:val="0"/>
      <w:divBdr>
        <w:top w:val="none" w:sz="0" w:space="0" w:color="auto"/>
        <w:left w:val="none" w:sz="0" w:space="0" w:color="auto"/>
        <w:bottom w:val="none" w:sz="0" w:space="0" w:color="auto"/>
        <w:right w:val="none" w:sz="0" w:space="0" w:color="auto"/>
      </w:divBdr>
    </w:div>
    <w:div w:id="1651594782">
      <w:bodyDiv w:val="1"/>
      <w:marLeft w:val="0"/>
      <w:marRight w:val="0"/>
      <w:marTop w:val="0"/>
      <w:marBottom w:val="0"/>
      <w:divBdr>
        <w:top w:val="none" w:sz="0" w:space="0" w:color="auto"/>
        <w:left w:val="none" w:sz="0" w:space="0" w:color="auto"/>
        <w:bottom w:val="none" w:sz="0" w:space="0" w:color="auto"/>
        <w:right w:val="none" w:sz="0" w:space="0" w:color="auto"/>
      </w:divBdr>
    </w:div>
    <w:div w:id="1654675056">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55834726">
      <w:bodyDiv w:val="1"/>
      <w:marLeft w:val="0"/>
      <w:marRight w:val="0"/>
      <w:marTop w:val="0"/>
      <w:marBottom w:val="0"/>
      <w:divBdr>
        <w:top w:val="none" w:sz="0" w:space="0" w:color="auto"/>
        <w:left w:val="none" w:sz="0" w:space="0" w:color="auto"/>
        <w:bottom w:val="none" w:sz="0" w:space="0" w:color="auto"/>
        <w:right w:val="none" w:sz="0" w:space="0" w:color="auto"/>
      </w:divBdr>
    </w:div>
    <w:div w:id="1656294957">
      <w:bodyDiv w:val="1"/>
      <w:marLeft w:val="0"/>
      <w:marRight w:val="0"/>
      <w:marTop w:val="0"/>
      <w:marBottom w:val="0"/>
      <w:divBdr>
        <w:top w:val="none" w:sz="0" w:space="0" w:color="auto"/>
        <w:left w:val="none" w:sz="0" w:space="0" w:color="auto"/>
        <w:bottom w:val="none" w:sz="0" w:space="0" w:color="auto"/>
        <w:right w:val="none" w:sz="0" w:space="0" w:color="auto"/>
      </w:divBdr>
    </w:div>
    <w:div w:id="1661157286">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266142">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5790053">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7636170">
      <w:bodyDiv w:val="1"/>
      <w:marLeft w:val="0"/>
      <w:marRight w:val="0"/>
      <w:marTop w:val="0"/>
      <w:marBottom w:val="0"/>
      <w:divBdr>
        <w:top w:val="none" w:sz="0" w:space="0" w:color="auto"/>
        <w:left w:val="none" w:sz="0" w:space="0" w:color="auto"/>
        <w:bottom w:val="none" w:sz="0" w:space="0" w:color="auto"/>
        <w:right w:val="none" w:sz="0" w:space="0" w:color="auto"/>
      </w:divBdr>
    </w:div>
    <w:div w:id="170813709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17967391">
      <w:bodyDiv w:val="1"/>
      <w:marLeft w:val="0"/>
      <w:marRight w:val="0"/>
      <w:marTop w:val="0"/>
      <w:marBottom w:val="0"/>
      <w:divBdr>
        <w:top w:val="none" w:sz="0" w:space="0" w:color="auto"/>
        <w:left w:val="none" w:sz="0" w:space="0" w:color="auto"/>
        <w:bottom w:val="none" w:sz="0" w:space="0" w:color="auto"/>
        <w:right w:val="none" w:sz="0" w:space="0" w:color="auto"/>
      </w:divBdr>
    </w:div>
    <w:div w:id="1718117813">
      <w:bodyDiv w:val="1"/>
      <w:marLeft w:val="0"/>
      <w:marRight w:val="0"/>
      <w:marTop w:val="0"/>
      <w:marBottom w:val="0"/>
      <w:divBdr>
        <w:top w:val="none" w:sz="0" w:space="0" w:color="auto"/>
        <w:left w:val="none" w:sz="0" w:space="0" w:color="auto"/>
        <w:bottom w:val="none" w:sz="0" w:space="0" w:color="auto"/>
        <w:right w:val="none" w:sz="0" w:space="0" w:color="auto"/>
      </w:divBdr>
    </w:div>
    <w:div w:id="1721705816">
      <w:bodyDiv w:val="1"/>
      <w:marLeft w:val="0"/>
      <w:marRight w:val="0"/>
      <w:marTop w:val="0"/>
      <w:marBottom w:val="0"/>
      <w:divBdr>
        <w:top w:val="none" w:sz="0" w:space="0" w:color="auto"/>
        <w:left w:val="none" w:sz="0" w:space="0" w:color="auto"/>
        <w:bottom w:val="none" w:sz="0" w:space="0" w:color="auto"/>
        <w:right w:val="none" w:sz="0" w:space="0" w:color="auto"/>
      </w:divBdr>
    </w:div>
    <w:div w:id="1722244988">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29260741">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5084470">
      <w:bodyDiv w:val="1"/>
      <w:marLeft w:val="0"/>
      <w:marRight w:val="0"/>
      <w:marTop w:val="0"/>
      <w:marBottom w:val="0"/>
      <w:divBdr>
        <w:top w:val="none" w:sz="0" w:space="0" w:color="auto"/>
        <w:left w:val="none" w:sz="0" w:space="0" w:color="auto"/>
        <w:bottom w:val="none" w:sz="0" w:space="0" w:color="auto"/>
        <w:right w:val="none" w:sz="0" w:space="0" w:color="auto"/>
      </w:divBdr>
    </w:div>
    <w:div w:id="1738743811">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6027185">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1122486">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829800">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81685953">
      <w:bodyDiv w:val="1"/>
      <w:marLeft w:val="0"/>
      <w:marRight w:val="0"/>
      <w:marTop w:val="0"/>
      <w:marBottom w:val="0"/>
      <w:divBdr>
        <w:top w:val="none" w:sz="0" w:space="0" w:color="auto"/>
        <w:left w:val="none" w:sz="0" w:space="0" w:color="auto"/>
        <w:bottom w:val="none" w:sz="0" w:space="0" w:color="auto"/>
        <w:right w:val="none" w:sz="0" w:space="0" w:color="auto"/>
      </w:divBdr>
    </w:div>
    <w:div w:id="1782727233">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791237233">
      <w:bodyDiv w:val="1"/>
      <w:marLeft w:val="0"/>
      <w:marRight w:val="0"/>
      <w:marTop w:val="0"/>
      <w:marBottom w:val="0"/>
      <w:divBdr>
        <w:top w:val="none" w:sz="0" w:space="0" w:color="auto"/>
        <w:left w:val="none" w:sz="0" w:space="0" w:color="auto"/>
        <w:bottom w:val="none" w:sz="0" w:space="0" w:color="auto"/>
        <w:right w:val="none" w:sz="0" w:space="0" w:color="auto"/>
      </w:divBdr>
    </w:div>
    <w:div w:id="1792356897">
      <w:bodyDiv w:val="1"/>
      <w:marLeft w:val="0"/>
      <w:marRight w:val="0"/>
      <w:marTop w:val="0"/>
      <w:marBottom w:val="0"/>
      <w:divBdr>
        <w:top w:val="none" w:sz="0" w:space="0" w:color="auto"/>
        <w:left w:val="none" w:sz="0" w:space="0" w:color="auto"/>
        <w:bottom w:val="none" w:sz="0" w:space="0" w:color="auto"/>
        <w:right w:val="none" w:sz="0" w:space="0" w:color="auto"/>
      </w:divBdr>
    </w:div>
    <w:div w:id="179243454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27747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3137862">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2844876">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764998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40659237">
      <w:bodyDiv w:val="1"/>
      <w:marLeft w:val="0"/>
      <w:marRight w:val="0"/>
      <w:marTop w:val="0"/>
      <w:marBottom w:val="0"/>
      <w:divBdr>
        <w:top w:val="none" w:sz="0" w:space="0" w:color="auto"/>
        <w:left w:val="none" w:sz="0" w:space="0" w:color="auto"/>
        <w:bottom w:val="none" w:sz="0" w:space="0" w:color="auto"/>
        <w:right w:val="none" w:sz="0" w:space="0" w:color="auto"/>
      </w:divBdr>
    </w:div>
    <w:div w:id="1846018668">
      <w:bodyDiv w:val="1"/>
      <w:marLeft w:val="0"/>
      <w:marRight w:val="0"/>
      <w:marTop w:val="0"/>
      <w:marBottom w:val="0"/>
      <w:divBdr>
        <w:top w:val="none" w:sz="0" w:space="0" w:color="auto"/>
        <w:left w:val="none" w:sz="0" w:space="0" w:color="auto"/>
        <w:bottom w:val="none" w:sz="0" w:space="0" w:color="auto"/>
        <w:right w:val="none" w:sz="0" w:space="0" w:color="auto"/>
      </w:divBdr>
    </w:div>
    <w:div w:id="1847161749">
      <w:bodyDiv w:val="1"/>
      <w:marLeft w:val="0"/>
      <w:marRight w:val="0"/>
      <w:marTop w:val="0"/>
      <w:marBottom w:val="0"/>
      <w:divBdr>
        <w:top w:val="none" w:sz="0" w:space="0" w:color="auto"/>
        <w:left w:val="none" w:sz="0" w:space="0" w:color="auto"/>
        <w:bottom w:val="none" w:sz="0" w:space="0" w:color="auto"/>
        <w:right w:val="none" w:sz="0" w:space="0" w:color="auto"/>
      </w:divBdr>
    </w:div>
    <w:div w:id="1851219576">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56267834">
      <w:bodyDiv w:val="1"/>
      <w:marLeft w:val="0"/>
      <w:marRight w:val="0"/>
      <w:marTop w:val="0"/>
      <w:marBottom w:val="0"/>
      <w:divBdr>
        <w:top w:val="none" w:sz="0" w:space="0" w:color="auto"/>
        <w:left w:val="none" w:sz="0" w:space="0" w:color="auto"/>
        <w:bottom w:val="none" w:sz="0" w:space="0" w:color="auto"/>
        <w:right w:val="none" w:sz="0" w:space="0" w:color="auto"/>
      </w:divBdr>
    </w:div>
    <w:div w:id="1860729356">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68567921">
      <w:bodyDiv w:val="1"/>
      <w:marLeft w:val="0"/>
      <w:marRight w:val="0"/>
      <w:marTop w:val="0"/>
      <w:marBottom w:val="0"/>
      <w:divBdr>
        <w:top w:val="none" w:sz="0" w:space="0" w:color="auto"/>
        <w:left w:val="none" w:sz="0" w:space="0" w:color="auto"/>
        <w:bottom w:val="none" w:sz="0" w:space="0" w:color="auto"/>
        <w:right w:val="none" w:sz="0" w:space="0" w:color="auto"/>
      </w:divBdr>
    </w:div>
    <w:div w:id="1872840624">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7814316">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3883537">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35458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127552">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899127225">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710973">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0529466">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5318822">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35941265">
      <w:bodyDiv w:val="1"/>
      <w:marLeft w:val="0"/>
      <w:marRight w:val="0"/>
      <w:marTop w:val="0"/>
      <w:marBottom w:val="0"/>
      <w:divBdr>
        <w:top w:val="none" w:sz="0" w:space="0" w:color="auto"/>
        <w:left w:val="none" w:sz="0" w:space="0" w:color="auto"/>
        <w:bottom w:val="none" w:sz="0" w:space="0" w:color="auto"/>
        <w:right w:val="none" w:sz="0" w:space="0" w:color="auto"/>
      </w:divBdr>
    </w:div>
    <w:div w:id="1939832080">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43877015">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78214">
      <w:bodyDiv w:val="1"/>
      <w:marLeft w:val="0"/>
      <w:marRight w:val="0"/>
      <w:marTop w:val="0"/>
      <w:marBottom w:val="0"/>
      <w:divBdr>
        <w:top w:val="none" w:sz="0" w:space="0" w:color="auto"/>
        <w:left w:val="none" w:sz="0" w:space="0" w:color="auto"/>
        <w:bottom w:val="none" w:sz="0" w:space="0" w:color="auto"/>
        <w:right w:val="none" w:sz="0" w:space="0" w:color="auto"/>
      </w:divBdr>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59335047">
      <w:bodyDiv w:val="1"/>
      <w:marLeft w:val="0"/>
      <w:marRight w:val="0"/>
      <w:marTop w:val="0"/>
      <w:marBottom w:val="0"/>
      <w:divBdr>
        <w:top w:val="none" w:sz="0" w:space="0" w:color="auto"/>
        <w:left w:val="none" w:sz="0" w:space="0" w:color="auto"/>
        <w:bottom w:val="none" w:sz="0" w:space="0" w:color="auto"/>
        <w:right w:val="none" w:sz="0" w:space="0" w:color="auto"/>
      </w:divBdr>
    </w:div>
    <w:div w:id="1960642475">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72393776">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1994021207">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25476320">
      <w:bodyDiv w:val="1"/>
      <w:marLeft w:val="0"/>
      <w:marRight w:val="0"/>
      <w:marTop w:val="0"/>
      <w:marBottom w:val="0"/>
      <w:divBdr>
        <w:top w:val="none" w:sz="0" w:space="0" w:color="auto"/>
        <w:left w:val="none" w:sz="0" w:space="0" w:color="auto"/>
        <w:bottom w:val="none" w:sz="0" w:space="0" w:color="auto"/>
        <w:right w:val="none" w:sz="0" w:space="0" w:color="auto"/>
      </w:divBdr>
    </w:div>
    <w:div w:id="2028672697">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0007781">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5397141">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59158000">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64868808">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79672930">
      <w:bodyDiv w:val="1"/>
      <w:marLeft w:val="0"/>
      <w:marRight w:val="0"/>
      <w:marTop w:val="0"/>
      <w:marBottom w:val="0"/>
      <w:divBdr>
        <w:top w:val="none" w:sz="0" w:space="0" w:color="auto"/>
        <w:left w:val="none" w:sz="0" w:space="0" w:color="auto"/>
        <w:bottom w:val="none" w:sz="0" w:space="0" w:color="auto"/>
        <w:right w:val="none" w:sz="0" w:space="0" w:color="auto"/>
      </w:divBdr>
    </w:div>
    <w:div w:id="2082168996">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86606537">
      <w:bodyDiv w:val="1"/>
      <w:marLeft w:val="0"/>
      <w:marRight w:val="0"/>
      <w:marTop w:val="0"/>
      <w:marBottom w:val="0"/>
      <w:divBdr>
        <w:top w:val="none" w:sz="0" w:space="0" w:color="auto"/>
        <w:left w:val="none" w:sz="0" w:space="0" w:color="auto"/>
        <w:bottom w:val="none" w:sz="0" w:space="0" w:color="auto"/>
        <w:right w:val="none" w:sz="0" w:space="0" w:color="auto"/>
      </w:divBdr>
    </w:div>
    <w:div w:id="2087650963">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4375914">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27382609">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opendata.government.bg/dataset/ttpncbctbne-ha-o6wnhnte-b-counajihnte-mpexn/resource/aee77bdb-b4d0-436e-85d3-a41e91f6f589" TargetMode="External"/><Relationship Id="rId50"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footer" Target="footer1.xml"/><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s://developers.facebook.com/docs/android/login-with-facebook"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entityframeworktutorial.net/Images/EF-overview.png" TargetMode="External"/><Relationship Id="rId32" Type="http://schemas.openxmlformats.org/officeDocument/2006/relationships/hyperlink" Target="https://developers.facebook.com/docs/facebook-login/manually-build-a-login-flow" TargetMode="External"/><Relationship Id="rId37" Type="http://schemas.openxmlformats.org/officeDocument/2006/relationships/header" Target="header1.xml"/><Relationship Id="rId40" Type="http://schemas.openxmlformats.org/officeDocument/2006/relationships/header" Target="header2.xm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hyperlink" Target="https://developers.facebook.com/docs/ios/login/" TargetMode="External"/><Relationship Id="rId36" Type="http://schemas.openxmlformats.org/officeDocument/2006/relationships/image" Target="media/image17.png"/><Relationship Id="rId49"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7.JPG"/><Relationship Id="rId31" Type="http://schemas.openxmlformats.org/officeDocument/2006/relationships/hyperlink" Target="https://developers.facebook.com/docs/facebook-login/windows-phone" TargetMode="External"/><Relationship Id="rId44" Type="http://schemas.openxmlformats.org/officeDocument/2006/relationships/hyperlink" Target="https://socialpresence.azurewebsites.net/"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chart" Target="charts/chart2.xml"/><Relationship Id="rId22" Type="http://schemas.openxmlformats.org/officeDocument/2006/relationships/hyperlink" Target="http://www.entityframeworktutorial.net/Images/ORM.png" TargetMode="External"/><Relationship Id="rId27" Type="http://schemas.openxmlformats.org/officeDocument/2006/relationships/image" Target="media/image13.png"/><Relationship Id="rId30" Type="http://schemas.openxmlformats.org/officeDocument/2006/relationships/hyperlink" Target="https://developers.facebook.com/docs/facebook-login/web"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36</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27</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33</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34</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37</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38</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30</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24</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28</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29</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31</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32</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25</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39</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26</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22</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23</b:RefOrder>
  </b:Source>
  <b:Source>
    <b:Tag>Щое</b:Tag>
    <b:SourceType>DocumentFromInternetSite</b:SourceType>
    <b:Guid>{7C77AB3B-0EDE-4295-835D-5FC0336BDA46}</b:Guid>
    <b:Title>Що е то бизнес процес?</b:Title>
    <b:InternetSiteTitle>Imbility</b:InternetSiteTitle>
    <b:URL>http://www.imbility.com/index.php/bg/%D0%9A%D0%BE%D0%BD%D1%81%D1%83%D0%BB%D1%82%D0%B0%D0%BD%D1%82%D1%81%D0%BA%D0%B8-%D1%83%D1%81%D0%BB%D1%83%D0%B3%D0%B8/%D0%A3%D0%BF%D1%80%D0%B0%D0%B2%D0%BB%D0%B5%D0%BD%D0%B8%D0%B5-%D0%BD%D0%B0-%D0%B1%D0%B8%D0%B7%D0%BD%D0%</b:URL>
    <b:RefOrder>21</b:RefOrder>
  </b:Source>
  <b:Source>
    <b:Tag>Amy11</b:Tag>
    <b:SourceType>DocumentFromInternetSite</b:SourceType>
    <b:Guid>{EBA009E9-5062-4607-98C1-0BB1A409B07D}</b:Guid>
    <b:Title>Flocking to Facebook:  How local governments can build citizen engagement </b:Title>
    <b:Year>2011</b:Year>
    <b:Author>
      <b:Author>
        <b:NameList>
          <b:Person>
            <b:Last>Strecker</b:Last>
            <b:First>Amy</b:First>
          </b:Person>
        </b:NameList>
      </b:Author>
    </b:Author>
    <b:URL>http://www.mpa.unc.edu/sites/www.mpa.unc.edu/files/Amy%20Strecker.pdf</b:URL>
    <b:RefOrder>35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60C7EA-9D09-4D4F-A186-4D509A7AF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72</Pages>
  <Words>13831</Words>
  <Characters>78838</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92485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3</cp:revision>
  <dcterms:created xsi:type="dcterms:W3CDTF">2016-10-02T10:26:00Z</dcterms:created>
  <dcterms:modified xsi:type="dcterms:W3CDTF">2016-10-02T17:36:00Z</dcterms:modified>
</cp:coreProperties>
</file>